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825" w:type="dxa"/>
        <w:tblInd w:w="-72" w:type="dxa"/>
        <w:tblBorders>
          <w:insideH w:val="single" w:sz="4" w:space="0" w:color="auto"/>
          <w:insideV w:val="single" w:sz="4" w:space="0" w:color="auto"/>
        </w:tblBorders>
        <w:tblLayout w:type="fixed"/>
        <w:tblLook w:val="04A0" w:firstRow="1" w:lastRow="0" w:firstColumn="1" w:lastColumn="0" w:noHBand="0" w:noVBand="1"/>
      </w:tblPr>
      <w:tblGrid>
        <w:gridCol w:w="236"/>
        <w:gridCol w:w="9589"/>
      </w:tblGrid>
      <w:tr w:rsidR="004E1630" w:rsidRPr="004E1630" w:rsidTr="00033A12">
        <w:trPr>
          <w:cantSplit/>
        </w:trPr>
        <w:tc>
          <w:tcPr>
            <w:tcW w:w="236" w:type="dxa"/>
            <w:tcBorders>
              <w:top w:val="single" w:sz="4" w:space="0" w:color="auto"/>
              <w:left w:val="single" w:sz="4" w:space="0" w:color="auto"/>
              <w:bottom w:val="single" w:sz="4" w:space="0" w:color="auto"/>
              <w:right w:val="nil"/>
            </w:tcBorders>
          </w:tcPr>
          <w:p w:rsidR="002021B7" w:rsidRPr="004E1630" w:rsidRDefault="002021B7" w:rsidP="0028053E">
            <w:pPr>
              <w:rPr>
                <w:b/>
                <w:sz w:val="16"/>
                <w:szCs w:val="24"/>
              </w:rPr>
            </w:pPr>
            <w:bookmarkStart w:id="0" w:name="_Toc166231876"/>
            <w:bookmarkStart w:id="1" w:name="_Toc349045518"/>
            <w:bookmarkStart w:id="2" w:name="_Toc353543288"/>
            <w:bookmarkStart w:id="3" w:name="_Toc422832497"/>
            <w:bookmarkStart w:id="4" w:name="_Toc433359959"/>
            <w:bookmarkStart w:id="5" w:name="_Toc433729382"/>
          </w:p>
        </w:tc>
        <w:tc>
          <w:tcPr>
            <w:tcW w:w="9583" w:type="dxa"/>
            <w:tcBorders>
              <w:top w:val="single" w:sz="4" w:space="0" w:color="auto"/>
              <w:left w:val="nil"/>
              <w:bottom w:val="single" w:sz="4" w:space="0" w:color="auto"/>
              <w:right w:val="single" w:sz="4" w:space="0" w:color="auto"/>
            </w:tcBorders>
            <w:hideMark/>
          </w:tcPr>
          <w:p w:rsidR="002021B7" w:rsidRPr="004E1630" w:rsidRDefault="002021B7" w:rsidP="0028053E">
            <w:pPr>
              <w:jc w:val="center"/>
              <w:rPr>
                <w:b/>
                <w:sz w:val="32"/>
                <w:szCs w:val="32"/>
              </w:rPr>
            </w:pPr>
            <w:r w:rsidRPr="004E1630">
              <w:rPr>
                <w:b/>
                <w:sz w:val="32"/>
                <w:szCs w:val="32"/>
              </w:rPr>
              <w:t>Общество</w:t>
            </w:r>
            <w:r w:rsidR="00F86750" w:rsidRPr="004E1630">
              <w:rPr>
                <w:b/>
                <w:sz w:val="32"/>
                <w:szCs w:val="32"/>
              </w:rPr>
              <w:t xml:space="preserve"> </w:t>
            </w:r>
            <w:r w:rsidRPr="004E1630">
              <w:rPr>
                <w:b/>
                <w:sz w:val="32"/>
                <w:szCs w:val="32"/>
              </w:rPr>
              <w:t>с</w:t>
            </w:r>
            <w:r w:rsidR="00F86750" w:rsidRPr="004E1630">
              <w:rPr>
                <w:b/>
                <w:sz w:val="32"/>
                <w:szCs w:val="32"/>
              </w:rPr>
              <w:t xml:space="preserve"> </w:t>
            </w:r>
            <w:r w:rsidRPr="004E1630">
              <w:rPr>
                <w:b/>
                <w:sz w:val="32"/>
                <w:szCs w:val="32"/>
              </w:rPr>
              <w:t>ограниченной</w:t>
            </w:r>
            <w:r w:rsidR="00F86750" w:rsidRPr="004E1630">
              <w:rPr>
                <w:b/>
                <w:sz w:val="32"/>
                <w:szCs w:val="32"/>
              </w:rPr>
              <w:t xml:space="preserve"> </w:t>
            </w:r>
            <w:r w:rsidRPr="004E1630">
              <w:rPr>
                <w:b/>
                <w:sz w:val="32"/>
                <w:szCs w:val="32"/>
              </w:rPr>
              <w:t>ответственностью</w:t>
            </w:r>
          </w:p>
          <w:p w:rsidR="002021B7" w:rsidRPr="004E1630" w:rsidRDefault="002021B7" w:rsidP="0028053E">
            <w:pPr>
              <w:jc w:val="center"/>
              <w:rPr>
                <w:sz w:val="40"/>
                <w:szCs w:val="40"/>
              </w:rPr>
            </w:pPr>
            <w:r w:rsidRPr="004E1630">
              <w:rPr>
                <w:b/>
                <w:sz w:val="40"/>
                <w:szCs w:val="40"/>
              </w:rPr>
              <w:t>Проектное</w:t>
            </w:r>
            <w:r w:rsidR="00F86750" w:rsidRPr="004E1630">
              <w:rPr>
                <w:b/>
                <w:sz w:val="40"/>
                <w:szCs w:val="40"/>
              </w:rPr>
              <w:t xml:space="preserve"> </w:t>
            </w:r>
            <w:r w:rsidRPr="004E1630">
              <w:rPr>
                <w:b/>
                <w:sz w:val="40"/>
                <w:szCs w:val="40"/>
              </w:rPr>
              <w:t>бюро</w:t>
            </w:r>
            <w:r w:rsidR="00F86750" w:rsidRPr="004E1630">
              <w:rPr>
                <w:b/>
                <w:sz w:val="40"/>
                <w:szCs w:val="40"/>
              </w:rPr>
              <w:t xml:space="preserve"> </w:t>
            </w:r>
            <w:r w:rsidR="00DB798A" w:rsidRPr="004E1630">
              <w:rPr>
                <w:b/>
                <w:sz w:val="40"/>
                <w:szCs w:val="40"/>
              </w:rPr>
              <w:t>«</w:t>
            </w:r>
            <w:r w:rsidRPr="004E1630">
              <w:rPr>
                <w:b/>
                <w:sz w:val="40"/>
                <w:szCs w:val="40"/>
              </w:rPr>
              <w:t>Надёжность</w:t>
            </w:r>
            <w:r w:rsidR="00F86750" w:rsidRPr="004E1630">
              <w:rPr>
                <w:b/>
                <w:sz w:val="40"/>
                <w:szCs w:val="40"/>
              </w:rPr>
              <w:t xml:space="preserve"> </w:t>
            </w:r>
            <w:r w:rsidRPr="004E1630">
              <w:rPr>
                <w:b/>
                <w:sz w:val="40"/>
                <w:szCs w:val="40"/>
              </w:rPr>
              <w:t>и</w:t>
            </w:r>
            <w:r w:rsidR="00F86750" w:rsidRPr="004E1630">
              <w:rPr>
                <w:b/>
                <w:sz w:val="40"/>
                <w:szCs w:val="40"/>
              </w:rPr>
              <w:t xml:space="preserve"> </w:t>
            </w:r>
            <w:r w:rsidRPr="004E1630">
              <w:rPr>
                <w:b/>
                <w:sz w:val="40"/>
                <w:szCs w:val="40"/>
              </w:rPr>
              <w:t>качество</w:t>
            </w:r>
            <w:r w:rsidR="00DB798A" w:rsidRPr="004E1630">
              <w:rPr>
                <w:b/>
                <w:sz w:val="40"/>
                <w:szCs w:val="40"/>
              </w:rPr>
              <w:t>»</w:t>
            </w:r>
          </w:p>
        </w:tc>
      </w:tr>
      <w:tr w:rsidR="004E1630" w:rsidRPr="004E1630" w:rsidTr="00033A12">
        <w:trPr>
          <w:cantSplit/>
        </w:trPr>
        <w:tc>
          <w:tcPr>
            <w:tcW w:w="9819" w:type="dxa"/>
            <w:gridSpan w:val="2"/>
            <w:tcBorders>
              <w:top w:val="single" w:sz="4" w:space="0" w:color="auto"/>
            </w:tcBorders>
            <w:hideMark/>
          </w:tcPr>
          <w:p w:rsidR="002021B7" w:rsidRPr="004E1630" w:rsidRDefault="002021B7" w:rsidP="0028053E">
            <w:pPr>
              <w:jc w:val="right"/>
              <w:rPr>
                <w:sz w:val="22"/>
                <w:szCs w:val="22"/>
              </w:rPr>
            </w:pPr>
            <w:bookmarkStart w:id="6" w:name="_GoBack"/>
            <w:bookmarkEnd w:id="6"/>
            <w:r w:rsidRPr="004E1630">
              <w:rPr>
                <w:bCs/>
                <w:sz w:val="22"/>
                <w:szCs w:val="22"/>
              </w:rPr>
              <w:t>385000,</w:t>
            </w:r>
            <w:r w:rsidR="00F86750" w:rsidRPr="004E1630">
              <w:rPr>
                <w:bCs/>
                <w:sz w:val="22"/>
                <w:szCs w:val="22"/>
              </w:rPr>
              <w:t xml:space="preserve"> </w:t>
            </w:r>
            <w:r w:rsidRPr="004E1630">
              <w:rPr>
                <w:bCs/>
                <w:sz w:val="22"/>
                <w:szCs w:val="22"/>
              </w:rPr>
              <w:t>г.</w:t>
            </w:r>
            <w:r w:rsidR="00F86750" w:rsidRPr="004E1630">
              <w:rPr>
                <w:bCs/>
                <w:sz w:val="22"/>
                <w:szCs w:val="22"/>
              </w:rPr>
              <w:t xml:space="preserve"> </w:t>
            </w:r>
            <w:r w:rsidRPr="004E1630">
              <w:rPr>
                <w:bCs/>
                <w:sz w:val="22"/>
                <w:szCs w:val="22"/>
              </w:rPr>
              <w:t>Майкоп,</w:t>
            </w:r>
            <w:r w:rsidR="00F86750" w:rsidRPr="004E1630">
              <w:rPr>
                <w:bCs/>
                <w:sz w:val="22"/>
                <w:szCs w:val="22"/>
              </w:rPr>
              <w:t xml:space="preserve"> </w:t>
            </w:r>
            <w:r w:rsidRPr="004E1630">
              <w:rPr>
                <w:bCs/>
                <w:sz w:val="22"/>
                <w:szCs w:val="22"/>
              </w:rPr>
              <w:t>ул.</w:t>
            </w:r>
            <w:r w:rsidR="00F86750" w:rsidRPr="004E1630">
              <w:rPr>
                <w:bCs/>
                <w:sz w:val="22"/>
                <w:szCs w:val="22"/>
              </w:rPr>
              <w:t xml:space="preserve"> </w:t>
            </w:r>
            <w:r w:rsidRPr="004E1630">
              <w:rPr>
                <w:bCs/>
                <w:sz w:val="22"/>
                <w:szCs w:val="22"/>
              </w:rPr>
              <w:t>Кубанская,</w:t>
            </w:r>
            <w:r w:rsidR="00F86750" w:rsidRPr="004E1630">
              <w:rPr>
                <w:bCs/>
                <w:sz w:val="22"/>
                <w:szCs w:val="22"/>
              </w:rPr>
              <w:t xml:space="preserve"> </w:t>
            </w:r>
            <w:r w:rsidRPr="004E1630">
              <w:rPr>
                <w:bCs/>
                <w:sz w:val="22"/>
                <w:szCs w:val="22"/>
              </w:rPr>
              <w:t>212</w:t>
            </w:r>
            <w:r w:rsidRPr="004E1630">
              <w:rPr>
                <w:bCs/>
                <w:sz w:val="22"/>
                <w:szCs w:val="22"/>
              </w:rPr>
              <w:br/>
            </w:r>
            <w:r w:rsidRPr="004E1630">
              <w:rPr>
                <w:bCs/>
                <w:sz w:val="22"/>
                <w:szCs w:val="22"/>
                <w:lang w:val="en-US"/>
              </w:rPr>
              <w:t>e</w:t>
            </w:r>
            <w:r w:rsidRPr="004E1630">
              <w:rPr>
                <w:bCs/>
                <w:sz w:val="22"/>
                <w:szCs w:val="22"/>
              </w:rPr>
              <w:t>-</w:t>
            </w:r>
            <w:r w:rsidRPr="004E1630">
              <w:rPr>
                <w:bCs/>
                <w:sz w:val="22"/>
                <w:szCs w:val="22"/>
                <w:lang w:val="en-US"/>
              </w:rPr>
              <w:t>mail</w:t>
            </w:r>
            <w:r w:rsidRPr="004E1630">
              <w:rPr>
                <w:bCs/>
                <w:sz w:val="22"/>
                <w:szCs w:val="22"/>
              </w:rPr>
              <w:t>:</w:t>
            </w:r>
            <w:r w:rsidR="00F86750" w:rsidRPr="004E1630">
              <w:rPr>
                <w:bCs/>
                <w:sz w:val="22"/>
                <w:szCs w:val="22"/>
              </w:rPr>
              <w:t xml:space="preserve"> </w:t>
            </w:r>
            <w:r w:rsidRPr="004E1630">
              <w:rPr>
                <w:bCs/>
                <w:sz w:val="22"/>
                <w:szCs w:val="22"/>
                <w:lang w:val="en-US"/>
              </w:rPr>
              <w:t>pbnik</w:t>
            </w:r>
            <w:r w:rsidRPr="004E1630">
              <w:rPr>
                <w:bCs/>
                <w:sz w:val="22"/>
                <w:szCs w:val="22"/>
              </w:rPr>
              <w:t>2015@</w:t>
            </w:r>
            <w:r w:rsidRPr="004E1630">
              <w:rPr>
                <w:bCs/>
                <w:sz w:val="22"/>
                <w:szCs w:val="22"/>
                <w:lang w:val="en-US"/>
              </w:rPr>
              <w:t>mail</w:t>
            </w:r>
            <w:r w:rsidRPr="004E1630">
              <w:rPr>
                <w:bCs/>
                <w:sz w:val="22"/>
                <w:szCs w:val="22"/>
              </w:rPr>
              <w:t>.</w:t>
            </w:r>
            <w:r w:rsidRPr="004E1630">
              <w:rPr>
                <w:bCs/>
                <w:sz w:val="22"/>
                <w:szCs w:val="22"/>
                <w:lang w:val="en-US"/>
              </w:rPr>
              <w:t>ru</w:t>
            </w:r>
          </w:p>
        </w:tc>
      </w:tr>
    </w:tbl>
    <w:p w:rsidR="002021B7" w:rsidRPr="004E1630" w:rsidRDefault="002021B7" w:rsidP="0028053E">
      <w:pPr>
        <w:rPr>
          <w:sz w:val="24"/>
          <w:szCs w:val="24"/>
          <w:lang w:eastAsia="ar-SA"/>
        </w:rPr>
      </w:pPr>
    </w:p>
    <w:p w:rsidR="002021B7" w:rsidRPr="004E1630" w:rsidRDefault="002021B7" w:rsidP="0028053E">
      <w:pPr>
        <w:rPr>
          <w:sz w:val="24"/>
          <w:szCs w:val="24"/>
        </w:rPr>
      </w:pPr>
      <w:bookmarkStart w:id="7" w:name="_Toc330843726"/>
    </w:p>
    <w:p w:rsidR="002021B7" w:rsidRPr="004E1630" w:rsidRDefault="002021B7" w:rsidP="0028053E">
      <w:pPr>
        <w:ind w:left="708"/>
        <w:rPr>
          <w:sz w:val="24"/>
          <w:szCs w:val="24"/>
        </w:rPr>
      </w:pPr>
      <w:r w:rsidRPr="004E1630">
        <w:rPr>
          <w:sz w:val="24"/>
          <w:szCs w:val="24"/>
        </w:rPr>
        <w:t>Договор:</w:t>
      </w:r>
      <w:r w:rsidRPr="004E1630">
        <w:rPr>
          <w:sz w:val="24"/>
          <w:szCs w:val="24"/>
        </w:rPr>
        <w:tab/>
        <w:t>№</w:t>
      </w:r>
      <w:bookmarkEnd w:id="7"/>
      <w:r w:rsidRPr="004E1630">
        <w:rPr>
          <w:sz w:val="24"/>
          <w:szCs w:val="24"/>
        </w:rPr>
        <w:t>________</w:t>
      </w:r>
    </w:p>
    <w:p w:rsidR="002021B7" w:rsidRPr="004E1630" w:rsidRDefault="002021B7" w:rsidP="0028053E">
      <w:pPr>
        <w:ind w:left="708"/>
        <w:rPr>
          <w:sz w:val="24"/>
          <w:szCs w:val="24"/>
        </w:rPr>
      </w:pPr>
    </w:p>
    <w:p w:rsidR="002021B7" w:rsidRPr="004E1630" w:rsidRDefault="002021B7" w:rsidP="0028053E">
      <w:pPr>
        <w:ind w:left="708"/>
        <w:rPr>
          <w:sz w:val="24"/>
          <w:szCs w:val="24"/>
        </w:rPr>
      </w:pPr>
      <w:r w:rsidRPr="004E1630">
        <w:rPr>
          <w:sz w:val="24"/>
          <w:szCs w:val="24"/>
        </w:rPr>
        <w:t>Заказчик:</w:t>
      </w:r>
      <w:r w:rsidRPr="004E1630">
        <w:rPr>
          <w:sz w:val="24"/>
          <w:szCs w:val="24"/>
        </w:rPr>
        <w:tab/>
        <w:t>Администрация</w:t>
      </w:r>
      <w:r w:rsidR="00C6580F" w:rsidRPr="004E1630">
        <w:rPr>
          <w:sz w:val="24"/>
          <w:szCs w:val="24"/>
        </w:rPr>
        <w:t xml:space="preserve"> </w:t>
      </w:r>
      <w:r w:rsidR="00694D0F" w:rsidRPr="004E1630">
        <w:rPr>
          <w:sz w:val="24"/>
          <w:szCs w:val="24"/>
        </w:rPr>
        <w:t>Шовгеновского</w:t>
      </w:r>
      <w:r w:rsidR="00C6580F" w:rsidRPr="004E1630">
        <w:rPr>
          <w:sz w:val="24"/>
          <w:szCs w:val="24"/>
        </w:rPr>
        <w:t xml:space="preserve"> района</w:t>
      </w:r>
    </w:p>
    <w:p w:rsidR="002021B7" w:rsidRPr="004E1630" w:rsidRDefault="00F86750" w:rsidP="0028053E">
      <w:pPr>
        <w:ind w:left="1416" w:firstLine="708"/>
        <w:rPr>
          <w:sz w:val="24"/>
          <w:szCs w:val="24"/>
        </w:rPr>
      </w:pPr>
      <w:r w:rsidRPr="004E1630">
        <w:rPr>
          <w:sz w:val="24"/>
          <w:szCs w:val="24"/>
        </w:rPr>
        <w:t xml:space="preserve"> </w:t>
      </w:r>
      <w:r w:rsidR="00071B1B" w:rsidRPr="004E1630">
        <w:rPr>
          <w:sz w:val="24"/>
          <w:szCs w:val="24"/>
        </w:rPr>
        <w:t>Республики</w:t>
      </w:r>
      <w:r w:rsidRPr="004E1630">
        <w:rPr>
          <w:sz w:val="24"/>
          <w:szCs w:val="24"/>
        </w:rPr>
        <w:t xml:space="preserve"> </w:t>
      </w:r>
      <w:r w:rsidR="00071B1B" w:rsidRPr="004E1630">
        <w:rPr>
          <w:sz w:val="24"/>
          <w:szCs w:val="24"/>
        </w:rPr>
        <w:t>Адыгея</w:t>
      </w:r>
    </w:p>
    <w:p w:rsidR="002021B7" w:rsidRPr="004E1630" w:rsidRDefault="002021B7" w:rsidP="0028053E">
      <w:pPr>
        <w:rPr>
          <w:sz w:val="24"/>
          <w:szCs w:val="24"/>
        </w:rPr>
      </w:pPr>
    </w:p>
    <w:p w:rsidR="002021B7" w:rsidRPr="004E1630" w:rsidRDefault="002021B7" w:rsidP="0028053E">
      <w:pPr>
        <w:rPr>
          <w:sz w:val="24"/>
          <w:szCs w:val="24"/>
        </w:rPr>
      </w:pPr>
    </w:p>
    <w:p w:rsidR="002021B7" w:rsidRPr="004E1630" w:rsidRDefault="002021B7" w:rsidP="0028053E">
      <w:pPr>
        <w:rPr>
          <w:sz w:val="24"/>
          <w:szCs w:val="24"/>
        </w:rPr>
      </w:pPr>
    </w:p>
    <w:p w:rsidR="002021B7" w:rsidRPr="004E1630" w:rsidRDefault="002021B7" w:rsidP="0028053E">
      <w:pPr>
        <w:rPr>
          <w:sz w:val="24"/>
          <w:szCs w:val="24"/>
        </w:rPr>
      </w:pPr>
    </w:p>
    <w:p w:rsidR="002021B7" w:rsidRPr="004E1630" w:rsidRDefault="002021B7" w:rsidP="0028053E">
      <w:pPr>
        <w:rPr>
          <w:sz w:val="24"/>
          <w:szCs w:val="24"/>
        </w:rPr>
      </w:pPr>
    </w:p>
    <w:p w:rsidR="002021B7" w:rsidRPr="004E1630" w:rsidRDefault="002021B7" w:rsidP="0028053E">
      <w:pPr>
        <w:jc w:val="center"/>
        <w:rPr>
          <w:b/>
          <w:sz w:val="44"/>
          <w:szCs w:val="44"/>
        </w:rPr>
      </w:pPr>
      <w:r w:rsidRPr="004E1630">
        <w:rPr>
          <w:b/>
          <w:sz w:val="44"/>
          <w:szCs w:val="44"/>
        </w:rPr>
        <w:t>ПРАВИЛА</w:t>
      </w:r>
      <w:r w:rsidR="00F86750" w:rsidRPr="004E1630">
        <w:rPr>
          <w:b/>
          <w:sz w:val="44"/>
          <w:szCs w:val="44"/>
        </w:rPr>
        <w:t xml:space="preserve"> </w:t>
      </w:r>
      <w:r w:rsidRPr="004E1630">
        <w:rPr>
          <w:b/>
          <w:sz w:val="44"/>
          <w:szCs w:val="44"/>
        </w:rPr>
        <w:t>ЗЕМЛЕПОЛЬЗОВАНИЯ</w:t>
      </w:r>
      <w:r w:rsidR="0028053E" w:rsidRPr="004E1630">
        <w:rPr>
          <w:b/>
          <w:sz w:val="44"/>
          <w:szCs w:val="44"/>
        </w:rPr>
        <w:br/>
      </w:r>
      <w:r w:rsidRPr="004E1630">
        <w:rPr>
          <w:b/>
          <w:sz w:val="44"/>
          <w:szCs w:val="44"/>
        </w:rPr>
        <w:t>И</w:t>
      </w:r>
      <w:r w:rsidR="00F86750" w:rsidRPr="004E1630">
        <w:rPr>
          <w:b/>
          <w:sz w:val="44"/>
          <w:szCs w:val="44"/>
        </w:rPr>
        <w:t xml:space="preserve"> </w:t>
      </w:r>
      <w:r w:rsidRPr="004E1630">
        <w:rPr>
          <w:b/>
          <w:sz w:val="44"/>
          <w:szCs w:val="44"/>
        </w:rPr>
        <w:t>ЗАСТРОЙКИ</w:t>
      </w:r>
      <w:r w:rsidR="00F86750" w:rsidRPr="004E1630">
        <w:rPr>
          <w:b/>
          <w:sz w:val="44"/>
          <w:szCs w:val="44"/>
        </w:rPr>
        <w:t xml:space="preserve"> </w:t>
      </w:r>
      <w:r w:rsidR="00694D0F" w:rsidRPr="004E1630">
        <w:rPr>
          <w:b/>
          <w:sz w:val="44"/>
          <w:szCs w:val="44"/>
        </w:rPr>
        <w:t>ДЖЕРОКАЙСКОГО</w:t>
      </w:r>
      <w:r w:rsidR="0028053E" w:rsidRPr="004E1630">
        <w:rPr>
          <w:b/>
          <w:sz w:val="44"/>
          <w:szCs w:val="44"/>
        </w:rPr>
        <w:br/>
      </w:r>
      <w:r w:rsidR="00071B1B" w:rsidRPr="004E1630">
        <w:rPr>
          <w:b/>
          <w:sz w:val="44"/>
          <w:szCs w:val="44"/>
        </w:rPr>
        <w:t>СЕЛЬСКОГО</w:t>
      </w:r>
      <w:r w:rsidR="00F86750" w:rsidRPr="004E1630">
        <w:rPr>
          <w:b/>
          <w:sz w:val="44"/>
          <w:szCs w:val="44"/>
        </w:rPr>
        <w:t xml:space="preserve"> </w:t>
      </w:r>
      <w:r w:rsidR="00071B1B" w:rsidRPr="004E1630">
        <w:rPr>
          <w:b/>
          <w:sz w:val="44"/>
          <w:szCs w:val="44"/>
        </w:rPr>
        <w:t>ПОСЕЛЕНИЯ</w:t>
      </w:r>
    </w:p>
    <w:p w:rsidR="002021B7" w:rsidRPr="004E1630" w:rsidRDefault="00694D0F" w:rsidP="0028053E">
      <w:pPr>
        <w:jc w:val="center"/>
        <w:rPr>
          <w:b/>
          <w:sz w:val="40"/>
          <w:szCs w:val="40"/>
        </w:rPr>
      </w:pPr>
      <w:r w:rsidRPr="004E1630">
        <w:rPr>
          <w:b/>
          <w:sz w:val="40"/>
          <w:szCs w:val="40"/>
        </w:rPr>
        <w:t>Шовгеновского</w:t>
      </w:r>
      <w:r w:rsidR="00300889" w:rsidRPr="004E1630">
        <w:rPr>
          <w:b/>
          <w:sz w:val="40"/>
          <w:szCs w:val="40"/>
        </w:rPr>
        <w:t xml:space="preserve"> района </w:t>
      </w:r>
      <w:r w:rsidR="002021B7" w:rsidRPr="004E1630">
        <w:rPr>
          <w:b/>
          <w:sz w:val="40"/>
          <w:szCs w:val="40"/>
        </w:rPr>
        <w:t>Республики</w:t>
      </w:r>
      <w:r w:rsidR="00F86750" w:rsidRPr="004E1630">
        <w:rPr>
          <w:b/>
          <w:sz w:val="40"/>
          <w:szCs w:val="40"/>
        </w:rPr>
        <w:t xml:space="preserve"> </w:t>
      </w:r>
      <w:r w:rsidR="002021B7" w:rsidRPr="004E1630">
        <w:rPr>
          <w:b/>
          <w:sz w:val="40"/>
          <w:szCs w:val="40"/>
        </w:rPr>
        <w:t>Адыгея</w:t>
      </w:r>
    </w:p>
    <w:p w:rsidR="002021B7" w:rsidRPr="004E1630" w:rsidRDefault="002021B7" w:rsidP="0028053E">
      <w:pPr>
        <w:jc w:val="both"/>
        <w:rPr>
          <w:sz w:val="32"/>
          <w:szCs w:val="32"/>
        </w:rPr>
      </w:pPr>
    </w:p>
    <w:p w:rsidR="002021B7" w:rsidRPr="004E1630" w:rsidRDefault="002021B7" w:rsidP="0028053E">
      <w:pPr>
        <w:jc w:val="both"/>
        <w:rPr>
          <w:sz w:val="32"/>
          <w:szCs w:val="32"/>
        </w:rPr>
      </w:pPr>
    </w:p>
    <w:p w:rsidR="002021B7" w:rsidRPr="004E1630" w:rsidRDefault="002021B7" w:rsidP="0028053E">
      <w:pPr>
        <w:jc w:val="center"/>
        <w:rPr>
          <w:b/>
          <w:sz w:val="30"/>
          <w:szCs w:val="30"/>
        </w:rPr>
      </w:pPr>
      <w:r w:rsidRPr="004E1630">
        <w:rPr>
          <w:b/>
          <w:sz w:val="30"/>
          <w:szCs w:val="30"/>
        </w:rPr>
        <w:t>Часть</w:t>
      </w:r>
      <w:r w:rsidR="00F86750" w:rsidRPr="004E1630">
        <w:rPr>
          <w:b/>
          <w:sz w:val="30"/>
          <w:szCs w:val="30"/>
        </w:rPr>
        <w:t xml:space="preserve"> </w:t>
      </w:r>
      <w:r w:rsidRPr="004E1630">
        <w:rPr>
          <w:b/>
          <w:sz w:val="30"/>
          <w:szCs w:val="30"/>
          <w:lang w:val="en-US"/>
        </w:rPr>
        <w:t>I</w:t>
      </w:r>
      <w:r w:rsidRPr="004E1630">
        <w:rPr>
          <w:b/>
          <w:sz w:val="30"/>
          <w:szCs w:val="30"/>
        </w:rPr>
        <w:t>.</w:t>
      </w:r>
      <w:r w:rsidR="00F86750" w:rsidRPr="004E1630">
        <w:rPr>
          <w:b/>
          <w:sz w:val="30"/>
          <w:szCs w:val="30"/>
        </w:rPr>
        <w:t xml:space="preserve"> </w:t>
      </w:r>
      <w:r w:rsidRPr="004E1630">
        <w:rPr>
          <w:b/>
          <w:sz w:val="30"/>
          <w:szCs w:val="30"/>
        </w:rPr>
        <w:t>Порядок</w:t>
      </w:r>
      <w:r w:rsidR="00F86750" w:rsidRPr="004E1630">
        <w:rPr>
          <w:b/>
          <w:sz w:val="30"/>
          <w:szCs w:val="30"/>
        </w:rPr>
        <w:t xml:space="preserve"> </w:t>
      </w:r>
      <w:r w:rsidRPr="004E1630">
        <w:rPr>
          <w:b/>
          <w:sz w:val="30"/>
          <w:szCs w:val="30"/>
        </w:rPr>
        <w:t>применения</w:t>
      </w:r>
      <w:r w:rsidR="00F86750" w:rsidRPr="004E1630">
        <w:rPr>
          <w:b/>
          <w:sz w:val="30"/>
          <w:szCs w:val="30"/>
        </w:rPr>
        <w:t xml:space="preserve"> </w:t>
      </w:r>
      <w:r w:rsidRPr="004E1630">
        <w:rPr>
          <w:b/>
          <w:sz w:val="30"/>
          <w:szCs w:val="30"/>
        </w:rPr>
        <w:t>правил</w:t>
      </w:r>
      <w:r w:rsidR="00F86750" w:rsidRPr="004E1630">
        <w:rPr>
          <w:b/>
          <w:sz w:val="30"/>
          <w:szCs w:val="30"/>
        </w:rPr>
        <w:t xml:space="preserve"> </w:t>
      </w:r>
      <w:r w:rsidRPr="004E1630">
        <w:rPr>
          <w:b/>
          <w:sz w:val="30"/>
          <w:szCs w:val="30"/>
        </w:rPr>
        <w:t>землепользования</w:t>
      </w:r>
      <w:r w:rsidR="00F86750" w:rsidRPr="004E1630">
        <w:rPr>
          <w:b/>
          <w:sz w:val="30"/>
          <w:szCs w:val="30"/>
        </w:rPr>
        <w:t xml:space="preserve"> </w:t>
      </w:r>
      <w:r w:rsidRPr="004E1630">
        <w:rPr>
          <w:b/>
          <w:sz w:val="30"/>
          <w:szCs w:val="30"/>
        </w:rPr>
        <w:t>и</w:t>
      </w:r>
      <w:r w:rsidR="00F86750" w:rsidRPr="004E1630">
        <w:rPr>
          <w:b/>
          <w:sz w:val="30"/>
          <w:szCs w:val="30"/>
        </w:rPr>
        <w:t xml:space="preserve"> </w:t>
      </w:r>
      <w:r w:rsidRPr="004E1630">
        <w:rPr>
          <w:b/>
          <w:sz w:val="30"/>
          <w:szCs w:val="30"/>
        </w:rPr>
        <w:t>застройки</w:t>
      </w:r>
      <w:r w:rsidR="00F86750" w:rsidRPr="004E1630">
        <w:rPr>
          <w:b/>
          <w:sz w:val="30"/>
          <w:szCs w:val="30"/>
        </w:rPr>
        <w:t xml:space="preserve"> </w:t>
      </w:r>
      <w:r w:rsidRPr="004E1630">
        <w:rPr>
          <w:b/>
          <w:sz w:val="30"/>
          <w:szCs w:val="30"/>
        </w:rPr>
        <w:t>и</w:t>
      </w:r>
      <w:r w:rsidR="00F86750" w:rsidRPr="004E1630">
        <w:rPr>
          <w:b/>
          <w:sz w:val="30"/>
          <w:szCs w:val="30"/>
        </w:rPr>
        <w:t xml:space="preserve"> </w:t>
      </w:r>
      <w:r w:rsidRPr="004E1630">
        <w:rPr>
          <w:b/>
          <w:sz w:val="30"/>
          <w:szCs w:val="30"/>
        </w:rPr>
        <w:t>внесения</w:t>
      </w:r>
      <w:r w:rsidR="00F86750" w:rsidRPr="004E1630">
        <w:rPr>
          <w:b/>
          <w:sz w:val="30"/>
          <w:szCs w:val="30"/>
        </w:rPr>
        <w:t xml:space="preserve"> </w:t>
      </w:r>
      <w:r w:rsidRPr="004E1630">
        <w:rPr>
          <w:b/>
          <w:sz w:val="30"/>
          <w:szCs w:val="30"/>
        </w:rPr>
        <w:t>изменений</w:t>
      </w:r>
      <w:r w:rsidR="00F86750" w:rsidRPr="004E1630">
        <w:rPr>
          <w:b/>
          <w:sz w:val="30"/>
          <w:szCs w:val="30"/>
        </w:rPr>
        <w:t xml:space="preserve"> </w:t>
      </w:r>
      <w:r w:rsidRPr="004E1630">
        <w:rPr>
          <w:b/>
          <w:sz w:val="30"/>
          <w:szCs w:val="30"/>
        </w:rPr>
        <w:t>в</w:t>
      </w:r>
      <w:r w:rsidR="00F86750" w:rsidRPr="004E1630">
        <w:rPr>
          <w:b/>
          <w:sz w:val="30"/>
          <w:szCs w:val="30"/>
        </w:rPr>
        <w:t xml:space="preserve"> </w:t>
      </w:r>
      <w:r w:rsidRPr="004E1630">
        <w:rPr>
          <w:b/>
          <w:sz w:val="30"/>
          <w:szCs w:val="30"/>
        </w:rPr>
        <w:t>указанные</w:t>
      </w:r>
      <w:r w:rsidR="00F86750" w:rsidRPr="004E1630">
        <w:rPr>
          <w:b/>
          <w:sz w:val="30"/>
          <w:szCs w:val="30"/>
        </w:rPr>
        <w:t xml:space="preserve"> </w:t>
      </w:r>
      <w:r w:rsidRPr="004E1630">
        <w:rPr>
          <w:b/>
          <w:sz w:val="30"/>
          <w:szCs w:val="30"/>
        </w:rPr>
        <w:t>правила</w:t>
      </w:r>
    </w:p>
    <w:p w:rsidR="002021B7" w:rsidRPr="004E1630" w:rsidRDefault="002021B7" w:rsidP="0028053E">
      <w:pPr>
        <w:jc w:val="both"/>
        <w:rPr>
          <w:sz w:val="30"/>
          <w:szCs w:val="30"/>
        </w:rPr>
      </w:pPr>
    </w:p>
    <w:p w:rsidR="002021B7" w:rsidRPr="004E1630" w:rsidRDefault="002021B7" w:rsidP="0028053E">
      <w:pPr>
        <w:jc w:val="center"/>
        <w:rPr>
          <w:b/>
          <w:sz w:val="30"/>
          <w:szCs w:val="30"/>
        </w:rPr>
      </w:pPr>
      <w:r w:rsidRPr="004E1630">
        <w:rPr>
          <w:b/>
          <w:sz w:val="30"/>
          <w:szCs w:val="30"/>
        </w:rPr>
        <w:t>Часть</w:t>
      </w:r>
      <w:r w:rsidR="00F86750" w:rsidRPr="004E1630">
        <w:rPr>
          <w:b/>
          <w:sz w:val="30"/>
          <w:szCs w:val="30"/>
        </w:rPr>
        <w:t xml:space="preserve"> </w:t>
      </w:r>
      <w:r w:rsidRPr="004E1630">
        <w:rPr>
          <w:b/>
          <w:sz w:val="30"/>
          <w:szCs w:val="30"/>
          <w:lang w:val="en-US"/>
        </w:rPr>
        <w:t>II</w:t>
      </w:r>
      <w:r w:rsidRPr="004E1630">
        <w:rPr>
          <w:b/>
          <w:sz w:val="30"/>
          <w:szCs w:val="30"/>
        </w:rPr>
        <w:t>.</w:t>
      </w:r>
      <w:r w:rsidR="00F86750" w:rsidRPr="004E1630">
        <w:rPr>
          <w:b/>
          <w:sz w:val="30"/>
          <w:szCs w:val="30"/>
        </w:rPr>
        <w:t xml:space="preserve"> </w:t>
      </w:r>
      <w:r w:rsidRPr="004E1630">
        <w:rPr>
          <w:b/>
          <w:sz w:val="30"/>
          <w:szCs w:val="30"/>
        </w:rPr>
        <w:t>Карта</w:t>
      </w:r>
      <w:r w:rsidR="00F86750" w:rsidRPr="004E1630">
        <w:rPr>
          <w:b/>
          <w:sz w:val="30"/>
          <w:szCs w:val="30"/>
        </w:rPr>
        <w:t xml:space="preserve"> </w:t>
      </w:r>
      <w:r w:rsidRPr="004E1630">
        <w:rPr>
          <w:b/>
          <w:sz w:val="30"/>
          <w:szCs w:val="30"/>
        </w:rPr>
        <w:t>градостроительного</w:t>
      </w:r>
      <w:r w:rsidR="00F86750" w:rsidRPr="004E1630">
        <w:rPr>
          <w:b/>
          <w:sz w:val="30"/>
          <w:szCs w:val="30"/>
        </w:rPr>
        <w:t xml:space="preserve"> </w:t>
      </w:r>
      <w:r w:rsidRPr="004E1630">
        <w:rPr>
          <w:b/>
          <w:sz w:val="30"/>
          <w:szCs w:val="30"/>
        </w:rPr>
        <w:t>зонирования</w:t>
      </w:r>
    </w:p>
    <w:p w:rsidR="002021B7" w:rsidRPr="004E1630" w:rsidRDefault="002021B7" w:rsidP="0028053E">
      <w:pPr>
        <w:jc w:val="both"/>
        <w:rPr>
          <w:sz w:val="30"/>
          <w:szCs w:val="30"/>
        </w:rPr>
      </w:pPr>
    </w:p>
    <w:p w:rsidR="002021B7" w:rsidRPr="004E1630" w:rsidRDefault="002021B7" w:rsidP="0028053E">
      <w:pPr>
        <w:jc w:val="center"/>
        <w:rPr>
          <w:b/>
          <w:sz w:val="30"/>
          <w:szCs w:val="30"/>
        </w:rPr>
      </w:pPr>
      <w:r w:rsidRPr="004E1630">
        <w:rPr>
          <w:b/>
          <w:sz w:val="30"/>
          <w:szCs w:val="30"/>
        </w:rPr>
        <w:t>Часть</w:t>
      </w:r>
      <w:r w:rsidR="00F86750" w:rsidRPr="004E1630">
        <w:rPr>
          <w:b/>
          <w:sz w:val="30"/>
          <w:szCs w:val="30"/>
        </w:rPr>
        <w:t xml:space="preserve"> </w:t>
      </w:r>
      <w:r w:rsidRPr="004E1630">
        <w:rPr>
          <w:b/>
          <w:sz w:val="30"/>
          <w:szCs w:val="30"/>
          <w:lang w:val="en-US"/>
        </w:rPr>
        <w:t>III</w:t>
      </w:r>
      <w:r w:rsidRPr="004E1630">
        <w:rPr>
          <w:b/>
          <w:sz w:val="30"/>
          <w:szCs w:val="30"/>
        </w:rPr>
        <w:t>.</w:t>
      </w:r>
      <w:r w:rsidR="00F86750" w:rsidRPr="004E1630">
        <w:rPr>
          <w:b/>
          <w:sz w:val="30"/>
          <w:szCs w:val="30"/>
        </w:rPr>
        <w:t xml:space="preserve"> </w:t>
      </w:r>
      <w:r w:rsidRPr="004E1630">
        <w:rPr>
          <w:b/>
          <w:sz w:val="30"/>
          <w:szCs w:val="30"/>
        </w:rPr>
        <w:t>Градостроительные</w:t>
      </w:r>
      <w:r w:rsidR="00F86750" w:rsidRPr="004E1630">
        <w:rPr>
          <w:b/>
          <w:sz w:val="30"/>
          <w:szCs w:val="30"/>
        </w:rPr>
        <w:t xml:space="preserve"> </w:t>
      </w:r>
      <w:r w:rsidRPr="004E1630">
        <w:rPr>
          <w:b/>
          <w:sz w:val="30"/>
          <w:szCs w:val="30"/>
        </w:rPr>
        <w:t>регламенты</w:t>
      </w:r>
    </w:p>
    <w:p w:rsidR="002021B7" w:rsidRPr="004E1630" w:rsidRDefault="002021B7" w:rsidP="0028053E">
      <w:pPr>
        <w:snapToGrid w:val="0"/>
        <w:jc w:val="both"/>
        <w:rPr>
          <w:sz w:val="28"/>
          <w:szCs w:val="28"/>
        </w:rPr>
      </w:pPr>
    </w:p>
    <w:p w:rsidR="002021B7" w:rsidRPr="004E1630" w:rsidRDefault="002021B7" w:rsidP="0028053E">
      <w:pPr>
        <w:snapToGrid w:val="0"/>
        <w:jc w:val="both"/>
        <w:rPr>
          <w:sz w:val="28"/>
          <w:szCs w:val="28"/>
        </w:rPr>
      </w:pPr>
    </w:p>
    <w:p w:rsidR="002021B7" w:rsidRPr="004E1630" w:rsidRDefault="002021B7" w:rsidP="0028053E">
      <w:pPr>
        <w:snapToGrid w:val="0"/>
        <w:jc w:val="both"/>
        <w:rPr>
          <w:sz w:val="28"/>
          <w:szCs w:val="28"/>
        </w:rPr>
      </w:pPr>
    </w:p>
    <w:p w:rsidR="002021B7" w:rsidRPr="004E1630" w:rsidRDefault="002021B7" w:rsidP="0028053E">
      <w:pPr>
        <w:snapToGrid w:val="0"/>
        <w:jc w:val="both"/>
        <w:rPr>
          <w:sz w:val="28"/>
          <w:szCs w:val="28"/>
        </w:rPr>
      </w:pPr>
    </w:p>
    <w:p w:rsidR="002021B7" w:rsidRPr="004E1630" w:rsidRDefault="002021B7" w:rsidP="0028053E">
      <w:pPr>
        <w:snapToGrid w:val="0"/>
        <w:jc w:val="both"/>
        <w:rPr>
          <w:sz w:val="28"/>
          <w:szCs w:val="28"/>
        </w:rPr>
      </w:pPr>
    </w:p>
    <w:p w:rsidR="002021B7" w:rsidRPr="004E1630" w:rsidRDefault="002021B7" w:rsidP="0028053E">
      <w:pPr>
        <w:snapToGrid w:val="0"/>
        <w:jc w:val="both"/>
        <w:rPr>
          <w:sz w:val="28"/>
          <w:szCs w:val="28"/>
        </w:rPr>
      </w:pPr>
    </w:p>
    <w:p w:rsidR="002021B7" w:rsidRPr="004E1630" w:rsidRDefault="002021B7" w:rsidP="0028053E">
      <w:pPr>
        <w:snapToGrid w:val="0"/>
        <w:jc w:val="both"/>
        <w:rPr>
          <w:sz w:val="28"/>
          <w:szCs w:val="28"/>
        </w:rPr>
      </w:pPr>
    </w:p>
    <w:p w:rsidR="002021B7" w:rsidRPr="004E1630" w:rsidRDefault="002021B7" w:rsidP="0028053E">
      <w:pPr>
        <w:snapToGrid w:val="0"/>
        <w:jc w:val="both"/>
        <w:rPr>
          <w:sz w:val="28"/>
          <w:szCs w:val="28"/>
        </w:rPr>
      </w:pPr>
    </w:p>
    <w:p w:rsidR="002021B7" w:rsidRPr="004E1630" w:rsidRDefault="002021B7" w:rsidP="0091443F">
      <w:pPr>
        <w:snapToGrid w:val="0"/>
        <w:jc w:val="center"/>
        <w:rPr>
          <w:sz w:val="24"/>
          <w:szCs w:val="24"/>
        </w:rPr>
      </w:pPr>
      <w:r w:rsidRPr="004E1630">
        <w:rPr>
          <w:sz w:val="24"/>
          <w:szCs w:val="24"/>
        </w:rPr>
        <w:t>Директор</w:t>
      </w:r>
      <w:r w:rsidR="00F86750" w:rsidRPr="004E1630">
        <w:rPr>
          <w:sz w:val="24"/>
          <w:szCs w:val="24"/>
        </w:rPr>
        <w:t xml:space="preserve"> </w:t>
      </w:r>
      <w:r w:rsidR="0091443F" w:rsidRPr="004E1630">
        <w:rPr>
          <w:sz w:val="24"/>
          <w:szCs w:val="24"/>
        </w:rPr>
        <w:tab/>
      </w:r>
      <w:r w:rsidR="0091443F" w:rsidRPr="004E1630">
        <w:rPr>
          <w:sz w:val="24"/>
          <w:szCs w:val="24"/>
        </w:rPr>
        <w:tab/>
      </w:r>
      <w:r w:rsidR="0091443F" w:rsidRPr="004E1630">
        <w:rPr>
          <w:sz w:val="24"/>
          <w:szCs w:val="24"/>
        </w:rPr>
        <w:tab/>
      </w:r>
      <w:r w:rsidR="0091443F" w:rsidRPr="004E1630">
        <w:rPr>
          <w:sz w:val="24"/>
          <w:szCs w:val="24"/>
        </w:rPr>
        <w:tab/>
      </w:r>
      <w:r w:rsidR="0091443F" w:rsidRPr="004E1630">
        <w:rPr>
          <w:sz w:val="24"/>
          <w:szCs w:val="24"/>
        </w:rPr>
        <w:tab/>
      </w:r>
      <w:r w:rsidR="0091443F" w:rsidRPr="004E1630">
        <w:rPr>
          <w:sz w:val="24"/>
          <w:szCs w:val="24"/>
        </w:rPr>
        <w:tab/>
      </w:r>
      <w:r w:rsidR="0091443F" w:rsidRPr="004E1630">
        <w:rPr>
          <w:sz w:val="24"/>
          <w:szCs w:val="24"/>
        </w:rPr>
        <w:tab/>
      </w:r>
      <w:r w:rsidRPr="004E1630">
        <w:rPr>
          <w:sz w:val="24"/>
          <w:szCs w:val="24"/>
        </w:rPr>
        <w:tab/>
      </w:r>
      <w:r w:rsidRPr="004E1630">
        <w:rPr>
          <w:sz w:val="24"/>
          <w:szCs w:val="24"/>
        </w:rPr>
        <w:tab/>
      </w:r>
      <w:r w:rsidR="0091443F" w:rsidRPr="004E1630">
        <w:rPr>
          <w:sz w:val="24"/>
          <w:szCs w:val="24"/>
        </w:rPr>
        <w:t>О.И.</w:t>
      </w:r>
      <w:r w:rsidR="00F86750" w:rsidRPr="004E1630">
        <w:rPr>
          <w:sz w:val="24"/>
          <w:szCs w:val="24"/>
        </w:rPr>
        <w:t xml:space="preserve"> </w:t>
      </w:r>
      <w:r w:rsidRPr="004E1630">
        <w:rPr>
          <w:sz w:val="24"/>
          <w:szCs w:val="24"/>
        </w:rPr>
        <w:t>Бакланов</w:t>
      </w:r>
      <w:r w:rsidR="0091443F" w:rsidRPr="004E1630">
        <w:rPr>
          <w:sz w:val="24"/>
          <w:szCs w:val="24"/>
        </w:rPr>
        <w:t>а</w:t>
      </w:r>
    </w:p>
    <w:p w:rsidR="002021B7" w:rsidRPr="004E1630" w:rsidRDefault="002021B7" w:rsidP="0028053E">
      <w:pPr>
        <w:snapToGrid w:val="0"/>
        <w:jc w:val="both"/>
        <w:rPr>
          <w:sz w:val="28"/>
          <w:szCs w:val="28"/>
        </w:rPr>
      </w:pPr>
    </w:p>
    <w:p w:rsidR="0028053E" w:rsidRPr="004E1630" w:rsidRDefault="0028053E" w:rsidP="0028053E">
      <w:pPr>
        <w:snapToGrid w:val="0"/>
        <w:jc w:val="both"/>
        <w:rPr>
          <w:sz w:val="28"/>
          <w:szCs w:val="28"/>
        </w:rPr>
      </w:pPr>
    </w:p>
    <w:p w:rsidR="002021B7" w:rsidRPr="004E1630" w:rsidRDefault="002021B7" w:rsidP="0028053E">
      <w:pPr>
        <w:snapToGrid w:val="0"/>
        <w:jc w:val="both"/>
        <w:rPr>
          <w:sz w:val="28"/>
          <w:szCs w:val="28"/>
        </w:rPr>
      </w:pPr>
    </w:p>
    <w:p w:rsidR="002021B7" w:rsidRPr="004E1630" w:rsidRDefault="002021B7" w:rsidP="0028053E">
      <w:pPr>
        <w:snapToGrid w:val="0"/>
        <w:jc w:val="both"/>
        <w:rPr>
          <w:sz w:val="28"/>
          <w:szCs w:val="28"/>
        </w:rPr>
      </w:pPr>
    </w:p>
    <w:p w:rsidR="00785B63" w:rsidRPr="004E1630" w:rsidRDefault="00785B63" w:rsidP="0028053E">
      <w:pPr>
        <w:snapToGrid w:val="0"/>
        <w:jc w:val="both"/>
        <w:rPr>
          <w:sz w:val="28"/>
          <w:szCs w:val="28"/>
        </w:rPr>
      </w:pPr>
    </w:p>
    <w:p w:rsidR="002021B7" w:rsidRPr="004E1630" w:rsidRDefault="002021B7" w:rsidP="0028053E">
      <w:pPr>
        <w:snapToGrid w:val="0"/>
        <w:jc w:val="both"/>
        <w:rPr>
          <w:sz w:val="28"/>
          <w:szCs w:val="28"/>
        </w:rPr>
      </w:pPr>
    </w:p>
    <w:p w:rsidR="0028053E" w:rsidRPr="004E1630" w:rsidRDefault="002021B7" w:rsidP="0028053E">
      <w:pPr>
        <w:snapToGrid w:val="0"/>
        <w:jc w:val="center"/>
        <w:rPr>
          <w:sz w:val="24"/>
          <w:szCs w:val="24"/>
        </w:rPr>
      </w:pPr>
      <w:r w:rsidRPr="004E1630">
        <w:rPr>
          <w:sz w:val="24"/>
          <w:szCs w:val="24"/>
        </w:rPr>
        <w:t>Майкоп,</w:t>
      </w:r>
      <w:r w:rsidR="0028053E" w:rsidRPr="004E1630">
        <w:rPr>
          <w:sz w:val="24"/>
          <w:szCs w:val="24"/>
        </w:rPr>
        <w:br/>
      </w:r>
      <w:r w:rsidRPr="004E1630">
        <w:rPr>
          <w:sz w:val="24"/>
          <w:szCs w:val="24"/>
        </w:rPr>
        <w:t>20</w:t>
      </w:r>
      <w:r w:rsidR="001A292C" w:rsidRPr="004E1630">
        <w:rPr>
          <w:sz w:val="24"/>
          <w:szCs w:val="24"/>
        </w:rPr>
        <w:t>21</w:t>
      </w:r>
      <w:r w:rsidR="00F86750" w:rsidRPr="004E1630">
        <w:rPr>
          <w:sz w:val="24"/>
          <w:szCs w:val="24"/>
        </w:rPr>
        <w:t xml:space="preserve"> </w:t>
      </w:r>
      <w:r w:rsidRPr="004E1630">
        <w:rPr>
          <w:sz w:val="24"/>
          <w:szCs w:val="24"/>
        </w:rPr>
        <w:t>г.</w:t>
      </w:r>
      <w:r w:rsidR="0028053E" w:rsidRPr="004E1630">
        <w:rPr>
          <w:sz w:val="24"/>
          <w:szCs w:val="24"/>
        </w:rPr>
        <w:br w:type="page"/>
      </w:r>
    </w:p>
    <w:bookmarkEnd w:id="0"/>
    <w:p w:rsidR="002021B7" w:rsidRPr="004E1630" w:rsidRDefault="002021B7" w:rsidP="0028053E">
      <w:pPr>
        <w:jc w:val="center"/>
        <w:rPr>
          <w:b/>
          <w:sz w:val="28"/>
          <w:szCs w:val="28"/>
        </w:rPr>
      </w:pPr>
      <w:r w:rsidRPr="004E1630">
        <w:rPr>
          <w:b/>
          <w:sz w:val="28"/>
          <w:szCs w:val="28"/>
        </w:rPr>
        <w:lastRenderedPageBreak/>
        <w:t>СОСТАВ</w:t>
      </w:r>
      <w:r w:rsidR="00F86750" w:rsidRPr="004E1630">
        <w:rPr>
          <w:b/>
          <w:sz w:val="28"/>
          <w:szCs w:val="28"/>
        </w:rPr>
        <w:t xml:space="preserve"> </w:t>
      </w:r>
      <w:r w:rsidRPr="004E1630">
        <w:rPr>
          <w:b/>
          <w:sz w:val="28"/>
          <w:szCs w:val="28"/>
        </w:rPr>
        <w:t>ПРОЕКТА:</w:t>
      </w:r>
    </w:p>
    <w:p w:rsidR="002021B7" w:rsidRPr="004E1630" w:rsidRDefault="002021B7" w:rsidP="0028053E">
      <w:pPr>
        <w:jc w:val="both"/>
        <w:rPr>
          <w:sz w:val="24"/>
          <w:szCs w:val="24"/>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8502"/>
      </w:tblGrid>
      <w:tr w:rsidR="004E1630" w:rsidRPr="004E1630" w:rsidTr="0028053E">
        <w:trPr>
          <w:trHeight w:val="458"/>
        </w:trPr>
        <w:tc>
          <w:tcPr>
            <w:tcW w:w="9889" w:type="dxa"/>
            <w:gridSpan w:val="2"/>
            <w:vAlign w:val="center"/>
          </w:tcPr>
          <w:p w:rsidR="002021B7" w:rsidRPr="004E1630" w:rsidRDefault="002021B7" w:rsidP="0028053E">
            <w:pPr>
              <w:rPr>
                <w:sz w:val="26"/>
                <w:szCs w:val="26"/>
              </w:rPr>
            </w:pPr>
            <w:r w:rsidRPr="004E1630">
              <w:rPr>
                <w:b/>
                <w:sz w:val="26"/>
                <w:szCs w:val="26"/>
              </w:rPr>
              <w:t>Часть</w:t>
            </w:r>
            <w:r w:rsidR="00F86750" w:rsidRPr="004E1630">
              <w:rPr>
                <w:b/>
                <w:sz w:val="26"/>
                <w:szCs w:val="26"/>
              </w:rPr>
              <w:t xml:space="preserve"> </w:t>
            </w:r>
            <w:r w:rsidRPr="004E1630">
              <w:rPr>
                <w:b/>
                <w:sz w:val="26"/>
                <w:szCs w:val="26"/>
                <w:lang w:val="en-US"/>
              </w:rPr>
              <w:t>I</w:t>
            </w:r>
            <w:r w:rsidRPr="004E1630">
              <w:rPr>
                <w:b/>
                <w:sz w:val="26"/>
                <w:szCs w:val="26"/>
              </w:rPr>
              <w:t>.</w:t>
            </w:r>
            <w:r w:rsidR="00F86750" w:rsidRPr="004E1630">
              <w:rPr>
                <w:b/>
                <w:sz w:val="26"/>
                <w:szCs w:val="26"/>
              </w:rPr>
              <w:t xml:space="preserve"> </w:t>
            </w:r>
            <w:r w:rsidRPr="004E1630">
              <w:rPr>
                <w:b/>
                <w:sz w:val="26"/>
                <w:szCs w:val="26"/>
              </w:rPr>
              <w:t>Порядок</w:t>
            </w:r>
            <w:r w:rsidR="00F86750" w:rsidRPr="004E1630">
              <w:rPr>
                <w:b/>
                <w:sz w:val="26"/>
                <w:szCs w:val="26"/>
              </w:rPr>
              <w:t xml:space="preserve"> </w:t>
            </w:r>
            <w:r w:rsidRPr="004E1630">
              <w:rPr>
                <w:b/>
                <w:sz w:val="26"/>
                <w:szCs w:val="26"/>
              </w:rPr>
              <w:t>применения</w:t>
            </w:r>
            <w:r w:rsidR="00F86750" w:rsidRPr="004E1630">
              <w:rPr>
                <w:b/>
                <w:sz w:val="26"/>
                <w:szCs w:val="26"/>
              </w:rPr>
              <w:t xml:space="preserve"> </w:t>
            </w:r>
            <w:r w:rsidRPr="004E1630">
              <w:rPr>
                <w:b/>
                <w:sz w:val="26"/>
                <w:szCs w:val="26"/>
              </w:rPr>
              <w:t>правил</w:t>
            </w:r>
            <w:r w:rsidR="00F86750" w:rsidRPr="004E1630">
              <w:rPr>
                <w:b/>
                <w:sz w:val="26"/>
                <w:szCs w:val="26"/>
              </w:rPr>
              <w:t xml:space="preserve"> </w:t>
            </w:r>
            <w:r w:rsidRPr="004E1630">
              <w:rPr>
                <w:b/>
                <w:sz w:val="26"/>
                <w:szCs w:val="26"/>
              </w:rPr>
              <w:t>землепользования</w:t>
            </w:r>
            <w:r w:rsidR="00F86750" w:rsidRPr="004E1630">
              <w:rPr>
                <w:b/>
                <w:sz w:val="26"/>
                <w:szCs w:val="26"/>
              </w:rPr>
              <w:t xml:space="preserve"> </w:t>
            </w:r>
            <w:r w:rsidRPr="004E1630">
              <w:rPr>
                <w:b/>
                <w:sz w:val="26"/>
                <w:szCs w:val="26"/>
              </w:rPr>
              <w:t>и</w:t>
            </w:r>
            <w:r w:rsidR="00F86750" w:rsidRPr="004E1630">
              <w:rPr>
                <w:b/>
                <w:sz w:val="26"/>
                <w:szCs w:val="26"/>
              </w:rPr>
              <w:t xml:space="preserve"> </w:t>
            </w:r>
            <w:r w:rsidRPr="004E1630">
              <w:rPr>
                <w:b/>
                <w:sz w:val="26"/>
                <w:szCs w:val="26"/>
              </w:rPr>
              <w:t>застройки</w:t>
            </w:r>
            <w:r w:rsidR="00F86750" w:rsidRPr="004E1630">
              <w:rPr>
                <w:b/>
                <w:sz w:val="26"/>
                <w:szCs w:val="26"/>
              </w:rPr>
              <w:t xml:space="preserve"> </w:t>
            </w:r>
            <w:r w:rsidRPr="004E1630">
              <w:rPr>
                <w:b/>
                <w:sz w:val="26"/>
                <w:szCs w:val="26"/>
              </w:rPr>
              <w:t>и</w:t>
            </w:r>
            <w:r w:rsidR="00F86750" w:rsidRPr="004E1630">
              <w:rPr>
                <w:b/>
                <w:sz w:val="26"/>
                <w:szCs w:val="26"/>
              </w:rPr>
              <w:t xml:space="preserve"> </w:t>
            </w:r>
            <w:r w:rsidRPr="004E1630">
              <w:rPr>
                <w:b/>
                <w:sz w:val="26"/>
                <w:szCs w:val="26"/>
              </w:rPr>
              <w:t>внесения</w:t>
            </w:r>
            <w:r w:rsidR="00F86750" w:rsidRPr="004E1630">
              <w:rPr>
                <w:b/>
                <w:sz w:val="26"/>
                <w:szCs w:val="26"/>
              </w:rPr>
              <w:t xml:space="preserve"> </w:t>
            </w:r>
            <w:r w:rsidRPr="004E1630">
              <w:rPr>
                <w:b/>
                <w:sz w:val="26"/>
                <w:szCs w:val="26"/>
              </w:rPr>
              <w:t>изменений</w:t>
            </w:r>
            <w:r w:rsidR="00F86750" w:rsidRPr="004E1630">
              <w:rPr>
                <w:b/>
                <w:sz w:val="26"/>
                <w:szCs w:val="26"/>
              </w:rPr>
              <w:t xml:space="preserve"> </w:t>
            </w:r>
            <w:r w:rsidRPr="004E1630">
              <w:rPr>
                <w:b/>
                <w:sz w:val="26"/>
                <w:szCs w:val="26"/>
              </w:rPr>
              <w:t>в</w:t>
            </w:r>
            <w:r w:rsidR="00F86750" w:rsidRPr="004E1630">
              <w:rPr>
                <w:b/>
                <w:sz w:val="26"/>
                <w:szCs w:val="26"/>
              </w:rPr>
              <w:t xml:space="preserve"> </w:t>
            </w:r>
            <w:r w:rsidRPr="004E1630">
              <w:rPr>
                <w:b/>
                <w:sz w:val="26"/>
                <w:szCs w:val="26"/>
              </w:rPr>
              <w:t>указанные</w:t>
            </w:r>
            <w:r w:rsidR="00F86750" w:rsidRPr="004E1630">
              <w:rPr>
                <w:b/>
                <w:sz w:val="26"/>
                <w:szCs w:val="26"/>
              </w:rPr>
              <w:t xml:space="preserve"> </w:t>
            </w:r>
            <w:r w:rsidRPr="004E1630">
              <w:rPr>
                <w:b/>
                <w:sz w:val="26"/>
                <w:szCs w:val="26"/>
              </w:rPr>
              <w:t>правила</w:t>
            </w:r>
          </w:p>
        </w:tc>
      </w:tr>
      <w:tr w:rsidR="004E1630" w:rsidRPr="004E1630" w:rsidTr="0028053E">
        <w:trPr>
          <w:trHeight w:val="458"/>
        </w:trPr>
        <w:tc>
          <w:tcPr>
            <w:tcW w:w="1387" w:type="dxa"/>
            <w:vAlign w:val="center"/>
          </w:tcPr>
          <w:p w:rsidR="002021B7" w:rsidRPr="004E1630" w:rsidRDefault="002021B7" w:rsidP="0028053E">
            <w:pPr>
              <w:jc w:val="both"/>
              <w:rPr>
                <w:sz w:val="26"/>
                <w:szCs w:val="26"/>
              </w:rPr>
            </w:pPr>
            <w:r w:rsidRPr="004E1630">
              <w:rPr>
                <w:sz w:val="26"/>
                <w:szCs w:val="26"/>
              </w:rPr>
              <w:t>Глава</w:t>
            </w:r>
            <w:r w:rsidR="00F86750" w:rsidRPr="004E1630">
              <w:rPr>
                <w:sz w:val="26"/>
                <w:szCs w:val="26"/>
              </w:rPr>
              <w:t xml:space="preserve"> </w:t>
            </w:r>
            <w:r w:rsidRPr="004E1630">
              <w:rPr>
                <w:sz w:val="26"/>
                <w:szCs w:val="26"/>
              </w:rPr>
              <w:t>1.</w:t>
            </w:r>
          </w:p>
        </w:tc>
        <w:tc>
          <w:tcPr>
            <w:tcW w:w="8502" w:type="dxa"/>
            <w:vAlign w:val="center"/>
          </w:tcPr>
          <w:p w:rsidR="002021B7" w:rsidRPr="004E1630" w:rsidRDefault="002021B7" w:rsidP="0028053E">
            <w:pPr>
              <w:rPr>
                <w:sz w:val="26"/>
                <w:szCs w:val="26"/>
              </w:rPr>
            </w:pPr>
            <w:r w:rsidRPr="004E1630">
              <w:rPr>
                <w:sz w:val="26"/>
                <w:szCs w:val="26"/>
              </w:rPr>
              <w:t>Общие</w:t>
            </w:r>
            <w:r w:rsidR="00F86750" w:rsidRPr="004E1630">
              <w:rPr>
                <w:sz w:val="26"/>
                <w:szCs w:val="26"/>
              </w:rPr>
              <w:t xml:space="preserve"> </w:t>
            </w:r>
            <w:r w:rsidRPr="004E1630">
              <w:rPr>
                <w:sz w:val="26"/>
                <w:szCs w:val="26"/>
              </w:rPr>
              <w:t>положения</w:t>
            </w:r>
          </w:p>
        </w:tc>
      </w:tr>
      <w:tr w:rsidR="004E1630" w:rsidRPr="004E1630" w:rsidTr="0028053E">
        <w:trPr>
          <w:trHeight w:val="458"/>
        </w:trPr>
        <w:tc>
          <w:tcPr>
            <w:tcW w:w="1387" w:type="dxa"/>
            <w:vAlign w:val="center"/>
          </w:tcPr>
          <w:p w:rsidR="002021B7" w:rsidRPr="004E1630" w:rsidRDefault="002021B7" w:rsidP="0028053E">
            <w:pPr>
              <w:jc w:val="both"/>
              <w:rPr>
                <w:sz w:val="26"/>
                <w:szCs w:val="26"/>
              </w:rPr>
            </w:pPr>
            <w:r w:rsidRPr="004E1630">
              <w:rPr>
                <w:sz w:val="26"/>
                <w:szCs w:val="26"/>
              </w:rPr>
              <w:t>Глава</w:t>
            </w:r>
            <w:r w:rsidR="00F86750" w:rsidRPr="004E1630">
              <w:rPr>
                <w:sz w:val="26"/>
                <w:szCs w:val="26"/>
              </w:rPr>
              <w:t xml:space="preserve"> </w:t>
            </w:r>
            <w:r w:rsidRPr="004E1630">
              <w:rPr>
                <w:sz w:val="26"/>
                <w:szCs w:val="26"/>
              </w:rPr>
              <w:t>2.</w:t>
            </w:r>
          </w:p>
        </w:tc>
        <w:tc>
          <w:tcPr>
            <w:tcW w:w="8502" w:type="dxa"/>
            <w:vAlign w:val="center"/>
          </w:tcPr>
          <w:p w:rsidR="002021B7" w:rsidRPr="004E1630" w:rsidRDefault="002021B7" w:rsidP="0028053E">
            <w:pPr>
              <w:rPr>
                <w:sz w:val="26"/>
                <w:szCs w:val="26"/>
              </w:rPr>
            </w:pPr>
            <w:r w:rsidRPr="004E1630">
              <w:rPr>
                <w:sz w:val="26"/>
                <w:szCs w:val="26"/>
              </w:rPr>
              <w:t>Положение</w:t>
            </w:r>
            <w:r w:rsidR="00F86750" w:rsidRPr="004E1630">
              <w:rPr>
                <w:sz w:val="26"/>
                <w:szCs w:val="26"/>
              </w:rPr>
              <w:t xml:space="preserve"> </w:t>
            </w:r>
            <w:r w:rsidRPr="004E1630">
              <w:rPr>
                <w:sz w:val="26"/>
                <w:szCs w:val="26"/>
              </w:rPr>
              <w:t>о</w:t>
            </w:r>
            <w:r w:rsidR="00F86750" w:rsidRPr="004E1630">
              <w:rPr>
                <w:sz w:val="26"/>
                <w:szCs w:val="26"/>
              </w:rPr>
              <w:t xml:space="preserve"> </w:t>
            </w:r>
            <w:r w:rsidRPr="004E1630">
              <w:rPr>
                <w:sz w:val="26"/>
                <w:szCs w:val="26"/>
              </w:rPr>
              <w:t>регулировании</w:t>
            </w:r>
            <w:r w:rsidR="00F86750" w:rsidRPr="004E1630">
              <w:rPr>
                <w:sz w:val="26"/>
                <w:szCs w:val="26"/>
              </w:rPr>
              <w:t xml:space="preserve"> </w:t>
            </w:r>
            <w:r w:rsidRPr="004E1630">
              <w:rPr>
                <w:sz w:val="26"/>
                <w:szCs w:val="26"/>
              </w:rPr>
              <w:t>землепользования</w:t>
            </w:r>
            <w:r w:rsidR="00F86750" w:rsidRPr="004E1630">
              <w:rPr>
                <w:sz w:val="26"/>
                <w:szCs w:val="26"/>
              </w:rPr>
              <w:t xml:space="preserve"> </w:t>
            </w:r>
            <w:r w:rsidRPr="004E1630">
              <w:rPr>
                <w:sz w:val="26"/>
                <w:szCs w:val="26"/>
              </w:rPr>
              <w:t>и</w:t>
            </w:r>
            <w:r w:rsidR="00F86750" w:rsidRPr="004E1630">
              <w:rPr>
                <w:sz w:val="26"/>
                <w:szCs w:val="26"/>
              </w:rPr>
              <w:t xml:space="preserve"> </w:t>
            </w:r>
            <w:r w:rsidRPr="004E1630">
              <w:rPr>
                <w:sz w:val="26"/>
                <w:szCs w:val="26"/>
              </w:rPr>
              <w:t>застройки</w:t>
            </w:r>
            <w:r w:rsidR="00F86750" w:rsidRPr="004E1630">
              <w:rPr>
                <w:sz w:val="26"/>
                <w:szCs w:val="26"/>
              </w:rPr>
              <w:t xml:space="preserve"> </w:t>
            </w:r>
            <w:r w:rsidRPr="004E1630">
              <w:rPr>
                <w:sz w:val="26"/>
                <w:szCs w:val="26"/>
              </w:rPr>
              <w:t>органами</w:t>
            </w:r>
            <w:r w:rsidR="00F86750" w:rsidRPr="004E1630">
              <w:rPr>
                <w:sz w:val="26"/>
                <w:szCs w:val="26"/>
              </w:rPr>
              <w:t xml:space="preserve"> </w:t>
            </w:r>
            <w:r w:rsidRPr="004E1630">
              <w:rPr>
                <w:sz w:val="26"/>
                <w:szCs w:val="26"/>
              </w:rPr>
              <w:t>местного</w:t>
            </w:r>
            <w:r w:rsidR="00F86750" w:rsidRPr="004E1630">
              <w:rPr>
                <w:sz w:val="26"/>
                <w:szCs w:val="26"/>
              </w:rPr>
              <w:t xml:space="preserve"> </w:t>
            </w:r>
            <w:r w:rsidRPr="004E1630">
              <w:rPr>
                <w:sz w:val="26"/>
                <w:szCs w:val="26"/>
              </w:rPr>
              <w:t>самоуправления</w:t>
            </w:r>
          </w:p>
        </w:tc>
      </w:tr>
      <w:tr w:rsidR="004E1630" w:rsidRPr="004E1630" w:rsidTr="0028053E">
        <w:trPr>
          <w:trHeight w:val="458"/>
        </w:trPr>
        <w:tc>
          <w:tcPr>
            <w:tcW w:w="1387" w:type="dxa"/>
            <w:vAlign w:val="center"/>
          </w:tcPr>
          <w:p w:rsidR="002021B7" w:rsidRPr="004E1630" w:rsidRDefault="002021B7" w:rsidP="0028053E">
            <w:pPr>
              <w:jc w:val="both"/>
              <w:rPr>
                <w:sz w:val="26"/>
                <w:szCs w:val="26"/>
              </w:rPr>
            </w:pPr>
            <w:r w:rsidRPr="004E1630">
              <w:rPr>
                <w:sz w:val="26"/>
                <w:szCs w:val="26"/>
              </w:rPr>
              <w:t>Глава</w:t>
            </w:r>
            <w:r w:rsidR="00F86750" w:rsidRPr="004E1630">
              <w:rPr>
                <w:sz w:val="26"/>
                <w:szCs w:val="26"/>
              </w:rPr>
              <w:t xml:space="preserve"> </w:t>
            </w:r>
            <w:r w:rsidRPr="004E1630">
              <w:rPr>
                <w:sz w:val="26"/>
                <w:szCs w:val="26"/>
              </w:rPr>
              <w:t>3.</w:t>
            </w:r>
          </w:p>
        </w:tc>
        <w:tc>
          <w:tcPr>
            <w:tcW w:w="8502" w:type="dxa"/>
            <w:vAlign w:val="center"/>
          </w:tcPr>
          <w:p w:rsidR="002021B7" w:rsidRPr="004E1630" w:rsidRDefault="002021B7" w:rsidP="0028053E">
            <w:pPr>
              <w:rPr>
                <w:sz w:val="26"/>
                <w:szCs w:val="26"/>
              </w:rPr>
            </w:pPr>
            <w:r w:rsidRPr="004E1630">
              <w:rPr>
                <w:sz w:val="26"/>
                <w:szCs w:val="26"/>
              </w:rPr>
              <w:t>Положение</w:t>
            </w:r>
            <w:r w:rsidR="00F86750" w:rsidRPr="004E1630">
              <w:rPr>
                <w:sz w:val="26"/>
                <w:szCs w:val="26"/>
              </w:rPr>
              <w:t xml:space="preserve"> </w:t>
            </w:r>
            <w:r w:rsidRPr="004E1630">
              <w:rPr>
                <w:sz w:val="26"/>
                <w:szCs w:val="26"/>
              </w:rPr>
              <w:t>об</w:t>
            </w:r>
            <w:r w:rsidR="00F86750" w:rsidRPr="004E1630">
              <w:rPr>
                <w:sz w:val="26"/>
                <w:szCs w:val="26"/>
              </w:rPr>
              <w:t xml:space="preserve"> </w:t>
            </w:r>
            <w:r w:rsidRPr="004E1630">
              <w:rPr>
                <w:sz w:val="26"/>
                <w:szCs w:val="26"/>
              </w:rPr>
              <w:t>изменении</w:t>
            </w:r>
            <w:r w:rsidR="00F86750" w:rsidRPr="004E1630">
              <w:rPr>
                <w:sz w:val="26"/>
                <w:szCs w:val="26"/>
              </w:rPr>
              <w:t xml:space="preserve"> </w:t>
            </w:r>
            <w:r w:rsidRPr="004E1630">
              <w:rPr>
                <w:sz w:val="26"/>
                <w:szCs w:val="26"/>
              </w:rPr>
              <w:t>видов</w:t>
            </w:r>
            <w:r w:rsidR="00F86750" w:rsidRPr="004E1630">
              <w:rPr>
                <w:sz w:val="26"/>
                <w:szCs w:val="26"/>
              </w:rPr>
              <w:t xml:space="preserve"> </w:t>
            </w:r>
            <w:r w:rsidRPr="004E1630">
              <w:rPr>
                <w:sz w:val="26"/>
                <w:szCs w:val="26"/>
              </w:rPr>
              <w:t>разрешенного</w:t>
            </w:r>
            <w:r w:rsidR="00F86750" w:rsidRPr="004E1630">
              <w:rPr>
                <w:sz w:val="26"/>
                <w:szCs w:val="26"/>
              </w:rPr>
              <w:t xml:space="preserve"> </w:t>
            </w:r>
            <w:r w:rsidRPr="004E1630">
              <w:rPr>
                <w:sz w:val="26"/>
                <w:szCs w:val="26"/>
              </w:rPr>
              <w:t>использования</w:t>
            </w:r>
            <w:r w:rsidR="00F86750" w:rsidRPr="004E1630">
              <w:rPr>
                <w:sz w:val="26"/>
                <w:szCs w:val="26"/>
              </w:rPr>
              <w:t xml:space="preserve"> </w:t>
            </w:r>
            <w:r w:rsidRPr="004E1630">
              <w:rPr>
                <w:sz w:val="26"/>
                <w:szCs w:val="26"/>
              </w:rPr>
              <w:t>земельных</w:t>
            </w:r>
            <w:r w:rsidR="00F86750" w:rsidRPr="004E1630">
              <w:rPr>
                <w:sz w:val="26"/>
                <w:szCs w:val="26"/>
              </w:rPr>
              <w:t xml:space="preserve"> </w:t>
            </w:r>
            <w:r w:rsidRPr="004E1630">
              <w:rPr>
                <w:sz w:val="26"/>
                <w:szCs w:val="26"/>
              </w:rPr>
              <w:t>участков</w:t>
            </w:r>
            <w:r w:rsidR="00F86750" w:rsidRPr="004E1630">
              <w:rPr>
                <w:sz w:val="26"/>
                <w:szCs w:val="26"/>
              </w:rPr>
              <w:t xml:space="preserve"> </w:t>
            </w:r>
            <w:r w:rsidRPr="004E1630">
              <w:rPr>
                <w:sz w:val="26"/>
                <w:szCs w:val="26"/>
              </w:rPr>
              <w:t>и</w:t>
            </w:r>
            <w:r w:rsidR="00F86750" w:rsidRPr="004E1630">
              <w:rPr>
                <w:sz w:val="26"/>
                <w:szCs w:val="26"/>
              </w:rPr>
              <w:t xml:space="preserve"> </w:t>
            </w:r>
            <w:r w:rsidRPr="004E1630">
              <w:rPr>
                <w:sz w:val="26"/>
                <w:szCs w:val="26"/>
              </w:rPr>
              <w:t>объектов</w:t>
            </w:r>
            <w:r w:rsidR="00F86750" w:rsidRPr="004E1630">
              <w:rPr>
                <w:sz w:val="26"/>
                <w:szCs w:val="26"/>
              </w:rPr>
              <w:t xml:space="preserve"> </w:t>
            </w:r>
            <w:r w:rsidRPr="004E1630">
              <w:rPr>
                <w:sz w:val="26"/>
                <w:szCs w:val="26"/>
              </w:rPr>
              <w:t>капитального</w:t>
            </w:r>
            <w:r w:rsidR="00F86750" w:rsidRPr="004E1630">
              <w:rPr>
                <w:sz w:val="26"/>
                <w:szCs w:val="26"/>
              </w:rPr>
              <w:t xml:space="preserve"> </w:t>
            </w:r>
            <w:r w:rsidRPr="004E1630">
              <w:rPr>
                <w:sz w:val="26"/>
                <w:szCs w:val="26"/>
              </w:rPr>
              <w:t>строительства</w:t>
            </w:r>
            <w:r w:rsidR="00F86750" w:rsidRPr="004E1630">
              <w:rPr>
                <w:sz w:val="26"/>
                <w:szCs w:val="26"/>
              </w:rPr>
              <w:t xml:space="preserve"> </w:t>
            </w:r>
            <w:r w:rsidRPr="004E1630">
              <w:rPr>
                <w:sz w:val="26"/>
                <w:szCs w:val="26"/>
              </w:rPr>
              <w:t>физическими</w:t>
            </w:r>
            <w:r w:rsidR="00F86750" w:rsidRPr="004E1630">
              <w:rPr>
                <w:sz w:val="26"/>
                <w:szCs w:val="26"/>
              </w:rPr>
              <w:t xml:space="preserve"> </w:t>
            </w:r>
            <w:r w:rsidRPr="004E1630">
              <w:rPr>
                <w:sz w:val="26"/>
                <w:szCs w:val="26"/>
              </w:rPr>
              <w:t>и</w:t>
            </w:r>
            <w:r w:rsidR="00F86750" w:rsidRPr="004E1630">
              <w:rPr>
                <w:sz w:val="26"/>
                <w:szCs w:val="26"/>
              </w:rPr>
              <w:t xml:space="preserve"> </w:t>
            </w:r>
            <w:r w:rsidRPr="004E1630">
              <w:rPr>
                <w:sz w:val="26"/>
                <w:szCs w:val="26"/>
              </w:rPr>
              <w:t>юридическими</w:t>
            </w:r>
            <w:r w:rsidR="00F86750" w:rsidRPr="004E1630">
              <w:rPr>
                <w:sz w:val="26"/>
                <w:szCs w:val="26"/>
              </w:rPr>
              <w:t xml:space="preserve"> </w:t>
            </w:r>
            <w:r w:rsidRPr="004E1630">
              <w:rPr>
                <w:sz w:val="26"/>
                <w:szCs w:val="26"/>
              </w:rPr>
              <w:t>лицами</w:t>
            </w:r>
          </w:p>
        </w:tc>
      </w:tr>
      <w:tr w:rsidR="004E1630" w:rsidRPr="004E1630" w:rsidTr="0028053E">
        <w:trPr>
          <w:trHeight w:val="458"/>
        </w:trPr>
        <w:tc>
          <w:tcPr>
            <w:tcW w:w="1387" w:type="dxa"/>
            <w:vAlign w:val="center"/>
          </w:tcPr>
          <w:p w:rsidR="002021B7" w:rsidRPr="004E1630" w:rsidRDefault="002021B7" w:rsidP="0028053E">
            <w:pPr>
              <w:jc w:val="both"/>
              <w:rPr>
                <w:sz w:val="26"/>
                <w:szCs w:val="26"/>
              </w:rPr>
            </w:pPr>
            <w:r w:rsidRPr="004E1630">
              <w:rPr>
                <w:sz w:val="26"/>
                <w:szCs w:val="26"/>
              </w:rPr>
              <w:t>Глава</w:t>
            </w:r>
            <w:r w:rsidR="00F86750" w:rsidRPr="004E1630">
              <w:rPr>
                <w:sz w:val="26"/>
                <w:szCs w:val="26"/>
              </w:rPr>
              <w:t xml:space="preserve"> </w:t>
            </w:r>
            <w:r w:rsidRPr="004E1630">
              <w:rPr>
                <w:sz w:val="26"/>
                <w:szCs w:val="26"/>
              </w:rPr>
              <w:t>4.</w:t>
            </w:r>
          </w:p>
        </w:tc>
        <w:tc>
          <w:tcPr>
            <w:tcW w:w="8502" w:type="dxa"/>
            <w:vAlign w:val="center"/>
          </w:tcPr>
          <w:p w:rsidR="002021B7" w:rsidRPr="004E1630" w:rsidRDefault="002021B7" w:rsidP="0028053E">
            <w:pPr>
              <w:rPr>
                <w:sz w:val="26"/>
                <w:szCs w:val="26"/>
              </w:rPr>
            </w:pPr>
            <w:r w:rsidRPr="004E1630">
              <w:rPr>
                <w:sz w:val="26"/>
                <w:szCs w:val="26"/>
              </w:rPr>
              <w:t>Положение</w:t>
            </w:r>
            <w:r w:rsidR="00F86750" w:rsidRPr="004E1630">
              <w:rPr>
                <w:sz w:val="26"/>
                <w:szCs w:val="26"/>
              </w:rPr>
              <w:t xml:space="preserve"> </w:t>
            </w:r>
            <w:r w:rsidRPr="004E1630">
              <w:rPr>
                <w:sz w:val="26"/>
                <w:szCs w:val="26"/>
              </w:rPr>
              <w:t>о</w:t>
            </w:r>
            <w:r w:rsidR="00F86750" w:rsidRPr="004E1630">
              <w:rPr>
                <w:sz w:val="26"/>
                <w:szCs w:val="26"/>
              </w:rPr>
              <w:t xml:space="preserve"> </w:t>
            </w:r>
            <w:r w:rsidRPr="004E1630">
              <w:rPr>
                <w:sz w:val="26"/>
                <w:szCs w:val="26"/>
              </w:rPr>
              <w:t>подготовке</w:t>
            </w:r>
            <w:r w:rsidR="00F86750" w:rsidRPr="004E1630">
              <w:rPr>
                <w:sz w:val="26"/>
                <w:szCs w:val="26"/>
              </w:rPr>
              <w:t xml:space="preserve"> </w:t>
            </w:r>
            <w:r w:rsidRPr="004E1630">
              <w:rPr>
                <w:sz w:val="26"/>
                <w:szCs w:val="26"/>
              </w:rPr>
              <w:t>документации</w:t>
            </w:r>
            <w:r w:rsidR="00F86750" w:rsidRPr="004E1630">
              <w:rPr>
                <w:sz w:val="26"/>
                <w:szCs w:val="26"/>
              </w:rPr>
              <w:t xml:space="preserve"> </w:t>
            </w:r>
            <w:r w:rsidRPr="004E1630">
              <w:rPr>
                <w:sz w:val="26"/>
                <w:szCs w:val="26"/>
              </w:rPr>
              <w:t>планировке</w:t>
            </w:r>
            <w:r w:rsidR="00F86750" w:rsidRPr="004E1630">
              <w:rPr>
                <w:sz w:val="26"/>
                <w:szCs w:val="26"/>
              </w:rPr>
              <w:t xml:space="preserve"> </w:t>
            </w:r>
            <w:r w:rsidRPr="004E1630">
              <w:rPr>
                <w:sz w:val="26"/>
                <w:szCs w:val="26"/>
              </w:rPr>
              <w:t>территории</w:t>
            </w:r>
            <w:r w:rsidR="00F86750" w:rsidRPr="004E1630">
              <w:rPr>
                <w:sz w:val="26"/>
                <w:szCs w:val="26"/>
              </w:rPr>
              <w:t xml:space="preserve"> </w:t>
            </w:r>
            <w:r w:rsidRPr="004E1630">
              <w:rPr>
                <w:sz w:val="26"/>
                <w:szCs w:val="26"/>
              </w:rPr>
              <w:t>о</w:t>
            </w:r>
            <w:r w:rsidR="00071B1B" w:rsidRPr="004E1630">
              <w:rPr>
                <w:sz w:val="26"/>
                <w:szCs w:val="26"/>
              </w:rPr>
              <w:t>рганами</w:t>
            </w:r>
            <w:r w:rsidR="00F86750" w:rsidRPr="004E1630">
              <w:rPr>
                <w:sz w:val="26"/>
                <w:szCs w:val="26"/>
              </w:rPr>
              <w:t xml:space="preserve"> </w:t>
            </w:r>
            <w:r w:rsidR="00071B1B" w:rsidRPr="004E1630">
              <w:rPr>
                <w:sz w:val="26"/>
                <w:szCs w:val="26"/>
              </w:rPr>
              <w:t>местного</w:t>
            </w:r>
            <w:r w:rsidR="00F86750" w:rsidRPr="004E1630">
              <w:rPr>
                <w:sz w:val="26"/>
                <w:szCs w:val="26"/>
              </w:rPr>
              <w:t xml:space="preserve"> </w:t>
            </w:r>
            <w:r w:rsidR="00071B1B" w:rsidRPr="004E1630">
              <w:rPr>
                <w:sz w:val="26"/>
                <w:szCs w:val="26"/>
              </w:rPr>
              <w:t>самоуправления</w:t>
            </w:r>
          </w:p>
        </w:tc>
      </w:tr>
      <w:tr w:rsidR="004E1630" w:rsidRPr="004E1630" w:rsidTr="0028053E">
        <w:trPr>
          <w:trHeight w:val="458"/>
        </w:trPr>
        <w:tc>
          <w:tcPr>
            <w:tcW w:w="1387" w:type="dxa"/>
            <w:vAlign w:val="center"/>
          </w:tcPr>
          <w:p w:rsidR="002021B7" w:rsidRPr="004E1630" w:rsidRDefault="002021B7" w:rsidP="0028053E">
            <w:pPr>
              <w:jc w:val="both"/>
              <w:rPr>
                <w:sz w:val="26"/>
                <w:szCs w:val="26"/>
              </w:rPr>
            </w:pPr>
            <w:r w:rsidRPr="004E1630">
              <w:rPr>
                <w:sz w:val="26"/>
                <w:szCs w:val="26"/>
              </w:rPr>
              <w:t>Глава</w:t>
            </w:r>
            <w:r w:rsidR="00F86750" w:rsidRPr="004E1630">
              <w:rPr>
                <w:sz w:val="26"/>
                <w:szCs w:val="26"/>
              </w:rPr>
              <w:t xml:space="preserve"> </w:t>
            </w:r>
            <w:r w:rsidRPr="004E1630">
              <w:rPr>
                <w:sz w:val="26"/>
                <w:szCs w:val="26"/>
              </w:rPr>
              <w:t>5.</w:t>
            </w:r>
          </w:p>
        </w:tc>
        <w:tc>
          <w:tcPr>
            <w:tcW w:w="8502" w:type="dxa"/>
            <w:vAlign w:val="center"/>
          </w:tcPr>
          <w:p w:rsidR="002021B7" w:rsidRPr="004E1630" w:rsidRDefault="002021B7" w:rsidP="0028053E">
            <w:pPr>
              <w:rPr>
                <w:sz w:val="26"/>
                <w:szCs w:val="26"/>
              </w:rPr>
            </w:pPr>
            <w:r w:rsidRPr="004E1630">
              <w:rPr>
                <w:sz w:val="26"/>
                <w:szCs w:val="26"/>
              </w:rPr>
              <w:t>Положение</w:t>
            </w:r>
            <w:r w:rsidR="00F86750" w:rsidRPr="004E1630">
              <w:rPr>
                <w:sz w:val="26"/>
                <w:szCs w:val="26"/>
              </w:rPr>
              <w:t xml:space="preserve"> </w:t>
            </w:r>
            <w:r w:rsidRPr="004E1630">
              <w:rPr>
                <w:sz w:val="26"/>
                <w:szCs w:val="26"/>
              </w:rPr>
              <w:t>о</w:t>
            </w:r>
            <w:r w:rsidR="00F86750" w:rsidRPr="004E1630">
              <w:rPr>
                <w:sz w:val="26"/>
                <w:szCs w:val="26"/>
              </w:rPr>
              <w:t xml:space="preserve"> </w:t>
            </w:r>
            <w:r w:rsidRPr="004E1630">
              <w:rPr>
                <w:sz w:val="26"/>
                <w:szCs w:val="26"/>
              </w:rPr>
              <w:t>проведении</w:t>
            </w:r>
            <w:r w:rsidR="00F86750" w:rsidRPr="004E1630">
              <w:rPr>
                <w:sz w:val="26"/>
                <w:szCs w:val="26"/>
              </w:rPr>
              <w:t xml:space="preserve"> </w:t>
            </w:r>
            <w:r w:rsidR="00326E9F" w:rsidRPr="004E1630">
              <w:rPr>
                <w:sz w:val="26"/>
                <w:szCs w:val="26"/>
              </w:rPr>
              <w:t xml:space="preserve">общественных обсуждений или </w:t>
            </w:r>
            <w:r w:rsidRPr="004E1630">
              <w:rPr>
                <w:sz w:val="26"/>
                <w:szCs w:val="26"/>
              </w:rPr>
              <w:t>публичных</w:t>
            </w:r>
            <w:r w:rsidR="00F86750" w:rsidRPr="004E1630">
              <w:rPr>
                <w:sz w:val="26"/>
                <w:szCs w:val="26"/>
              </w:rPr>
              <w:t xml:space="preserve"> </w:t>
            </w:r>
            <w:r w:rsidRPr="004E1630">
              <w:rPr>
                <w:sz w:val="26"/>
                <w:szCs w:val="26"/>
              </w:rPr>
              <w:t>слушаний</w:t>
            </w:r>
            <w:r w:rsidR="00F86750" w:rsidRPr="004E1630">
              <w:rPr>
                <w:sz w:val="26"/>
                <w:szCs w:val="26"/>
              </w:rPr>
              <w:t xml:space="preserve"> </w:t>
            </w:r>
            <w:r w:rsidRPr="004E1630">
              <w:rPr>
                <w:sz w:val="26"/>
                <w:szCs w:val="26"/>
              </w:rPr>
              <w:t>по</w:t>
            </w:r>
            <w:r w:rsidR="00F86750" w:rsidRPr="004E1630">
              <w:rPr>
                <w:sz w:val="26"/>
                <w:szCs w:val="26"/>
              </w:rPr>
              <w:t xml:space="preserve"> </w:t>
            </w:r>
            <w:r w:rsidRPr="004E1630">
              <w:rPr>
                <w:sz w:val="26"/>
                <w:szCs w:val="26"/>
              </w:rPr>
              <w:t>вопросам</w:t>
            </w:r>
            <w:r w:rsidR="00F86750" w:rsidRPr="004E1630">
              <w:rPr>
                <w:sz w:val="26"/>
                <w:szCs w:val="26"/>
              </w:rPr>
              <w:t xml:space="preserve"> </w:t>
            </w:r>
            <w:r w:rsidRPr="004E1630">
              <w:rPr>
                <w:sz w:val="26"/>
                <w:szCs w:val="26"/>
              </w:rPr>
              <w:t>землепользования</w:t>
            </w:r>
            <w:r w:rsidR="00F86750" w:rsidRPr="004E1630">
              <w:rPr>
                <w:sz w:val="26"/>
                <w:szCs w:val="26"/>
              </w:rPr>
              <w:t xml:space="preserve"> </w:t>
            </w:r>
            <w:r w:rsidRPr="004E1630">
              <w:rPr>
                <w:sz w:val="26"/>
                <w:szCs w:val="26"/>
              </w:rPr>
              <w:t>и</w:t>
            </w:r>
            <w:r w:rsidR="00F86750" w:rsidRPr="004E1630">
              <w:rPr>
                <w:sz w:val="26"/>
                <w:szCs w:val="26"/>
              </w:rPr>
              <w:t xml:space="preserve"> </w:t>
            </w:r>
            <w:r w:rsidRPr="004E1630">
              <w:rPr>
                <w:sz w:val="26"/>
                <w:szCs w:val="26"/>
              </w:rPr>
              <w:t>застройки</w:t>
            </w:r>
          </w:p>
        </w:tc>
      </w:tr>
      <w:tr w:rsidR="004E1630" w:rsidRPr="004E1630" w:rsidTr="0028053E">
        <w:trPr>
          <w:trHeight w:val="845"/>
        </w:trPr>
        <w:tc>
          <w:tcPr>
            <w:tcW w:w="1387" w:type="dxa"/>
            <w:vAlign w:val="center"/>
          </w:tcPr>
          <w:p w:rsidR="002021B7" w:rsidRPr="004E1630" w:rsidRDefault="002021B7" w:rsidP="0028053E">
            <w:pPr>
              <w:jc w:val="both"/>
              <w:rPr>
                <w:sz w:val="26"/>
                <w:szCs w:val="26"/>
              </w:rPr>
            </w:pPr>
            <w:r w:rsidRPr="004E1630">
              <w:rPr>
                <w:sz w:val="26"/>
                <w:szCs w:val="26"/>
              </w:rPr>
              <w:t>Глава</w:t>
            </w:r>
            <w:r w:rsidR="00F86750" w:rsidRPr="004E1630">
              <w:rPr>
                <w:sz w:val="26"/>
                <w:szCs w:val="26"/>
              </w:rPr>
              <w:t xml:space="preserve"> </w:t>
            </w:r>
            <w:r w:rsidRPr="004E1630">
              <w:rPr>
                <w:sz w:val="26"/>
                <w:szCs w:val="26"/>
              </w:rPr>
              <w:t>6.</w:t>
            </w:r>
          </w:p>
        </w:tc>
        <w:tc>
          <w:tcPr>
            <w:tcW w:w="8502" w:type="dxa"/>
            <w:vAlign w:val="center"/>
          </w:tcPr>
          <w:p w:rsidR="002021B7" w:rsidRPr="004E1630" w:rsidRDefault="002021B7" w:rsidP="0028053E">
            <w:pPr>
              <w:rPr>
                <w:sz w:val="26"/>
                <w:szCs w:val="26"/>
              </w:rPr>
            </w:pPr>
            <w:r w:rsidRPr="004E1630">
              <w:rPr>
                <w:sz w:val="26"/>
                <w:szCs w:val="26"/>
              </w:rPr>
              <w:t>Положение</w:t>
            </w:r>
            <w:r w:rsidR="00F86750" w:rsidRPr="004E1630">
              <w:rPr>
                <w:sz w:val="26"/>
                <w:szCs w:val="26"/>
              </w:rPr>
              <w:t xml:space="preserve"> </w:t>
            </w:r>
            <w:r w:rsidRPr="004E1630">
              <w:rPr>
                <w:sz w:val="26"/>
                <w:szCs w:val="26"/>
              </w:rPr>
              <w:t>о</w:t>
            </w:r>
            <w:r w:rsidR="00F86750" w:rsidRPr="004E1630">
              <w:rPr>
                <w:sz w:val="26"/>
                <w:szCs w:val="26"/>
              </w:rPr>
              <w:t xml:space="preserve"> </w:t>
            </w:r>
            <w:r w:rsidRPr="004E1630">
              <w:rPr>
                <w:sz w:val="26"/>
                <w:szCs w:val="26"/>
              </w:rPr>
              <w:t>внесении</w:t>
            </w:r>
            <w:r w:rsidR="00F86750" w:rsidRPr="004E1630">
              <w:rPr>
                <w:sz w:val="26"/>
                <w:szCs w:val="26"/>
              </w:rPr>
              <w:t xml:space="preserve"> </w:t>
            </w:r>
            <w:r w:rsidRPr="004E1630">
              <w:rPr>
                <w:sz w:val="26"/>
                <w:szCs w:val="26"/>
              </w:rPr>
              <w:t>изменений</w:t>
            </w:r>
            <w:r w:rsidR="00F86750" w:rsidRPr="004E1630">
              <w:rPr>
                <w:sz w:val="26"/>
                <w:szCs w:val="26"/>
              </w:rPr>
              <w:t xml:space="preserve"> </w:t>
            </w:r>
            <w:r w:rsidRPr="004E1630">
              <w:rPr>
                <w:sz w:val="26"/>
                <w:szCs w:val="26"/>
              </w:rPr>
              <w:t>в</w:t>
            </w:r>
            <w:r w:rsidR="00F86750" w:rsidRPr="004E1630">
              <w:rPr>
                <w:sz w:val="26"/>
                <w:szCs w:val="26"/>
              </w:rPr>
              <w:t xml:space="preserve"> </w:t>
            </w:r>
            <w:r w:rsidRPr="004E1630">
              <w:rPr>
                <w:sz w:val="26"/>
                <w:szCs w:val="26"/>
              </w:rPr>
              <w:t>Правила</w:t>
            </w:r>
            <w:r w:rsidR="00F86750" w:rsidRPr="004E1630">
              <w:rPr>
                <w:sz w:val="26"/>
                <w:szCs w:val="26"/>
              </w:rPr>
              <w:t xml:space="preserve"> </w:t>
            </w:r>
            <w:r w:rsidRPr="004E1630">
              <w:rPr>
                <w:sz w:val="26"/>
                <w:szCs w:val="26"/>
              </w:rPr>
              <w:t>землепользования</w:t>
            </w:r>
            <w:r w:rsidR="00F86750" w:rsidRPr="004E1630">
              <w:rPr>
                <w:sz w:val="26"/>
                <w:szCs w:val="26"/>
              </w:rPr>
              <w:t xml:space="preserve"> </w:t>
            </w:r>
            <w:r w:rsidRPr="004E1630">
              <w:rPr>
                <w:sz w:val="26"/>
                <w:szCs w:val="26"/>
              </w:rPr>
              <w:t>и</w:t>
            </w:r>
            <w:r w:rsidR="00F86750" w:rsidRPr="004E1630">
              <w:rPr>
                <w:sz w:val="26"/>
                <w:szCs w:val="26"/>
              </w:rPr>
              <w:t xml:space="preserve"> </w:t>
            </w:r>
            <w:r w:rsidRPr="004E1630">
              <w:rPr>
                <w:sz w:val="26"/>
                <w:szCs w:val="26"/>
              </w:rPr>
              <w:t>застройки</w:t>
            </w:r>
          </w:p>
        </w:tc>
      </w:tr>
      <w:tr w:rsidR="004E1630" w:rsidRPr="004E1630" w:rsidTr="0028053E">
        <w:trPr>
          <w:trHeight w:val="845"/>
        </w:trPr>
        <w:tc>
          <w:tcPr>
            <w:tcW w:w="1387" w:type="dxa"/>
            <w:vAlign w:val="center"/>
          </w:tcPr>
          <w:p w:rsidR="0091364C" w:rsidRPr="004E1630" w:rsidRDefault="0091364C" w:rsidP="0028053E">
            <w:pPr>
              <w:jc w:val="both"/>
              <w:rPr>
                <w:sz w:val="26"/>
                <w:szCs w:val="26"/>
              </w:rPr>
            </w:pPr>
            <w:r w:rsidRPr="004E1630">
              <w:rPr>
                <w:sz w:val="26"/>
                <w:szCs w:val="26"/>
              </w:rPr>
              <w:t>Глава</w:t>
            </w:r>
            <w:r w:rsidR="00F86750" w:rsidRPr="004E1630">
              <w:rPr>
                <w:sz w:val="26"/>
                <w:szCs w:val="26"/>
              </w:rPr>
              <w:t xml:space="preserve"> </w:t>
            </w:r>
            <w:r w:rsidRPr="004E1630">
              <w:rPr>
                <w:sz w:val="26"/>
                <w:szCs w:val="26"/>
              </w:rPr>
              <w:t>7</w:t>
            </w:r>
          </w:p>
        </w:tc>
        <w:tc>
          <w:tcPr>
            <w:tcW w:w="8502" w:type="dxa"/>
            <w:vAlign w:val="center"/>
          </w:tcPr>
          <w:p w:rsidR="0091364C" w:rsidRPr="004E1630" w:rsidRDefault="0091364C" w:rsidP="0028053E">
            <w:pPr>
              <w:rPr>
                <w:sz w:val="26"/>
                <w:szCs w:val="26"/>
              </w:rPr>
            </w:pPr>
            <w:r w:rsidRPr="004E1630">
              <w:rPr>
                <w:sz w:val="26"/>
                <w:szCs w:val="26"/>
              </w:rPr>
              <w:t>О</w:t>
            </w:r>
            <w:r w:rsidR="00F86750" w:rsidRPr="004E1630">
              <w:rPr>
                <w:sz w:val="26"/>
                <w:szCs w:val="26"/>
              </w:rPr>
              <w:t xml:space="preserve"> </w:t>
            </w:r>
            <w:r w:rsidRPr="004E1630">
              <w:rPr>
                <w:sz w:val="26"/>
                <w:szCs w:val="26"/>
              </w:rPr>
              <w:t>регулировании</w:t>
            </w:r>
            <w:r w:rsidR="00F86750" w:rsidRPr="004E1630">
              <w:rPr>
                <w:sz w:val="26"/>
                <w:szCs w:val="26"/>
              </w:rPr>
              <w:t xml:space="preserve"> </w:t>
            </w:r>
            <w:r w:rsidRPr="004E1630">
              <w:rPr>
                <w:sz w:val="26"/>
                <w:szCs w:val="26"/>
              </w:rPr>
              <w:t>иных</w:t>
            </w:r>
            <w:r w:rsidR="00F86750" w:rsidRPr="004E1630">
              <w:rPr>
                <w:sz w:val="26"/>
                <w:szCs w:val="26"/>
              </w:rPr>
              <w:t xml:space="preserve"> </w:t>
            </w:r>
            <w:r w:rsidRPr="004E1630">
              <w:rPr>
                <w:sz w:val="26"/>
                <w:szCs w:val="26"/>
              </w:rPr>
              <w:t>вопросов</w:t>
            </w:r>
            <w:r w:rsidR="00F86750" w:rsidRPr="004E1630">
              <w:rPr>
                <w:sz w:val="26"/>
                <w:szCs w:val="26"/>
              </w:rPr>
              <w:t xml:space="preserve"> </w:t>
            </w:r>
            <w:r w:rsidRPr="004E1630">
              <w:rPr>
                <w:sz w:val="26"/>
                <w:szCs w:val="26"/>
              </w:rPr>
              <w:t>землепользования</w:t>
            </w:r>
            <w:r w:rsidR="00F86750" w:rsidRPr="004E1630">
              <w:rPr>
                <w:sz w:val="26"/>
                <w:szCs w:val="26"/>
              </w:rPr>
              <w:t xml:space="preserve"> </w:t>
            </w:r>
            <w:r w:rsidRPr="004E1630">
              <w:rPr>
                <w:sz w:val="26"/>
                <w:szCs w:val="26"/>
              </w:rPr>
              <w:t>и</w:t>
            </w:r>
            <w:r w:rsidR="00F86750" w:rsidRPr="004E1630">
              <w:rPr>
                <w:sz w:val="26"/>
                <w:szCs w:val="26"/>
              </w:rPr>
              <w:t xml:space="preserve"> </w:t>
            </w:r>
            <w:r w:rsidRPr="004E1630">
              <w:rPr>
                <w:sz w:val="26"/>
                <w:szCs w:val="26"/>
              </w:rPr>
              <w:t>застройки</w:t>
            </w:r>
          </w:p>
        </w:tc>
      </w:tr>
      <w:tr w:rsidR="004E1630" w:rsidRPr="004E1630" w:rsidTr="0028053E">
        <w:trPr>
          <w:trHeight w:val="458"/>
        </w:trPr>
        <w:tc>
          <w:tcPr>
            <w:tcW w:w="9889" w:type="dxa"/>
            <w:gridSpan w:val="2"/>
            <w:vAlign w:val="center"/>
          </w:tcPr>
          <w:p w:rsidR="002021B7" w:rsidRPr="004E1630" w:rsidRDefault="002021B7" w:rsidP="0028053E">
            <w:pPr>
              <w:rPr>
                <w:b/>
                <w:sz w:val="26"/>
                <w:szCs w:val="26"/>
              </w:rPr>
            </w:pPr>
            <w:r w:rsidRPr="004E1630">
              <w:rPr>
                <w:b/>
                <w:sz w:val="26"/>
                <w:szCs w:val="26"/>
              </w:rPr>
              <w:t>Часть</w:t>
            </w:r>
            <w:r w:rsidR="00F86750" w:rsidRPr="004E1630">
              <w:rPr>
                <w:b/>
                <w:sz w:val="26"/>
                <w:szCs w:val="26"/>
              </w:rPr>
              <w:t xml:space="preserve"> </w:t>
            </w:r>
            <w:r w:rsidRPr="004E1630">
              <w:rPr>
                <w:b/>
                <w:sz w:val="26"/>
                <w:szCs w:val="26"/>
              </w:rPr>
              <w:t>II.</w:t>
            </w:r>
            <w:r w:rsidR="00F86750" w:rsidRPr="004E1630">
              <w:rPr>
                <w:b/>
                <w:sz w:val="26"/>
                <w:szCs w:val="26"/>
              </w:rPr>
              <w:t xml:space="preserve"> </w:t>
            </w:r>
            <w:r w:rsidRPr="004E1630">
              <w:rPr>
                <w:b/>
                <w:sz w:val="26"/>
                <w:szCs w:val="26"/>
              </w:rPr>
              <w:t>Карта</w:t>
            </w:r>
            <w:r w:rsidR="00F86750" w:rsidRPr="004E1630">
              <w:rPr>
                <w:b/>
                <w:sz w:val="26"/>
                <w:szCs w:val="26"/>
              </w:rPr>
              <w:t xml:space="preserve"> </w:t>
            </w:r>
            <w:r w:rsidRPr="004E1630">
              <w:rPr>
                <w:b/>
                <w:sz w:val="26"/>
                <w:szCs w:val="26"/>
              </w:rPr>
              <w:t>градостроительного</w:t>
            </w:r>
            <w:r w:rsidR="00F86750" w:rsidRPr="004E1630">
              <w:rPr>
                <w:b/>
                <w:sz w:val="26"/>
                <w:szCs w:val="26"/>
              </w:rPr>
              <w:t xml:space="preserve"> </w:t>
            </w:r>
            <w:r w:rsidRPr="004E1630">
              <w:rPr>
                <w:b/>
                <w:sz w:val="26"/>
                <w:szCs w:val="26"/>
              </w:rPr>
              <w:t>зонирования</w:t>
            </w:r>
          </w:p>
        </w:tc>
      </w:tr>
      <w:tr w:rsidR="0028053E" w:rsidRPr="004E1630" w:rsidTr="0028053E">
        <w:trPr>
          <w:trHeight w:val="458"/>
        </w:trPr>
        <w:tc>
          <w:tcPr>
            <w:tcW w:w="9889" w:type="dxa"/>
            <w:gridSpan w:val="2"/>
            <w:vAlign w:val="center"/>
          </w:tcPr>
          <w:p w:rsidR="002021B7" w:rsidRPr="004E1630" w:rsidRDefault="002021B7" w:rsidP="0028053E">
            <w:pPr>
              <w:rPr>
                <w:b/>
                <w:sz w:val="26"/>
                <w:szCs w:val="26"/>
              </w:rPr>
            </w:pPr>
            <w:r w:rsidRPr="004E1630">
              <w:rPr>
                <w:b/>
                <w:sz w:val="26"/>
                <w:szCs w:val="26"/>
              </w:rPr>
              <w:t>Часть</w:t>
            </w:r>
            <w:r w:rsidR="00F86750" w:rsidRPr="004E1630">
              <w:rPr>
                <w:b/>
                <w:sz w:val="26"/>
                <w:szCs w:val="26"/>
              </w:rPr>
              <w:t xml:space="preserve"> </w:t>
            </w:r>
            <w:r w:rsidRPr="004E1630">
              <w:rPr>
                <w:b/>
                <w:sz w:val="26"/>
                <w:szCs w:val="26"/>
              </w:rPr>
              <w:t>III.</w:t>
            </w:r>
            <w:r w:rsidR="00F86750" w:rsidRPr="004E1630">
              <w:rPr>
                <w:b/>
                <w:sz w:val="26"/>
                <w:szCs w:val="26"/>
              </w:rPr>
              <w:t xml:space="preserve"> </w:t>
            </w:r>
            <w:r w:rsidRPr="004E1630">
              <w:rPr>
                <w:b/>
                <w:sz w:val="26"/>
                <w:szCs w:val="26"/>
              </w:rPr>
              <w:t>Градостроительные</w:t>
            </w:r>
            <w:r w:rsidR="00F86750" w:rsidRPr="004E1630">
              <w:rPr>
                <w:b/>
                <w:sz w:val="26"/>
                <w:szCs w:val="26"/>
              </w:rPr>
              <w:t xml:space="preserve"> </w:t>
            </w:r>
            <w:r w:rsidRPr="004E1630">
              <w:rPr>
                <w:b/>
                <w:sz w:val="26"/>
                <w:szCs w:val="26"/>
              </w:rPr>
              <w:t>регламенты</w:t>
            </w:r>
          </w:p>
        </w:tc>
      </w:tr>
    </w:tbl>
    <w:p w:rsidR="0028053E" w:rsidRPr="004E1630" w:rsidRDefault="0028053E" w:rsidP="0028053E">
      <w:pPr>
        <w:jc w:val="both"/>
        <w:rPr>
          <w:sz w:val="24"/>
          <w:szCs w:val="24"/>
        </w:rPr>
      </w:pPr>
    </w:p>
    <w:p w:rsidR="00694D0F" w:rsidRPr="004E1630" w:rsidRDefault="00694D0F" w:rsidP="0028053E">
      <w:pPr>
        <w:jc w:val="center"/>
      </w:pPr>
    </w:p>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694D0F"/>
    <w:p w:rsidR="00694D0F" w:rsidRPr="004E1630" w:rsidRDefault="00694D0F" w:rsidP="0028053E">
      <w:pPr>
        <w:jc w:val="center"/>
      </w:pPr>
    </w:p>
    <w:p w:rsidR="00694D0F" w:rsidRPr="004E1630" w:rsidRDefault="00694D0F" w:rsidP="00694D0F"/>
    <w:p w:rsidR="00694D0F" w:rsidRPr="004E1630" w:rsidRDefault="00694D0F" w:rsidP="00694D0F"/>
    <w:p w:rsidR="00694D0F" w:rsidRPr="004E1630" w:rsidRDefault="00694D0F" w:rsidP="0028053E">
      <w:pPr>
        <w:jc w:val="center"/>
      </w:pPr>
    </w:p>
    <w:p w:rsidR="00694D0F" w:rsidRPr="004E1630" w:rsidRDefault="00694D0F" w:rsidP="0028053E">
      <w:pPr>
        <w:jc w:val="center"/>
      </w:pPr>
    </w:p>
    <w:p w:rsidR="00694D0F" w:rsidRPr="004E1630" w:rsidRDefault="00694D0F" w:rsidP="00694D0F">
      <w:pPr>
        <w:tabs>
          <w:tab w:val="left" w:pos="2508"/>
        </w:tabs>
      </w:pPr>
      <w:r w:rsidRPr="004E1630">
        <w:tab/>
      </w:r>
    </w:p>
    <w:p w:rsidR="002021B7" w:rsidRPr="004E1630" w:rsidRDefault="002021B7" w:rsidP="0028053E">
      <w:pPr>
        <w:jc w:val="center"/>
        <w:rPr>
          <w:b/>
          <w:caps/>
          <w:sz w:val="24"/>
          <w:szCs w:val="24"/>
        </w:rPr>
      </w:pPr>
      <w:r w:rsidRPr="004E1630">
        <w:br w:type="page"/>
      </w:r>
      <w:r w:rsidRPr="004E1630">
        <w:rPr>
          <w:b/>
          <w:caps/>
          <w:sz w:val="24"/>
          <w:szCs w:val="24"/>
        </w:rPr>
        <w:lastRenderedPageBreak/>
        <w:t>содержание</w:t>
      </w:r>
    </w:p>
    <w:p w:rsidR="002021B7" w:rsidRPr="004E1630" w:rsidRDefault="002021B7" w:rsidP="0028053E">
      <w:pPr>
        <w:jc w:val="both"/>
        <w:rPr>
          <w:caps/>
          <w:sz w:val="24"/>
          <w:szCs w:val="24"/>
        </w:rPr>
      </w:pPr>
    </w:p>
    <w:p w:rsidR="00DB798A" w:rsidRPr="004E1630" w:rsidRDefault="00DB798A" w:rsidP="00DB798A">
      <w:pPr>
        <w:widowControl w:val="0"/>
        <w:ind w:left="709" w:hanging="709"/>
        <w:jc w:val="both"/>
        <w:rPr>
          <w:bCs/>
          <w:iCs/>
          <w:noProof/>
          <w:sz w:val="24"/>
          <w:szCs w:val="24"/>
          <w:lang w:val="en-US" w:eastAsia="en-US" w:bidi="en-US"/>
        </w:rPr>
      </w:pPr>
      <w:r w:rsidRPr="004E1630">
        <w:rPr>
          <w:bCs/>
          <w:iCs/>
          <w:noProof/>
          <w:sz w:val="24"/>
          <w:szCs w:val="24"/>
          <w:lang w:val="en-US" w:eastAsia="en-US" w:bidi="en-US"/>
        </w:rPr>
        <w:t>ВВЕДЕНИЕ</w:t>
      </w:r>
      <w:r w:rsidRPr="004E1630">
        <w:rPr>
          <w:bCs/>
          <w:iCs/>
          <w:noProof/>
          <w:sz w:val="24"/>
          <w:szCs w:val="24"/>
          <w:lang w:val="en-US" w:eastAsia="en-US" w:bidi="en-US"/>
        </w:rPr>
        <w:tab/>
      </w:r>
      <w:r w:rsidRPr="004E1630">
        <w:rPr>
          <w:bCs/>
          <w:iCs/>
          <w:noProof/>
          <w:sz w:val="24"/>
          <w:szCs w:val="24"/>
          <w:lang w:val="en-US" w:eastAsia="en-US" w:bidi="en-US"/>
        </w:rPr>
        <w:tab/>
      </w:r>
      <w:r w:rsidRPr="004E1630">
        <w:rPr>
          <w:bCs/>
          <w:iCs/>
          <w:noProof/>
          <w:sz w:val="24"/>
          <w:szCs w:val="24"/>
          <w:lang w:val="en-US" w:eastAsia="en-US" w:bidi="en-US"/>
        </w:rPr>
        <w:tab/>
      </w:r>
      <w:r w:rsidRPr="004E1630">
        <w:rPr>
          <w:bCs/>
          <w:iCs/>
          <w:noProof/>
          <w:sz w:val="24"/>
          <w:szCs w:val="24"/>
          <w:lang w:val="en-US" w:eastAsia="en-US" w:bidi="en-US"/>
        </w:rPr>
        <w:tab/>
      </w:r>
      <w:r w:rsidRPr="004E1630">
        <w:rPr>
          <w:bCs/>
          <w:iCs/>
          <w:noProof/>
          <w:sz w:val="24"/>
          <w:szCs w:val="24"/>
          <w:lang w:val="en-US" w:eastAsia="en-US" w:bidi="en-US"/>
        </w:rPr>
        <w:tab/>
      </w:r>
      <w:r w:rsidRPr="004E1630">
        <w:rPr>
          <w:bCs/>
          <w:iCs/>
          <w:noProof/>
          <w:sz w:val="24"/>
          <w:szCs w:val="24"/>
          <w:lang w:val="en-US" w:eastAsia="en-US" w:bidi="en-US"/>
        </w:rPr>
        <w:tab/>
      </w:r>
      <w:r w:rsidRPr="004E1630">
        <w:rPr>
          <w:bCs/>
          <w:iCs/>
          <w:noProof/>
          <w:sz w:val="24"/>
          <w:szCs w:val="24"/>
          <w:lang w:val="en-US" w:eastAsia="en-US" w:bidi="en-US"/>
        </w:rPr>
        <w:tab/>
      </w:r>
      <w:r w:rsidRPr="004E1630">
        <w:rPr>
          <w:bCs/>
          <w:iCs/>
          <w:noProof/>
          <w:sz w:val="24"/>
          <w:szCs w:val="24"/>
          <w:lang w:val="en-US" w:eastAsia="en-US" w:bidi="en-US"/>
        </w:rPr>
        <w:tab/>
      </w:r>
      <w:r w:rsidRPr="004E1630">
        <w:rPr>
          <w:bCs/>
          <w:iCs/>
          <w:noProof/>
          <w:sz w:val="24"/>
          <w:szCs w:val="24"/>
          <w:lang w:val="en-US" w:eastAsia="en-US" w:bidi="en-US"/>
        </w:rPr>
        <w:tab/>
      </w:r>
      <w:r w:rsidRPr="004E1630">
        <w:rPr>
          <w:bCs/>
          <w:iCs/>
          <w:noProof/>
          <w:sz w:val="24"/>
          <w:szCs w:val="24"/>
          <w:lang w:val="en-US" w:eastAsia="en-US" w:bidi="en-US"/>
        </w:rPr>
        <w:tab/>
      </w:r>
      <w:r w:rsidRPr="004E1630">
        <w:rPr>
          <w:bCs/>
          <w:iCs/>
          <w:noProof/>
          <w:sz w:val="24"/>
          <w:szCs w:val="24"/>
          <w:lang w:val="en-US" w:eastAsia="en-US" w:bidi="en-US"/>
        </w:rPr>
        <w:tab/>
      </w:r>
      <w:r w:rsidRPr="004E1630">
        <w:rPr>
          <w:bCs/>
          <w:iCs/>
          <w:noProof/>
          <w:sz w:val="24"/>
          <w:szCs w:val="24"/>
          <w:lang w:val="en-US" w:eastAsia="en-US" w:bidi="en-US"/>
        </w:rPr>
        <w:tab/>
      </w:r>
      <w:r w:rsidRPr="004E1630">
        <w:rPr>
          <w:bCs/>
          <w:iCs/>
          <w:noProof/>
          <w:sz w:val="24"/>
          <w:szCs w:val="24"/>
          <w:lang w:eastAsia="en-US" w:bidi="en-US"/>
        </w:rPr>
        <w:t xml:space="preserve">         </w:t>
      </w:r>
      <w:r w:rsidRPr="004E1630">
        <w:rPr>
          <w:bCs/>
          <w:iCs/>
          <w:noProof/>
          <w:sz w:val="24"/>
          <w:szCs w:val="24"/>
          <w:lang w:val="en-US" w:eastAsia="en-US" w:bidi="en-US"/>
        </w:rPr>
        <w:t>5</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Часть 1. ПОРЯДОК ПРИМЕНЕНИЯ ПРАВИЛ ЗЕМЛЕПОЛЬЗОВАНИЯ И ЗАСТРОЙКИ И ВНЕСЕНИЯ ИЗМЕНЕИЙ В УКАЗАННЫЕ ПРАВИЛА</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6</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Глава 1.</w:t>
      </w:r>
      <w:r w:rsidRPr="004E1630">
        <w:rPr>
          <w:bCs/>
          <w:iCs/>
          <w:noProof/>
          <w:sz w:val="24"/>
          <w:szCs w:val="24"/>
          <w:lang w:eastAsia="en-US" w:bidi="en-US"/>
        </w:rPr>
        <w:tab/>
        <w:t>ОБЩИЕ ПОЛОЖЕНИЯ</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6</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1.</w:t>
      </w:r>
      <w:r w:rsidRPr="004E1630">
        <w:rPr>
          <w:bCs/>
          <w:iCs/>
          <w:noProof/>
          <w:sz w:val="24"/>
          <w:szCs w:val="24"/>
          <w:lang w:eastAsia="en-US" w:bidi="en-US"/>
        </w:rPr>
        <w:tab/>
        <w:t>Основания введения и назначение правил землепользования и застройки</w:t>
      </w:r>
      <w:r w:rsidRPr="004E1630">
        <w:rPr>
          <w:bCs/>
          <w:iCs/>
          <w:noProof/>
          <w:sz w:val="24"/>
          <w:szCs w:val="24"/>
          <w:lang w:eastAsia="en-US" w:bidi="en-US"/>
        </w:rPr>
        <w:tab/>
        <w:t xml:space="preserve">         6</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2.</w:t>
      </w:r>
      <w:r w:rsidRPr="004E1630">
        <w:rPr>
          <w:bCs/>
          <w:iCs/>
          <w:noProof/>
          <w:sz w:val="24"/>
          <w:szCs w:val="24"/>
          <w:lang w:eastAsia="en-US" w:bidi="en-US"/>
        </w:rPr>
        <w:tab/>
        <w:t>Содержание настоящих Правил</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7</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3.</w:t>
      </w:r>
      <w:r w:rsidRPr="004E1630">
        <w:rPr>
          <w:bCs/>
          <w:iCs/>
          <w:noProof/>
          <w:sz w:val="24"/>
          <w:szCs w:val="24"/>
          <w:lang w:eastAsia="en-US" w:bidi="en-US"/>
        </w:rPr>
        <w:tab/>
        <w:t>Открытость и доступность информации о землепользовании и застройке</w:t>
      </w:r>
      <w:r w:rsidRPr="004E1630">
        <w:rPr>
          <w:bCs/>
          <w:iCs/>
          <w:noProof/>
          <w:sz w:val="24"/>
          <w:szCs w:val="24"/>
          <w:lang w:eastAsia="en-US" w:bidi="en-US"/>
        </w:rPr>
        <w:tab/>
        <w:t xml:space="preserve">         </w:t>
      </w:r>
      <w:r w:rsidR="00520F32" w:rsidRPr="004E1630">
        <w:rPr>
          <w:bCs/>
          <w:iCs/>
          <w:noProof/>
          <w:sz w:val="24"/>
          <w:szCs w:val="24"/>
          <w:lang w:eastAsia="en-US" w:bidi="en-US"/>
        </w:rPr>
        <w:t>9</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4.</w:t>
      </w:r>
      <w:r w:rsidRPr="004E1630">
        <w:rPr>
          <w:bCs/>
          <w:iCs/>
          <w:noProof/>
          <w:sz w:val="24"/>
          <w:szCs w:val="24"/>
          <w:lang w:eastAsia="en-US" w:bidi="en-US"/>
        </w:rPr>
        <w:tab/>
        <w:t xml:space="preserve">Действие правил землепользования и застройки по отношению к генеральному плану </w:t>
      </w:r>
      <w:r w:rsidR="00694D0F" w:rsidRPr="004E1630">
        <w:rPr>
          <w:bCs/>
          <w:iCs/>
          <w:noProof/>
          <w:sz w:val="24"/>
          <w:szCs w:val="24"/>
          <w:lang w:eastAsia="en-US" w:bidi="en-US"/>
        </w:rPr>
        <w:t>Джерокайского</w:t>
      </w:r>
      <w:r w:rsidRPr="004E1630">
        <w:rPr>
          <w:bCs/>
          <w:iCs/>
          <w:noProof/>
          <w:sz w:val="24"/>
          <w:szCs w:val="24"/>
          <w:lang w:eastAsia="en-US" w:bidi="en-US"/>
        </w:rPr>
        <w:t xml:space="preserve"> сельского поселения </w:t>
      </w:r>
      <w:r w:rsidR="00694D0F" w:rsidRPr="004E1630">
        <w:rPr>
          <w:bCs/>
          <w:iCs/>
          <w:noProof/>
          <w:sz w:val="24"/>
          <w:szCs w:val="24"/>
          <w:lang w:eastAsia="en-US" w:bidi="en-US"/>
        </w:rPr>
        <w:t>Шовгеновского</w:t>
      </w:r>
      <w:r w:rsidRPr="004E1630">
        <w:rPr>
          <w:bCs/>
          <w:iCs/>
          <w:noProof/>
          <w:sz w:val="24"/>
          <w:szCs w:val="24"/>
          <w:lang w:eastAsia="en-US" w:bidi="en-US"/>
        </w:rPr>
        <w:t xml:space="preserve"> района, иным документам территориального планирования и документации по планировке территории</w:t>
      </w:r>
      <w:r w:rsidRPr="004E1630">
        <w:rPr>
          <w:bCs/>
          <w:iCs/>
          <w:noProof/>
          <w:sz w:val="24"/>
          <w:szCs w:val="24"/>
          <w:lang w:eastAsia="en-US" w:bidi="en-US"/>
        </w:rPr>
        <w:tab/>
        <w:t xml:space="preserve">         9</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5.</w:t>
      </w:r>
      <w:r w:rsidRPr="004E1630">
        <w:rPr>
          <w:bCs/>
          <w:iCs/>
          <w:noProof/>
          <w:sz w:val="24"/>
          <w:szCs w:val="24"/>
          <w:lang w:eastAsia="en-US" w:bidi="en-US"/>
        </w:rPr>
        <w:tab/>
        <w:t xml:space="preserve">Общие положения, относящиеся к ранее возникшим правам </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00520F32" w:rsidRPr="004E1630">
        <w:rPr>
          <w:bCs/>
          <w:iCs/>
          <w:noProof/>
          <w:sz w:val="24"/>
          <w:szCs w:val="24"/>
          <w:lang w:eastAsia="en-US" w:bidi="en-US"/>
        </w:rPr>
        <w:t>10</w:t>
      </w:r>
      <w:r w:rsidRPr="004E1630">
        <w:rPr>
          <w:bCs/>
          <w:iCs/>
          <w:noProof/>
          <w:sz w:val="24"/>
          <w:szCs w:val="24"/>
          <w:lang w:eastAsia="en-US" w:bidi="en-US"/>
        </w:rPr>
        <w:t xml:space="preserve">         </w:t>
      </w:r>
    </w:p>
    <w:p w:rsidR="00520F32" w:rsidRPr="004E1630" w:rsidRDefault="00520F32" w:rsidP="00DB798A">
      <w:pPr>
        <w:widowControl w:val="0"/>
        <w:ind w:left="709" w:hanging="709"/>
        <w:jc w:val="both"/>
        <w:rPr>
          <w:bCs/>
          <w:iCs/>
          <w:noProof/>
          <w:sz w:val="24"/>
          <w:szCs w:val="24"/>
          <w:lang w:eastAsia="en-US" w:bidi="en-US"/>
        </w:rPr>
      </w:pP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Глава 2.</w:t>
      </w:r>
      <w:r w:rsidRPr="004E1630">
        <w:rPr>
          <w:bCs/>
          <w:iCs/>
          <w:noProof/>
          <w:sz w:val="24"/>
          <w:szCs w:val="24"/>
          <w:lang w:eastAsia="en-US" w:bidi="en-US"/>
        </w:rPr>
        <w:tab/>
        <w:t>ПОЛОЖЕНИЕ О РЕГУЛИРОВАНИИ ЗЕМЛЕПОЛЬЗОВАНИЯ И ЗАСТРОЙКИ ОРГАНАМИ МЕСТНОГО САМОУПРАВЛЕНИЯ</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1</w:t>
      </w:r>
      <w:r w:rsidR="00520F32" w:rsidRPr="004E1630">
        <w:rPr>
          <w:bCs/>
          <w:iCs/>
          <w:noProof/>
          <w:sz w:val="24"/>
          <w:szCs w:val="24"/>
          <w:lang w:eastAsia="en-US" w:bidi="en-US"/>
        </w:rPr>
        <w:t>1</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6.</w:t>
      </w:r>
      <w:r w:rsidRPr="004E1630">
        <w:rPr>
          <w:bCs/>
          <w:iCs/>
          <w:noProof/>
          <w:sz w:val="24"/>
          <w:szCs w:val="24"/>
          <w:lang w:eastAsia="en-US" w:bidi="en-US"/>
        </w:rPr>
        <w:tab/>
        <w:t xml:space="preserve">Органы, осуществляющие регулирование землепользования и застройки на территории </w:t>
      </w:r>
      <w:r w:rsidR="00694D0F" w:rsidRPr="004E1630">
        <w:rPr>
          <w:bCs/>
          <w:iCs/>
          <w:noProof/>
          <w:sz w:val="24"/>
          <w:szCs w:val="24"/>
          <w:lang w:eastAsia="en-US" w:bidi="en-US"/>
        </w:rPr>
        <w:t>Джерокайского</w:t>
      </w:r>
      <w:r w:rsidRPr="004E1630">
        <w:rPr>
          <w:bCs/>
          <w:iCs/>
          <w:noProof/>
          <w:sz w:val="24"/>
          <w:szCs w:val="24"/>
          <w:lang w:eastAsia="en-US" w:bidi="en-US"/>
        </w:rPr>
        <w:t xml:space="preserve"> сельского поселения</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1</w:t>
      </w:r>
      <w:r w:rsidR="00520F32" w:rsidRPr="004E1630">
        <w:rPr>
          <w:bCs/>
          <w:iCs/>
          <w:noProof/>
          <w:sz w:val="24"/>
          <w:szCs w:val="24"/>
          <w:lang w:eastAsia="en-US" w:bidi="en-US"/>
        </w:rPr>
        <w:t>1</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 xml:space="preserve">Статья 6а. Органы, осуществляющие регулирование благоустройства на территории </w:t>
      </w:r>
      <w:r w:rsidR="00694D0F" w:rsidRPr="004E1630">
        <w:rPr>
          <w:bCs/>
          <w:iCs/>
          <w:noProof/>
          <w:sz w:val="24"/>
          <w:szCs w:val="24"/>
          <w:lang w:eastAsia="en-US" w:bidi="en-US"/>
        </w:rPr>
        <w:t>Джерокайского</w:t>
      </w:r>
      <w:r w:rsidRPr="004E1630">
        <w:rPr>
          <w:bCs/>
          <w:iCs/>
          <w:noProof/>
          <w:sz w:val="24"/>
          <w:szCs w:val="24"/>
          <w:lang w:eastAsia="en-US" w:bidi="en-US"/>
        </w:rPr>
        <w:t xml:space="preserve"> сельского поселения</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11</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7.</w:t>
      </w:r>
      <w:r w:rsidRPr="004E1630">
        <w:rPr>
          <w:bCs/>
          <w:iCs/>
          <w:noProof/>
          <w:sz w:val="24"/>
          <w:szCs w:val="24"/>
          <w:lang w:eastAsia="en-US" w:bidi="en-US"/>
        </w:rPr>
        <w:tab/>
        <w:t xml:space="preserve">Полномочия Совета </w:t>
      </w:r>
      <w:r w:rsidR="00694D0F" w:rsidRPr="004E1630">
        <w:rPr>
          <w:bCs/>
          <w:iCs/>
          <w:noProof/>
          <w:sz w:val="24"/>
          <w:szCs w:val="24"/>
          <w:lang w:eastAsia="en-US" w:bidi="en-US"/>
        </w:rPr>
        <w:t>Шовгеновского</w:t>
      </w:r>
      <w:r w:rsidRPr="004E1630">
        <w:rPr>
          <w:bCs/>
          <w:iCs/>
          <w:noProof/>
          <w:sz w:val="24"/>
          <w:szCs w:val="24"/>
          <w:lang w:eastAsia="en-US" w:bidi="en-US"/>
        </w:rPr>
        <w:t xml:space="preserve"> района в области землепользования и застройки</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11</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8.</w:t>
      </w:r>
      <w:r w:rsidRPr="004E1630">
        <w:rPr>
          <w:bCs/>
          <w:iCs/>
          <w:noProof/>
          <w:sz w:val="24"/>
          <w:szCs w:val="24"/>
          <w:lang w:eastAsia="en-US" w:bidi="en-US"/>
        </w:rPr>
        <w:tab/>
        <w:t xml:space="preserve">Полномочия главы </w:t>
      </w:r>
      <w:r w:rsidR="00694D0F" w:rsidRPr="004E1630">
        <w:rPr>
          <w:bCs/>
          <w:iCs/>
          <w:noProof/>
          <w:sz w:val="24"/>
          <w:szCs w:val="24"/>
          <w:lang w:eastAsia="en-US" w:bidi="en-US"/>
        </w:rPr>
        <w:t>Шовгеновского</w:t>
      </w:r>
      <w:r w:rsidRPr="004E1630">
        <w:rPr>
          <w:bCs/>
          <w:iCs/>
          <w:noProof/>
          <w:sz w:val="24"/>
          <w:szCs w:val="24"/>
          <w:lang w:eastAsia="en-US" w:bidi="en-US"/>
        </w:rPr>
        <w:t xml:space="preserve"> района в области землепользования и застройки</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11</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9.</w:t>
      </w:r>
      <w:r w:rsidRPr="004E1630">
        <w:rPr>
          <w:bCs/>
          <w:iCs/>
          <w:noProof/>
          <w:sz w:val="24"/>
          <w:szCs w:val="24"/>
          <w:lang w:eastAsia="en-US" w:bidi="en-US"/>
        </w:rPr>
        <w:tab/>
        <w:t>Полномочия администрации в области в области землепользования и застройки 1</w:t>
      </w:r>
      <w:r w:rsidR="00520F32" w:rsidRPr="004E1630">
        <w:rPr>
          <w:bCs/>
          <w:iCs/>
          <w:noProof/>
          <w:sz w:val="24"/>
          <w:szCs w:val="24"/>
          <w:lang w:eastAsia="en-US" w:bidi="en-US"/>
        </w:rPr>
        <w:t>2</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10.</w:t>
      </w:r>
      <w:r w:rsidRPr="004E1630">
        <w:rPr>
          <w:bCs/>
          <w:iCs/>
          <w:noProof/>
          <w:sz w:val="24"/>
          <w:szCs w:val="24"/>
          <w:lang w:eastAsia="en-US" w:bidi="en-US"/>
        </w:rPr>
        <w:tab/>
        <w:t xml:space="preserve">Комиссия по землепользованию и застройке </w:t>
      </w:r>
      <w:r w:rsidR="00694D0F" w:rsidRPr="004E1630">
        <w:rPr>
          <w:bCs/>
          <w:iCs/>
          <w:noProof/>
          <w:sz w:val="24"/>
          <w:szCs w:val="24"/>
          <w:lang w:eastAsia="en-US" w:bidi="en-US"/>
        </w:rPr>
        <w:t>Шовгеновского</w:t>
      </w:r>
      <w:r w:rsidRPr="004E1630">
        <w:rPr>
          <w:bCs/>
          <w:iCs/>
          <w:noProof/>
          <w:sz w:val="24"/>
          <w:szCs w:val="24"/>
          <w:lang w:eastAsia="en-US" w:bidi="en-US"/>
        </w:rPr>
        <w:t xml:space="preserve"> района</w:t>
      </w:r>
      <w:r w:rsidRPr="004E1630">
        <w:rPr>
          <w:bCs/>
          <w:iCs/>
          <w:noProof/>
          <w:sz w:val="24"/>
          <w:szCs w:val="24"/>
          <w:lang w:eastAsia="en-US" w:bidi="en-US"/>
        </w:rPr>
        <w:tab/>
        <w:t xml:space="preserve">       12</w:t>
      </w:r>
    </w:p>
    <w:p w:rsidR="00DB798A" w:rsidRPr="004E1630" w:rsidRDefault="00DB798A" w:rsidP="00DB798A">
      <w:pPr>
        <w:widowControl w:val="0"/>
        <w:ind w:left="709" w:hanging="709"/>
        <w:jc w:val="both"/>
        <w:rPr>
          <w:bCs/>
          <w:iCs/>
          <w:noProof/>
          <w:sz w:val="24"/>
          <w:szCs w:val="24"/>
          <w:lang w:eastAsia="en-US" w:bidi="en-US"/>
        </w:rPr>
      </w:pP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Глава 3.</w:t>
      </w:r>
      <w:r w:rsidRPr="004E1630">
        <w:rPr>
          <w:bCs/>
          <w:iCs/>
          <w:noProof/>
          <w:sz w:val="24"/>
          <w:szCs w:val="24"/>
          <w:lang w:eastAsia="en-US" w:bidi="en-US"/>
        </w:rPr>
        <w:tab/>
        <w:t>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1</w:t>
      </w:r>
      <w:r w:rsidR="00520F32" w:rsidRPr="004E1630">
        <w:rPr>
          <w:bCs/>
          <w:iCs/>
          <w:noProof/>
          <w:sz w:val="24"/>
          <w:szCs w:val="24"/>
          <w:lang w:eastAsia="en-US" w:bidi="en-US"/>
        </w:rPr>
        <w:t>3</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11. Градостроительные регламенты и их применение</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1</w:t>
      </w:r>
      <w:r w:rsidR="007469EC" w:rsidRPr="004E1630">
        <w:rPr>
          <w:bCs/>
          <w:iCs/>
          <w:noProof/>
          <w:sz w:val="24"/>
          <w:szCs w:val="24"/>
          <w:lang w:eastAsia="en-US" w:bidi="en-US"/>
        </w:rPr>
        <w:t>3</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12.</w:t>
      </w:r>
      <w:r w:rsidRPr="004E1630">
        <w:rPr>
          <w:bCs/>
          <w:iCs/>
          <w:noProof/>
          <w:sz w:val="24"/>
          <w:szCs w:val="24"/>
          <w:lang w:eastAsia="en-US" w:bidi="en-US"/>
        </w:rPr>
        <w:tab/>
        <w:t>Виды разрешенного использования земельных участков и объектов капитального строительства</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15</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13.</w:t>
      </w:r>
      <w:r w:rsidRPr="004E1630">
        <w:rPr>
          <w:bCs/>
          <w:iCs/>
          <w:noProof/>
          <w:sz w:val="24"/>
          <w:szCs w:val="24"/>
          <w:lang w:eastAsia="en-US" w:bidi="en-US"/>
        </w:rPr>
        <w:tab/>
        <w:t>Приведение ранее установленных видов разрешенного использования земельных участков в соответствие классификатору видов разрешенного использования земельных участков</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1</w:t>
      </w:r>
      <w:r w:rsidR="00520F32" w:rsidRPr="004E1630">
        <w:rPr>
          <w:bCs/>
          <w:iCs/>
          <w:noProof/>
          <w:sz w:val="24"/>
          <w:szCs w:val="24"/>
          <w:lang w:eastAsia="en-US" w:bidi="en-US"/>
        </w:rPr>
        <w:t>6</w:t>
      </w:r>
    </w:p>
    <w:p w:rsidR="00DB798A" w:rsidRPr="004E1630" w:rsidRDefault="00DB798A" w:rsidP="00DB798A">
      <w:pPr>
        <w:widowControl w:val="0"/>
        <w:ind w:left="709" w:hanging="709"/>
        <w:jc w:val="both"/>
        <w:rPr>
          <w:bCs/>
          <w:iCs/>
          <w:noProof/>
          <w:sz w:val="24"/>
          <w:szCs w:val="24"/>
          <w:lang w:eastAsia="en-US" w:bidi="en-US"/>
        </w:rPr>
      </w:pP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Глава 4.</w:t>
      </w:r>
      <w:r w:rsidRPr="004E1630">
        <w:rPr>
          <w:bCs/>
          <w:iCs/>
          <w:noProof/>
          <w:sz w:val="24"/>
          <w:szCs w:val="24"/>
          <w:lang w:eastAsia="en-US" w:bidi="en-US"/>
        </w:rPr>
        <w:tab/>
        <w:t>ПОЛОЖЕНИЕ О ПОДГОТОВКЕ ДОКУМЕНТАЦИИ ПО ПЛАНИРОВКЕ ТЕРРИТОРИИ</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16</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14. Назначение, виды и состав документации по планировке территории поселения     16</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15. Содержание проектов планировки территории</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18</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16. Содержание проекта межевания территорий</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w:t>
      </w:r>
      <w:r w:rsidR="00520F32" w:rsidRPr="004E1630">
        <w:rPr>
          <w:bCs/>
          <w:iCs/>
          <w:noProof/>
          <w:sz w:val="24"/>
          <w:szCs w:val="24"/>
          <w:lang w:eastAsia="en-US" w:bidi="en-US"/>
        </w:rPr>
        <w:t>20</w:t>
      </w:r>
    </w:p>
    <w:p w:rsidR="00DB798A" w:rsidRPr="004E1630" w:rsidRDefault="00DB798A" w:rsidP="00DB798A">
      <w:pPr>
        <w:widowControl w:val="0"/>
        <w:ind w:left="709" w:hanging="709"/>
        <w:jc w:val="both"/>
        <w:rPr>
          <w:bCs/>
          <w:iCs/>
          <w:noProof/>
          <w:sz w:val="24"/>
          <w:szCs w:val="24"/>
          <w:lang w:eastAsia="en-US" w:bidi="en-US"/>
        </w:rPr>
      </w:pP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Глава 5. ПОЛОЖЕНИЕ О ПРОВЕДЕНИИ ОБЩЕСТВЕННЫХ ОБСУЖДЕНИЙ ИЛИ ПУБЛИЧНЫХ СЛУШАНИЙ ПО ВОПРОСАМ ЗЕМЛЕПОЛЬЗОВАНИЯ И ЗАСТРОЙКИ</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2</w:t>
      </w:r>
      <w:r w:rsidR="007469EC" w:rsidRPr="004E1630">
        <w:rPr>
          <w:bCs/>
          <w:iCs/>
          <w:noProof/>
          <w:sz w:val="24"/>
          <w:szCs w:val="24"/>
          <w:lang w:eastAsia="en-US" w:bidi="en-US"/>
        </w:rPr>
        <w:t>2</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17. Общие положения об общественных обсуждениях или  публичных слушаниях</w:t>
      </w:r>
      <w:r w:rsidRPr="004E1630">
        <w:rPr>
          <w:bCs/>
          <w:iCs/>
          <w:noProof/>
          <w:sz w:val="24"/>
          <w:szCs w:val="24"/>
          <w:lang w:eastAsia="en-US" w:bidi="en-US"/>
        </w:rPr>
        <w:tab/>
        <w:t xml:space="preserve">       2</w:t>
      </w:r>
      <w:r w:rsidR="00520F32" w:rsidRPr="004E1630">
        <w:rPr>
          <w:bCs/>
          <w:iCs/>
          <w:noProof/>
          <w:sz w:val="24"/>
          <w:szCs w:val="24"/>
          <w:lang w:eastAsia="en-US" w:bidi="en-US"/>
        </w:rPr>
        <w:t>2</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18.</w:t>
      </w:r>
      <w:r w:rsidRPr="004E1630">
        <w:rPr>
          <w:bCs/>
          <w:iCs/>
          <w:noProof/>
          <w:sz w:val="24"/>
          <w:szCs w:val="24"/>
          <w:lang w:eastAsia="en-US" w:bidi="en-US"/>
        </w:rPr>
        <w:tab/>
        <w:t>Порядок проведения общественных обсуждений или публичных слушаний по вопросам землепользования и застройки</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2</w:t>
      </w:r>
      <w:r w:rsidR="00520F32" w:rsidRPr="004E1630">
        <w:rPr>
          <w:bCs/>
          <w:iCs/>
          <w:noProof/>
          <w:sz w:val="24"/>
          <w:szCs w:val="24"/>
          <w:lang w:eastAsia="en-US" w:bidi="en-US"/>
        </w:rPr>
        <w:t>3</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lastRenderedPageBreak/>
        <w:t>Статья 19.</w:t>
      </w:r>
      <w:r w:rsidRPr="004E1630">
        <w:rPr>
          <w:bCs/>
          <w:iCs/>
          <w:noProof/>
          <w:sz w:val="24"/>
          <w:szCs w:val="24"/>
          <w:lang w:eastAsia="en-US" w:bidi="en-US"/>
        </w:rPr>
        <w:tab/>
        <w:t>Особенности проведения общественных обсуждений или публичных слушаний по внесению изменений в настоящие правила землепользования и застройки</w:t>
      </w:r>
      <w:r w:rsidRPr="004E1630">
        <w:rPr>
          <w:bCs/>
          <w:iCs/>
          <w:noProof/>
          <w:sz w:val="24"/>
          <w:szCs w:val="24"/>
          <w:lang w:eastAsia="en-US" w:bidi="en-US"/>
        </w:rPr>
        <w:tab/>
      </w:r>
      <w:r w:rsidRPr="004E1630">
        <w:rPr>
          <w:bCs/>
          <w:iCs/>
          <w:noProof/>
          <w:sz w:val="24"/>
          <w:szCs w:val="24"/>
          <w:lang w:eastAsia="en-US" w:bidi="en-US"/>
        </w:rPr>
        <w:tab/>
        <w:t xml:space="preserve">       2</w:t>
      </w:r>
      <w:r w:rsidR="00520F32" w:rsidRPr="004E1630">
        <w:rPr>
          <w:bCs/>
          <w:iCs/>
          <w:noProof/>
          <w:sz w:val="24"/>
          <w:szCs w:val="24"/>
          <w:lang w:eastAsia="en-US" w:bidi="en-US"/>
        </w:rPr>
        <w:t>4</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20.</w:t>
      </w:r>
      <w:r w:rsidRPr="004E1630">
        <w:rPr>
          <w:bCs/>
          <w:iCs/>
          <w:noProof/>
          <w:sz w:val="24"/>
          <w:szCs w:val="24"/>
          <w:lang w:eastAsia="en-US" w:bidi="en-US"/>
        </w:rPr>
        <w:tab/>
        <w:t>Особенности проведения общественных обсуждений или публичных слушаний по предоставлению разрешений на условно разрешенные виды использования земельных участков</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2</w:t>
      </w:r>
      <w:r w:rsidR="00520F32" w:rsidRPr="004E1630">
        <w:rPr>
          <w:bCs/>
          <w:iCs/>
          <w:noProof/>
          <w:sz w:val="24"/>
          <w:szCs w:val="24"/>
          <w:lang w:eastAsia="en-US" w:bidi="en-US"/>
        </w:rPr>
        <w:t>4</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 xml:space="preserve">Статья 21. Особенности проведения общественных обсуждений или публичных слушаний по предоставлению разрешений на отклонения от предельных параметров разрешенного строительства </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2</w:t>
      </w:r>
      <w:r w:rsidR="00520F32" w:rsidRPr="004E1630">
        <w:rPr>
          <w:bCs/>
          <w:iCs/>
          <w:noProof/>
          <w:sz w:val="24"/>
          <w:szCs w:val="24"/>
          <w:lang w:eastAsia="en-US" w:bidi="en-US"/>
        </w:rPr>
        <w:t>5</w:t>
      </w:r>
    </w:p>
    <w:p w:rsidR="00DB798A" w:rsidRPr="004E1630" w:rsidRDefault="00DB798A" w:rsidP="00DB798A">
      <w:pPr>
        <w:widowControl w:val="0"/>
        <w:ind w:left="709" w:hanging="709"/>
        <w:jc w:val="both"/>
        <w:rPr>
          <w:bCs/>
          <w:iCs/>
          <w:noProof/>
          <w:sz w:val="24"/>
          <w:szCs w:val="24"/>
          <w:lang w:eastAsia="en-US" w:bidi="en-US"/>
        </w:rPr>
      </w:pP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Глава 6.</w:t>
      </w:r>
      <w:r w:rsidRPr="004E1630">
        <w:rPr>
          <w:bCs/>
          <w:iCs/>
          <w:noProof/>
          <w:sz w:val="24"/>
          <w:szCs w:val="24"/>
          <w:lang w:eastAsia="en-US" w:bidi="en-US"/>
        </w:rPr>
        <w:tab/>
        <w:t>ПОЛОЖЕНИЕ О ВНЕСЕНИИ ИЗМЕНЕНИЙ В ПРАВИЛА ЗЕМЛЕПОЛЬЗОВАНИЯ И ЗАСТРОЙКИ</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w:t>
      </w:r>
      <w:r w:rsidR="007469EC" w:rsidRPr="004E1630">
        <w:rPr>
          <w:bCs/>
          <w:iCs/>
          <w:noProof/>
          <w:sz w:val="24"/>
          <w:szCs w:val="24"/>
          <w:lang w:eastAsia="en-US" w:bidi="en-US"/>
        </w:rPr>
        <w:t>26</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22.</w:t>
      </w:r>
      <w:r w:rsidRPr="004E1630">
        <w:rPr>
          <w:bCs/>
          <w:iCs/>
          <w:noProof/>
          <w:sz w:val="24"/>
          <w:szCs w:val="24"/>
          <w:lang w:eastAsia="en-US" w:bidi="en-US"/>
        </w:rPr>
        <w:tab/>
        <w:t>Основание и право инициативы внесения изменений в правила землепользования и застройки</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2</w:t>
      </w:r>
      <w:r w:rsidR="007469EC" w:rsidRPr="004E1630">
        <w:rPr>
          <w:bCs/>
          <w:iCs/>
          <w:noProof/>
          <w:sz w:val="24"/>
          <w:szCs w:val="24"/>
          <w:lang w:eastAsia="en-US" w:bidi="en-US"/>
        </w:rPr>
        <w:t>6</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23. Внесение изменений в правила землепользования и застройки</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2</w:t>
      </w:r>
      <w:r w:rsidR="00520F32" w:rsidRPr="004E1630">
        <w:rPr>
          <w:bCs/>
          <w:iCs/>
          <w:noProof/>
          <w:sz w:val="24"/>
          <w:szCs w:val="24"/>
          <w:lang w:eastAsia="en-US" w:bidi="en-US"/>
        </w:rPr>
        <w:t>7</w:t>
      </w:r>
    </w:p>
    <w:p w:rsidR="00DB798A" w:rsidRPr="004E1630" w:rsidRDefault="00DB798A" w:rsidP="00DB798A">
      <w:pPr>
        <w:widowControl w:val="0"/>
        <w:ind w:left="709" w:hanging="709"/>
        <w:jc w:val="both"/>
        <w:rPr>
          <w:bCs/>
          <w:iCs/>
          <w:noProof/>
          <w:sz w:val="24"/>
          <w:szCs w:val="24"/>
          <w:lang w:eastAsia="en-US" w:bidi="en-US"/>
        </w:rPr>
      </w:pP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Глава 7 О РЕГУЛИРОВАНИИ ИНЫХ ВОПРОСОВ ЗЕМЛЕПОЛЬЗОВАНИЯ И ЗАСТРОЙКИ 2</w:t>
      </w:r>
      <w:r w:rsidR="007469EC" w:rsidRPr="004E1630">
        <w:rPr>
          <w:bCs/>
          <w:iCs/>
          <w:noProof/>
          <w:sz w:val="24"/>
          <w:szCs w:val="24"/>
          <w:lang w:eastAsia="en-US" w:bidi="en-US"/>
        </w:rPr>
        <w:t>9</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 xml:space="preserve">Статья 24. Состав правил благоустройства </w:t>
      </w:r>
      <w:r w:rsidR="00694D0F" w:rsidRPr="004E1630">
        <w:rPr>
          <w:bCs/>
          <w:iCs/>
          <w:noProof/>
          <w:sz w:val="24"/>
          <w:szCs w:val="24"/>
          <w:lang w:eastAsia="en-US" w:bidi="en-US"/>
        </w:rPr>
        <w:t>Джерокайского</w:t>
      </w:r>
      <w:r w:rsidRPr="004E1630">
        <w:rPr>
          <w:bCs/>
          <w:iCs/>
          <w:noProof/>
          <w:sz w:val="24"/>
          <w:szCs w:val="24"/>
          <w:lang w:eastAsia="en-US" w:bidi="en-US"/>
        </w:rPr>
        <w:t xml:space="preserve"> сельского поселения</w:t>
      </w:r>
      <w:r w:rsidRPr="004E1630">
        <w:rPr>
          <w:bCs/>
          <w:iCs/>
          <w:noProof/>
          <w:sz w:val="24"/>
          <w:szCs w:val="24"/>
          <w:lang w:eastAsia="en-US" w:bidi="en-US"/>
        </w:rPr>
        <w:tab/>
      </w:r>
      <w:r w:rsidRPr="004E1630">
        <w:rPr>
          <w:bCs/>
          <w:iCs/>
          <w:noProof/>
          <w:sz w:val="24"/>
          <w:szCs w:val="24"/>
          <w:lang w:eastAsia="en-US" w:bidi="en-US"/>
        </w:rPr>
        <w:tab/>
        <w:t xml:space="preserve">       2</w:t>
      </w:r>
      <w:r w:rsidR="00520F32" w:rsidRPr="004E1630">
        <w:rPr>
          <w:bCs/>
          <w:iCs/>
          <w:noProof/>
          <w:sz w:val="24"/>
          <w:szCs w:val="24"/>
          <w:lang w:eastAsia="en-US" w:bidi="en-US"/>
        </w:rPr>
        <w:t>9</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 xml:space="preserve">Часть </w:t>
      </w:r>
      <w:r w:rsidRPr="004E1630">
        <w:rPr>
          <w:bCs/>
          <w:iCs/>
          <w:noProof/>
          <w:sz w:val="24"/>
          <w:szCs w:val="24"/>
          <w:lang w:val="en-US" w:eastAsia="en-US" w:bidi="en-US"/>
        </w:rPr>
        <w:t>II</w:t>
      </w:r>
      <w:r w:rsidRPr="004E1630">
        <w:rPr>
          <w:bCs/>
          <w:iCs/>
          <w:noProof/>
          <w:sz w:val="24"/>
          <w:szCs w:val="24"/>
          <w:lang w:eastAsia="en-US" w:bidi="en-US"/>
        </w:rPr>
        <w:t>. КАРТА ГРАДОСТРОИТЕЛЬНОГО ЗОНИРОВАНИЯ</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w:t>
      </w:r>
      <w:r w:rsidR="00520F32" w:rsidRPr="004E1630">
        <w:rPr>
          <w:bCs/>
          <w:iCs/>
          <w:noProof/>
          <w:sz w:val="24"/>
          <w:szCs w:val="24"/>
          <w:lang w:eastAsia="en-US" w:bidi="en-US"/>
        </w:rPr>
        <w:t>31</w:t>
      </w:r>
    </w:p>
    <w:p w:rsidR="00DB798A" w:rsidRPr="004E1630" w:rsidRDefault="00DB798A" w:rsidP="00DB798A">
      <w:pPr>
        <w:widowControl w:val="0"/>
        <w:ind w:left="709" w:hanging="709"/>
        <w:jc w:val="both"/>
        <w:rPr>
          <w:bCs/>
          <w:iCs/>
          <w:noProof/>
          <w:sz w:val="24"/>
          <w:szCs w:val="24"/>
          <w:lang w:eastAsia="en-US" w:bidi="en-US"/>
        </w:rPr>
      </w:pP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 xml:space="preserve">ЧАСТЬ </w:t>
      </w:r>
      <w:r w:rsidRPr="004E1630">
        <w:rPr>
          <w:bCs/>
          <w:iCs/>
          <w:noProof/>
          <w:sz w:val="24"/>
          <w:szCs w:val="24"/>
          <w:lang w:val="en-US" w:eastAsia="en-US" w:bidi="en-US"/>
        </w:rPr>
        <w:t>III</w:t>
      </w:r>
      <w:r w:rsidRPr="004E1630">
        <w:rPr>
          <w:bCs/>
          <w:iCs/>
          <w:noProof/>
          <w:sz w:val="24"/>
          <w:szCs w:val="24"/>
          <w:lang w:eastAsia="en-US" w:bidi="en-US"/>
        </w:rPr>
        <w:t>. ГРАДОСТРОИТЕЛЬНЫЕ РЕГЛАМЕНТЫ</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3</w:t>
      </w:r>
      <w:r w:rsidR="00520F32" w:rsidRPr="004E1630">
        <w:rPr>
          <w:bCs/>
          <w:iCs/>
          <w:noProof/>
          <w:sz w:val="24"/>
          <w:szCs w:val="24"/>
          <w:lang w:eastAsia="en-US" w:bidi="en-US"/>
        </w:rPr>
        <w:t>3</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25.</w:t>
      </w:r>
      <w:r w:rsidRPr="004E1630">
        <w:rPr>
          <w:bCs/>
          <w:iCs/>
          <w:noProof/>
          <w:sz w:val="24"/>
          <w:szCs w:val="24"/>
          <w:lang w:eastAsia="en-US" w:bidi="en-US"/>
        </w:rPr>
        <w:tab/>
        <w:t>Виды территориальных зон, выделенных на карте градостроительного зонирования территории МО «</w:t>
      </w:r>
      <w:r w:rsidR="00694D0F" w:rsidRPr="004E1630">
        <w:rPr>
          <w:bCs/>
          <w:iCs/>
          <w:noProof/>
          <w:sz w:val="24"/>
          <w:szCs w:val="24"/>
          <w:lang w:eastAsia="en-US" w:bidi="en-US"/>
        </w:rPr>
        <w:t>Джерокайское</w:t>
      </w:r>
      <w:r w:rsidRPr="004E1630">
        <w:rPr>
          <w:bCs/>
          <w:iCs/>
          <w:noProof/>
          <w:sz w:val="24"/>
          <w:szCs w:val="24"/>
          <w:lang w:eastAsia="en-US" w:bidi="en-US"/>
        </w:rPr>
        <w:t xml:space="preserve"> сельское поселение»</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3</w:t>
      </w:r>
      <w:r w:rsidR="00520F32" w:rsidRPr="004E1630">
        <w:rPr>
          <w:bCs/>
          <w:iCs/>
          <w:noProof/>
          <w:sz w:val="24"/>
          <w:szCs w:val="24"/>
          <w:lang w:eastAsia="en-US" w:bidi="en-US"/>
        </w:rPr>
        <w:t>3</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26.Градостроительные регламенты. Жилые зоны</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3</w:t>
      </w:r>
      <w:r w:rsidR="00520F32" w:rsidRPr="004E1630">
        <w:rPr>
          <w:bCs/>
          <w:iCs/>
          <w:noProof/>
          <w:sz w:val="24"/>
          <w:szCs w:val="24"/>
          <w:lang w:eastAsia="en-US" w:bidi="en-US"/>
        </w:rPr>
        <w:t>4</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27. Градостроительные регламенты. Общественно-деловые зоны</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w:t>
      </w:r>
      <w:r w:rsidR="00943C76" w:rsidRPr="004E1630">
        <w:rPr>
          <w:bCs/>
          <w:iCs/>
          <w:noProof/>
          <w:sz w:val="24"/>
          <w:szCs w:val="24"/>
          <w:lang w:eastAsia="en-US" w:bidi="en-US"/>
        </w:rPr>
        <w:t>58</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2</w:t>
      </w:r>
      <w:r w:rsidR="00536B22" w:rsidRPr="004E1630">
        <w:rPr>
          <w:bCs/>
          <w:iCs/>
          <w:noProof/>
          <w:sz w:val="24"/>
          <w:szCs w:val="24"/>
          <w:lang w:eastAsia="en-US" w:bidi="en-US"/>
        </w:rPr>
        <w:t>8</w:t>
      </w:r>
      <w:r w:rsidRPr="004E1630">
        <w:rPr>
          <w:bCs/>
          <w:iCs/>
          <w:noProof/>
          <w:sz w:val="24"/>
          <w:szCs w:val="24"/>
          <w:lang w:eastAsia="en-US" w:bidi="en-US"/>
        </w:rPr>
        <w:t>. Градостроительные регламенты. Зоны объектов инженерной и транспортной инфраструктур</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w:t>
      </w:r>
      <w:r w:rsidR="007469EC" w:rsidRPr="004E1630">
        <w:rPr>
          <w:bCs/>
          <w:iCs/>
          <w:noProof/>
          <w:sz w:val="24"/>
          <w:szCs w:val="24"/>
          <w:lang w:eastAsia="en-US" w:bidi="en-US"/>
        </w:rPr>
        <w:t xml:space="preserve">  94</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 xml:space="preserve">Статья </w:t>
      </w:r>
      <w:r w:rsidR="00536B22" w:rsidRPr="004E1630">
        <w:rPr>
          <w:bCs/>
          <w:iCs/>
          <w:noProof/>
          <w:sz w:val="24"/>
          <w:szCs w:val="24"/>
          <w:lang w:eastAsia="en-US" w:bidi="en-US"/>
        </w:rPr>
        <w:t>29</w:t>
      </w:r>
      <w:r w:rsidRPr="004E1630">
        <w:rPr>
          <w:bCs/>
          <w:iCs/>
          <w:noProof/>
          <w:sz w:val="24"/>
          <w:szCs w:val="24"/>
          <w:lang w:eastAsia="en-US" w:bidi="en-US"/>
        </w:rPr>
        <w:t>. Градостроительные регламенты. Зоны сельскохозяйственного использования</w:t>
      </w:r>
      <w:r w:rsidRPr="004E1630">
        <w:rPr>
          <w:bCs/>
          <w:iCs/>
          <w:noProof/>
          <w:sz w:val="24"/>
          <w:szCs w:val="24"/>
          <w:lang w:eastAsia="en-US" w:bidi="en-US"/>
        </w:rPr>
        <w:tab/>
        <w:t xml:space="preserve">     1</w:t>
      </w:r>
      <w:r w:rsidR="007469EC" w:rsidRPr="004E1630">
        <w:rPr>
          <w:bCs/>
          <w:iCs/>
          <w:noProof/>
          <w:sz w:val="24"/>
          <w:szCs w:val="24"/>
          <w:lang w:eastAsia="en-US" w:bidi="en-US"/>
        </w:rPr>
        <w:t>08</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3</w:t>
      </w:r>
      <w:r w:rsidR="00536B22" w:rsidRPr="004E1630">
        <w:rPr>
          <w:bCs/>
          <w:iCs/>
          <w:noProof/>
          <w:sz w:val="24"/>
          <w:szCs w:val="24"/>
          <w:lang w:eastAsia="en-US" w:bidi="en-US"/>
        </w:rPr>
        <w:t>0</w:t>
      </w:r>
      <w:r w:rsidRPr="004E1630">
        <w:rPr>
          <w:bCs/>
          <w:iCs/>
          <w:noProof/>
          <w:sz w:val="24"/>
          <w:szCs w:val="24"/>
          <w:lang w:eastAsia="en-US" w:bidi="en-US"/>
        </w:rPr>
        <w:t>. Градостроительные регламенты. Зоны рекреационного назначения</w:t>
      </w:r>
      <w:r w:rsidRPr="004E1630">
        <w:rPr>
          <w:bCs/>
          <w:iCs/>
          <w:noProof/>
          <w:sz w:val="24"/>
          <w:szCs w:val="24"/>
          <w:lang w:eastAsia="en-US" w:bidi="en-US"/>
        </w:rPr>
        <w:tab/>
      </w:r>
      <w:r w:rsidRPr="004E1630">
        <w:rPr>
          <w:bCs/>
          <w:iCs/>
          <w:noProof/>
          <w:sz w:val="24"/>
          <w:szCs w:val="24"/>
          <w:lang w:eastAsia="en-US" w:bidi="en-US"/>
        </w:rPr>
        <w:tab/>
        <w:t xml:space="preserve">     </w:t>
      </w:r>
      <w:r w:rsidR="007469EC" w:rsidRPr="004E1630">
        <w:rPr>
          <w:bCs/>
          <w:iCs/>
          <w:noProof/>
          <w:sz w:val="24"/>
          <w:szCs w:val="24"/>
          <w:lang w:eastAsia="en-US" w:bidi="en-US"/>
        </w:rPr>
        <w:t>138</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3</w:t>
      </w:r>
      <w:r w:rsidR="00536B22" w:rsidRPr="004E1630">
        <w:rPr>
          <w:bCs/>
          <w:iCs/>
          <w:noProof/>
          <w:sz w:val="24"/>
          <w:szCs w:val="24"/>
          <w:lang w:eastAsia="en-US" w:bidi="en-US"/>
        </w:rPr>
        <w:t>1</w:t>
      </w:r>
      <w:r w:rsidRPr="004E1630">
        <w:rPr>
          <w:bCs/>
          <w:iCs/>
          <w:noProof/>
          <w:sz w:val="24"/>
          <w:szCs w:val="24"/>
          <w:lang w:eastAsia="en-US" w:bidi="en-US"/>
        </w:rPr>
        <w:t>. Градостроительные регламенты. Зоны специального назначения</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w:t>
      </w:r>
      <w:r w:rsidR="007469EC" w:rsidRPr="004E1630">
        <w:rPr>
          <w:bCs/>
          <w:iCs/>
          <w:noProof/>
          <w:sz w:val="24"/>
          <w:szCs w:val="24"/>
          <w:lang w:eastAsia="en-US" w:bidi="en-US"/>
        </w:rPr>
        <w:t>152</w:t>
      </w:r>
    </w:p>
    <w:p w:rsidR="00DB798A" w:rsidRPr="004E1630" w:rsidRDefault="00DB798A" w:rsidP="00DB798A">
      <w:pPr>
        <w:widowControl w:val="0"/>
        <w:ind w:left="709" w:hanging="709"/>
        <w:jc w:val="both"/>
        <w:rPr>
          <w:bCs/>
          <w:iCs/>
          <w:noProof/>
          <w:sz w:val="24"/>
          <w:szCs w:val="24"/>
          <w:lang w:eastAsia="en-US" w:bidi="en-US"/>
        </w:rPr>
      </w:pPr>
      <w:r w:rsidRPr="004E1630">
        <w:rPr>
          <w:bCs/>
          <w:iCs/>
          <w:noProof/>
          <w:sz w:val="24"/>
          <w:szCs w:val="24"/>
          <w:lang w:eastAsia="en-US" w:bidi="en-US"/>
        </w:rPr>
        <w:t>Статья 3</w:t>
      </w:r>
      <w:r w:rsidR="00536B22" w:rsidRPr="004E1630">
        <w:rPr>
          <w:bCs/>
          <w:iCs/>
          <w:noProof/>
          <w:sz w:val="24"/>
          <w:szCs w:val="24"/>
          <w:lang w:eastAsia="en-US" w:bidi="en-US"/>
        </w:rPr>
        <w:t>2</w:t>
      </w:r>
      <w:r w:rsidRPr="004E1630">
        <w:rPr>
          <w:bCs/>
          <w:iCs/>
          <w:noProof/>
          <w:sz w:val="24"/>
          <w:szCs w:val="24"/>
          <w:lang w:eastAsia="en-US" w:bidi="en-US"/>
        </w:rPr>
        <w:t>. Градостроительные регламенты. Зоны водных объектов</w:t>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r>
      <w:r w:rsidRPr="004E1630">
        <w:rPr>
          <w:bCs/>
          <w:iCs/>
          <w:noProof/>
          <w:sz w:val="24"/>
          <w:szCs w:val="24"/>
          <w:lang w:eastAsia="en-US" w:bidi="en-US"/>
        </w:rPr>
        <w:tab/>
        <w:t xml:space="preserve">     </w:t>
      </w:r>
      <w:r w:rsidR="007469EC" w:rsidRPr="004E1630">
        <w:rPr>
          <w:bCs/>
          <w:iCs/>
          <w:noProof/>
          <w:sz w:val="24"/>
          <w:szCs w:val="24"/>
          <w:lang w:eastAsia="en-US" w:bidi="en-US"/>
        </w:rPr>
        <w:t>161</w:t>
      </w:r>
    </w:p>
    <w:p w:rsidR="007469EC" w:rsidRPr="004E1630" w:rsidRDefault="00DB798A" w:rsidP="007469EC">
      <w:pPr>
        <w:widowControl w:val="0"/>
        <w:ind w:left="709" w:hanging="709"/>
        <w:jc w:val="both"/>
        <w:rPr>
          <w:bCs/>
          <w:iCs/>
          <w:noProof/>
          <w:sz w:val="24"/>
          <w:szCs w:val="24"/>
          <w:lang w:eastAsia="en-US" w:bidi="en-US"/>
        </w:rPr>
      </w:pPr>
      <w:r w:rsidRPr="004E1630">
        <w:rPr>
          <w:bCs/>
          <w:iCs/>
          <w:noProof/>
          <w:sz w:val="24"/>
          <w:szCs w:val="24"/>
          <w:lang w:eastAsia="en-US" w:bidi="en-US"/>
        </w:rPr>
        <w:t>Статья 3</w:t>
      </w:r>
      <w:r w:rsidR="00536B22" w:rsidRPr="004E1630">
        <w:rPr>
          <w:bCs/>
          <w:iCs/>
          <w:noProof/>
          <w:sz w:val="24"/>
          <w:szCs w:val="24"/>
          <w:lang w:eastAsia="en-US" w:bidi="en-US"/>
        </w:rPr>
        <w:t>3</w:t>
      </w:r>
      <w:r w:rsidRPr="004E1630">
        <w:rPr>
          <w:bCs/>
          <w:iCs/>
          <w:noProof/>
          <w:sz w:val="24"/>
          <w:szCs w:val="24"/>
          <w:lang w:eastAsia="en-US" w:bidi="en-US"/>
        </w:rPr>
        <w:t>.</w:t>
      </w:r>
      <w:r w:rsidRPr="004E1630">
        <w:rPr>
          <w:bCs/>
          <w:iCs/>
          <w:noProof/>
          <w:sz w:val="24"/>
          <w:szCs w:val="24"/>
          <w:lang w:eastAsia="en-US" w:bidi="en-US"/>
        </w:rPr>
        <w:tab/>
        <w:t>Обеспечение доступности объектов социальной инфраструктуры для инвалидов и других маломобильных групп населения</w:t>
      </w:r>
      <w:r w:rsidRPr="004E1630">
        <w:rPr>
          <w:bCs/>
          <w:iCs/>
          <w:noProof/>
          <w:sz w:val="24"/>
          <w:szCs w:val="24"/>
          <w:lang w:eastAsia="en-US" w:bidi="en-US"/>
        </w:rPr>
        <w:tab/>
      </w:r>
      <w:r w:rsidR="007469EC" w:rsidRPr="004E1630">
        <w:rPr>
          <w:bCs/>
          <w:iCs/>
          <w:noProof/>
          <w:sz w:val="24"/>
          <w:szCs w:val="24"/>
          <w:lang w:eastAsia="en-US" w:bidi="en-US"/>
        </w:rPr>
        <w:tab/>
      </w:r>
      <w:r w:rsidR="007469EC" w:rsidRPr="004E1630">
        <w:rPr>
          <w:bCs/>
          <w:iCs/>
          <w:noProof/>
          <w:sz w:val="24"/>
          <w:szCs w:val="24"/>
          <w:lang w:eastAsia="en-US" w:bidi="en-US"/>
        </w:rPr>
        <w:tab/>
      </w:r>
      <w:r w:rsidR="007469EC" w:rsidRPr="004E1630">
        <w:rPr>
          <w:bCs/>
          <w:iCs/>
          <w:noProof/>
          <w:sz w:val="24"/>
          <w:szCs w:val="24"/>
          <w:lang w:eastAsia="en-US" w:bidi="en-US"/>
        </w:rPr>
        <w:tab/>
      </w:r>
      <w:r w:rsidR="007469EC" w:rsidRPr="004E1630">
        <w:rPr>
          <w:bCs/>
          <w:iCs/>
          <w:noProof/>
          <w:sz w:val="24"/>
          <w:szCs w:val="24"/>
          <w:lang w:eastAsia="en-US" w:bidi="en-US"/>
        </w:rPr>
        <w:tab/>
      </w:r>
      <w:r w:rsidR="007469EC" w:rsidRPr="004E1630">
        <w:rPr>
          <w:bCs/>
          <w:iCs/>
          <w:noProof/>
          <w:sz w:val="24"/>
          <w:szCs w:val="24"/>
          <w:lang w:eastAsia="en-US" w:bidi="en-US"/>
        </w:rPr>
        <w:tab/>
        <w:t xml:space="preserve">                 161</w:t>
      </w:r>
    </w:p>
    <w:p w:rsidR="002021B7" w:rsidRPr="004E1630" w:rsidRDefault="00DB798A" w:rsidP="007469EC">
      <w:pPr>
        <w:widowControl w:val="0"/>
        <w:ind w:left="709" w:hanging="709"/>
        <w:jc w:val="both"/>
        <w:rPr>
          <w:noProof/>
          <w:sz w:val="24"/>
          <w:szCs w:val="24"/>
        </w:rPr>
      </w:pPr>
      <w:r w:rsidRPr="004E1630">
        <w:rPr>
          <w:bCs/>
          <w:iCs/>
          <w:noProof/>
          <w:sz w:val="24"/>
          <w:szCs w:val="24"/>
          <w:lang w:eastAsia="en-US" w:bidi="en-US"/>
        </w:rPr>
        <w:t>Статья 3</w:t>
      </w:r>
      <w:r w:rsidR="00536B22" w:rsidRPr="004E1630">
        <w:rPr>
          <w:bCs/>
          <w:iCs/>
          <w:noProof/>
          <w:sz w:val="24"/>
          <w:szCs w:val="24"/>
          <w:lang w:eastAsia="en-US" w:bidi="en-US"/>
        </w:rPr>
        <w:t>4</w:t>
      </w:r>
      <w:r w:rsidRPr="004E1630">
        <w:rPr>
          <w:bCs/>
          <w:iCs/>
          <w:noProof/>
          <w:sz w:val="24"/>
          <w:szCs w:val="24"/>
          <w:lang w:eastAsia="en-US" w:bidi="en-US"/>
        </w:rPr>
        <w:t>.</w:t>
      </w:r>
      <w:r w:rsidRPr="004E1630">
        <w:rPr>
          <w:bCs/>
          <w:iCs/>
          <w:noProof/>
          <w:sz w:val="24"/>
          <w:szCs w:val="24"/>
          <w:lang w:eastAsia="en-US" w:bidi="en-US"/>
        </w:rPr>
        <w:tab/>
        <w:t>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r w:rsidR="00276AFF" w:rsidRPr="004E1630">
        <w:rPr>
          <w:bCs/>
          <w:iCs/>
          <w:noProof/>
          <w:sz w:val="24"/>
          <w:szCs w:val="24"/>
          <w:lang w:eastAsia="en-US" w:bidi="en-US"/>
        </w:rPr>
        <w:tab/>
      </w:r>
      <w:r w:rsidR="007469EC" w:rsidRPr="004E1630">
        <w:rPr>
          <w:bCs/>
          <w:iCs/>
          <w:noProof/>
          <w:sz w:val="24"/>
          <w:szCs w:val="24"/>
          <w:lang w:eastAsia="en-US" w:bidi="en-US"/>
        </w:rPr>
        <w:t xml:space="preserve">     165</w:t>
      </w:r>
      <w:r w:rsidR="00143040" w:rsidRPr="004E1630">
        <w:rPr>
          <w:bCs/>
          <w:iCs/>
          <w:noProof/>
          <w:sz w:val="24"/>
          <w:szCs w:val="24"/>
          <w:lang w:val="en-US" w:eastAsia="en-US" w:bidi="en-US"/>
        </w:rPr>
        <w:fldChar w:fldCharType="begin"/>
      </w:r>
      <w:r w:rsidR="002021B7" w:rsidRPr="004E1630">
        <w:rPr>
          <w:bCs/>
          <w:iCs/>
          <w:noProof/>
          <w:sz w:val="24"/>
          <w:szCs w:val="24"/>
          <w:lang w:eastAsia="en-US" w:bidi="en-US"/>
        </w:rPr>
        <w:instrText xml:space="preserve"> </w:instrText>
      </w:r>
      <w:r w:rsidR="002021B7" w:rsidRPr="004E1630">
        <w:rPr>
          <w:bCs/>
          <w:iCs/>
          <w:noProof/>
          <w:sz w:val="24"/>
          <w:szCs w:val="24"/>
          <w:lang w:val="en-US" w:eastAsia="en-US" w:bidi="en-US"/>
        </w:rPr>
        <w:instrText>TOC</w:instrText>
      </w:r>
      <w:r w:rsidR="002021B7" w:rsidRPr="004E1630">
        <w:rPr>
          <w:bCs/>
          <w:iCs/>
          <w:noProof/>
          <w:sz w:val="24"/>
          <w:szCs w:val="24"/>
          <w:lang w:eastAsia="en-US" w:bidi="en-US"/>
        </w:rPr>
        <w:instrText xml:space="preserve"> \</w:instrText>
      </w:r>
      <w:r w:rsidR="002021B7" w:rsidRPr="004E1630">
        <w:rPr>
          <w:bCs/>
          <w:iCs/>
          <w:noProof/>
          <w:sz w:val="24"/>
          <w:szCs w:val="24"/>
          <w:lang w:val="en-US" w:eastAsia="en-US" w:bidi="en-US"/>
        </w:rPr>
        <w:instrText>o</w:instrText>
      </w:r>
      <w:r w:rsidR="002021B7" w:rsidRPr="004E1630">
        <w:rPr>
          <w:bCs/>
          <w:iCs/>
          <w:noProof/>
          <w:sz w:val="24"/>
          <w:szCs w:val="24"/>
          <w:lang w:eastAsia="en-US" w:bidi="en-US"/>
        </w:rPr>
        <w:instrText xml:space="preserve"> "1-3" \</w:instrText>
      </w:r>
      <w:r w:rsidR="002021B7" w:rsidRPr="004E1630">
        <w:rPr>
          <w:bCs/>
          <w:iCs/>
          <w:noProof/>
          <w:sz w:val="24"/>
          <w:szCs w:val="24"/>
          <w:lang w:val="en-US" w:eastAsia="en-US" w:bidi="en-US"/>
        </w:rPr>
        <w:instrText>h</w:instrText>
      </w:r>
      <w:r w:rsidR="002021B7" w:rsidRPr="004E1630">
        <w:rPr>
          <w:bCs/>
          <w:iCs/>
          <w:noProof/>
          <w:sz w:val="24"/>
          <w:szCs w:val="24"/>
          <w:lang w:eastAsia="en-US" w:bidi="en-US"/>
        </w:rPr>
        <w:instrText xml:space="preserve"> \</w:instrText>
      </w:r>
      <w:r w:rsidR="002021B7" w:rsidRPr="004E1630">
        <w:rPr>
          <w:bCs/>
          <w:iCs/>
          <w:noProof/>
          <w:sz w:val="24"/>
          <w:szCs w:val="24"/>
          <w:lang w:val="en-US" w:eastAsia="en-US" w:bidi="en-US"/>
        </w:rPr>
        <w:instrText>z</w:instrText>
      </w:r>
      <w:r w:rsidR="002021B7" w:rsidRPr="004E1630">
        <w:rPr>
          <w:bCs/>
          <w:iCs/>
          <w:noProof/>
          <w:sz w:val="24"/>
          <w:szCs w:val="24"/>
          <w:lang w:eastAsia="en-US" w:bidi="en-US"/>
        </w:rPr>
        <w:instrText xml:space="preserve"> \</w:instrText>
      </w:r>
      <w:r w:rsidR="002021B7" w:rsidRPr="004E1630">
        <w:rPr>
          <w:bCs/>
          <w:iCs/>
          <w:noProof/>
          <w:sz w:val="24"/>
          <w:szCs w:val="24"/>
          <w:lang w:val="en-US" w:eastAsia="en-US" w:bidi="en-US"/>
        </w:rPr>
        <w:instrText>u</w:instrText>
      </w:r>
      <w:r w:rsidR="002021B7" w:rsidRPr="004E1630">
        <w:rPr>
          <w:bCs/>
          <w:iCs/>
          <w:noProof/>
          <w:sz w:val="24"/>
          <w:szCs w:val="24"/>
          <w:lang w:eastAsia="en-US" w:bidi="en-US"/>
        </w:rPr>
        <w:instrText xml:space="preserve"> </w:instrText>
      </w:r>
      <w:r w:rsidR="00143040" w:rsidRPr="004E1630">
        <w:rPr>
          <w:bCs/>
          <w:iCs/>
          <w:noProof/>
          <w:sz w:val="24"/>
          <w:szCs w:val="24"/>
          <w:lang w:val="en-US" w:eastAsia="en-US" w:bidi="en-US"/>
        </w:rPr>
        <w:fldChar w:fldCharType="separate"/>
      </w:r>
    </w:p>
    <w:p w:rsidR="002021B7" w:rsidRPr="004E1630" w:rsidRDefault="002021B7" w:rsidP="00DB798A">
      <w:pPr>
        <w:widowControl w:val="0"/>
        <w:ind w:left="709" w:hanging="709"/>
        <w:jc w:val="both"/>
        <w:rPr>
          <w:sz w:val="24"/>
          <w:szCs w:val="24"/>
        </w:rPr>
      </w:pPr>
      <w:r w:rsidRPr="004E1630">
        <w:rPr>
          <w:sz w:val="24"/>
          <w:szCs w:val="24"/>
        </w:rPr>
        <w:br w:type="page"/>
      </w:r>
    </w:p>
    <w:p w:rsidR="002021B7" w:rsidRPr="004E1630" w:rsidRDefault="00143040" w:rsidP="0028053E">
      <w:pPr>
        <w:ind w:left="4112" w:firstLine="424"/>
        <w:jc w:val="both"/>
        <w:rPr>
          <w:bCs/>
          <w:sz w:val="24"/>
          <w:szCs w:val="24"/>
        </w:rPr>
      </w:pPr>
      <w:r w:rsidRPr="004E1630">
        <w:rPr>
          <w:bCs/>
          <w:sz w:val="24"/>
          <w:szCs w:val="24"/>
        </w:rPr>
        <w:lastRenderedPageBreak/>
        <w:fldChar w:fldCharType="end"/>
      </w:r>
      <w:r w:rsidR="002021B7" w:rsidRPr="004E1630">
        <w:rPr>
          <w:bCs/>
          <w:sz w:val="24"/>
          <w:szCs w:val="24"/>
        </w:rPr>
        <w:t>Приложение</w:t>
      </w:r>
    </w:p>
    <w:p w:rsidR="002021B7" w:rsidRPr="004E1630" w:rsidRDefault="002021B7" w:rsidP="0028053E">
      <w:pPr>
        <w:autoSpaceDE w:val="0"/>
        <w:autoSpaceDN w:val="0"/>
        <w:adjustRightInd w:val="0"/>
        <w:ind w:firstLine="4536"/>
        <w:rPr>
          <w:bCs/>
          <w:sz w:val="24"/>
          <w:szCs w:val="24"/>
        </w:rPr>
      </w:pPr>
      <w:r w:rsidRPr="004E1630">
        <w:rPr>
          <w:bCs/>
          <w:sz w:val="24"/>
          <w:szCs w:val="24"/>
        </w:rPr>
        <w:t>к</w:t>
      </w:r>
      <w:r w:rsidR="00F86750" w:rsidRPr="004E1630">
        <w:rPr>
          <w:bCs/>
          <w:sz w:val="24"/>
          <w:szCs w:val="24"/>
        </w:rPr>
        <w:t xml:space="preserve"> </w:t>
      </w:r>
      <w:r w:rsidRPr="004E1630">
        <w:rPr>
          <w:bCs/>
          <w:sz w:val="24"/>
          <w:szCs w:val="24"/>
        </w:rPr>
        <w:t>решению</w:t>
      </w:r>
      <w:r w:rsidR="00F86750" w:rsidRPr="004E1630">
        <w:rPr>
          <w:bCs/>
          <w:sz w:val="24"/>
          <w:szCs w:val="24"/>
        </w:rPr>
        <w:t xml:space="preserve"> </w:t>
      </w:r>
      <w:r w:rsidRPr="004E1630">
        <w:rPr>
          <w:bCs/>
          <w:sz w:val="24"/>
          <w:szCs w:val="24"/>
        </w:rPr>
        <w:t>Совета</w:t>
      </w:r>
      <w:r w:rsidR="00F86750" w:rsidRPr="004E1630">
        <w:rPr>
          <w:bCs/>
          <w:sz w:val="24"/>
          <w:szCs w:val="24"/>
        </w:rPr>
        <w:t xml:space="preserve"> </w:t>
      </w:r>
      <w:r w:rsidRPr="004E1630">
        <w:rPr>
          <w:bCs/>
          <w:sz w:val="24"/>
          <w:szCs w:val="24"/>
        </w:rPr>
        <w:t>народных</w:t>
      </w:r>
      <w:r w:rsidR="00F86750" w:rsidRPr="004E1630">
        <w:rPr>
          <w:bCs/>
          <w:sz w:val="24"/>
          <w:szCs w:val="24"/>
        </w:rPr>
        <w:t xml:space="preserve"> </w:t>
      </w:r>
      <w:r w:rsidRPr="004E1630">
        <w:rPr>
          <w:bCs/>
          <w:sz w:val="24"/>
          <w:szCs w:val="24"/>
        </w:rPr>
        <w:t>депутатов</w:t>
      </w:r>
    </w:p>
    <w:p w:rsidR="002021B7" w:rsidRPr="004E1630" w:rsidRDefault="000871FC" w:rsidP="0028053E">
      <w:pPr>
        <w:autoSpaceDE w:val="0"/>
        <w:autoSpaceDN w:val="0"/>
        <w:adjustRightInd w:val="0"/>
        <w:ind w:firstLine="4536"/>
        <w:rPr>
          <w:bCs/>
          <w:sz w:val="24"/>
          <w:szCs w:val="24"/>
        </w:rPr>
      </w:pPr>
      <w:r w:rsidRPr="004E1630">
        <w:rPr>
          <w:sz w:val="24"/>
          <w:szCs w:val="24"/>
        </w:rPr>
        <w:t xml:space="preserve">МО </w:t>
      </w:r>
      <w:r w:rsidR="00DB798A" w:rsidRPr="004E1630">
        <w:rPr>
          <w:sz w:val="24"/>
          <w:szCs w:val="24"/>
        </w:rPr>
        <w:t>«</w:t>
      </w:r>
      <w:r w:rsidR="00694D0F" w:rsidRPr="004E1630">
        <w:rPr>
          <w:sz w:val="24"/>
          <w:szCs w:val="24"/>
        </w:rPr>
        <w:t>Шовгеновский</w:t>
      </w:r>
      <w:r w:rsidRPr="004E1630">
        <w:rPr>
          <w:sz w:val="24"/>
          <w:szCs w:val="24"/>
        </w:rPr>
        <w:t xml:space="preserve"> район</w:t>
      </w:r>
      <w:r w:rsidR="00DB798A" w:rsidRPr="004E1630">
        <w:rPr>
          <w:sz w:val="24"/>
          <w:szCs w:val="24"/>
        </w:rPr>
        <w:t>»</w:t>
      </w:r>
      <w:r w:rsidR="00F86750" w:rsidRPr="004E1630">
        <w:rPr>
          <w:bCs/>
          <w:sz w:val="24"/>
          <w:szCs w:val="24"/>
        </w:rPr>
        <w:t xml:space="preserve"> </w:t>
      </w:r>
    </w:p>
    <w:p w:rsidR="002021B7" w:rsidRPr="004E1630" w:rsidRDefault="002021B7" w:rsidP="0028053E">
      <w:pPr>
        <w:autoSpaceDE w:val="0"/>
        <w:autoSpaceDN w:val="0"/>
        <w:adjustRightInd w:val="0"/>
        <w:ind w:firstLine="4536"/>
        <w:rPr>
          <w:bCs/>
          <w:sz w:val="24"/>
          <w:szCs w:val="24"/>
        </w:rPr>
      </w:pPr>
      <w:r w:rsidRPr="004E1630">
        <w:rPr>
          <w:bCs/>
          <w:sz w:val="24"/>
          <w:szCs w:val="24"/>
        </w:rPr>
        <w:t>от</w:t>
      </w:r>
      <w:r w:rsidR="00F86750" w:rsidRPr="004E1630">
        <w:rPr>
          <w:bCs/>
          <w:sz w:val="24"/>
          <w:szCs w:val="24"/>
        </w:rPr>
        <w:t xml:space="preserve"> </w:t>
      </w:r>
      <w:r w:rsidR="00DB798A" w:rsidRPr="004E1630">
        <w:rPr>
          <w:bCs/>
          <w:sz w:val="24"/>
          <w:szCs w:val="24"/>
        </w:rPr>
        <w:t>«</w:t>
      </w:r>
      <w:r w:rsidRPr="004E1630">
        <w:rPr>
          <w:bCs/>
          <w:sz w:val="24"/>
          <w:szCs w:val="24"/>
        </w:rPr>
        <w:t>____</w:t>
      </w:r>
      <w:r w:rsidR="00DB798A" w:rsidRPr="004E1630">
        <w:rPr>
          <w:bCs/>
          <w:sz w:val="24"/>
          <w:szCs w:val="24"/>
        </w:rPr>
        <w:t>»</w:t>
      </w:r>
      <w:r w:rsidR="00F86750" w:rsidRPr="004E1630">
        <w:rPr>
          <w:bCs/>
          <w:sz w:val="24"/>
          <w:szCs w:val="24"/>
        </w:rPr>
        <w:t xml:space="preserve"> </w:t>
      </w:r>
      <w:r w:rsidRPr="004E1630">
        <w:rPr>
          <w:bCs/>
          <w:sz w:val="24"/>
          <w:szCs w:val="24"/>
        </w:rPr>
        <w:t>____</w:t>
      </w:r>
      <w:r w:rsidR="00691BF5" w:rsidRPr="004E1630">
        <w:rPr>
          <w:bCs/>
          <w:sz w:val="24"/>
          <w:szCs w:val="24"/>
        </w:rPr>
        <w:t>_</w:t>
      </w:r>
      <w:r w:rsidRPr="004E1630">
        <w:rPr>
          <w:bCs/>
          <w:sz w:val="24"/>
          <w:szCs w:val="24"/>
        </w:rPr>
        <w:t>___201_</w:t>
      </w:r>
      <w:r w:rsidR="00F86750" w:rsidRPr="004E1630">
        <w:rPr>
          <w:bCs/>
          <w:sz w:val="24"/>
          <w:szCs w:val="24"/>
        </w:rPr>
        <w:t xml:space="preserve"> </w:t>
      </w:r>
      <w:r w:rsidRPr="004E1630">
        <w:rPr>
          <w:bCs/>
          <w:sz w:val="24"/>
          <w:szCs w:val="24"/>
        </w:rPr>
        <w:t>г.</w:t>
      </w:r>
      <w:r w:rsidR="00F86750" w:rsidRPr="004E1630">
        <w:rPr>
          <w:bCs/>
          <w:sz w:val="24"/>
          <w:szCs w:val="24"/>
        </w:rPr>
        <w:t xml:space="preserve"> </w:t>
      </w:r>
      <w:r w:rsidRPr="004E1630">
        <w:rPr>
          <w:bCs/>
          <w:sz w:val="24"/>
          <w:szCs w:val="24"/>
        </w:rPr>
        <w:t>№</w:t>
      </w:r>
      <w:r w:rsidR="00F86750" w:rsidRPr="004E1630">
        <w:rPr>
          <w:bCs/>
          <w:sz w:val="24"/>
          <w:szCs w:val="24"/>
        </w:rPr>
        <w:t xml:space="preserve"> </w:t>
      </w:r>
      <w:r w:rsidRPr="004E1630">
        <w:rPr>
          <w:bCs/>
          <w:sz w:val="24"/>
          <w:szCs w:val="24"/>
        </w:rPr>
        <w:t>_____</w:t>
      </w:r>
    </w:p>
    <w:p w:rsidR="002021B7" w:rsidRPr="004E1630" w:rsidRDefault="002021B7" w:rsidP="0028053E">
      <w:pPr>
        <w:autoSpaceDE w:val="0"/>
        <w:autoSpaceDN w:val="0"/>
        <w:adjustRightInd w:val="0"/>
        <w:jc w:val="both"/>
        <w:rPr>
          <w:bCs/>
          <w:sz w:val="24"/>
          <w:szCs w:val="24"/>
        </w:rPr>
      </w:pPr>
    </w:p>
    <w:p w:rsidR="002021B7" w:rsidRPr="004E1630" w:rsidRDefault="002021B7" w:rsidP="0028053E">
      <w:pPr>
        <w:rPr>
          <w:sz w:val="24"/>
          <w:szCs w:val="24"/>
        </w:rPr>
      </w:pPr>
    </w:p>
    <w:p w:rsidR="002021B7" w:rsidRPr="004E1630" w:rsidRDefault="002021B7" w:rsidP="0028053E">
      <w:pPr>
        <w:rPr>
          <w:sz w:val="24"/>
          <w:szCs w:val="24"/>
        </w:rPr>
      </w:pPr>
    </w:p>
    <w:p w:rsidR="002021B7" w:rsidRPr="004E1630" w:rsidRDefault="002021B7" w:rsidP="0028053E">
      <w:pPr>
        <w:rPr>
          <w:sz w:val="24"/>
          <w:szCs w:val="24"/>
        </w:rPr>
      </w:pPr>
    </w:p>
    <w:p w:rsidR="002021B7" w:rsidRPr="004E1630" w:rsidRDefault="002021B7" w:rsidP="0028053E">
      <w:pPr>
        <w:rPr>
          <w:sz w:val="24"/>
          <w:szCs w:val="24"/>
        </w:rPr>
      </w:pPr>
    </w:p>
    <w:p w:rsidR="002021B7" w:rsidRPr="004E1630" w:rsidRDefault="002021B7" w:rsidP="0028053E">
      <w:pPr>
        <w:rPr>
          <w:sz w:val="24"/>
          <w:szCs w:val="24"/>
        </w:rPr>
      </w:pPr>
    </w:p>
    <w:p w:rsidR="002021B7" w:rsidRPr="004E1630" w:rsidRDefault="002021B7" w:rsidP="0028053E">
      <w:pPr>
        <w:jc w:val="center"/>
        <w:rPr>
          <w:b/>
          <w:sz w:val="24"/>
          <w:szCs w:val="24"/>
        </w:rPr>
      </w:pPr>
      <w:r w:rsidRPr="004E1630">
        <w:rPr>
          <w:b/>
          <w:sz w:val="24"/>
          <w:szCs w:val="24"/>
        </w:rPr>
        <w:t>ПРАВИЛА</w:t>
      </w:r>
      <w:r w:rsidR="00F86750" w:rsidRPr="004E1630">
        <w:rPr>
          <w:b/>
          <w:sz w:val="24"/>
          <w:szCs w:val="24"/>
        </w:rPr>
        <w:t xml:space="preserve"> </w:t>
      </w:r>
      <w:r w:rsidRPr="004E1630">
        <w:rPr>
          <w:b/>
          <w:sz w:val="24"/>
          <w:szCs w:val="24"/>
        </w:rPr>
        <w:t>ЗЕМЛЕПОЛЬЗОВАНИЯ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ЗАСТРОЙКИ</w:t>
      </w:r>
    </w:p>
    <w:p w:rsidR="002021B7" w:rsidRPr="004E1630" w:rsidRDefault="00C54F58" w:rsidP="0028053E">
      <w:pPr>
        <w:jc w:val="center"/>
        <w:rPr>
          <w:b/>
          <w:caps/>
          <w:sz w:val="24"/>
          <w:szCs w:val="24"/>
        </w:rPr>
      </w:pPr>
      <w:r w:rsidRPr="004E1630">
        <w:rPr>
          <w:b/>
          <w:sz w:val="24"/>
          <w:szCs w:val="24"/>
        </w:rPr>
        <w:t xml:space="preserve">МО </w:t>
      </w:r>
      <w:r w:rsidR="00DB798A" w:rsidRPr="004E1630">
        <w:rPr>
          <w:b/>
          <w:sz w:val="24"/>
          <w:szCs w:val="24"/>
        </w:rPr>
        <w:t>«</w:t>
      </w:r>
      <w:r w:rsidR="00694D0F" w:rsidRPr="004E1630">
        <w:rPr>
          <w:b/>
          <w:sz w:val="24"/>
          <w:szCs w:val="24"/>
        </w:rPr>
        <w:t>ДЖЕРОКАЙСКОЕ</w:t>
      </w:r>
      <w:r w:rsidRPr="004E1630">
        <w:rPr>
          <w:b/>
          <w:sz w:val="24"/>
          <w:szCs w:val="24"/>
        </w:rPr>
        <w:t xml:space="preserve"> СЕЛЬСКОЕ ПОСЕЛЕНИЕ</w:t>
      </w:r>
      <w:r w:rsidR="00DB798A" w:rsidRPr="004E1630">
        <w:rPr>
          <w:b/>
          <w:sz w:val="24"/>
          <w:szCs w:val="24"/>
        </w:rPr>
        <w:t>»</w:t>
      </w:r>
    </w:p>
    <w:p w:rsidR="002021B7" w:rsidRPr="004E1630" w:rsidRDefault="00694D0F" w:rsidP="0028053E">
      <w:pPr>
        <w:jc w:val="center"/>
        <w:rPr>
          <w:b/>
          <w:sz w:val="24"/>
          <w:szCs w:val="24"/>
        </w:rPr>
      </w:pPr>
      <w:r w:rsidRPr="004E1630">
        <w:rPr>
          <w:b/>
          <w:sz w:val="24"/>
          <w:szCs w:val="24"/>
        </w:rPr>
        <w:t>ШОВГЕНОВСКОГО</w:t>
      </w:r>
      <w:r w:rsidR="00AA0E26" w:rsidRPr="004E1630">
        <w:rPr>
          <w:b/>
          <w:sz w:val="24"/>
          <w:szCs w:val="24"/>
        </w:rPr>
        <w:t xml:space="preserve"> РАЙОНА</w:t>
      </w:r>
      <w:r w:rsidR="00F86750" w:rsidRPr="004E1630">
        <w:rPr>
          <w:b/>
          <w:sz w:val="24"/>
          <w:szCs w:val="24"/>
        </w:rPr>
        <w:t xml:space="preserve"> </w:t>
      </w:r>
      <w:r w:rsidR="002021B7" w:rsidRPr="004E1630">
        <w:rPr>
          <w:b/>
          <w:sz w:val="24"/>
          <w:szCs w:val="24"/>
        </w:rPr>
        <w:t>РЕСПУБЛИКИ</w:t>
      </w:r>
      <w:r w:rsidR="00F86750" w:rsidRPr="004E1630">
        <w:rPr>
          <w:b/>
          <w:sz w:val="24"/>
          <w:szCs w:val="24"/>
        </w:rPr>
        <w:t xml:space="preserve"> </w:t>
      </w:r>
      <w:r w:rsidR="002021B7" w:rsidRPr="004E1630">
        <w:rPr>
          <w:b/>
          <w:sz w:val="24"/>
          <w:szCs w:val="24"/>
        </w:rPr>
        <w:t>АДЫГЕЯ</w:t>
      </w:r>
    </w:p>
    <w:p w:rsidR="002021B7" w:rsidRPr="004E1630" w:rsidRDefault="002021B7" w:rsidP="0028053E">
      <w:pPr>
        <w:jc w:val="both"/>
        <w:rPr>
          <w:sz w:val="24"/>
          <w:szCs w:val="24"/>
        </w:rPr>
      </w:pPr>
    </w:p>
    <w:p w:rsidR="002021B7" w:rsidRPr="004E1630" w:rsidRDefault="002021B7" w:rsidP="0028053E">
      <w:pPr>
        <w:jc w:val="center"/>
        <w:outlineLvl w:val="0"/>
        <w:rPr>
          <w:b/>
          <w:sz w:val="24"/>
          <w:szCs w:val="24"/>
        </w:rPr>
      </w:pPr>
      <w:bookmarkStart w:id="8" w:name="_Toc422832440"/>
      <w:bookmarkStart w:id="9" w:name="_Toc433359902"/>
      <w:bookmarkStart w:id="10" w:name="_Toc433729348"/>
      <w:r w:rsidRPr="004E1630">
        <w:rPr>
          <w:b/>
          <w:sz w:val="24"/>
          <w:szCs w:val="24"/>
        </w:rPr>
        <w:t>ВВЕДЕНИЕ</w:t>
      </w:r>
      <w:bookmarkEnd w:id="8"/>
      <w:bookmarkEnd w:id="9"/>
      <w:bookmarkEnd w:id="10"/>
    </w:p>
    <w:p w:rsidR="002021B7" w:rsidRPr="004E1630" w:rsidRDefault="002021B7" w:rsidP="0028053E">
      <w:pPr>
        <w:ind w:firstLine="709"/>
        <w:jc w:val="both"/>
        <w:rPr>
          <w:sz w:val="24"/>
          <w:szCs w:val="24"/>
        </w:rPr>
      </w:pPr>
      <w:bookmarkStart w:id="11" w:name="_Hlk500606358"/>
      <w:r w:rsidRPr="004E1630">
        <w:rPr>
          <w:sz w:val="24"/>
          <w:szCs w:val="24"/>
        </w:rPr>
        <w:t>Правила</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00FD1EDC" w:rsidRPr="004E1630">
        <w:rPr>
          <w:sz w:val="24"/>
          <w:szCs w:val="24"/>
        </w:rPr>
        <w:t xml:space="preserve">МО </w:t>
      </w:r>
      <w:r w:rsidR="00DB798A" w:rsidRPr="004E1630">
        <w:rPr>
          <w:sz w:val="24"/>
          <w:szCs w:val="24"/>
        </w:rPr>
        <w:t>«</w:t>
      </w:r>
      <w:r w:rsidR="00694D0F" w:rsidRPr="004E1630">
        <w:rPr>
          <w:sz w:val="24"/>
          <w:szCs w:val="24"/>
        </w:rPr>
        <w:t>Джерокайское</w:t>
      </w:r>
      <w:r w:rsidR="00300889" w:rsidRPr="004E1630">
        <w:rPr>
          <w:sz w:val="24"/>
          <w:szCs w:val="24"/>
        </w:rPr>
        <w:t xml:space="preserve"> </w:t>
      </w:r>
      <w:r w:rsidR="00FD1EDC" w:rsidRPr="004E1630">
        <w:rPr>
          <w:sz w:val="24"/>
          <w:szCs w:val="24"/>
        </w:rPr>
        <w:t>сельское поселение</w:t>
      </w:r>
      <w:r w:rsidR="00DB798A" w:rsidRPr="004E1630">
        <w:rPr>
          <w:sz w:val="24"/>
          <w:szCs w:val="24"/>
        </w:rPr>
        <w:t>»</w:t>
      </w:r>
      <w:r w:rsidR="00F86750" w:rsidRPr="004E1630">
        <w:rPr>
          <w:sz w:val="24"/>
          <w:szCs w:val="24"/>
        </w:rPr>
        <w:t xml:space="preserve"> </w:t>
      </w:r>
      <w:r w:rsidR="00694D0F" w:rsidRPr="004E1630">
        <w:rPr>
          <w:sz w:val="24"/>
          <w:szCs w:val="24"/>
        </w:rPr>
        <w:t>Шовгеновского</w:t>
      </w:r>
      <w:r w:rsidR="00F86750" w:rsidRPr="004E1630">
        <w:rPr>
          <w:sz w:val="24"/>
          <w:szCs w:val="24"/>
        </w:rPr>
        <w:t xml:space="preserve"> </w:t>
      </w:r>
      <w:r w:rsidR="00AA0E26" w:rsidRPr="004E1630">
        <w:rPr>
          <w:sz w:val="24"/>
          <w:szCs w:val="24"/>
        </w:rPr>
        <w:t>района</w:t>
      </w:r>
      <w:r w:rsidR="00F86750" w:rsidRPr="004E1630">
        <w:rPr>
          <w:sz w:val="24"/>
          <w:szCs w:val="24"/>
        </w:rPr>
        <w:t xml:space="preserve"> </w:t>
      </w:r>
      <w:r w:rsidRPr="004E1630">
        <w:rPr>
          <w:sz w:val="24"/>
          <w:szCs w:val="24"/>
        </w:rPr>
        <w:t>являются</w:t>
      </w:r>
      <w:r w:rsidR="00F86750" w:rsidRPr="004E1630">
        <w:rPr>
          <w:sz w:val="24"/>
          <w:szCs w:val="24"/>
        </w:rPr>
        <w:t xml:space="preserve"> </w:t>
      </w:r>
      <w:r w:rsidRPr="004E1630">
        <w:rPr>
          <w:sz w:val="24"/>
          <w:szCs w:val="24"/>
        </w:rPr>
        <w:t>нормативно-правовым</w:t>
      </w:r>
      <w:r w:rsidR="00F86750" w:rsidRPr="004E1630">
        <w:rPr>
          <w:sz w:val="24"/>
          <w:szCs w:val="24"/>
        </w:rPr>
        <w:t xml:space="preserve"> </w:t>
      </w:r>
      <w:r w:rsidRPr="004E1630">
        <w:rPr>
          <w:sz w:val="24"/>
          <w:szCs w:val="24"/>
        </w:rPr>
        <w:t>актом</w:t>
      </w:r>
      <w:r w:rsidR="00F86750" w:rsidRPr="004E1630">
        <w:rPr>
          <w:sz w:val="24"/>
          <w:szCs w:val="24"/>
        </w:rPr>
        <w:t xml:space="preserve"> </w:t>
      </w:r>
      <w:r w:rsidRPr="004E1630">
        <w:rPr>
          <w:sz w:val="24"/>
          <w:szCs w:val="24"/>
        </w:rPr>
        <w:t>муниципального</w:t>
      </w:r>
      <w:r w:rsidR="00F86750" w:rsidRPr="004E1630">
        <w:rPr>
          <w:sz w:val="24"/>
          <w:szCs w:val="24"/>
        </w:rPr>
        <w:t xml:space="preserve"> </w:t>
      </w:r>
      <w:r w:rsidRPr="004E1630">
        <w:rPr>
          <w:sz w:val="24"/>
          <w:szCs w:val="24"/>
        </w:rPr>
        <w:t>образования</w:t>
      </w:r>
      <w:r w:rsidR="00F86750" w:rsidRPr="004E1630">
        <w:rPr>
          <w:sz w:val="24"/>
          <w:szCs w:val="24"/>
        </w:rPr>
        <w:t xml:space="preserve"> </w:t>
      </w:r>
      <w:r w:rsidR="00DB798A" w:rsidRPr="004E1630">
        <w:rPr>
          <w:sz w:val="24"/>
          <w:szCs w:val="24"/>
        </w:rPr>
        <w:t>«</w:t>
      </w:r>
      <w:r w:rsidR="00694D0F" w:rsidRPr="004E1630">
        <w:rPr>
          <w:sz w:val="24"/>
          <w:szCs w:val="24"/>
        </w:rPr>
        <w:t>Джерокайское</w:t>
      </w:r>
      <w:r w:rsidR="00F86750" w:rsidRPr="004E1630">
        <w:rPr>
          <w:sz w:val="24"/>
          <w:szCs w:val="24"/>
        </w:rPr>
        <w:t xml:space="preserve"> </w:t>
      </w:r>
      <w:r w:rsidRPr="004E1630">
        <w:rPr>
          <w:sz w:val="24"/>
          <w:szCs w:val="24"/>
        </w:rPr>
        <w:t>сельское</w:t>
      </w:r>
      <w:r w:rsidR="00F86750" w:rsidRPr="004E1630">
        <w:rPr>
          <w:sz w:val="24"/>
          <w:szCs w:val="24"/>
        </w:rPr>
        <w:t xml:space="preserve"> </w:t>
      </w:r>
      <w:r w:rsidRPr="004E1630">
        <w:rPr>
          <w:sz w:val="24"/>
          <w:szCs w:val="24"/>
        </w:rPr>
        <w:t>поселение</w:t>
      </w:r>
      <w:r w:rsidR="00DB798A" w:rsidRPr="004E1630">
        <w:rPr>
          <w:sz w:val="24"/>
          <w:szCs w:val="24"/>
        </w:rPr>
        <w:t>»</w:t>
      </w:r>
      <w:r w:rsidR="00F86750" w:rsidRPr="004E1630">
        <w:rPr>
          <w:sz w:val="24"/>
          <w:szCs w:val="24"/>
        </w:rPr>
        <w:t xml:space="preserve"> </w:t>
      </w:r>
      <w:r w:rsidRPr="004E1630">
        <w:rPr>
          <w:sz w:val="24"/>
          <w:szCs w:val="24"/>
        </w:rPr>
        <w:t>(далее</w:t>
      </w:r>
      <w:r w:rsidR="00F86750" w:rsidRPr="004E1630">
        <w:rPr>
          <w:sz w:val="24"/>
          <w:szCs w:val="24"/>
        </w:rPr>
        <w:t xml:space="preserve"> </w:t>
      </w:r>
      <w:r w:rsidRPr="004E1630">
        <w:rPr>
          <w:sz w:val="24"/>
          <w:szCs w:val="24"/>
        </w:rPr>
        <w:t>-</w:t>
      </w:r>
      <w:r w:rsidR="00F86750" w:rsidRPr="004E1630">
        <w:rPr>
          <w:sz w:val="24"/>
          <w:szCs w:val="24"/>
        </w:rPr>
        <w:t xml:space="preserve"> </w:t>
      </w:r>
      <w:r w:rsidR="00694D0F" w:rsidRPr="004E1630">
        <w:rPr>
          <w:sz w:val="24"/>
          <w:szCs w:val="24"/>
        </w:rPr>
        <w:t>Джерокайское</w:t>
      </w:r>
      <w:r w:rsidR="00F86750" w:rsidRPr="004E1630">
        <w:rPr>
          <w:sz w:val="24"/>
          <w:szCs w:val="24"/>
        </w:rPr>
        <w:t xml:space="preserve"> </w:t>
      </w:r>
      <w:r w:rsidRPr="004E1630">
        <w:rPr>
          <w:sz w:val="24"/>
          <w:szCs w:val="24"/>
        </w:rPr>
        <w:t>сельское</w:t>
      </w:r>
      <w:r w:rsidR="00F86750" w:rsidRPr="004E1630">
        <w:rPr>
          <w:sz w:val="24"/>
          <w:szCs w:val="24"/>
        </w:rPr>
        <w:t xml:space="preserve"> </w:t>
      </w:r>
      <w:r w:rsidRPr="004E1630">
        <w:rPr>
          <w:sz w:val="24"/>
          <w:szCs w:val="24"/>
        </w:rPr>
        <w:t>поселение),</w:t>
      </w:r>
      <w:r w:rsidR="00F86750" w:rsidRPr="004E1630">
        <w:rPr>
          <w:sz w:val="24"/>
          <w:szCs w:val="24"/>
        </w:rPr>
        <w:t xml:space="preserve"> </w:t>
      </w:r>
      <w:r w:rsidRPr="004E1630">
        <w:rPr>
          <w:sz w:val="24"/>
          <w:szCs w:val="24"/>
        </w:rPr>
        <w:t>разработанным</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основании</w:t>
      </w:r>
      <w:r w:rsidR="00F86750" w:rsidRPr="004E1630">
        <w:rPr>
          <w:sz w:val="24"/>
          <w:szCs w:val="24"/>
        </w:rPr>
        <w:t xml:space="preserve"> </w:t>
      </w:r>
      <w:r w:rsidRPr="004E1630">
        <w:rPr>
          <w:sz w:val="24"/>
          <w:szCs w:val="24"/>
        </w:rPr>
        <w:t>постановления</w:t>
      </w:r>
      <w:r w:rsidR="00F86750" w:rsidRPr="004E1630">
        <w:rPr>
          <w:sz w:val="24"/>
          <w:szCs w:val="24"/>
        </w:rPr>
        <w:t xml:space="preserve"> </w:t>
      </w:r>
      <w:r w:rsidRPr="004E1630">
        <w:rPr>
          <w:sz w:val="24"/>
          <w:szCs w:val="24"/>
        </w:rPr>
        <w:t>главы</w:t>
      </w:r>
      <w:r w:rsidR="00F86750" w:rsidRPr="004E1630">
        <w:rPr>
          <w:sz w:val="24"/>
          <w:szCs w:val="24"/>
        </w:rPr>
        <w:t xml:space="preserve"> </w:t>
      </w:r>
      <w:r w:rsidRPr="004E1630">
        <w:rPr>
          <w:sz w:val="24"/>
          <w:szCs w:val="24"/>
        </w:rPr>
        <w:t>администрации</w:t>
      </w:r>
      <w:r w:rsidR="00F86750" w:rsidRPr="004E1630">
        <w:rPr>
          <w:sz w:val="24"/>
          <w:szCs w:val="24"/>
        </w:rPr>
        <w:t xml:space="preserve"> </w:t>
      </w:r>
      <w:r w:rsidR="00694D0F" w:rsidRPr="004E1630">
        <w:rPr>
          <w:sz w:val="24"/>
          <w:szCs w:val="24"/>
        </w:rPr>
        <w:t>Шовгеновского</w:t>
      </w:r>
      <w:r w:rsidR="00F86750" w:rsidRPr="004E1630">
        <w:rPr>
          <w:sz w:val="24"/>
          <w:szCs w:val="24"/>
        </w:rPr>
        <w:t xml:space="preserve"> </w:t>
      </w:r>
      <w:r w:rsidR="00AA0E26" w:rsidRPr="004E1630">
        <w:rPr>
          <w:sz w:val="24"/>
          <w:szCs w:val="24"/>
        </w:rPr>
        <w:t xml:space="preserve">района </w:t>
      </w:r>
      <w:r w:rsidRPr="004E1630">
        <w:rPr>
          <w:sz w:val="24"/>
          <w:szCs w:val="24"/>
        </w:rPr>
        <w:t>от</w:t>
      </w:r>
      <w:r w:rsidR="00F86750" w:rsidRPr="004E1630">
        <w:rPr>
          <w:sz w:val="24"/>
          <w:szCs w:val="24"/>
        </w:rPr>
        <w:t xml:space="preserve"> </w:t>
      </w:r>
      <w:r w:rsidR="00DB798A" w:rsidRPr="004E1630">
        <w:rPr>
          <w:sz w:val="24"/>
          <w:szCs w:val="24"/>
        </w:rPr>
        <w:t>«</w:t>
      </w:r>
      <w:r w:rsidRPr="004E1630">
        <w:rPr>
          <w:sz w:val="24"/>
          <w:szCs w:val="24"/>
        </w:rPr>
        <w:t>____</w:t>
      </w:r>
      <w:r w:rsidR="00DB798A" w:rsidRPr="004E1630">
        <w:rPr>
          <w:sz w:val="24"/>
          <w:szCs w:val="24"/>
        </w:rPr>
        <w:t>»</w:t>
      </w:r>
      <w:r w:rsidR="00F86750" w:rsidRPr="004E1630">
        <w:rPr>
          <w:sz w:val="24"/>
          <w:szCs w:val="24"/>
        </w:rPr>
        <w:t xml:space="preserve"> </w:t>
      </w:r>
      <w:r w:rsidRPr="004E1630">
        <w:rPr>
          <w:sz w:val="24"/>
          <w:szCs w:val="24"/>
        </w:rPr>
        <w:t>____</w:t>
      </w:r>
      <w:r w:rsidR="00691BF5" w:rsidRPr="004E1630">
        <w:rPr>
          <w:sz w:val="24"/>
          <w:szCs w:val="24"/>
        </w:rPr>
        <w:t>_</w:t>
      </w:r>
      <w:r w:rsidRPr="004E1630">
        <w:rPr>
          <w:sz w:val="24"/>
          <w:szCs w:val="24"/>
        </w:rPr>
        <w:t>___201_</w:t>
      </w:r>
      <w:r w:rsidR="00F86750" w:rsidRPr="004E1630">
        <w:rPr>
          <w:sz w:val="24"/>
          <w:szCs w:val="24"/>
        </w:rPr>
        <w:t xml:space="preserve"> </w:t>
      </w:r>
      <w:r w:rsidRPr="004E1630">
        <w:rPr>
          <w:sz w:val="24"/>
          <w:szCs w:val="24"/>
        </w:rPr>
        <w:t>г.</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______,</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Градостроительным</w:t>
      </w:r>
      <w:r w:rsidR="00F86750" w:rsidRPr="004E1630">
        <w:rPr>
          <w:sz w:val="24"/>
          <w:szCs w:val="24"/>
        </w:rPr>
        <w:t xml:space="preserve"> </w:t>
      </w:r>
      <w:r w:rsidRPr="004E1630">
        <w:rPr>
          <w:sz w:val="24"/>
          <w:szCs w:val="24"/>
        </w:rPr>
        <w:t>кодексом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Земельным</w:t>
      </w:r>
      <w:r w:rsidR="00F86750" w:rsidRPr="004E1630">
        <w:rPr>
          <w:sz w:val="24"/>
          <w:szCs w:val="24"/>
        </w:rPr>
        <w:t xml:space="preserve"> </w:t>
      </w:r>
      <w:r w:rsidRPr="004E1630">
        <w:rPr>
          <w:sz w:val="24"/>
          <w:szCs w:val="24"/>
        </w:rPr>
        <w:t>кодексом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Федеральным</w:t>
      </w:r>
      <w:r w:rsidR="00F86750" w:rsidRPr="004E1630">
        <w:rPr>
          <w:sz w:val="24"/>
          <w:szCs w:val="24"/>
        </w:rPr>
        <w:t xml:space="preserve"> </w:t>
      </w:r>
      <w:r w:rsidRPr="004E1630">
        <w:rPr>
          <w:sz w:val="24"/>
          <w:szCs w:val="24"/>
        </w:rPr>
        <w:t>законом</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6</w:t>
      </w:r>
      <w:r w:rsidR="00F86750" w:rsidRPr="004E1630">
        <w:rPr>
          <w:sz w:val="24"/>
          <w:szCs w:val="24"/>
        </w:rPr>
        <w:t xml:space="preserve"> </w:t>
      </w:r>
      <w:r w:rsidRPr="004E1630">
        <w:rPr>
          <w:sz w:val="24"/>
          <w:szCs w:val="24"/>
        </w:rPr>
        <w:t>октября</w:t>
      </w:r>
      <w:r w:rsidR="00F86750" w:rsidRPr="004E1630">
        <w:rPr>
          <w:sz w:val="24"/>
          <w:szCs w:val="24"/>
        </w:rPr>
        <w:t xml:space="preserve"> </w:t>
      </w:r>
      <w:r w:rsidRPr="004E1630">
        <w:rPr>
          <w:sz w:val="24"/>
          <w:szCs w:val="24"/>
        </w:rPr>
        <w:t>2003</w:t>
      </w:r>
      <w:r w:rsidR="00F86750" w:rsidRPr="004E1630">
        <w:rPr>
          <w:sz w:val="24"/>
          <w:szCs w:val="24"/>
        </w:rPr>
        <w:t xml:space="preserve"> </w:t>
      </w:r>
      <w:r w:rsidRPr="004E1630">
        <w:rPr>
          <w:sz w:val="24"/>
          <w:szCs w:val="24"/>
        </w:rPr>
        <w:t>года</w:t>
      </w:r>
      <w:r w:rsidR="00F86750" w:rsidRPr="004E1630">
        <w:rPr>
          <w:sz w:val="24"/>
          <w:szCs w:val="24"/>
        </w:rPr>
        <w:t xml:space="preserve"> </w:t>
      </w:r>
      <w:r w:rsidRPr="004E1630">
        <w:rPr>
          <w:sz w:val="24"/>
          <w:szCs w:val="24"/>
        </w:rPr>
        <w:t>№131-ФЗ</w:t>
      </w:r>
      <w:r w:rsidR="00F86750" w:rsidRPr="004E1630">
        <w:rPr>
          <w:sz w:val="24"/>
          <w:szCs w:val="24"/>
        </w:rPr>
        <w:t xml:space="preserve"> </w:t>
      </w:r>
      <w:r w:rsidR="00DB798A" w:rsidRPr="004E1630">
        <w:rPr>
          <w:sz w:val="24"/>
          <w:szCs w:val="24"/>
        </w:rPr>
        <w:t>«</w:t>
      </w:r>
      <w:r w:rsidRPr="004E1630">
        <w:rPr>
          <w:sz w:val="24"/>
          <w:szCs w:val="24"/>
        </w:rPr>
        <w:t>Об</w:t>
      </w:r>
      <w:r w:rsidR="00F86750" w:rsidRPr="004E1630">
        <w:rPr>
          <w:sz w:val="24"/>
          <w:szCs w:val="24"/>
        </w:rPr>
        <w:t xml:space="preserve"> </w:t>
      </w:r>
      <w:r w:rsidRPr="004E1630">
        <w:rPr>
          <w:sz w:val="24"/>
          <w:szCs w:val="24"/>
        </w:rPr>
        <w:t>общих</w:t>
      </w:r>
      <w:r w:rsidR="00F86750" w:rsidRPr="004E1630">
        <w:rPr>
          <w:sz w:val="24"/>
          <w:szCs w:val="24"/>
        </w:rPr>
        <w:t xml:space="preserve"> </w:t>
      </w:r>
      <w:r w:rsidRPr="004E1630">
        <w:rPr>
          <w:sz w:val="24"/>
          <w:szCs w:val="24"/>
        </w:rPr>
        <w:t>принципах</w:t>
      </w:r>
      <w:r w:rsidR="00F86750" w:rsidRPr="004E1630">
        <w:rPr>
          <w:sz w:val="24"/>
          <w:szCs w:val="24"/>
        </w:rPr>
        <w:t xml:space="preserve"> </w:t>
      </w:r>
      <w:r w:rsidRPr="004E1630">
        <w:rPr>
          <w:sz w:val="24"/>
          <w:szCs w:val="24"/>
        </w:rPr>
        <w:t>организации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DB798A" w:rsidRPr="004E1630">
        <w:rPr>
          <w:sz w:val="24"/>
          <w:szCs w:val="24"/>
        </w:rPr>
        <w:t>»</w:t>
      </w:r>
      <w:r w:rsidRPr="004E1630">
        <w:rPr>
          <w:sz w:val="24"/>
          <w:szCs w:val="24"/>
        </w:rPr>
        <w:t>,</w:t>
      </w:r>
      <w:r w:rsidR="00F86750" w:rsidRPr="004E1630">
        <w:rPr>
          <w:sz w:val="24"/>
          <w:szCs w:val="24"/>
        </w:rPr>
        <w:t xml:space="preserve"> </w:t>
      </w:r>
      <w:r w:rsidRPr="004E1630">
        <w:rPr>
          <w:sz w:val="24"/>
          <w:szCs w:val="24"/>
        </w:rPr>
        <w:t>нормативными</w:t>
      </w:r>
      <w:r w:rsidR="00F86750" w:rsidRPr="004E1630">
        <w:rPr>
          <w:sz w:val="24"/>
          <w:szCs w:val="24"/>
        </w:rPr>
        <w:t xml:space="preserve"> </w:t>
      </w:r>
      <w:r w:rsidRPr="004E1630">
        <w:rPr>
          <w:sz w:val="24"/>
          <w:szCs w:val="24"/>
        </w:rPr>
        <w:t>правовыми</w:t>
      </w:r>
      <w:r w:rsidR="00F86750" w:rsidRPr="004E1630">
        <w:rPr>
          <w:sz w:val="24"/>
          <w:szCs w:val="24"/>
        </w:rPr>
        <w:t xml:space="preserve"> </w:t>
      </w:r>
      <w:r w:rsidRPr="004E1630">
        <w:rPr>
          <w:sz w:val="24"/>
          <w:szCs w:val="24"/>
        </w:rPr>
        <w:t>актами</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нормативно</w:t>
      </w:r>
      <w:r w:rsidR="00F86750" w:rsidRPr="004E1630">
        <w:rPr>
          <w:sz w:val="24"/>
          <w:szCs w:val="24"/>
        </w:rPr>
        <w:t xml:space="preserve"> </w:t>
      </w:r>
      <w:r w:rsidRPr="004E1630">
        <w:rPr>
          <w:sz w:val="24"/>
          <w:szCs w:val="24"/>
        </w:rPr>
        <w:t>правовыми</w:t>
      </w:r>
      <w:r w:rsidR="00F86750" w:rsidRPr="004E1630">
        <w:rPr>
          <w:sz w:val="24"/>
          <w:szCs w:val="24"/>
        </w:rPr>
        <w:t xml:space="preserve"> </w:t>
      </w:r>
      <w:r w:rsidRPr="004E1630">
        <w:rPr>
          <w:sz w:val="24"/>
          <w:szCs w:val="24"/>
        </w:rPr>
        <w:t>актами</w:t>
      </w:r>
      <w:r w:rsidR="00F86750" w:rsidRPr="004E1630">
        <w:rPr>
          <w:sz w:val="24"/>
          <w:szCs w:val="24"/>
        </w:rPr>
        <w:t xml:space="preserve"> </w:t>
      </w:r>
      <w:r w:rsidRPr="004E1630">
        <w:rPr>
          <w:sz w:val="24"/>
          <w:szCs w:val="24"/>
        </w:rPr>
        <w:t>Республики</w:t>
      </w:r>
      <w:r w:rsidR="00F86750" w:rsidRPr="004E1630">
        <w:rPr>
          <w:sz w:val="24"/>
          <w:szCs w:val="24"/>
        </w:rPr>
        <w:t xml:space="preserve"> </w:t>
      </w:r>
      <w:r w:rsidRPr="004E1630">
        <w:rPr>
          <w:sz w:val="24"/>
          <w:szCs w:val="24"/>
        </w:rPr>
        <w:t>Адыге</w:t>
      </w:r>
      <w:r w:rsidR="00B439A6" w:rsidRPr="004E1630">
        <w:rPr>
          <w:sz w:val="24"/>
          <w:szCs w:val="24"/>
        </w:rPr>
        <w:t>я</w:t>
      </w:r>
      <w:r w:rsidRPr="004E1630">
        <w:rPr>
          <w:sz w:val="24"/>
          <w:szCs w:val="24"/>
        </w:rPr>
        <w:t>,</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учетом</w:t>
      </w:r>
      <w:r w:rsidR="00F86750" w:rsidRPr="004E1630">
        <w:rPr>
          <w:sz w:val="24"/>
          <w:szCs w:val="24"/>
        </w:rPr>
        <w:t xml:space="preserve"> </w:t>
      </w:r>
      <w:r w:rsidRPr="004E1630">
        <w:rPr>
          <w:sz w:val="24"/>
          <w:szCs w:val="24"/>
        </w:rPr>
        <w:t>положений</w:t>
      </w:r>
      <w:r w:rsidR="00F86750" w:rsidRPr="004E1630">
        <w:rPr>
          <w:sz w:val="24"/>
          <w:szCs w:val="24"/>
        </w:rPr>
        <w:t xml:space="preserve"> </w:t>
      </w:r>
      <w:r w:rsidRPr="004E1630">
        <w:rPr>
          <w:sz w:val="24"/>
          <w:szCs w:val="24"/>
        </w:rPr>
        <w:t>правовых</w:t>
      </w:r>
      <w:r w:rsidR="00F86750" w:rsidRPr="004E1630">
        <w:rPr>
          <w:sz w:val="24"/>
          <w:szCs w:val="24"/>
        </w:rPr>
        <w:t xml:space="preserve"> </w:t>
      </w:r>
      <w:r w:rsidRPr="004E1630">
        <w:rPr>
          <w:sz w:val="24"/>
          <w:szCs w:val="24"/>
        </w:rPr>
        <w:t>актов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документов,</w:t>
      </w:r>
      <w:r w:rsidR="00F86750" w:rsidRPr="004E1630">
        <w:rPr>
          <w:sz w:val="24"/>
          <w:szCs w:val="24"/>
        </w:rPr>
        <w:t xml:space="preserve"> </w:t>
      </w:r>
      <w:r w:rsidRPr="004E1630">
        <w:rPr>
          <w:sz w:val="24"/>
          <w:szCs w:val="24"/>
        </w:rPr>
        <w:t>определяющих</w:t>
      </w:r>
      <w:r w:rsidR="00F86750" w:rsidRPr="004E1630">
        <w:rPr>
          <w:sz w:val="24"/>
          <w:szCs w:val="24"/>
        </w:rPr>
        <w:t xml:space="preserve"> </w:t>
      </w:r>
      <w:r w:rsidRPr="004E1630">
        <w:rPr>
          <w:sz w:val="24"/>
          <w:szCs w:val="24"/>
        </w:rPr>
        <w:t>основные</w:t>
      </w:r>
      <w:r w:rsidR="00F86750" w:rsidRPr="004E1630">
        <w:rPr>
          <w:sz w:val="24"/>
          <w:szCs w:val="24"/>
        </w:rPr>
        <w:t xml:space="preserve"> </w:t>
      </w:r>
      <w:r w:rsidRPr="004E1630">
        <w:rPr>
          <w:sz w:val="24"/>
          <w:szCs w:val="24"/>
        </w:rPr>
        <w:t>направления</w:t>
      </w:r>
      <w:r w:rsidR="00F86750" w:rsidRPr="004E1630">
        <w:rPr>
          <w:sz w:val="24"/>
          <w:szCs w:val="24"/>
        </w:rPr>
        <w:t xml:space="preserve"> </w:t>
      </w:r>
      <w:r w:rsidRPr="004E1630">
        <w:rPr>
          <w:sz w:val="24"/>
          <w:szCs w:val="24"/>
        </w:rPr>
        <w:t>социально-экономического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градостроительного</w:t>
      </w:r>
      <w:r w:rsidR="00F86750" w:rsidRPr="004E1630">
        <w:rPr>
          <w:sz w:val="24"/>
          <w:szCs w:val="24"/>
        </w:rPr>
        <w:t xml:space="preserve"> </w:t>
      </w:r>
      <w:r w:rsidRPr="004E1630">
        <w:rPr>
          <w:sz w:val="24"/>
          <w:szCs w:val="24"/>
        </w:rPr>
        <w:t>развития</w:t>
      </w:r>
      <w:r w:rsidR="00F86750" w:rsidRPr="004E1630">
        <w:rPr>
          <w:sz w:val="24"/>
          <w:szCs w:val="24"/>
        </w:rPr>
        <w:t xml:space="preserve"> </w:t>
      </w:r>
      <w:r w:rsidR="00694D0F" w:rsidRPr="004E1630">
        <w:rPr>
          <w:sz w:val="24"/>
          <w:szCs w:val="24"/>
        </w:rPr>
        <w:t>Джерокайского</w:t>
      </w:r>
      <w:r w:rsidR="00300889" w:rsidRPr="004E1630">
        <w:rPr>
          <w:sz w:val="24"/>
          <w:szCs w:val="24"/>
        </w:rPr>
        <w:t xml:space="preserve"> сельского поселения</w:t>
      </w:r>
      <w:r w:rsidRPr="004E1630">
        <w:rPr>
          <w:sz w:val="24"/>
          <w:szCs w:val="24"/>
        </w:rPr>
        <w:t>,</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ее</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окружающей</w:t>
      </w:r>
      <w:r w:rsidR="00F86750" w:rsidRPr="004E1630">
        <w:rPr>
          <w:sz w:val="24"/>
          <w:szCs w:val="24"/>
        </w:rPr>
        <w:t xml:space="preserve"> </w:t>
      </w:r>
      <w:r w:rsidRPr="004E1630">
        <w:rPr>
          <w:sz w:val="24"/>
          <w:szCs w:val="24"/>
        </w:rPr>
        <w:t>среды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рационального</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природных</w:t>
      </w:r>
      <w:r w:rsidR="00F86750" w:rsidRPr="004E1630">
        <w:rPr>
          <w:sz w:val="24"/>
          <w:szCs w:val="24"/>
        </w:rPr>
        <w:t xml:space="preserve"> </w:t>
      </w:r>
      <w:r w:rsidRPr="004E1630">
        <w:rPr>
          <w:sz w:val="24"/>
          <w:szCs w:val="24"/>
        </w:rPr>
        <w:t>ресурсов.</w:t>
      </w:r>
    </w:p>
    <w:p w:rsidR="002021B7" w:rsidRPr="004E1630" w:rsidRDefault="002021B7" w:rsidP="0028053E">
      <w:pPr>
        <w:ind w:firstLine="709"/>
        <w:jc w:val="both"/>
        <w:rPr>
          <w:sz w:val="24"/>
          <w:szCs w:val="24"/>
        </w:rPr>
      </w:pPr>
      <w:r w:rsidRPr="004E1630">
        <w:rPr>
          <w:sz w:val="24"/>
          <w:szCs w:val="24"/>
        </w:rPr>
        <w:t>Основные</w:t>
      </w:r>
      <w:r w:rsidR="00F86750" w:rsidRPr="004E1630">
        <w:rPr>
          <w:sz w:val="24"/>
          <w:szCs w:val="24"/>
        </w:rPr>
        <w:t xml:space="preserve"> </w:t>
      </w:r>
      <w:r w:rsidRPr="004E1630">
        <w:rPr>
          <w:sz w:val="24"/>
          <w:szCs w:val="24"/>
        </w:rPr>
        <w:t>понятия,</w:t>
      </w:r>
      <w:r w:rsidR="00F86750" w:rsidRPr="004E1630">
        <w:rPr>
          <w:sz w:val="24"/>
          <w:szCs w:val="24"/>
        </w:rPr>
        <w:t xml:space="preserve"> </w:t>
      </w:r>
      <w:r w:rsidRPr="004E1630">
        <w:rPr>
          <w:sz w:val="24"/>
          <w:szCs w:val="24"/>
        </w:rPr>
        <w:t>используемые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настоящих</w:t>
      </w:r>
      <w:r w:rsidR="00F86750" w:rsidRPr="004E1630">
        <w:rPr>
          <w:sz w:val="24"/>
          <w:szCs w:val="24"/>
        </w:rPr>
        <w:t xml:space="preserve"> </w:t>
      </w:r>
      <w:r w:rsidRPr="004E1630">
        <w:rPr>
          <w:sz w:val="24"/>
          <w:szCs w:val="24"/>
        </w:rPr>
        <w:t>Правилах:</w:t>
      </w:r>
    </w:p>
    <w:p w:rsidR="00546582" w:rsidRPr="004E1630" w:rsidRDefault="00546582" w:rsidP="0028053E">
      <w:pPr>
        <w:ind w:firstLine="709"/>
        <w:jc w:val="both"/>
        <w:rPr>
          <w:b/>
          <w:bCs/>
          <w:sz w:val="24"/>
          <w:szCs w:val="24"/>
        </w:rPr>
      </w:pPr>
      <w:r w:rsidRPr="004E1630">
        <w:rPr>
          <w:rStyle w:val="s10"/>
          <w:b/>
          <w:bCs/>
          <w:sz w:val="24"/>
          <w:szCs w:val="24"/>
          <w:shd w:val="clear" w:color="auto" w:fill="FFFFFF"/>
        </w:rPr>
        <w:t>Зоны</w:t>
      </w:r>
      <w:r w:rsidR="00F86750" w:rsidRPr="004E1630">
        <w:rPr>
          <w:rStyle w:val="s10"/>
          <w:b/>
          <w:bCs/>
          <w:sz w:val="24"/>
          <w:szCs w:val="24"/>
          <w:shd w:val="clear" w:color="auto" w:fill="FFFFFF"/>
        </w:rPr>
        <w:t xml:space="preserve"> </w:t>
      </w:r>
      <w:r w:rsidRPr="004E1630">
        <w:rPr>
          <w:rStyle w:val="s10"/>
          <w:b/>
          <w:bCs/>
          <w:sz w:val="24"/>
          <w:szCs w:val="24"/>
          <w:shd w:val="clear" w:color="auto" w:fill="FFFFFF"/>
        </w:rPr>
        <w:t>с</w:t>
      </w:r>
      <w:r w:rsidR="00F86750" w:rsidRPr="004E1630">
        <w:rPr>
          <w:rStyle w:val="s10"/>
          <w:b/>
          <w:bCs/>
          <w:sz w:val="24"/>
          <w:szCs w:val="24"/>
          <w:shd w:val="clear" w:color="auto" w:fill="FFFFFF"/>
        </w:rPr>
        <w:t xml:space="preserve"> </w:t>
      </w:r>
      <w:r w:rsidRPr="004E1630">
        <w:rPr>
          <w:rStyle w:val="s10"/>
          <w:b/>
          <w:bCs/>
          <w:sz w:val="24"/>
          <w:szCs w:val="24"/>
          <w:shd w:val="clear" w:color="auto" w:fill="FFFFFF"/>
        </w:rPr>
        <w:t>особыми</w:t>
      </w:r>
      <w:r w:rsidR="00F86750" w:rsidRPr="004E1630">
        <w:rPr>
          <w:rStyle w:val="s10"/>
          <w:b/>
          <w:bCs/>
          <w:sz w:val="24"/>
          <w:szCs w:val="24"/>
          <w:shd w:val="clear" w:color="auto" w:fill="FFFFFF"/>
        </w:rPr>
        <w:t xml:space="preserve"> </w:t>
      </w:r>
      <w:r w:rsidRPr="004E1630">
        <w:rPr>
          <w:rStyle w:val="s10"/>
          <w:b/>
          <w:bCs/>
          <w:sz w:val="24"/>
          <w:szCs w:val="24"/>
          <w:shd w:val="clear" w:color="auto" w:fill="FFFFFF"/>
        </w:rPr>
        <w:t>условиями</w:t>
      </w:r>
      <w:r w:rsidR="00F86750" w:rsidRPr="004E1630">
        <w:rPr>
          <w:rStyle w:val="s10"/>
          <w:b/>
          <w:bCs/>
          <w:sz w:val="24"/>
          <w:szCs w:val="24"/>
          <w:shd w:val="clear" w:color="auto" w:fill="FFFFFF"/>
        </w:rPr>
        <w:t xml:space="preserve"> </w:t>
      </w:r>
      <w:r w:rsidRPr="004E1630">
        <w:rPr>
          <w:rStyle w:val="s10"/>
          <w:b/>
          <w:bCs/>
          <w:sz w:val="24"/>
          <w:szCs w:val="24"/>
          <w:shd w:val="clear" w:color="auto" w:fill="FFFFFF"/>
        </w:rPr>
        <w:t>использования</w:t>
      </w:r>
      <w:r w:rsidR="00F86750" w:rsidRPr="004E1630">
        <w:rPr>
          <w:rStyle w:val="s10"/>
          <w:b/>
          <w:bCs/>
          <w:sz w:val="24"/>
          <w:szCs w:val="24"/>
          <w:shd w:val="clear" w:color="auto" w:fill="FFFFFF"/>
        </w:rPr>
        <w:t xml:space="preserve"> </w:t>
      </w:r>
      <w:r w:rsidRPr="004E1630">
        <w:rPr>
          <w:rStyle w:val="s10"/>
          <w:b/>
          <w:bCs/>
          <w:sz w:val="24"/>
          <w:szCs w:val="24"/>
          <w:shd w:val="clear" w:color="auto" w:fill="FFFFFF"/>
        </w:rPr>
        <w:t>территорий</w:t>
      </w:r>
      <w:r w:rsidR="00F86750" w:rsidRPr="004E1630">
        <w:rPr>
          <w:sz w:val="24"/>
          <w:szCs w:val="24"/>
          <w:shd w:val="clear" w:color="auto" w:fill="FFFFFF"/>
        </w:rPr>
        <w:t xml:space="preserve"> </w:t>
      </w:r>
      <w:r w:rsidRPr="004E1630">
        <w:rPr>
          <w:sz w:val="24"/>
          <w:szCs w:val="24"/>
          <w:shd w:val="clear" w:color="auto" w:fill="FFFFFF"/>
        </w:rPr>
        <w:t>-</w:t>
      </w:r>
      <w:r w:rsidR="00F86750" w:rsidRPr="004E1630">
        <w:rPr>
          <w:sz w:val="24"/>
          <w:szCs w:val="24"/>
          <w:shd w:val="clear" w:color="auto" w:fill="FFFFFF"/>
        </w:rPr>
        <w:t xml:space="preserve"> </w:t>
      </w:r>
      <w:r w:rsidRPr="004E1630">
        <w:rPr>
          <w:sz w:val="24"/>
          <w:szCs w:val="24"/>
          <w:shd w:val="clear" w:color="auto" w:fill="FFFFFF"/>
        </w:rPr>
        <w:t>охранные,</w:t>
      </w:r>
      <w:r w:rsidR="00F86750" w:rsidRPr="004E1630">
        <w:rPr>
          <w:sz w:val="24"/>
          <w:szCs w:val="24"/>
          <w:shd w:val="clear" w:color="auto" w:fill="FFFFFF"/>
        </w:rPr>
        <w:t xml:space="preserve"> </w:t>
      </w:r>
      <w:r w:rsidRPr="004E1630">
        <w:rPr>
          <w:sz w:val="24"/>
          <w:szCs w:val="24"/>
          <w:shd w:val="clear" w:color="auto" w:fill="FFFFFF"/>
        </w:rPr>
        <w:t>санитарно-защитные</w:t>
      </w:r>
      <w:r w:rsidR="00F86750" w:rsidRPr="004E1630">
        <w:rPr>
          <w:sz w:val="24"/>
          <w:szCs w:val="24"/>
          <w:shd w:val="clear" w:color="auto" w:fill="FFFFFF"/>
        </w:rPr>
        <w:t xml:space="preserve"> </w:t>
      </w:r>
      <w:r w:rsidRPr="004E1630">
        <w:rPr>
          <w:sz w:val="24"/>
          <w:szCs w:val="24"/>
          <w:shd w:val="clear" w:color="auto" w:fill="FFFFFF"/>
        </w:rPr>
        <w:t>зоны,</w:t>
      </w:r>
      <w:r w:rsidR="00F86750" w:rsidRPr="004E1630">
        <w:rPr>
          <w:sz w:val="24"/>
          <w:szCs w:val="24"/>
          <w:shd w:val="clear" w:color="auto" w:fill="FFFFFF"/>
        </w:rPr>
        <w:t xml:space="preserve"> </w:t>
      </w:r>
      <w:r w:rsidRPr="004E1630">
        <w:rPr>
          <w:sz w:val="24"/>
          <w:szCs w:val="24"/>
          <w:shd w:val="clear" w:color="auto" w:fill="FFFFFF"/>
        </w:rPr>
        <w:t>зоны</w:t>
      </w:r>
      <w:r w:rsidR="00F86750" w:rsidRPr="004E1630">
        <w:rPr>
          <w:sz w:val="24"/>
          <w:szCs w:val="24"/>
          <w:shd w:val="clear" w:color="auto" w:fill="FFFFFF"/>
        </w:rPr>
        <w:t xml:space="preserve"> </w:t>
      </w:r>
      <w:r w:rsidRPr="004E1630">
        <w:rPr>
          <w:sz w:val="24"/>
          <w:szCs w:val="24"/>
          <w:shd w:val="clear" w:color="auto" w:fill="FFFFFF"/>
        </w:rPr>
        <w:t>охраны</w:t>
      </w:r>
      <w:r w:rsidR="00F86750" w:rsidRPr="004E1630">
        <w:rPr>
          <w:sz w:val="24"/>
          <w:szCs w:val="24"/>
          <w:shd w:val="clear" w:color="auto" w:fill="FFFFFF"/>
        </w:rPr>
        <w:t xml:space="preserve"> </w:t>
      </w:r>
      <w:r w:rsidRPr="004E1630">
        <w:rPr>
          <w:sz w:val="24"/>
          <w:szCs w:val="24"/>
          <w:shd w:val="clear" w:color="auto" w:fill="FFFFFF"/>
        </w:rPr>
        <w:t>объектов</w:t>
      </w:r>
      <w:r w:rsidR="00F86750" w:rsidRPr="004E1630">
        <w:rPr>
          <w:sz w:val="24"/>
          <w:szCs w:val="24"/>
          <w:shd w:val="clear" w:color="auto" w:fill="FFFFFF"/>
        </w:rPr>
        <w:t xml:space="preserve"> </w:t>
      </w:r>
      <w:r w:rsidRPr="004E1630">
        <w:rPr>
          <w:sz w:val="24"/>
          <w:szCs w:val="24"/>
          <w:shd w:val="clear" w:color="auto" w:fill="FFFFFF"/>
        </w:rPr>
        <w:t>культурного</w:t>
      </w:r>
      <w:r w:rsidR="00F86750" w:rsidRPr="004E1630">
        <w:rPr>
          <w:sz w:val="24"/>
          <w:szCs w:val="24"/>
          <w:shd w:val="clear" w:color="auto" w:fill="FFFFFF"/>
        </w:rPr>
        <w:t xml:space="preserve"> </w:t>
      </w:r>
      <w:r w:rsidRPr="004E1630">
        <w:rPr>
          <w:sz w:val="24"/>
          <w:szCs w:val="24"/>
          <w:shd w:val="clear" w:color="auto" w:fill="FFFFFF"/>
        </w:rPr>
        <w:t>наследия</w:t>
      </w:r>
      <w:r w:rsidR="00F86750" w:rsidRPr="004E1630">
        <w:rPr>
          <w:sz w:val="24"/>
          <w:szCs w:val="24"/>
          <w:shd w:val="clear" w:color="auto" w:fill="FFFFFF"/>
        </w:rPr>
        <w:t xml:space="preserve"> </w:t>
      </w:r>
      <w:r w:rsidRPr="004E1630">
        <w:rPr>
          <w:sz w:val="24"/>
          <w:szCs w:val="24"/>
          <w:shd w:val="clear" w:color="auto" w:fill="FFFFFF"/>
        </w:rPr>
        <w:t>(памятников</w:t>
      </w:r>
      <w:r w:rsidR="00F86750" w:rsidRPr="004E1630">
        <w:rPr>
          <w:sz w:val="24"/>
          <w:szCs w:val="24"/>
          <w:shd w:val="clear" w:color="auto" w:fill="FFFFFF"/>
        </w:rPr>
        <w:t xml:space="preserve"> </w:t>
      </w:r>
      <w:r w:rsidRPr="004E1630">
        <w:rPr>
          <w:sz w:val="24"/>
          <w:szCs w:val="24"/>
          <w:shd w:val="clear" w:color="auto" w:fill="FFFFFF"/>
        </w:rPr>
        <w:t>истории</w:t>
      </w:r>
      <w:r w:rsidR="00F86750" w:rsidRPr="004E1630">
        <w:rPr>
          <w:sz w:val="24"/>
          <w:szCs w:val="24"/>
          <w:shd w:val="clear" w:color="auto" w:fill="FFFFFF"/>
        </w:rPr>
        <w:t xml:space="preserve"> </w:t>
      </w:r>
      <w:r w:rsidRPr="004E1630">
        <w:rPr>
          <w:sz w:val="24"/>
          <w:szCs w:val="24"/>
          <w:shd w:val="clear" w:color="auto" w:fill="FFFFFF"/>
        </w:rPr>
        <w:t>и</w:t>
      </w:r>
      <w:r w:rsidR="00F86750" w:rsidRPr="004E1630">
        <w:rPr>
          <w:sz w:val="24"/>
          <w:szCs w:val="24"/>
          <w:shd w:val="clear" w:color="auto" w:fill="FFFFFF"/>
        </w:rPr>
        <w:t xml:space="preserve"> </w:t>
      </w:r>
      <w:r w:rsidRPr="004E1630">
        <w:rPr>
          <w:sz w:val="24"/>
          <w:szCs w:val="24"/>
          <w:shd w:val="clear" w:color="auto" w:fill="FFFFFF"/>
        </w:rPr>
        <w:t>культуры)</w:t>
      </w:r>
      <w:r w:rsidR="00F86750" w:rsidRPr="004E1630">
        <w:rPr>
          <w:sz w:val="24"/>
          <w:szCs w:val="24"/>
          <w:shd w:val="clear" w:color="auto" w:fill="FFFFFF"/>
        </w:rPr>
        <w:t xml:space="preserve"> </w:t>
      </w:r>
      <w:r w:rsidRPr="004E1630">
        <w:rPr>
          <w:sz w:val="24"/>
          <w:szCs w:val="24"/>
          <w:shd w:val="clear" w:color="auto" w:fill="FFFFFF"/>
        </w:rPr>
        <w:t>народов</w:t>
      </w:r>
      <w:r w:rsidR="00F86750" w:rsidRPr="004E1630">
        <w:rPr>
          <w:sz w:val="24"/>
          <w:szCs w:val="24"/>
          <w:shd w:val="clear" w:color="auto" w:fill="FFFFFF"/>
        </w:rPr>
        <w:t xml:space="preserve"> </w:t>
      </w:r>
      <w:r w:rsidRPr="004E1630">
        <w:rPr>
          <w:sz w:val="24"/>
          <w:szCs w:val="24"/>
          <w:shd w:val="clear" w:color="auto" w:fill="FFFFFF"/>
        </w:rPr>
        <w:t>Российской</w:t>
      </w:r>
      <w:r w:rsidR="00F86750" w:rsidRPr="004E1630">
        <w:rPr>
          <w:sz w:val="24"/>
          <w:szCs w:val="24"/>
          <w:shd w:val="clear" w:color="auto" w:fill="FFFFFF"/>
        </w:rPr>
        <w:t xml:space="preserve"> </w:t>
      </w:r>
      <w:r w:rsidRPr="004E1630">
        <w:rPr>
          <w:sz w:val="24"/>
          <w:szCs w:val="24"/>
          <w:shd w:val="clear" w:color="auto" w:fill="FFFFFF"/>
        </w:rPr>
        <w:t>Федерации</w:t>
      </w:r>
      <w:r w:rsidR="00F86750" w:rsidRPr="004E1630">
        <w:rPr>
          <w:sz w:val="24"/>
          <w:szCs w:val="24"/>
          <w:shd w:val="clear" w:color="auto" w:fill="FFFFFF"/>
        </w:rPr>
        <w:t xml:space="preserve"> </w:t>
      </w:r>
      <w:r w:rsidRPr="004E1630">
        <w:rPr>
          <w:sz w:val="24"/>
          <w:szCs w:val="24"/>
          <w:shd w:val="clear" w:color="auto" w:fill="FFFFFF"/>
        </w:rPr>
        <w:t>(далее</w:t>
      </w:r>
      <w:r w:rsidR="00F86750" w:rsidRPr="004E1630">
        <w:rPr>
          <w:sz w:val="24"/>
          <w:szCs w:val="24"/>
          <w:shd w:val="clear" w:color="auto" w:fill="FFFFFF"/>
        </w:rPr>
        <w:t xml:space="preserve"> </w:t>
      </w:r>
      <w:r w:rsidRPr="004E1630">
        <w:rPr>
          <w:sz w:val="24"/>
          <w:szCs w:val="24"/>
          <w:shd w:val="clear" w:color="auto" w:fill="FFFFFF"/>
        </w:rPr>
        <w:t>-</w:t>
      </w:r>
      <w:r w:rsidR="00F86750" w:rsidRPr="004E1630">
        <w:rPr>
          <w:sz w:val="24"/>
          <w:szCs w:val="24"/>
          <w:shd w:val="clear" w:color="auto" w:fill="FFFFFF"/>
        </w:rPr>
        <w:t xml:space="preserve"> </w:t>
      </w:r>
      <w:r w:rsidRPr="004E1630">
        <w:rPr>
          <w:sz w:val="24"/>
          <w:szCs w:val="24"/>
          <w:shd w:val="clear" w:color="auto" w:fill="FFFFFF"/>
        </w:rPr>
        <w:t>объекты</w:t>
      </w:r>
      <w:r w:rsidR="00F86750" w:rsidRPr="004E1630">
        <w:rPr>
          <w:sz w:val="24"/>
          <w:szCs w:val="24"/>
          <w:shd w:val="clear" w:color="auto" w:fill="FFFFFF"/>
        </w:rPr>
        <w:t xml:space="preserve"> </w:t>
      </w:r>
      <w:r w:rsidRPr="004E1630">
        <w:rPr>
          <w:sz w:val="24"/>
          <w:szCs w:val="24"/>
          <w:shd w:val="clear" w:color="auto" w:fill="FFFFFF"/>
        </w:rPr>
        <w:t>культурного</w:t>
      </w:r>
      <w:r w:rsidR="00F86750" w:rsidRPr="004E1630">
        <w:rPr>
          <w:sz w:val="24"/>
          <w:szCs w:val="24"/>
          <w:shd w:val="clear" w:color="auto" w:fill="FFFFFF"/>
        </w:rPr>
        <w:t xml:space="preserve"> </w:t>
      </w:r>
      <w:r w:rsidRPr="004E1630">
        <w:rPr>
          <w:sz w:val="24"/>
          <w:szCs w:val="24"/>
          <w:shd w:val="clear" w:color="auto" w:fill="FFFFFF"/>
        </w:rPr>
        <w:t>наследия),</w:t>
      </w:r>
      <w:r w:rsidR="00F86750" w:rsidRPr="004E1630">
        <w:rPr>
          <w:sz w:val="24"/>
          <w:szCs w:val="24"/>
          <w:shd w:val="clear" w:color="auto" w:fill="FFFFFF"/>
        </w:rPr>
        <w:t xml:space="preserve"> </w:t>
      </w:r>
      <w:r w:rsidRPr="004E1630">
        <w:rPr>
          <w:sz w:val="24"/>
          <w:szCs w:val="24"/>
          <w:shd w:val="clear" w:color="auto" w:fill="FFFFFF"/>
        </w:rPr>
        <w:t>защитные</w:t>
      </w:r>
      <w:r w:rsidR="00F86750" w:rsidRPr="004E1630">
        <w:rPr>
          <w:sz w:val="24"/>
          <w:szCs w:val="24"/>
          <w:shd w:val="clear" w:color="auto" w:fill="FFFFFF"/>
        </w:rPr>
        <w:t xml:space="preserve"> </w:t>
      </w:r>
      <w:r w:rsidRPr="004E1630">
        <w:rPr>
          <w:sz w:val="24"/>
          <w:szCs w:val="24"/>
          <w:shd w:val="clear" w:color="auto" w:fill="FFFFFF"/>
        </w:rPr>
        <w:t>зоны</w:t>
      </w:r>
      <w:r w:rsidR="00F86750" w:rsidRPr="004E1630">
        <w:rPr>
          <w:sz w:val="24"/>
          <w:szCs w:val="24"/>
          <w:shd w:val="clear" w:color="auto" w:fill="FFFFFF"/>
        </w:rPr>
        <w:t xml:space="preserve"> </w:t>
      </w:r>
      <w:r w:rsidRPr="004E1630">
        <w:rPr>
          <w:sz w:val="24"/>
          <w:szCs w:val="24"/>
          <w:shd w:val="clear" w:color="auto" w:fill="FFFFFF"/>
        </w:rPr>
        <w:t>объектов</w:t>
      </w:r>
      <w:r w:rsidR="00F86750" w:rsidRPr="004E1630">
        <w:rPr>
          <w:sz w:val="24"/>
          <w:szCs w:val="24"/>
          <w:shd w:val="clear" w:color="auto" w:fill="FFFFFF"/>
        </w:rPr>
        <w:t xml:space="preserve"> </w:t>
      </w:r>
      <w:r w:rsidRPr="004E1630">
        <w:rPr>
          <w:sz w:val="24"/>
          <w:szCs w:val="24"/>
          <w:shd w:val="clear" w:color="auto" w:fill="FFFFFF"/>
        </w:rPr>
        <w:t>культурного</w:t>
      </w:r>
      <w:r w:rsidR="00F86750" w:rsidRPr="004E1630">
        <w:rPr>
          <w:sz w:val="24"/>
          <w:szCs w:val="24"/>
          <w:shd w:val="clear" w:color="auto" w:fill="FFFFFF"/>
        </w:rPr>
        <w:t xml:space="preserve"> </w:t>
      </w:r>
      <w:r w:rsidRPr="004E1630">
        <w:rPr>
          <w:sz w:val="24"/>
          <w:szCs w:val="24"/>
          <w:shd w:val="clear" w:color="auto" w:fill="FFFFFF"/>
        </w:rPr>
        <w:t>наследия,</w:t>
      </w:r>
      <w:r w:rsidR="00F86750" w:rsidRPr="004E1630">
        <w:rPr>
          <w:sz w:val="24"/>
          <w:szCs w:val="24"/>
          <w:shd w:val="clear" w:color="auto" w:fill="FFFFFF"/>
        </w:rPr>
        <w:t xml:space="preserve"> </w:t>
      </w:r>
      <w:r w:rsidRPr="004E1630">
        <w:rPr>
          <w:sz w:val="24"/>
          <w:szCs w:val="24"/>
          <w:shd w:val="clear" w:color="auto" w:fill="FFFFFF"/>
        </w:rPr>
        <w:t>водоохранные</w:t>
      </w:r>
      <w:r w:rsidR="00F86750" w:rsidRPr="004E1630">
        <w:rPr>
          <w:sz w:val="24"/>
          <w:szCs w:val="24"/>
          <w:shd w:val="clear" w:color="auto" w:fill="FFFFFF"/>
        </w:rPr>
        <w:t xml:space="preserve"> </w:t>
      </w:r>
      <w:r w:rsidRPr="004E1630">
        <w:rPr>
          <w:sz w:val="24"/>
          <w:szCs w:val="24"/>
          <w:shd w:val="clear" w:color="auto" w:fill="FFFFFF"/>
        </w:rPr>
        <w:t>зоны,</w:t>
      </w:r>
      <w:r w:rsidR="00F86750" w:rsidRPr="004E1630">
        <w:rPr>
          <w:sz w:val="24"/>
          <w:szCs w:val="24"/>
          <w:shd w:val="clear" w:color="auto" w:fill="FFFFFF"/>
        </w:rPr>
        <w:t xml:space="preserve"> </w:t>
      </w:r>
      <w:r w:rsidRPr="004E1630">
        <w:rPr>
          <w:sz w:val="24"/>
          <w:szCs w:val="24"/>
          <w:shd w:val="clear" w:color="auto" w:fill="FFFFFF"/>
        </w:rPr>
        <w:t>зоны</w:t>
      </w:r>
      <w:r w:rsidR="00F86750" w:rsidRPr="004E1630">
        <w:rPr>
          <w:sz w:val="24"/>
          <w:szCs w:val="24"/>
          <w:shd w:val="clear" w:color="auto" w:fill="FFFFFF"/>
        </w:rPr>
        <w:t xml:space="preserve"> </w:t>
      </w:r>
      <w:r w:rsidRPr="004E1630">
        <w:rPr>
          <w:sz w:val="24"/>
          <w:szCs w:val="24"/>
          <w:shd w:val="clear" w:color="auto" w:fill="FFFFFF"/>
        </w:rPr>
        <w:t>затопления,</w:t>
      </w:r>
      <w:r w:rsidR="00F86750" w:rsidRPr="004E1630">
        <w:rPr>
          <w:sz w:val="24"/>
          <w:szCs w:val="24"/>
          <w:shd w:val="clear" w:color="auto" w:fill="FFFFFF"/>
        </w:rPr>
        <w:t xml:space="preserve"> </w:t>
      </w:r>
      <w:r w:rsidRPr="004E1630">
        <w:rPr>
          <w:sz w:val="24"/>
          <w:szCs w:val="24"/>
          <w:shd w:val="clear" w:color="auto" w:fill="FFFFFF"/>
        </w:rPr>
        <w:t>подтопления,</w:t>
      </w:r>
      <w:r w:rsidR="00F86750" w:rsidRPr="004E1630">
        <w:rPr>
          <w:sz w:val="24"/>
          <w:szCs w:val="24"/>
          <w:shd w:val="clear" w:color="auto" w:fill="FFFFFF"/>
        </w:rPr>
        <w:t xml:space="preserve"> </w:t>
      </w:r>
      <w:r w:rsidRPr="004E1630">
        <w:rPr>
          <w:sz w:val="24"/>
          <w:szCs w:val="24"/>
          <w:shd w:val="clear" w:color="auto" w:fill="FFFFFF"/>
        </w:rPr>
        <w:t>зоны</w:t>
      </w:r>
      <w:r w:rsidR="00F86750" w:rsidRPr="004E1630">
        <w:rPr>
          <w:sz w:val="24"/>
          <w:szCs w:val="24"/>
          <w:shd w:val="clear" w:color="auto" w:fill="FFFFFF"/>
        </w:rPr>
        <w:t xml:space="preserve"> </w:t>
      </w:r>
      <w:r w:rsidRPr="004E1630">
        <w:rPr>
          <w:sz w:val="24"/>
          <w:szCs w:val="24"/>
          <w:shd w:val="clear" w:color="auto" w:fill="FFFFFF"/>
        </w:rPr>
        <w:t>санитарной</w:t>
      </w:r>
      <w:r w:rsidR="00F86750" w:rsidRPr="004E1630">
        <w:rPr>
          <w:sz w:val="24"/>
          <w:szCs w:val="24"/>
          <w:shd w:val="clear" w:color="auto" w:fill="FFFFFF"/>
        </w:rPr>
        <w:t xml:space="preserve"> </w:t>
      </w:r>
      <w:r w:rsidRPr="004E1630">
        <w:rPr>
          <w:sz w:val="24"/>
          <w:szCs w:val="24"/>
          <w:shd w:val="clear" w:color="auto" w:fill="FFFFFF"/>
        </w:rPr>
        <w:t>охраны</w:t>
      </w:r>
      <w:r w:rsidR="00F86750" w:rsidRPr="004E1630">
        <w:rPr>
          <w:sz w:val="24"/>
          <w:szCs w:val="24"/>
          <w:shd w:val="clear" w:color="auto" w:fill="FFFFFF"/>
        </w:rPr>
        <w:t xml:space="preserve"> </w:t>
      </w:r>
      <w:r w:rsidRPr="004E1630">
        <w:rPr>
          <w:sz w:val="24"/>
          <w:szCs w:val="24"/>
          <w:shd w:val="clear" w:color="auto" w:fill="FFFFFF"/>
        </w:rPr>
        <w:t>источников</w:t>
      </w:r>
      <w:r w:rsidR="00F86750" w:rsidRPr="004E1630">
        <w:rPr>
          <w:sz w:val="24"/>
          <w:szCs w:val="24"/>
          <w:shd w:val="clear" w:color="auto" w:fill="FFFFFF"/>
        </w:rPr>
        <w:t xml:space="preserve"> </w:t>
      </w:r>
      <w:r w:rsidRPr="004E1630">
        <w:rPr>
          <w:sz w:val="24"/>
          <w:szCs w:val="24"/>
          <w:shd w:val="clear" w:color="auto" w:fill="FFFFFF"/>
        </w:rPr>
        <w:t>питьевого</w:t>
      </w:r>
      <w:r w:rsidR="00F86750" w:rsidRPr="004E1630">
        <w:rPr>
          <w:sz w:val="24"/>
          <w:szCs w:val="24"/>
          <w:shd w:val="clear" w:color="auto" w:fill="FFFFFF"/>
        </w:rPr>
        <w:t xml:space="preserve"> </w:t>
      </w:r>
      <w:r w:rsidRPr="004E1630">
        <w:rPr>
          <w:sz w:val="24"/>
          <w:szCs w:val="24"/>
          <w:shd w:val="clear" w:color="auto" w:fill="FFFFFF"/>
        </w:rPr>
        <w:t>и</w:t>
      </w:r>
      <w:r w:rsidR="00F86750" w:rsidRPr="004E1630">
        <w:rPr>
          <w:sz w:val="24"/>
          <w:szCs w:val="24"/>
          <w:shd w:val="clear" w:color="auto" w:fill="FFFFFF"/>
        </w:rPr>
        <w:t xml:space="preserve"> </w:t>
      </w:r>
      <w:r w:rsidRPr="004E1630">
        <w:rPr>
          <w:sz w:val="24"/>
          <w:szCs w:val="24"/>
          <w:shd w:val="clear" w:color="auto" w:fill="FFFFFF"/>
        </w:rPr>
        <w:t>хозяйственно-бытового</w:t>
      </w:r>
      <w:r w:rsidR="00F86750" w:rsidRPr="004E1630">
        <w:rPr>
          <w:sz w:val="24"/>
          <w:szCs w:val="24"/>
          <w:shd w:val="clear" w:color="auto" w:fill="FFFFFF"/>
        </w:rPr>
        <w:t xml:space="preserve"> </w:t>
      </w:r>
      <w:r w:rsidRPr="004E1630">
        <w:rPr>
          <w:sz w:val="24"/>
          <w:szCs w:val="24"/>
          <w:shd w:val="clear" w:color="auto" w:fill="FFFFFF"/>
        </w:rPr>
        <w:t>водоснабжения,</w:t>
      </w:r>
      <w:r w:rsidR="00F86750" w:rsidRPr="004E1630">
        <w:rPr>
          <w:sz w:val="24"/>
          <w:szCs w:val="24"/>
          <w:shd w:val="clear" w:color="auto" w:fill="FFFFFF"/>
        </w:rPr>
        <w:t xml:space="preserve"> </w:t>
      </w:r>
      <w:r w:rsidRPr="004E1630">
        <w:rPr>
          <w:sz w:val="24"/>
          <w:szCs w:val="24"/>
          <w:shd w:val="clear" w:color="auto" w:fill="FFFFFF"/>
        </w:rPr>
        <w:t>зоны</w:t>
      </w:r>
      <w:r w:rsidR="00F86750" w:rsidRPr="004E1630">
        <w:rPr>
          <w:sz w:val="24"/>
          <w:szCs w:val="24"/>
          <w:shd w:val="clear" w:color="auto" w:fill="FFFFFF"/>
        </w:rPr>
        <w:t xml:space="preserve"> </w:t>
      </w:r>
      <w:r w:rsidRPr="004E1630">
        <w:rPr>
          <w:sz w:val="24"/>
          <w:szCs w:val="24"/>
          <w:shd w:val="clear" w:color="auto" w:fill="FFFFFF"/>
        </w:rPr>
        <w:t>охраняемых</w:t>
      </w:r>
      <w:r w:rsidR="00F86750" w:rsidRPr="004E1630">
        <w:rPr>
          <w:sz w:val="24"/>
          <w:szCs w:val="24"/>
          <w:shd w:val="clear" w:color="auto" w:fill="FFFFFF"/>
        </w:rPr>
        <w:t xml:space="preserve"> </w:t>
      </w:r>
      <w:r w:rsidRPr="004E1630">
        <w:rPr>
          <w:sz w:val="24"/>
          <w:szCs w:val="24"/>
          <w:shd w:val="clear" w:color="auto" w:fill="FFFFFF"/>
        </w:rPr>
        <w:t>объектов,</w:t>
      </w:r>
      <w:r w:rsidR="00F86750" w:rsidRPr="004E1630">
        <w:rPr>
          <w:sz w:val="24"/>
          <w:szCs w:val="24"/>
          <w:shd w:val="clear" w:color="auto" w:fill="FFFFFF"/>
        </w:rPr>
        <w:t xml:space="preserve"> </w:t>
      </w:r>
      <w:r w:rsidRPr="004E1630">
        <w:rPr>
          <w:sz w:val="24"/>
          <w:szCs w:val="24"/>
          <w:shd w:val="clear" w:color="auto" w:fill="FFFFFF"/>
        </w:rPr>
        <w:t>приаэродромная</w:t>
      </w:r>
      <w:r w:rsidR="00F86750" w:rsidRPr="004E1630">
        <w:rPr>
          <w:sz w:val="24"/>
          <w:szCs w:val="24"/>
          <w:shd w:val="clear" w:color="auto" w:fill="FFFFFF"/>
        </w:rPr>
        <w:t xml:space="preserve"> </w:t>
      </w:r>
      <w:r w:rsidRPr="004E1630">
        <w:rPr>
          <w:sz w:val="24"/>
          <w:szCs w:val="24"/>
          <w:shd w:val="clear" w:color="auto" w:fill="FFFFFF"/>
        </w:rPr>
        <w:t>территория,</w:t>
      </w:r>
      <w:r w:rsidR="00F86750" w:rsidRPr="004E1630">
        <w:rPr>
          <w:sz w:val="24"/>
          <w:szCs w:val="24"/>
          <w:shd w:val="clear" w:color="auto" w:fill="FFFFFF"/>
        </w:rPr>
        <w:t xml:space="preserve"> </w:t>
      </w:r>
      <w:r w:rsidRPr="004E1630">
        <w:rPr>
          <w:sz w:val="24"/>
          <w:szCs w:val="24"/>
          <w:shd w:val="clear" w:color="auto" w:fill="FFFFFF"/>
        </w:rPr>
        <w:t>иные</w:t>
      </w:r>
      <w:r w:rsidR="00F86750" w:rsidRPr="004E1630">
        <w:rPr>
          <w:sz w:val="24"/>
          <w:szCs w:val="24"/>
          <w:shd w:val="clear" w:color="auto" w:fill="FFFFFF"/>
        </w:rPr>
        <w:t xml:space="preserve"> </w:t>
      </w:r>
      <w:r w:rsidRPr="004E1630">
        <w:rPr>
          <w:sz w:val="24"/>
          <w:szCs w:val="24"/>
          <w:shd w:val="clear" w:color="auto" w:fill="FFFFFF"/>
        </w:rPr>
        <w:t>зоны,</w:t>
      </w:r>
      <w:r w:rsidR="00F86750" w:rsidRPr="004E1630">
        <w:rPr>
          <w:sz w:val="24"/>
          <w:szCs w:val="24"/>
          <w:shd w:val="clear" w:color="auto" w:fill="FFFFFF"/>
        </w:rPr>
        <w:t xml:space="preserve"> </w:t>
      </w:r>
      <w:r w:rsidRPr="004E1630">
        <w:rPr>
          <w:sz w:val="24"/>
          <w:szCs w:val="24"/>
          <w:shd w:val="clear" w:color="auto" w:fill="FFFFFF"/>
        </w:rPr>
        <w:t>устанавливаемые</w:t>
      </w:r>
      <w:r w:rsidR="00F86750" w:rsidRPr="004E1630">
        <w:rPr>
          <w:sz w:val="24"/>
          <w:szCs w:val="24"/>
          <w:shd w:val="clear" w:color="auto" w:fill="FFFFFF"/>
        </w:rPr>
        <w:t xml:space="preserve"> </w:t>
      </w:r>
      <w:r w:rsidRPr="004E1630">
        <w:rPr>
          <w:sz w:val="24"/>
          <w:szCs w:val="24"/>
          <w:shd w:val="clear" w:color="auto" w:fill="FFFFFF"/>
        </w:rPr>
        <w:t>в</w:t>
      </w:r>
      <w:r w:rsidR="00F86750" w:rsidRPr="004E1630">
        <w:rPr>
          <w:sz w:val="24"/>
          <w:szCs w:val="24"/>
          <w:shd w:val="clear" w:color="auto" w:fill="FFFFFF"/>
        </w:rPr>
        <w:t xml:space="preserve"> </w:t>
      </w:r>
      <w:r w:rsidRPr="004E1630">
        <w:rPr>
          <w:sz w:val="24"/>
          <w:szCs w:val="24"/>
          <w:shd w:val="clear" w:color="auto" w:fill="FFFFFF"/>
        </w:rPr>
        <w:t>соответствии</w:t>
      </w:r>
      <w:r w:rsidR="00F86750" w:rsidRPr="004E1630">
        <w:rPr>
          <w:sz w:val="24"/>
          <w:szCs w:val="24"/>
          <w:shd w:val="clear" w:color="auto" w:fill="FFFFFF"/>
        </w:rPr>
        <w:t xml:space="preserve"> </w:t>
      </w:r>
      <w:r w:rsidRPr="004E1630">
        <w:rPr>
          <w:sz w:val="24"/>
          <w:szCs w:val="24"/>
          <w:shd w:val="clear" w:color="auto" w:fill="FFFFFF"/>
        </w:rPr>
        <w:t>с</w:t>
      </w:r>
      <w:r w:rsidR="00F86750" w:rsidRPr="004E1630">
        <w:rPr>
          <w:sz w:val="24"/>
          <w:szCs w:val="24"/>
          <w:shd w:val="clear" w:color="auto" w:fill="FFFFFF"/>
        </w:rPr>
        <w:t xml:space="preserve"> </w:t>
      </w:r>
      <w:r w:rsidRPr="004E1630">
        <w:rPr>
          <w:sz w:val="24"/>
          <w:szCs w:val="24"/>
          <w:shd w:val="clear" w:color="auto" w:fill="FFFFFF"/>
        </w:rPr>
        <w:t>законодательством</w:t>
      </w:r>
      <w:r w:rsidR="00F86750" w:rsidRPr="004E1630">
        <w:rPr>
          <w:sz w:val="24"/>
          <w:szCs w:val="24"/>
          <w:shd w:val="clear" w:color="auto" w:fill="FFFFFF"/>
        </w:rPr>
        <w:t xml:space="preserve"> </w:t>
      </w:r>
      <w:r w:rsidRPr="004E1630">
        <w:rPr>
          <w:sz w:val="24"/>
          <w:szCs w:val="24"/>
          <w:shd w:val="clear" w:color="auto" w:fill="FFFFFF"/>
        </w:rPr>
        <w:t>Российской</w:t>
      </w:r>
      <w:r w:rsidR="00F86750" w:rsidRPr="004E1630">
        <w:rPr>
          <w:sz w:val="24"/>
          <w:szCs w:val="24"/>
          <w:shd w:val="clear" w:color="auto" w:fill="FFFFFF"/>
        </w:rPr>
        <w:t xml:space="preserve"> </w:t>
      </w:r>
      <w:r w:rsidRPr="004E1630">
        <w:rPr>
          <w:sz w:val="24"/>
          <w:szCs w:val="24"/>
          <w:shd w:val="clear" w:color="auto" w:fill="FFFFFF"/>
        </w:rPr>
        <w:t>Федерации;</w:t>
      </w:r>
    </w:p>
    <w:p w:rsidR="002021B7" w:rsidRPr="004E1630" w:rsidRDefault="002021B7" w:rsidP="0028053E">
      <w:pPr>
        <w:ind w:firstLine="709"/>
        <w:jc w:val="both"/>
        <w:rPr>
          <w:sz w:val="24"/>
          <w:szCs w:val="24"/>
        </w:rPr>
      </w:pPr>
      <w:r w:rsidRPr="004E1630">
        <w:rPr>
          <w:b/>
          <w:bCs/>
          <w:sz w:val="24"/>
          <w:szCs w:val="24"/>
        </w:rPr>
        <w:t>Правила</w:t>
      </w:r>
      <w:r w:rsidR="00F86750" w:rsidRPr="004E1630">
        <w:rPr>
          <w:b/>
          <w:bCs/>
          <w:sz w:val="24"/>
          <w:szCs w:val="24"/>
        </w:rPr>
        <w:t xml:space="preserve"> </w:t>
      </w:r>
      <w:r w:rsidRPr="004E1630">
        <w:rPr>
          <w:b/>
          <w:bCs/>
          <w:sz w:val="24"/>
          <w:szCs w:val="24"/>
        </w:rPr>
        <w:t>землепользования</w:t>
      </w:r>
      <w:r w:rsidR="00F86750" w:rsidRPr="004E1630">
        <w:rPr>
          <w:b/>
          <w:bCs/>
          <w:sz w:val="24"/>
          <w:szCs w:val="24"/>
        </w:rPr>
        <w:t xml:space="preserve"> </w:t>
      </w:r>
      <w:r w:rsidRPr="004E1630">
        <w:rPr>
          <w:b/>
          <w:bCs/>
          <w:sz w:val="24"/>
          <w:szCs w:val="24"/>
        </w:rPr>
        <w:t>и</w:t>
      </w:r>
      <w:r w:rsidR="00F86750" w:rsidRPr="004E1630">
        <w:rPr>
          <w:b/>
          <w:bCs/>
          <w:sz w:val="24"/>
          <w:szCs w:val="24"/>
        </w:rPr>
        <w:t xml:space="preserve"> </w:t>
      </w:r>
      <w:r w:rsidRPr="004E1630">
        <w:rPr>
          <w:b/>
          <w:bCs/>
          <w:sz w:val="24"/>
          <w:szCs w:val="24"/>
        </w:rPr>
        <w:t>застройки</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документ</w:t>
      </w:r>
      <w:r w:rsidR="00F86750" w:rsidRPr="004E1630">
        <w:rPr>
          <w:sz w:val="24"/>
          <w:szCs w:val="24"/>
        </w:rPr>
        <w:t xml:space="preserve"> </w:t>
      </w:r>
      <w:r w:rsidRPr="004E1630">
        <w:rPr>
          <w:sz w:val="24"/>
          <w:szCs w:val="24"/>
        </w:rPr>
        <w:t>градостроительного</w:t>
      </w:r>
      <w:r w:rsidR="00F86750" w:rsidRPr="004E1630">
        <w:rPr>
          <w:sz w:val="24"/>
          <w:szCs w:val="24"/>
        </w:rPr>
        <w:t xml:space="preserve"> </w:t>
      </w:r>
      <w:r w:rsidRPr="004E1630">
        <w:rPr>
          <w:sz w:val="24"/>
          <w:szCs w:val="24"/>
        </w:rPr>
        <w:t>зонирования,</w:t>
      </w:r>
      <w:r w:rsidR="00F86750" w:rsidRPr="004E1630">
        <w:rPr>
          <w:sz w:val="24"/>
          <w:szCs w:val="24"/>
        </w:rPr>
        <w:t xml:space="preserve"> </w:t>
      </w:r>
      <w:r w:rsidRPr="004E1630">
        <w:rPr>
          <w:sz w:val="24"/>
          <w:szCs w:val="24"/>
        </w:rPr>
        <w:t>который</w:t>
      </w:r>
      <w:r w:rsidR="00F86750" w:rsidRPr="004E1630">
        <w:rPr>
          <w:sz w:val="24"/>
          <w:szCs w:val="24"/>
        </w:rPr>
        <w:t xml:space="preserve"> </w:t>
      </w:r>
      <w:r w:rsidRPr="004E1630">
        <w:rPr>
          <w:sz w:val="24"/>
          <w:szCs w:val="24"/>
        </w:rPr>
        <w:t>утверждается</w:t>
      </w:r>
      <w:r w:rsidR="00F86750" w:rsidRPr="004E1630">
        <w:rPr>
          <w:sz w:val="24"/>
          <w:szCs w:val="24"/>
        </w:rPr>
        <w:t xml:space="preserve"> </w:t>
      </w:r>
      <w:r w:rsidRPr="004E1630">
        <w:rPr>
          <w:sz w:val="24"/>
          <w:szCs w:val="24"/>
        </w:rPr>
        <w:t>нормативными</w:t>
      </w:r>
      <w:r w:rsidR="00F86750" w:rsidRPr="004E1630">
        <w:rPr>
          <w:sz w:val="24"/>
          <w:szCs w:val="24"/>
        </w:rPr>
        <w:t xml:space="preserve"> </w:t>
      </w:r>
      <w:r w:rsidRPr="004E1630">
        <w:rPr>
          <w:sz w:val="24"/>
          <w:szCs w:val="24"/>
        </w:rPr>
        <w:t>правовыми</w:t>
      </w:r>
      <w:r w:rsidR="00F86750" w:rsidRPr="004E1630">
        <w:rPr>
          <w:sz w:val="24"/>
          <w:szCs w:val="24"/>
        </w:rPr>
        <w:t xml:space="preserve"> </w:t>
      </w:r>
      <w:r w:rsidRPr="004E1630">
        <w:rPr>
          <w:sz w:val="24"/>
          <w:szCs w:val="24"/>
        </w:rPr>
        <w:t>актами</w:t>
      </w:r>
      <w:r w:rsidR="00F86750" w:rsidRPr="004E1630">
        <w:rPr>
          <w:sz w:val="24"/>
          <w:szCs w:val="24"/>
        </w:rPr>
        <w:t xml:space="preserve"> </w:t>
      </w:r>
      <w:r w:rsidRPr="004E1630">
        <w:rPr>
          <w:sz w:val="24"/>
          <w:szCs w:val="24"/>
        </w:rPr>
        <w:t>органов</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Pr="004E1630">
        <w:rPr>
          <w:sz w:val="24"/>
          <w:szCs w:val="24"/>
        </w:rPr>
        <w:t>нормативными</w:t>
      </w:r>
      <w:r w:rsidR="00F86750" w:rsidRPr="004E1630">
        <w:rPr>
          <w:sz w:val="24"/>
          <w:szCs w:val="24"/>
        </w:rPr>
        <w:t xml:space="preserve"> </w:t>
      </w:r>
      <w:r w:rsidRPr="004E1630">
        <w:rPr>
          <w:sz w:val="24"/>
          <w:szCs w:val="24"/>
        </w:rPr>
        <w:t>правовыми</w:t>
      </w:r>
      <w:r w:rsidR="00F86750" w:rsidRPr="004E1630">
        <w:rPr>
          <w:sz w:val="24"/>
          <w:szCs w:val="24"/>
        </w:rPr>
        <w:t xml:space="preserve"> </w:t>
      </w:r>
      <w:r w:rsidRPr="004E1630">
        <w:rPr>
          <w:sz w:val="24"/>
          <w:szCs w:val="24"/>
        </w:rPr>
        <w:t>актами</w:t>
      </w:r>
      <w:r w:rsidR="00F86750" w:rsidRPr="004E1630">
        <w:rPr>
          <w:sz w:val="24"/>
          <w:szCs w:val="24"/>
        </w:rPr>
        <w:t xml:space="preserve"> </w:t>
      </w:r>
      <w:r w:rsidRPr="004E1630">
        <w:rPr>
          <w:sz w:val="24"/>
          <w:szCs w:val="24"/>
        </w:rPr>
        <w:t>органов</w:t>
      </w:r>
      <w:r w:rsidR="00F86750" w:rsidRPr="004E1630">
        <w:rPr>
          <w:sz w:val="24"/>
          <w:szCs w:val="24"/>
        </w:rPr>
        <w:t xml:space="preserve"> </w:t>
      </w:r>
      <w:r w:rsidRPr="004E1630">
        <w:rPr>
          <w:sz w:val="24"/>
          <w:szCs w:val="24"/>
        </w:rPr>
        <w:t>государственной</w:t>
      </w:r>
      <w:r w:rsidR="00F86750" w:rsidRPr="004E1630">
        <w:rPr>
          <w:sz w:val="24"/>
          <w:szCs w:val="24"/>
        </w:rPr>
        <w:t xml:space="preserve"> </w:t>
      </w:r>
      <w:r w:rsidRPr="004E1630">
        <w:rPr>
          <w:sz w:val="24"/>
          <w:szCs w:val="24"/>
        </w:rPr>
        <w:t>власти</w:t>
      </w:r>
      <w:r w:rsidR="00F86750" w:rsidRPr="004E1630">
        <w:rPr>
          <w:sz w:val="24"/>
          <w:szCs w:val="24"/>
        </w:rPr>
        <w:t xml:space="preserve"> </w:t>
      </w:r>
      <w:r w:rsidRPr="004E1630">
        <w:rPr>
          <w:sz w:val="24"/>
          <w:szCs w:val="24"/>
        </w:rPr>
        <w:t>субъектов</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городов</w:t>
      </w:r>
      <w:r w:rsidR="00F86750" w:rsidRPr="004E1630">
        <w:rPr>
          <w:sz w:val="24"/>
          <w:szCs w:val="24"/>
        </w:rPr>
        <w:t xml:space="preserve"> </w:t>
      </w:r>
      <w:r w:rsidRPr="004E1630">
        <w:rPr>
          <w:sz w:val="24"/>
          <w:szCs w:val="24"/>
        </w:rPr>
        <w:t>федерального</w:t>
      </w:r>
      <w:r w:rsidR="00F86750" w:rsidRPr="004E1630">
        <w:rPr>
          <w:sz w:val="24"/>
          <w:szCs w:val="24"/>
        </w:rPr>
        <w:t xml:space="preserve"> </w:t>
      </w:r>
      <w:r w:rsidRPr="004E1630">
        <w:rPr>
          <w:sz w:val="24"/>
          <w:szCs w:val="24"/>
        </w:rPr>
        <w:t>значения</w:t>
      </w:r>
      <w:r w:rsidR="00F86750" w:rsidRPr="004E1630">
        <w:rPr>
          <w:sz w:val="24"/>
          <w:szCs w:val="24"/>
        </w:rPr>
        <w:t xml:space="preserve"> </w:t>
      </w:r>
      <w:r w:rsidRPr="004E1630">
        <w:rPr>
          <w:sz w:val="24"/>
          <w:szCs w:val="24"/>
        </w:rPr>
        <w:t>Москвы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Санкт-Петербурга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котором</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территориальные</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градостроительные</w:t>
      </w:r>
      <w:r w:rsidR="00F86750" w:rsidRPr="004E1630">
        <w:rPr>
          <w:sz w:val="24"/>
          <w:szCs w:val="24"/>
        </w:rPr>
        <w:t xml:space="preserve"> </w:t>
      </w:r>
      <w:r w:rsidRPr="004E1630">
        <w:rPr>
          <w:sz w:val="24"/>
          <w:szCs w:val="24"/>
        </w:rPr>
        <w:t>регламенты,</w:t>
      </w:r>
      <w:r w:rsidR="00F86750" w:rsidRPr="004E1630">
        <w:rPr>
          <w:sz w:val="24"/>
          <w:szCs w:val="24"/>
        </w:rPr>
        <w:t xml:space="preserve"> </w:t>
      </w:r>
      <w:r w:rsidRPr="004E1630">
        <w:rPr>
          <w:sz w:val="24"/>
          <w:szCs w:val="24"/>
        </w:rPr>
        <w:t>порядок</w:t>
      </w:r>
      <w:r w:rsidR="00F86750" w:rsidRPr="004E1630">
        <w:rPr>
          <w:sz w:val="24"/>
          <w:szCs w:val="24"/>
        </w:rPr>
        <w:t xml:space="preserve"> </w:t>
      </w:r>
      <w:r w:rsidRPr="004E1630">
        <w:rPr>
          <w:sz w:val="24"/>
          <w:szCs w:val="24"/>
        </w:rPr>
        <w:t>применения</w:t>
      </w:r>
      <w:r w:rsidR="00F86750" w:rsidRPr="004E1630">
        <w:rPr>
          <w:sz w:val="24"/>
          <w:szCs w:val="24"/>
        </w:rPr>
        <w:t xml:space="preserve"> </w:t>
      </w:r>
      <w:r w:rsidRPr="004E1630">
        <w:rPr>
          <w:sz w:val="24"/>
          <w:szCs w:val="24"/>
        </w:rPr>
        <w:t>такого</w:t>
      </w:r>
      <w:r w:rsidR="00F86750" w:rsidRPr="004E1630">
        <w:rPr>
          <w:sz w:val="24"/>
          <w:szCs w:val="24"/>
        </w:rPr>
        <w:t xml:space="preserve"> </w:t>
      </w:r>
      <w:r w:rsidRPr="004E1630">
        <w:rPr>
          <w:sz w:val="24"/>
          <w:szCs w:val="24"/>
        </w:rPr>
        <w:t>документа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порядок</w:t>
      </w:r>
      <w:r w:rsidR="00F86750" w:rsidRPr="004E1630">
        <w:rPr>
          <w:sz w:val="24"/>
          <w:szCs w:val="24"/>
        </w:rPr>
        <w:t xml:space="preserve"> </w:t>
      </w:r>
      <w:r w:rsidRPr="004E1630">
        <w:rPr>
          <w:sz w:val="24"/>
          <w:szCs w:val="24"/>
        </w:rPr>
        <w:t>внесения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него</w:t>
      </w:r>
      <w:r w:rsidR="00F86750" w:rsidRPr="004E1630">
        <w:rPr>
          <w:sz w:val="24"/>
          <w:szCs w:val="24"/>
        </w:rPr>
        <w:t xml:space="preserve"> </w:t>
      </w:r>
      <w:r w:rsidRPr="004E1630">
        <w:rPr>
          <w:sz w:val="24"/>
          <w:szCs w:val="24"/>
        </w:rPr>
        <w:t>изменений;</w:t>
      </w:r>
    </w:p>
    <w:p w:rsidR="002021B7" w:rsidRPr="004E1630" w:rsidRDefault="002021B7" w:rsidP="0028053E">
      <w:pPr>
        <w:ind w:firstLine="709"/>
        <w:jc w:val="both"/>
        <w:rPr>
          <w:sz w:val="24"/>
          <w:szCs w:val="24"/>
        </w:rPr>
      </w:pPr>
      <w:r w:rsidRPr="004E1630">
        <w:rPr>
          <w:b/>
          <w:bCs/>
          <w:sz w:val="24"/>
          <w:szCs w:val="24"/>
        </w:rPr>
        <w:t>Территориальные</w:t>
      </w:r>
      <w:r w:rsidR="00F86750" w:rsidRPr="004E1630">
        <w:rPr>
          <w:b/>
          <w:bCs/>
          <w:sz w:val="24"/>
          <w:szCs w:val="24"/>
        </w:rPr>
        <w:t xml:space="preserve"> </w:t>
      </w:r>
      <w:r w:rsidRPr="004E1630">
        <w:rPr>
          <w:b/>
          <w:bCs/>
          <w:sz w:val="24"/>
          <w:szCs w:val="24"/>
        </w:rPr>
        <w:t>зоны</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правилах</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определены</w:t>
      </w:r>
      <w:r w:rsidR="00F86750" w:rsidRPr="004E1630">
        <w:rPr>
          <w:sz w:val="24"/>
          <w:szCs w:val="24"/>
        </w:rPr>
        <w:t xml:space="preserve"> </w:t>
      </w:r>
      <w:r w:rsidRPr="004E1630">
        <w:rPr>
          <w:sz w:val="24"/>
          <w:szCs w:val="24"/>
        </w:rPr>
        <w:t>границы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установлены</w:t>
      </w:r>
      <w:r w:rsidR="00F86750" w:rsidRPr="004E1630">
        <w:rPr>
          <w:sz w:val="24"/>
          <w:szCs w:val="24"/>
        </w:rPr>
        <w:t xml:space="preserve"> </w:t>
      </w:r>
      <w:r w:rsidRPr="004E1630">
        <w:rPr>
          <w:sz w:val="24"/>
          <w:szCs w:val="24"/>
        </w:rPr>
        <w:t>градостроительные</w:t>
      </w:r>
      <w:r w:rsidR="00F86750" w:rsidRPr="004E1630">
        <w:rPr>
          <w:sz w:val="24"/>
          <w:szCs w:val="24"/>
        </w:rPr>
        <w:t xml:space="preserve"> </w:t>
      </w:r>
      <w:r w:rsidRPr="004E1630">
        <w:rPr>
          <w:sz w:val="24"/>
          <w:szCs w:val="24"/>
        </w:rPr>
        <w:t>регламенты;</w:t>
      </w:r>
    </w:p>
    <w:p w:rsidR="002021B7" w:rsidRPr="004E1630" w:rsidRDefault="002021B7" w:rsidP="0028053E">
      <w:pPr>
        <w:ind w:firstLine="709"/>
        <w:jc w:val="both"/>
        <w:rPr>
          <w:sz w:val="24"/>
          <w:szCs w:val="24"/>
        </w:rPr>
      </w:pPr>
      <w:r w:rsidRPr="004E1630">
        <w:rPr>
          <w:b/>
          <w:bCs/>
          <w:sz w:val="24"/>
          <w:szCs w:val="24"/>
        </w:rPr>
        <w:t>Функциональные</w:t>
      </w:r>
      <w:r w:rsidR="00F86750" w:rsidRPr="004E1630">
        <w:rPr>
          <w:b/>
          <w:bCs/>
          <w:sz w:val="24"/>
          <w:szCs w:val="24"/>
        </w:rPr>
        <w:t xml:space="preserve"> </w:t>
      </w:r>
      <w:r w:rsidRPr="004E1630">
        <w:rPr>
          <w:b/>
          <w:bCs/>
          <w:sz w:val="24"/>
          <w:szCs w:val="24"/>
        </w:rPr>
        <w:t>зоны</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документами</w:t>
      </w:r>
      <w:r w:rsidR="00F86750" w:rsidRPr="004E1630">
        <w:rPr>
          <w:sz w:val="24"/>
          <w:szCs w:val="24"/>
        </w:rPr>
        <w:t xml:space="preserve"> </w:t>
      </w:r>
      <w:r w:rsidRPr="004E1630">
        <w:rPr>
          <w:sz w:val="24"/>
          <w:szCs w:val="24"/>
        </w:rPr>
        <w:t>территориального</w:t>
      </w:r>
      <w:r w:rsidR="00F86750" w:rsidRPr="004E1630">
        <w:rPr>
          <w:sz w:val="24"/>
          <w:szCs w:val="24"/>
        </w:rPr>
        <w:t xml:space="preserve"> </w:t>
      </w:r>
      <w:r w:rsidRPr="004E1630">
        <w:rPr>
          <w:sz w:val="24"/>
          <w:szCs w:val="24"/>
        </w:rPr>
        <w:t>планирования</w:t>
      </w:r>
      <w:r w:rsidR="00F86750" w:rsidRPr="004E1630">
        <w:rPr>
          <w:sz w:val="24"/>
          <w:szCs w:val="24"/>
        </w:rPr>
        <w:t xml:space="preserve"> </w:t>
      </w:r>
      <w:r w:rsidRPr="004E1630">
        <w:rPr>
          <w:sz w:val="24"/>
          <w:szCs w:val="24"/>
        </w:rPr>
        <w:t>определены</w:t>
      </w:r>
      <w:r w:rsidR="00F86750" w:rsidRPr="004E1630">
        <w:rPr>
          <w:sz w:val="24"/>
          <w:szCs w:val="24"/>
        </w:rPr>
        <w:t xml:space="preserve"> </w:t>
      </w:r>
      <w:r w:rsidRPr="004E1630">
        <w:rPr>
          <w:sz w:val="24"/>
          <w:szCs w:val="24"/>
        </w:rPr>
        <w:t>границы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функциональное</w:t>
      </w:r>
      <w:r w:rsidR="00F86750" w:rsidRPr="004E1630">
        <w:rPr>
          <w:sz w:val="24"/>
          <w:szCs w:val="24"/>
        </w:rPr>
        <w:t xml:space="preserve"> </w:t>
      </w:r>
      <w:r w:rsidRPr="004E1630">
        <w:rPr>
          <w:sz w:val="24"/>
          <w:szCs w:val="24"/>
        </w:rPr>
        <w:t>назначение;</w:t>
      </w:r>
    </w:p>
    <w:p w:rsidR="002021B7" w:rsidRPr="004E1630" w:rsidRDefault="002021B7" w:rsidP="0028053E">
      <w:pPr>
        <w:ind w:firstLine="709"/>
        <w:jc w:val="both"/>
        <w:rPr>
          <w:sz w:val="24"/>
          <w:szCs w:val="24"/>
        </w:rPr>
      </w:pPr>
      <w:r w:rsidRPr="004E1630">
        <w:rPr>
          <w:b/>
          <w:bCs/>
          <w:sz w:val="24"/>
          <w:szCs w:val="24"/>
        </w:rPr>
        <w:t>Градостроительное</w:t>
      </w:r>
      <w:r w:rsidR="00F86750" w:rsidRPr="004E1630">
        <w:rPr>
          <w:b/>
          <w:bCs/>
          <w:sz w:val="24"/>
          <w:szCs w:val="24"/>
        </w:rPr>
        <w:t xml:space="preserve"> </w:t>
      </w:r>
      <w:r w:rsidRPr="004E1630">
        <w:rPr>
          <w:b/>
          <w:bCs/>
          <w:sz w:val="24"/>
          <w:szCs w:val="24"/>
        </w:rPr>
        <w:t>зонирование</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зонирование</w:t>
      </w:r>
      <w:r w:rsidR="00F86750" w:rsidRPr="004E1630">
        <w:rPr>
          <w:sz w:val="24"/>
          <w:szCs w:val="24"/>
        </w:rPr>
        <w:t xml:space="preserve"> </w:t>
      </w:r>
      <w:r w:rsidRPr="004E1630">
        <w:rPr>
          <w:sz w:val="24"/>
          <w:szCs w:val="24"/>
        </w:rPr>
        <w:t>территорий</w:t>
      </w:r>
      <w:r w:rsidR="00F86750" w:rsidRPr="004E1630">
        <w:rPr>
          <w:sz w:val="24"/>
          <w:szCs w:val="24"/>
        </w:rPr>
        <w:t xml:space="preserve"> </w:t>
      </w:r>
      <w:r w:rsidRPr="004E1630">
        <w:rPr>
          <w:sz w:val="24"/>
          <w:szCs w:val="24"/>
        </w:rPr>
        <w:t>муниципальных</w:t>
      </w:r>
      <w:r w:rsidR="00F86750" w:rsidRPr="004E1630">
        <w:rPr>
          <w:sz w:val="24"/>
          <w:szCs w:val="24"/>
        </w:rPr>
        <w:t xml:space="preserve"> </w:t>
      </w:r>
      <w:r w:rsidRPr="004E1630">
        <w:rPr>
          <w:sz w:val="24"/>
          <w:szCs w:val="24"/>
        </w:rPr>
        <w:t>образований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целях</w:t>
      </w:r>
      <w:r w:rsidR="00F86750" w:rsidRPr="004E1630">
        <w:rPr>
          <w:sz w:val="24"/>
          <w:szCs w:val="24"/>
        </w:rPr>
        <w:t xml:space="preserve"> </w:t>
      </w:r>
      <w:r w:rsidRPr="004E1630">
        <w:rPr>
          <w:sz w:val="24"/>
          <w:szCs w:val="24"/>
        </w:rPr>
        <w:t>определения</w:t>
      </w:r>
      <w:r w:rsidR="00F86750" w:rsidRPr="004E1630">
        <w:rPr>
          <w:sz w:val="24"/>
          <w:szCs w:val="24"/>
        </w:rPr>
        <w:t xml:space="preserve"> </w:t>
      </w:r>
      <w:r w:rsidRPr="004E1630">
        <w:rPr>
          <w:sz w:val="24"/>
          <w:szCs w:val="24"/>
        </w:rPr>
        <w:t>территориальных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установления</w:t>
      </w:r>
      <w:r w:rsidR="00F86750" w:rsidRPr="004E1630">
        <w:rPr>
          <w:sz w:val="24"/>
          <w:szCs w:val="24"/>
        </w:rPr>
        <w:t xml:space="preserve"> </w:t>
      </w:r>
      <w:r w:rsidRPr="004E1630">
        <w:rPr>
          <w:sz w:val="24"/>
          <w:szCs w:val="24"/>
        </w:rPr>
        <w:t>градостроительных</w:t>
      </w:r>
      <w:r w:rsidR="00F86750" w:rsidRPr="004E1630">
        <w:rPr>
          <w:sz w:val="24"/>
          <w:szCs w:val="24"/>
        </w:rPr>
        <w:t xml:space="preserve"> </w:t>
      </w:r>
      <w:r w:rsidRPr="004E1630">
        <w:rPr>
          <w:sz w:val="24"/>
          <w:szCs w:val="24"/>
        </w:rPr>
        <w:t>регламентов;</w:t>
      </w:r>
    </w:p>
    <w:p w:rsidR="002021B7" w:rsidRPr="004E1630" w:rsidRDefault="002021B7" w:rsidP="0028053E">
      <w:pPr>
        <w:ind w:firstLine="709"/>
        <w:jc w:val="both"/>
        <w:rPr>
          <w:sz w:val="24"/>
          <w:szCs w:val="24"/>
        </w:rPr>
      </w:pPr>
      <w:r w:rsidRPr="004E1630">
        <w:rPr>
          <w:b/>
          <w:bCs/>
          <w:sz w:val="24"/>
          <w:szCs w:val="24"/>
        </w:rPr>
        <w:t>Градостроительный</w:t>
      </w:r>
      <w:r w:rsidR="00F86750" w:rsidRPr="004E1630">
        <w:rPr>
          <w:b/>
          <w:bCs/>
          <w:sz w:val="24"/>
          <w:szCs w:val="24"/>
        </w:rPr>
        <w:t xml:space="preserve"> </w:t>
      </w:r>
      <w:r w:rsidRPr="004E1630">
        <w:rPr>
          <w:b/>
          <w:bCs/>
          <w:sz w:val="24"/>
          <w:szCs w:val="24"/>
        </w:rPr>
        <w:t>регламент</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устанавливаемые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границ</w:t>
      </w:r>
      <w:r w:rsidR="00F86750" w:rsidRPr="004E1630">
        <w:rPr>
          <w:sz w:val="24"/>
          <w:szCs w:val="24"/>
        </w:rPr>
        <w:t xml:space="preserve"> </w:t>
      </w:r>
      <w:r w:rsidRPr="004E1630">
        <w:rPr>
          <w:sz w:val="24"/>
          <w:szCs w:val="24"/>
        </w:rPr>
        <w:t>соответствующей</w:t>
      </w:r>
      <w:r w:rsidR="00F86750" w:rsidRPr="004E1630">
        <w:rPr>
          <w:sz w:val="24"/>
          <w:szCs w:val="24"/>
        </w:rPr>
        <w:t xml:space="preserve"> </w:t>
      </w:r>
      <w:r w:rsidRPr="004E1630">
        <w:rPr>
          <w:sz w:val="24"/>
          <w:szCs w:val="24"/>
        </w:rPr>
        <w:t>территориальной</w:t>
      </w:r>
      <w:r w:rsidR="00F86750" w:rsidRPr="004E1630">
        <w:rPr>
          <w:sz w:val="24"/>
          <w:szCs w:val="24"/>
        </w:rPr>
        <w:t xml:space="preserve"> </w:t>
      </w:r>
      <w:r w:rsidRPr="004E1630">
        <w:rPr>
          <w:sz w:val="24"/>
          <w:szCs w:val="24"/>
        </w:rPr>
        <w:t>зоны</w:t>
      </w:r>
      <w:r w:rsidR="00F86750" w:rsidRPr="004E1630">
        <w:rPr>
          <w:sz w:val="24"/>
          <w:szCs w:val="24"/>
        </w:rPr>
        <w:t xml:space="preserve"> </w:t>
      </w:r>
      <w:hyperlink w:anchor="sub_37" w:history="1">
        <w:r w:rsidRPr="004E1630">
          <w:rPr>
            <w:sz w:val="24"/>
            <w:szCs w:val="24"/>
          </w:rPr>
          <w:t>виды</w:t>
        </w:r>
      </w:hyperlink>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равно</w:t>
      </w:r>
      <w:r w:rsidR="00F86750" w:rsidRPr="004E1630">
        <w:rPr>
          <w:sz w:val="24"/>
          <w:szCs w:val="24"/>
        </w:rPr>
        <w:t xml:space="preserve"> </w:t>
      </w:r>
      <w:r w:rsidRPr="004E1630">
        <w:rPr>
          <w:sz w:val="24"/>
          <w:szCs w:val="24"/>
        </w:rPr>
        <w:t>как</w:t>
      </w:r>
      <w:r w:rsidR="00F86750" w:rsidRPr="004E1630">
        <w:rPr>
          <w:sz w:val="24"/>
          <w:szCs w:val="24"/>
        </w:rPr>
        <w:t xml:space="preserve"> </w:t>
      </w:r>
      <w:r w:rsidRPr="004E1630">
        <w:rPr>
          <w:sz w:val="24"/>
          <w:szCs w:val="24"/>
        </w:rPr>
        <w:t>всего,</w:t>
      </w:r>
      <w:r w:rsidR="00F86750" w:rsidRPr="004E1630">
        <w:rPr>
          <w:sz w:val="24"/>
          <w:szCs w:val="24"/>
        </w:rPr>
        <w:t xml:space="preserve"> </w:t>
      </w:r>
      <w:r w:rsidRPr="004E1630">
        <w:rPr>
          <w:sz w:val="24"/>
          <w:szCs w:val="24"/>
        </w:rPr>
        <w:t>что</w:t>
      </w:r>
      <w:r w:rsidR="00F86750" w:rsidRPr="004E1630">
        <w:rPr>
          <w:sz w:val="24"/>
          <w:szCs w:val="24"/>
        </w:rPr>
        <w:t xml:space="preserve"> </w:t>
      </w:r>
      <w:r w:rsidRPr="004E1630">
        <w:rPr>
          <w:sz w:val="24"/>
          <w:szCs w:val="24"/>
        </w:rPr>
        <w:t>находится</w:t>
      </w:r>
      <w:r w:rsidR="00F86750" w:rsidRPr="004E1630">
        <w:rPr>
          <w:sz w:val="24"/>
          <w:szCs w:val="24"/>
        </w:rPr>
        <w:t xml:space="preserve"> </w:t>
      </w:r>
      <w:r w:rsidRPr="004E1630">
        <w:rPr>
          <w:sz w:val="24"/>
          <w:szCs w:val="24"/>
        </w:rPr>
        <w:t>над</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под</w:t>
      </w:r>
      <w:r w:rsidR="00F86750" w:rsidRPr="004E1630">
        <w:rPr>
          <w:sz w:val="24"/>
          <w:szCs w:val="24"/>
        </w:rPr>
        <w:t xml:space="preserve"> </w:t>
      </w:r>
      <w:r w:rsidRPr="004E1630">
        <w:rPr>
          <w:sz w:val="24"/>
          <w:szCs w:val="24"/>
        </w:rPr>
        <w:t>поверхностью</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используется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процессе</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последующей</w:t>
      </w:r>
      <w:r w:rsidR="00F86750" w:rsidRPr="004E1630">
        <w:rPr>
          <w:sz w:val="24"/>
          <w:szCs w:val="24"/>
        </w:rPr>
        <w:t xml:space="preserve"> </w:t>
      </w:r>
      <w:r w:rsidRPr="004E1630">
        <w:rPr>
          <w:sz w:val="24"/>
          <w:szCs w:val="24"/>
        </w:rPr>
        <w:t>эксплуатации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предельные</w:t>
      </w:r>
      <w:r w:rsidR="00F86750" w:rsidRPr="004E1630">
        <w:rPr>
          <w:sz w:val="24"/>
          <w:szCs w:val="24"/>
        </w:rPr>
        <w:t xml:space="preserve"> </w:t>
      </w:r>
      <w:r w:rsidRPr="004E1630">
        <w:rPr>
          <w:sz w:val="24"/>
          <w:szCs w:val="24"/>
        </w:rPr>
        <w:lastRenderedPageBreak/>
        <w:t>(минимальные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максимальные)</w:t>
      </w:r>
      <w:r w:rsidR="00F86750" w:rsidRPr="004E1630">
        <w:rPr>
          <w:sz w:val="24"/>
          <w:szCs w:val="24"/>
        </w:rPr>
        <w:t xml:space="preserve"> </w:t>
      </w:r>
      <w:r w:rsidRPr="004E1630">
        <w:rPr>
          <w:sz w:val="24"/>
          <w:szCs w:val="24"/>
        </w:rPr>
        <w:t>размеры</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предельные</w:t>
      </w:r>
      <w:r w:rsidR="00F86750" w:rsidRPr="004E1630">
        <w:rPr>
          <w:sz w:val="24"/>
          <w:szCs w:val="24"/>
        </w:rPr>
        <w:t xml:space="preserve"> </w:t>
      </w:r>
      <w:r w:rsidRPr="004E1630">
        <w:rPr>
          <w:sz w:val="24"/>
          <w:szCs w:val="24"/>
        </w:rPr>
        <w:t>параметры</w:t>
      </w:r>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ограничения</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применительно</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территориям,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предусматривается</w:t>
      </w:r>
      <w:r w:rsidR="00F86750" w:rsidRPr="004E1630">
        <w:rPr>
          <w:sz w:val="24"/>
          <w:szCs w:val="24"/>
        </w:rPr>
        <w:t xml:space="preserve"> </w:t>
      </w:r>
      <w:r w:rsidRPr="004E1630">
        <w:rPr>
          <w:sz w:val="24"/>
          <w:szCs w:val="24"/>
        </w:rPr>
        <w:t>осуществление</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комплексному</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устойчивому</w:t>
      </w:r>
      <w:r w:rsidR="00F86750" w:rsidRPr="004E1630">
        <w:rPr>
          <w:sz w:val="24"/>
          <w:szCs w:val="24"/>
        </w:rPr>
        <w:t xml:space="preserve"> </w:t>
      </w:r>
      <w:r w:rsidRPr="004E1630">
        <w:rPr>
          <w:sz w:val="24"/>
          <w:szCs w:val="24"/>
        </w:rPr>
        <w:t>развитию</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расчетные</w:t>
      </w:r>
      <w:r w:rsidR="00F86750" w:rsidRPr="004E1630">
        <w:rPr>
          <w:sz w:val="24"/>
          <w:szCs w:val="24"/>
        </w:rPr>
        <w:t xml:space="preserve"> </w:t>
      </w:r>
      <w:r w:rsidRPr="004E1630">
        <w:rPr>
          <w:sz w:val="24"/>
          <w:szCs w:val="24"/>
        </w:rPr>
        <w:t>показатели</w:t>
      </w:r>
      <w:r w:rsidR="00F86750" w:rsidRPr="004E1630">
        <w:rPr>
          <w:sz w:val="24"/>
          <w:szCs w:val="24"/>
        </w:rPr>
        <w:t xml:space="preserve"> </w:t>
      </w:r>
      <w:r w:rsidRPr="004E1630">
        <w:rPr>
          <w:sz w:val="24"/>
          <w:szCs w:val="24"/>
        </w:rPr>
        <w:t>минимально</w:t>
      </w:r>
      <w:r w:rsidR="00F86750" w:rsidRPr="004E1630">
        <w:rPr>
          <w:sz w:val="24"/>
          <w:szCs w:val="24"/>
        </w:rPr>
        <w:t xml:space="preserve"> </w:t>
      </w:r>
      <w:r w:rsidRPr="004E1630">
        <w:rPr>
          <w:sz w:val="24"/>
          <w:szCs w:val="24"/>
        </w:rPr>
        <w:t>допустимого</w:t>
      </w:r>
      <w:r w:rsidR="00F86750" w:rsidRPr="004E1630">
        <w:rPr>
          <w:sz w:val="24"/>
          <w:szCs w:val="24"/>
        </w:rPr>
        <w:t xml:space="preserve"> </w:t>
      </w:r>
      <w:r w:rsidRPr="004E1630">
        <w:rPr>
          <w:sz w:val="24"/>
          <w:szCs w:val="24"/>
        </w:rPr>
        <w:t>уровня</w:t>
      </w:r>
      <w:r w:rsidR="00F86750" w:rsidRPr="004E1630">
        <w:rPr>
          <w:sz w:val="24"/>
          <w:szCs w:val="24"/>
        </w:rPr>
        <w:t xml:space="preserve"> </w:t>
      </w:r>
      <w:r w:rsidRPr="004E1630">
        <w:rPr>
          <w:sz w:val="24"/>
          <w:szCs w:val="24"/>
        </w:rPr>
        <w:t>обеспеченности</w:t>
      </w:r>
      <w:r w:rsidR="00F86750" w:rsidRPr="004E1630">
        <w:rPr>
          <w:sz w:val="24"/>
          <w:szCs w:val="24"/>
        </w:rPr>
        <w:t xml:space="preserve"> </w:t>
      </w:r>
      <w:r w:rsidRPr="004E1630">
        <w:rPr>
          <w:sz w:val="24"/>
          <w:szCs w:val="24"/>
        </w:rPr>
        <w:t>соответствующей</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объектами</w:t>
      </w:r>
      <w:r w:rsidR="00F86750" w:rsidRPr="004E1630">
        <w:rPr>
          <w:sz w:val="24"/>
          <w:szCs w:val="24"/>
        </w:rPr>
        <w:t xml:space="preserve"> </w:t>
      </w:r>
      <w:r w:rsidRPr="004E1630">
        <w:rPr>
          <w:sz w:val="24"/>
          <w:szCs w:val="24"/>
        </w:rPr>
        <w:t>коммунальной,</w:t>
      </w:r>
      <w:r w:rsidR="00F86750" w:rsidRPr="004E1630">
        <w:rPr>
          <w:sz w:val="24"/>
          <w:szCs w:val="24"/>
        </w:rPr>
        <w:t xml:space="preserve"> </w:t>
      </w:r>
      <w:r w:rsidRPr="004E1630">
        <w:rPr>
          <w:sz w:val="24"/>
          <w:szCs w:val="24"/>
        </w:rPr>
        <w:t>транспортной,</w:t>
      </w:r>
      <w:r w:rsidR="00F86750" w:rsidRPr="004E1630">
        <w:rPr>
          <w:sz w:val="24"/>
          <w:szCs w:val="24"/>
        </w:rPr>
        <w:t xml:space="preserve"> </w:t>
      </w:r>
      <w:r w:rsidRPr="004E1630">
        <w:rPr>
          <w:sz w:val="24"/>
          <w:szCs w:val="24"/>
        </w:rPr>
        <w:t>социальной</w:t>
      </w:r>
      <w:r w:rsidR="00F86750" w:rsidRPr="004E1630">
        <w:rPr>
          <w:sz w:val="24"/>
          <w:szCs w:val="24"/>
        </w:rPr>
        <w:t xml:space="preserve"> </w:t>
      </w:r>
      <w:r w:rsidRPr="004E1630">
        <w:rPr>
          <w:sz w:val="24"/>
          <w:szCs w:val="24"/>
        </w:rPr>
        <w:t>инфраструктур</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расчетные</w:t>
      </w:r>
      <w:r w:rsidR="00F86750" w:rsidRPr="004E1630">
        <w:rPr>
          <w:sz w:val="24"/>
          <w:szCs w:val="24"/>
        </w:rPr>
        <w:t xml:space="preserve"> </w:t>
      </w:r>
      <w:r w:rsidRPr="004E1630">
        <w:rPr>
          <w:sz w:val="24"/>
          <w:szCs w:val="24"/>
        </w:rPr>
        <w:t>показатели</w:t>
      </w:r>
      <w:r w:rsidR="00F86750" w:rsidRPr="004E1630">
        <w:rPr>
          <w:sz w:val="24"/>
          <w:szCs w:val="24"/>
        </w:rPr>
        <w:t xml:space="preserve"> </w:t>
      </w:r>
      <w:r w:rsidRPr="004E1630">
        <w:rPr>
          <w:sz w:val="24"/>
          <w:szCs w:val="24"/>
        </w:rPr>
        <w:t>максимально</w:t>
      </w:r>
      <w:r w:rsidR="00F86750" w:rsidRPr="004E1630">
        <w:rPr>
          <w:sz w:val="24"/>
          <w:szCs w:val="24"/>
        </w:rPr>
        <w:t xml:space="preserve"> </w:t>
      </w:r>
      <w:r w:rsidRPr="004E1630">
        <w:rPr>
          <w:sz w:val="24"/>
          <w:szCs w:val="24"/>
        </w:rPr>
        <w:t>допустимого</w:t>
      </w:r>
      <w:r w:rsidR="00F86750" w:rsidRPr="004E1630">
        <w:rPr>
          <w:sz w:val="24"/>
          <w:szCs w:val="24"/>
        </w:rPr>
        <w:t xml:space="preserve"> </w:t>
      </w:r>
      <w:r w:rsidRPr="004E1630">
        <w:rPr>
          <w:sz w:val="24"/>
          <w:szCs w:val="24"/>
        </w:rPr>
        <w:t>уровня</w:t>
      </w:r>
      <w:r w:rsidR="00F86750" w:rsidRPr="004E1630">
        <w:rPr>
          <w:sz w:val="24"/>
          <w:szCs w:val="24"/>
        </w:rPr>
        <w:t xml:space="preserve"> </w:t>
      </w:r>
      <w:r w:rsidRPr="004E1630">
        <w:rPr>
          <w:sz w:val="24"/>
          <w:szCs w:val="24"/>
        </w:rPr>
        <w:t>территориальной</w:t>
      </w:r>
      <w:r w:rsidR="00F86750" w:rsidRPr="004E1630">
        <w:rPr>
          <w:sz w:val="24"/>
          <w:szCs w:val="24"/>
        </w:rPr>
        <w:t xml:space="preserve"> </w:t>
      </w:r>
      <w:r w:rsidRPr="004E1630">
        <w:rPr>
          <w:sz w:val="24"/>
          <w:szCs w:val="24"/>
        </w:rPr>
        <w:t>доступности</w:t>
      </w:r>
      <w:r w:rsidR="00F86750" w:rsidRPr="004E1630">
        <w:rPr>
          <w:sz w:val="24"/>
          <w:szCs w:val="24"/>
        </w:rPr>
        <w:t xml:space="preserve"> </w:t>
      </w:r>
      <w:r w:rsidRPr="004E1630">
        <w:rPr>
          <w:sz w:val="24"/>
          <w:szCs w:val="24"/>
        </w:rPr>
        <w:t>указанных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населения</w:t>
      </w:r>
      <w:r w:rsidR="0028053E" w:rsidRPr="004E1630">
        <w:rPr>
          <w:sz w:val="24"/>
          <w:szCs w:val="24"/>
        </w:rPr>
        <w:t>.</w:t>
      </w:r>
    </w:p>
    <w:p w:rsidR="002021B7" w:rsidRPr="004E1630" w:rsidRDefault="002021B7" w:rsidP="0028053E">
      <w:pPr>
        <w:ind w:firstLine="709"/>
        <w:jc w:val="both"/>
        <w:rPr>
          <w:bCs/>
          <w:sz w:val="24"/>
          <w:szCs w:val="24"/>
        </w:rPr>
      </w:pPr>
      <w:r w:rsidRPr="004E1630">
        <w:rPr>
          <w:bCs/>
          <w:sz w:val="24"/>
          <w:szCs w:val="24"/>
        </w:rPr>
        <w:t>Правила</w:t>
      </w:r>
      <w:r w:rsidR="00F86750" w:rsidRPr="004E1630">
        <w:rPr>
          <w:bCs/>
          <w:sz w:val="24"/>
          <w:szCs w:val="24"/>
        </w:rPr>
        <w:t xml:space="preserve"> </w:t>
      </w:r>
      <w:r w:rsidRPr="004E1630">
        <w:rPr>
          <w:bCs/>
          <w:sz w:val="24"/>
          <w:szCs w:val="24"/>
        </w:rPr>
        <w:t>землепользования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застройки</w:t>
      </w:r>
      <w:r w:rsidR="00F86750" w:rsidRPr="004E1630">
        <w:rPr>
          <w:bCs/>
          <w:sz w:val="24"/>
          <w:szCs w:val="24"/>
        </w:rPr>
        <w:t xml:space="preserve"> </w:t>
      </w:r>
      <w:r w:rsidRPr="004E1630">
        <w:rPr>
          <w:bCs/>
          <w:sz w:val="24"/>
          <w:szCs w:val="24"/>
        </w:rPr>
        <w:t>включают</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себя:</w:t>
      </w:r>
    </w:p>
    <w:p w:rsidR="002021B7" w:rsidRPr="004E1630" w:rsidRDefault="002021B7" w:rsidP="0028053E">
      <w:pPr>
        <w:ind w:firstLine="709"/>
        <w:jc w:val="both"/>
        <w:rPr>
          <w:bCs/>
          <w:sz w:val="24"/>
          <w:szCs w:val="24"/>
        </w:rPr>
      </w:pPr>
      <w:r w:rsidRPr="004E1630">
        <w:rPr>
          <w:bCs/>
          <w:sz w:val="24"/>
          <w:szCs w:val="24"/>
        </w:rPr>
        <w:t>1)</w:t>
      </w:r>
      <w:r w:rsidR="00F86750" w:rsidRPr="004E1630">
        <w:rPr>
          <w:bCs/>
          <w:sz w:val="24"/>
          <w:szCs w:val="24"/>
        </w:rPr>
        <w:t xml:space="preserve"> </w:t>
      </w:r>
      <w:r w:rsidRPr="004E1630">
        <w:rPr>
          <w:bCs/>
          <w:sz w:val="24"/>
          <w:szCs w:val="24"/>
        </w:rPr>
        <w:t>порядок</w:t>
      </w:r>
      <w:r w:rsidR="00F86750" w:rsidRPr="004E1630">
        <w:rPr>
          <w:bCs/>
          <w:sz w:val="24"/>
          <w:szCs w:val="24"/>
        </w:rPr>
        <w:t xml:space="preserve"> </w:t>
      </w:r>
      <w:r w:rsidRPr="004E1630">
        <w:rPr>
          <w:bCs/>
          <w:sz w:val="24"/>
          <w:szCs w:val="24"/>
        </w:rPr>
        <w:t>их</w:t>
      </w:r>
      <w:r w:rsidR="00F86750" w:rsidRPr="004E1630">
        <w:rPr>
          <w:bCs/>
          <w:sz w:val="24"/>
          <w:szCs w:val="24"/>
        </w:rPr>
        <w:t xml:space="preserve"> </w:t>
      </w:r>
      <w:r w:rsidRPr="004E1630">
        <w:rPr>
          <w:bCs/>
          <w:sz w:val="24"/>
          <w:szCs w:val="24"/>
        </w:rPr>
        <w:t>применения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внесения</w:t>
      </w:r>
      <w:r w:rsidR="00F86750" w:rsidRPr="004E1630">
        <w:rPr>
          <w:bCs/>
          <w:sz w:val="24"/>
          <w:szCs w:val="24"/>
        </w:rPr>
        <w:t xml:space="preserve"> </w:t>
      </w:r>
      <w:r w:rsidRPr="004E1630">
        <w:rPr>
          <w:bCs/>
          <w:sz w:val="24"/>
          <w:szCs w:val="24"/>
        </w:rPr>
        <w:t>изменений</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указанные</w:t>
      </w:r>
      <w:r w:rsidR="00F86750" w:rsidRPr="004E1630">
        <w:rPr>
          <w:bCs/>
          <w:sz w:val="24"/>
          <w:szCs w:val="24"/>
        </w:rPr>
        <w:t xml:space="preserve"> </w:t>
      </w:r>
      <w:r w:rsidRPr="004E1630">
        <w:rPr>
          <w:bCs/>
          <w:sz w:val="24"/>
          <w:szCs w:val="24"/>
        </w:rPr>
        <w:t>правила;</w:t>
      </w:r>
    </w:p>
    <w:p w:rsidR="002021B7" w:rsidRPr="004E1630" w:rsidRDefault="002021B7" w:rsidP="0028053E">
      <w:pPr>
        <w:ind w:firstLine="709"/>
        <w:jc w:val="both"/>
        <w:rPr>
          <w:bCs/>
          <w:sz w:val="24"/>
          <w:szCs w:val="24"/>
        </w:rPr>
      </w:pPr>
      <w:r w:rsidRPr="004E1630">
        <w:rPr>
          <w:bCs/>
          <w:sz w:val="24"/>
          <w:szCs w:val="24"/>
        </w:rPr>
        <w:t>2)</w:t>
      </w:r>
      <w:r w:rsidR="00F86750" w:rsidRPr="004E1630">
        <w:rPr>
          <w:bCs/>
          <w:sz w:val="24"/>
          <w:szCs w:val="24"/>
        </w:rPr>
        <w:t xml:space="preserve"> </w:t>
      </w:r>
      <w:r w:rsidRPr="004E1630">
        <w:rPr>
          <w:bCs/>
          <w:sz w:val="24"/>
          <w:szCs w:val="24"/>
        </w:rPr>
        <w:t>карту</w:t>
      </w:r>
      <w:r w:rsidR="00F86750" w:rsidRPr="004E1630">
        <w:rPr>
          <w:bCs/>
          <w:sz w:val="24"/>
          <w:szCs w:val="24"/>
        </w:rPr>
        <w:t xml:space="preserve"> </w:t>
      </w:r>
      <w:hyperlink r:id="rId9" w:anchor="block_106" w:history="1">
        <w:r w:rsidRPr="004E1630">
          <w:rPr>
            <w:bCs/>
            <w:sz w:val="24"/>
            <w:szCs w:val="24"/>
          </w:rPr>
          <w:t>градостроительного</w:t>
        </w:r>
        <w:r w:rsidR="00F86750" w:rsidRPr="004E1630">
          <w:rPr>
            <w:bCs/>
            <w:sz w:val="24"/>
            <w:szCs w:val="24"/>
          </w:rPr>
          <w:t xml:space="preserve"> </w:t>
        </w:r>
        <w:r w:rsidRPr="004E1630">
          <w:rPr>
            <w:bCs/>
            <w:sz w:val="24"/>
            <w:szCs w:val="24"/>
          </w:rPr>
          <w:t>зонирования</w:t>
        </w:r>
      </w:hyperlink>
      <w:r w:rsidRPr="004E1630">
        <w:rPr>
          <w:bCs/>
          <w:sz w:val="24"/>
          <w:szCs w:val="24"/>
        </w:rPr>
        <w:t>;</w:t>
      </w:r>
    </w:p>
    <w:p w:rsidR="002021B7" w:rsidRPr="004E1630" w:rsidRDefault="002021B7" w:rsidP="0028053E">
      <w:pPr>
        <w:ind w:firstLine="709"/>
        <w:jc w:val="both"/>
        <w:rPr>
          <w:bCs/>
          <w:sz w:val="24"/>
          <w:szCs w:val="24"/>
        </w:rPr>
      </w:pPr>
      <w:r w:rsidRPr="004E1630">
        <w:rPr>
          <w:bCs/>
          <w:sz w:val="24"/>
          <w:szCs w:val="24"/>
        </w:rPr>
        <w:t>3)</w:t>
      </w:r>
      <w:r w:rsidR="00F86750" w:rsidRPr="004E1630">
        <w:rPr>
          <w:bCs/>
          <w:sz w:val="24"/>
          <w:szCs w:val="24"/>
        </w:rPr>
        <w:t xml:space="preserve"> </w:t>
      </w:r>
      <w:hyperlink r:id="rId10" w:anchor="block_109" w:history="1">
        <w:r w:rsidRPr="004E1630">
          <w:rPr>
            <w:bCs/>
            <w:sz w:val="24"/>
            <w:szCs w:val="24"/>
          </w:rPr>
          <w:t>градостроительные</w:t>
        </w:r>
        <w:r w:rsidR="00F86750" w:rsidRPr="004E1630">
          <w:rPr>
            <w:bCs/>
            <w:sz w:val="24"/>
            <w:szCs w:val="24"/>
          </w:rPr>
          <w:t xml:space="preserve"> </w:t>
        </w:r>
        <w:r w:rsidRPr="004E1630">
          <w:rPr>
            <w:bCs/>
            <w:sz w:val="24"/>
            <w:szCs w:val="24"/>
          </w:rPr>
          <w:t>регламенты</w:t>
        </w:r>
      </w:hyperlink>
      <w:r w:rsidRPr="004E1630">
        <w:rPr>
          <w:bCs/>
          <w:sz w:val="24"/>
          <w:szCs w:val="24"/>
        </w:rPr>
        <w:t>.</w:t>
      </w:r>
    </w:p>
    <w:p w:rsidR="002021B7" w:rsidRPr="004E1630" w:rsidRDefault="002021B7" w:rsidP="0028053E">
      <w:pPr>
        <w:ind w:firstLine="709"/>
        <w:jc w:val="both"/>
        <w:rPr>
          <w:bCs/>
          <w:sz w:val="24"/>
          <w:szCs w:val="24"/>
        </w:rPr>
      </w:pPr>
      <w:r w:rsidRPr="004E1630">
        <w:rPr>
          <w:bCs/>
          <w:sz w:val="24"/>
          <w:szCs w:val="24"/>
        </w:rPr>
        <w:t>3.</w:t>
      </w:r>
      <w:r w:rsidR="00F86750" w:rsidRPr="004E1630">
        <w:rPr>
          <w:bCs/>
          <w:sz w:val="24"/>
          <w:szCs w:val="24"/>
        </w:rPr>
        <w:t xml:space="preserve"> </w:t>
      </w:r>
      <w:r w:rsidRPr="004E1630">
        <w:rPr>
          <w:bCs/>
          <w:sz w:val="24"/>
          <w:szCs w:val="24"/>
        </w:rPr>
        <w:t>Порядок</w:t>
      </w:r>
      <w:r w:rsidR="00F86750" w:rsidRPr="004E1630">
        <w:rPr>
          <w:bCs/>
          <w:sz w:val="24"/>
          <w:szCs w:val="24"/>
        </w:rPr>
        <w:t xml:space="preserve"> </w:t>
      </w:r>
      <w:r w:rsidRPr="004E1630">
        <w:rPr>
          <w:bCs/>
          <w:sz w:val="24"/>
          <w:szCs w:val="24"/>
        </w:rPr>
        <w:t>применения</w:t>
      </w:r>
      <w:r w:rsidR="00F86750" w:rsidRPr="004E1630">
        <w:rPr>
          <w:bCs/>
          <w:sz w:val="24"/>
          <w:szCs w:val="24"/>
        </w:rPr>
        <w:t xml:space="preserve"> </w:t>
      </w:r>
      <w:hyperlink r:id="rId11" w:anchor="block_108" w:history="1">
        <w:r w:rsidRPr="004E1630">
          <w:rPr>
            <w:bCs/>
            <w:sz w:val="24"/>
            <w:szCs w:val="24"/>
          </w:rPr>
          <w:t>правил</w:t>
        </w:r>
        <w:r w:rsidR="00F86750" w:rsidRPr="004E1630">
          <w:rPr>
            <w:bCs/>
            <w:sz w:val="24"/>
            <w:szCs w:val="24"/>
          </w:rPr>
          <w:t xml:space="preserve"> </w:t>
        </w:r>
        <w:r w:rsidRPr="004E1630">
          <w:rPr>
            <w:bCs/>
            <w:sz w:val="24"/>
            <w:szCs w:val="24"/>
          </w:rPr>
          <w:t>землепользования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застройки</w:t>
        </w:r>
      </w:hyperlink>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внесения</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них</w:t>
      </w:r>
      <w:r w:rsidR="00F86750" w:rsidRPr="004E1630">
        <w:rPr>
          <w:bCs/>
          <w:sz w:val="24"/>
          <w:szCs w:val="24"/>
        </w:rPr>
        <w:t xml:space="preserve"> </w:t>
      </w:r>
      <w:r w:rsidRPr="004E1630">
        <w:rPr>
          <w:bCs/>
          <w:sz w:val="24"/>
          <w:szCs w:val="24"/>
        </w:rPr>
        <w:t>изменений</w:t>
      </w:r>
      <w:r w:rsidR="00F86750" w:rsidRPr="004E1630">
        <w:rPr>
          <w:bCs/>
          <w:sz w:val="24"/>
          <w:szCs w:val="24"/>
        </w:rPr>
        <w:t xml:space="preserve"> </w:t>
      </w:r>
      <w:r w:rsidRPr="004E1630">
        <w:rPr>
          <w:bCs/>
          <w:sz w:val="24"/>
          <w:szCs w:val="24"/>
        </w:rPr>
        <w:t>включает</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себя</w:t>
      </w:r>
      <w:r w:rsidR="00F86750" w:rsidRPr="004E1630">
        <w:rPr>
          <w:bCs/>
          <w:sz w:val="24"/>
          <w:szCs w:val="24"/>
        </w:rPr>
        <w:t xml:space="preserve"> </w:t>
      </w:r>
      <w:r w:rsidRPr="004E1630">
        <w:rPr>
          <w:bCs/>
          <w:sz w:val="24"/>
          <w:szCs w:val="24"/>
        </w:rPr>
        <w:t>положения:</w:t>
      </w:r>
    </w:p>
    <w:p w:rsidR="002021B7" w:rsidRPr="004E1630" w:rsidRDefault="002021B7" w:rsidP="0028053E">
      <w:pPr>
        <w:ind w:firstLine="709"/>
        <w:jc w:val="both"/>
        <w:rPr>
          <w:bCs/>
          <w:sz w:val="24"/>
          <w:szCs w:val="24"/>
        </w:rPr>
      </w:pPr>
      <w:r w:rsidRPr="004E1630">
        <w:rPr>
          <w:bCs/>
          <w:sz w:val="24"/>
          <w:szCs w:val="24"/>
        </w:rPr>
        <w:t>1)</w:t>
      </w:r>
      <w:r w:rsidR="00F86750" w:rsidRPr="004E1630">
        <w:rPr>
          <w:bCs/>
          <w:sz w:val="24"/>
          <w:szCs w:val="24"/>
        </w:rPr>
        <w:t xml:space="preserve"> </w:t>
      </w:r>
      <w:r w:rsidRPr="004E1630">
        <w:rPr>
          <w:bCs/>
          <w:sz w:val="24"/>
          <w:szCs w:val="24"/>
        </w:rPr>
        <w:t>о</w:t>
      </w:r>
      <w:r w:rsidR="00F86750" w:rsidRPr="004E1630">
        <w:rPr>
          <w:bCs/>
          <w:sz w:val="24"/>
          <w:szCs w:val="24"/>
        </w:rPr>
        <w:t xml:space="preserve"> </w:t>
      </w:r>
      <w:r w:rsidRPr="004E1630">
        <w:rPr>
          <w:bCs/>
          <w:sz w:val="24"/>
          <w:szCs w:val="24"/>
        </w:rPr>
        <w:t>регулировании</w:t>
      </w:r>
      <w:r w:rsidR="00F86750" w:rsidRPr="004E1630">
        <w:rPr>
          <w:bCs/>
          <w:sz w:val="24"/>
          <w:szCs w:val="24"/>
        </w:rPr>
        <w:t xml:space="preserve"> </w:t>
      </w:r>
      <w:r w:rsidRPr="004E1630">
        <w:rPr>
          <w:bCs/>
          <w:sz w:val="24"/>
          <w:szCs w:val="24"/>
        </w:rPr>
        <w:t>землепользования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застройки</w:t>
      </w:r>
      <w:r w:rsidR="00F86750" w:rsidRPr="004E1630">
        <w:rPr>
          <w:bCs/>
          <w:sz w:val="24"/>
          <w:szCs w:val="24"/>
        </w:rPr>
        <w:t xml:space="preserve"> </w:t>
      </w:r>
      <w:r w:rsidRPr="004E1630">
        <w:rPr>
          <w:bCs/>
          <w:sz w:val="24"/>
          <w:szCs w:val="24"/>
        </w:rPr>
        <w:t>органами</w:t>
      </w:r>
      <w:r w:rsidR="00F86750" w:rsidRPr="004E1630">
        <w:rPr>
          <w:bCs/>
          <w:sz w:val="24"/>
          <w:szCs w:val="24"/>
        </w:rPr>
        <w:t xml:space="preserve"> </w:t>
      </w:r>
      <w:r w:rsidRPr="004E1630">
        <w:rPr>
          <w:bCs/>
          <w:sz w:val="24"/>
          <w:szCs w:val="24"/>
        </w:rPr>
        <w:t>местного</w:t>
      </w:r>
      <w:r w:rsidR="00F86750" w:rsidRPr="004E1630">
        <w:rPr>
          <w:bCs/>
          <w:sz w:val="24"/>
          <w:szCs w:val="24"/>
        </w:rPr>
        <w:t xml:space="preserve"> </w:t>
      </w:r>
      <w:r w:rsidRPr="004E1630">
        <w:rPr>
          <w:bCs/>
          <w:sz w:val="24"/>
          <w:szCs w:val="24"/>
        </w:rPr>
        <w:t>самоуправления;</w:t>
      </w:r>
    </w:p>
    <w:p w:rsidR="002021B7" w:rsidRPr="004E1630" w:rsidRDefault="002021B7" w:rsidP="0028053E">
      <w:pPr>
        <w:ind w:firstLine="709"/>
        <w:jc w:val="both"/>
        <w:rPr>
          <w:bCs/>
          <w:sz w:val="24"/>
          <w:szCs w:val="24"/>
        </w:rPr>
      </w:pPr>
      <w:r w:rsidRPr="004E1630">
        <w:rPr>
          <w:bCs/>
          <w:sz w:val="24"/>
          <w:szCs w:val="24"/>
        </w:rPr>
        <w:t>2)</w:t>
      </w:r>
      <w:r w:rsidR="00F86750" w:rsidRPr="004E1630">
        <w:rPr>
          <w:bCs/>
          <w:sz w:val="24"/>
          <w:szCs w:val="24"/>
        </w:rPr>
        <w:t xml:space="preserve"> </w:t>
      </w:r>
      <w:r w:rsidRPr="004E1630">
        <w:rPr>
          <w:bCs/>
          <w:sz w:val="24"/>
          <w:szCs w:val="24"/>
        </w:rPr>
        <w:t>об</w:t>
      </w:r>
      <w:r w:rsidR="00F86750" w:rsidRPr="004E1630">
        <w:rPr>
          <w:bCs/>
          <w:sz w:val="24"/>
          <w:szCs w:val="24"/>
        </w:rPr>
        <w:t xml:space="preserve"> </w:t>
      </w:r>
      <w:r w:rsidRPr="004E1630">
        <w:rPr>
          <w:bCs/>
          <w:sz w:val="24"/>
          <w:szCs w:val="24"/>
        </w:rPr>
        <w:t>изменении</w:t>
      </w:r>
      <w:r w:rsidR="00F86750" w:rsidRPr="004E1630">
        <w:rPr>
          <w:bCs/>
          <w:sz w:val="24"/>
          <w:szCs w:val="24"/>
        </w:rPr>
        <w:t xml:space="preserve"> </w:t>
      </w:r>
      <w:hyperlink r:id="rId12" w:anchor="block_37" w:history="1">
        <w:r w:rsidRPr="004E1630">
          <w:rPr>
            <w:bCs/>
            <w:sz w:val="24"/>
            <w:szCs w:val="24"/>
          </w:rPr>
          <w:t>видов</w:t>
        </w:r>
        <w:r w:rsidR="00F86750" w:rsidRPr="004E1630">
          <w:rPr>
            <w:bCs/>
            <w:sz w:val="24"/>
            <w:szCs w:val="24"/>
          </w:rPr>
          <w:t xml:space="preserve"> </w:t>
        </w:r>
        <w:r w:rsidRPr="004E1630">
          <w:rPr>
            <w:bCs/>
            <w:sz w:val="24"/>
            <w:szCs w:val="24"/>
          </w:rPr>
          <w:t>разрешенного</w:t>
        </w:r>
        <w:r w:rsidR="00F86750" w:rsidRPr="004E1630">
          <w:rPr>
            <w:bCs/>
            <w:sz w:val="24"/>
            <w:szCs w:val="24"/>
          </w:rPr>
          <w:t xml:space="preserve"> </w:t>
        </w:r>
        <w:r w:rsidRPr="004E1630">
          <w:rPr>
            <w:bCs/>
            <w:sz w:val="24"/>
            <w:szCs w:val="24"/>
          </w:rPr>
          <w:t>использования</w:t>
        </w:r>
        <w:r w:rsidR="00F86750" w:rsidRPr="004E1630">
          <w:rPr>
            <w:bCs/>
            <w:sz w:val="24"/>
            <w:szCs w:val="24"/>
          </w:rPr>
          <w:t xml:space="preserve"> </w:t>
        </w:r>
        <w:r w:rsidRPr="004E1630">
          <w:rPr>
            <w:bCs/>
            <w:sz w:val="24"/>
            <w:szCs w:val="24"/>
          </w:rPr>
          <w:t>земельных</w:t>
        </w:r>
        <w:r w:rsidR="00F86750" w:rsidRPr="004E1630">
          <w:rPr>
            <w:bCs/>
            <w:sz w:val="24"/>
            <w:szCs w:val="24"/>
          </w:rPr>
          <w:t xml:space="preserve"> </w:t>
        </w:r>
        <w:r w:rsidRPr="004E1630">
          <w:rPr>
            <w:bCs/>
            <w:sz w:val="24"/>
            <w:szCs w:val="24"/>
          </w:rPr>
          <w:t>участков</w:t>
        </w:r>
      </w:hyperlink>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объектов</w:t>
      </w:r>
      <w:r w:rsidR="00F86750" w:rsidRPr="004E1630">
        <w:rPr>
          <w:bCs/>
          <w:sz w:val="24"/>
          <w:szCs w:val="24"/>
        </w:rPr>
        <w:t xml:space="preserve"> </w:t>
      </w:r>
      <w:r w:rsidRPr="004E1630">
        <w:rPr>
          <w:bCs/>
          <w:sz w:val="24"/>
          <w:szCs w:val="24"/>
        </w:rPr>
        <w:t>капитального</w:t>
      </w:r>
      <w:r w:rsidR="00F86750" w:rsidRPr="004E1630">
        <w:rPr>
          <w:bCs/>
          <w:sz w:val="24"/>
          <w:szCs w:val="24"/>
        </w:rPr>
        <w:t xml:space="preserve"> </w:t>
      </w:r>
      <w:r w:rsidRPr="004E1630">
        <w:rPr>
          <w:bCs/>
          <w:sz w:val="24"/>
          <w:szCs w:val="24"/>
        </w:rPr>
        <w:t>строительства</w:t>
      </w:r>
      <w:r w:rsidR="00F86750" w:rsidRPr="004E1630">
        <w:rPr>
          <w:bCs/>
          <w:sz w:val="24"/>
          <w:szCs w:val="24"/>
        </w:rPr>
        <w:t xml:space="preserve"> </w:t>
      </w:r>
      <w:r w:rsidRPr="004E1630">
        <w:rPr>
          <w:bCs/>
          <w:sz w:val="24"/>
          <w:szCs w:val="24"/>
        </w:rPr>
        <w:t>физическими</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юридическими</w:t>
      </w:r>
      <w:r w:rsidR="00F86750" w:rsidRPr="004E1630">
        <w:rPr>
          <w:bCs/>
          <w:sz w:val="24"/>
          <w:szCs w:val="24"/>
        </w:rPr>
        <w:t xml:space="preserve"> </w:t>
      </w:r>
      <w:r w:rsidRPr="004E1630">
        <w:rPr>
          <w:bCs/>
          <w:sz w:val="24"/>
          <w:szCs w:val="24"/>
        </w:rPr>
        <w:t>лицами;</w:t>
      </w:r>
    </w:p>
    <w:p w:rsidR="002021B7" w:rsidRPr="004E1630" w:rsidRDefault="002021B7" w:rsidP="0028053E">
      <w:pPr>
        <w:ind w:firstLine="709"/>
        <w:jc w:val="both"/>
        <w:rPr>
          <w:bCs/>
          <w:sz w:val="24"/>
          <w:szCs w:val="24"/>
        </w:rPr>
      </w:pPr>
      <w:r w:rsidRPr="004E1630">
        <w:rPr>
          <w:bCs/>
          <w:sz w:val="24"/>
          <w:szCs w:val="24"/>
        </w:rPr>
        <w:t>3)</w:t>
      </w:r>
      <w:r w:rsidR="00F86750" w:rsidRPr="004E1630">
        <w:rPr>
          <w:bCs/>
          <w:sz w:val="24"/>
          <w:szCs w:val="24"/>
        </w:rPr>
        <w:t xml:space="preserve"> </w:t>
      </w:r>
      <w:r w:rsidRPr="004E1630">
        <w:rPr>
          <w:bCs/>
          <w:sz w:val="24"/>
          <w:szCs w:val="24"/>
        </w:rPr>
        <w:t>о</w:t>
      </w:r>
      <w:r w:rsidR="00F86750" w:rsidRPr="004E1630">
        <w:rPr>
          <w:bCs/>
          <w:sz w:val="24"/>
          <w:szCs w:val="24"/>
        </w:rPr>
        <w:t xml:space="preserve"> </w:t>
      </w:r>
      <w:r w:rsidRPr="004E1630">
        <w:rPr>
          <w:bCs/>
          <w:sz w:val="24"/>
          <w:szCs w:val="24"/>
        </w:rPr>
        <w:t>подготовке</w:t>
      </w:r>
      <w:r w:rsidR="00F86750" w:rsidRPr="004E1630">
        <w:rPr>
          <w:bCs/>
          <w:sz w:val="24"/>
          <w:szCs w:val="24"/>
        </w:rPr>
        <w:t xml:space="preserve"> </w:t>
      </w:r>
      <w:r w:rsidRPr="004E1630">
        <w:rPr>
          <w:bCs/>
          <w:sz w:val="24"/>
          <w:szCs w:val="24"/>
        </w:rPr>
        <w:t>документации</w:t>
      </w:r>
      <w:r w:rsidR="00F86750" w:rsidRPr="004E1630">
        <w:rPr>
          <w:bCs/>
          <w:sz w:val="24"/>
          <w:szCs w:val="24"/>
        </w:rPr>
        <w:t xml:space="preserve"> </w:t>
      </w:r>
      <w:r w:rsidRPr="004E1630">
        <w:rPr>
          <w:bCs/>
          <w:sz w:val="24"/>
          <w:szCs w:val="24"/>
        </w:rPr>
        <w:t>по</w:t>
      </w:r>
      <w:r w:rsidR="00F86750" w:rsidRPr="004E1630">
        <w:rPr>
          <w:bCs/>
          <w:sz w:val="24"/>
          <w:szCs w:val="24"/>
        </w:rPr>
        <w:t xml:space="preserve"> </w:t>
      </w:r>
      <w:r w:rsidRPr="004E1630">
        <w:rPr>
          <w:bCs/>
          <w:sz w:val="24"/>
          <w:szCs w:val="24"/>
        </w:rPr>
        <w:t>планировке</w:t>
      </w:r>
      <w:r w:rsidR="00F86750" w:rsidRPr="004E1630">
        <w:rPr>
          <w:bCs/>
          <w:sz w:val="24"/>
          <w:szCs w:val="24"/>
        </w:rPr>
        <w:t xml:space="preserve"> </w:t>
      </w:r>
      <w:r w:rsidRPr="004E1630">
        <w:rPr>
          <w:bCs/>
          <w:sz w:val="24"/>
          <w:szCs w:val="24"/>
        </w:rPr>
        <w:t>территории</w:t>
      </w:r>
      <w:r w:rsidR="00F86750" w:rsidRPr="004E1630">
        <w:rPr>
          <w:bCs/>
          <w:sz w:val="24"/>
          <w:szCs w:val="24"/>
        </w:rPr>
        <w:t xml:space="preserve"> </w:t>
      </w:r>
      <w:r w:rsidRPr="004E1630">
        <w:rPr>
          <w:bCs/>
          <w:sz w:val="24"/>
          <w:szCs w:val="24"/>
        </w:rPr>
        <w:t>органами</w:t>
      </w:r>
      <w:r w:rsidR="00F86750" w:rsidRPr="004E1630">
        <w:rPr>
          <w:bCs/>
          <w:sz w:val="24"/>
          <w:szCs w:val="24"/>
        </w:rPr>
        <w:t xml:space="preserve"> </w:t>
      </w:r>
      <w:r w:rsidRPr="004E1630">
        <w:rPr>
          <w:bCs/>
          <w:sz w:val="24"/>
          <w:szCs w:val="24"/>
        </w:rPr>
        <w:t>местного</w:t>
      </w:r>
      <w:r w:rsidR="00F86750" w:rsidRPr="004E1630">
        <w:rPr>
          <w:bCs/>
          <w:sz w:val="24"/>
          <w:szCs w:val="24"/>
        </w:rPr>
        <w:t xml:space="preserve"> </w:t>
      </w:r>
      <w:r w:rsidRPr="004E1630">
        <w:rPr>
          <w:bCs/>
          <w:sz w:val="24"/>
          <w:szCs w:val="24"/>
        </w:rPr>
        <w:t>самоуправления;</w:t>
      </w:r>
    </w:p>
    <w:p w:rsidR="002021B7" w:rsidRPr="004E1630" w:rsidRDefault="002021B7" w:rsidP="0028053E">
      <w:pPr>
        <w:ind w:firstLine="709"/>
        <w:jc w:val="both"/>
        <w:rPr>
          <w:bCs/>
          <w:sz w:val="24"/>
          <w:szCs w:val="24"/>
        </w:rPr>
      </w:pPr>
      <w:r w:rsidRPr="004E1630">
        <w:rPr>
          <w:bCs/>
          <w:sz w:val="24"/>
          <w:szCs w:val="24"/>
        </w:rPr>
        <w:t>4)</w:t>
      </w:r>
      <w:r w:rsidR="00F86750" w:rsidRPr="004E1630">
        <w:rPr>
          <w:bCs/>
          <w:sz w:val="24"/>
          <w:szCs w:val="24"/>
        </w:rPr>
        <w:t xml:space="preserve"> </w:t>
      </w:r>
      <w:r w:rsidRPr="004E1630">
        <w:rPr>
          <w:bCs/>
          <w:sz w:val="24"/>
          <w:szCs w:val="24"/>
        </w:rPr>
        <w:t>о</w:t>
      </w:r>
      <w:r w:rsidR="00F86750" w:rsidRPr="004E1630">
        <w:rPr>
          <w:bCs/>
          <w:sz w:val="24"/>
          <w:szCs w:val="24"/>
        </w:rPr>
        <w:t xml:space="preserve"> </w:t>
      </w:r>
      <w:r w:rsidRPr="004E1630">
        <w:rPr>
          <w:bCs/>
          <w:sz w:val="24"/>
          <w:szCs w:val="24"/>
        </w:rPr>
        <w:t>проведении</w:t>
      </w:r>
      <w:r w:rsidR="00F86750" w:rsidRPr="004E1630">
        <w:rPr>
          <w:bCs/>
          <w:sz w:val="24"/>
          <w:szCs w:val="24"/>
        </w:rPr>
        <w:t xml:space="preserve"> </w:t>
      </w:r>
      <w:r w:rsidRPr="004E1630">
        <w:rPr>
          <w:bCs/>
          <w:sz w:val="24"/>
          <w:szCs w:val="24"/>
        </w:rPr>
        <w:t>публичных</w:t>
      </w:r>
      <w:r w:rsidR="00F86750" w:rsidRPr="004E1630">
        <w:rPr>
          <w:bCs/>
          <w:sz w:val="24"/>
          <w:szCs w:val="24"/>
        </w:rPr>
        <w:t xml:space="preserve"> </w:t>
      </w:r>
      <w:r w:rsidRPr="004E1630">
        <w:rPr>
          <w:bCs/>
          <w:sz w:val="24"/>
          <w:szCs w:val="24"/>
        </w:rPr>
        <w:t>слушаний</w:t>
      </w:r>
      <w:r w:rsidR="00F86750" w:rsidRPr="004E1630">
        <w:rPr>
          <w:bCs/>
          <w:sz w:val="24"/>
          <w:szCs w:val="24"/>
        </w:rPr>
        <w:t xml:space="preserve"> </w:t>
      </w:r>
      <w:r w:rsidRPr="004E1630">
        <w:rPr>
          <w:bCs/>
          <w:sz w:val="24"/>
          <w:szCs w:val="24"/>
        </w:rPr>
        <w:t>по</w:t>
      </w:r>
      <w:r w:rsidR="00F86750" w:rsidRPr="004E1630">
        <w:rPr>
          <w:bCs/>
          <w:sz w:val="24"/>
          <w:szCs w:val="24"/>
        </w:rPr>
        <w:t xml:space="preserve"> </w:t>
      </w:r>
      <w:r w:rsidRPr="004E1630">
        <w:rPr>
          <w:bCs/>
          <w:sz w:val="24"/>
          <w:szCs w:val="24"/>
        </w:rPr>
        <w:t>вопросам</w:t>
      </w:r>
      <w:r w:rsidR="00F86750" w:rsidRPr="004E1630">
        <w:rPr>
          <w:bCs/>
          <w:sz w:val="24"/>
          <w:szCs w:val="24"/>
        </w:rPr>
        <w:t xml:space="preserve"> </w:t>
      </w:r>
      <w:r w:rsidRPr="004E1630">
        <w:rPr>
          <w:bCs/>
          <w:sz w:val="24"/>
          <w:szCs w:val="24"/>
        </w:rPr>
        <w:t>землепользования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застройки;</w:t>
      </w:r>
    </w:p>
    <w:p w:rsidR="002021B7" w:rsidRPr="004E1630" w:rsidRDefault="002021B7" w:rsidP="0028053E">
      <w:pPr>
        <w:ind w:firstLine="709"/>
        <w:jc w:val="both"/>
        <w:rPr>
          <w:bCs/>
          <w:sz w:val="24"/>
          <w:szCs w:val="24"/>
        </w:rPr>
      </w:pPr>
      <w:r w:rsidRPr="004E1630">
        <w:rPr>
          <w:bCs/>
          <w:sz w:val="24"/>
          <w:szCs w:val="24"/>
        </w:rPr>
        <w:t>5)</w:t>
      </w:r>
      <w:r w:rsidR="00F86750" w:rsidRPr="004E1630">
        <w:rPr>
          <w:bCs/>
          <w:sz w:val="24"/>
          <w:szCs w:val="24"/>
        </w:rPr>
        <w:t xml:space="preserve"> </w:t>
      </w:r>
      <w:r w:rsidRPr="004E1630">
        <w:rPr>
          <w:bCs/>
          <w:sz w:val="24"/>
          <w:szCs w:val="24"/>
        </w:rPr>
        <w:t>о</w:t>
      </w:r>
      <w:r w:rsidR="00F86750" w:rsidRPr="004E1630">
        <w:rPr>
          <w:bCs/>
          <w:sz w:val="24"/>
          <w:szCs w:val="24"/>
        </w:rPr>
        <w:t xml:space="preserve"> </w:t>
      </w:r>
      <w:r w:rsidRPr="004E1630">
        <w:rPr>
          <w:bCs/>
          <w:sz w:val="24"/>
          <w:szCs w:val="24"/>
        </w:rPr>
        <w:t>внесении</w:t>
      </w:r>
      <w:r w:rsidR="00F86750" w:rsidRPr="004E1630">
        <w:rPr>
          <w:bCs/>
          <w:sz w:val="24"/>
          <w:szCs w:val="24"/>
        </w:rPr>
        <w:t xml:space="preserve"> </w:t>
      </w:r>
      <w:r w:rsidRPr="004E1630">
        <w:rPr>
          <w:bCs/>
          <w:sz w:val="24"/>
          <w:szCs w:val="24"/>
        </w:rPr>
        <w:t>изменений</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правила</w:t>
      </w:r>
      <w:r w:rsidR="00F86750" w:rsidRPr="004E1630">
        <w:rPr>
          <w:bCs/>
          <w:sz w:val="24"/>
          <w:szCs w:val="24"/>
        </w:rPr>
        <w:t xml:space="preserve"> </w:t>
      </w:r>
      <w:r w:rsidRPr="004E1630">
        <w:rPr>
          <w:bCs/>
          <w:sz w:val="24"/>
          <w:szCs w:val="24"/>
        </w:rPr>
        <w:t>землепользования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застройки;</w:t>
      </w:r>
    </w:p>
    <w:p w:rsidR="002021B7" w:rsidRPr="004E1630" w:rsidRDefault="002021B7" w:rsidP="0028053E">
      <w:pPr>
        <w:ind w:firstLine="709"/>
        <w:jc w:val="both"/>
        <w:rPr>
          <w:bCs/>
          <w:sz w:val="24"/>
          <w:szCs w:val="24"/>
        </w:rPr>
      </w:pPr>
      <w:r w:rsidRPr="004E1630">
        <w:rPr>
          <w:bCs/>
          <w:sz w:val="24"/>
          <w:szCs w:val="24"/>
        </w:rPr>
        <w:t>6)</w:t>
      </w:r>
      <w:r w:rsidR="00F86750" w:rsidRPr="004E1630">
        <w:rPr>
          <w:bCs/>
          <w:sz w:val="24"/>
          <w:szCs w:val="24"/>
        </w:rPr>
        <w:t xml:space="preserve"> </w:t>
      </w:r>
      <w:r w:rsidRPr="004E1630">
        <w:rPr>
          <w:bCs/>
          <w:sz w:val="24"/>
          <w:szCs w:val="24"/>
        </w:rPr>
        <w:t>о</w:t>
      </w:r>
      <w:r w:rsidR="00F86750" w:rsidRPr="004E1630">
        <w:rPr>
          <w:bCs/>
          <w:sz w:val="24"/>
          <w:szCs w:val="24"/>
        </w:rPr>
        <w:t xml:space="preserve"> </w:t>
      </w:r>
      <w:r w:rsidRPr="004E1630">
        <w:rPr>
          <w:bCs/>
          <w:sz w:val="24"/>
          <w:szCs w:val="24"/>
        </w:rPr>
        <w:t>регулировании</w:t>
      </w:r>
      <w:r w:rsidR="00F86750" w:rsidRPr="004E1630">
        <w:rPr>
          <w:bCs/>
          <w:sz w:val="24"/>
          <w:szCs w:val="24"/>
        </w:rPr>
        <w:t xml:space="preserve"> </w:t>
      </w:r>
      <w:r w:rsidRPr="004E1630">
        <w:rPr>
          <w:bCs/>
          <w:sz w:val="24"/>
          <w:szCs w:val="24"/>
        </w:rPr>
        <w:t>иных</w:t>
      </w:r>
      <w:r w:rsidR="00F86750" w:rsidRPr="004E1630">
        <w:rPr>
          <w:bCs/>
          <w:sz w:val="24"/>
          <w:szCs w:val="24"/>
        </w:rPr>
        <w:t xml:space="preserve"> </w:t>
      </w:r>
      <w:r w:rsidRPr="004E1630">
        <w:rPr>
          <w:bCs/>
          <w:sz w:val="24"/>
          <w:szCs w:val="24"/>
        </w:rPr>
        <w:t>вопросов</w:t>
      </w:r>
      <w:r w:rsidR="00F86750" w:rsidRPr="004E1630">
        <w:rPr>
          <w:bCs/>
          <w:sz w:val="24"/>
          <w:szCs w:val="24"/>
        </w:rPr>
        <w:t xml:space="preserve"> </w:t>
      </w:r>
      <w:r w:rsidRPr="004E1630">
        <w:rPr>
          <w:bCs/>
          <w:sz w:val="24"/>
          <w:szCs w:val="24"/>
        </w:rPr>
        <w:t>землепользования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застройки.</w:t>
      </w:r>
    </w:p>
    <w:p w:rsidR="002021B7" w:rsidRPr="004E1630" w:rsidRDefault="002021B7" w:rsidP="0028053E">
      <w:pPr>
        <w:jc w:val="both"/>
        <w:rPr>
          <w:bCs/>
          <w:sz w:val="24"/>
          <w:szCs w:val="24"/>
        </w:rPr>
      </w:pPr>
    </w:p>
    <w:p w:rsidR="0028053E" w:rsidRPr="004E1630" w:rsidRDefault="0028053E" w:rsidP="0028053E">
      <w:pPr>
        <w:jc w:val="both"/>
        <w:rPr>
          <w:bCs/>
          <w:sz w:val="24"/>
          <w:szCs w:val="24"/>
        </w:rPr>
      </w:pPr>
    </w:p>
    <w:p w:rsidR="002021B7" w:rsidRPr="004E1630" w:rsidRDefault="002021B7" w:rsidP="00F67EDE">
      <w:pPr>
        <w:jc w:val="center"/>
        <w:rPr>
          <w:b/>
          <w:iCs/>
          <w:sz w:val="24"/>
          <w:szCs w:val="24"/>
        </w:rPr>
      </w:pPr>
      <w:bookmarkStart w:id="12" w:name="_Toc433729349"/>
      <w:r w:rsidRPr="004E1630">
        <w:rPr>
          <w:b/>
          <w:iCs/>
          <w:sz w:val="24"/>
          <w:szCs w:val="24"/>
        </w:rPr>
        <w:t>Часть</w:t>
      </w:r>
      <w:r w:rsidR="00F86750" w:rsidRPr="004E1630">
        <w:rPr>
          <w:b/>
          <w:iCs/>
          <w:sz w:val="24"/>
          <w:szCs w:val="24"/>
        </w:rPr>
        <w:t xml:space="preserve"> </w:t>
      </w:r>
      <w:r w:rsidRPr="004E1630">
        <w:rPr>
          <w:b/>
          <w:iCs/>
          <w:sz w:val="24"/>
          <w:szCs w:val="24"/>
        </w:rPr>
        <w:t>1.</w:t>
      </w:r>
      <w:r w:rsidR="00F86750" w:rsidRPr="004E1630">
        <w:rPr>
          <w:b/>
          <w:iCs/>
          <w:sz w:val="24"/>
          <w:szCs w:val="24"/>
        </w:rPr>
        <w:t xml:space="preserve"> </w:t>
      </w:r>
      <w:r w:rsidRPr="004E1630">
        <w:rPr>
          <w:b/>
          <w:iCs/>
          <w:sz w:val="24"/>
          <w:szCs w:val="24"/>
        </w:rPr>
        <w:t>ПОРЯДОК</w:t>
      </w:r>
      <w:r w:rsidR="00F86750" w:rsidRPr="004E1630">
        <w:rPr>
          <w:b/>
          <w:iCs/>
          <w:sz w:val="24"/>
          <w:szCs w:val="24"/>
        </w:rPr>
        <w:t xml:space="preserve"> </w:t>
      </w:r>
      <w:r w:rsidRPr="004E1630">
        <w:rPr>
          <w:b/>
          <w:iCs/>
          <w:sz w:val="24"/>
          <w:szCs w:val="24"/>
        </w:rPr>
        <w:t>ПРИМЕНЕНИЯ</w:t>
      </w:r>
      <w:r w:rsidR="00F86750" w:rsidRPr="004E1630">
        <w:rPr>
          <w:b/>
          <w:iCs/>
          <w:sz w:val="24"/>
          <w:szCs w:val="24"/>
        </w:rPr>
        <w:t xml:space="preserve"> </w:t>
      </w:r>
      <w:r w:rsidRPr="004E1630">
        <w:rPr>
          <w:b/>
          <w:iCs/>
          <w:sz w:val="24"/>
          <w:szCs w:val="24"/>
        </w:rPr>
        <w:t>ПРАВИЛ</w:t>
      </w:r>
      <w:r w:rsidR="00F86750" w:rsidRPr="004E1630">
        <w:rPr>
          <w:b/>
          <w:iCs/>
          <w:sz w:val="24"/>
          <w:szCs w:val="24"/>
        </w:rPr>
        <w:t xml:space="preserve"> </w:t>
      </w:r>
      <w:r w:rsidRPr="004E1630">
        <w:rPr>
          <w:b/>
          <w:iCs/>
          <w:sz w:val="24"/>
          <w:szCs w:val="24"/>
        </w:rPr>
        <w:t>ЗЕМЛЕПОЛЬЗОВАНИЯ</w:t>
      </w:r>
      <w:r w:rsidR="00F67EDE" w:rsidRPr="004E1630">
        <w:rPr>
          <w:b/>
          <w:iCs/>
          <w:sz w:val="24"/>
          <w:szCs w:val="24"/>
        </w:rPr>
        <w:br/>
      </w:r>
      <w:r w:rsidRPr="004E1630">
        <w:rPr>
          <w:b/>
          <w:iCs/>
          <w:sz w:val="24"/>
          <w:szCs w:val="24"/>
        </w:rPr>
        <w:t>И</w:t>
      </w:r>
      <w:r w:rsidR="00F86750" w:rsidRPr="004E1630">
        <w:rPr>
          <w:b/>
          <w:iCs/>
          <w:sz w:val="24"/>
          <w:szCs w:val="24"/>
        </w:rPr>
        <w:t xml:space="preserve"> </w:t>
      </w:r>
      <w:r w:rsidRPr="004E1630">
        <w:rPr>
          <w:b/>
          <w:iCs/>
          <w:sz w:val="24"/>
          <w:szCs w:val="24"/>
        </w:rPr>
        <w:t>ЗАСТРОЙКИ</w:t>
      </w:r>
      <w:r w:rsidR="00F86750" w:rsidRPr="004E1630">
        <w:rPr>
          <w:b/>
          <w:iCs/>
          <w:sz w:val="24"/>
          <w:szCs w:val="24"/>
        </w:rPr>
        <w:t xml:space="preserve"> </w:t>
      </w:r>
      <w:r w:rsidRPr="004E1630">
        <w:rPr>
          <w:b/>
          <w:iCs/>
          <w:sz w:val="24"/>
          <w:szCs w:val="24"/>
        </w:rPr>
        <w:t>И</w:t>
      </w:r>
      <w:r w:rsidR="00F86750" w:rsidRPr="004E1630">
        <w:rPr>
          <w:b/>
          <w:iCs/>
          <w:sz w:val="24"/>
          <w:szCs w:val="24"/>
        </w:rPr>
        <w:t xml:space="preserve"> </w:t>
      </w:r>
      <w:r w:rsidRPr="004E1630">
        <w:rPr>
          <w:b/>
          <w:iCs/>
          <w:sz w:val="24"/>
          <w:szCs w:val="24"/>
        </w:rPr>
        <w:t>ВНЕСЕНИЯ</w:t>
      </w:r>
      <w:r w:rsidR="00F86750" w:rsidRPr="004E1630">
        <w:rPr>
          <w:b/>
          <w:iCs/>
          <w:sz w:val="24"/>
          <w:szCs w:val="24"/>
        </w:rPr>
        <w:t xml:space="preserve"> </w:t>
      </w:r>
      <w:r w:rsidRPr="004E1630">
        <w:rPr>
          <w:b/>
          <w:iCs/>
          <w:sz w:val="24"/>
          <w:szCs w:val="24"/>
        </w:rPr>
        <w:t>ИЗМЕНЕИЙ</w:t>
      </w:r>
      <w:r w:rsidR="00F86750" w:rsidRPr="004E1630">
        <w:rPr>
          <w:b/>
          <w:iCs/>
          <w:sz w:val="24"/>
          <w:szCs w:val="24"/>
        </w:rPr>
        <w:t xml:space="preserve"> </w:t>
      </w:r>
      <w:r w:rsidRPr="004E1630">
        <w:rPr>
          <w:b/>
          <w:iCs/>
          <w:sz w:val="24"/>
          <w:szCs w:val="24"/>
        </w:rPr>
        <w:t>В</w:t>
      </w:r>
      <w:r w:rsidR="00F86750" w:rsidRPr="004E1630">
        <w:rPr>
          <w:b/>
          <w:iCs/>
          <w:sz w:val="24"/>
          <w:szCs w:val="24"/>
        </w:rPr>
        <w:t xml:space="preserve"> </w:t>
      </w:r>
      <w:r w:rsidRPr="004E1630">
        <w:rPr>
          <w:b/>
          <w:iCs/>
          <w:sz w:val="24"/>
          <w:szCs w:val="24"/>
        </w:rPr>
        <w:t>УКАЗАННЫЕ</w:t>
      </w:r>
      <w:r w:rsidR="00F86750" w:rsidRPr="004E1630">
        <w:rPr>
          <w:b/>
          <w:iCs/>
          <w:sz w:val="24"/>
          <w:szCs w:val="24"/>
        </w:rPr>
        <w:t xml:space="preserve"> </w:t>
      </w:r>
      <w:r w:rsidRPr="004E1630">
        <w:rPr>
          <w:b/>
          <w:iCs/>
          <w:sz w:val="24"/>
          <w:szCs w:val="24"/>
        </w:rPr>
        <w:t>ПРАВИЛА</w:t>
      </w:r>
      <w:bookmarkEnd w:id="12"/>
    </w:p>
    <w:p w:rsidR="00F67EDE" w:rsidRPr="004E1630" w:rsidRDefault="00F67EDE" w:rsidP="00F67EDE">
      <w:pPr>
        <w:jc w:val="both"/>
        <w:rPr>
          <w:iCs/>
          <w:sz w:val="24"/>
          <w:szCs w:val="24"/>
        </w:rPr>
      </w:pPr>
      <w:bookmarkStart w:id="13" w:name="_Toc433729350"/>
    </w:p>
    <w:p w:rsidR="004E5343" w:rsidRPr="004E1630" w:rsidRDefault="004E5343" w:rsidP="00F67EDE">
      <w:pPr>
        <w:jc w:val="both"/>
        <w:rPr>
          <w:iCs/>
          <w:sz w:val="24"/>
          <w:szCs w:val="24"/>
        </w:rPr>
      </w:pPr>
    </w:p>
    <w:p w:rsidR="002021B7" w:rsidRPr="004E1630" w:rsidRDefault="002021B7" w:rsidP="00F67EDE">
      <w:pPr>
        <w:jc w:val="center"/>
        <w:rPr>
          <w:b/>
          <w:sz w:val="24"/>
          <w:szCs w:val="24"/>
        </w:rPr>
      </w:pPr>
      <w:r w:rsidRPr="004E1630">
        <w:rPr>
          <w:b/>
          <w:iCs/>
          <w:sz w:val="24"/>
          <w:szCs w:val="24"/>
        </w:rPr>
        <w:t>Глава</w:t>
      </w:r>
      <w:r w:rsidR="00F86750" w:rsidRPr="004E1630">
        <w:rPr>
          <w:b/>
          <w:iCs/>
          <w:sz w:val="24"/>
          <w:szCs w:val="24"/>
        </w:rPr>
        <w:t xml:space="preserve"> </w:t>
      </w:r>
      <w:r w:rsidRPr="004E1630">
        <w:rPr>
          <w:b/>
          <w:iCs/>
          <w:sz w:val="24"/>
          <w:szCs w:val="24"/>
        </w:rPr>
        <w:t>1.</w:t>
      </w:r>
      <w:r w:rsidR="00F86750" w:rsidRPr="004E1630">
        <w:rPr>
          <w:b/>
          <w:iCs/>
          <w:sz w:val="24"/>
          <w:szCs w:val="24"/>
        </w:rPr>
        <w:t xml:space="preserve"> </w:t>
      </w:r>
      <w:r w:rsidRPr="004E1630">
        <w:rPr>
          <w:b/>
          <w:iCs/>
          <w:sz w:val="24"/>
          <w:szCs w:val="24"/>
        </w:rPr>
        <w:t>ОБЩИЕ</w:t>
      </w:r>
      <w:r w:rsidR="00F86750" w:rsidRPr="004E1630">
        <w:rPr>
          <w:b/>
          <w:iCs/>
          <w:sz w:val="24"/>
          <w:szCs w:val="24"/>
        </w:rPr>
        <w:t xml:space="preserve"> </w:t>
      </w:r>
      <w:r w:rsidRPr="004E1630">
        <w:rPr>
          <w:b/>
          <w:iCs/>
          <w:sz w:val="24"/>
          <w:szCs w:val="24"/>
        </w:rPr>
        <w:t>ПОЛОЖ</w:t>
      </w:r>
      <w:r w:rsidRPr="004E1630">
        <w:rPr>
          <w:b/>
          <w:sz w:val="24"/>
          <w:szCs w:val="24"/>
        </w:rPr>
        <w:t>ЕНИЯ</w:t>
      </w:r>
      <w:bookmarkEnd w:id="13"/>
    </w:p>
    <w:p w:rsidR="002021B7" w:rsidRPr="004E1630" w:rsidRDefault="002021B7" w:rsidP="0028053E">
      <w:pPr>
        <w:ind w:firstLine="709"/>
        <w:jc w:val="both"/>
        <w:rPr>
          <w:bCs/>
          <w:sz w:val="24"/>
          <w:szCs w:val="24"/>
        </w:rPr>
      </w:pPr>
      <w:bookmarkStart w:id="14" w:name="_Toc412129376"/>
      <w:bookmarkStart w:id="15" w:name="_Toc433729351"/>
      <w:r w:rsidRPr="004E1630">
        <w:rPr>
          <w:bCs/>
          <w:sz w:val="24"/>
          <w:szCs w:val="24"/>
        </w:rPr>
        <w:t>Правила</w:t>
      </w:r>
      <w:r w:rsidR="00F86750" w:rsidRPr="004E1630">
        <w:rPr>
          <w:bCs/>
          <w:sz w:val="24"/>
          <w:szCs w:val="24"/>
        </w:rPr>
        <w:t xml:space="preserve"> </w:t>
      </w:r>
      <w:r w:rsidRPr="004E1630">
        <w:rPr>
          <w:bCs/>
          <w:sz w:val="24"/>
          <w:szCs w:val="24"/>
        </w:rPr>
        <w:t>землепользования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застройки</w:t>
      </w:r>
      <w:r w:rsidR="00F86750" w:rsidRPr="004E1630">
        <w:rPr>
          <w:bCs/>
          <w:sz w:val="24"/>
          <w:szCs w:val="24"/>
        </w:rPr>
        <w:t xml:space="preserve"> </w:t>
      </w:r>
      <w:r w:rsidRPr="004E1630">
        <w:rPr>
          <w:bCs/>
          <w:sz w:val="24"/>
          <w:szCs w:val="24"/>
        </w:rPr>
        <w:t>разрабатываются</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целях:</w:t>
      </w:r>
    </w:p>
    <w:p w:rsidR="002021B7" w:rsidRPr="004E1630" w:rsidRDefault="002021B7" w:rsidP="0028053E">
      <w:pPr>
        <w:ind w:firstLine="709"/>
        <w:jc w:val="both"/>
        <w:rPr>
          <w:bCs/>
          <w:sz w:val="24"/>
          <w:szCs w:val="24"/>
        </w:rPr>
      </w:pPr>
      <w:r w:rsidRPr="004E1630">
        <w:rPr>
          <w:bCs/>
          <w:sz w:val="24"/>
          <w:szCs w:val="24"/>
        </w:rPr>
        <w:t>1)</w:t>
      </w:r>
      <w:r w:rsidR="00F86750" w:rsidRPr="004E1630">
        <w:rPr>
          <w:bCs/>
          <w:sz w:val="24"/>
          <w:szCs w:val="24"/>
        </w:rPr>
        <w:t xml:space="preserve"> </w:t>
      </w:r>
      <w:r w:rsidRPr="004E1630">
        <w:rPr>
          <w:bCs/>
          <w:sz w:val="24"/>
          <w:szCs w:val="24"/>
        </w:rPr>
        <w:t>создания</w:t>
      </w:r>
      <w:r w:rsidR="00F86750" w:rsidRPr="004E1630">
        <w:rPr>
          <w:bCs/>
          <w:sz w:val="24"/>
          <w:szCs w:val="24"/>
        </w:rPr>
        <w:t xml:space="preserve"> </w:t>
      </w:r>
      <w:r w:rsidRPr="004E1630">
        <w:rPr>
          <w:bCs/>
          <w:sz w:val="24"/>
          <w:szCs w:val="24"/>
        </w:rPr>
        <w:t>условий</w:t>
      </w:r>
      <w:r w:rsidR="00F86750" w:rsidRPr="004E1630">
        <w:rPr>
          <w:bCs/>
          <w:sz w:val="24"/>
          <w:szCs w:val="24"/>
        </w:rPr>
        <w:t xml:space="preserve"> </w:t>
      </w:r>
      <w:r w:rsidRPr="004E1630">
        <w:rPr>
          <w:bCs/>
          <w:sz w:val="24"/>
          <w:szCs w:val="24"/>
        </w:rPr>
        <w:t>для</w:t>
      </w:r>
      <w:r w:rsidR="00F86750" w:rsidRPr="004E1630">
        <w:rPr>
          <w:bCs/>
          <w:sz w:val="24"/>
          <w:szCs w:val="24"/>
        </w:rPr>
        <w:t xml:space="preserve"> </w:t>
      </w:r>
      <w:hyperlink r:id="rId13" w:anchor="block_103" w:history="1">
        <w:r w:rsidRPr="004E1630">
          <w:rPr>
            <w:bCs/>
            <w:sz w:val="24"/>
            <w:szCs w:val="24"/>
          </w:rPr>
          <w:t>устойчивого</w:t>
        </w:r>
        <w:r w:rsidR="00F86750" w:rsidRPr="004E1630">
          <w:rPr>
            <w:bCs/>
            <w:sz w:val="24"/>
            <w:szCs w:val="24"/>
          </w:rPr>
          <w:t xml:space="preserve"> </w:t>
        </w:r>
        <w:r w:rsidRPr="004E1630">
          <w:rPr>
            <w:bCs/>
            <w:sz w:val="24"/>
            <w:szCs w:val="24"/>
          </w:rPr>
          <w:t>развития</w:t>
        </w:r>
        <w:r w:rsidR="00F86750" w:rsidRPr="004E1630">
          <w:rPr>
            <w:bCs/>
            <w:sz w:val="24"/>
            <w:szCs w:val="24"/>
          </w:rPr>
          <w:t xml:space="preserve"> </w:t>
        </w:r>
        <w:r w:rsidRPr="004E1630">
          <w:rPr>
            <w:bCs/>
            <w:sz w:val="24"/>
            <w:szCs w:val="24"/>
          </w:rPr>
          <w:t>территорий</w:t>
        </w:r>
      </w:hyperlink>
      <w:r w:rsidR="00F86750" w:rsidRPr="004E1630">
        <w:rPr>
          <w:bCs/>
          <w:sz w:val="24"/>
          <w:szCs w:val="24"/>
        </w:rPr>
        <w:t xml:space="preserve"> </w:t>
      </w:r>
      <w:r w:rsidRPr="004E1630">
        <w:rPr>
          <w:bCs/>
          <w:sz w:val="24"/>
          <w:szCs w:val="24"/>
        </w:rPr>
        <w:t>муниципальных</w:t>
      </w:r>
      <w:r w:rsidR="00F86750" w:rsidRPr="004E1630">
        <w:rPr>
          <w:bCs/>
          <w:sz w:val="24"/>
          <w:szCs w:val="24"/>
        </w:rPr>
        <w:t xml:space="preserve"> </w:t>
      </w:r>
      <w:r w:rsidRPr="004E1630">
        <w:rPr>
          <w:bCs/>
          <w:sz w:val="24"/>
          <w:szCs w:val="24"/>
        </w:rPr>
        <w:t>образований,</w:t>
      </w:r>
      <w:r w:rsidR="00F86750" w:rsidRPr="004E1630">
        <w:rPr>
          <w:bCs/>
          <w:sz w:val="24"/>
          <w:szCs w:val="24"/>
        </w:rPr>
        <w:t xml:space="preserve"> </w:t>
      </w:r>
      <w:r w:rsidRPr="004E1630">
        <w:rPr>
          <w:bCs/>
          <w:sz w:val="24"/>
          <w:szCs w:val="24"/>
        </w:rPr>
        <w:t>сохранения</w:t>
      </w:r>
      <w:r w:rsidR="00F86750" w:rsidRPr="004E1630">
        <w:rPr>
          <w:bCs/>
          <w:sz w:val="24"/>
          <w:szCs w:val="24"/>
        </w:rPr>
        <w:t xml:space="preserve"> </w:t>
      </w:r>
      <w:r w:rsidRPr="004E1630">
        <w:rPr>
          <w:bCs/>
          <w:sz w:val="24"/>
          <w:szCs w:val="24"/>
        </w:rPr>
        <w:t>окружающей</w:t>
      </w:r>
      <w:r w:rsidR="00F86750" w:rsidRPr="004E1630">
        <w:rPr>
          <w:bCs/>
          <w:sz w:val="24"/>
          <w:szCs w:val="24"/>
        </w:rPr>
        <w:t xml:space="preserve"> </w:t>
      </w:r>
      <w:r w:rsidRPr="004E1630">
        <w:rPr>
          <w:bCs/>
          <w:sz w:val="24"/>
          <w:szCs w:val="24"/>
        </w:rPr>
        <w:t>среды</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объектов</w:t>
      </w:r>
      <w:r w:rsidR="00F86750" w:rsidRPr="004E1630">
        <w:rPr>
          <w:bCs/>
          <w:sz w:val="24"/>
          <w:szCs w:val="24"/>
        </w:rPr>
        <w:t xml:space="preserve"> </w:t>
      </w:r>
      <w:r w:rsidRPr="004E1630">
        <w:rPr>
          <w:bCs/>
          <w:sz w:val="24"/>
          <w:szCs w:val="24"/>
        </w:rPr>
        <w:t>культурного</w:t>
      </w:r>
      <w:r w:rsidR="00F86750" w:rsidRPr="004E1630">
        <w:rPr>
          <w:bCs/>
          <w:sz w:val="24"/>
          <w:szCs w:val="24"/>
        </w:rPr>
        <w:t xml:space="preserve"> </w:t>
      </w:r>
      <w:r w:rsidRPr="004E1630">
        <w:rPr>
          <w:bCs/>
          <w:sz w:val="24"/>
          <w:szCs w:val="24"/>
        </w:rPr>
        <w:t>наследия;</w:t>
      </w:r>
    </w:p>
    <w:p w:rsidR="002021B7" w:rsidRPr="004E1630" w:rsidRDefault="002021B7" w:rsidP="0028053E">
      <w:pPr>
        <w:ind w:firstLine="709"/>
        <w:jc w:val="both"/>
        <w:rPr>
          <w:bCs/>
          <w:sz w:val="24"/>
          <w:szCs w:val="24"/>
        </w:rPr>
      </w:pPr>
      <w:r w:rsidRPr="004E1630">
        <w:rPr>
          <w:bCs/>
          <w:sz w:val="24"/>
          <w:szCs w:val="24"/>
        </w:rPr>
        <w:t>2)</w:t>
      </w:r>
      <w:r w:rsidR="00F86750" w:rsidRPr="004E1630">
        <w:rPr>
          <w:bCs/>
          <w:sz w:val="24"/>
          <w:szCs w:val="24"/>
        </w:rPr>
        <w:t xml:space="preserve"> </w:t>
      </w:r>
      <w:r w:rsidRPr="004E1630">
        <w:rPr>
          <w:bCs/>
          <w:sz w:val="24"/>
          <w:szCs w:val="24"/>
        </w:rPr>
        <w:t>создания</w:t>
      </w:r>
      <w:r w:rsidR="00F86750" w:rsidRPr="004E1630">
        <w:rPr>
          <w:bCs/>
          <w:sz w:val="24"/>
          <w:szCs w:val="24"/>
        </w:rPr>
        <w:t xml:space="preserve"> </w:t>
      </w:r>
      <w:r w:rsidRPr="004E1630">
        <w:rPr>
          <w:bCs/>
          <w:sz w:val="24"/>
          <w:szCs w:val="24"/>
        </w:rPr>
        <w:t>условий</w:t>
      </w:r>
      <w:r w:rsidR="00F86750" w:rsidRPr="004E1630">
        <w:rPr>
          <w:bCs/>
          <w:sz w:val="24"/>
          <w:szCs w:val="24"/>
        </w:rPr>
        <w:t xml:space="preserve"> </w:t>
      </w:r>
      <w:r w:rsidRPr="004E1630">
        <w:rPr>
          <w:bCs/>
          <w:sz w:val="24"/>
          <w:szCs w:val="24"/>
        </w:rPr>
        <w:t>для</w:t>
      </w:r>
      <w:r w:rsidR="00F86750" w:rsidRPr="004E1630">
        <w:rPr>
          <w:bCs/>
          <w:sz w:val="24"/>
          <w:szCs w:val="24"/>
        </w:rPr>
        <w:t xml:space="preserve"> </w:t>
      </w:r>
      <w:r w:rsidRPr="004E1630">
        <w:rPr>
          <w:bCs/>
          <w:sz w:val="24"/>
          <w:szCs w:val="24"/>
        </w:rPr>
        <w:t>планировки</w:t>
      </w:r>
      <w:r w:rsidR="00F86750" w:rsidRPr="004E1630">
        <w:rPr>
          <w:bCs/>
          <w:sz w:val="24"/>
          <w:szCs w:val="24"/>
        </w:rPr>
        <w:t xml:space="preserve"> </w:t>
      </w:r>
      <w:r w:rsidRPr="004E1630">
        <w:rPr>
          <w:bCs/>
          <w:sz w:val="24"/>
          <w:szCs w:val="24"/>
        </w:rPr>
        <w:t>территорий</w:t>
      </w:r>
      <w:r w:rsidR="00F86750" w:rsidRPr="004E1630">
        <w:rPr>
          <w:bCs/>
          <w:sz w:val="24"/>
          <w:szCs w:val="24"/>
        </w:rPr>
        <w:t xml:space="preserve"> </w:t>
      </w:r>
      <w:r w:rsidRPr="004E1630">
        <w:rPr>
          <w:bCs/>
          <w:sz w:val="24"/>
          <w:szCs w:val="24"/>
        </w:rPr>
        <w:t>муниципальных</w:t>
      </w:r>
      <w:r w:rsidR="00F86750" w:rsidRPr="004E1630">
        <w:rPr>
          <w:bCs/>
          <w:sz w:val="24"/>
          <w:szCs w:val="24"/>
        </w:rPr>
        <w:t xml:space="preserve"> </w:t>
      </w:r>
      <w:r w:rsidRPr="004E1630">
        <w:rPr>
          <w:bCs/>
          <w:sz w:val="24"/>
          <w:szCs w:val="24"/>
        </w:rPr>
        <w:t>образований;</w:t>
      </w:r>
    </w:p>
    <w:p w:rsidR="002021B7" w:rsidRPr="004E1630" w:rsidRDefault="002021B7" w:rsidP="0028053E">
      <w:pPr>
        <w:ind w:firstLine="709"/>
        <w:jc w:val="both"/>
        <w:rPr>
          <w:bCs/>
          <w:sz w:val="24"/>
          <w:szCs w:val="24"/>
        </w:rPr>
      </w:pPr>
      <w:r w:rsidRPr="004E1630">
        <w:rPr>
          <w:bCs/>
          <w:sz w:val="24"/>
          <w:szCs w:val="24"/>
        </w:rPr>
        <w:t>3)</w:t>
      </w:r>
      <w:r w:rsidR="00F86750" w:rsidRPr="004E1630">
        <w:rPr>
          <w:bCs/>
          <w:sz w:val="24"/>
          <w:szCs w:val="24"/>
        </w:rPr>
        <w:t xml:space="preserve"> </w:t>
      </w:r>
      <w:r w:rsidRPr="004E1630">
        <w:rPr>
          <w:bCs/>
          <w:sz w:val="24"/>
          <w:szCs w:val="24"/>
        </w:rPr>
        <w:t>обеспечения</w:t>
      </w:r>
      <w:r w:rsidR="00F86750" w:rsidRPr="004E1630">
        <w:rPr>
          <w:bCs/>
          <w:sz w:val="24"/>
          <w:szCs w:val="24"/>
        </w:rPr>
        <w:t xml:space="preserve"> </w:t>
      </w:r>
      <w:r w:rsidRPr="004E1630">
        <w:rPr>
          <w:bCs/>
          <w:sz w:val="24"/>
          <w:szCs w:val="24"/>
        </w:rPr>
        <w:t>прав</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законных</w:t>
      </w:r>
      <w:r w:rsidR="00F86750" w:rsidRPr="004E1630">
        <w:rPr>
          <w:bCs/>
          <w:sz w:val="24"/>
          <w:szCs w:val="24"/>
        </w:rPr>
        <w:t xml:space="preserve"> </w:t>
      </w:r>
      <w:r w:rsidRPr="004E1630">
        <w:rPr>
          <w:bCs/>
          <w:sz w:val="24"/>
          <w:szCs w:val="24"/>
        </w:rPr>
        <w:t>интересов</w:t>
      </w:r>
      <w:r w:rsidR="00F86750" w:rsidRPr="004E1630">
        <w:rPr>
          <w:bCs/>
          <w:sz w:val="24"/>
          <w:szCs w:val="24"/>
        </w:rPr>
        <w:t xml:space="preserve"> </w:t>
      </w:r>
      <w:r w:rsidRPr="004E1630">
        <w:rPr>
          <w:bCs/>
          <w:sz w:val="24"/>
          <w:szCs w:val="24"/>
        </w:rPr>
        <w:t>физических</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юридических</w:t>
      </w:r>
      <w:r w:rsidR="00F86750" w:rsidRPr="004E1630">
        <w:rPr>
          <w:bCs/>
          <w:sz w:val="24"/>
          <w:szCs w:val="24"/>
        </w:rPr>
        <w:t xml:space="preserve"> </w:t>
      </w:r>
      <w:r w:rsidRPr="004E1630">
        <w:rPr>
          <w:bCs/>
          <w:sz w:val="24"/>
          <w:szCs w:val="24"/>
        </w:rPr>
        <w:t>лиц,</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том</w:t>
      </w:r>
      <w:r w:rsidR="00F86750" w:rsidRPr="004E1630">
        <w:rPr>
          <w:bCs/>
          <w:sz w:val="24"/>
          <w:szCs w:val="24"/>
        </w:rPr>
        <w:t xml:space="preserve"> </w:t>
      </w:r>
      <w:r w:rsidRPr="004E1630">
        <w:rPr>
          <w:bCs/>
          <w:sz w:val="24"/>
          <w:szCs w:val="24"/>
        </w:rPr>
        <w:t>числе</w:t>
      </w:r>
      <w:r w:rsidR="00F86750" w:rsidRPr="004E1630">
        <w:rPr>
          <w:bCs/>
          <w:sz w:val="24"/>
          <w:szCs w:val="24"/>
        </w:rPr>
        <w:t xml:space="preserve"> </w:t>
      </w:r>
      <w:r w:rsidRPr="004E1630">
        <w:rPr>
          <w:bCs/>
          <w:sz w:val="24"/>
          <w:szCs w:val="24"/>
        </w:rPr>
        <w:t>правообладателей</w:t>
      </w:r>
      <w:r w:rsidR="00F86750" w:rsidRPr="004E1630">
        <w:rPr>
          <w:bCs/>
          <w:sz w:val="24"/>
          <w:szCs w:val="24"/>
        </w:rPr>
        <w:t xml:space="preserve"> </w:t>
      </w:r>
      <w:r w:rsidRPr="004E1630">
        <w:rPr>
          <w:bCs/>
          <w:sz w:val="24"/>
          <w:szCs w:val="24"/>
        </w:rPr>
        <w:t>земельных</w:t>
      </w:r>
      <w:r w:rsidR="00F86750" w:rsidRPr="004E1630">
        <w:rPr>
          <w:bCs/>
          <w:sz w:val="24"/>
          <w:szCs w:val="24"/>
        </w:rPr>
        <w:t xml:space="preserve"> </w:t>
      </w:r>
      <w:r w:rsidRPr="004E1630">
        <w:rPr>
          <w:bCs/>
          <w:sz w:val="24"/>
          <w:szCs w:val="24"/>
        </w:rPr>
        <w:t>участков</w:t>
      </w:r>
      <w:r w:rsidR="00F86750" w:rsidRPr="004E1630">
        <w:rPr>
          <w:bCs/>
          <w:sz w:val="24"/>
          <w:szCs w:val="24"/>
        </w:rPr>
        <w:t xml:space="preserve"> </w:t>
      </w:r>
      <w:r w:rsidRPr="004E1630">
        <w:rPr>
          <w:bCs/>
          <w:sz w:val="24"/>
          <w:szCs w:val="24"/>
        </w:rPr>
        <w:t>и</w:t>
      </w:r>
      <w:r w:rsidR="00F86750" w:rsidRPr="004E1630">
        <w:rPr>
          <w:bCs/>
          <w:sz w:val="24"/>
          <w:szCs w:val="24"/>
        </w:rPr>
        <w:t xml:space="preserve"> </w:t>
      </w:r>
      <w:hyperlink r:id="rId14" w:anchor="block_1010" w:history="1">
        <w:r w:rsidRPr="004E1630">
          <w:rPr>
            <w:bCs/>
            <w:sz w:val="24"/>
            <w:szCs w:val="24"/>
          </w:rPr>
          <w:t>объектов</w:t>
        </w:r>
        <w:r w:rsidR="00F86750" w:rsidRPr="004E1630">
          <w:rPr>
            <w:bCs/>
            <w:sz w:val="24"/>
            <w:szCs w:val="24"/>
          </w:rPr>
          <w:t xml:space="preserve"> </w:t>
        </w:r>
        <w:r w:rsidRPr="004E1630">
          <w:rPr>
            <w:bCs/>
            <w:sz w:val="24"/>
            <w:szCs w:val="24"/>
          </w:rPr>
          <w:t>капитального</w:t>
        </w:r>
        <w:r w:rsidR="00F86750" w:rsidRPr="004E1630">
          <w:rPr>
            <w:bCs/>
            <w:sz w:val="24"/>
            <w:szCs w:val="24"/>
          </w:rPr>
          <w:t xml:space="preserve"> </w:t>
        </w:r>
        <w:r w:rsidRPr="004E1630">
          <w:rPr>
            <w:bCs/>
            <w:sz w:val="24"/>
            <w:szCs w:val="24"/>
          </w:rPr>
          <w:t>строительства</w:t>
        </w:r>
      </w:hyperlink>
      <w:r w:rsidRPr="004E1630">
        <w:rPr>
          <w:bCs/>
          <w:sz w:val="24"/>
          <w:szCs w:val="24"/>
        </w:rPr>
        <w:t>;</w:t>
      </w:r>
    </w:p>
    <w:p w:rsidR="002021B7" w:rsidRPr="004E1630" w:rsidRDefault="002021B7" w:rsidP="0028053E">
      <w:pPr>
        <w:ind w:firstLine="709"/>
        <w:jc w:val="both"/>
        <w:rPr>
          <w:bCs/>
          <w:sz w:val="24"/>
          <w:szCs w:val="24"/>
        </w:rPr>
      </w:pPr>
      <w:r w:rsidRPr="004E1630">
        <w:rPr>
          <w:bCs/>
          <w:sz w:val="24"/>
          <w:szCs w:val="24"/>
        </w:rPr>
        <w:t>4)</w:t>
      </w:r>
      <w:r w:rsidR="00F86750" w:rsidRPr="004E1630">
        <w:rPr>
          <w:bCs/>
          <w:sz w:val="24"/>
          <w:szCs w:val="24"/>
        </w:rPr>
        <w:t xml:space="preserve"> </w:t>
      </w:r>
      <w:r w:rsidRPr="004E1630">
        <w:rPr>
          <w:bCs/>
          <w:sz w:val="24"/>
          <w:szCs w:val="24"/>
        </w:rPr>
        <w:t>создания</w:t>
      </w:r>
      <w:r w:rsidR="00F86750" w:rsidRPr="004E1630">
        <w:rPr>
          <w:bCs/>
          <w:sz w:val="24"/>
          <w:szCs w:val="24"/>
        </w:rPr>
        <w:t xml:space="preserve"> </w:t>
      </w:r>
      <w:r w:rsidRPr="004E1630">
        <w:rPr>
          <w:bCs/>
          <w:sz w:val="24"/>
          <w:szCs w:val="24"/>
        </w:rPr>
        <w:t>условий</w:t>
      </w:r>
      <w:r w:rsidR="00F86750" w:rsidRPr="004E1630">
        <w:rPr>
          <w:bCs/>
          <w:sz w:val="24"/>
          <w:szCs w:val="24"/>
        </w:rPr>
        <w:t xml:space="preserve"> </w:t>
      </w:r>
      <w:r w:rsidRPr="004E1630">
        <w:rPr>
          <w:bCs/>
          <w:sz w:val="24"/>
          <w:szCs w:val="24"/>
        </w:rPr>
        <w:t>для</w:t>
      </w:r>
      <w:r w:rsidR="00F86750" w:rsidRPr="004E1630">
        <w:rPr>
          <w:bCs/>
          <w:sz w:val="24"/>
          <w:szCs w:val="24"/>
        </w:rPr>
        <w:t xml:space="preserve"> </w:t>
      </w:r>
      <w:r w:rsidRPr="004E1630">
        <w:rPr>
          <w:bCs/>
          <w:sz w:val="24"/>
          <w:szCs w:val="24"/>
        </w:rPr>
        <w:t>привлечения</w:t>
      </w:r>
      <w:r w:rsidR="00F86750" w:rsidRPr="004E1630">
        <w:rPr>
          <w:bCs/>
          <w:sz w:val="24"/>
          <w:szCs w:val="24"/>
        </w:rPr>
        <w:t xml:space="preserve"> </w:t>
      </w:r>
      <w:r w:rsidRPr="004E1630">
        <w:rPr>
          <w:bCs/>
          <w:sz w:val="24"/>
          <w:szCs w:val="24"/>
        </w:rPr>
        <w:t>инвестиций,</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том</w:t>
      </w:r>
      <w:r w:rsidR="00F86750" w:rsidRPr="004E1630">
        <w:rPr>
          <w:bCs/>
          <w:sz w:val="24"/>
          <w:szCs w:val="24"/>
        </w:rPr>
        <w:t xml:space="preserve"> </w:t>
      </w:r>
      <w:r w:rsidRPr="004E1630">
        <w:rPr>
          <w:bCs/>
          <w:sz w:val="24"/>
          <w:szCs w:val="24"/>
        </w:rPr>
        <w:t>числе</w:t>
      </w:r>
      <w:r w:rsidR="00F86750" w:rsidRPr="004E1630">
        <w:rPr>
          <w:bCs/>
          <w:sz w:val="24"/>
          <w:szCs w:val="24"/>
        </w:rPr>
        <w:t xml:space="preserve"> </w:t>
      </w:r>
      <w:r w:rsidRPr="004E1630">
        <w:rPr>
          <w:bCs/>
          <w:sz w:val="24"/>
          <w:szCs w:val="24"/>
        </w:rPr>
        <w:t>путем</w:t>
      </w:r>
      <w:r w:rsidR="00F86750" w:rsidRPr="004E1630">
        <w:rPr>
          <w:bCs/>
          <w:sz w:val="24"/>
          <w:szCs w:val="24"/>
        </w:rPr>
        <w:t xml:space="preserve"> </w:t>
      </w:r>
      <w:r w:rsidRPr="004E1630">
        <w:rPr>
          <w:bCs/>
          <w:sz w:val="24"/>
          <w:szCs w:val="24"/>
        </w:rPr>
        <w:t>предоставления</w:t>
      </w:r>
      <w:r w:rsidR="00F86750" w:rsidRPr="004E1630">
        <w:rPr>
          <w:bCs/>
          <w:sz w:val="24"/>
          <w:szCs w:val="24"/>
        </w:rPr>
        <w:t xml:space="preserve"> </w:t>
      </w:r>
      <w:r w:rsidRPr="004E1630">
        <w:rPr>
          <w:bCs/>
          <w:sz w:val="24"/>
          <w:szCs w:val="24"/>
        </w:rPr>
        <w:t>возможности</w:t>
      </w:r>
      <w:r w:rsidR="00F86750" w:rsidRPr="004E1630">
        <w:rPr>
          <w:bCs/>
          <w:sz w:val="24"/>
          <w:szCs w:val="24"/>
        </w:rPr>
        <w:t xml:space="preserve"> </w:t>
      </w:r>
      <w:r w:rsidRPr="004E1630">
        <w:rPr>
          <w:bCs/>
          <w:sz w:val="24"/>
          <w:szCs w:val="24"/>
        </w:rPr>
        <w:t>выбора</w:t>
      </w:r>
      <w:r w:rsidR="00F86750" w:rsidRPr="004E1630">
        <w:rPr>
          <w:bCs/>
          <w:sz w:val="24"/>
          <w:szCs w:val="24"/>
        </w:rPr>
        <w:t xml:space="preserve"> </w:t>
      </w:r>
      <w:r w:rsidRPr="004E1630">
        <w:rPr>
          <w:bCs/>
          <w:sz w:val="24"/>
          <w:szCs w:val="24"/>
        </w:rPr>
        <w:t>наиболее</w:t>
      </w:r>
      <w:r w:rsidR="00F86750" w:rsidRPr="004E1630">
        <w:rPr>
          <w:bCs/>
          <w:sz w:val="24"/>
          <w:szCs w:val="24"/>
        </w:rPr>
        <w:t xml:space="preserve"> </w:t>
      </w:r>
      <w:r w:rsidRPr="004E1630">
        <w:rPr>
          <w:bCs/>
          <w:sz w:val="24"/>
          <w:szCs w:val="24"/>
        </w:rPr>
        <w:t>эффективных</w:t>
      </w:r>
      <w:r w:rsidR="00F86750" w:rsidRPr="004E1630">
        <w:rPr>
          <w:bCs/>
          <w:sz w:val="24"/>
          <w:szCs w:val="24"/>
        </w:rPr>
        <w:t xml:space="preserve"> </w:t>
      </w:r>
      <w:hyperlink r:id="rId15" w:anchor="block_37" w:history="1">
        <w:r w:rsidRPr="004E1630">
          <w:rPr>
            <w:bCs/>
            <w:sz w:val="24"/>
            <w:szCs w:val="24"/>
          </w:rPr>
          <w:t>видов</w:t>
        </w:r>
      </w:hyperlink>
      <w:r w:rsidR="00F86750" w:rsidRPr="004E1630">
        <w:rPr>
          <w:bCs/>
          <w:sz w:val="24"/>
          <w:szCs w:val="24"/>
        </w:rPr>
        <w:t xml:space="preserve"> </w:t>
      </w:r>
      <w:r w:rsidRPr="004E1630">
        <w:rPr>
          <w:bCs/>
          <w:sz w:val="24"/>
          <w:szCs w:val="24"/>
        </w:rPr>
        <w:t>разрешенного</w:t>
      </w:r>
      <w:r w:rsidR="00F86750" w:rsidRPr="004E1630">
        <w:rPr>
          <w:bCs/>
          <w:sz w:val="24"/>
          <w:szCs w:val="24"/>
        </w:rPr>
        <w:t xml:space="preserve"> </w:t>
      </w:r>
      <w:r w:rsidRPr="004E1630">
        <w:rPr>
          <w:bCs/>
          <w:sz w:val="24"/>
          <w:szCs w:val="24"/>
        </w:rPr>
        <w:t>использования</w:t>
      </w:r>
      <w:r w:rsidR="00F86750" w:rsidRPr="004E1630">
        <w:rPr>
          <w:bCs/>
          <w:sz w:val="24"/>
          <w:szCs w:val="24"/>
        </w:rPr>
        <w:t xml:space="preserve"> </w:t>
      </w:r>
      <w:r w:rsidRPr="004E1630">
        <w:rPr>
          <w:bCs/>
          <w:sz w:val="24"/>
          <w:szCs w:val="24"/>
        </w:rPr>
        <w:t>земельных</w:t>
      </w:r>
      <w:r w:rsidR="00F86750" w:rsidRPr="004E1630">
        <w:rPr>
          <w:bCs/>
          <w:sz w:val="24"/>
          <w:szCs w:val="24"/>
        </w:rPr>
        <w:t xml:space="preserve"> </w:t>
      </w:r>
      <w:r w:rsidRPr="004E1630">
        <w:rPr>
          <w:bCs/>
          <w:sz w:val="24"/>
          <w:szCs w:val="24"/>
        </w:rPr>
        <w:t>участков</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объектов</w:t>
      </w:r>
      <w:r w:rsidR="00F86750" w:rsidRPr="004E1630">
        <w:rPr>
          <w:bCs/>
          <w:sz w:val="24"/>
          <w:szCs w:val="24"/>
        </w:rPr>
        <w:t xml:space="preserve"> </w:t>
      </w:r>
      <w:r w:rsidRPr="004E1630">
        <w:rPr>
          <w:bCs/>
          <w:sz w:val="24"/>
          <w:szCs w:val="24"/>
        </w:rPr>
        <w:t>капитального</w:t>
      </w:r>
      <w:r w:rsidR="00F86750" w:rsidRPr="004E1630">
        <w:rPr>
          <w:bCs/>
          <w:sz w:val="24"/>
          <w:szCs w:val="24"/>
        </w:rPr>
        <w:t xml:space="preserve"> </w:t>
      </w:r>
      <w:r w:rsidRPr="004E1630">
        <w:rPr>
          <w:bCs/>
          <w:sz w:val="24"/>
          <w:szCs w:val="24"/>
        </w:rPr>
        <w:t>строительства.</w:t>
      </w:r>
    </w:p>
    <w:p w:rsidR="002021B7" w:rsidRPr="004E1630" w:rsidRDefault="002021B7" w:rsidP="0028053E">
      <w:pPr>
        <w:jc w:val="both"/>
        <w:rPr>
          <w:bCs/>
          <w:sz w:val="24"/>
          <w:szCs w:val="24"/>
        </w:rPr>
      </w:pPr>
    </w:p>
    <w:p w:rsidR="002021B7" w:rsidRPr="004E1630" w:rsidRDefault="002021B7" w:rsidP="0028053E">
      <w:pPr>
        <w:ind w:firstLine="709"/>
        <w:jc w:val="both"/>
        <w:outlineLvl w:val="2"/>
        <w:rPr>
          <w:b/>
          <w:sz w:val="24"/>
          <w:szCs w:val="24"/>
        </w:rPr>
      </w:pPr>
      <w:r w:rsidRPr="004E1630">
        <w:rPr>
          <w:b/>
          <w:sz w:val="24"/>
          <w:szCs w:val="24"/>
        </w:rPr>
        <w:t>Статья</w:t>
      </w:r>
      <w:r w:rsidR="00F86750" w:rsidRPr="004E1630">
        <w:rPr>
          <w:b/>
          <w:sz w:val="24"/>
          <w:szCs w:val="24"/>
        </w:rPr>
        <w:t xml:space="preserve"> </w:t>
      </w:r>
      <w:r w:rsidRPr="004E1630">
        <w:rPr>
          <w:b/>
          <w:sz w:val="24"/>
          <w:szCs w:val="24"/>
        </w:rPr>
        <w:t>1.</w:t>
      </w:r>
      <w:r w:rsidR="00F86750" w:rsidRPr="004E1630">
        <w:rPr>
          <w:b/>
          <w:sz w:val="24"/>
          <w:szCs w:val="24"/>
        </w:rPr>
        <w:t xml:space="preserve"> </w:t>
      </w:r>
      <w:r w:rsidRPr="004E1630">
        <w:rPr>
          <w:b/>
          <w:sz w:val="24"/>
          <w:szCs w:val="24"/>
        </w:rPr>
        <w:t>Основания</w:t>
      </w:r>
      <w:r w:rsidR="00F86750" w:rsidRPr="004E1630">
        <w:rPr>
          <w:b/>
          <w:sz w:val="24"/>
          <w:szCs w:val="24"/>
        </w:rPr>
        <w:t xml:space="preserve"> </w:t>
      </w:r>
      <w:r w:rsidRPr="004E1630">
        <w:rPr>
          <w:b/>
          <w:sz w:val="24"/>
          <w:szCs w:val="24"/>
        </w:rPr>
        <w:t>введения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назначение</w:t>
      </w:r>
      <w:r w:rsidR="00F86750" w:rsidRPr="004E1630">
        <w:rPr>
          <w:b/>
          <w:sz w:val="24"/>
          <w:szCs w:val="24"/>
        </w:rPr>
        <w:t xml:space="preserve"> </w:t>
      </w:r>
      <w:r w:rsidRPr="004E1630">
        <w:rPr>
          <w:b/>
          <w:sz w:val="24"/>
          <w:szCs w:val="24"/>
        </w:rPr>
        <w:t>правил</w:t>
      </w:r>
      <w:r w:rsidR="00F86750" w:rsidRPr="004E1630">
        <w:rPr>
          <w:b/>
          <w:sz w:val="24"/>
          <w:szCs w:val="24"/>
        </w:rPr>
        <w:t xml:space="preserve"> </w:t>
      </w:r>
      <w:r w:rsidRPr="004E1630">
        <w:rPr>
          <w:b/>
          <w:sz w:val="24"/>
          <w:szCs w:val="24"/>
        </w:rPr>
        <w:t>землепользования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застройки</w:t>
      </w:r>
      <w:bookmarkEnd w:id="14"/>
      <w:bookmarkEnd w:id="15"/>
    </w:p>
    <w:p w:rsidR="002021B7" w:rsidRPr="004E1630" w:rsidRDefault="002021B7"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Настоящие</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Градостроительным</w:t>
      </w:r>
      <w:r w:rsidR="00F86750" w:rsidRPr="004E1630">
        <w:rPr>
          <w:sz w:val="24"/>
          <w:szCs w:val="24"/>
        </w:rPr>
        <w:t xml:space="preserve"> </w:t>
      </w:r>
      <w:r w:rsidRPr="004E1630">
        <w:rPr>
          <w:sz w:val="24"/>
          <w:szCs w:val="24"/>
        </w:rPr>
        <w:t>кодексом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Земельным</w:t>
      </w:r>
      <w:r w:rsidR="00F86750" w:rsidRPr="004E1630">
        <w:rPr>
          <w:sz w:val="24"/>
          <w:szCs w:val="24"/>
        </w:rPr>
        <w:t xml:space="preserve"> </w:t>
      </w:r>
      <w:r w:rsidRPr="004E1630">
        <w:rPr>
          <w:sz w:val="24"/>
          <w:szCs w:val="24"/>
        </w:rPr>
        <w:t>кодексом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предусматривают</w:t>
      </w:r>
      <w:r w:rsidR="00F86750" w:rsidRPr="004E1630">
        <w:rPr>
          <w:sz w:val="24"/>
          <w:szCs w:val="24"/>
        </w:rPr>
        <w:t xml:space="preserve"> </w:t>
      </w:r>
      <w:r w:rsidRPr="004E1630">
        <w:rPr>
          <w:sz w:val="24"/>
          <w:szCs w:val="24"/>
        </w:rPr>
        <w:t>в</w:t>
      </w:r>
      <w:r w:rsidR="00F86750" w:rsidRPr="004E1630">
        <w:rPr>
          <w:sz w:val="24"/>
          <w:szCs w:val="24"/>
        </w:rPr>
        <w:t xml:space="preserve"> </w:t>
      </w:r>
      <w:r w:rsidR="00694D0F" w:rsidRPr="004E1630">
        <w:rPr>
          <w:sz w:val="24"/>
          <w:szCs w:val="24"/>
        </w:rPr>
        <w:t>Джерокайском</w:t>
      </w:r>
      <w:r w:rsidR="00F86750" w:rsidRPr="004E1630">
        <w:rPr>
          <w:sz w:val="24"/>
          <w:szCs w:val="24"/>
        </w:rPr>
        <w:t xml:space="preserve"> </w:t>
      </w:r>
      <w:r w:rsidRPr="004E1630">
        <w:rPr>
          <w:sz w:val="24"/>
          <w:szCs w:val="24"/>
        </w:rPr>
        <w:t>сельском</w:t>
      </w:r>
      <w:r w:rsidR="00F86750" w:rsidRPr="004E1630">
        <w:rPr>
          <w:sz w:val="24"/>
          <w:szCs w:val="24"/>
        </w:rPr>
        <w:t xml:space="preserve"> </w:t>
      </w:r>
      <w:r w:rsidRPr="004E1630">
        <w:rPr>
          <w:sz w:val="24"/>
          <w:szCs w:val="24"/>
        </w:rPr>
        <w:t>поселении</w:t>
      </w:r>
      <w:r w:rsidR="00F86750" w:rsidRPr="004E1630">
        <w:rPr>
          <w:sz w:val="24"/>
          <w:szCs w:val="24"/>
        </w:rPr>
        <w:t xml:space="preserve"> </w:t>
      </w:r>
      <w:r w:rsidRPr="004E1630">
        <w:rPr>
          <w:sz w:val="24"/>
          <w:szCs w:val="24"/>
        </w:rPr>
        <w:t>систему</w:t>
      </w:r>
      <w:r w:rsidR="00F86750" w:rsidRPr="004E1630">
        <w:rPr>
          <w:sz w:val="24"/>
          <w:szCs w:val="24"/>
        </w:rPr>
        <w:t xml:space="preserve"> </w:t>
      </w:r>
      <w:r w:rsidRPr="004E1630">
        <w:rPr>
          <w:sz w:val="24"/>
          <w:szCs w:val="24"/>
        </w:rPr>
        <w:t>регулирования</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которая</w:t>
      </w:r>
      <w:r w:rsidR="00F86750" w:rsidRPr="004E1630">
        <w:rPr>
          <w:sz w:val="24"/>
          <w:szCs w:val="24"/>
        </w:rPr>
        <w:t xml:space="preserve"> </w:t>
      </w:r>
      <w:r w:rsidRPr="004E1630">
        <w:rPr>
          <w:sz w:val="24"/>
          <w:szCs w:val="24"/>
        </w:rPr>
        <w:t>основана</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градостроительном</w:t>
      </w:r>
      <w:r w:rsidR="00F86750" w:rsidRPr="004E1630">
        <w:rPr>
          <w:sz w:val="24"/>
          <w:szCs w:val="24"/>
        </w:rPr>
        <w:t xml:space="preserve"> </w:t>
      </w:r>
      <w:r w:rsidRPr="004E1630">
        <w:rPr>
          <w:sz w:val="24"/>
          <w:szCs w:val="24"/>
        </w:rPr>
        <w:t>зонировании</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делении</w:t>
      </w:r>
      <w:r w:rsidR="00F86750" w:rsidRPr="004E1630">
        <w:rPr>
          <w:sz w:val="24"/>
          <w:szCs w:val="24"/>
        </w:rPr>
        <w:t xml:space="preserve"> </w:t>
      </w:r>
      <w:r w:rsidRPr="004E1630">
        <w:rPr>
          <w:sz w:val="24"/>
          <w:szCs w:val="24"/>
        </w:rPr>
        <w:t>всей</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00694D0F" w:rsidRPr="004E1630">
        <w:rPr>
          <w:sz w:val="24"/>
          <w:szCs w:val="24"/>
        </w:rPr>
        <w:t>Джерокайского</w:t>
      </w:r>
      <w:r w:rsidR="00300889" w:rsidRPr="004E1630">
        <w:rPr>
          <w:sz w:val="24"/>
          <w:szCs w:val="24"/>
        </w:rPr>
        <w:t xml:space="preserve"> сельского поселения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территориальные</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установлением</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каждой</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них</w:t>
      </w:r>
      <w:r w:rsidR="00F86750" w:rsidRPr="004E1630">
        <w:rPr>
          <w:sz w:val="24"/>
          <w:szCs w:val="24"/>
        </w:rPr>
        <w:t xml:space="preserve"> </w:t>
      </w:r>
      <w:r w:rsidRPr="004E1630">
        <w:rPr>
          <w:sz w:val="24"/>
          <w:szCs w:val="24"/>
        </w:rPr>
        <w:t>единого</w:t>
      </w:r>
      <w:r w:rsidR="00F86750" w:rsidRPr="004E1630">
        <w:rPr>
          <w:sz w:val="24"/>
          <w:szCs w:val="24"/>
        </w:rPr>
        <w:t xml:space="preserve"> </w:t>
      </w:r>
      <w:r w:rsidRPr="004E1630">
        <w:rPr>
          <w:sz w:val="24"/>
          <w:szCs w:val="24"/>
        </w:rPr>
        <w:t>градостроительного</w:t>
      </w:r>
      <w:r w:rsidR="00F86750" w:rsidRPr="004E1630">
        <w:rPr>
          <w:sz w:val="24"/>
          <w:szCs w:val="24"/>
        </w:rPr>
        <w:t xml:space="preserve"> </w:t>
      </w:r>
      <w:r w:rsidRPr="004E1630">
        <w:rPr>
          <w:sz w:val="24"/>
          <w:szCs w:val="24"/>
        </w:rPr>
        <w:t>регламента</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видам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предельным</w:t>
      </w:r>
      <w:r w:rsidR="00F86750" w:rsidRPr="004E1630">
        <w:rPr>
          <w:sz w:val="24"/>
          <w:szCs w:val="24"/>
        </w:rPr>
        <w:t xml:space="preserve"> </w:t>
      </w:r>
      <w:r w:rsidRPr="004E1630">
        <w:rPr>
          <w:sz w:val="24"/>
          <w:szCs w:val="24"/>
        </w:rPr>
        <w:t>параметрам</w:t>
      </w:r>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этих</w:t>
      </w:r>
      <w:r w:rsidR="00F86750" w:rsidRPr="004E1630">
        <w:rPr>
          <w:sz w:val="24"/>
          <w:szCs w:val="24"/>
        </w:rPr>
        <w:t xml:space="preserve"> </w:t>
      </w:r>
      <w:r w:rsidRPr="004E1630">
        <w:rPr>
          <w:sz w:val="24"/>
          <w:szCs w:val="24"/>
        </w:rPr>
        <w:t>территориальных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защиты</w:t>
      </w:r>
      <w:r w:rsidR="00F86750" w:rsidRPr="004E1630">
        <w:rPr>
          <w:sz w:val="24"/>
          <w:szCs w:val="24"/>
        </w:rPr>
        <w:t xml:space="preserve"> </w:t>
      </w:r>
      <w:r w:rsidRPr="004E1630">
        <w:rPr>
          <w:sz w:val="24"/>
          <w:szCs w:val="24"/>
        </w:rPr>
        <w:t>прав</w:t>
      </w:r>
      <w:r w:rsidR="00F86750" w:rsidRPr="004E1630">
        <w:rPr>
          <w:sz w:val="24"/>
          <w:szCs w:val="24"/>
        </w:rPr>
        <w:t xml:space="preserve"> </w:t>
      </w:r>
      <w:r w:rsidRPr="004E1630">
        <w:rPr>
          <w:sz w:val="24"/>
          <w:szCs w:val="24"/>
        </w:rPr>
        <w:t>граждан</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обеспечения</w:t>
      </w:r>
      <w:r w:rsidR="00F86750" w:rsidRPr="004E1630">
        <w:rPr>
          <w:sz w:val="24"/>
          <w:szCs w:val="24"/>
        </w:rPr>
        <w:t xml:space="preserve"> </w:t>
      </w:r>
      <w:r w:rsidRPr="004E1630">
        <w:rPr>
          <w:sz w:val="24"/>
          <w:szCs w:val="24"/>
        </w:rPr>
        <w:t>равенства</w:t>
      </w:r>
      <w:r w:rsidR="00F86750" w:rsidRPr="004E1630">
        <w:rPr>
          <w:sz w:val="24"/>
          <w:szCs w:val="24"/>
        </w:rPr>
        <w:t xml:space="preserve"> </w:t>
      </w:r>
      <w:r w:rsidRPr="004E1630">
        <w:rPr>
          <w:sz w:val="24"/>
          <w:szCs w:val="24"/>
        </w:rPr>
        <w:t>прав</w:t>
      </w:r>
      <w:r w:rsidR="00F86750" w:rsidRPr="004E1630">
        <w:rPr>
          <w:sz w:val="24"/>
          <w:szCs w:val="24"/>
        </w:rPr>
        <w:t xml:space="preserve"> </w:t>
      </w:r>
      <w:r w:rsidRPr="004E1630">
        <w:rPr>
          <w:sz w:val="24"/>
          <w:szCs w:val="24"/>
        </w:rPr>
        <w:t>физических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юридических</w:t>
      </w:r>
      <w:r w:rsidR="00F86750" w:rsidRPr="004E1630">
        <w:rPr>
          <w:sz w:val="24"/>
          <w:szCs w:val="24"/>
        </w:rPr>
        <w:t xml:space="preserve"> </w:t>
      </w:r>
      <w:r w:rsidRPr="004E1630">
        <w:rPr>
          <w:sz w:val="24"/>
          <w:szCs w:val="24"/>
        </w:rPr>
        <w:t>лиц</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процессе</w:t>
      </w:r>
      <w:r w:rsidR="00F86750" w:rsidRPr="004E1630">
        <w:rPr>
          <w:sz w:val="24"/>
          <w:szCs w:val="24"/>
        </w:rPr>
        <w:t xml:space="preserve"> </w:t>
      </w:r>
      <w:r w:rsidRPr="004E1630">
        <w:rPr>
          <w:sz w:val="24"/>
          <w:szCs w:val="24"/>
        </w:rPr>
        <w:t>реализации</w:t>
      </w:r>
      <w:r w:rsidR="00F86750" w:rsidRPr="004E1630">
        <w:rPr>
          <w:sz w:val="24"/>
          <w:szCs w:val="24"/>
        </w:rPr>
        <w:t xml:space="preserve"> </w:t>
      </w:r>
      <w:r w:rsidRPr="004E1630">
        <w:rPr>
          <w:sz w:val="24"/>
          <w:szCs w:val="24"/>
        </w:rPr>
        <w:t>отношений,</w:t>
      </w:r>
      <w:r w:rsidR="00F86750" w:rsidRPr="004E1630">
        <w:rPr>
          <w:sz w:val="24"/>
          <w:szCs w:val="24"/>
        </w:rPr>
        <w:t xml:space="preserve"> </w:t>
      </w:r>
      <w:r w:rsidRPr="004E1630">
        <w:rPr>
          <w:sz w:val="24"/>
          <w:szCs w:val="24"/>
        </w:rPr>
        <w:t>возникающих</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поводу</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обеспечения</w:t>
      </w:r>
      <w:r w:rsidR="00F86750" w:rsidRPr="004E1630">
        <w:rPr>
          <w:sz w:val="24"/>
          <w:szCs w:val="24"/>
        </w:rPr>
        <w:t xml:space="preserve"> </w:t>
      </w:r>
      <w:r w:rsidRPr="004E1630">
        <w:rPr>
          <w:sz w:val="24"/>
          <w:szCs w:val="24"/>
        </w:rPr>
        <w:t>открытой</w:t>
      </w:r>
      <w:r w:rsidR="00F86750" w:rsidRPr="004E1630">
        <w:rPr>
          <w:sz w:val="24"/>
          <w:szCs w:val="24"/>
        </w:rPr>
        <w:t xml:space="preserve"> </w:t>
      </w:r>
      <w:r w:rsidRPr="004E1630">
        <w:rPr>
          <w:sz w:val="24"/>
          <w:szCs w:val="24"/>
        </w:rPr>
        <w:t>информации</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правилах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условиях</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осуществления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них</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подготовки</w:t>
      </w:r>
      <w:r w:rsidR="00F86750" w:rsidRPr="004E1630">
        <w:rPr>
          <w:sz w:val="24"/>
          <w:szCs w:val="24"/>
        </w:rPr>
        <w:t xml:space="preserve"> </w:t>
      </w:r>
      <w:r w:rsidRPr="004E1630">
        <w:rPr>
          <w:sz w:val="24"/>
          <w:szCs w:val="24"/>
        </w:rPr>
        <w:t>документов</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осуществления</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недвижимости;</w:t>
      </w:r>
      <w:r w:rsidR="00F86750" w:rsidRPr="004E1630">
        <w:rPr>
          <w:sz w:val="24"/>
          <w:szCs w:val="24"/>
        </w:rPr>
        <w:t xml:space="preserve"> </w:t>
      </w:r>
      <w:r w:rsidRPr="004E1630">
        <w:rPr>
          <w:sz w:val="24"/>
          <w:szCs w:val="24"/>
        </w:rPr>
        <w:t>контроля</w:t>
      </w:r>
      <w:r w:rsidR="00F86750" w:rsidRPr="004E1630">
        <w:rPr>
          <w:sz w:val="24"/>
          <w:szCs w:val="24"/>
        </w:rPr>
        <w:t xml:space="preserve"> </w:t>
      </w:r>
      <w:r w:rsidRPr="004E1630">
        <w:rPr>
          <w:sz w:val="24"/>
          <w:szCs w:val="24"/>
        </w:rPr>
        <w:t>соответствия</w:t>
      </w:r>
      <w:r w:rsidR="00F86750" w:rsidRPr="004E1630">
        <w:rPr>
          <w:sz w:val="24"/>
          <w:szCs w:val="24"/>
        </w:rPr>
        <w:t xml:space="preserve"> </w:t>
      </w:r>
      <w:r w:rsidRPr="004E1630">
        <w:rPr>
          <w:sz w:val="24"/>
          <w:szCs w:val="24"/>
        </w:rPr>
        <w:t>градостроительным</w:t>
      </w:r>
      <w:r w:rsidR="00F86750" w:rsidRPr="004E1630">
        <w:rPr>
          <w:sz w:val="24"/>
          <w:szCs w:val="24"/>
        </w:rPr>
        <w:t xml:space="preserve"> </w:t>
      </w:r>
      <w:r w:rsidRPr="004E1630">
        <w:rPr>
          <w:sz w:val="24"/>
          <w:szCs w:val="24"/>
        </w:rPr>
        <w:lastRenderedPageBreak/>
        <w:t>регламентам</w:t>
      </w:r>
      <w:r w:rsidR="00F86750" w:rsidRPr="004E1630">
        <w:rPr>
          <w:sz w:val="24"/>
          <w:szCs w:val="24"/>
        </w:rPr>
        <w:t xml:space="preserve"> </w:t>
      </w:r>
      <w:r w:rsidRPr="004E1630">
        <w:rPr>
          <w:sz w:val="24"/>
          <w:szCs w:val="24"/>
        </w:rPr>
        <w:t>строительных</w:t>
      </w:r>
      <w:r w:rsidR="00F86750" w:rsidRPr="004E1630">
        <w:rPr>
          <w:sz w:val="24"/>
          <w:szCs w:val="24"/>
        </w:rPr>
        <w:t xml:space="preserve"> </w:t>
      </w:r>
      <w:r w:rsidRPr="004E1630">
        <w:rPr>
          <w:sz w:val="24"/>
          <w:szCs w:val="24"/>
        </w:rPr>
        <w:t>намерений</w:t>
      </w:r>
      <w:r w:rsidR="00F86750" w:rsidRPr="004E1630">
        <w:rPr>
          <w:sz w:val="24"/>
          <w:szCs w:val="24"/>
        </w:rPr>
        <w:t xml:space="preserve"> </w:t>
      </w:r>
      <w:r w:rsidRPr="004E1630">
        <w:rPr>
          <w:sz w:val="24"/>
          <w:szCs w:val="24"/>
        </w:rPr>
        <w:t>застройщиков,</w:t>
      </w:r>
      <w:r w:rsidR="00F86750" w:rsidRPr="004E1630">
        <w:rPr>
          <w:sz w:val="24"/>
          <w:szCs w:val="24"/>
        </w:rPr>
        <w:t xml:space="preserve"> </w:t>
      </w:r>
      <w:r w:rsidRPr="004E1630">
        <w:rPr>
          <w:sz w:val="24"/>
          <w:szCs w:val="24"/>
        </w:rPr>
        <w:t>завершенных</w:t>
      </w:r>
      <w:r w:rsidR="00F86750" w:rsidRPr="004E1630">
        <w:rPr>
          <w:sz w:val="24"/>
          <w:szCs w:val="24"/>
        </w:rPr>
        <w:t xml:space="preserve"> </w:t>
      </w:r>
      <w:r w:rsidRPr="004E1630">
        <w:rPr>
          <w:sz w:val="24"/>
          <w:szCs w:val="24"/>
        </w:rPr>
        <w:t>строительством</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последующего</w:t>
      </w:r>
      <w:r w:rsidR="00F86750" w:rsidRPr="004E1630">
        <w:rPr>
          <w:sz w:val="24"/>
          <w:szCs w:val="24"/>
        </w:rPr>
        <w:t xml:space="preserve"> </w:t>
      </w:r>
      <w:r w:rsidRPr="004E1630">
        <w:rPr>
          <w:sz w:val="24"/>
          <w:szCs w:val="24"/>
        </w:rPr>
        <w:t>использования.</w:t>
      </w:r>
    </w:p>
    <w:p w:rsidR="002021B7" w:rsidRPr="004E1630" w:rsidRDefault="002021B7"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Целью</w:t>
      </w:r>
      <w:r w:rsidR="00F86750" w:rsidRPr="004E1630">
        <w:rPr>
          <w:sz w:val="24"/>
          <w:szCs w:val="24"/>
        </w:rPr>
        <w:t xml:space="preserve"> </w:t>
      </w:r>
      <w:r w:rsidRPr="004E1630">
        <w:rPr>
          <w:sz w:val="24"/>
          <w:szCs w:val="24"/>
        </w:rPr>
        <w:t>введения</w:t>
      </w:r>
      <w:r w:rsidR="00F86750" w:rsidRPr="004E1630">
        <w:rPr>
          <w:sz w:val="24"/>
          <w:szCs w:val="24"/>
        </w:rPr>
        <w:t xml:space="preserve"> </w:t>
      </w:r>
      <w:r w:rsidRPr="004E1630">
        <w:rPr>
          <w:sz w:val="24"/>
          <w:szCs w:val="24"/>
        </w:rPr>
        <w:t>системы</w:t>
      </w:r>
      <w:r w:rsidR="00F86750" w:rsidRPr="004E1630">
        <w:rPr>
          <w:sz w:val="24"/>
          <w:szCs w:val="24"/>
        </w:rPr>
        <w:t xml:space="preserve"> </w:t>
      </w:r>
      <w:r w:rsidRPr="004E1630">
        <w:rPr>
          <w:sz w:val="24"/>
          <w:szCs w:val="24"/>
        </w:rPr>
        <w:t>регулирования</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основанной</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градостроительном</w:t>
      </w:r>
      <w:r w:rsidR="00F86750" w:rsidRPr="004E1630">
        <w:rPr>
          <w:sz w:val="24"/>
          <w:szCs w:val="24"/>
        </w:rPr>
        <w:t xml:space="preserve"> </w:t>
      </w:r>
      <w:r w:rsidRPr="004E1630">
        <w:rPr>
          <w:sz w:val="24"/>
          <w:szCs w:val="24"/>
        </w:rPr>
        <w:t>зонировании,</w:t>
      </w:r>
      <w:r w:rsidR="00F86750" w:rsidRPr="004E1630">
        <w:rPr>
          <w:sz w:val="24"/>
          <w:szCs w:val="24"/>
        </w:rPr>
        <w:t xml:space="preserve"> </w:t>
      </w:r>
      <w:r w:rsidRPr="004E1630">
        <w:rPr>
          <w:sz w:val="24"/>
          <w:szCs w:val="24"/>
        </w:rPr>
        <w:t>является:</w:t>
      </w:r>
    </w:p>
    <w:p w:rsidR="002021B7" w:rsidRPr="004E1630" w:rsidRDefault="002021B7"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обеспечение</w:t>
      </w:r>
      <w:r w:rsidR="00F86750" w:rsidRPr="004E1630">
        <w:rPr>
          <w:sz w:val="24"/>
          <w:szCs w:val="24"/>
        </w:rPr>
        <w:t xml:space="preserve"> </w:t>
      </w:r>
      <w:r w:rsidRPr="004E1630">
        <w:rPr>
          <w:sz w:val="24"/>
          <w:szCs w:val="24"/>
        </w:rPr>
        <w:t>условий</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реализации</w:t>
      </w:r>
      <w:r w:rsidR="00F86750" w:rsidRPr="004E1630">
        <w:rPr>
          <w:sz w:val="24"/>
          <w:szCs w:val="24"/>
        </w:rPr>
        <w:t xml:space="preserve"> </w:t>
      </w:r>
      <w:r w:rsidRPr="004E1630">
        <w:rPr>
          <w:sz w:val="24"/>
          <w:szCs w:val="24"/>
        </w:rPr>
        <w:t>планов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программ</w:t>
      </w:r>
      <w:r w:rsidR="00F86750" w:rsidRPr="004E1630">
        <w:rPr>
          <w:sz w:val="24"/>
          <w:szCs w:val="24"/>
        </w:rPr>
        <w:t xml:space="preserve"> </w:t>
      </w:r>
      <w:r w:rsidRPr="004E1630">
        <w:rPr>
          <w:sz w:val="24"/>
          <w:szCs w:val="24"/>
        </w:rPr>
        <w:t>развития</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00694D0F" w:rsidRPr="004E1630">
        <w:rPr>
          <w:sz w:val="24"/>
          <w:szCs w:val="24"/>
        </w:rPr>
        <w:t>Джерокайского</w:t>
      </w:r>
      <w:r w:rsidR="00300889" w:rsidRPr="004E1630">
        <w:rPr>
          <w:sz w:val="24"/>
          <w:szCs w:val="24"/>
        </w:rPr>
        <w:t xml:space="preserve"> сельского поселения</w:t>
      </w:r>
      <w:r w:rsidRPr="004E1630">
        <w:rPr>
          <w:sz w:val="24"/>
          <w:szCs w:val="24"/>
        </w:rPr>
        <w:t>,</w:t>
      </w:r>
      <w:r w:rsidR="00F86750" w:rsidRPr="004E1630">
        <w:rPr>
          <w:sz w:val="24"/>
          <w:szCs w:val="24"/>
        </w:rPr>
        <w:t xml:space="preserve"> </w:t>
      </w:r>
      <w:r w:rsidRPr="004E1630">
        <w:rPr>
          <w:sz w:val="24"/>
          <w:szCs w:val="24"/>
        </w:rPr>
        <w:t>систем</w:t>
      </w:r>
      <w:r w:rsidR="00F86750" w:rsidRPr="004E1630">
        <w:rPr>
          <w:sz w:val="24"/>
          <w:szCs w:val="24"/>
        </w:rPr>
        <w:t xml:space="preserve"> </w:t>
      </w:r>
      <w:r w:rsidRPr="004E1630">
        <w:rPr>
          <w:sz w:val="24"/>
          <w:szCs w:val="24"/>
        </w:rPr>
        <w:t>инженерного,</w:t>
      </w:r>
      <w:r w:rsidR="00F86750" w:rsidRPr="004E1630">
        <w:rPr>
          <w:sz w:val="24"/>
          <w:szCs w:val="24"/>
        </w:rPr>
        <w:t xml:space="preserve"> </w:t>
      </w:r>
      <w:r w:rsidRPr="004E1630">
        <w:rPr>
          <w:sz w:val="24"/>
          <w:szCs w:val="24"/>
        </w:rPr>
        <w:t>транспортного</w:t>
      </w:r>
      <w:r w:rsidR="00F86750" w:rsidRPr="004E1630">
        <w:rPr>
          <w:sz w:val="24"/>
          <w:szCs w:val="24"/>
        </w:rPr>
        <w:t xml:space="preserve"> </w:t>
      </w:r>
      <w:r w:rsidRPr="004E1630">
        <w:rPr>
          <w:sz w:val="24"/>
          <w:szCs w:val="24"/>
        </w:rPr>
        <w:t>обеспечения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социального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сохранения</w:t>
      </w:r>
      <w:r w:rsidR="00F86750" w:rsidRPr="004E1630">
        <w:rPr>
          <w:sz w:val="24"/>
          <w:szCs w:val="24"/>
        </w:rPr>
        <w:t xml:space="preserve"> </w:t>
      </w:r>
      <w:r w:rsidRPr="004E1630">
        <w:rPr>
          <w:sz w:val="24"/>
          <w:szCs w:val="24"/>
        </w:rPr>
        <w:t>природной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культурно-исторической</w:t>
      </w:r>
      <w:r w:rsidR="00F86750" w:rsidRPr="004E1630">
        <w:rPr>
          <w:sz w:val="24"/>
          <w:szCs w:val="24"/>
        </w:rPr>
        <w:t xml:space="preserve"> </w:t>
      </w:r>
      <w:r w:rsidRPr="004E1630">
        <w:rPr>
          <w:sz w:val="24"/>
          <w:szCs w:val="24"/>
        </w:rPr>
        <w:t>среды;</w:t>
      </w:r>
    </w:p>
    <w:p w:rsidR="002021B7" w:rsidRPr="004E1630" w:rsidRDefault="002021B7"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установление</w:t>
      </w:r>
      <w:r w:rsidR="00F86750" w:rsidRPr="004E1630">
        <w:rPr>
          <w:sz w:val="24"/>
          <w:szCs w:val="24"/>
        </w:rPr>
        <w:t xml:space="preserve"> </w:t>
      </w:r>
      <w:r w:rsidRPr="004E1630">
        <w:rPr>
          <w:sz w:val="24"/>
          <w:szCs w:val="24"/>
        </w:rPr>
        <w:t>правовых</w:t>
      </w:r>
      <w:r w:rsidR="00F86750" w:rsidRPr="004E1630">
        <w:rPr>
          <w:sz w:val="24"/>
          <w:szCs w:val="24"/>
        </w:rPr>
        <w:t xml:space="preserve"> </w:t>
      </w:r>
      <w:r w:rsidRPr="004E1630">
        <w:rPr>
          <w:sz w:val="24"/>
          <w:szCs w:val="24"/>
        </w:rPr>
        <w:t>гарантий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использованию</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строительному</w:t>
      </w:r>
      <w:r w:rsidR="00F86750" w:rsidRPr="004E1630">
        <w:rPr>
          <w:sz w:val="24"/>
          <w:szCs w:val="24"/>
        </w:rPr>
        <w:t xml:space="preserve"> </w:t>
      </w:r>
      <w:r w:rsidRPr="004E1630">
        <w:rPr>
          <w:sz w:val="24"/>
          <w:szCs w:val="24"/>
        </w:rPr>
        <w:t>изменению</w:t>
      </w:r>
      <w:r w:rsidR="00F86750" w:rsidRPr="004E1630">
        <w:rPr>
          <w:sz w:val="24"/>
          <w:szCs w:val="24"/>
        </w:rPr>
        <w:t xml:space="preserve"> </w:t>
      </w:r>
      <w:r w:rsidRPr="004E1630">
        <w:rPr>
          <w:sz w:val="24"/>
          <w:szCs w:val="24"/>
        </w:rPr>
        <w:t>недвижимости</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владельцев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лиц,</w:t>
      </w:r>
      <w:r w:rsidR="00F86750" w:rsidRPr="004E1630">
        <w:rPr>
          <w:sz w:val="24"/>
          <w:szCs w:val="24"/>
        </w:rPr>
        <w:t xml:space="preserve"> </w:t>
      </w:r>
      <w:r w:rsidRPr="004E1630">
        <w:rPr>
          <w:sz w:val="24"/>
          <w:szCs w:val="24"/>
        </w:rPr>
        <w:t>желающих</w:t>
      </w:r>
      <w:r w:rsidR="00F86750" w:rsidRPr="004E1630">
        <w:rPr>
          <w:sz w:val="24"/>
          <w:szCs w:val="24"/>
        </w:rPr>
        <w:t xml:space="preserve"> </w:t>
      </w:r>
      <w:r w:rsidRPr="004E1630">
        <w:rPr>
          <w:sz w:val="24"/>
          <w:szCs w:val="24"/>
        </w:rPr>
        <w:t>приобрести</w:t>
      </w:r>
      <w:r w:rsidR="00F86750" w:rsidRPr="004E1630">
        <w:rPr>
          <w:sz w:val="24"/>
          <w:szCs w:val="24"/>
        </w:rPr>
        <w:t xml:space="preserve"> </w:t>
      </w:r>
      <w:r w:rsidRPr="004E1630">
        <w:rPr>
          <w:sz w:val="24"/>
          <w:szCs w:val="24"/>
        </w:rPr>
        <w:t>права</w:t>
      </w:r>
      <w:r w:rsidR="00F86750" w:rsidRPr="004E1630">
        <w:rPr>
          <w:sz w:val="24"/>
          <w:szCs w:val="24"/>
        </w:rPr>
        <w:t xml:space="preserve"> </w:t>
      </w:r>
      <w:r w:rsidRPr="004E1630">
        <w:rPr>
          <w:sz w:val="24"/>
          <w:szCs w:val="24"/>
        </w:rPr>
        <w:t>владения,</w:t>
      </w:r>
      <w:r w:rsidR="00F86750" w:rsidRPr="004E1630">
        <w:rPr>
          <w:sz w:val="24"/>
          <w:szCs w:val="24"/>
        </w:rPr>
        <w:t xml:space="preserve"> </w:t>
      </w:r>
      <w:r w:rsidRPr="004E1630">
        <w:rPr>
          <w:sz w:val="24"/>
          <w:szCs w:val="24"/>
        </w:rPr>
        <w:t>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распоряжения</w:t>
      </w:r>
      <w:r w:rsidR="00F86750" w:rsidRPr="004E1630">
        <w:rPr>
          <w:sz w:val="24"/>
          <w:szCs w:val="24"/>
        </w:rPr>
        <w:t xml:space="preserve"> </w:t>
      </w:r>
      <w:r w:rsidRPr="004E1630">
        <w:rPr>
          <w:sz w:val="24"/>
          <w:szCs w:val="24"/>
        </w:rPr>
        <w:t>земельными</w:t>
      </w:r>
      <w:r w:rsidR="00F86750" w:rsidRPr="004E1630">
        <w:rPr>
          <w:sz w:val="24"/>
          <w:szCs w:val="24"/>
        </w:rPr>
        <w:t xml:space="preserve"> </w:t>
      </w:r>
      <w:r w:rsidRPr="004E1630">
        <w:rPr>
          <w:sz w:val="24"/>
          <w:szCs w:val="24"/>
        </w:rPr>
        <w:t>участками,</w:t>
      </w:r>
      <w:r w:rsidR="00F86750" w:rsidRPr="004E1630">
        <w:rPr>
          <w:sz w:val="24"/>
          <w:szCs w:val="24"/>
        </w:rPr>
        <w:t xml:space="preserve"> </w:t>
      </w:r>
      <w:r w:rsidRPr="004E1630">
        <w:rPr>
          <w:sz w:val="24"/>
          <w:szCs w:val="24"/>
        </w:rPr>
        <w:t>иными</w:t>
      </w:r>
      <w:r w:rsidR="00F86750" w:rsidRPr="004E1630">
        <w:rPr>
          <w:sz w:val="24"/>
          <w:szCs w:val="24"/>
        </w:rPr>
        <w:t xml:space="preserve"> </w:t>
      </w:r>
      <w:r w:rsidRPr="004E1630">
        <w:rPr>
          <w:sz w:val="24"/>
          <w:szCs w:val="24"/>
        </w:rPr>
        <w:t>объектами</w:t>
      </w:r>
      <w:r w:rsidR="00F86750" w:rsidRPr="004E1630">
        <w:rPr>
          <w:sz w:val="24"/>
          <w:szCs w:val="24"/>
        </w:rPr>
        <w:t xml:space="preserve"> </w:t>
      </w:r>
      <w:r w:rsidRPr="004E1630">
        <w:rPr>
          <w:sz w:val="24"/>
          <w:szCs w:val="24"/>
        </w:rPr>
        <w:t>недвижимости;</w:t>
      </w:r>
    </w:p>
    <w:p w:rsidR="002021B7" w:rsidRPr="004E1630" w:rsidRDefault="002021B7"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создание</w:t>
      </w:r>
      <w:r w:rsidR="00F86750" w:rsidRPr="004E1630">
        <w:rPr>
          <w:sz w:val="24"/>
          <w:szCs w:val="24"/>
        </w:rPr>
        <w:t xml:space="preserve"> </w:t>
      </w:r>
      <w:r w:rsidRPr="004E1630">
        <w:rPr>
          <w:sz w:val="24"/>
          <w:szCs w:val="24"/>
        </w:rPr>
        <w:t>благоприятных</w:t>
      </w:r>
      <w:r w:rsidR="00F86750" w:rsidRPr="004E1630">
        <w:rPr>
          <w:sz w:val="24"/>
          <w:szCs w:val="24"/>
        </w:rPr>
        <w:t xml:space="preserve"> </w:t>
      </w:r>
      <w:r w:rsidRPr="004E1630">
        <w:rPr>
          <w:sz w:val="24"/>
          <w:szCs w:val="24"/>
        </w:rPr>
        <w:t>условий</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привлечения</w:t>
      </w:r>
      <w:r w:rsidR="00F86750" w:rsidRPr="004E1630">
        <w:rPr>
          <w:sz w:val="24"/>
          <w:szCs w:val="24"/>
        </w:rPr>
        <w:t xml:space="preserve"> </w:t>
      </w:r>
      <w:r w:rsidRPr="004E1630">
        <w:rPr>
          <w:sz w:val="24"/>
          <w:szCs w:val="24"/>
        </w:rPr>
        <w:t>инвестиций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строительство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обустройство</w:t>
      </w:r>
      <w:r w:rsidR="00F86750" w:rsidRPr="004E1630">
        <w:rPr>
          <w:sz w:val="24"/>
          <w:szCs w:val="24"/>
        </w:rPr>
        <w:t xml:space="preserve"> </w:t>
      </w:r>
      <w:r w:rsidRPr="004E1630">
        <w:rPr>
          <w:sz w:val="24"/>
          <w:szCs w:val="24"/>
        </w:rPr>
        <w:t>недвижимости</w:t>
      </w:r>
      <w:r w:rsidR="00F86750" w:rsidRPr="004E1630">
        <w:rPr>
          <w:sz w:val="24"/>
          <w:szCs w:val="24"/>
        </w:rPr>
        <w:t xml:space="preserve"> </w:t>
      </w:r>
      <w:r w:rsidRPr="004E1630">
        <w:rPr>
          <w:sz w:val="24"/>
          <w:szCs w:val="24"/>
        </w:rPr>
        <w:t>посредством</w:t>
      </w:r>
      <w:r w:rsidR="00F86750" w:rsidRPr="004E1630">
        <w:rPr>
          <w:sz w:val="24"/>
          <w:szCs w:val="24"/>
        </w:rPr>
        <w:t xml:space="preserve"> </w:t>
      </w:r>
      <w:r w:rsidRPr="004E1630">
        <w:rPr>
          <w:sz w:val="24"/>
          <w:szCs w:val="24"/>
        </w:rPr>
        <w:t>предоставления</w:t>
      </w:r>
      <w:r w:rsidR="00F86750" w:rsidRPr="004E1630">
        <w:rPr>
          <w:sz w:val="24"/>
          <w:szCs w:val="24"/>
        </w:rPr>
        <w:t xml:space="preserve"> </w:t>
      </w:r>
      <w:r w:rsidRPr="004E1630">
        <w:rPr>
          <w:sz w:val="24"/>
          <w:szCs w:val="24"/>
        </w:rPr>
        <w:t>инвесторам</w:t>
      </w:r>
      <w:r w:rsidR="00F86750" w:rsidRPr="004E1630">
        <w:rPr>
          <w:sz w:val="24"/>
          <w:szCs w:val="24"/>
        </w:rPr>
        <w:t xml:space="preserve"> </w:t>
      </w:r>
      <w:r w:rsidRPr="004E1630">
        <w:rPr>
          <w:sz w:val="24"/>
          <w:szCs w:val="24"/>
        </w:rPr>
        <w:t>возможности</w:t>
      </w:r>
      <w:r w:rsidR="00F86750" w:rsidRPr="004E1630">
        <w:rPr>
          <w:sz w:val="24"/>
          <w:szCs w:val="24"/>
        </w:rPr>
        <w:t xml:space="preserve"> </w:t>
      </w:r>
      <w:r w:rsidRPr="004E1630">
        <w:rPr>
          <w:sz w:val="24"/>
          <w:szCs w:val="24"/>
        </w:rPr>
        <w:t>выбора</w:t>
      </w:r>
      <w:r w:rsidR="00F86750" w:rsidRPr="004E1630">
        <w:rPr>
          <w:sz w:val="24"/>
          <w:szCs w:val="24"/>
        </w:rPr>
        <w:t xml:space="preserve"> </w:t>
      </w:r>
      <w:r w:rsidRPr="004E1630">
        <w:rPr>
          <w:sz w:val="24"/>
          <w:szCs w:val="24"/>
        </w:rPr>
        <w:t>наиболее</w:t>
      </w:r>
      <w:r w:rsidR="00F86750" w:rsidRPr="004E1630">
        <w:rPr>
          <w:sz w:val="24"/>
          <w:szCs w:val="24"/>
        </w:rPr>
        <w:t xml:space="preserve"> </w:t>
      </w:r>
      <w:r w:rsidRPr="004E1630">
        <w:rPr>
          <w:sz w:val="24"/>
          <w:szCs w:val="24"/>
        </w:rPr>
        <w:t>эффективного</w:t>
      </w:r>
      <w:r w:rsidR="00F86750" w:rsidRPr="004E1630">
        <w:rPr>
          <w:sz w:val="24"/>
          <w:szCs w:val="24"/>
        </w:rPr>
        <w:t xml:space="preserve"> </w:t>
      </w:r>
      <w:r w:rsidRPr="004E1630">
        <w:rPr>
          <w:sz w:val="24"/>
          <w:szCs w:val="24"/>
        </w:rPr>
        <w:t>вида</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недвижимости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градостроительными</w:t>
      </w:r>
      <w:r w:rsidR="00F86750" w:rsidRPr="004E1630">
        <w:rPr>
          <w:sz w:val="24"/>
          <w:szCs w:val="24"/>
        </w:rPr>
        <w:t xml:space="preserve"> </w:t>
      </w:r>
      <w:r w:rsidRPr="004E1630">
        <w:rPr>
          <w:sz w:val="24"/>
          <w:szCs w:val="24"/>
        </w:rPr>
        <w:t>регламентами;</w:t>
      </w:r>
    </w:p>
    <w:p w:rsidR="002021B7" w:rsidRPr="004E1630" w:rsidRDefault="002021B7"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обеспечение</w:t>
      </w:r>
      <w:r w:rsidR="00F86750" w:rsidRPr="004E1630">
        <w:rPr>
          <w:sz w:val="24"/>
          <w:szCs w:val="24"/>
        </w:rPr>
        <w:t xml:space="preserve"> </w:t>
      </w:r>
      <w:r w:rsidRPr="004E1630">
        <w:rPr>
          <w:sz w:val="24"/>
          <w:szCs w:val="24"/>
        </w:rPr>
        <w:t>свободного</w:t>
      </w:r>
      <w:r w:rsidR="00F86750" w:rsidRPr="004E1630">
        <w:rPr>
          <w:sz w:val="24"/>
          <w:szCs w:val="24"/>
        </w:rPr>
        <w:t xml:space="preserve"> </w:t>
      </w:r>
      <w:r w:rsidRPr="004E1630">
        <w:rPr>
          <w:sz w:val="24"/>
          <w:szCs w:val="24"/>
        </w:rPr>
        <w:t>доступа</w:t>
      </w:r>
      <w:r w:rsidR="00F86750" w:rsidRPr="004E1630">
        <w:rPr>
          <w:sz w:val="24"/>
          <w:szCs w:val="24"/>
        </w:rPr>
        <w:t xml:space="preserve"> </w:t>
      </w:r>
      <w:r w:rsidRPr="004E1630">
        <w:rPr>
          <w:sz w:val="24"/>
          <w:szCs w:val="24"/>
        </w:rPr>
        <w:t>граждан</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информации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участия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принятии</w:t>
      </w:r>
      <w:r w:rsidR="00F86750" w:rsidRPr="004E1630">
        <w:rPr>
          <w:sz w:val="24"/>
          <w:szCs w:val="24"/>
        </w:rPr>
        <w:t xml:space="preserve"> </w:t>
      </w:r>
      <w:r w:rsidRPr="004E1630">
        <w:rPr>
          <w:sz w:val="24"/>
          <w:szCs w:val="24"/>
        </w:rPr>
        <w:t>решений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вопросам</w:t>
      </w:r>
      <w:r w:rsidR="00F86750" w:rsidRPr="004E1630">
        <w:rPr>
          <w:sz w:val="24"/>
          <w:szCs w:val="24"/>
        </w:rPr>
        <w:t xml:space="preserve"> </w:t>
      </w:r>
      <w:r w:rsidRPr="004E1630">
        <w:rPr>
          <w:sz w:val="24"/>
          <w:szCs w:val="24"/>
        </w:rPr>
        <w:t>развития</w:t>
      </w:r>
      <w:r w:rsidR="00F86750" w:rsidRPr="004E1630">
        <w:rPr>
          <w:sz w:val="24"/>
          <w:szCs w:val="24"/>
        </w:rPr>
        <w:t xml:space="preserve"> </w:t>
      </w:r>
      <w:r w:rsidR="00694D0F" w:rsidRPr="004E1630">
        <w:rPr>
          <w:sz w:val="24"/>
          <w:szCs w:val="24"/>
        </w:rPr>
        <w:t>Джерокайского</w:t>
      </w:r>
      <w:r w:rsidR="00300889" w:rsidRPr="004E1630">
        <w:rPr>
          <w:sz w:val="24"/>
          <w:szCs w:val="24"/>
        </w:rPr>
        <w:t xml:space="preserve"> сельского поселения</w:t>
      </w:r>
      <w:r w:rsidRPr="004E1630">
        <w:rPr>
          <w:sz w:val="24"/>
          <w:szCs w:val="24"/>
        </w:rPr>
        <w:t>,</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посредством</w:t>
      </w:r>
      <w:r w:rsidR="00F86750" w:rsidRPr="004E1630">
        <w:rPr>
          <w:sz w:val="24"/>
          <w:szCs w:val="24"/>
        </w:rPr>
        <w:t xml:space="preserve"> </w:t>
      </w:r>
      <w:r w:rsidRPr="004E1630">
        <w:rPr>
          <w:sz w:val="24"/>
          <w:szCs w:val="24"/>
        </w:rPr>
        <w:t>проведения</w:t>
      </w:r>
      <w:r w:rsidR="00F86750" w:rsidRPr="004E1630">
        <w:rPr>
          <w:sz w:val="24"/>
          <w:szCs w:val="24"/>
        </w:rPr>
        <w:t xml:space="preserve"> </w:t>
      </w:r>
      <w:r w:rsidRPr="004E1630">
        <w:rPr>
          <w:sz w:val="24"/>
          <w:szCs w:val="24"/>
        </w:rPr>
        <w:t>публичных</w:t>
      </w:r>
      <w:r w:rsidR="00F86750" w:rsidRPr="004E1630">
        <w:rPr>
          <w:sz w:val="24"/>
          <w:szCs w:val="24"/>
        </w:rPr>
        <w:t xml:space="preserve"> </w:t>
      </w:r>
      <w:r w:rsidRPr="004E1630">
        <w:rPr>
          <w:sz w:val="24"/>
          <w:szCs w:val="24"/>
        </w:rPr>
        <w:t>слушаний;</w:t>
      </w:r>
    </w:p>
    <w:p w:rsidR="002021B7" w:rsidRPr="004E1630" w:rsidRDefault="002021B7" w:rsidP="0028053E">
      <w:pPr>
        <w:ind w:firstLine="709"/>
        <w:jc w:val="both"/>
        <w:rPr>
          <w:sz w:val="24"/>
          <w:szCs w:val="24"/>
        </w:rPr>
      </w:pPr>
      <w:r w:rsidRPr="004E1630">
        <w:rPr>
          <w:sz w:val="24"/>
          <w:szCs w:val="24"/>
        </w:rPr>
        <w:t>5)</w:t>
      </w:r>
      <w:r w:rsidR="00F86750" w:rsidRPr="004E1630">
        <w:rPr>
          <w:sz w:val="24"/>
          <w:szCs w:val="24"/>
        </w:rPr>
        <w:t xml:space="preserve"> </w:t>
      </w:r>
      <w:r w:rsidRPr="004E1630">
        <w:rPr>
          <w:sz w:val="24"/>
          <w:szCs w:val="24"/>
        </w:rPr>
        <w:t>обеспечение</w:t>
      </w:r>
      <w:r w:rsidR="00F86750" w:rsidRPr="004E1630">
        <w:rPr>
          <w:sz w:val="24"/>
          <w:szCs w:val="24"/>
        </w:rPr>
        <w:t xml:space="preserve"> </w:t>
      </w:r>
      <w:r w:rsidRPr="004E1630">
        <w:rPr>
          <w:sz w:val="24"/>
          <w:szCs w:val="24"/>
        </w:rPr>
        <w:t>контроля</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соблюдением</w:t>
      </w:r>
      <w:r w:rsidR="00F86750" w:rsidRPr="004E1630">
        <w:rPr>
          <w:sz w:val="24"/>
          <w:szCs w:val="24"/>
        </w:rPr>
        <w:t xml:space="preserve"> </w:t>
      </w:r>
      <w:r w:rsidRPr="004E1630">
        <w:rPr>
          <w:sz w:val="24"/>
          <w:szCs w:val="24"/>
        </w:rPr>
        <w:t>прав</w:t>
      </w:r>
      <w:r w:rsidR="00F86750" w:rsidRPr="004E1630">
        <w:rPr>
          <w:sz w:val="24"/>
          <w:szCs w:val="24"/>
        </w:rPr>
        <w:t xml:space="preserve"> </w:t>
      </w:r>
      <w:r w:rsidRPr="004E1630">
        <w:rPr>
          <w:sz w:val="24"/>
          <w:szCs w:val="24"/>
        </w:rPr>
        <w:t>граждан</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юридических</w:t>
      </w:r>
      <w:r w:rsidR="00F86750" w:rsidRPr="004E1630">
        <w:rPr>
          <w:sz w:val="24"/>
          <w:szCs w:val="24"/>
        </w:rPr>
        <w:t xml:space="preserve"> </w:t>
      </w:r>
      <w:r w:rsidRPr="004E1630">
        <w:rPr>
          <w:sz w:val="24"/>
          <w:szCs w:val="24"/>
        </w:rPr>
        <w:t>лиц</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осуществлении</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00694D0F" w:rsidRPr="004E1630">
        <w:rPr>
          <w:sz w:val="24"/>
          <w:szCs w:val="24"/>
        </w:rPr>
        <w:t>Джерокайского</w:t>
      </w:r>
      <w:r w:rsidR="00300889" w:rsidRPr="004E1630">
        <w:rPr>
          <w:sz w:val="24"/>
          <w:szCs w:val="24"/>
        </w:rPr>
        <w:t xml:space="preserve"> сельского поселения</w:t>
      </w:r>
      <w:r w:rsidRPr="004E1630">
        <w:rPr>
          <w:sz w:val="24"/>
          <w:szCs w:val="24"/>
        </w:rPr>
        <w:t>;</w:t>
      </w:r>
    </w:p>
    <w:p w:rsidR="002021B7" w:rsidRPr="004E1630" w:rsidRDefault="002021B7" w:rsidP="0028053E">
      <w:pPr>
        <w:ind w:firstLine="709"/>
        <w:jc w:val="both"/>
        <w:rPr>
          <w:sz w:val="24"/>
          <w:szCs w:val="24"/>
        </w:rPr>
      </w:pPr>
      <w:r w:rsidRPr="004E1630">
        <w:rPr>
          <w:sz w:val="24"/>
          <w:szCs w:val="24"/>
        </w:rPr>
        <w:t>6)</w:t>
      </w:r>
      <w:r w:rsidR="00F86750" w:rsidRPr="004E1630">
        <w:rPr>
          <w:sz w:val="24"/>
          <w:szCs w:val="24"/>
        </w:rPr>
        <w:t xml:space="preserve"> </w:t>
      </w:r>
      <w:r w:rsidRPr="004E1630">
        <w:rPr>
          <w:sz w:val="24"/>
          <w:szCs w:val="24"/>
        </w:rPr>
        <w:t>контроль</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использованием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строительными</w:t>
      </w:r>
      <w:r w:rsidR="00F86750" w:rsidRPr="004E1630">
        <w:rPr>
          <w:sz w:val="24"/>
          <w:szCs w:val="24"/>
        </w:rPr>
        <w:t xml:space="preserve"> </w:t>
      </w:r>
      <w:r w:rsidRPr="004E1630">
        <w:rPr>
          <w:sz w:val="24"/>
          <w:szCs w:val="24"/>
        </w:rPr>
        <w:t>изменениями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недвижимости,</w:t>
      </w:r>
      <w:r w:rsidR="00F86750" w:rsidRPr="004E1630">
        <w:rPr>
          <w:sz w:val="24"/>
          <w:szCs w:val="24"/>
        </w:rPr>
        <w:t xml:space="preserve"> </w:t>
      </w:r>
      <w:r w:rsidRPr="004E1630">
        <w:rPr>
          <w:sz w:val="24"/>
          <w:szCs w:val="24"/>
        </w:rPr>
        <w:t>применение</w:t>
      </w:r>
      <w:r w:rsidR="00F86750" w:rsidRPr="004E1630">
        <w:rPr>
          <w:sz w:val="24"/>
          <w:szCs w:val="24"/>
        </w:rPr>
        <w:t xml:space="preserve"> </w:t>
      </w:r>
      <w:r w:rsidRPr="004E1630">
        <w:rPr>
          <w:sz w:val="24"/>
          <w:szCs w:val="24"/>
        </w:rPr>
        <w:t>штрафных</w:t>
      </w:r>
      <w:r w:rsidR="00F86750" w:rsidRPr="004E1630">
        <w:rPr>
          <w:sz w:val="24"/>
          <w:szCs w:val="24"/>
        </w:rPr>
        <w:t xml:space="preserve"> </w:t>
      </w:r>
      <w:r w:rsidRPr="004E1630">
        <w:rPr>
          <w:sz w:val="24"/>
          <w:szCs w:val="24"/>
        </w:rPr>
        <w:t>санкций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случаях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порядке,</w:t>
      </w:r>
      <w:r w:rsidR="00F86750" w:rsidRPr="004E1630">
        <w:rPr>
          <w:sz w:val="24"/>
          <w:szCs w:val="24"/>
        </w:rPr>
        <w:t xml:space="preserve"> </w:t>
      </w:r>
      <w:r w:rsidRPr="004E1630">
        <w:rPr>
          <w:sz w:val="24"/>
          <w:szCs w:val="24"/>
        </w:rPr>
        <w:t>установленных</w:t>
      </w:r>
      <w:r w:rsidR="00F86750" w:rsidRPr="004E1630">
        <w:rPr>
          <w:sz w:val="24"/>
          <w:szCs w:val="24"/>
        </w:rPr>
        <w:t xml:space="preserve"> </w:t>
      </w:r>
      <w:r w:rsidRPr="004E1630">
        <w:rPr>
          <w:sz w:val="24"/>
          <w:szCs w:val="24"/>
        </w:rPr>
        <w:t>законодательством;</w:t>
      </w:r>
    </w:p>
    <w:p w:rsidR="002021B7" w:rsidRPr="004E1630" w:rsidRDefault="002021B7"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Настоящие</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применяются</w:t>
      </w:r>
      <w:r w:rsidR="00F86750" w:rsidRPr="004E1630">
        <w:rPr>
          <w:sz w:val="24"/>
          <w:szCs w:val="24"/>
        </w:rPr>
        <w:t xml:space="preserve"> </w:t>
      </w:r>
      <w:r w:rsidRPr="004E1630">
        <w:rPr>
          <w:sz w:val="24"/>
          <w:szCs w:val="24"/>
        </w:rPr>
        <w:t>наряду</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иными</w:t>
      </w:r>
      <w:r w:rsidR="00F86750" w:rsidRPr="004E1630">
        <w:rPr>
          <w:sz w:val="24"/>
          <w:szCs w:val="24"/>
        </w:rPr>
        <w:t xml:space="preserve"> </w:t>
      </w:r>
      <w:r w:rsidRPr="004E1630">
        <w:rPr>
          <w:sz w:val="24"/>
          <w:szCs w:val="24"/>
        </w:rPr>
        <w:t>правовыми</w:t>
      </w:r>
      <w:r w:rsidR="00F86750" w:rsidRPr="004E1630">
        <w:rPr>
          <w:sz w:val="24"/>
          <w:szCs w:val="24"/>
        </w:rPr>
        <w:t xml:space="preserve"> </w:t>
      </w:r>
      <w:r w:rsidRPr="004E1630">
        <w:rPr>
          <w:sz w:val="24"/>
          <w:szCs w:val="24"/>
        </w:rPr>
        <w:t>актами</w:t>
      </w:r>
      <w:r w:rsidR="00F86750" w:rsidRPr="004E1630">
        <w:rPr>
          <w:sz w:val="24"/>
          <w:szCs w:val="24"/>
        </w:rPr>
        <w:t xml:space="preserve"> </w:t>
      </w:r>
      <w:r w:rsidRPr="004E1630">
        <w:rPr>
          <w:sz w:val="24"/>
          <w:szCs w:val="24"/>
        </w:rPr>
        <w:t>органов</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00694D0F" w:rsidRPr="004E1630">
        <w:rPr>
          <w:sz w:val="24"/>
          <w:szCs w:val="24"/>
        </w:rPr>
        <w:t>Джерокайского</w:t>
      </w:r>
      <w:r w:rsidR="00300889" w:rsidRPr="004E1630">
        <w:rPr>
          <w:sz w:val="24"/>
          <w:szCs w:val="24"/>
        </w:rPr>
        <w:t xml:space="preserve"> сельского поселения</w:t>
      </w:r>
      <w:r w:rsidRPr="004E1630">
        <w:rPr>
          <w:sz w:val="24"/>
          <w:szCs w:val="24"/>
        </w:rPr>
        <w:t>,</w:t>
      </w:r>
      <w:r w:rsidR="00F86750" w:rsidRPr="004E1630">
        <w:rPr>
          <w:sz w:val="24"/>
          <w:szCs w:val="24"/>
        </w:rPr>
        <w:t xml:space="preserve"> </w:t>
      </w:r>
      <w:r w:rsidRPr="004E1630">
        <w:rPr>
          <w:sz w:val="24"/>
          <w:szCs w:val="24"/>
        </w:rPr>
        <w:t>государственными</w:t>
      </w:r>
      <w:r w:rsidR="00F86750" w:rsidRPr="004E1630">
        <w:rPr>
          <w:sz w:val="24"/>
          <w:szCs w:val="24"/>
        </w:rPr>
        <w:t xml:space="preserve"> </w:t>
      </w:r>
      <w:r w:rsidRPr="004E1630">
        <w:rPr>
          <w:sz w:val="24"/>
          <w:szCs w:val="24"/>
        </w:rPr>
        <w:t>нормативами,</w:t>
      </w:r>
      <w:r w:rsidR="00F86750" w:rsidRPr="004E1630">
        <w:rPr>
          <w:sz w:val="24"/>
          <w:szCs w:val="24"/>
        </w:rPr>
        <w:t xml:space="preserve"> </w:t>
      </w:r>
      <w:r w:rsidRPr="004E1630">
        <w:rPr>
          <w:sz w:val="24"/>
          <w:szCs w:val="24"/>
        </w:rPr>
        <w:t>правилами,</w:t>
      </w:r>
      <w:r w:rsidR="00F86750" w:rsidRPr="004E1630">
        <w:rPr>
          <w:sz w:val="24"/>
          <w:szCs w:val="24"/>
        </w:rPr>
        <w:t xml:space="preserve"> </w:t>
      </w:r>
      <w:r w:rsidRPr="004E1630">
        <w:rPr>
          <w:sz w:val="24"/>
          <w:szCs w:val="24"/>
        </w:rPr>
        <w:t>стандартами,</w:t>
      </w:r>
      <w:r w:rsidR="00F86750" w:rsidRPr="004E1630">
        <w:rPr>
          <w:sz w:val="24"/>
          <w:szCs w:val="24"/>
        </w:rPr>
        <w:t xml:space="preserve"> </w:t>
      </w:r>
      <w:r w:rsidRPr="004E1630">
        <w:rPr>
          <w:sz w:val="24"/>
          <w:szCs w:val="24"/>
        </w:rPr>
        <w:t>техническими</w:t>
      </w:r>
      <w:r w:rsidR="00F86750" w:rsidRPr="004E1630">
        <w:rPr>
          <w:sz w:val="24"/>
          <w:szCs w:val="24"/>
        </w:rPr>
        <w:t xml:space="preserve"> </w:t>
      </w:r>
      <w:r w:rsidRPr="004E1630">
        <w:rPr>
          <w:sz w:val="24"/>
          <w:szCs w:val="24"/>
        </w:rPr>
        <w:t>регламентами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иными</w:t>
      </w:r>
      <w:r w:rsidR="00F86750" w:rsidRPr="004E1630">
        <w:rPr>
          <w:sz w:val="24"/>
          <w:szCs w:val="24"/>
        </w:rPr>
        <w:t xml:space="preserve"> </w:t>
      </w:r>
      <w:r w:rsidRPr="004E1630">
        <w:rPr>
          <w:sz w:val="24"/>
          <w:szCs w:val="24"/>
        </w:rPr>
        <w:t>обязательными</w:t>
      </w:r>
      <w:r w:rsidR="00F86750" w:rsidRPr="004E1630">
        <w:rPr>
          <w:sz w:val="24"/>
          <w:szCs w:val="24"/>
        </w:rPr>
        <w:t xml:space="preserve"> </w:t>
      </w:r>
      <w:r w:rsidRPr="004E1630">
        <w:rPr>
          <w:sz w:val="24"/>
          <w:szCs w:val="24"/>
        </w:rPr>
        <w:t>требованиями,</w:t>
      </w:r>
      <w:r w:rsidR="00F86750" w:rsidRPr="004E1630">
        <w:rPr>
          <w:sz w:val="24"/>
          <w:szCs w:val="24"/>
        </w:rPr>
        <w:t xml:space="preserve"> </w:t>
      </w:r>
      <w:r w:rsidRPr="004E1630">
        <w:rPr>
          <w:sz w:val="24"/>
          <w:szCs w:val="24"/>
        </w:rPr>
        <w:t>установленными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целях</w:t>
      </w:r>
      <w:r w:rsidR="00F86750" w:rsidRPr="004E1630">
        <w:rPr>
          <w:sz w:val="24"/>
          <w:szCs w:val="24"/>
        </w:rPr>
        <w:t xml:space="preserve"> </w:t>
      </w:r>
      <w:r w:rsidRPr="004E1630">
        <w:rPr>
          <w:sz w:val="24"/>
          <w:szCs w:val="24"/>
        </w:rPr>
        <w:t>обеспечения</w:t>
      </w:r>
      <w:r w:rsidR="00F86750" w:rsidRPr="004E1630">
        <w:rPr>
          <w:sz w:val="24"/>
          <w:szCs w:val="24"/>
        </w:rPr>
        <w:t xml:space="preserve"> </w:t>
      </w:r>
      <w:r w:rsidRPr="004E1630">
        <w:rPr>
          <w:sz w:val="24"/>
          <w:szCs w:val="24"/>
        </w:rPr>
        <w:t>безопасности</w:t>
      </w:r>
      <w:r w:rsidR="00F86750" w:rsidRPr="004E1630">
        <w:rPr>
          <w:sz w:val="24"/>
          <w:szCs w:val="24"/>
        </w:rPr>
        <w:t xml:space="preserve"> </w:t>
      </w:r>
      <w:r w:rsidRPr="004E1630">
        <w:rPr>
          <w:sz w:val="24"/>
          <w:szCs w:val="24"/>
        </w:rPr>
        <w:t>жизни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здоровья</w:t>
      </w:r>
      <w:r w:rsidR="00F86750" w:rsidRPr="004E1630">
        <w:rPr>
          <w:sz w:val="24"/>
          <w:szCs w:val="24"/>
        </w:rPr>
        <w:t xml:space="preserve"> </w:t>
      </w:r>
      <w:r w:rsidRPr="004E1630">
        <w:rPr>
          <w:sz w:val="24"/>
          <w:szCs w:val="24"/>
        </w:rPr>
        <w:t>людей,</w:t>
      </w:r>
      <w:r w:rsidR="00F86750" w:rsidRPr="004E1630">
        <w:rPr>
          <w:sz w:val="24"/>
          <w:szCs w:val="24"/>
        </w:rPr>
        <w:t xml:space="preserve"> </w:t>
      </w:r>
      <w:r w:rsidRPr="004E1630">
        <w:rPr>
          <w:sz w:val="24"/>
          <w:szCs w:val="24"/>
        </w:rPr>
        <w:t>надежности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безопасности</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строений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сохранения</w:t>
      </w:r>
      <w:r w:rsidR="00F86750" w:rsidRPr="004E1630">
        <w:rPr>
          <w:sz w:val="24"/>
          <w:szCs w:val="24"/>
        </w:rPr>
        <w:t xml:space="preserve"> </w:t>
      </w:r>
      <w:r w:rsidRPr="004E1630">
        <w:rPr>
          <w:sz w:val="24"/>
          <w:szCs w:val="24"/>
        </w:rPr>
        <w:t>окружающей</w:t>
      </w:r>
      <w:r w:rsidR="00F86750" w:rsidRPr="004E1630">
        <w:rPr>
          <w:sz w:val="24"/>
          <w:szCs w:val="24"/>
        </w:rPr>
        <w:t xml:space="preserve"> </w:t>
      </w:r>
      <w:r w:rsidRPr="004E1630">
        <w:rPr>
          <w:sz w:val="24"/>
          <w:szCs w:val="24"/>
        </w:rPr>
        <w:t>природной</w:t>
      </w:r>
      <w:r w:rsidR="00F86750" w:rsidRPr="004E1630">
        <w:rPr>
          <w:sz w:val="24"/>
          <w:szCs w:val="24"/>
        </w:rPr>
        <w:t xml:space="preserve"> </w:t>
      </w:r>
      <w:r w:rsidRPr="004E1630">
        <w:rPr>
          <w:sz w:val="24"/>
          <w:szCs w:val="24"/>
        </w:rPr>
        <w:t>среды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иными</w:t>
      </w:r>
      <w:r w:rsidR="00F86750" w:rsidRPr="004E1630">
        <w:rPr>
          <w:sz w:val="24"/>
          <w:szCs w:val="24"/>
        </w:rPr>
        <w:t xml:space="preserve"> </w:t>
      </w:r>
      <w:r w:rsidRPr="004E1630">
        <w:rPr>
          <w:sz w:val="24"/>
          <w:szCs w:val="24"/>
        </w:rPr>
        <w:t>правовыми</w:t>
      </w:r>
      <w:r w:rsidR="00F86750" w:rsidRPr="004E1630">
        <w:rPr>
          <w:sz w:val="24"/>
          <w:szCs w:val="24"/>
        </w:rPr>
        <w:t xml:space="preserve"> </w:t>
      </w:r>
      <w:r w:rsidRPr="004E1630">
        <w:rPr>
          <w:sz w:val="24"/>
          <w:szCs w:val="24"/>
        </w:rPr>
        <w:t>актами</w:t>
      </w:r>
      <w:r w:rsidR="00F86750" w:rsidRPr="004E1630">
        <w:rPr>
          <w:sz w:val="24"/>
          <w:szCs w:val="24"/>
        </w:rPr>
        <w:t xml:space="preserve"> </w:t>
      </w:r>
      <w:r w:rsidR="00694D0F" w:rsidRPr="004E1630">
        <w:rPr>
          <w:sz w:val="24"/>
          <w:szCs w:val="24"/>
        </w:rPr>
        <w:t>Джерокайского</w:t>
      </w:r>
      <w:r w:rsidR="00300889" w:rsidRPr="004E1630">
        <w:rPr>
          <w:sz w:val="24"/>
          <w:szCs w:val="24"/>
        </w:rPr>
        <w:t xml:space="preserve"> сельского поселения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вопросам</w:t>
      </w:r>
      <w:r w:rsidR="00F86750" w:rsidRPr="004E1630">
        <w:rPr>
          <w:sz w:val="24"/>
          <w:szCs w:val="24"/>
        </w:rPr>
        <w:t xml:space="preserve"> </w:t>
      </w:r>
      <w:r w:rsidRPr="004E1630">
        <w:rPr>
          <w:sz w:val="24"/>
          <w:szCs w:val="24"/>
        </w:rPr>
        <w:t>регулирования</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Указанные</w:t>
      </w:r>
      <w:r w:rsidR="00F86750" w:rsidRPr="004E1630">
        <w:rPr>
          <w:sz w:val="24"/>
          <w:szCs w:val="24"/>
        </w:rPr>
        <w:t xml:space="preserve"> </w:t>
      </w:r>
      <w:r w:rsidRPr="004E1630">
        <w:rPr>
          <w:sz w:val="24"/>
          <w:szCs w:val="24"/>
        </w:rPr>
        <w:t>муниципальные</w:t>
      </w:r>
      <w:r w:rsidR="00F86750" w:rsidRPr="004E1630">
        <w:rPr>
          <w:sz w:val="24"/>
          <w:szCs w:val="24"/>
        </w:rPr>
        <w:t xml:space="preserve"> </w:t>
      </w:r>
      <w:r w:rsidRPr="004E1630">
        <w:rPr>
          <w:sz w:val="24"/>
          <w:szCs w:val="24"/>
        </w:rPr>
        <w:t>правовые</w:t>
      </w:r>
      <w:r w:rsidR="00F86750" w:rsidRPr="004E1630">
        <w:rPr>
          <w:sz w:val="24"/>
          <w:szCs w:val="24"/>
        </w:rPr>
        <w:t xml:space="preserve"> </w:t>
      </w:r>
      <w:r w:rsidRPr="004E1630">
        <w:rPr>
          <w:sz w:val="24"/>
          <w:szCs w:val="24"/>
        </w:rPr>
        <w:t>акты</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вопросам</w:t>
      </w:r>
      <w:r w:rsidR="00F86750" w:rsidRPr="004E1630">
        <w:rPr>
          <w:sz w:val="24"/>
          <w:szCs w:val="24"/>
        </w:rPr>
        <w:t xml:space="preserve"> </w:t>
      </w:r>
      <w:r w:rsidRPr="004E1630">
        <w:rPr>
          <w:sz w:val="24"/>
          <w:szCs w:val="24"/>
        </w:rPr>
        <w:t>регулирования</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применяются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части,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противоречащей</w:t>
      </w:r>
      <w:r w:rsidR="00F86750" w:rsidRPr="004E1630">
        <w:rPr>
          <w:sz w:val="24"/>
          <w:szCs w:val="24"/>
        </w:rPr>
        <w:t xml:space="preserve"> </w:t>
      </w:r>
      <w:r w:rsidRPr="004E1630">
        <w:rPr>
          <w:sz w:val="24"/>
          <w:szCs w:val="24"/>
        </w:rPr>
        <w:t>Градостроительным</w:t>
      </w:r>
      <w:r w:rsidR="00F86750" w:rsidRPr="004E1630">
        <w:rPr>
          <w:sz w:val="24"/>
          <w:szCs w:val="24"/>
        </w:rPr>
        <w:t xml:space="preserve"> </w:t>
      </w:r>
      <w:r w:rsidRPr="004E1630">
        <w:rPr>
          <w:sz w:val="24"/>
          <w:szCs w:val="24"/>
        </w:rPr>
        <w:t>Правилам.</w:t>
      </w:r>
    </w:p>
    <w:p w:rsidR="002021B7" w:rsidRPr="004E1630" w:rsidRDefault="002021B7"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Настоящие</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обязательны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исполнения</w:t>
      </w:r>
      <w:r w:rsidR="00F86750" w:rsidRPr="004E1630">
        <w:rPr>
          <w:sz w:val="24"/>
          <w:szCs w:val="24"/>
        </w:rPr>
        <w:t xml:space="preserve"> </w:t>
      </w:r>
      <w:r w:rsidRPr="004E1630">
        <w:rPr>
          <w:sz w:val="24"/>
          <w:szCs w:val="24"/>
        </w:rPr>
        <w:t>всеми</w:t>
      </w:r>
      <w:r w:rsidR="00F86750" w:rsidRPr="004E1630">
        <w:rPr>
          <w:sz w:val="24"/>
          <w:szCs w:val="24"/>
        </w:rPr>
        <w:t xml:space="preserve"> </w:t>
      </w:r>
      <w:r w:rsidRPr="004E1630">
        <w:rPr>
          <w:sz w:val="24"/>
          <w:szCs w:val="24"/>
        </w:rPr>
        <w:t>юридическими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физическими</w:t>
      </w:r>
      <w:r w:rsidR="00F86750" w:rsidRPr="004E1630">
        <w:rPr>
          <w:sz w:val="24"/>
          <w:szCs w:val="24"/>
        </w:rPr>
        <w:t xml:space="preserve"> </w:t>
      </w:r>
      <w:r w:rsidRPr="004E1630">
        <w:rPr>
          <w:sz w:val="24"/>
          <w:szCs w:val="24"/>
        </w:rPr>
        <w:t>лицами,</w:t>
      </w:r>
      <w:r w:rsidR="00F86750" w:rsidRPr="004E1630">
        <w:rPr>
          <w:sz w:val="24"/>
          <w:szCs w:val="24"/>
        </w:rPr>
        <w:t xml:space="preserve"> </w:t>
      </w:r>
      <w:r w:rsidRPr="004E1630">
        <w:rPr>
          <w:sz w:val="24"/>
          <w:szCs w:val="24"/>
        </w:rPr>
        <w:t>осуществляющими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контролирующими</w:t>
      </w:r>
      <w:r w:rsidR="00F86750" w:rsidRPr="004E1630">
        <w:rPr>
          <w:sz w:val="24"/>
          <w:szCs w:val="24"/>
        </w:rPr>
        <w:t xml:space="preserve"> </w:t>
      </w:r>
      <w:r w:rsidRPr="004E1630">
        <w:rPr>
          <w:sz w:val="24"/>
          <w:szCs w:val="24"/>
        </w:rPr>
        <w:t>градостроительную</w:t>
      </w:r>
      <w:r w:rsidR="00F86750" w:rsidRPr="004E1630">
        <w:rPr>
          <w:sz w:val="24"/>
          <w:szCs w:val="24"/>
        </w:rPr>
        <w:t xml:space="preserve"> </w:t>
      </w:r>
      <w:r w:rsidRPr="004E1630">
        <w:rPr>
          <w:sz w:val="24"/>
          <w:szCs w:val="24"/>
        </w:rPr>
        <w:t>деятельность</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земельные</w:t>
      </w:r>
      <w:r w:rsidR="00F86750" w:rsidRPr="004E1630">
        <w:rPr>
          <w:sz w:val="24"/>
          <w:szCs w:val="24"/>
        </w:rPr>
        <w:t xml:space="preserve"> </w:t>
      </w:r>
      <w:r w:rsidRPr="004E1630">
        <w:rPr>
          <w:sz w:val="24"/>
          <w:szCs w:val="24"/>
        </w:rPr>
        <w:t>отношения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00694D0F" w:rsidRPr="004E1630">
        <w:rPr>
          <w:sz w:val="24"/>
          <w:szCs w:val="24"/>
        </w:rPr>
        <w:t>Джерокайского</w:t>
      </w:r>
      <w:r w:rsidR="00300889" w:rsidRPr="004E1630">
        <w:rPr>
          <w:sz w:val="24"/>
          <w:szCs w:val="24"/>
        </w:rPr>
        <w:t xml:space="preserve"> сельского поселения</w:t>
      </w:r>
      <w:r w:rsidRPr="004E1630">
        <w:rPr>
          <w:sz w:val="24"/>
          <w:szCs w:val="24"/>
        </w:rPr>
        <w:t>.</w:t>
      </w:r>
    </w:p>
    <w:p w:rsidR="002021B7" w:rsidRPr="004E1630" w:rsidRDefault="002021B7" w:rsidP="0028053E">
      <w:pPr>
        <w:jc w:val="both"/>
        <w:rPr>
          <w:sz w:val="24"/>
          <w:szCs w:val="24"/>
        </w:rPr>
      </w:pPr>
    </w:p>
    <w:p w:rsidR="002021B7" w:rsidRPr="004E1630" w:rsidRDefault="002021B7" w:rsidP="0028053E">
      <w:pPr>
        <w:ind w:firstLine="709"/>
        <w:jc w:val="both"/>
        <w:outlineLvl w:val="2"/>
        <w:rPr>
          <w:b/>
          <w:sz w:val="24"/>
          <w:szCs w:val="24"/>
        </w:rPr>
      </w:pPr>
      <w:bookmarkStart w:id="16" w:name="_Toc374973457"/>
      <w:bookmarkStart w:id="17" w:name="_Toc412129377"/>
      <w:bookmarkStart w:id="18" w:name="_Toc433729352"/>
      <w:r w:rsidRPr="004E1630">
        <w:rPr>
          <w:b/>
          <w:sz w:val="24"/>
          <w:szCs w:val="24"/>
        </w:rPr>
        <w:t>Статья</w:t>
      </w:r>
      <w:r w:rsidR="00F86750" w:rsidRPr="004E1630">
        <w:rPr>
          <w:b/>
          <w:sz w:val="24"/>
          <w:szCs w:val="24"/>
        </w:rPr>
        <w:t xml:space="preserve"> </w:t>
      </w:r>
      <w:r w:rsidRPr="004E1630">
        <w:rPr>
          <w:b/>
          <w:sz w:val="24"/>
          <w:szCs w:val="24"/>
        </w:rPr>
        <w:t>2.</w:t>
      </w:r>
      <w:r w:rsidR="00F86750" w:rsidRPr="004E1630">
        <w:rPr>
          <w:b/>
          <w:sz w:val="24"/>
          <w:szCs w:val="24"/>
        </w:rPr>
        <w:t xml:space="preserve"> </w:t>
      </w:r>
      <w:r w:rsidRPr="004E1630">
        <w:rPr>
          <w:b/>
          <w:sz w:val="24"/>
          <w:szCs w:val="24"/>
        </w:rPr>
        <w:t>Содержание</w:t>
      </w:r>
      <w:r w:rsidR="00F86750" w:rsidRPr="004E1630">
        <w:rPr>
          <w:b/>
          <w:sz w:val="24"/>
          <w:szCs w:val="24"/>
        </w:rPr>
        <w:t xml:space="preserve"> </w:t>
      </w:r>
      <w:r w:rsidRPr="004E1630">
        <w:rPr>
          <w:b/>
          <w:sz w:val="24"/>
          <w:szCs w:val="24"/>
        </w:rPr>
        <w:t>настоящих</w:t>
      </w:r>
      <w:r w:rsidR="00F86750" w:rsidRPr="004E1630">
        <w:rPr>
          <w:b/>
          <w:sz w:val="24"/>
          <w:szCs w:val="24"/>
        </w:rPr>
        <w:t xml:space="preserve"> </w:t>
      </w:r>
      <w:r w:rsidRPr="004E1630">
        <w:rPr>
          <w:b/>
          <w:sz w:val="24"/>
          <w:szCs w:val="24"/>
        </w:rPr>
        <w:t>Правил</w:t>
      </w:r>
      <w:bookmarkEnd w:id="16"/>
      <w:bookmarkEnd w:id="17"/>
      <w:bookmarkEnd w:id="18"/>
    </w:p>
    <w:p w:rsidR="002021B7" w:rsidRPr="004E1630" w:rsidRDefault="002021B7" w:rsidP="0028053E">
      <w:pPr>
        <w:ind w:firstLine="709"/>
        <w:jc w:val="both"/>
        <w:rPr>
          <w:sz w:val="24"/>
          <w:szCs w:val="24"/>
        </w:rPr>
      </w:pPr>
      <w:r w:rsidRPr="004E1630">
        <w:rPr>
          <w:b/>
          <w:sz w:val="24"/>
          <w:szCs w:val="24"/>
        </w:rPr>
        <w:t>1</w:t>
      </w:r>
      <w:r w:rsidRPr="004E1630">
        <w:rPr>
          <w:sz w:val="24"/>
          <w:szCs w:val="24"/>
        </w:rPr>
        <w:t>.</w:t>
      </w:r>
      <w:r w:rsidR="00F86750" w:rsidRPr="004E1630">
        <w:rPr>
          <w:sz w:val="24"/>
          <w:szCs w:val="24"/>
        </w:rPr>
        <w:t xml:space="preserve"> </w:t>
      </w:r>
      <w:r w:rsidRPr="004E1630">
        <w:rPr>
          <w:sz w:val="24"/>
          <w:szCs w:val="24"/>
        </w:rPr>
        <w:t>Настоящие</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содержат:</w:t>
      </w:r>
    </w:p>
    <w:p w:rsidR="002021B7" w:rsidRPr="004E1630" w:rsidRDefault="002021B7"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порядок</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применения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внесения</w:t>
      </w:r>
      <w:r w:rsidR="00F86750" w:rsidRPr="004E1630">
        <w:rPr>
          <w:sz w:val="24"/>
          <w:szCs w:val="24"/>
        </w:rPr>
        <w:t xml:space="preserve"> </w:t>
      </w:r>
      <w:r w:rsidRPr="004E1630">
        <w:rPr>
          <w:sz w:val="24"/>
          <w:szCs w:val="24"/>
        </w:rPr>
        <w:t>изменений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указанные</w:t>
      </w:r>
      <w:r w:rsidR="00F86750" w:rsidRPr="004E1630">
        <w:rPr>
          <w:sz w:val="24"/>
          <w:szCs w:val="24"/>
        </w:rPr>
        <w:t xml:space="preserve"> </w:t>
      </w:r>
      <w:r w:rsidRPr="004E1630">
        <w:rPr>
          <w:sz w:val="24"/>
          <w:szCs w:val="24"/>
        </w:rPr>
        <w:t>Правила;</w:t>
      </w:r>
    </w:p>
    <w:p w:rsidR="002021B7" w:rsidRPr="004E1630" w:rsidRDefault="002021B7"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карту</w:t>
      </w:r>
      <w:r w:rsidR="00F86750" w:rsidRPr="004E1630">
        <w:rPr>
          <w:sz w:val="24"/>
          <w:szCs w:val="24"/>
        </w:rPr>
        <w:t xml:space="preserve"> </w:t>
      </w:r>
      <w:r w:rsidRPr="004E1630">
        <w:rPr>
          <w:sz w:val="24"/>
          <w:szCs w:val="24"/>
        </w:rPr>
        <w:t>градостроительного</w:t>
      </w:r>
      <w:r w:rsidR="00F86750" w:rsidRPr="004E1630">
        <w:rPr>
          <w:sz w:val="24"/>
          <w:szCs w:val="24"/>
        </w:rPr>
        <w:t xml:space="preserve"> </w:t>
      </w:r>
      <w:r w:rsidRPr="004E1630">
        <w:rPr>
          <w:sz w:val="24"/>
          <w:szCs w:val="24"/>
        </w:rPr>
        <w:t>зонирования;</w:t>
      </w:r>
    </w:p>
    <w:p w:rsidR="002021B7" w:rsidRPr="004E1630" w:rsidRDefault="002021B7"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градостроительные</w:t>
      </w:r>
      <w:r w:rsidR="00F86750" w:rsidRPr="004E1630">
        <w:rPr>
          <w:sz w:val="24"/>
          <w:szCs w:val="24"/>
        </w:rPr>
        <w:t xml:space="preserve"> </w:t>
      </w:r>
      <w:r w:rsidRPr="004E1630">
        <w:rPr>
          <w:sz w:val="24"/>
          <w:szCs w:val="24"/>
        </w:rPr>
        <w:t>регламенты.</w:t>
      </w:r>
    </w:p>
    <w:p w:rsidR="002021B7" w:rsidRPr="004E1630" w:rsidRDefault="002021B7" w:rsidP="0028053E">
      <w:pPr>
        <w:ind w:firstLine="709"/>
        <w:jc w:val="both"/>
        <w:rPr>
          <w:sz w:val="24"/>
          <w:szCs w:val="24"/>
        </w:rPr>
      </w:pPr>
      <w:bookmarkStart w:id="19" w:name="sub_3003"/>
      <w:r w:rsidRPr="004E1630">
        <w:rPr>
          <w:b/>
          <w:sz w:val="24"/>
          <w:szCs w:val="24"/>
        </w:rPr>
        <w:t>2</w:t>
      </w:r>
      <w:r w:rsidRPr="004E1630">
        <w:rPr>
          <w:sz w:val="24"/>
          <w:szCs w:val="24"/>
        </w:rPr>
        <w:t>.</w:t>
      </w:r>
      <w:r w:rsidR="00F86750" w:rsidRPr="004E1630">
        <w:rPr>
          <w:sz w:val="24"/>
          <w:szCs w:val="24"/>
        </w:rPr>
        <w:t xml:space="preserve"> </w:t>
      </w:r>
      <w:r w:rsidRPr="004E1630">
        <w:rPr>
          <w:sz w:val="24"/>
          <w:szCs w:val="24"/>
        </w:rPr>
        <w:t>Порядок</w:t>
      </w:r>
      <w:r w:rsidR="00F86750" w:rsidRPr="004E1630">
        <w:rPr>
          <w:sz w:val="24"/>
          <w:szCs w:val="24"/>
        </w:rPr>
        <w:t xml:space="preserve"> </w:t>
      </w:r>
      <w:r w:rsidRPr="004E1630">
        <w:rPr>
          <w:sz w:val="24"/>
          <w:szCs w:val="24"/>
        </w:rPr>
        <w:t>применения</w:t>
      </w:r>
      <w:r w:rsidR="00F86750" w:rsidRPr="004E1630">
        <w:rPr>
          <w:sz w:val="24"/>
          <w:szCs w:val="24"/>
        </w:rPr>
        <w:t xml:space="preserve"> </w:t>
      </w:r>
      <w:hyperlink w:anchor="sub_108" w:history="1">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hyperlink>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внесения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них</w:t>
      </w:r>
      <w:r w:rsidR="00F86750" w:rsidRPr="004E1630">
        <w:rPr>
          <w:sz w:val="24"/>
          <w:szCs w:val="24"/>
        </w:rPr>
        <w:t xml:space="preserve"> </w:t>
      </w:r>
      <w:r w:rsidRPr="004E1630">
        <w:rPr>
          <w:sz w:val="24"/>
          <w:szCs w:val="24"/>
        </w:rPr>
        <w:t>изменений</w:t>
      </w:r>
      <w:r w:rsidR="00F86750" w:rsidRPr="004E1630">
        <w:rPr>
          <w:sz w:val="24"/>
          <w:szCs w:val="24"/>
        </w:rPr>
        <w:t xml:space="preserve"> </w:t>
      </w:r>
      <w:r w:rsidRPr="004E1630">
        <w:rPr>
          <w:sz w:val="24"/>
          <w:szCs w:val="24"/>
        </w:rPr>
        <w:t>включает</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себя</w:t>
      </w:r>
      <w:r w:rsidR="00F86750" w:rsidRPr="004E1630">
        <w:rPr>
          <w:sz w:val="24"/>
          <w:szCs w:val="24"/>
        </w:rPr>
        <w:t xml:space="preserve"> </w:t>
      </w:r>
      <w:r w:rsidRPr="004E1630">
        <w:rPr>
          <w:sz w:val="24"/>
          <w:szCs w:val="24"/>
        </w:rPr>
        <w:t>положения:</w:t>
      </w:r>
    </w:p>
    <w:p w:rsidR="002021B7" w:rsidRPr="004E1630" w:rsidRDefault="002021B7" w:rsidP="0028053E">
      <w:pPr>
        <w:ind w:firstLine="709"/>
        <w:jc w:val="both"/>
        <w:rPr>
          <w:sz w:val="24"/>
          <w:szCs w:val="24"/>
        </w:rPr>
      </w:pPr>
      <w:bookmarkStart w:id="20" w:name="sub_30031"/>
      <w:bookmarkEnd w:id="19"/>
      <w:r w:rsidRPr="004E1630">
        <w:rPr>
          <w:sz w:val="24"/>
          <w:szCs w:val="24"/>
        </w:rPr>
        <w:t>1)</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регулировании</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p>
    <w:p w:rsidR="002021B7" w:rsidRPr="004E1630" w:rsidRDefault="002021B7" w:rsidP="0028053E">
      <w:pPr>
        <w:ind w:firstLine="709"/>
        <w:jc w:val="both"/>
        <w:rPr>
          <w:sz w:val="24"/>
          <w:szCs w:val="24"/>
        </w:rPr>
      </w:pPr>
      <w:bookmarkStart w:id="21" w:name="sub_30032"/>
      <w:bookmarkEnd w:id="20"/>
      <w:r w:rsidRPr="004E1630">
        <w:rPr>
          <w:sz w:val="24"/>
          <w:szCs w:val="24"/>
        </w:rPr>
        <w:t>2)</w:t>
      </w:r>
      <w:r w:rsidR="00F86750" w:rsidRPr="004E1630">
        <w:rPr>
          <w:sz w:val="24"/>
          <w:szCs w:val="24"/>
        </w:rPr>
        <w:t xml:space="preserve"> </w:t>
      </w:r>
      <w:r w:rsidRPr="004E1630">
        <w:rPr>
          <w:sz w:val="24"/>
          <w:szCs w:val="24"/>
        </w:rPr>
        <w:t>об</w:t>
      </w:r>
      <w:r w:rsidR="00F86750" w:rsidRPr="004E1630">
        <w:rPr>
          <w:sz w:val="24"/>
          <w:szCs w:val="24"/>
        </w:rPr>
        <w:t xml:space="preserve"> </w:t>
      </w:r>
      <w:r w:rsidRPr="004E1630">
        <w:rPr>
          <w:sz w:val="24"/>
          <w:szCs w:val="24"/>
        </w:rPr>
        <w:t>изменении</w:t>
      </w:r>
      <w:r w:rsidR="00F86750" w:rsidRPr="004E1630">
        <w:rPr>
          <w:sz w:val="24"/>
          <w:szCs w:val="24"/>
        </w:rPr>
        <w:t xml:space="preserve"> </w:t>
      </w:r>
      <w:hyperlink w:anchor="sub_37" w:history="1">
        <w:r w:rsidRPr="004E1630">
          <w:rPr>
            <w:sz w:val="24"/>
            <w:szCs w:val="24"/>
          </w:rPr>
          <w:t>видов</w:t>
        </w:r>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hyperlink>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физическими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юридическими</w:t>
      </w:r>
      <w:r w:rsidR="00F86750" w:rsidRPr="004E1630">
        <w:rPr>
          <w:sz w:val="24"/>
          <w:szCs w:val="24"/>
        </w:rPr>
        <w:t xml:space="preserve"> </w:t>
      </w:r>
      <w:r w:rsidRPr="004E1630">
        <w:rPr>
          <w:sz w:val="24"/>
          <w:szCs w:val="24"/>
        </w:rPr>
        <w:t>лицами;</w:t>
      </w:r>
    </w:p>
    <w:p w:rsidR="002021B7" w:rsidRPr="004E1630" w:rsidRDefault="002021B7" w:rsidP="0028053E">
      <w:pPr>
        <w:ind w:firstLine="709"/>
        <w:jc w:val="both"/>
        <w:rPr>
          <w:sz w:val="24"/>
          <w:szCs w:val="24"/>
        </w:rPr>
      </w:pPr>
      <w:bookmarkStart w:id="22" w:name="sub_30033"/>
      <w:bookmarkEnd w:id="21"/>
      <w:r w:rsidRPr="004E1630">
        <w:rPr>
          <w:sz w:val="24"/>
          <w:szCs w:val="24"/>
        </w:rPr>
        <w:t>3)</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подготовке</w:t>
      </w:r>
      <w:r w:rsidR="00F86750" w:rsidRPr="004E1630">
        <w:rPr>
          <w:sz w:val="24"/>
          <w:szCs w:val="24"/>
        </w:rPr>
        <w:t xml:space="preserve"> </w:t>
      </w:r>
      <w:r w:rsidRPr="004E1630">
        <w:rPr>
          <w:sz w:val="24"/>
          <w:szCs w:val="24"/>
        </w:rPr>
        <w:t>документации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планировке</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p>
    <w:p w:rsidR="002021B7" w:rsidRPr="004E1630" w:rsidRDefault="002021B7" w:rsidP="0028053E">
      <w:pPr>
        <w:ind w:firstLine="709"/>
        <w:jc w:val="both"/>
        <w:rPr>
          <w:sz w:val="24"/>
          <w:szCs w:val="24"/>
        </w:rPr>
      </w:pPr>
      <w:bookmarkStart w:id="23" w:name="sub_30034"/>
      <w:bookmarkEnd w:id="22"/>
      <w:r w:rsidRPr="004E1630">
        <w:rPr>
          <w:sz w:val="24"/>
          <w:szCs w:val="24"/>
        </w:rPr>
        <w:t>4)</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проведении</w:t>
      </w:r>
      <w:r w:rsidR="00F86750" w:rsidRPr="004E1630">
        <w:rPr>
          <w:sz w:val="24"/>
          <w:szCs w:val="24"/>
        </w:rPr>
        <w:t xml:space="preserve"> </w:t>
      </w:r>
      <w:r w:rsidR="00F72F7F" w:rsidRPr="004E1630">
        <w:rPr>
          <w:sz w:val="24"/>
          <w:szCs w:val="24"/>
        </w:rPr>
        <w:t xml:space="preserve">общественных обсуждений или </w:t>
      </w:r>
      <w:r w:rsidRPr="004E1630">
        <w:rPr>
          <w:sz w:val="24"/>
          <w:szCs w:val="24"/>
        </w:rPr>
        <w:t>публичных</w:t>
      </w:r>
      <w:r w:rsidR="00F86750" w:rsidRPr="004E1630">
        <w:rPr>
          <w:sz w:val="24"/>
          <w:szCs w:val="24"/>
        </w:rPr>
        <w:t xml:space="preserve"> </w:t>
      </w:r>
      <w:r w:rsidRPr="004E1630">
        <w:rPr>
          <w:sz w:val="24"/>
          <w:szCs w:val="24"/>
        </w:rPr>
        <w:t>слушаний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вопросам</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p>
    <w:p w:rsidR="002021B7" w:rsidRPr="004E1630" w:rsidRDefault="002021B7" w:rsidP="0028053E">
      <w:pPr>
        <w:ind w:firstLine="709"/>
        <w:jc w:val="both"/>
        <w:rPr>
          <w:sz w:val="24"/>
          <w:szCs w:val="24"/>
        </w:rPr>
      </w:pPr>
      <w:bookmarkStart w:id="24" w:name="sub_30035"/>
      <w:bookmarkEnd w:id="23"/>
      <w:r w:rsidRPr="004E1630">
        <w:rPr>
          <w:sz w:val="24"/>
          <w:szCs w:val="24"/>
        </w:rPr>
        <w:t>5)</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внесении</w:t>
      </w:r>
      <w:r w:rsidR="00F86750" w:rsidRPr="004E1630">
        <w:rPr>
          <w:sz w:val="24"/>
          <w:szCs w:val="24"/>
        </w:rPr>
        <w:t xml:space="preserve"> </w:t>
      </w:r>
      <w:r w:rsidRPr="004E1630">
        <w:rPr>
          <w:sz w:val="24"/>
          <w:szCs w:val="24"/>
        </w:rPr>
        <w:t>изменений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p>
    <w:p w:rsidR="002021B7" w:rsidRPr="004E1630" w:rsidRDefault="002021B7" w:rsidP="0028053E">
      <w:pPr>
        <w:ind w:firstLine="709"/>
        <w:jc w:val="both"/>
        <w:rPr>
          <w:sz w:val="24"/>
          <w:szCs w:val="24"/>
        </w:rPr>
      </w:pPr>
      <w:bookmarkStart w:id="25" w:name="sub_30036"/>
      <w:bookmarkEnd w:id="24"/>
      <w:r w:rsidRPr="004E1630">
        <w:rPr>
          <w:sz w:val="24"/>
          <w:szCs w:val="24"/>
        </w:rPr>
        <w:t>6)</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регулировании</w:t>
      </w:r>
      <w:r w:rsidR="00F86750" w:rsidRPr="004E1630">
        <w:rPr>
          <w:sz w:val="24"/>
          <w:szCs w:val="24"/>
        </w:rPr>
        <w:t xml:space="preserve"> </w:t>
      </w:r>
      <w:r w:rsidRPr="004E1630">
        <w:rPr>
          <w:sz w:val="24"/>
          <w:szCs w:val="24"/>
        </w:rPr>
        <w:t>иных</w:t>
      </w:r>
      <w:r w:rsidR="00F86750" w:rsidRPr="004E1630">
        <w:rPr>
          <w:sz w:val="24"/>
          <w:szCs w:val="24"/>
        </w:rPr>
        <w:t xml:space="preserve"> </w:t>
      </w:r>
      <w:r w:rsidRPr="004E1630">
        <w:rPr>
          <w:sz w:val="24"/>
          <w:szCs w:val="24"/>
        </w:rPr>
        <w:t>вопросов</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p>
    <w:bookmarkEnd w:id="25"/>
    <w:p w:rsidR="002021B7" w:rsidRPr="004E1630" w:rsidRDefault="002021B7" w:rsidP="0028053E">
      <w:pPr>
        <w:ind w:firstLine="709"/>
        <w:jc w:val="both"/>
        <w:rPr>
          <w:sz w:val="24"/>
          <w:szCs w:val="24"/>
        </w:rPr>
      </w:pPr>
      <w:r w:rsidRPr="004E1630">
        <w:rPr>
          <w:sz w:val="24"/>
          <w:szCs w:val="24"/>
        </w:rPr>
        <w:lastRenderedPageBreak/>
        <w:t>На</w:t>
      </w:r>
      <w:r w:rsidR="00F86750" w:rsidRPr="004E1630">
        <w:rPr>
          <w:sz w:val="24"/>
          <w:szCs w:val="24"/>
        </w:rPr>
        <w:t xml:space="preserve"> </w:t>
      </w:r>
      <w:r w:rsidRPr="004E1630">
        <w:rPr>
          <w:sz w:val="24"/>
          <w:szCs w:val="24"/>
        </w:rPr>
        <w:t>карте</w:t>
      </w:r>
      <w:r w:rsidR="00F86750" w:rsidRPr="004E1630">
        <w:rPr>
          <w:sz w:val="24"/>
          <w:szCs w:val="24"/>
        </w:rPr>
        <w:t xml:space="preserve"> </w:t>
      </w:r>
      <w:hyperlink w:anchor="sub_106" w:history="1">
        <w:r w:rsidRPr="004E1630">
          <w:rPr>
            <w:sz w:val="24"/>
            <w:szCs w:val="24"/>
          </w:rPr>
          <w:t>градостроительного</w:t>
        </w:r>
        <w:r w:rsidR="00F86750" w:rsidRPr="004E1630">
          <w:rPr>
            <w:sz w:val="24"/>
            <w:szCs w:val="24"/>
          </w:rPr>
          <w:t xml:space="preserve"> </w:t>
        </w:r>
        <w:r w:rsidRPr="004E1630">
          <w:rPr>
            <w:sz w:val="24"/>
            <w:szCs w:val="24"/>
          </w:rPr>
          <w:t>зонирования</w:t>
        </w:r>
      </w:hyperlink>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границы</w:t>
      </w:r>
      <w:r w:rsidR="00F86750" w:rsidRPr="004E1630">
        <w:rPr>
          <w:sz w:val="24"/>
          <w:szCs w:val="24"/>
        </w:rPr>
        <w:t xml:space="preserve"> </w:t>
      </w:r>
      <w:hyperlink w:anchor="sub_107" w:history="1">
        <w:r w:rsidRPr="004E1630">
          <w:rPr>
            <w:sz w:val="24"/>
            <w:szCs w:val="24"/>
          </w:rPr>
          <w:t>территориальных</w:t>
        </w:r>
        <w:r w:rsidR="00F86750" w:rsidRPr="004E1630">
          <w:rPr>
            <w:sz w:val="24"/>
            <w:szCs w:val="24"/>
          </w:rPr>
          <w:t xml:space="preserve"> </w:t>
        </w:r>
        <w:r w:rsidRPr="004E1630">
          <w:rPr>
            <w:sz w:val="24"/>
            <w:szCs w:val="24"/>
          </w:rPr>
          <w:t>зон</w:t>
        </w:r>
      </w:hyperlink>
      <w:r w:rsidRPr="004E1630">
        <w:rPr>
          <w:sz w:val="24"/>
          <w:szCs w:val="24"/>
        </w:rPr>
        <w:t>.</w:t>
      </w:r>
      <w:r w:rsidR="00F86750" w:rsidRPr="004E1630">
        <w:rPr>
          <w:sz w:val="24"/>
          <w:szCs w:val="24"/>
        </w:rPr>
        <w:t xml:space="preserve"> </w:t>
      </w:r>
      <w:r w:rsidRPr="004E1630">
        <w:rPr>
          <w:sz w:val="24"/>
          <w:szCs w:val="24"/>
        </w:rPr>
        <w:t>Границы</w:t>
      </w:r>
      <w:r w:rsidR="00F86750" w:rsidRPr="004E1630">
        <w:rPr>
          <w:sz w:val="24"/>
          <w:szCs w:val="24"/>
        </w:rPr>
        <w:t xml:space="preserve"> </w:t>
      </w:r>
      <w:r w:rsidRPr="004E1630">
        <w:rPr>
          <w:sz w:val="24"/>
          <w:szCs w:val="24"/>
        </w:rPr>
        <w:t>территориальных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отвечать</w:t>
      </w:r>
      <w:r w:rsidR="00F86750" w:rsidRPr="004E1630">
        <w:rPr>
          <w:sz w:val="24"/>
          <w:szCs w:val="24"/>
        </w:rPr>
        <w:t xml:space="preserve"> </w:t>
      </w:r>
      <w:r w:rsidRPr="004E1630">
        <w:rPr>
          <w:sz w:val="24"/>
          <w:szCs w:val="24"/>
        </w:rPr>
        <w:t>требованию</w:t>
      </w:r>
      <w:r w:rsidR="00F86750" w:rsidRPr="004E1630">
        <w:rPr>
          <w:sz w:val="24"/>
          <w:szCs w:val="24"/>
        </w:rPr>
        <w:t xml:space="preserve"> </w:t>
      </w:r>
      <w:r w:rsidRPr="004E1630">
        <w:rPr>
          <w:sz w:val="24"/>
          <w:szCs w:val="24"/>
        </w:rPr>
        <w:t>принадлежности</w:t>
      </w:r>
      <w:r w:rsidR="00F86750" w:rsidRPr="004E1630">
        <w:rPr>
          <w:sz w:val="24"/>
          <w:szCs w:val="24"/>
        </w:rPr>
        <w:t xml:space="preserve"> </w:t>
      </w:r>
      <w:r w:rsidRPr="004E1630">
        <w:rPr>
          <w:sz w:val="24"/>
          <w:szCs w:val="24"/>
        </w:rPr>
        <w:t>каждого</w:t>
      </w:r>
      <w:r w:rsidR="00F86750" w:rsidRPr="004E1630">
        <w:rPr>
          <w:sz w:val="24"/>
          <w:szCs w:val="24"/>
        </w:rPr>
        <w:t xml:space="preserve"> </w:t>
      </w:r>
      <w:r w:rsidRPr="004E1630">
        <w:rPr>
          <w:sz w:val="24"/>
          <w:szCs w:val="24"/>
        </w:rPr>
        <w:t>земельного</w:t>
      </w:r>
      <w:r w:rsidR="00F86750" w:rsidRPr="004E1630">
        <w:rPr>
          <w:sz w:val="24"/>
          <w:szCs w:val="24"/>
        </w:rPr>
        <w:t xml:space="preserve"> </w:t>
      </w:r>
      <w:r w:rsidRPr="004E1630">
        <w:rPr>
          <w:sz w:val="24"/>
          <w:szCs w:val="24"/>
        </w:rPr>
        <w:t>участка</w:t>
      </w:r>
      <w:r w:rsidR="00F86750" w:rsidRPr="004E1630">
        <w:rPr>
          <w:sz w:val="24"/>
          <w:szCs w:val="24"/>
        </w:rPr>
        <w:t xml:space="preserve"> </w:t>
      </w:r>
      <w:r w:rsidRPr="004E1630">
        <w:rPr>
          <w:sz w:val="24"/>
          <w:szCs w:val="24"/>
        </w:rPr>
        <w:t>только</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одной</w:t>
      </w:r>
      <w:r w:rsidR="00F86750" w:rsidRPr="004E1630">
        <w:rPr>
          <w:sz w:val="24"/>
          <w:szCs w:val="24"/>
        </w:rPr>
        <w:t xml:space="preserve"> </w:t>
      </w:r>
      <w:r w:rsidRPr="004E1630">
        <w:rPr>
          <w:sz w:val="24"/>
          <w:szCs w:val="24"/>
        </w:rPr>
        <w:t>территориальной</w:t>
      </w:r>
      <w:r w:rsidR="00F86750" w:rsidRPr="004E1630">
        <w:rPr>
          <w:sz w:val="24"/>
          <w:szCs w:val="24"/>
        </w:rPr>
        <w:t xml:space="preserve"> </w:t>
      </w:r>
      <w:r w:rsidRPr="004E1630">
        <w:rPr>
          <w:sz w:val="24"/>
          <w:szCs w:val="24"/>
        </w:rPr>
        <w:t>зоне.</w:t>
      </w:r>
      <w:r w:rsidR="00F86750" w:rsidRPr="004E1630">
        <w:rPr>
          <w:sz w:val="24"/>
          <w:szCs w:val="24"/>
        </w:rPr>
        <w:t xml:space="preserve"> </w:t>
      </w:r>
      <w:r w:rsidRPr="004E1630">
        <w:rPr>
          <w:sz w:val="24"/>
          <w:szCs w:val="24"/>
        </w:rPr>
        <w:t>Формирование</w:t>
      </w:r>
      <w:r w:rsidR="00F86750" w:rsidRPr="004E1630">
        <w:rPr>
          <w:sz w:val="24"/>
          <w:szCs w:val="24"/>
        </w:rPr>
        <w:t xml:space="preserve"> </w:t>
      </w:r>
      <w:r w:rsidRPr="004E1630">
        <w:rPr>
          <w:sz w:val="24"/>
          <w:szCs w:val="24"/>
        </w:rPr>
        <w:t>одного</w:t>
      </w:r>
      <w:r w:rsidR="00F86750" w:rsidRPr="004E1630">
        <w:rPr>
          <w:sz w:val="24"/>
          <w:szCs w:val="24"/>
        </w:rPr>
        <w:t xml:space="preserve"> </w:t>
      </w:r>
      <w:r w:rsidRPr="004E1630">
        <w:rPr>
          <w:sz w:val="24"/>
          <w:szCs w:val="24"/>
        </w:rPr>
        <w:t>земельного</w:t>
      </w:r>
      <w:r w:rsidR="00F86750" w:rsidRPr="004E1630">
        <w:rPr>
          <w:sz w:val="24"/>
          <w:szCs w:val="24"/>
        </w:rPr>
        <w:t xml:space="preserve"> </w:t>
      </w:r>
      <w:r w:rsidRPr="004E1630">
        <w:rPr>
          <w:sz w:val="24"/>
          <w:szCs w:val="24"/>
        </w:rPr>
        <w:t>участка</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нескольких</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расположенных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различных</w:t>
      </w:r>
      <w:r w:rsidR="00F86750" w:rsidRPr="004E1630">
        <w:rPr>
          <w:sz w:val="24"/>
          <w:szCs w:val="24"/>
        </w:rPr>
        <w:t xml:space="preserve"> </w:t>
      </w:r>
      <w:r w:rsidRPr="004E1630">
        <w:rPr>
          <w:sz w:val="24"/>
          <w:szCs w:val="24"/>
        </w:rPr>
        <w:t>территориальных</w:t>
      </w:r>
      <w:r w:rsidR="00F86750" w:rsidRPr="004E1630">
        <w:rPr>
          <w:sz w:val="24"/>
          <w:szCs w:val="24"/>
        </w:rPr>
        <w:t xml:space="preserve"> </w:t>
      </w:r>
      <w:r w:rsidRPr="004E1630">
        <w:rPr>
          <w:sz w:val="24"/>
          <w:szCs w:val="24"/>
        </w:rPr>
        <w:t>зонах,</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допускается.</w:t>
      </w:r>
      <w:r w:rsidR="00F86750" w:rsidRPr="004E1630">
        <w:rPr>
          <w:sz w:val="24"/>
          <w:szCs w:val="24"/>
        </w:rPr>
        <w:t xml:space="preserve"> </w:t>
      </w:r>
      <w:r w:rsidRPr="004E1630">
        <w:rPr>
          <w:sz w:val="24"/>
          <w:szCs w:val="24"/>
        </w:rPr>
        <w:t>Территориальные</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как</w:t>
      </w:r>
      <w:r w:rsidR="00F86750" w:rsidRPr="004E1630">
        <w:rPr>
          <w:sz w:val="24"/>
          <w:szCs w:val="24"/>
        </w:rPr>
        <w:t xml:space="preserve"> </w:t>
      </w:r>
      <w:r w:rsidRPr="004E1630">
        <w:rPr>
          <w:sz w:val="24"/>
          <w:szCs w:val="24"/>
        </w:rPr>
        <w:t>правило,</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применительно</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одному</w:t>
      </w:r>
      <w:r w:rsidR="00F86750" w:rsidRPr="004E1630">
        <w:rPr>
          <w:sz w:val="24"/>
          <w:szCs w:val="24"/>
        </w:rPr>
        <w:t xml:space="preserve"> </w:t>
      </w:r>
      <w:r w:rsidRPr="004E1630">
        <w:rPr>
          <w:sz w:val="24"/>
          <w:szCs w:val="24"/>
        </w:rPr>
        <w:t>земельному</w:t>
      </w:r>
      <w:r w:rsidR="00F86750" w:rsidRPr="004E1630">
        <w:rPr>
          <w:sz w:val="24"/>
          <w:szCs w:val="24"/>
        </w:rPr>
        <w:t xml:space="preserve"> </w:t>
      </w:r>
      <w:r w:rsidRPr="004E1630">
        <w:rPr>
          <w:sz w:val="24"/>
          <w:szCs w:val="24"/>
        </w:rPr>
        <w:t>участку.</w:t>
      </w:r>
    </w:p>
    <w:p w:rsidR="00C1756D" w:rsidRPr="004E1630" w:rsidRDefault="00C1756D" w:rsidP="0028053E">
      <w:pPr>
        <w:ind w:firstLine="709"/>
        <w:jc w:val="both"/>
        <w:rPr>
          <w:sz w:val="24"/>
          <w:szCs w:val="24"/>
        </w:rPr>
      </w:pPr>
      <w:r w:rsidRPr="004E1630">
        <w:rPr>
          <w:sz w:val="24"/>
          <w:szCs w:val="24"/>
          <w:shd w:val="clear" w:color="auto" w:fill="FFFFFF"/>
        </w:rPr>
        <w:t>На</w:t>
      </w:r>
      <w:r w:rsidR="00F86750" w:rsidRPr="004E1630">
        <w:rPr>
          <w:sz w:val="24"/>
          <w:szCs w:val="24"/>
          <w:shd w:val="clear" w:color="auto" w:fill="FFFFFF"/>
        </w:rPr>
        <w:t xml:space="preserve"> </w:t>
      </w:r>
      <w:r w:rsidRPr="004E1630">
        <w:rPr>
          <w:sz w:val="24"/>
          <w:szCs w:val="24"/>
          <w:shd w:val="clear" w:color="auto" w:fill="FFFFFF"/>
        </w:rPr>
        <w:t>карте</w:t>
      </w:r>
      <w:r w:rsidR="00F86750" w:rsidRPr="004E1630">
        <w:rPr>
          <w:sz w:val="24"/>
          <w:szCs w:val="24"/>
          <w:shd w:val="clear" w:color="auto" w:fill="FFFFFF"/>
        </w:rPr>
        <w:t xml:space="preserve"> </w:t>
      </w:r>
      <w:r w:rsidRPr="004E1630">
        <w:rPr>
          <w:sz w:val="24"/>
          <w:szCs w:val="24"/>
          <w:shd w:val="clear" w:color="auto" w:fill="FFFFFF"/>
        </w:rPr>
        <w:t>градостроительного</w:t>
      </w:r>
      <w:r w:rsidR="00F86750" w:rsidRPr="004E1630">
        <w:rPr>
          <w:sz w:val="24"/>
          <w:szCs w:val="24"/>
          <w:shd w:val="clear" w:color="auto" w:fill="FFFFFF"/>
        </w:rPr>
        <w:t xml:space="preserve"> </w:t>
      </w:r>
      <w:r w:rsidRPr="004E1630">
        <w:rPr>
          <w:sz w:val="24"/>
          <w:szCs w:val="24"/>
          <w:shd w:val="clear" w:color="auto" w:fill="FFFFFF"/>
        </w:rPr>
        <w:t>зонирования</w:t>
      </w:r>
      <w:r w:rsidR="00F86750" w:rsidRPr="004E1630">
        <w:rPr>
          <w:sz w:val="24"/>
          <w:szCs w:val="24"/>
          <w:shd w:val="clear" w:color="auto" w:fill="FFFFFF"/>
        </w:rPr>
        <w:t xml:space="preserve"> </w:t>
      </w:r>
      <w:r w:rsidRPr="004E1630">
        <w:rPr>
          <w:sz w:val="24"/>
          <w:szCs w:val="24"/>
          <w:shd w:val="clear" w:color="auto" w:fill="FFFFFF"/>
        </w:rPr>
        <w:t>в</w:t>
      </w:r>
      <w:r w:rsidR="00F86750" w:rsidRPr="004E1630">
        <w:rPr>
          <w:sz w:val="24"/>
          <w:szCs w:val="24"/>
          <w:shd w:val="clear" w:color="auto" w:fill="FFFFFF"/>
        </w:rPr>
        <w:t xml:space="preserve"> </w:t>
      </w:r>
      <w:r w:rsidRPr="004E1630">
        <w:rPr>
          <w:sz w:val="24"/>
          <w:szCs w:val="24"/>
          <w:shd w:val="clear" w:color="auto" w:fill="FFFFFF"/>
        </w:rPr>
        <w:t>обязательном</w:t>
      </w:r>
      <w:r w:rsidR="00F86750" w:rsidRPr="004E1630">
        <w:rPr>
          <w:sz w:val="24"/>
          <w:szCs w:val="24"/>
          <w:shd w:val="clear" w:color="auto" w:fill="FFFFFF"/>
        </w:rPr>
        <w:t xml:space="preserve"> </w:t>
      </w:r>
      <w:r w:rsidRPr="004E1630">
        <w:rPr>
          <w:sz w:val="24"/>
          <w:szCs w:val="24"/>
          <w:shd w:val="clear" w:color="auto" w:fill="FFFFFF"/>
        </w:rPr>
        <w:t>порядке</w:t>
      </w:r>
      <w:r w:rsidR="00F86750" w:rsidRPr="004E1630">
        <w:rPr>
          <w:sz w:val="24"/>
          <w:szCs w:val="24"/>
          <w:shd w:val="clear" w:color="auto" w:fill="FFFFFF"/>
        </w:rPr>
        <w:t xml:space="preserve"> </w:t>
      </w:r>
      <w:r w:rsidRPr="004E1630">
        <w:rPr>
          <w:sz w:val="24"/>
          <w:szCs w:val="24"/>
          <w:shd w:val="clear" w:color="auto" w:fill="FFFFFF"/>
        </w:rPr>
        <w:t>отображаются</w:t>
      </w:r>
      <w:r w:rsidR="00F86750" w:rsidRPr="004E1630">
        <w:rPr>
          <w:sz w:val="24"/>
          <w:szCs w:val="24"/>
          <w:shd w:val="clear" w:color="auto" w:fill="FFFFFF"/>
        </w:rPr>
        <w:t xml:space="preserve"> </w:t>
      </w:r>
      <w:r w:rsidRPr="004E1630">
        <w:rPr>
          <w:sz w:val="24"/>
          <w:szCs w:val="24"/>
          <w:shd w:val="clear" w:color="auto" w:fill="FFFFFF"/>
        </w:rPr>
        <w:t>границы</w:t>
      </w:r>
      <w:r w:rsidR="00F86750" w:rsidRPr="004E1630">
        <w:rPr>
          <w:sz w:val="24"/>
          <w:szCs w:val="24"/>
          <w:shd w:val="clear" w:color="auto" w:fill="FFFFFF"/>
        </w:rPr>
        <w:t xml:space="preserve"> </w:t>
      </w:r>
      <w:r w:rsidRPr="004E1630">
        <w:rPr>
          <w:sz w:val="24"/>
          <w:szCs w:val="24"/>
          <w:shd w:val="clear" w:color="auto" w:fill="FFFFFF"/>
        </w:rPr>
        <w:t>населенных</w:t>
      </w:r>
      <w:r w:rsidR="00F86750" w:rsidRPr="004E1630">
        <w:rPr>
          <w:sz w:val="24"/>
          <w:szCs w:val="24"/>
          <w:shd w:val="clear" w:color="auto" w:fill="FFFFFF"/>
        </w:rPr>
        <w:t xml:space="preserve"> </w:t>
      </w:r>
      <w:r w:rsidRPr="004E1630">
        <w:rPr>
          <w:sz w:val="24"/>
          <w:szCs w:val="24"/>
          <w:shd w:val="clear" w:color="auto" w:fill="FFFFFF"/>
        </w:rPr>
        <w:t>пунктов,</w:t>
      </w:r>
      <w:r w:rsidR="00F86750" w:rsidRPr="004E1630">
        <w:rPr>
          <w:sz w:val="24"/>
          <w:szCs w:val="24"/>
          <w:shd w:val="clear" w:color="auto" w:fill="FFFFFF"/>
        </w:rPr>
        <w:t xml:space="preserve"> </w:t>
      </w:r>
      <w:r w:rsidRPr="004E1630">
        <w:rPr>
          <w:sz w:val="24"/>
          <w:szCs w:val="24"/>
          <w:shd w:val="clear" w:color="auto" w:fill="FFFFFF"/>
        </w:rPr>
        <w:t>входящих</w:t>
      </w:r>
      <w:r w:rsidR="00F86750" w:rsidRPr="004E1630">
        <w:rPr>
          <w:sz w:val="24"/>
          <w:szCs w:val="24"/>
          <w:shd w:val="clear" w:color="auto" w:fill="FFFFFF"/>
        </w:rPr>
        <w:t xml:space="preserve"> </w:t>
      </w:r>
      <w:r w:rsidRPr="004E1630">
        <w:rPr>
          <w:sz w:val="24"/>
          <w:szCs w:val="24"/>
          <w:shd w:val="clear" w:color="auto" w:fill="FFFFFF"/>
        </w:rPr>
        <w:t>в</w:t>
      </w:r>
      <w:r w:rsidR="00F86750" w:rsidRPr="004E1630">
        <w:rPr>
          <w:sz w:val="24"/>
          <w:szCs w:val="24"/>
          <w:shd w:val="clear" w:color="auto" w:fill="FFFFFF"/>
        </w:rPr>
        <w:t xml:space="preserve"> </w:t>
      </w:r>
      <w:r w:rsidRPr="004E1630">
        <w:rPr>
          <w:sz w:val="24"/>
          <w:szCs w:val="24"/>
          <w:shd w:val="clear" w:color="auto" w:fill="FFFFFF"/>
        </w:rPr>
        <w:t>состав</w:t>
      </w:r>
      <w:r w:rsidR="00F86750" w:rsidRPr="004E1630">
        <w:rPr>
          <w:sz w:val="24"/>
          <w:szCs w:val="24"/>
          <w:shd w:val="clear" w:color="auto" w:fill="FFFFFF"/>
        </w:rPr>
        <w:t xml:space="preserve"> </w:t>
      </w:r>
      <w:r w:rsidRPr="004E1630">
        <w:rPr>
          <w:sz w:val="24"/>
          <w:szCs w:val="24"/>
          <w:shd w:val="clear" w:color="auto" w:fill="FFFFFF"/>
        </w:rPr>
        <w:t>поселения,</w:t>
      </w:r>
      <w:r w:rsidR="00F86750" w:rsidRPr="004E1630">
        <w:rPr>
          <w:sz w:val="24"/>
          <w:szCs w:val="24"/>
          <w:shd w:val="clear" w:color="auto" w:fill="FFFFFF"/>
        </w:rPr>
        <w:t xml:space="preserve"> </w:t>
      </w:r>
      <w:hyperlink r:id="rId16" w:anchor="/document/12147870/entry/1000" w:history="1">
        <w:r w:rsidRPr="004E1630">
          <w:rPr>
            <w:rStyle w:val="af"/>
            <w:color w:val="auto"/>
            <w:sz w:val="24"/>
            <w:szCs w:val="24"/>
            <w:shd w:val="clear" w:color="auto" w:fill="FFFFFF"/>
          </w:rPr>
          <w:t>границы</w:t>
        </w:r>
        <w:r w:rsidR="00F86750" w:rsidRPr="004E1630">
          <w:rPr>
            <w:rStyle w:val="af"/>
            <w:color w:val="auto"/>
            <w:sz w:val="24"/>
            <w:szCs w:val="24"/>
            <w:shd w:val="clear" w:color="auto" w:fill="FFFFFF"/>
          </w:rPr>
          <w:t xml:space="preserve"> </w:t>
        </w:r>
        <w:r w:rsidRPr="004E1630">
          <w:rPr>
            <w:rStyle w:val="af"/>
            <w:color w:val="auto"/>
            <w:sz w:val="24"/>
            <w:szCs w:val="24"/>
            <w:shd w:val="clear" w:color="auto" w:fill="FFFFFF"/>
          </w:rPr>
          <w:t>зон</w:t>
        </w:r>
        <w:r w:rsidR="00F86750" w:rsidRPr="004E1630">
          <w:rPr>
            <w:rStyle w:val="af"/>
            <w:color w:val="auto"/>
            <w:sz w:val="24"/>
            <w:szCs w:val="24"/>
            <w:shd w:val="clear" w:color="auto" w:fill="FFFFFF"/>
          </w:rPr>
          <w:t xml:space="preserve"> </w:t>
        </w:r>
        <w:r w:rsidRPr="004E1630">
          <w:rPr>
            <w:rStyle w:val="af"/>
            <w:color w:val="auto"/>
            <w:sz w:val="24"/>
            <w:szCs w:val="24"/>
            <w:shd w:val="clear" w:color="auto" w:fill="FFFFFF"/>
          </w:rPr>
          <w:t>с</w:t>
        </w:r>
        <w:r w:rsidR="00F86750" w:rsidRPr="004E1630">
          <w:rPr>
            <w:rStyle w:val="af"/>
            <w:color w:val="auto"/>
            <w:sz w:val="24"/>
            <w:szCs w:val="24"/>
            <w:shd w:val="clear" w:color="auto" w:fill="FFFFFF"/>
          </w:rPr>
          <w:t xml:space="preserve"> </w:t>
        </w:r>
        <w:r w:rsidRPr="004E1630">
          <w:rPr>
            <w:rStyle w:val="af"/>
            <w:color w:val="auto"/>
            <w:sz w:val="24"/>
            <w:szCs w:val="24"/>
            <w:shd w:val="clear" w:color="auto" w:fill="FFFFFF"/>
          </w:rPr>
          <w:t>особыми</w:t>
        </w:r>
        <w:r w:rsidR="00F86750" w:rsidRPr="004E1630">
          <w:rPr>
            <w:rStyle w:val="af"/>
            <w:color w:val="auto"/>
            <w:sz w:val="24"/>
            <w:szCs w:val="24"/>
            <w:shd w:val="clear" w:color="auto" w:fill="FFFFFF"/>
          </w:rPr>
          <w:t xml:space="preserve"> </w:t>
        </w:r>
        <w:r w:rsidRPr="004E1630">
          <w:rPr>
            <w:rStyle w:val="af"/>
            <w:color w:val="auto"/>
            <w:sz w:val="24"/>
            <w:szCs w:val="24"/>
            <w:shd w:val="clear" w:color="auto" w:fill="FFFFFF"/>
          </w:rPr>
          <w:t>условиями</w:t>
        </w:r>
      </w:hyperlink>
      <w:r w:rsidR="00F86750" w:rsidRPr="004E1630">
        <w:rPr>
          <w:sz w:val="24"/>
          <w:szCs w:val="24"/>
          <w:shd w:val="clear" w:color="auto" w:fill="FFFFFF"/>
        </w:rPr>
        <w:t xml:space="preserve"> </w:t>
      </w:r>
      <w:r w:rsidRPr="004E1630">
        <w:rPr>
          <w:sz w:val="24"/>
          <w:szCs w:val="24"/>
          <w:shd w:val="clear" w:color="auto" w:fill="FFFFFF"/>
        </w:rPr>
        <w:t>использования</w:t>
      </w:r>
      <w:r w:rsidR="00F86750" w:rsidRPr="004E1630">
        <w:rPr>
          <w:sz w:val="24"/>
          <w:szCs w:val="24"/>
          <w:shd w:val="clear" w:color="auto" w:fill="FFFFFF"/>
        </w:rPr>
        <w:t xml:space="preserve"> </w:t>
      </w:r>
      <w:r w:rsidRPr="004E1630">
        <w:rPr>
          <w:sz w:val="24"/>
          <w:szCs w:val="24"/>
          <w:shd w:val="clear" w:color="auto" w:fill="FFFFFF"/>
        </w:rPr>
        <w:t>территорий,</w:t>
      </w:r>
      <w:r w:rsidR="00F86750" w:rsidRPr="004E1630">
        <w:rPr>
          <w:sz w:val="24"/>
          <w:szCs w:val="24"/>
          <w:shd w:val="clear" w:color="auto" w:fill="FFFFFF"/>
        </w:rPr>
        <w:t xml:space="preserve"> </w:t>
      </w:r>
      <w:r w:rsidRPr="004E1630">
        <w:rPr>
          <w:sz w:val="24"/>
          <w:szCs w:val="24"/>
          <w:shd w:val="clear" w:color="auto" w:fill="FFFFFF"/>
        </w:rPr>
        <w:t>границы</w:t>
      </w:r>
      <w:r w:rsidR="00F86750" w:rsidRPr="004E1630">
        <w:rPr>
          <w:sz w:val="24"/>
          <w:szCs w:val="24"/>
          <w:shd w:val="clear" w:color="auto" w:fill="FFFFFF"/>
        </w:rPr>
        <w:t xml:space="preserve"> </w:t>
      </w:r>
      <w:r w:rsidRPr="004E1630">
        <w:rPr>
          <w:sz w:val="24"/>
          <w:szCs w:val="24"/>
          <w:shd w:val="clear" w:color="auto" w:fill="FFFFFF"/>
        </w:rPr>
        <w:t>территорий</w:t>
      </w:r>
      <w:r w:rsidR="00F86750" w:rsidRPr="004E1630">
        <w:rPr>
          <w:sz w:val="24"/>
          <w:szCs w:val="24"/>
          <w:shd w:val="clear" w:color="auto" w:fill="FFFFFF"/>
        </w:rPr>
        <w:t xml:space="preserve"> </w:t>
      </w:r>
      <w:r w:rsidRPr="004E1630">
        <w:rPr>
          <w:sz w:val="24"/>
          <w:szCs w:val="24"/>
          <w:shd w:val="clear" w:color="auto" w:fill="FFFFFF"/>
        </w:rPr>
        <w:t>объектов</w:t>
      </w:r>
      <w:r w:rsidR="00F86750" w:rsidRPr="004E1630">
        <w:rPr>
          <w:sz w:val="24"/>
          <w:szCs w:val="24"/>
          <w:shd w:val="clear" w:color="auto" w:fill="FFFFFF"/>
        </w:rPr>
        <w:t xml:space="preserve"> </w:t>
      </w:r>
      <w:r w:rsidRPr="004E1630">
        <w:rPr>
          <w:sz w:val="24"/>
          <w:szCs w:val="24"/>
          <w:shd w:val="clear" w:color="auto" w:fill="FFFFFF"/>
        </w:rPr>
        <w:t>культурного</w:t>
      </w:r>
      <w:r w:rsidR="00F86750" w:rsidRPr="004E1630">
        <w:rPr>
          <w:sz w:val="24"/>
          <w:szCs w:val="24"/>
          <w:shd w:val="clear" w:color="auto" w:fill="FFFFFF"/>
        </w:rPr>
        <w:t xml:space="preserve"> </w:t>
      </w:r>
      <w:r w:rsidRPr="004E1630">
        <w:rPr>
          <w:sz w:val="24"/>
          <w:szCs w:val="24"/>
          <w:shd w:val="clear" w:color="auto" w:fill="FFFFFF"/>
        </w:rPr>
        <w:t>наследия,</w:t>
      </w:r>
      <w:r w:rsidR="00F86750" w:rsidRPr="004E1630">
        <w:rPr>
          <w:sz w:val="24"/>
          <w:szCs w:val="24"/>
          <w:shd w:val="clear" w:color="auto" w:fill="FFFFFF"/>
        </w:rPr>
        <w:t xml:space="preserve"> </w:t>
      </w:r>
      <w:r w:rsidRPr="004E1630">
        <w:rPr>
          <w:sz w:val="24"/>
          <w:szCs w:val="24"/>
          <w:shd w:val="clear" w:color="auto" w:fill="FFFFFF"/>
        </w:rPr>
        <w:t>границы</w:t>
      </w:r>
      <w:r w:rsidR="00F86750" w:rsidRPr="004E1630">
        <w:rPr>
          <w:sz w:val="24"/>
          <w:szCs w:val="24"/>
          <w:shd w:val="clear" w:color="auto" w:fill="FFFFFF"/>
        </w:rPr>
        <w:t xml:space="preserve"> </w:t>
      </w:r>
      <w:r w:rsidRPr="004E1630">
        <w:rPr>
          <w:sz w:val="24"/>
          <w:szCs w:val="24"/>
          <w:shd w:val="clear" w:color="auto" w:fill="FFFFFF"/>
        </w:rPr>
        <w:t>территорий</w:t>
      </w:r>
      <w:r w:rsidR="00F86750" w:rsidRPr="004E1630">
        <w:rPr>
          <w:sz w:val="24"/>
          <w:szCs w:val="24"/>
          <w:shd w:val="clear" w:color="auto" w:fill="FFFFFF"/>
        </w:rPr>
        <w:t xml:space="preserve"> </w:t>
      </w:r>
      <w:r w:rsidRPr="004E1630">
        <w:rPr>
          <w:sz w:val="24"/>
          <w:szCs w:val="24"/>
          <w:shd w:val="clear" w:color="auto" w:fill="FFFFFF"/>
        </w:rPr>
        <w:t>исторических</w:t>
      </w:r>
      <w:r w:rsidR="00F86750" w:rsidRPr="004E1630">
        <w:rPr>
          <w:sz w:val="24"/>
          <w:szCs w:val="24"/>
          <w:shd w:val="clear" w:color="auto" w:fill="FFFFFF"/>
        </w:rPr>
        <w:t xml:space="preserve"> </w:t>
      </w:r>
      <w:r w:rsidRPr="004E1630">
        <w:rPr>
          <w:sz w:val="24"/>
          <w:szCs w:val="24"/>
          <w:shd w:val="clear" w:color="auto" w:fill="FFFFFF"/>
        </w:rPr>
        <w:t>поселений</w:t>
      </w:r>
      <w:r w:rsidR="00F86750" w:rsidRPr="004E1630">
        <w:rPr>
          <w:sz w:val="24"/>
          <w:szCs w:val="24"/>
          <w:shd w:val="clear" w:color="auto" w:fill="FFFFFF"/>
        </w:rPr>
        <w:t xml:space="preserve"> </w:t>
      </w:r>
      <w:r w:rsidRPr="004E1630">
        <w:rPr>
          <w:sz w:val="24"/>
          <w:szCs w:val="24"/>
          <w:shd w:val="clear" w:color="auto" w:fill="FFFFFF"/>
        </w:rPr>
        <w:t>федерального</w:t>
      </w:r>
      <w:r w:rsidR="00F86750" w:rsidRPr="004E1630">
        <w:rPr>
          <w:sz w:val="24"/>
          <w:szCs w:val="24"/>
          <w:shd w:val="clear" w:color="auto" w:fill="FFFFFF"/>
        </w:rPr>
        <w:t xml:space="preserve"> </w:t>
      </w:r>
      <w:r w:rsidRPr="004E1630">
        <w:rPr>
          <w:sz w:val="24"/>
          <w:szCs w:val="24"/>
          <w:shd w:val="clear" w:color="auto" w:fill="FFFFFF"/>
        </w:rPr>
        <w:t>значения,</w:t>
      </w:r>
      <w:r w:rsidR="00F86750" w:rsidRPr="004E1630">
        <w:rPr>
          <w:sz w:val="24"/>
          <w:szCs w:val="24"/>
          <w:shd w:val="clear" w:color="auto" w:fill="FFFFFF"/>
        </w:rPr>
        <w:t xml:space="preserve"> </w:t>
      </w:r>
      <w:r w:rsidRPr="004E1630">
        <w:rPr>
          <w:sz w:val="24"/>
          <w:szCs w:val="24"/>
          <w:shd w:val="clear" w:color="auto" w:fill="FFFFFF"/>
        </w:rPr>
        <w:t>границы</w:t>
      </w:r>
      <w:r w:rsidR="00F86750" w:rsidRPr="004E1630">
        <w:rPr>
          <w:sz w:val="24"/>
          <w:szCs w:val="24"/>
          <w:shd w:val="clear" w:color="auto" w:fill="FFFFFF"/>
        </w:rPr>
        <w:t xml:space="preserve"> </w:t>
      </w:r>
      <w:r w:rsidRPr="004E1630">
        <w:rPr>
          <w:sz w:val="24"/>
          <w:szCs w:val="24"/>
          <w:shd w:val="clear" w:color="auto" w:fill="FFFFFF"/>
        </w:rPr>
        <w:t>территорий</w:t>
      </w:r>
      <w:r w:rsidR="00F86750" w:rsidRPr="004E1630">
        <w:rPr>
          <w:sz w:val="24"/>
          <w:szCs w:val="24"/>
          <w:shd w:val="clear" w:color="auto" w:fill="FFFFFF"/>
        </w:rPr>
        <w:t xml:space="preserve"> </w:t>
      </w:r>
      <w:r w:rsidRPr="004E1630">
        <w:rPr>
          <w:sz w:val="24"/>
          <w:szCs w:val="24"/>
          <w:shd w:val="clear" w:color="auto" w:fill="FFFFFF"/>
        </w:rPr>
        <w:t>исторических</w:t>
      </w:r>
      <w:r w:rsidR="00F86750" w:rsidRPr="004E1630">
        <w:rPr>
          <w:sz w:val="24"/>
          <w:szCs w:val="24"/>
          <w:shd w:val="clear" w:color="auto" w:fill="FFFFFF"/>
        </w:rPr>
        <w:t xml:space="preserve"> </w:t>
      </w:r>
      <w:r w:rsidRPr="004E1630">
        <w:rPr>
          <w:sz w:val="24"/>
          <w:szCs w:val="24"/>
          <w:shd w:val="clear" w:color="auto" w:fill="FFFFFF"/>
        </w:rPr>
        <w:t>поселений</w:t>
      </w:r>
      <w:r w:rsidR="00F86750" w:rsidRPr="004E1630">
        <w:rPr>
          <w:sz w:val="24"/>
          <w:szCs w:val="24"/>
          <w:shd w:val="clear" w:color="auto" w:fill="FFFFFF"/>
        </w:rPr>
        <w:t xml:space="preserve"> </w:t>
      </w:r>
      <w:r w:rsidRPr="004E1630">
        <w:rPr>
          <w:sz w:val="24"/>
          <w:szCs w:val="24"/>
          <w:shd w:val="clear" w:color="auto" w:fill="FFFFFF"/>
        </w:rPr>
        <w:t>регионального</w:t>
      </w:r>
      <w:r w:rsidR="00F86750" w:rsidRPr="004E1630">
        <w:rPr>
          <w:sz w:val="24"/>
          <w:szCs w:val="24"/>
          <w:shd w:val="clear" w:color="auto" w:fill="FFFFFF"/>
        </w:rPr>
        <w:t xml:space="preserve"> </w:t>
      </w:r>
      <w:r w:rsidRPr="004E1630">
        <w:rPr>
          <w:sz w:val="24"/>
          <w:szCs w:val="24"/>
          <w:shd w:val="clear" w:color="auto" w:fill="FFFFFF"/>
        </w:rPr>
        <w:t>значения.</w:t>
      </w:r>
      <w:r w:rsidR="00F86750" w:rsidRPr="004E1630">
        <w:rPr>
          <w:sz w:val="24"/>
          <w:szCs w:val="24"/>
          <w:shd w:val="clear" w:color="auto" w:fill="FFFFFF"/>
        </w:rPr>
        <w:t xml:space="preserve"> </w:t>
      </w:r>
      <w:r w:rsidRPr="004E1630">
        <w:rPr>
          <w:sz w:val="24"/>
          <w:szCs w:val="24"/>
          <w:shd w:val="clear" w:color="auto" w:fill="FFFFFF"/>
        </w:rPr>
        <w:t>Указанные</w:t>
      </w:r>
      <w:r w:rsidR="00F86750" w:rsidRPr="004E1630">
        <w:rPr>
          <w:sz w:val="24"/>
          <w:szCs w:val="24"/>
          <w:shd w:val="clear" w:color="auto" w:fill="FFFFFF"/>
        </w:rPr>
        <w:t xml:space="preserve"> </w:t>
      </w:r>
      <w:r w:rsidRPr="004E1630">
        <w:rPr>
          <w:sz w:val="24"/>
          <w:szCs w:val="24"/>
          <w:shd w:val="clear" w:color="auto" w:fill="FFFFFF"/>
        </w:rPr>
        <w:t>границы</w:t>
      </w:r>
      <w:r w:rsidR="00F86750" w:rsidRPr="004E1630">
        <w:rPr>
          <w:sz w:val="24"/>
          <w:szCs w:val="24"/>
          <w:shd w:val="clear" w:color="auto" w:fill="FFFFFF"/>
        </w:rPr>
        <w:t xml:space="preserve"> </w:t>
      </w:r>
      <w:r w:rsidRPr="004E1630">
        <w:rPr>
          <w:sz w:val="24"/>
          <w:szCs w:val="24"/>
          <w:shd w:val="clear" w:color="auto" w:fill="FFFFFF"/>
        </w:rPr>
        <w:t>могут</w:t>
      </w:r>
      <w:r w:rsidR="00F86750" w:rsidRPr="004E1630">
        <w:rPr>
          <w:sz w:val="24"/>
          <w:szCs w:val="24"/>
          <w:shd w:val="clear" w:color="auto" w:fill="FFFFFF"/>
        </w:rPr>
        <w:t xml:space="preserve"> </w:t>
      </w:r>
      <w:r w:rsidRPr="004E1630">
        <w:rPr>
          <w:sz w:val="24"/>
          <w:szCs w:val="24"/>
          <w:shd w:val="clear" w:color="auto" w:fill="FFFFFF"/>
        </w:rPr>
        <w:t>отображаться</w:t>
      </w:r>
      <w:r w:rsidR="00F86750" w:rsidRPr="004E1630">
        <w:rPr>
          <w:sz w:val="24"/>
          <w:szCs w:val="24"/>
          <w:shd w:val="clear" w:color="auto" w:fill="FFFFFF"/>
        </w:rPr>
        <w:t xml:space="preserve"> </w:t>
      </w:r>
      <w:r w:rsidRPr="004E1630">
        <w:rPr>
          <w:sz w:val="24"/>
          <w:szCs w:val="24"/>
          <w:shd w:val="clear" w:color="auto" w:fill="FFFFFF"/>
        </w:rPr>
        <w:t>на</w:t>
      </w:r>
      <w:r w:rsidR="00F86750" w:rsidRPr="004E1630">
        <w:rPr>
          <w:sz w:val="24"/>
          <w:szCs w:val="24"/>
          <w:shd w:val="clear" w:color="auto" w:fill="FFFFFF"/>
        </w:rPr>
        <w:t xml:space="preserve"> </w:t>
      </w:r>
      <w:r w:rsidRPr="004E1630">
        <w:rPr>
          <w:sz w:val="24"/>
          <w:szCs w:val="24"/>
          <w:shd w:val="clear" w:color="auto" w:fill="FFFFFF"/>
        </w:rPr>
        <w:t>отдельных</w:t>
      </w:r>
      <w:r w:rsidR="00F86750" w:rsidRPr="004E1630">
        <w:rPr>
          <w:sz w:val="24"/>
          <w:szCs w:val="24"/>
          <w:shd w:val="clear" w:color="auto" w:fill="FFFFFF"/>
        </w:rPr>
        <w:t xml:space="preserve"> </w:t>
      </w:r>
      <w:r w:rsidRPr="004E1630">
        <w:rPr>
          <w:sz w:val="24"/>
          <w:szCs w:val="24"/>
          <w:shd w:val="clear" w:color="auto" w:fill="FFFFFF"/>
        </w:rPr>
        <w:t>картах.</w:t>
      </w:r>
    </w:p>
    <w:p w:rsidR="002021B7" w:rsidRPr="004E1630" w:rsidRDefault="002021B7" w:rsidP="0028053E">
      <w:pPr>
        <w:ind w:firstLine="709"/>
        <w:jc w:val="both"/>
        <w:rPr>
          <w:sz w:val="24"/>
          <w:szCs w:val="24"/>
        </w:rPr>
      </w:pPr>
      <w:r w:rsidRPr="004E1630">
        <w:rPr>
          <w:sz w:val="24"/>
          <w:szCs w:val="24"/>
        </w:rPr>
        <w:t>На</w:t>
      </w:r>
      <w:r w:rsidR="00F86750" w:rsidRPr="004E1630">
        <w:rPr>
          <w:sz w:val="24"/>
          <w:szCs w:val="24"/>
        </w:rPr>
        <w:t xml:space="preserve"> </w:t>
      </w:r>
      <w:r w:rsidRPr="004E1630">
        <w:rPr>
          <w:sz w:val="24"/>
          <w:szCs w:val="24"/>
        </w:rPr>
        <w:t>карте</w:t>
      </w:r>
      <w:r w:rsidR="00F86750" w:rsidRPr="004E1630">
        <w:rPr>
          <w:sz w:val="24"/>
          <w:szCs w:val="24"/>
        </w:rPr>
        <w:t xml:space="preserve"> </w:t>
      </w:r>
      <w:r w:rsidRPr="004E1630">
        <w:rPr>
          <w:sz w:val="24"/>
          <w:szCs w:val="24"/>
        </w:rPr>
        <w:t>градостроительного</w:t>
      </w:r>
      <w:r w:rsidR="00F86750" w:rsidRPr="004E1630">
        <w:rPr>
          <w:sz w:val="24"/>
          <w:szCs w:val="24"/>
        </w:rPr>
        <w:t xml:space="preserve"> </w:t>
      </w:r>
      <w:r w:rsidRPr="004E1630">
        <w:rPr>
          <w:sz w:val="24"/>
          <w:szCs w:val="24"/>
        </w:rPr>
        <w:t>зонирования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обязательном</w:t>
      </w:r>
      <w:r w:rsidR="00F86750" w:rsidRPr="004E1630">
        <w:rPr>
          <w:sz w:val="24"/>
          <w:szCs w:val="24"/>
        </w:rPr>
        <w:t xml:space="preserve"> </w:t>
      </w:r>
      <w:r w:rsidRPr="004E1630">
        <w:rPr>
          <w:sz w:val="24"/>
          <w:szCs w:val="24"/>
        </w:rPr>
        <w:t>порядке</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предусматривается</w:t>
      </w:r>
      <w:r w:rsidR="00F86750" w:rsidRPr="004E1630">
        <w:rPr>
          <w:sz w:val="24"/>
          <w:szCs w:val="24"/>
        </w:rPr>
        <w:t xml:space="preserve"> </w:t>
      </w:r>
      <w:r w:rsidRPr="004E1630">
        <w:rPr>
          <w:sz w:val="24"/>
          <w:szCs w:val="24"/>
        </w:rPr>
        <w:t>осуществление</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комплексному</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устойчивому</w:t>
      </w:r>
      <w:r w:rsidR="00F86750" w:rsidRPr="004E1630">
        <w:rPr>
          <w:sz w:val="24"/>
          <w:szCs w:val="24"/>
        </w:rPr>
        <w:t xml:space="preserve"> </w:t>
      </w:r>
      <w:r w:rsidRPr="004E1630">
        <w:rPr>
          <w:sz w:val="24"/>
          <w:szCs w:val="24"/>
        </w:rPr>
        <w:t>развитию</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случае</w:t>
      </w:r>
      <w:r w:rsidR="00F86750" w:rsidRPr="004E1630">
        <w:rPr>
          <w:sz w:val="24"/>
          <w:szCs w:val="24"/>
        </w:rPr>
        <w:t xml:space="preserve"> </w:t>
      </w:r>
      <w:r w:rsidRPr="004E1630">
        <w:rPr>
          <w:sz w:val="24"/>
          <w:szCs w:val="24"/>
        </w:rPr>
        <w:t>планирования</w:t>
      </w:r>
      <w:r w:rsidR="00F86750" w:rsidRPr="004E1630">
        <w:rPr>
          <w:sz w:val="24"/>
          <w:szCs w:val="24"/>
        </w:rPr>
        <w:t xml:space="preserve"> </w:t>
      </w:r>
      <w:r w:rsidRPr="004E1630">
        <w:rPr>
          <w:sz w:val="24"/>
          <w:szCs w:val="24"/>
        </w:rPr>
        <w:t>осуществления</w:t>
      </w:r>
      <w:r w:rsidR="00F86750" w:rsidRPr="004E1630">
        <w:rPr>
          <w:sz w:val="24"/>
          <w:szCs w:val="24"/>
        </w:rPr>
        <w:t xml:space="preserve"> </w:t>
      </w:r>
      <w:r w:rsidRPr="004E1630">
        <w:rPr>
          <w:sz w:val="24"/>
          <w:szCs w:val="24"/>
        </w:rPr>
        <w:t>такой</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Границы</w:t>
      </w:r>
      <w:r w:rsidR="00F86750" w:rsidRPr="004E1630">
        <w:rPr>
          <w:sz w:val="24"/>
          <w:szCs w:val="24"/>
        </w:rPr>
        <w:t xml:space="preserve"> </w:t>
      </w:r>
      <w:r w:rsidRPr="004E1630">
        <w:rPr>
          <w:sz w:val="24"/>
          <w:szCs w:val="24"/>
        </w:rPr>
        <w:t>таких</w:t>
      </w:r>
      <w:r w:rsidR="00F86750" w:rsidRPr="004E1630">
        <w:rPr>
          <w:sz w:val="24"/>
          <w:szCs w:val="24"/>
        </w:rPr>
        <w:t xml:space="preserve"> </w:t>
      </w:r>
      <w:r w:rsidRPr="004E1630">
        <w:rPr>
          <w:sz w:val="24"/>
          <w:szCs w:val="24"/>
        </w:rPr>
        <w:t>территорий</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границам</w:t>
      </w:r>
      <w:r w:rsidR="00F86750" w:rsidRPr="004E1630">
        <w:rPr>
          <w:sz w:val="24"/>
          <w:szCs w:val="24"/>
        </w:rPr>
        <w:t xml:space="preserve"> </w:t>
      </w:r>
      <w:r w:rsidRPr="004E1630">
        <w:rPr>
          <w:sz w:val="24"/>
          <w:szCs w:val="24"/>
        </w:rPr>
        <w:t>одной</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нескольких</w:t>
      </w:r>
      <w:r w:rsidR="00F86750" w:rsidRPr="004E1630">
        <w:rPr>
          <w:sz w:val="24"/>
          <w:szCs w:val="24"/>
        </w:rPr>
        <w:t xml:space="preserve"> </w:t>
      </w:r>
      <w:r w:rsidRPr="004E1630">
        <w:rPr>
          <w:sz w:val="24"/>
          <w:szCs w:val="24"/>
        </w:rPr>
        <w:t>территориальных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могут</w:t>
      </w:r>
      <w:r w:rsidR="00F86750" w:rsidRPr="004E1630">
        <w:rPr>
          <w:sz w:val="24"/>
          <w:szCs w:val="24"/>
        </w:rPr>
        <w:t xml:space="preserve"> </w:t>
      </w:r>
      <w:r w:rsidRPr="004E1630">
        <w:rPr>
          <w:sz w:val="24"/>
          <w:szCs w:val="24"/>
        </w:rPr>
        <w:t>отображаться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отдельной</w:t>
      </w:r>
      <w:r w:rsidR="00F86750" w:rsidRPr="004E1630">
        <w:rPr>
          <w:sz w:val="24"/>
          <w:szCs w:val="24"/>
        </w:rPr>
        <w:t xml:space="preserve"> </w:t>
      </w:r>
      <w:r w:rsidRPr="004E1630">
        <w:rPr>
          <w:sz w:val="24"/>
          <w:szCs w:val="24"/>
        </w:rPr>
        <w:t>карте.</w:t>
      </w:r>
    </w:p>
    <w:p w:rsidR="002021B7" w:rsidRPr="004E1630" w:rsidRDefault="002021B7" w:rsidP="0028053E">
      <w:pPr>
        <w:ind w:firstLine="709"/>
        <w:jc w:val="both"/>
        <w:rPr>
          <w:sz w:val="24"/>
          <w:szCs w:val="24"/>
        </w:rPr>
      </w:pPr>
      <w:r w:rsidRPr="004E1630">
        <w:rPr>
          <w:b/>
          <w:sz w:val="24"/>
          <w:szCs w:val="24"/>
        </w:rPr>
        <w:t>3</w:t>
      </w:r>
      <w:r w:rsidRPr="004E1630">
        <w:rPr>
          <w:sz w:val="24"/>
          <w:szCs w:val="24"/>
        </w:rPr>
        <w:t>.</w:t>
      </w:r>
      <w:r w:rsidR="00F86750" w:rsidRPr="004E1630">
        <w:rPr>
          <w:sz w:val="24"/>
          <w:szCs w:val="24"/>
        </w:rPr>
        <w:t xml:space="preserve"> </w:t>
      </w:r>
      <w:r w:rsidRPr="004E1630">
        <w:rPr>
          <w:sz w:val="24"/>
          <w:szCs w:val="24"/>
        </w:rPr>
        <w:t>В</w:t>
      </w:r>
      <w:r w:rsidR="00F86750" w:rsidRPr="004E1630">
        <w:rPr>
          <w:sz w:val="24"/>
          <w:szCs w:val="24"/>
        </w:rPr>
        <w:t xml:space="preserve"> </w:t>
      </w:r>
      <w:hyperlink w:anchor="sub_109" w:history="1">
        <w:r w:rsidRPr="004E1630">
          <w:rPr>
            <w:sz w:val="24"/>
            <w:szCs w:val="24"/>
          </w:rPr>
          <w:t>градостроительном</w:t>
        </w:r>
        <w:r w:rsidR="00F86750" w:rsidRPr="004E1630">
          <w:rPr>
            <w:sz w:val="24"/>
            <w:szCs w:val="24"/>
          </w:rPr>
          <w:t xml:space="preserve"> </w:t>
        </w:r>
        <w:r w:rsidRPr="004E1630">
          <w:rPr>
            <w:sz w:val="24"/>
            <w:szCs w:val="24"/>
          </w:rPr>
          <w:t>регламенте</w:t>
        </w:r>
      </w:hyperlink>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отношении</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расположенных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соответствующей</w:t>
      </w:r>
      <w:r w:rsidR="00F86750" w:rsidRPr="004E1630">
        <w:rPr>
          <w:sz w:val="24"/>
          <w:szCs w:val="24"/>
        </w:rPr>
        <w:t xml:space="preserve"> </w:t>
      </w:r>
      <w:r w:rsidRPr="004E1630">
        <w:rPr>
          <w:sz w:val="24"/>
          <w:szCs w:val="24"/>
        </w:rPr>
        <w:t>территориальной</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указываются:</w:t>
      </w:r>
    </w:p>
    <w:p w:rsidR="002021B7" w:rsidRPr="004E1630" w:rsidRDefault="002021B7" w:rsidP="0028053E">
      <w:pPr>
        <w:ind w:firstLine="709"/>
        <w:jc w:val="both"/>
        <w:rPr>
          <w:sz w:val="24"/>
          <w:szCs w:val="24"/>
        </w:rPr>
      </w:pPr>
      <w:bookmarkStart w:id="26" w:name="sub_30061"/>
      <w:r w:rsidRPr="004E1630">
        <w:rPr>
          <w:sz w:val="24"/>
          <w:szCs w:val="24"/>
        </w:rPr>
        <w:t>1)</w:t>
      </w:r>
      <w:r w:rsidR="00F86750" w:rsidRPr="004E1630">
        <w:rPr>
          <w:sz w:val="24"/>
          <w:szCs w:val="24"/>
        </w:rPr>
        <w:t xml:space="preserve"> </w:t>
      </w:r>
      <w:hyperlink w:anchor="sub_37" w:history="1">
        <w:r w:rsidRPr="004E1630">
          <w:rPr>
            <w:sz w:val="24"/>
            <w:szCs w:val="24"/>
          </w:rPr>
          <w:t>виды</w:t>
        </w:r>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hyperlink>
      <w:r w:rsidR="00F86750" w:rsidRPr="004E1630">
        <w:rPr>
          <w:sz w:val="24"/>
          <w:szCs w:val="24"/>
        </w:rPr>
        <w:t xml:space="preserve"> </w:t>
      </w:r>
      <w:r w:rsidRPr="004E1630">
        <w:rPr>
          <w:sz w:val="24"/>
          <w:szCs w:val="24"/>
        </w:rPr>
        <w:t>и</w:t>
      </w:r>
      <w:r w:rsidR="00F86750" w:rsidRPr="004E1630">
        <w:rPr>
          <w:sz w:val="24"/>
          <w:szCs w:val="24"/>
        </w:rPr>
        <w:t xml:space="preserve"> </w:t>
      </w:r>
      <w:hyperlink w:anchor="sub_1010" w:history="1">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hyperlink>
      <w:r w:rsidRPr="004E1630">
        <w:rPr>
          <w:sz w:val="24"/>
          <w:szCs w:val="24"/>
        </w:rPr>
        <w:t>;</w:t>
      </w:r>
    </w:p>
    <w:p w:rsidR="002021B7" w:rsidRPr="004E1630" w:rsidRDefault="002021B7" w:rsidP="0028053E">
      <w:pPr>
        <w:ind w:firstLine="709"/>
        <w:jc w:val="both"/>
        <w:rPr>
          <w:sz w:val="24"/>
          <w:szCs w:val="24"/>
        </w:rPr>
      </w:pPr>
      <w:bookmarkStart w:id="27" w:name="sub_30062"/>
      <w:bookmarkEnd w:id="26"/>
      <w:r w:rsidRPr="004E1630">
        <w:rPr>
          <w:sz w:val="24"/>
          <w:szCs w:val="24"/>
        </w:rPr>
        <w:t>2)</w:t>
      </w:r>
      <w:r w:rsidR="00F86750" w:rsidRPr="004E1630">
        <w:rPr>
          <w:sz w:val="24"/>
          <w:szCs w:val="24"/>
        </w:rPr>
        <w:t xml:space="preserve"> </w:t>
      </w:r>
      <w:r w:rsidRPr="004E1630">
        <w:rPr>
          <w:sz w:val="24"/>
          <w:szCs w:val="24"/>
        </w:rPr>
        <w:t>предельные</w:t>
      </w:r>
      <w:r w:rsidR="00F86750" w:rsidRPr="004E1630">
        <w:rPr>
          <w:sz w:val="24"/>
          <w:szCs w:val="24"/>
        </w:rPr>
        <w:t xml:space="preserve"> </w:t>
      </w:r>
      <w:r w:rsidRPr="004E1630">
        <w:rPr>
          <w:sz w:val="24"/>
          <w:szCs w:val="24"/>
        </w:rPr>
        <w:t>(минимальные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максимальные)</w:t>
      </w:r>
      <w:r w:rsidR="00F86750" w:rsidRPr="004E1630">
        <w:rPr>
          <w:sz w:val="24"/>
          <w:szCs w:val="24"/>
        </w:rPr>
        <w:t xml:space="preserve"> </w:t>
      </w:r>
      <w:r w:rsidRPr="004E1630">
        <w:rPr>
          <w:sz w:val="24"/>
          <w:szCs w:val="24"/>
        </w:rPr>
        <w:t>размеры</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предельные</w:t>
      </w:r>
      <w:r w:rsidR="00F86750" w:rsidRPr="004E1630">
        <w:rPr>
          <w:sz w:val="24"/>
          <w:szCs w:val="24"/>
        </w:rPr>
        <w:t xml:space="preserve"> </w:t>
      </w:r>
      <w:r w:rsidRPr="004E1630">
        <w:rPr>
          <w:sz w:val="24"/>
          <w:szCs w:val="24"/>
        </w:rPr>
        <w:t>параметры</w:t>
      </w:r>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p>
    <w:p w:rsidR="002021B7" w:rsidRPr="004E1630" w:rsidRDefault="002021B7" w:rsidP="0028053E">
      <w:pPr>
        <w:ind w:firstLine="709"/>
        <w:jc w:val="both"/>
        <w:rPr>
          <w:sz w:val="24"/>
          <w:szCs w:val="24"/>
        </w:rPr>
      </w:pPr>
      <w:bookmarkStart w:id="28" w:name="sub_30063"/>
      <w:bookmarkEnd w:id="27"/>
      <w:r w:rsidRPr="004E1630">
        <w:rPr>
          <w:sz w:val="24"/>
          <w:szCs w:val="24"/>
        </w:rPr>
        <w:t>а)</w:t>
      </w:r>
      <w:r w:rsidR="00F86750" w:rsidRPr="004E1630">
        <w:rPr>
          <w:sz w:val="24"/>
          <w:szCs w:val="24"/>
        </w:rPr>
        <w:t xml:space="preserve"> </w:t>
      </w:r>
      <w:r w:rsidRPr="004E1630">
        <w:rPr>
          <w:sz w:val="24"/>
          <w:szCs w:val="24"/>
        </w:rPr>
        <w:t>минимальная</w:t>
      </w:r>
      <w:r w:rsidR="00F86750" w:rsidRPr="004E1630">
        <w:rPr>
          <w:sz w:val="24"/>
          <w:szCs w:val="24"/>
        </w:rPr>
        <w:t xml:space="preserve"> </w:t>
      </w:r>
      <w:r w:rsidRPr="004E1630">
        <w:rPr>
          <w:sz w:val="24"/>
          <w:szCs w:val="24"/>
        </w:rPr>
        <w:t>площадь</w:t>
      </w:r>
      <w:r w:rsidR="00F86750" w:rsidRPr="004E1630">
        <w:rPr>
          <w:sz w:val="24"/>
          <w:szCs w:val="24"/>
        </w:rPr>
        <w:t xml:space="preserve"> </w:t>
      </w:r>
      <w:r w:rsidRPr="004E1630">
        <w:rPr>
          <w:sz w:val="24"/>
          <w:szCs w:val="24"/>
        </w:rPr>
        <w:t>земельного</w:t>
      </w:r>
      <w:r w:rsidR="00F86750" w:rsidRPr="004E1630">
        <w:rPr>
          <w:sz w:val="24"/>
          <w:szCs w:val="24"/>
        </w:rPr>
        <w:t xml:space="preserve"> </w:t>
      </w:r>
      <w:r w:rsidRPr="004E1630">
        <w:rPr>
          <w:sz w:val="24"/>
          <w:szCs w:val="24"/>
        </w:rPr>
        <w:t>участка;</w:t>
      </w:r>
    </w:p>
    <w:p w:rsidR="002021B7" w:rsidRPr="004E1630" w:rsidRDefault="002021B7" w:rsidP="0028053E">
      <w:pPr>
        <w:ind w:firstLine="709"/>
        <w:jc w:val="both"/>
        <w:rPr>
          <w:sz w:val="24"/>
          <w:szCs w:val="24"/>
        </w:rPr>
      </w:pPr>
      <w:r w:rsidRPr="004E1630">
        <w:rPr>
          <w:sz w:val="24"/>
          <w:szCs w:val="24"/>
        </w:rPr>
        <w:t>б)</w:t>
      </w:r>
      <w:r w:rsidR="00F86750" w:rsidRPr="004E1630">
        <w:rPr>
          <w:sz w:val="24"/>
          <w:szCs w:val="24"/>
        </w:rPr>
        <w:t xml:space="preserve"> </w:t>
      </w:r>
      <w:r w:rsidRPr="004E1630">
        <w:rPr>
          <w:sz w:val="24"/>
          <w:szCs w:val="24"/>
        </w:rPr>
        <w:t>максимальная</w:t>
      </w:r>
      <w:r w:rsidR="00F86750" w:rsidRPr="004E1630">
        <w:rPr>
          <w:sz w:val="24"/>
          <w:szCs w:val="24"/>
        </w:rPr>
        <w:t xml:space="preserve"> </w:t>
      </w:r>
      <w:r w:rsidRPr="004E1630">
        <w:rPr>
          <w:sz w:val="24"/>
          <w:szCs w:val="24"/>
        </w:rPr>
        <w:t>площадь</w:t>
      </w:r>
      <w:r w:rsidR="00F86750" w:rsidRPr="004E1630">
        <w:rPr>
          <w:sz w:val="24"/>
          <w:szCs w:val="24"/>
        </w:rPr>
        <w:t xml:space="preserve"> </w:t>
      </w:r>
      <w:r w:rsidRPr="004E1630">
        <w:rPr>
          <w:sz w:val="24"/>
          <w:szCs w:val="24"/>
        </w:rPr>
        <w:t>земельного</w:t>
      </w:r>
      <w:r w:rsidR="00F86750" w:rsidRPr="004E1630">
        <w:rPr>
          <w:sz w:val="24"/>
          <w:szCs w:val="24"/>
        </w:rPr>
        <w:t xml:space="preserve"> </w:t>
      </w:r>
      <w:r w:rsidRPr="004E1630">
        <w:rPr>
          <w:sz w:val="24"/>
          <w:szCs w:val="24"/>
        </w:rPr>
        <w:t>участка;</w:t>
      </w:r>
    </w:p>
    <w:p w:rsidR="002021B7" w:rsidRPr="004E1630" w:rsidRDefault="002021B7" w:rsidP="0028053E">
      <w:pPr>
        <w:ind w:firstLine="709"/>
        <w:jc w:val="both"/>
        <w:rPr>
          <w:sz w:val="24"/>
          <w:szCs w:val="24"/>
          <w:shd w:val="clear" w:color="auto" w:fill="FFFFFF"/>
        </w:rPr>
      </w:pPr>
      <w:r w:rsidRPr="004E1630">
        <w:rPr>
          <w:sz w:val="24"/>
          <w:szCs w:val="24"/>
        </w:rPr>
        <w:t>в)</w:t>
      </w:r>
      <w:r w:rsidR="00F86750" w:rsidRPr="004E1630">
        <w:rPr>
          <w:sz w:val="24"/>
          <w:szCs w:val="24"/>
        </w:rPr>
        <w:t xml:space="preserve"> </w:t>
      </w:r>
      <w:r w:rsidRPr="004E1630">
        <w:rPr>
          <w:sz w:val="24"/>
          <w:szCs w:val="24"/>
          <w:shd w:val="clear" w:color="auto" w:fill="FFFFFF"/>
        </w:rPr>
        <w:t>минимальные</w:t>
      </w:r>
      <w:r w:rsidR="00F86750" w:rsidRPr="004E1630">
        <w:rPr>
          <w:sz w:val="24"/>
          <w:szCs w:val="24"/>
          <w:shd w:val="clear" w:color="auto" w:fill="FFFFFF"/>
        </w:rPr>
        <w:t xml:space="preserve"> </w:t>
      </w:r>
      <w:r w:rsidRPr="004E1630">
        <w:rPr>
          <w:sz w:val="24"/>
          <w:szCs w:val="24"/>
          <w:shd w:val="clear" w:color="auto" w:fill="FFFFFF"/>
        </w:rPr>
        <w:t>отступы</w:t>
      </w:r>
      <w:r w:rsidR="00F86750" w:rsidRPr="004E1630">
        <w:rPr>
          <w:sz w:val="24"/>
          <w:szCs w:val="24"/>
          <w:shd w:val="clear" w:color="auto" w:fill="FFFFFF"/>
        </w:rPr>
        <w:t xml:space="preserve"> </w:t>
      </w:r>
      <w:r w:rsidRPr="004E1630">
        <w:rPr>
          <w:sz w:val="24"/>
          <w:szCs w:val="24"/>
          <w:shd w:val="clear" w:color="auto" w:fill="FFFFFF"/>
        </w:rPr>
        <w:t>от</w:t>
      </w:r>
      <w:r w:rsidR="00F86750" w:rsidRPr="004E1630">
        <w:rPr>
          <w:sz w:val="24"/>
          <w:szCs w:val="24"/>
          <w:shd w:val="clear" w:color="auto" w:fill="FFFFFF"/>
        </w:rPr>
        <w:t xml:space="preserve"> </w:t>
      </w:r>
      <w:r w:rsidRPr="004E1630">
        <w:rPr>
          <w:sz w:val="24"/>
          <w:szCs w:val="24"/>
          <w:shd w:val="clear" w:color="auto" w:fill="FFFFFF"/>
        </w:rPr>
        <w:t>границ</w:t>
      </w:r>
      <w:r w:rsidR="00F86750" w:rsidRPr="004E1630">
        <w:rPr>
          <w:sz w:val="24"/>
          <w:szCs w:val="24"/>
          <w:shd w:val="clear" w:color="auto" w:fill="FFFFFF"/>
        </w:rPr>
        <w:t xml:space="preserve"> </w:t>
      </w:r>
      <w:r w:rsidRPr="004E1630">
        <w:rPr>
          <w:sz w:val="24"/>
          <w:szCs w:val="24"/>
          <w:shd w:val="clear" w:color="auto" w:fill="FFFFFF"/>
        </w:rPr>
        <w:t>земельных</w:t>
      </w:r>
      <w:r w:rsidR="00F86750" w:rsidRPr="004E1630">
        <w:rPr>
          <w:sz w:val="24"/>
          <w:szCs w:val="24"/>
          <w:shd w:val="clear" w:color="auto" w:fill="FFFFFF"/>
        </w:rPr>
        <w:t xml:space="preserve"> </w:t>
      </w:r>
      <w:r w:rsidRPr="004E1630">
        <w:rPr>
          <w:sz w:val="24"/>
          <w:szCs w:val="24"/>
          <w:shd w:val="clear" w:color="auto" w:fill="FFFFFF"/>
        </w:rPr>
        <w:t>участков</w:t>
      </w:r>
      <w:r w:rsidR="00F86750" w:rsidRPr="004E1630">
        <w:rPr>
          <w:sz w:val="24"/>
          <w:szCs w:val="24"/>
          <w:shd w:val="clear" w:color="auto" w:fill="FFFFFF"/>
        </w:rPr>
        <w:t xml:space="preserve"> </w:t>
      </w:r>
      <w:r w:rsidRPr="004E1630">
        <w:rPr>
          <w:sz w:val="24"/>
          <w:szCs w:val="24"/>
          <w:shd w:val="clear" w:color="auto" w:fill="FFFFFF"/>
        </w:rPr>
        <w:t>в</w:t>
      </w:r>
      <w:r w:rsidR="00F86750" w:rsidRPr="004E1630">
        <w:rPr>
          <w:sz w:val="24"/>
          <w:szCs w:val="24"/>
          <w:shd w:val="clear" w:color="auto" w:fill="FFFFFF"/>
        </w:rPr>
        <w:t xml:space="preserve"> </w:t>
      </w:r>
      <w:r w:rsidRPr="004E1630">
        <w:rPr>
          <w:sz w:val="24"/>
          <w:szCs w:val="24"/>
          <w:shd w:val="clear" w:color="auto" w:fill="FFFFFF"/>
        </w:rPr>
        <w:t>целях</w:t>
      </w:r>
      <w:r w:rsidR="00F86750" w:rsidRPr="004E1630">
        <w:rPr>
          <w:sz w:val="24"/>
          <w:szCs w:val="24"/>
          <w:shd w:val="clear" w:color="auto" w:fill="FFFFFF"/>
        </w:rPr>
        <w:t xml:space="preserve"> </w:t>
      </w:r>
      <w:r w:rsidRPr="004E1630">
        <w:rPr>
          <w:sz w:val="24"/>
          <w:szCs w:val="24"/>
          <w:shd w:val="clear" w:color="auto" w:fill="FFFFFF"/>
        </w:rPr>
        <w:t>определения</w:t>
      </w:r>
      <w:r w:rsidR="00F86750" w:rsidRPr="004E1630">
        <w:rPr>
          <w:sz w:val="24"/>
          <w:szCs w:val="24"/>
          <w:shd w:val="clear" w:color="auto" w:fill="FFFFFF"/>
        </w:rPr>
        <w:t xml:space="preserve"> </w:t>
      </w:r>
      <w:r w:rsidRPr="004E1630">
        <w:rPr>
          <w:sz w:val="24"/>
          <w:szCs w:val="24"/>
          <w:shd w:val="clear" w:color="auto" w:fill="FFFFFF"/>
        </w:rPr>
        <w:t>мест</w:t>
      </w:r>
      <w:r w:rsidR="00F86750" w:rsidRPr="004E1630">
        <w:rPr>
          <w:sz w:val="24"/>
          <w:szCs w:val="24"/>
          <w:shd w:val="clear" w:color="auto" w:fill="FFFFFF"/>
        </w:rPr>
        <w:t xml:space="preserve"> </w:t>
      </w:r>
      <w:r w:rsidRPr="004E1630">
        <w:rPr>
          <w:sz w:val="24"/>
          <w:szCs w:val="24"/>
          <w:shd w:val="clear" w:color="auto" w:fill="FFFFFF"/>
        </w:rPr>
        <w:t>допустимого</w:t>
      </w:r>
      <w:r w:rsidR="00F86750" w:rsidRPr="004E1630">
        <w:rPr>
          <w:sz w:val="24"/>
          <w:szCs w:val="24"/>
          <w:shd w:val="clear" w:color="auto" w:fill="FFFFFF"/>
        </w:rPr>
        <w:t xml:space="preserve"> </w:t>
      </w:r>
      <w:r w:rsidRPr="004E1630">
        <w:rPr>
          <w:sz w:val="24"/>
          <w:szCs w:val="24"/>
          <w:shd w:val="clear" w:color="auto" w:fill="FFFFFF"/>
        </w:rPr>
        <w:t>размещения</w:t>
      </w:r>
      <w:r w:rsidR="00F86750" w:rsidRPr="004E1630">
        <w:rPr>
          <w:sz w:val="24"/>
          <w:szCs w:val="24"/>
          <w:shd w:val="clear" w:color="auto" w:fill="FFFFFF"/>
        </w:rPr>
        <w:t xml:space="preserve"> </w:t>
      </w:r>
      <w:r w:rsidRPr="004E1630">
        <w:rPr>
          <w:sz w:val="24"/>
          <w:szCs w:val="24"/>
          <w:shd w:val="clear" w:color="auto" w:fill="FFFFFF"/>
        </w:rPr>
        <w:t>зданий,</w:t>
      </w:r>
      <w:r w:rsidR="00F86750" w:rsidRPr="004E1630">
        <w:rPr>
          <w:sz w:val="24"/>
          <w:szCs w:val="24"/>
          <w:shd w:val="clear" w:color="auto" w:fill="FFFFFF"/>
        </w:rPr>
        <w:t xml:space="preserve"> </w:t>
      </w:r>
      <w:r w:rsidRPr="004E1630">
        <w:rPr>
          <w:sz w:val="24"/>
          <w:szCs w:val="24"/>
          <w:shd w:val="clear" w:color="auto" w:fill="FFFFFF"/>
        </w:rPr>
        <w:t>сооружений,</w:t>
      </w:r>
      <w:r w:rsidR="00F86750" w:rsidRPr="004E1630">
        <w:rPr>
          <w:sz w:val="24"/>
          <w:szCs w:val="24"/>
          <w:shd w:val="clear" w:color="auto" w:fill="FFFFFF"/>
        </w:rPr>
        <w:t xml:space="preserve"> </w:t>
      </w:r>
      <w:r w:rsidRPr="004E1630">
        <w:rPr>
          <w:sz w:val="24"/>
          <w:szCs w:val="24"/>
          <w:shd w:val="clear" w:color="auto" w:fill="FFFFFF"/>
        </w:rPr>
        <w:t>за</w:t>
      </w:r>
      <w:r w:rsidR="00F86750" w:rsidRPr="004E1630">
        <w:rPr>
          <w:sz w:val="24"/>
          <w:szCs w:val="24"/>
          <w:shd w:val="clear" w:color="auto" w:fill="FFFFFF"/>
        </w:rPr>
        <w:t xml:space="preserve"> </w:t>
      </w:r>
      <w:r w:rsidRPr="004E1630">
        <w:rPr>
          <w:sz w:val="24"/>
          <w:szCs w:val="24"/>
          <w:shd w:val="clear" w:color="auto" w:fill="FFFFFF"/>
        </w:rPr>
        <w:t>пределами</w:t>
      </w:r>
      <w:r w:rsidR="00F86750" w:rsidRPr="004E1630">
        <w:rPr>
          <w:sz w:val="24"/>
          <w:szCs w:val="24"/>
          <w:shd w:val="clear" w:color="auto" w:fill="FFFFFF"/>
        </w:rPr>
        <w:t xml:space="preserve"> </w:t>
      </w:r>
      <w:r w:rsidRPr="004E1630">
        <w:rPr>
          <w:sz w:val="24"/>
          <w:szCs w:val="24"/>
          <w:shd w:val="clear" w:color="auto" w:fill="FFFFFF"/>
        </w:rPr>
        <w:t>которых</w:t>
      </w:r>
      <w:r w:rsidR="00F86750" w:rsidRPr="004E1630">
        <w:rPr>
          <w:sz w:val="24"/>
          <w:szCs w:val="24"/>
          <w:shd w:val="clear" w:color="auto" w:fill="FFFFFF"/>
        </w:rPr>
        <w:t xml:space="preserve"> </w:t>
      </w:r>
      <w:r w:rsidRPr="004E1630">
        <w:rPr>
          <w:sz w:val="24"/>
          <w:szCs w:val="24"/>
          <w:shd w:val="clear" w:color="auto" w:fill="FFFFFF"/>
        </w:rPr>
        <w:t>запрещено</w:t>
      </w:r>
      <w:r w:rsidR="00F86750" w:rsidRPr="004E1630">
        <w:rPr>
          <w:sz w:val="24"/>
          <w:szCs w:val="24"/>
          <w:shd w:val="clear" w:color="auto" w:fill="FFFFFF"/>
        </w:rPr>
        <w:t xml:space="preserve"> </w:t>
      </w:r>
      <w:r w:rsidRPr="004E1630">
        <w:rPr>
          <w:sz w:val="24"/>
          <w:szCs w:val="24"/>
          <w:shd w:val="clear" w:color="auto" w:fill="FFFFFF"/>
        </w:rPr>
        <w:t>строительство</w:t>
      </w:r>
      <w:r w:rsidR="00F86750" w:rsidRPr="004E1630">
        <w:rPr>
          <w:sz w:val="24"/>
          <w:szCs w:val="24"/>
          <w:shd w:val="clear" w:color="auto" w:fill="FFFFFF"/>
        </w:rPr>
        <w:t xml:space="preserve"> </w:t>
      </w:r>
      <w:r w:rsidRPr="004E1630">
        <w:rPr>
          <w:sz w:val="24"/>
          <w:szCs w:val="24"/>
          <w:shd w:val="clear" w:color="auto" w:fill="FFFFFF"/>
        </w:rPr>
        <w:t>зданий,</w:t>
      </w:r>
      <w:r w:rsidR="00F86750" w:rsidRPr="004E1630">
        <w:rPr>
          <w:sz w:val="24"/>
          <w:szCs w:val="24"/>
          <w:shd w:val="clear" w:color="auto" w:fill="FFFFFF"/>
        </w:rPr>
        <w:t xml:space="preserve"> </w:t>
      </w:r>
      <w:r w:rsidRPr="004E1630">
        <w:rPr>
          <w:sz w:val="24"/>
          <w:szCs w:val="24"/>
          <w:shd w:val="clear" w:color="auto" w:fill="FFFFFF"/>
        </w:rPr>
        <w:t>сооружений;</w:t>
      </w:r>
    </w:p>
    <w:p w:rsidR="002021B7" w:rsidRPr="004E1630" w:rsidRDefault="002021B7" w:rsidP="0028053E">
      <w:pPr>
        <w:ind w:firstLine="709"/>
        <w:jc w:val="both"/>
        <w:rPr>
          <w:sz w:val="24"/>
          <w:szCs w:val="24"/>
          <w:shd w:val="clear" w:color="auto" w:fill="FFFFFF"/>
        </w:rPr>
      </w:pPr>
      <w:r w:rsidRPr="004E1630">
        <w:rPr>
          <w:sz w:val="24"/>
          <w:szCs w:val="24"/>
          <w:shd w:val="clear" w:color="auto" w:fill="FFFFFF"/>
        </w:rPr>
        <w:t>г)</w:t>
      </w:r>
      <w:r w:rsidR="00F86750" w:rsidRPr="004E1630">
        <w:rPr>
          <w:sz w:val="24"/>
          <w:szCs w:val="24"/>
          <w:shd w:val="clear" w:color="auto" w:fill="FFFFFF"/>
        </w:rPr>
        <w:t xml:space="preserve"> </w:t>
      </w:r>
      <w:r w:rsidRPr="004E1630">
        <w:rPr>
          <w:sz w:val="24"/>
          <w:szCs w:val="24"/>
          <w:shd w:val="clear" w:color="auto" w:fill="FFFFFF"/>
        </w:rPr>
        <w:t>предельное</w:t>
      </w:r>
      <w:r w:rsidR="00F86750" w:rsidRPr="004E1630">
        <w:rPr>
          <w:sz w:val="24"/>
          <w:szCs w:val="24"/>
          <w:shd w:val="clear" w:color="auto" w:fill="FFFFFF"/>
        </w:rPr>
        <w:t xml:space="preserve"> </w:t>
      </w:r>
      <w:r w:rsidRPr="004E1630">
        <w:rPr>
          <w:sz w:val="24"/>
          <w:szCs w:val="24"/>
          <w:shd w:val="clear" w:color="auto" w:fill="FFFFFF"/>
        </w:rPr>
        <w:t>количество</w:t>
      </w:r>
      <w:r w:rsidR="00F86750" w:rsidRPr="004E1630">
        <w:rPr>
          <w:sz w:val="24"/>
          <w:szCs w:val="24"/>
          <w:shd w:val="clear" w:color="auto" w:fill="FFFFFF"/>
        </w:rPr>
        <w:t xml:space="preserve"> </w:t>
      </w:r>
      <w:r w:rsidRPr="004E1630">
        <w:rPr>
          <w:sz w:val="24"/>
          <w:szCs w:val="24"/>
          <w:shd w:val="clear" w:color="auto" w:fill="FFFFFF"/>
        </w:rPr>
        <w:t>этажей</w:t>
      </w:r>
      <w:r w:rsidR="00F86750" w:rsidRPr="004E1630">
        <w:rPr>
          <w:sz w:val="24"/>
          <w:szCs w:val="24"/>
          <w:shd w:val="clear" w:color="auto" w:fill="FFFFFF"/>
        </w:rPr>
        <w:t xml:space="preserve"> </w:t>
      </w:r>
      <w:r w:rsidRPr="004E1630">
        <w:rPr>
          <w:sz w:val="24"/>
          <w:szCs w:val="24"/>
          <w:shd w:val="clear" w:color="auto" w:fill="FFFFFF"/>
        </w:rPr>
        <w:t>или</w:t>
      </w:r>
      <w:r w:rsidR="00F86750" w:rsidRPr="004E1630">
        <w:rPr>
          <w:sz w:val="24"/>
          <w:szCs w:val="24"/>
          <w:shd w:val="clear" w:color="auto" w:fill="FFFFFF"/>
        </w:rPr>
        <w:t xml:space="preserve"> </w:t>
      </w:r>
      <w:r w:rsidRPr="004E1630">
        <w:rPr>
          <w:sz w:val="24"/>
          <w:szCs w:val="24"/>
          <w:shd w:val="clear" w:color="auto" w:fill="FFFFFF"/>
        </w:rPr>
        <w:t>предельную</w:t>
      </w:r>
      <w:r w:rsidR="00F86750" w:rsidRPr="004E1630">
        <w:rPr>
          <w:sz w:val="24"/>
          <w:szCs w:val="24"/>
          <w:shd w:val="clear" w:color="auto" w:fill="FFFFFF"/>
        </w:rPr>
        <w:t xml:space="preserve"> </w:t>
      </w:r>
      <w:r w:rsidRPr="004E1630">
        <w:rPr>
          <w:sz w:val="24"/>
          <w:szCs w:val="24"/>
          <w:shd w:val="clear" w:color="auto" w:fill="FFFFFF"/>
        </w:rPr>
        <w:t>высоту</w:t>
      </w:r>
      <w:r w:rsidR="00F86750" w:rsidRPr="004E1630">
        <w:rPr>
          <w:sz w:val="24"/>
          <w:szCs w:val="24"/>
          <w:shd w:val="clear" w:color="auto" w:fill="FFFFFF"/>
        </w:rPr>
        <w:t xml:space="preserve"> </w:t>
      </w:r>
      <w:r w:rsidRPr="004E1630">
        <w:rPr>
          <w:sz w:val="24"/>
          <w:szCs w:val="24"/>
          <w:shd w:val="clear" w:color="auto" w:fill="FFFFFF"/>
        </w:rPr>
        <w:t>зданий,</w:t>
      </w:r>
      <w:r w:rsidR="00F86750" w:rsidRPr="004E1630">
        <w:rPr>
          <w:sz w:val="24"/>
          <w:szCs w:val="24"/>
          <w:shd w:val="clear" w:color="auto" w:fill="FFFFFF"/>
        </w:rPr>
        <w:t xml:space="preserve"> </w:t>
      </w:r>
      <w:r w:rsidRPr="004E1630">
        <w:rPr>
          <w:sz w:val="24"/>
          <w:szCs w:val="24"/>
          <w:shd w:val="clear" w:color="auto" w:fill="FFFFFF"/>
        </w:rPr>
        <w:t>строений,</w:t>
      </w:r>
      <w:r w:rsidR="00F86750" w:rsidRPr="004E1630">
        <w:rPr>
          <w:sz w:val="24"/>
          <w:szCs w:val="24"/>
          <w:shd w:val="clear" w:color="auto" w:fill="FFFFFF"/>
        </w:rPr>
        <w:t xml:space="preserve"> </w:t>
      </w:r>
      <w:r w:rsidRPr="004E1630">
        <w:rPr>
          <w:sz w:val="24"/>
          <w:szCs w:val="24"/>
          <w:shd w:val="clear" w:color="auto" w:fill="FFFFFF"/>
        </w:rPr>
        <w:t>сооружений;</w:t>
      </w:r>
    </w:p>
    <w:p w:rsidR="002021B7" w:rsidRPr="004E1630" w:rsidRDefault="002021B7" w:rsidP="0028053E">
      <w:pPr>
        <w:ind w:firstLine="709"/>
        <w:jc w:val="both"/>
        <w:rPr>
          <w:sz w:val="24"/>
          <w:szCs w:val="24"/>
        </w:rPr>
      </w:pPr>
      <w:r w:rsidRPr="004E1630">
        <w:rPr>
          <w:sz w:val="24"/>
          <w:szCs w:val="24"/>
        </w:rPr>
        <w:t>д)</w:t>
      </w:r>
      <w:r w:rsidR="00F86750" w:rsidRPr="004E1630">
        <w:rPr>
          <w:sz w:val="24"/>
          <w:szCs w:val="24"/>
        </w:rPr>
        <w:t xml:space="preserve"> </w:t>
      </w:r>
      <w:r w:rsidRPr="004E1630">
        <w:rPr>
          <w:sz w:val="24"/>
          <w:szCs w:val="24"/>
        </w:rPr>
        <w:t>максимальный</w:t>
      </w:r>
      <w:r w:rsidR="00F86750" w:rsidRPr="004E1630">
        <w:rPr>
          <w:sz w:val="24"/>
          <w:szCs w:val="24"/>
        </w:rPr>
        <w:t xml:space="preserve"> </w:t>
      </w:r>
      <w:r w:rsidRPr="004E1630">
        <w:rPr>
          <w:sz w:val="24"/>
          <w:szCs w:val="24"/>
        </w:rPr>
        <w:t>процент</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земельного</w:t>
      </w:r>
      <w:r w:rsidR="00F86750" w:rsidRPr="004E1630">
        <w:rPr>
          <w:sz w:val="24"/>
          <w:szCs w:val="24"/>
        </w:rPr>
        <w:t xml:space="preserve"> </w:t>
      </w:r>
      <w:r w:rsidRPr="004E1630">
        <w:rPr>
          <w:sz w:val="24"/>
          <w:szCs w:val="24"/>
        </w:rPr>
        <w:t>участка.</w:t>
      </w:r>
    </w:p>
    <w:p w:rsidR="002021B7" w:rsidRPr="004E1630" w:rsidRDefault="002021B7"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ограничения</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устанавливаемые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p>
    <w:bookmarkEnd w:id="28"/>
    <w:p w:rsidR="002021B7" w:rsidRPr="004E1630" w:rsidRDefault="002021B7"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расчетные</w:t>
      </w:r>
      <w:r w:rsidR="00F86750" w:rsidRPr="004E1630">
        <w:rPr>
          <w:sz w:val="24"/>
          <w:szCs w:val="24"/>
        </w:rPr>
        <w:t xml:space="preserve"> </w:t>
      </w:r>
      <w:r w:rsidRPr="004E1630">
        <w:rPr>
          <w:sz w:val="24"/>
          <w:szCs w:val="24"/>
        </w:rPr>
        <w:t>показатели</w:t>
      </w:r>
      <w:r w:rsidR="00F86750" w:rsidRPr="004E1630">
        <w:rPr>
          <w:sz w:val="24"/>
          <w:szCs w:val="24"/>
        </w:rPr>
        <w:t xml:space="preserve"> </w:t>
      </w:r>
      <w:r w:rsidRPr="004E1630">
        <w:rPr>
          <w:sz w:val="24"/>
          <w:szCs w:val="24"/>
        </w:rPr>
        <w:t>минимально</w:t>
      </w:r>
      <w:r w:rsidR="00F86750" w:rsidRPr="004E1630">
        <w:rPr>
          <w:sz w:val="24"/>
          <w:szCs w:val="24"/>
        </w:rPr>
        <w:t xml:space="preserve"> </w:t>
      </w:r>
      <w:r w:rsidRPr="004E1630">
        <w:rPr>
          <w:sz w:val="24"/>
          <w:szCs w:val="24"/>
        </w:rPr>
        <w:t>допустимого</w:t>
      </w:r>
      <w:r w:rsidR="00F86750" w:rsidRPr="004E1630">
        <w:rPr>
          <w:sz w:val="24"/>
          <w:szCs w:val="24"/>
        </w:rPr>
        <w:t xml:space="preserve"> </w:t>
      </w:r>
      <w:r w:rsidRPr="004E1630">
        <w:rPr>
          <w:sz w:val="24"/>
          <w:szCs w:val="24"/>
        </w:rPr>
        <w:t>уровня</w:t>
      </w:r>
      <w:r w:rsidR="00F86750" w:rsidRPr="004E1630">
        <w:rPr>
          <w:sz w:val="24"/>
          <w:szCs w:val="24"/>
        </w:rPr>
        <w:t xml:space="preserve"> </w:t>
      </w:r>
      <w:r w:rsidRPr="004E1630">
        <w:rPr>
          <w:sz w:val="24"/>
          <w:szCs w:val="24"/>
        </w:rPr>
        <w:t>обеспеченности</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объектами</w:t>
      </w:r>
      <w:r w:rsidR="00F86750" w:rsidRPr="004E1630">
        <w:rPr>
          <w:sz w:val="24"/>
          <w:szCs w:val="24"/>
        </w:rPr>
        <w:t xml:space="preserve"> </w:t>
      </w:r>
      <w:r w:rsidRPr="004E1630">
        <w:rPr>
          <w:sz w:val="24"/>
          <w:szCs w:val="24"/>
        </w:rPr>
        <w:t>коммунальной,</w:t>
      </w:r>
      <w:r w:rsidR="00F86750" w:rsidRPr="004E1630">
        <w:rPr>
          <w:sz w:val="24"/>
          <w:szCs w:val="24"/>
        </w:rPr>
        <w:t xml:space="preserve"> </w:t>
      </w:r>
      <w:r w:rsidRPr="004E1630">
        <w:rPr>
          <w:sz w:val="24"/>
          <w:szCs w:val="24"/>
        </w:rPr>
        <w:t>транспортной,</w:t>
      </w:r>
      <w:r w:rsidR="00F86750" w:rsidRPr="004E1630">
        <w:rPr>
          <w:sz w:val="24"/>
          <w:szCs w:val="24"/>
        </w:rPr>
        <w:t xml:space="preserve"> </w:t>
      </w:r>
      <w:r w:rsidRPr="004E1630">
        <w:rPr>
          <w:sz w:val="24"/>
          <w:szCs w:val="24"/>
        </w:rPr>
        <w:t>социальной</w:t>
      </w:r>
      <w:r w:rsidR="00F86750" w:rsidRPr="004E1630">
        <w:rPr>
          <w:sz w:val="24"/>
          <w:szCs w:val="24"/>
        </w:rPr>
        <w:t xml:space="preserve"> </w:t>
      </w:r>
      <w:r w:rsidRPr="004E1630">
        <w:rPr>
          <w:sz w:val="24"/>
          <w:szCs w:val="24"/>
        </w:rPr>
        <w:t>инфраструктур</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расчетные</w:t>
      </w:r>
      <w:r w:rsidR="00F86750" w:rsidRPr="004E1630">
        <w:rPr>
          <w:sz w:val="24"/>
          <w:szCs w:val="24"/>
        </w:rPr>
        <w:t xml:space="preserve"> </w:t>
      </w:r>
      <w:r w:rsidRPr="004E1630">
        <w:rPr>
          <w:sz w:val="24"/>
          <w:szCs w:val="24"/>
        </w:rPr>
        <w:t>показатели</w:t>
      </w:r>
      <w:r w:rsidR="00F86750" w:rsidRPr="004E1630">
        <w:rPr>
          <w:sz w:val="24"/>
          <w:szCs w:val="24"/>
        </w:rPr>
        <w:t xml:space="preserve"> </w:t>
      </w:r>
      <w:r w:rsidRPr="004E1630">
        <w:rPr>
          <w:sz w:val="24"/>
          <w:szCs w:val="24"/>
        </w:rPr>
        <w:t>максимально</w:t>
      </w:r>
      <w:r w:rsidR="00F86750" w:rsidRPr="004E1630">
        <w:rPr>
          <w:sz w:val="24"/>
          <w:szCs w:val="24"/>
        </w:rPr>
        <w:t xml:space="preserve"> </w:t>
      </w:r>
      <w:r w:rsidRPr="004E1630">
        <w:rPr>
          <w:sz w:val="24"/>
          <w:szCs w:val="24"/>
        </w:rPr>
        <w:t>допустимого</w:t>
      </w:r>
      <w:r w:rsidR="00F86750" w:rsidRPr="004E1630">
        <w:rPr>
          <w:sz w:val="24"/>
          <w:szCs w:val="24"/>
        </w:rPr>
        <w:t xml:space="preserve"> </w:t>
      </w:r>
      <w:r w:rsidRPr="004E1630">
        <w:rPr>
          <w:sz w:val="24"/>
          <w:szCs w:val="24"/>
        </w:rPr>
        <w:t>уровня</w:t>
      </w:r>
      <w:r w:rsidR="00F86750" w:rsidRPr="004E1630">
        <w:rPr>
          <w:sz w:val="24"/>
          <w:szCs w:val="24"/>
        </w:rPr>
        <w:t xml:space="preserve"> </w:t>
      </w:r>
      <w:r w:rsidRPr="004E1630">
        <w:rPr>
          <w:sz w:val="24"/>
          <w:szCs w:val="24"/>
        </w:rPr>
        <w:t>территориальной</w:t>
      </w:r>
      <w:r w:rsidR="00F86750" w:rsidRPr="004E1630">
        <w:rPr>
          <w:sz w:val="24"/>
          <w:szCs w:val="24"/>
        </w:rPr>
        <w:t xml:space="preserve"> </w:t>
      </w:r>
      <w:r w:rsidRPr="004E1630">
        <w:rPr>
          <w:sz w:val="24"/>
          <w:szCs w:val="24"/>
        </w:rPr>
        <w:t>доступности</w:t>
      </w:r>
      <w:r w:rsidR="00F86750" w:rsidRPr="004E1630">
        <w:rPr>
          <w:sz w:val="24"/>
          <w:szCs w:val="24"/>
        </w:rPr>
        <w:t xml:space="preserve"> </w:t>
      </w:r>
      <w:r w:rsidRPr="004E1630">
        <w:rPr>
          <w:sz w:val="24"/>
          <w:szCs w:val="24"/>
        </w:rPr>
        <w:t>указанных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случае,</w:t>
      </w:r>
      <w:r w:rsidR="00F86750" w:rsidRPr="004E1630">
        <w:rPr>
          <w:sz w:val="24"/>
          <w:szCs w:val="24"/>
        </w:rPr>
        <w:t xml:space="preserve"> </w:t>
      </w:r>
      <w:r w:rsidRPr="004E1630">
        <w:rPr>
          <w:sz w:val="24"/>
          <w:szCs w:val="24"/>
        </w:rPr>
        <w:t>если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территориальной</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применительно</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которой</w:t>
      </w:r>
      <w:r w:rsidR="00F86750" w:rsidRPr="004E1630">
        <w:rPr>
          <w:sz w:val="24"/>
          <w:szCs w:val="24"/>
        </w:rPr>
        <w:t xml:space="preserve"> </w:t>
      </w:r>
      <w:r w:rsidRPr="004E1630">
        <w:rPr>
          <w:sz w:val="24"/>
          <w:szCs w:val="24"/>
        </w:rPr>
        <w:t>устанавливается</w:t>
      </w:r>
      <w:r w:rsidR="00F86750" w:rsidRPr="004E1630">
        <w:rPr>
          <w:sz w:val="24"/>
          <w:szCs w:val="24"/>
        </w:rPr>
        <w:t xml:space="preserve"> </w:t>
      </w:r>
      <w:r w:rsidRPr="004E1630">
        <w:rPr>
          <w:sz w:val="24"/>
          <w:szCs w:val="24"/>
        </w:rPr>
        <w:t>градостроительный</w:t>
      </w:r>
      <w:r w:rsidR="00F86750" w:rsidRPr="004E1630">
        <w:rPr>
          <w:sz w:val="24"/>
          <w:szCs w:val="24"/>
        </w:rPr>
        <w:t xml:space="preserve"> </w:t>
      </w:r>
      <w:r w:rsidRPr="004E1630">
        <w:rPr>
          <w:sz w:val="24"/>
          <w:szCs w:val="24"/>
        </w:rPr>
        <w:t>регламент,</w:t>
      </w:r>
      <w:r w:rsidR="00F86750" w:rsidRPr="004E1630">
        <w:rPr>
          <w:sz w:val="24"/>
          <w:szCs w:val="24"/>
        </w:rPr>
        <w:t xml:space="preserve"> </w:t>
      </w:r>
      <w:r w:rsidRPr="004E1630">
        <w:rPr>
          <w:sz w:val="24"/>
          <w:szCs w:val="24"/>
        </w:rPr>
        <w:t>предусматривается</w:t>
      </w:r>
      <w:r w:rsidR="00F86750" w:rsidRPr="004E1630">
        <w:rPr>
          <w:sz w:val="24"/>
          <w:szCs w:val="24"/>
        </w:rPr>
        <w:t xml:space="preserve"> </w:t>
      </w:r>
      <w:r w:rsidRPr="004E1630">
        <w:rPr>
          <w:sz w:val="24"/>
          <w:szCs w:val="24"/>
        </w:rPr>
        <w:t>осуществление</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комплексному</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устойчивому</w:t>
      </w:r>
      <w:r w:rsidR="00F86750" w:rsidRPr="004E1630">
        <w:rPr>
          <w:sz w:val="24"/>
          <w:szCs w:val="24"/>
        </w:rPr>
        <w:t xml:space="preserve"> </w:t>
      </w:r>
      <w:r w:rsidRPr="004E1630">
        <w:rPr>
          <w:sz w:val="24"/>
          <w:szCs w:val="24"/>
        </w:rPr>
        <w:t>развитию</w:t>
      </w:r>
      <w:r w:rsidR="00F86750" w:rsidRPr="004E1630">
        <w:rPr>
          <w:sz w:val="24"/>
          <w:szCs w:val="24"/>
        </w:rPr>
        <w:t xml:space="preserve"> </w:t>
      </w:r>
      <w:r w:rsidRPr="004E1630">
        <w:rPr>
          <w:sz w:val="24"/>
          <w:szCs w:val="24"/>
        </w:rPr>
        <w:t>территории.</w:t>
      </w:r>
    </w:p>
    <w:p w:rsidR="002021B7" w:rsidRPr="004E1630" w:rsidRDefault="002021B7" w:rsidP="0028053E">
      <w:pPr>
        <w:ind w:firstLine="709"/>
        <w:jc w:val="both"/>
        <w:rPr>
          <w:sz w:val="24"/>
          <w:szCs w:val="24"/>
        </w:rPr>
      </w:pPr>
      <w:r w:rsidRPr="004E1630">
        <w:rPr>
          <w:sz w:val="24"/>
          <w:szCs w:val="24"/>
        </w:rPr>
        <w:t>5)</w:t>
      </w:r>
      <w:r w:rsidR="00F86750" w:rsidRPr="004E1630">
        <w:rPr>
          <w:sz w:val="24"/>
          <w:szCs w:val="24"/>
        </w:rPr>
        <w:t xml:space="preserve"> </w:t>
      </w:r>
      <w:r w:rsidRPr="004E1630">
        <w:rPr>
          <w:sz w:val="24"/>
          <w:szCs w:val="24"/>
        </w:rPr>
        <w:t>ограничения</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устанавливаемые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p>
    <w:p w:rsidR="001C4FDD" w:rsidRPr="004E1630" w:rsidRDefault="001C4FDD" w:rsidP="001C4FDD">
      <w:pPr>
        <w:widowControl w:val="0"/>
        <w:ind w:firstLine="709"/>
        <w:jc w:val="both"/>
        <w:rPr>
          <w:sz w:val="24"/>
          <w:szCs w:val="24"/>
        </w:rPr>
      </w:pPr>
      <w:r w:rsidRPr="004E1630">
        <w:rPr>
          <w:sz w:val="24"/>
          <w:szCs w:val="24"/>
          <w:shd w:val="clear" w:color="auto" w:fill="FFFFFF"/>
        </w:rPr>
        <w:t xml:space="preserve">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городского округа также вправе подготовить текстовое описание местоположения границ территориальных зон. </w:t>
      </w:r>
      <w:hyperlink r:id="rId17" w:anchor="/multilink/12138258/paragraph/28102444/number/0" w:history="1">
        <w:r w:rsidRPr="004E1630">
          <w:rPr>
            <w:rStyle w:val="af"/>
            <w:color w:val="auto"/>
            <w:sz w:val="24"/>
            <w:szCs w:val="24"/>
            <w:u w:val="none"/>
            <w:shd w:val="clear" w:color="auto" w:fill="FFFFFF"/>
          </w:rPr>
          <w:t>Формы</w:t>
        </w:r>
      </w:hyperlink>
      <w:r w:rsidRPr="004E1630">
        <w:rPr>
          <w:sz w:val="24"/>
          <w:szCs w:val="24"/>
          <w:shd w:val="clear" w:color="auto" w:fill="FFFFFF"/>
        </w:rPr>
        <w:t xml:space="preserve"> графического и текстового описания местоположения границ территориальных зон, </w:t>
      </w:r>
      <w:hyperlink r:id="rId18" w:anchor="/document/72167790/entry/3000" w:history="1">
        <w:r w:rsidRPr="004E1630">
          <w:rPr>
            <w:rStyle w:val="af"/>
            <w:color w:val="auto"/>
            <w:sz w:val="24"/>
            <w:szCs w:val="24"/>
            <w:u w:val="none"/>
            <w:shd w:val="clear" w:color="auto" w:fill="FFFFFF"/>
          </w:rPr>
          <w:t>требования</w:t>
        </w:r>
      </w:hyperlink>
      <w:r w:rsidRPr="004E1630">
        <w:rPr>
          <w:sz w:val="24"/>
          <w:szCs w:val="24"/>
          <w:shd w:val="clear" w:color="auto" w:fill="FFFFFF"/>
        </w:rPr>
        <w:t xml:space="preserve">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w:t>
      </w:r>
      <w:r w:rsidRPr="004E1630">
        <w:rPr>
          <w:sz w:val="24"/>
          <w:szCs w:val="24"/>
          <w:shd w:val="clear" w:color="auto" w:fill="FFFFFF"/>
        </w:rPr>
        <w:lastRenderedPageBreak/>
        <w:t>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rsidR="001C4FDD" w:rsidRPr="004E1630" w:rsidRDefault="001C4FDD" w:rsidP="001C4FDD">
      <w:pPr>
        <w:widowControl w:val="0"/>
        <w:ind w:firstLine="709"/>
        <w:jc w:val="both"/>
        <w:rPr>
          <w:sz w:val="24"/>
          <w:szCs w:val="24"/>
        </w:rPr>
      </w:pPr>
      <w:r w:rsidRPr="004E1630">
        <w:rPr>
          <w:sz w:val="24"/>
          <w:szCs w:val="24"/>
          <w:shd w:val="clear" w:color="auto" w:fill="FFFFFF"/>
        </w:rPr>
        <w:t xml:space="preserve">Утвержденные правила землепользования и застройки поселения, городского округа, межселенной территории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w:t>
      </w:r>
      <w:hyperlink r:id="rId19" w:anchor="/document/10200300/entry/47" w:history="1">
        <w:r w:rsidRPr="004E1630">
          <w:rPr>
            <w:rStyle w:val="af"/>
            <w:color w:val="auto"/>
            <w:sz w:val="24"/>
            <w:szCs w:val="24"/>
            <w:u w:val="none"/>
            <w:shd w:val="clear" w:color="auto" w:fill="FFFFFF"/>
          </w:rPr>
          <w:t>Воздушным кодексом</w:t>
        </w:r>
      </w:hyperlink>
      <w:r w:rsidRPr="004E1630">
        <w:rPr>
          <w:sz w:val="24"/>
          <w:szCs w:val="24"/>
          <w:shd w:val="clear" w:color="auto" w:fill="FFFFFF"/>
        </w:rPr>
        <w:t xml:space="preserve"> Российской Федерации (далее - ограничения использования объектов недвижимости, установленные на приаэродромной территории).</w:t>
      </w:r>
    </w:p>
    <w:p w:rsidR="001C4FDD" w:rsidRPr="004E1630" w:rsidRDefault="001C4FDD" w:rsidP="001C4FDD">
      <w:pPr>
        <w:widowControl w:val="0"/>
        <w:ind w:firstLine="709"/>
        <w:jc w:val="both"/>
        <w:rPr>
          <w:sz w:val="24"/>
          <w:szCs w:val="24"/>
        </w:rPr>
      </w:pPr>
      <w:r w:rsidRPr="004E1630">
        <w:rPr>
          <w:sz w:val="24"/>
          <w:szCs w:val="24"/>
          <w:shd w:val="clear" w:color="auto" w:fill="FFFFFF"/>
        </w:rPr>
        <w:t xml:space="preserve"> 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не может превышать шесть месяцев.</w:t>
      </w:r>
    </w:p>
    <w:p w:rsidR="002021B7" w:rsidRPr="004E1630" w:rsidRDefault="002021B7" w:rsidP="0028053E">
      <w:pPr>
        <w:ind w:firstLine="709"/>
        <w:jc w:val="both"/>
        <w:rPr>
          <w:sz w:val="24"/>
          <w:szCs w:val="24"/>
        </w:rPr>
      </w:pPr>
      <w:r w:rsidRPr="004E1630">
        <w:rPr>
          <w:sz w:val="24"/>
          <w:szCs w:val="24"/>
        </w:rPr>
        <w:t>Количество</w:t>
      </w:r>
      <w:r w:rsidR="00F86750" w:rsidRPr="004E1630">
        <w:rPr>
          <w:sz w:val="24"/>
          <w:szCs w:val="24"/>
        </w:rPr>
        <w:t xml:space="preserve"> </w:t>
      </w:r>
      <w:r w:rsidRPr="004E1630">
        <w:rPr>
          <w:sz w:val="24"/>
          <w:szCs w:val="24"/>
        </w:rPr>
        <w:t>видов</w:t>
      </w:r>
      <w:r w:rsidR="00F86750" w:rsidRPr="004E1630">
        <w:rPr>
          <w:sz w:val="24"/>
          <w:szCs w:val="24"/>
        </w:rPr>
        <w:t xml:space="preserve"> </w:t>
      </w:r>
      <w:r w:rsidRPr="004E1630">
        <w:rPr>
          <w:sz w:val="24"/>
          <w:szCs w:val="24"/>
        </w:rPr>
        <w:t>предельных</w:t>
      </w:r>
      <w:r w:rsidR="00F86750" w:rsidRPr="004E1630">
        <w:rPr>
          <w:sz w:val="24"/>
          <w:szCs w:val="24"/>
        </w:rPr>
        <w:t xml:space="preserve"> </w:t>
      </w:r>
      <w:r w:rsidRPr="004E1630">
        <w:rPr>
          <w:sz w:val="24"/>
          <w:szCs w:val="24"/>
        </w:rPr>
        <w:t>параметров</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установлением</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значений</w:t>
      </w:r>
      <w:r w:rsidR="00F86750" w:rsidRPr="004E1630">
        <w:rPr>
          <w:sz w:val="24"/>
          <w:szCs w:val="24"/>
        </w:rPr>
        <w:t xml:space="preserve"> </w:t>
      </w:r>
      <w:r w:rsidRPr="004E1630">
        <w:rPr>
          <w:sz w:val="24"/>
          <w:szCs w:val="24"/>
        </w:rPr>
        <w:t>применительно</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различным</w:t>
      </w:r>
      <w:r w:rsidR="00F86750" w:rsidRPr="004E1630">
        <w:rPr>
          <w:sz w:val="24"/>
          <w:szCs w:val="24"/>
        </w:rPr>
        <w:t xml:space="preserve"> </w:t>
      </w:r>
      <w:r w:rsidRPr="004E1630">
        <w:rPr>
          <w:sz w:val="24"/>
          <w:szCs w:val="24"/>
        </w:rPr>
        <w:t>территориальным</w:t>
      </w:r>
      <w:r w:rsidR="00F86750" w:rsidRPr="004E1630">
        <w:rPr>
          <w:sz w:val="24"/>
          <w:szCs w:val="24"/>
        </w:rPr>
        <w:t xml:space="preserve"> </w:t>
      </w:r>
      <w:r w:rsidRPr="004E1630">
        <w:rPr>
          <w:sz w:val="24"/>
          <w:szCs w:val="24"/>
        </w:rPr>
        <w:t>зонам</w:t>
      </w:r>
      <w:r w:rsidR="00F86750" w:rsidRPr="004E1630">
        <w:rPr>
          <w:sz w:val="24"/>
          <w:szCs w:val="24"/>
        </w:rPr>
        <w:t xml:space="preserve"> </w:t>
      </w:r>
      <w:r w:rsidRPr="004E1630">
        <w:rPr>
          <w:sz w:val="24"/>
          <w:szCs w:val="24"/>
        </w:rPr>
        <w:t>может</w:t>
      </w:r>
      <w:r w:rsidR="00F86750" w:rsidRPr="004E1630">
        <w:rPr>
          <w:sz w:val="24"/>
          <w:szCs w:val="24"/>
        </w:rPr>
        <w:t xml:space="preserve"> </w:t>
      </w:r>
      <w:r w:rsidRPr="004E1630">
        <w:rPr>
          <w:sz w:val="24"/>
          <w:szCs w:val="24"/>
        </w:rPr>
        <w:t>увеличиваться</w:t>
      </w:r>
      <w:r w:rsidR="00F86750" w:rsidRPr="004E1630">
        <w:rPr>
          <w:sz w:val="24"/>
          <w:szCs w:val="24"/>
        </w:rPr>
        <w:t xml:space="preserve"> </w:t>
      </w:r>
      <w:r w:rsidRPr="004E1630">
        <w:rPr>
          <w:sz w:val="24"/>
          <w:szCs w:val="24"/>
        </w:rPr>
        <w:t>путем</w:t>
      </w:r>
      <w:r w:rsidR="00F86750" w:rsidRPr="004E1630">
        <w:rPr>
          <w:sz w:val="24"/>
          <w:szCs w:val="24"/>
        </w:rPr>
        <w:t xml:space="preserve"> </w:t>
      </w:r>
      <w:r w:rsidRPr="004E1630">
        <w:rPr>
          <w:sz w:val="24"/>
          <w:szCs w:val="24"/>
        </w:rPr>
        <w:t>последовательного</w:t>
      </w:r>
      <w:r w:rsidR="00F86750" w:rsidRPr="004E1630">
        <w:rPr>
          <w:sz w:val="24"/>
          <w:szCs w:val="24"/>
        </w:rPr>
        <w:t xml:space="preserve"> </w:t>
      </w:r>
      <w:r w:rsidRPr="004E1630">
        <w:rPr>
          <w:sz w:val="24"/>
          <w:szCs w:val="24"/>
        </w:rPr>
        <w:t>внесения</w:t>
      </w:r>
      <w:r w:rsidR="00F86750" w:rsidRPr="004E1630">
        <w:rPr>
          <w:sz w:val="24"/>
          <w:szCs w:val="24"/>
        </w:rPr>
        <w:t xml:space="preserve"> </w:t>
      </w:r>
      <w:r w:rsidRPr="004E1630">
        <w:rPr>
          <w:sz w:val="24"/>
          <w:szCs w:val="24"/>
        </w:rPr>
        <w:t>изменений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настоящие</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использованием</w:t>
      </w:r>
      <w:r w:rsidR="00F86750" w:rsidRPr="004E1630">
        <w:rPr>
          <w:sz w:val="24"/>
          <w:szCs w:val="24"/>
        </w:rPr>
        <w:t xml:space="preserve"> </w:t>
      </w:r>
      <w:r w:rsidRPr="004E1630">
        <w:rPr>
          <w:sz w:val="24"/>
          <w:szCs w:val="24"/>
        </w:rPr>
        <w:t>предложений,</w:t>
      </w:r>
      <w:r w:rsidR="00F86750" w:rsidRPr="004E1630">
        <w:rPr>
          <w:sz w:val="24"/>
          <w:szCs w:val="24"/>
        </w:rPr>
        <w:t xml:space="preserve"> </w:t>
      </w:r>
      <w:r w:rsidRPr="004E1630">
        <w:rPr>
          <w:sz w:val="24"/>
          <w:szCs w:val="24"/>
        </w:rPr>
        <w:t>подготовленных</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основе</w:t>
      </w:r>
      <w:r w:rsidR="00F86750" w:rsidRPr="004E1630">
        <w:rPr>
          <w:sz w:val="24"/>
          <w:szCs w:val="24"/>
        </w:rPr>
        <w:t xml:space="preserve"> </w:t>
      </w:r>
      <w:r w:rsidRPr="004E1630">
        <w:rPr>
          <w:sz w:val="24"/>
          <w:szCs w:val="24"/>
        </w:rPr>
        <w:t>утвержденной</w:t>
      </w:r>
      <w:r w:rsidR="00F86750" w:rsidRPr="004E1630">
        <w:rPr>
          <w:sz w:val="24"/>
          <w:szCs w:val="24"/>
        </w:rPr>
        <w:t xml:space="preserve"> </w:t>
      </w:r>
      <w:r w:rsidRPr="004E1630">
        <w:rPr>
          <w:sz w:val="24"/>
          <w:szCs w:val="24"/>
        </w:rPr>
        <w:t>документации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планировке</w:t>
      </w:r>
      <w:r w:rsidR="00F86750" w:rsidRPr="004E1630">
        <w:rPr>
          <w:sz w:val="24"/>
          <w:szCs w:val="24"/>
        </w:rPr>
        <w:t xml:space="preserve"> </w:t>
      </w:r>
      <w:r w:rsidRPr="004E1630">
        <w:rPr>
          <w:sz w:val="24"/>
          <w:szCs w:val="24"/>
        </w:rPr>
        <w:t>территории.</w:t>
      </w:r>
    </w:p>
    <w:p w:rsidR="002021B7" w:rsidRPr="004E1630" w:rsidRDefault="002021B7" w:rsidP="0028053E">
      <w:pPr>
        <w:ind w:firstLine="709"/>
        <w:jc w:val="both"/>
        <w:rPr>
          <w:sz w:val="24"/>
          <w:szCs w:val="24"/>
        </w:rPr>
      </w:pPr>
      <w:r w:rsidRPr="004E1630">
        <w:rPr>
          <w:sz w:val="24"/>
          <w:szCs w:val="24"/>
        </w:rPr>
        <w:t>Инженерно-технические</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коммуникации,</w:t>
      </w:r>
      <w:r w:rsidR="00F86750" w:rsidRPr="004E1630">
        <w:rPr>
          <w:sz w:val="24"/>
          <w:szCs w:val="24"/>
        </w:rPr>
        <w:t xml:space="preserve"> </w:t>
      </w:r>
      <w:r w:rsidRPr="004E1630">
        <w:rPr>
          <w:sz w:val="24"/>
          <w:szCs w:val="24"/>
        </w:rPr>
        <w:t>обеспечивающие</w:t>
      </w:r>
      <w:r w:rsidR="00F86750" w:rsidRPr="004E1630">
        <w:rPr>
          <w:sz w:val="24"/>
          <w:szCs w:val="24"/>
        </w:rPr>
        <w:t xml:space="preserve"> </w:t>
      </w:r>
      <w:r w:rsidRPr="004E1630">
        <w:rPr>
          <w:sz w:val="24"/>
          <w:szCs w:val="24"/>
        </w:rPr>
        <w:t>реализацию</w:t>
      </w:r>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недвижимости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отдельных</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(электро-,</w:t>
      </w:r>
      <w:r w:rsidR="00F86750" w:rsidRPr="004E1630">
        <w:rPr>
          <w:sz w:val="24"/>
          <w:szCs w:val="24"/>
        </w:rPr>
        <w:t xml:space="preserve"> </w:t>
      </w:r>
      <w:r w:rsidRPr="004E1630">
        <w:rPr>
          <w:sz w:val="24"/>
          <w:szCs w:val="24"/>
        </w:rPr>
        <w:t>водо-,</w:t>
      </w:r>
      <w:r w:rsidR="00F86750" w:rsidRPr="004E1630">
        <w:rPr>
          <w:sz w:val="24"/>
          <w:szCs w:val="24"/>
        </w:rPr>
        <w:t xml:space="preserve"> </w:t>
      </w:r>
      <w:r w:rsidRPr="004E1630">
        <w:rPr>
          <w:sz w:val="24"/>
          <w:szCs w:val="24"/>
        </w:rPr>
        <w:t>газообеспечение,</w:t>
      </w:r>
      <w:r w:rsidR="00F86750" w:rsidRPr="004E1630">
        <w:rPr>
          <w:sz w:val="24"/>
          <w:szCs w:val="24"/>
        </w:rPr>
        <w:t xml:space="preserve"> </w:t>
      </w:r>
      <w:r w:rsidRPr="004E1630">
        <w:rPr>
          <w:sz w:val="24"/>
          <w:szCs w:val="24"/>
        </w:rPr>
        <w:t>водоотведение,</w:t>
      </w:r>
      <w:r w:rsidR="00F86750" w:rsidRPr="004E1630">
        <w:rPr>
          <w:sz w:val="24"/>
          <w:szCs w:val="24"/>
        </w:rPr>
        <w:t xml:space="preserve"> </w:t>
      </w:r>
      <w:r w:rsidRPr="004E1630">
        <w:rPr>
          <w:sz w:val="24"/>
          <w:szCs w:val="24"/>
        </w:rPr>
        <w:t>телефонизация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т.д.)</w:t>
      </w:r>
      <w:r w:rsidR="00F86750" w:rsidRPr="004E1630">
        <w:rPr>
          <w:sz w:val="24"/>
          <w:szCs w:val="24"/>
        </w:rPr>
        <w:t xml:space="preserve"> </w:t>
      </w:r>
      <w:r w:rsidRPr="004E1630">
        <w:rPr>
          <w:sz w:val="24"/>
          <w:szCs w:val="24"/>
        </w:rPr>
        <w:t>являются</w:t>
      </w:r>
      <w:r w:rsidR="00F86750" w:rsidRPr="004E1630">
        <w:rPr>
          <w:sz w:val="24"/>
          <w:szCs w:val="24"/>
        </w:rPr>
        <w:t xml:space="preserve"> </w:t>
      </w:r>
      <w:r w:rsidRPr="004E1630">
        <w:rPr>
          <w:sz w:val="24"/>
          <w:szCs w:val="24"/>
        </w:rPr>
        <w:t>всегда</w:t>
      </w:r>
      <w:r w:rsidR="00F86750" w:rsidRPr="004E1630">
        <w:rPr>
          <w:sz w:val="24"/>
          <w:szCs w:val="24"/>
        </w:rPr>
        <w:t xml:space="preserve"> </w:t>
      </w:r>
      <w:r w:rsidRPr="004E1630">
        <w:rPr>
          <w:sz w:val="24"/>
          <w:szCs w:val="24"/>
        </w:rPr>
        <w:t>разрешенными,</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условии</w:t>
      </w:r>
      <w:r w:rsidR="00F86750" w:rsidRPr="004E1630">
        <w:rPr>
          <w:sz w:val="24"/>
          <w:szCs w:val="24"/>
        </w:rPr>
        <w:t xml:space="preserve"> </w:t>
      </w:r>
      <w:r w:rsidRPr="004E1630">
        <w:rPr>
          <w:sz w:val="24"/>
          <w:szCs w:val="24"/>
        </w:rPr>
        <w:t>соответствия</w:t>
      </w:r>
      <w:r w:rsidR="00F86750" w:rsidRPr="004E1630">
        <w:rPr>
          <w:sz w:val="24"/>
          <w:szCs w:val="24"/>
        </w:rPr>
        <w:t xml:space="preserve"> </w:t>
      </w:r>
      <w:r w:rsidRPr="004E1630">
        <w:rPr>
          <w:sz w:val="24"/>
          <w:szCs w:val="24"/>
        </w:rPr>
        <w:t>строительным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противопожарным</w:t>
      </w:r>
      <w:r w:rsidR="00F86750" w:rsidRPr="004E1630">
        <w:rPr>
          <w:sz w:val="24"/>
          <w:szCs w:val="24"/>
        </w:rPr>
        <w:t xml:space="preserve"> </w:t>
      </w:r>
      <w:r w:rsidRPr="004E1630">
        <w:rPr>
          <w:sz w:val="24"/>
          <w:szCs w:val="24"/>
        </w:rPr>
        <w:t>нормам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правилам,</w:t>
      </w:r>
      <w:r w:rsidR="00F86750" w:rsidRPr="004E1630">
        <w:rPr>
          <w:sz w:val="24"/>
          <w:szCs w:val="24"/>
        </w:rPr>
        <w:t xml:space="preserve"> </w:t>
      </w:r>
      <w:r w:rsidRPr="004E1630">
        <w:rPr>
          <w:sz w:val="24"/>
          <w:szCs w:val="24"/>
        </w:rPr>
        <w:t>технологическим</w:t>
      </w:r>
      <w:r w:rsidR="00F86750" w:rsidRPr="004E1630">
        <w:rPr>
          <w:sz w:val="24"/>
          <w:szCs w:val="24"/>
        </w:rPr>
        <w:t xml:space="preserve"> </w:t>
      </w:r>
      <w:r w:rsidRPr="004E1630">
        <w:rPr>
          <w:sz w:val="24"/>
          <w:szCs w:val="24"/>
        </w:rPr>
        <w:t>стандартам</w:t>
      </w:r>
      <w:r w:rsidR="00F86750" w:rsidRPr="004E1630">
        <w:rPr>
          <w:sz w:val="24"/>
          <w:szCs w:val="24"/>
        </w:rPr>
        <w:t xml:space="preserve"> </w:t>
      </w:r>
      <w:r w:rsidRPr="004E1630">
        <w:rPr>
          <w:sz w:val="24"/>
          <w:szCs w:val="24"/>
        </w:rPr>
        <w:t>безопасности.</w:t>
      </w:r>
    </w:p>
    <w:p w:rsidR="002021B7" w:rsidRPr="004E1630" w:rsidRDefault="002021B7" w:rsidP="0028053E">
      <w:pPr>
        <w:jc w:val="both"/>
        <w:rPr>
          <w:sz w:val="24"/>
          <w:szCs w:val="24"/>
        </w:rPr>
      </w:pPr>
    </w:p>
    <w:p w:rsidR="002021B7" w:rsidRPr="004E1630" w:rsidRDefault="002021B7" w:rsidP="0028053E">
      <w:pPr>
        <w:ind w:firstLine="709"/>
        <w:jc w:val="both"/>
        <w:outlineLvl w:val="2"/>
        <w:rPr>
          <w:b/>
          <w:sz w:val="24"/>
          <w:szCs w:val="24"/>
        </w:rPr>
      </w:pPr>
      <w:bookmarkStart w:id="29" w:name="_Toc412129379"/>
      <w:bookmarkStart w:id="30" w:name="_Toc433729353"/>
      <w:bookmarkStart w:id="31" w:name="_Toc412129385"/>
      <w:r w:rsidRPr="004E1630">
        <w:rPr>
          <w:b/>
          <w:sz w:val="24"/>
          <w:szCs w:val="24"/>
        </w:rPr>
        <w:t>Статья</w:t>
      </w:r>
      <w:r w:rsidR="00F86750" w:rsidRPr="004E1630">
        <w:rPr>
          <w:b/>
          <w:sz w:val="24"/>
          <w:szCs w:val="24"/>
        </w:rPr>
        <w:t xml:space="preserve"> </w:t>
      </w:r>
      <w:r w:rsidRPr="004E1630">
        <w:rPr>
          <w:b/>
          <w:sz w:val="24"/>
          <w:szCs w:val="24"/>
        </w:rPr>
        <w:t>3.</w:t>
      </w:r>
      <w:r w:rsidR="00F86750" w:rsidRPr="004E1630">
        <w:rPr>
          <w:b/>
          <w:sz w:val="24"/>
          <w:szCs w:val="24"/>
        </w:rPr>
        <w:t xml:space="preserve"> </w:t>
      </w:r>
      <w:r w:rsidRPr="004E1630">
        <w:rPr>
          <w:b/>
          <w:sz w:val="24"/>
          <w:szCs w:val="24"/>
        </w:rPr>
        <w:t>Открытость</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доступность</w:t>
      </w:r>
      <w:r w:rsidR="00F86750" w:rsidRPr="004E1630">
        <w:rPr>
          <w:b/>
          <w:sz w:val="24"/>
          <w:szCs w:val="24"/>
        </w:rPr>
        <w:t xml:space="preserve"> </w:t>
      </w:r>
      <w:r w:rsidRPr="004E1630">
        <w:rPr>
          <w:b/>
          <w:sz w:val="24"/>
          <w:szCs w:val="24"/>
        </w:rPr>
        <w:t>информации</w:t>
      </w:r>
      <w:r w:rsidR="00F86750" w:rsidRPr="004E1630">
        <w:rPr>
          <w:b/>
          <w:sz w:val="24"/>
          <w:szCs w:val="24"/>
        </w:rPr>
        <w:t xml:space="preserve"> </w:t>
      </w:r>
      <w:r w:rsidRPr="004E1630">
        <w:rPr>
          <w:b/>
          <w:sz w:val="24"/>
          <w:szCs w:val="24"/>
        </w:rPr>
        <w:t>о</w:t>
      </w:r>
      <w:r w:rsidR="00F86750" w:rsidRPr="004E1630">
        <w:rPr>
          <w:b/>
          <w:sz w:val="24"/>
          <w:szCs w:val="24"/>
        </w:rPr>
        <w:t xml:space="preserve"> </w:t>
      </w:r>
      <w:r w:rsidRPr="004E1630">
        <w:rPr>
          <w:b/>
          <w:sz w:val="24"/>
          <w:szCs w:val="24"/>
        </w:rPr>
        <w:t>землепользовании</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застройке</w:t>
      </w:r>
      <w:bookmarkEnd w:id="29"/>
      <w:bookmarkEnd w:id="30"/>
    </w:p>
    <w:p w:rsidR="002021B7" w:rsidRPr="004E1630" w:rsidRDefault="002021B7" w:rsidP="0028053E">
      <w:pPr>
        <w:ind w:firstLine="709"/>
        <w:jc w:val="both"/>
        <w:rPr>
          <w:sz w:val="24"/>
          <w:szCs w:val="24"/>
        </w:rPr>
      </w:pPr>
      <w:r w:rsidRPr="004E1630">
        <w:rPr>
          <w:sz w:val="24"/>
          <w:szCs w:val="24"/>
        </w:rPr>
        <w:t>Настоящие</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являются</w:t>
      </w:r>
      <w:r w:rsidR="00F86750" w:rsidRPr="004E1630">
        <w:rPr>
          <w:sz w:val="24"/>
          <w:szCs w:val="24"/>
        </w:rPr>
        <w:t xml:space="preserve"> </w:t>
      </w:r>
      <w:r w:rsidRPr="004E1630">
        <w:rPr>
          <w:sz w:val="24"/>
          <w:szCs w:val="24"/>
        </w:rPr>
        <w:t>открытыми</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всех</w:t>
      </w:r>
      <w:r w:rsidR="00F86750" w:rsidRPr="004E1630">
        <w:rPr>
          <w:sz w:val="24"/>
          <w:szCs w:val="24"/>
        </w:rPr>
        <w:t xml:space="preserve"> </w:t>
      </w:r>
      <w:r w:rsidRPr="004E1630">
        <w:rPr>
          <w:sz w:val="24"/>
          <w:szCs w:val="24"/>
        </w:rPr>
        <w:t>физических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юридических</w:t>
      </w:r>
      <w:r w:rsidR="00F86750" w:rsidRPr="004E1630">
        <w:rPr>
          <w:sz w:val="24"/>
          <w:szCs w:val="24"/>
        </w:rPr>
        <w:t xml:space="preserve"> </w:t>
      </w:r>
      <w:r w:rsidRPr="004E1630">
        <w:rPr>
          <w:sz w:val="24"/>
          <w:szCs w:val="24"/>
        </w:rPr>
        <w:t>лиц,</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должностных</w:t>
      </w:r>
      <w:r w:rsidR="00F86750" w:rsidRPr="004E1630">
        <w:rPr>
          <w:sz w:val="24"/>
          <w:szCs w:val="24"/>
        </w:rPr>
        <w:t xml:space="preserve"> </w:t>
      </w:r>
      <w:r w:rsidRPr="004E1630">
        <w:rPr>
          <w:sz w:val="24"/>
          <w:szCs w:val="24"/>
        </w:rPr>
        <w:t>лиц</w:t>
      </w:r>
      <w:r w:rsidR="00F86750" w:rsidRPr="004E1630">
        <w:rPr>
          <w:sz w:val="24"/>
          <w:szCs w:val="24"/>
        </w:rPr>
        <w:t xml:space="preserve"> </w:t>
      </w:r>
      <w:r w:rsidRPr="004E1630">
        <w:rPr>
          <w:sz w:val="24"/>
          <w:szCs w:val="24"/>
        </w:rPr>
        <w:t>органов</w:t>
      </w:r>
      <w:r w:rsidR="00F86750" w:rsidRPr="004E1630">
        <w:rPr>
          <w:sz w:val="24"/>
          <w:szCs w:val="24"/>
        </w:rPr>
        <w:t xml:space="preserve"> </w:t>
      </w:r>
      <w:r w:rsidRPr="004E1630">
        <w:rPr>
          <w:sz w:val="24"/>
          <w:szCs w:val="24"/>
        </w:rPr>
        <w:t>государственной</w:t>
      </w:r>
      <w:r w:rsidR="00F86750" w:rsidRPr="004E1630">
        <w:rPr>
          <w:sz w:val="24"/>
          <w:szCs w:val="24"/>
        </w:rPr>
        <w:t xml:space="preserve"> </w:t>
      </w:r>
      <w:r w:rsidRPr="004E1630">
        <w:rPr>
          <w:sz w:val="24"/>
          <w:szCs w:val="24"/>
        </w:rPr>
        <w:t>власти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p>
    <w:p w:rsidR="002021B7" w:rsidRPr="004E1630" w:rsidRDefault="002021B7" w:rsidP="0028053E">
      <w:pPr>
        <w:ind w:firstLine="709"/>
        <w:jc w:val="both"/>
        <w:rPr>
          <w:sz w:val="24"/>
          <w:szCs w:val="24"/>
        </w:rPr>
      </w:pPr>
      <w:r w:rsidRPr="004E1630">
        <w:rPr>
          <w:sz w:val="24"/>
          <w:szCs w:val="24"/>
        </w:rPr>
        <w:t>Администрация</w:t>
      </w:r>
      <w:r w:rsidR="00F86750" w:rsidRPr="004E1630">
        <w:rPr>
          <w:sz w:val="24"/>
          <w:szCs w:val="24"/>
        </w:rPr>
        <w:t xml:space="preserve"> </w:t>
      </w:r>
      <w:r w:rsidR="00694D0F" w:rsidRPr="004E1630">
        <w:rPr>
          <w:sz w:val="24"/>
          <w:szCs w:val="24"/>
        </w:rPr>
        <w:t>Шовгеновского</w:t>
      </w:r>
      <w:r w:rsidR="00F86750" w:rsidRPr="004E1630">
        <w:rPr>
          <w:sz w:val="24"/>
          <w:szCs w:val="24"/>
        </w:rPr>
        <w:t xml:space="preserve"> </w:t>
      </w:r>
      <w:r w:rsidR="00355501" w:rsidRPr="004E1630">
        <w:rPr>
          <w:sz w:val="24"/>
          <w:szCs w:val="24"/>
        </w:rPr>
        <w:t xml:space="preserve">района </w:t>
      </w:r>
      <w:r w:rsidRPr="004E1630">
        <w:rPr>
          <w:sz w:val="24"/>
          <w:szCs w:val="24"/>
        </w:rPr>
        <w:t>обеспечивает</w:t>
      </w:r>
      <w:r w:rsidR="00F86750" w:rsidRPr="004E1630">
        <w:rPr>
          <w:sz w:val="24"/>
          <w:szCs w:val="24"/>
        </w:rPr>
        <w:t xml:space="preserve"> </w:t>
      </w:r>
      <w:r w:rsidRPr="004E1630">
        <w:rPr>
          <w:sz w:val="24"/>
          <w:szCs w:val="24"/>
        </w:rPr>
        <w:t>возможность</w:t>
      </w:r>
      <w:r w:rsidR="00F86750" w:rsidRPr="004E1630">
        <w:rPr>
          <w:sz w:val="24"/>
          <w:szCs w:val="24"/>
        </w:rPr>
        <w:t xml:space="preserve"> </w:t>
      </w:r>
      <w:r w:rsidRPr="004E1630">
        <w:rPr>
          <w:sz w:val="24"/>
          <w:szCs w:val="24"/>
        </w:rPr>
        <w:t>ознакомления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Градостроительными</w:t>
      </w:r>
      <w:r w:rsidR="00F86750" w:rsidRPr="004E1630">
        <w:rPr>
          <w:sz w:val="24"/>
          <w:szCs w:val="24"/>
        </w:rPr>
        <w:t xml:space="preserve"> </w:t>
      </w:r>
      <w:r w:rsidRPr="004E1630">
        <w:rPr>
          <w:sz w:val="24"/>
          <w:szCs w:val="24"/>
        </w:rPr>
        <w:t>Правилами</w:t>
      </w:r>
      <w:r w:rsidR="00F86750" w:rsidRPr="004E1630">
        <w:rPr>
          <w:sz w:val="24"/>
          <w:szCs w:val="24"/>
        </w:rPr>
        <w:t xml:space="preserve"> </w:t>
      </w:r>
      <w:r w:rsidRPr="004E1630">
        <w:rPr>
          <w:sz w:val="24"/>
          <w:szCs w:val="24"/>
        </w:rPr>
        <w:t>всем</w:t>
      </w:r>
      <w:r w:rsidR="00F86750" w:rsidRPr="004E1630">
        <w:rPr>
          <w:sz w:val="24"/>
          <w:szCs w:val="24"/>
        </w:rPr>
        <w:t xml:space="preserve"> </w:t>
      </w:r>
      <w:r w:rsidRPr="004E1630">
        <w:rPr>
          <w:sz w:val="24"/>
          <w:szCs w:val="24"/>
        </w:rPr>
        <w:t>желающим</w:t>
      </w:r>
      <w:r w:rsidR="00F86750" w:rsidRPr="004E1630">
        <w:rPr>
          <w:sz w:val="24"/>
          <w:szCs w:val="24"/>
        </w:rPr>
        <w:t xml:space="preserve"> </w:t>
      </w:r>
      <w:r w:rsidRPr="004E1630">
        <w:rPr>
          <w:sz w:val="24"/>
          <w:szCs w:val="24"/>
        </w:rPr>
        <w:t>путем:</w:t>
      </w:r>
    </w:p>
    <w:p w:rsidR="002021B7" w:rsidRPr="004E1630" w:rsidRDefault="002021B7"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публикации</w:t>
      </w:r>
      <w:r w:rsidR="00F86750" w:rsidRPr="004E1630">
        <w:rPr>
          <w:sz w:val="24"/>
          <w:szCs w:val="24"/>
        </w:rPr>
        <w:t xml:space="preserve"> </w:t>
      </w:r>
      <w:r w:rsidRPr="004E1630">
        <w:rPr>
          <w:sz w:val="24"/>
          <w:szCs w:val="24"/>
        </w:rPr>
        <w:t>настоящих</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порядке,</w:t>
      </w:r>
      <w:r w:rsidR="00F86750" w:rsidRPr="004E1630">
        <w:rPr>
          <w:sz w:val="24"/>
          <w:szCs w:val="24"/>
        </w:rPr>
        <w:t xml:space="preserve"> </w:t>
      </w:r>
      <w:r w:rsidRPr="004E1630">
        <w:rPr>
          <w:sz w:val="24"/>
          <w:szCs w:val="24"/>
        </w:rPr>
        <w:t>предусмотренном</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официального</w:t>
      </w:r>
      <w:r w:rsidR="00F86750" w:rsidRPr="004E1630">
        <w:rPr>
          <w:sz w:val="24"/>
          <w:szCs w:val="24"/>
        </w:rPr>
        <w:t xml:space="preserve"> </w:t>
      </w:r>
      <w:r w:rsidRPr="004E1630">
        <w:rPr>
          <w:sz w:val="24"/>
          <w:szCs w:val="24"/>
        </w:rPr>
        <w:t>опубликования</w:t>
      </w:r>
      <w:r w:rsidR="00F86750" w:rsidRPr="004E1630">
        <w:rPr>
          <w:sz w:val="24"/>
          <w:szCs w:val="24"/>
        </w:rPr>
        <w:t xml:space="preserve"> </w:t>
      </w:r>
      <w:r w:rsidRPr="004E1630">
        <w:rPr>
          <w:sz w:val="24"/>
          <w:szCs w:val="24"/>
        </w:rPr>
        <w:t>муниципальных</w:t>
      </w:r>
      <w:r w:rsidR="00F86750" w:rsidRPr="004E1630">
        <w:rPr>
          <w:sz w:val="24"/>
          <w:szCs w:val="24"/>
        </w:rPr>
        <w:t xml:space="preserve"> </w:t>
      </w:r>
      <w:r w:rsidRPr="004E1630">
        <w:rPr>
          <w:sz w:val="24"/>
          <w:szCs w:val="24"/>
        </w:rPr>
        <w:t>правовых</w:t>
      </w:r>
      <w:r w:rsidR="00F86750" w:rsidRPr="004E1630">
        <w:rPr>
          <w:sz w:val="24"/>
          <w:szCs w:val="24"/>
        </w:rPr>
        <w:t xml:space="preserve"> </w:t>
      </w:r>
      <w:r w:rsidRPr="004E1630">
        <w:rPr>
          <w:sz w:val="24"/>
          <w:szCs w:val="24"/>
        </w:rPr>
        <w:t>актов;</w:t>
      </w:r>
    </w:p>
    <w:p w:rsidR="002021B7" w:rsidRPr="004E1630" w:rsidRDefault="002021B7"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размещения</w:t>
      </w:r>
      <w:r w:rsidR="00F86750" w:rsidRPr="004E1630">
        <w:rPr>
          <w:sz w:val="24"/>
          <w:szCs w:val="24"/>
        </w:rPr>
        <w:t xml:space="preserve"> </w:t>
      </w:r>
      <w:r w:rsidRPr="004E1630">
        <w:rPr>
          <w:sz w:val="24"/>
          <w:szCs w:val="24"/>
        </w:rPr>
        <w:t>настоящих</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официальном</w:t>
      </w:r>
      <w:r w:rsidR="00F86750" w:rsidRPr="004E1630">
        <w:rPr>
          <w:sz w:val="24"/>
          <w:szCs w:val="24"/>
        </w:rPr>
        <w:t xml:space="preserve"> </w:t>
      </w:r>
      <w:r w:rsidRPr="004E1630">
        <w:rPr>
          <w:sz w:val="24"/>
          <w:szCs w:val="24"/>
        </w:rPr>
        <w:t>сайте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сети</w:t>
      </w:r>
      <w:r w:rsidR="00F86750" w:rsidRPr="004E1630">
        <w:rPr>
          <w:sz w:val="24"/>
          <w:szCs w:val="24"/>
        </w:rPr>
        <w:t xml:space="preserve"> </w:t>
      </w:r>
      <w:r w:rsidR="00DB798A" w:rsidRPr="004E1630">
        <w:rPr>
          <w:sz w:val="24"/>
          <w:szCs w:val="24"/>
        </w:rPr>
        <w:t>«</w:t>
      </w:r>
      <w:r w:rsidR="00AC1441" w:rsidRPr="004E1630">
        <w:rPr>
          <w:sz w:val="24"/>
          <w:szCs w:val="24"/>
        </w:rPr>
        <w:t>Интернет</w:t>
      </w:r>
      <w:r w:rsidR="00DB798A" w:rsidRPr="004E1630">
        <w:rPr>
          <w:sz w:val="24"/>
          <w:szCs w:val="24"/>
        </w:rPr>
        <w:t>»</w:t>
      </w:r>
      <w:r w:rsidRPr="004E1630">
        <w:rPr>
          <w:sz w:val="24"/>
          <w:szCs w:val="24"/>
        </w:rPr>
        <w:t>;</w:t>
      </w:r>
    </w:p>
    <w:p w:rsidR="002021B7" w:rsidRPr="004E1630" w:rsidRDefault="002021B7"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создания</w:t>
      </w:r>
      <w:r w:rsidR="00F86750" w:rsidRPr="004E1630">
        <w:rPr>
          <w:sz w:val="24"/>
          <w:szCs w:val="24"/>
        </w:rPr>
        <w:t xml:space="preserve"> </w:t>
      </w:r>
      <w:r w:rsidRPr="004E1630">
        <w:rPr>
          <w:sz w:val="24"/>
          <w:szCs w:val="24"/>
        </w:rPr>
        <w:t>условий</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ознакомления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Градостроительными</w:t>
      </w:r>
      <w:r w:rsidR="00F86750" w:rsidRPr="004E1630">
        <w:rPr>
          <w:sz w:val="24"/>
          <w:szCs w:val="24"/>
        </w:rPr>
        <w:t xml:space="preserve"> </w:t>
      </w:r>
      <w:r w:rsidRPr="004E1630">
        <w:rPr>
          <w:sz w:val="24"/>
          <w:szCs w:val="24"/>
        </w:rPr>
        <w:t>Правилами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полном</w:t>
      </w:r>
      <w:r w:rsidR="00F86750" w:rsidRPr="004E1630">
        <w:rPr>
          <w:sz w:val="24"/>
          <w:szCs w:val="24"/>
        </w:rPr>
        <w:t xml:space="preserve"> </w:t>
      </w:r>
      <w:r w:rsidRPr="004E1630">
        <w:rPr>
          <w:sz w:val="24"/>
          <w:szCs w:val="24"/>
        </w:rPr>
        <w:t>комплекте</w:t>
      </w:r>
      <w:r w:rsidR="00F86750" w:rsidRPr="004E1630">
        <w:rPr>
          <w:sz w:val="24"/>
          <w:szCs w:val="24"/>
        </w:rPr>
        <w:t xml:space="preserve"> </w:t>
      </w:r>
      <w:r w:rsidRPr="004E1630">
        <w:rPr>
          <w:sz w:val="24"/>
          <w:szCs w:val="24"/>
        </w:rPr>
        <w:t>входящих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состав</w:t>
      </w:r>
      <w:r w:rsidR="00F86750" w:rsidRPr="004E1630">
        <w:rPr>
          <w:sz w:val="24"/>
          <w:szCs w:val="24"/>
        </w:rPr>
        <w:t xml:space="preserve"> </w:t>
      </w:r>
      <w:r w:rsidRPr="004E1630">
        <w:rPr>
          <w:sz w:val="24"/>
          <w:szCs w:val="24"/>
        </w:rPr>
        <w:t>картографических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иных</w:t>
      </w:r>
      <w:r w:rsidR="00F86750" w:rsidRPr="004E1630">
        <w:rPr>
          <w:sz w:val="24"/>
          <w:szCs w:val="24"/>
        </w:rPr>
        <w:t xml:space="preserve"> </w:t>
      </w:r>
      <w:r w:rsidRPr="004E1630">
        <w:rPr>
          <w:sz w:val="24"/>
          <w:szCs w:val="24"/>
        </w:rPr>
        <w:t>документов</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администрации</w:t>
      </w:r>
      <w:r w:rsidR="00F86750" w:rsidRPr="004E1630">
        <w:rPr>
          <w:sz w:val="24"/>
          <w:szCs w:val="24"/>
        </w:rPr>
        <w:t xml:space="preserve"> </w:t>
      </w:r>
      <w:r w:rsidR="00694D0F" w:rsidRPr="004E1630">
        <w:rPr>
          <w:sz w:val="24"/>
          <w:szCs w:val="24"/>
        </w:rPr>
        <w:t>Джерокайского</w:t>
      </w:r>
      <w:r w:rsidR="00300889" w:rsidRPr="004E1630">
        <w:rPr>
          <w:sz w:val="24"/>
          <w:szCs w:val="24"/>
        </w:rPr>
        <w:t xml:space="preserve"> сельского поселения</w:t>
      </w:r>
      <w:r w:rsidRPr="004E1630">
        <w:rPr>
          <w:sz w:val="24"/>
          <w:szCs w:val="24"/>
        </w:rPr>
        <w:t>,</w:t>
      </w:r>
      <w:r w:rsidR="00F86750" w:rsidRPr="004E1630">
        <w:rPr>
          <w:sz w:val="24"/>
          <w:szCs w:val="24"/>
        </w:rPr>
        <w:t xml:space="preserve"> </w:t>
      </w:r>
      <w:r w:rsidRPr="004E1630">
        <w:rPr>
          <w:sz w:val="24"/>
          <w:szCs w:val="24"/>
        </w:rPr>
        <w:t>иных</w:t>
      </w:r>
      <w:r w:rsidR="00F86750" w:rsidRPr="004E1630">
        <w:rPr>
          <w:sz w:val="24"/>
          <w:szCs w:val="24"/>
        </w:rPr>
        <w:t xml:space="preserve"> </w:t>
      </w:r>
      <w:r w:rsidRPr="004E1630">
        <w:rPr>
          <w:sz w:val="24"/>
          <w:szCs w:val="24"/>
        </w:rPr>
        <w:t>органах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организациях,</w:t>
      </w:r>
      <w:r w:rsidR="00F86750" w:rsidRPr="004E1630">
        <w:rPr>
          <w:sz w:val="24"/>
          <w:szCs w:val="24"/>
        </w:rPr>
        <w:t xml:space="preserve"> </w:t>
      </w:r>
      <w:r w:rsidRPr="004E1630">
        <w:rPr>
          <w:sz w:val="24"/>
          <w:szCs w:val="24"/>
        </w:rPr>
        <w:t>участвующих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регулировании</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в</w:t>
      </w:r>
      <w:r w:rsidR="00F86750" w:rsidRPr="004E1630">
        <w:rPr>
          <w:sz w:val="24"/>
          <w:szCs w:val="24"/>
        </w:rPr>
        <w:t xml:space="preserve"> </w:t>
      </w:r>
      <w:r w:rsidR="00694D0F" w:rsidRPr="004E1630">
        <w:rPr>
          <w:sz w:val="24"/>
          <w:szCs w:val="24"/>
        </w:rPr>
        <w:t>Джерокайском</w:t>
      </w:r>
      <w:r w:rsidR="000E3A09" w:rsidRPr="004E1630">
        <w:rPr>
          <w:sz w:val="24"/>
          <w:szCs w:val="24"/>
        </w:rPr>
        <w:t xml:space="preserve"> </w:t>
      </w:r>
      <w:r w:rsidRPr="004E1630">
        <w:rPr>
          <w:sz w:val="24"/>
          <w:szCs w:val="24"/>
        </w:rPr>
        <w:t>сельском</w:t>
      </w:r>
      <w:r w:rsidR="00F86750" w:rsidRPr="004E1630">
        <w:rPr>
          <w:sz w:val="24"/>
          <w:szCs w:val="24"/>
        </w:rPr>
        <w:t xml:space="preserve"> </w:t>
      </w:r>
      <w:r w:rsidRPr="004E1630">
        <w:rPr>
          <w:sz w:val="24"/>
          <w:szCs w:val="24"/>
        </w:rPr>
        <w:t>поселении;</w:t>
      </w:r>
    </w:p>
    <w:p w:rsidR="002021B7" w:rsidRPr="004E1630" w:rsidRDefault="002021B7"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предоставления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установленном</w:t>
      </w:r>
      <w:r w:rsidR="00F86750" w:rsidRPr="004E1630">
        <w:rPr>
          <w:sz w:val="24"/>
          <w:szCs w:val="24"/>
        </w:rPr>
        <w:t xml:space="preserve"> </w:t>
      </w:r>
      <w:r w:rsidRPr="004E1630">
        <w:rPr>
          <w:sz w:val="24"/>
          <w:szCs w:val="24"/>
        </w:rPr>
        <w:t>порядке</w:t>
      </w:r>
      <w:r w:rsidR="00F86750" w:rsidRPr="004E1630">
        <w:rPr>
          <w:sz w:val="24"/>
          <w:szCs w:val="24"/>
        </w:rPr>
        <w:t xml:space="preserve"> </w:t>
      </w:r>
      <w:r w:rsidRPr="004E1630">
        <w:rPr>
          <w:sz w:val="24"/>
          <w:szCs w:val="24"/>
        </w:rPr>
        <w:t>органом,</w:t>
      </w:r>
      <w:r w:rsidR="00F86750" w:rsidRPr="004E1630">
        <w:rPr>
          <w:sz w:val="24"/>
          <w:szCs w:val="24"/>
        </w:rPr>
        <w:t xml:space="preserve"> </w:t>
      </w:r>
      <w:r w:rsidRPr="004E1630">
        <w:rPr>
          <w:sz w:val="24"/>
          <w:szCs w:val="24"/>
        </w:rPr>
        <w:t>уполномоченным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области</w:t>
      </w:r>
      <w:r w:rsidR="00F86750" w:rsidRPr="004E1630">
        <w:rPr>
          <w:sz w:val="24"/>
          <w:szCs w:val="24"/>
        </w:rPr>
        <w:t xml:space="preserve"> </w:t>
      </w:r>
      <w:r w:rsidRPr="004E1630">
        <w:rPr>
          <w:sz w:val="24"/>
          <w:szCs w:val="24"/>
        </w:rPr>
        <w:t>архитектуры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градостроительства,</w:t>
      </w:r>
      <w:r w:rsidR="00F86750" w:rsidRPr="004E1630">
        <w:rPr>
          <w:sz w:val="24"/>
          <w:szCs w:val="24"/>
        </w:rPr>
        <w:t xml:space="preserve"> </w:t>
      </w:r>
      <w:r w:rsidRPr="004E1630">
        <w:rPr>
          <w:sz w:val="24"/>
          <w:szCs w:val="24"/>
        </w:rPr>
        <w:t>выписок</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настоящих</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необходимых</w:t>
      </w:r>
      <w:r w:rsidR="00F86750" w:rsidRPr="004E1630">
        <w:rPr>
          <w:sz w:val="24"/>
          <w:szCs w:val="24"/>
        </w:rPr>
        <w:t xml:space="preserve"> </w:t>
      </w:r>
      <w:r w:rsidRPr="004E1630">
        <w:rPr>
          <w:sz w:val="24"/>
          <w:szCs w:val="24"/>
        </w:rPr>
        <w:t>копий,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копий</w:t>
      </w:r>
      <w:r w:rsidR="00F86750" w:rsidRPr="004E1630">
        <w:rPr>
          <w:sz w:val="24"/>
          <w:szCs w:val="24"/>
        </w:rPr>
        <w:t xml:space="preserve"> </w:t>
      </w:r>
      <w:r w:rsidRPr="004E1630">
        <w:rPr>
          <w:sz w:val="24"/>
          <w:szCs w:val="24"/>
        </w:rPr>
        <w:t>картографических</w:t>
      </w:r>
      <w:r w:rsidR="00F86750" w:rsidRPr="004E1630">
        <w:rPr>
          <w:sz w:val="24"/>
          <w:szCs w:val="24"/>
        </w:rPr>
        <w:t xml:space="preserve"> </w:t>
      </w:r>
      <w:r w:rsidRPr="004E1630">
        <w:rPr>
          <w:sz w:val="24"/>
          <w:szCs w:val="24"/>
        </w:rPr>
        <w:t>документов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фрагментов,</w:t>
      </w:r>
      <w:r w:rsidR="00F86750" w:rsidRPr="004E1630">
        <w:rPr>
          <w:sz w:val="24"/>
          <w:szCs w:val="24"/>
        </w:rPr>
        <w:t xml:space="preserve"> </w:t>
      </w:r>
      <w:r w:rsidRPr="004E1630">
        <w:rPr>
          <w:sz w:val="24"/>
          <w:szCs w:val="24"/>
        </w:rPr>
        <w:t>характеризующих</w:t>
      </w:r>
      <w:r w:rsidR="00F86750" w:rsidRPr="004E1630">
        <w:rPr>
          <w:sz w:val="24"/>
          <w:szCs w:val="24"/>
        </w:rPr>
        <w:t xml:space="preserve"> </w:t>
      </w:r>
      <w:r w:rsidRPr="004E1630">
        <w:rPr>
          <w:sz w:val="24"/>
          <w:szCs w:val="24"/>
        </w:rPr>
        <w:t>условия</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применительно</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отдельным</w:t>
      </w:r>
      <w:r w:rsidR="00F86750" w:rsidRPr="004E1630">
        <w:rPr>
          <w:sz w:val="24"/>
          <w:szCs w:val="24"/>
        </w:rPr>
        <w:t xml:space="preserve"> </w:t>
      </w:r>
      <w:r w:rsidRPr="004E1630">
        <w:rPr>
          <w:sz w:val="24"/>
          <w:szCs w:val="24"/>
        </w:rPr>
        <w:t>земельным</w:t>
      </w:r>
      <w:r w:rsidR="00F86750" w:rsidRPr="004E1630">
        <w:rPr>
          <w:sz w:val="24"/>
          <w:szCs w:val="24"/>
        </w:rPr>
        <w:t xml:space="preserve"> </w:t>
      </w:r>
      <w:r w:rsidRPr="004E1630">
        <w:rPr>
          <w:sz w:val="24"/>
          <w:szCs w:val="24"/>
        </w:rPr>
        <w:t>участкам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массивам</w:t>
      </w:r>
      <w:r w:rsidR="00F86750" w:rsidRPr="004E1630">
        <w:rPr>
          <w:sz w:val="24"/>
          <w:szCs w:val="24"/>
        </w:rPr>
        <w:t xml:space="preserve"> </w:t>
      </w:r>
      <w:r w:rsidRPr="004E1630">
        <w:rPr>
          <w:sz w:val="24"/>
          <w:szCs w:val="24"/>
        </w:rPr>
        <w:t>(кварталам,</w:t>
      </w:r>
      <w:r w:rsidR="00F86750" w:rsidRPr="004E1630">
        <w:rPr>
          <w:sz w:val="24"/>
          <w:szCs w:val="24"/>
        </w:rPr>
        <w:t xml:space="preserve"> </w:t>
      </w:r>
      <w:r w:rsidRPr="004E1630">
        <w:rPr>
          <w:sz w:val="24"/>
          <w:szCs w:val="24"/>
        </w:rPr>
        <w:t>микрорайонам)</w:t>
      </w:r>
      <w:r w:rsidR="00F86750" w:rsidRPr="004E1630">
        <w:rPr>
          <w:sz w:val="24"/>
          <w:szCs w:val="24"/>
        </w:rPr>
        <w:t xml:space="preserve"> </w:t>
      </w:r>
      <w:r w:rsidRPr="004E1630">
        <w:rPr>
          <w:sz w:val="24"/>
          <w:szCs w:val="24"/>
        </w:rPr>
        <w:t>заинтересованным</w:t>
      </w:r>
      <w:r w:rsidR="00F86750" w:rsidRPr="004E1630">
        <w:rPr>
          <w:sz w:val="24"/>
          <w:szCs w:val="24"/>
        </w:rPr>
        <w:t xml:space="preserve"> </w:t>
      </w:r>
      <w:r w:rsidRPr="004E1630">
        <w:rPr>
          <w:sz w:val="24"/>
          <w:szCs w:val="24"/>
        </w:rPr>
        <w:t>физическим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юридическим</w:t>
      </w:r>
      <w:r w:rsidR="00F86750" w:rsidRPr="004E1630">
        <w:rPr>
          <w:sz w:val="24"/>
          <w:szCs w:val="24"/>
        </w:rPr>
        <w:t xml:space="preserve"> </w:t>
      </w:r>
      <w:r w:rsidRPr="004E1630">
        <w:rPr>
          <w:sz w:val="24"/>
          <w:szCs w:val="24"/>
        </w:rPr>
        <w:t>лицам.</w:t>
      </w:r>
    </w:p>
    <w:p w:rsidR="002021B7" w:rsidRPr="004E1630" w:rsidRDefault="002021B7" w:rsidP="0028053E">
      <w:pPr>
        <w:jc w:val="both"/>
        <w:rPr>
          <w:sz w:val="24"/>
          <w:szCs w:val="24"/>
        </w:rPr>
      </w:pPr>
    </w:p>
    <w:p w:rsidR="002021B7" w:rsidRPr="004E1630" w:rsidRDefault="002021B7" w:rsidP="0028053E">
      <w:pPr>
        <w:ind w:firstLine="709"/>
        <w:jc w:val="both"/>
        <w:outlineLvl w:val="2"/>
        <w:rPr>
          <w:b/>
          <w:sz w:val="24"/>
          <w:szCs w:val="24"/>
        </w:rPr>
      </w:pPr>
      <w:bookmarkStart w:id="32" w:name="_Toc412129380"/>
      <w:bookmarkStart w:id="33" w:name="_Toc433729354"/>
      <w:r w:rsidRPr="004E1630">
        <w:rPr>
          <w:b/>
          <w:sz w:val="24"/>
          <w:szCs w:val="24"/>
        </w:rPr>
        <w:t>Статья</w:t>
      </w:r>
      <w:r w:rsidR="00F86750" w:rsidRPr="004E1630">
        <w:rPr>
          <w:b/>
          <w:sz w:val="24"/>
          <w:szCs w:val="24"/>
        </w:rPr>
        <w:t xml:space="preserve"> </w:t>
      </w:r>
      <w:r w:rsidRPr="004E1630">
        <w:rPr>
          <w:b/>
          <w:sz w:val="24"/>
          <w:szCs w:val="24"/>
        </w:rPr>
        <w:t>4.</w:t>
      </w:r>
      <w:r w:rsidR="00F86750" w:rsidRPr="004E1630">
        <w:rPr>
          <w:b/>
          <w:sz w:val="24"/>
          <w:szCs w:val="24"/>
        </w:rPr>
        <w:t xml:space="preserve"> </w:t>
      </w:r>
      <w:r w:rsidRPr="004E1630">
        <w:rPr>
          <w:b/>
          <w:sz w:val="24"/>
          <w:szCs w:val="24"/>
        </w:rPr>
        <w:t>Действие</w:t>
      </w:r>
      <w:r w:rsidR="00F86750" w:rsidRPr="004E1630">
        <w:rPr>
          <w:b/>
          <w:sz w:val="24"/>
          <w:szCs w:val="24"/>
        </w:rPr>
        <w:t xml:space="preserve"> </w:t>
      </w:r>
      <w:r w:rsidRPr="004E1630">
        <w:rPr>
          <w:b/>
          <w:sz w:val="24"/>
          <w:szCs w:val="24"/>
        </w:rPr>
        <w:t>правил</w:t>
      </w:r>
      <w:r w:rsidR="00F86750" w:rsidRPr="004E1630">
        <w:rPr>
          <w:b/>
          <w:sz w:val="24"/>
          <w:szCs w:val="24"/>
        </w:rPr>
        <w:t xml:space="preserve"> </w:t>
      </w:r>
      <w:r w:rsidRPr="004E1630">
        <w:rPr>
          <w:b/>
          <w:sz w:val="24"/>
          <w:szCs w:val="24"/>
        </w:rPr>
        <w:t>землепользования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застройки</w:t>
      </w:r>
      <w:r w:rsidR="00F86750" w:rsidRPr="004E1630">
        <w:rPr>
          <w:b/>
          <w:sz w:val="24"/>
          <w:szCs w:val="24"/>
        </w:rPr>
        <w:t xml:space="preserve"> </w:t>
      </w:r>
      <w:r w:rsidRPr="004E1630">
        <w:rPr>
          <w:b/>
          <w:sz w:val="24"/>
          <w:szCs w:val="24"/>
        </w:rPr>
        <w:t>по</w:t>
      </w:r>
      <w:r w:rsidR="00F86750" w:rsidRPr="004E1630">
        <w:rPr>
          <w:b/>
          <w:sz w:val="24"/>
          <w:szCs w:val="24"/>
        </w:rPr>
        <w:t xml:space="preserve"> </w:t>
      </w:r>
      <w:r w:rsidRPr="004E1630">
        <w:rPr>
          <w:b/>
          <w:sz w:val="24"/>
          <w:szCs w:val="24"/>
        </w:rPr>
        <w:t>отношению</w:t>
      </w:r>
      <w:r w:rsidR="00F86750" w:rsidRPr="004E1630">
        <w:rPr>
          <w:b/>
          <w:sz w:val="24"/>
          <w:szCs w:val="24"/>
        </w:rPr>
        <w:t xml:space="preserve"> </w:t>
      </w:r>
      <w:r w:rsidRPr="004E1630">
        <w:rPr>
          <w:b/>
          <w:sz w:val="24"/>
          <w:szCs w:val="24"/>
        </w:rPr>
        <w:t>к</w:t>
      </w:r>
      <w:r w:rsidR="00F86750" w:rsidRPr="004E1630">
        <w:rPr>
          <w:b/>
          <w:sz w:val="24"/>
          <w:szCs w:val="24"/>
        </w:rPr>
        <w:t xml:space="preserve"> </w:t>
      </w:r>
      <w:r w:rsidRPr="004E1630">
        <w:rPr>
          <w:b/>
          <w:sz w:val="24"/>
          <w:szCs w:val="24"/>
        </w:rPr>
        <w:t>генеральному</w:t>
      </w:r>
      <w:r w:rsidR="00F86750" w:rsidRPr="004E1630">
        <w:rPr>
          <w:b/>
          <w:sz w:val="24"/>
          <w:szCs w:val="24"/>
        </w:rPr>
        <w:t xml:space="preserve"> </w:t>
      </w:r>
      <w:r w:rsidRPr="004E1630">
        <w:rPr>
          <w:b/>
          <w:sz w:val="24"/>
          <w:szCs w:val="24"/>
        </w:rPr>
        <w:t>плану</w:t>
      </w:r>
      <w:r w:rsidR="00F86750" w:rsidRPr="004E1630">
        <w:rPr>
          <w:b/>
          <w:sz w:val="24"/>
          <w:szCs w:val="24"/>
        </w:rPr>
        <w:t xml:space="preserve"> </w:t>
      </w:r>
      <w:r w:rsidR="00355501" w:rsidRPr="004E1630">
        <w:rPr>
          <w:b/>
          <w:sz w:val="24"/>
          <w:szCs w:val="24"/>
        </w:rPr>
        <w:t xml:space="preserve">МО </w:t>
      </w:r>
      <w:r w:rsidR="00DB798A" w:rsidRPr="004E1630">
        <w:rPr>
          <w:b/>
          <w:sz w:val="24"/>
          <w:szCs w:val="24"/>
        </w:rPr>
        <w:t>«</w:t>
      </w:r>
      <w:r w:rsidR="00694D0F" w:rsidRPr="004E1630">
        <w:rPr>
          <w:b/>
          <w:sz w:val="24"/>
          <w:szCs w:val="24"/>
        </w:rPr>
        <w:t>Джерокайское</w:t>
      </w:r>
      <w:r w:rsidR="00355501" w:rsidRPr="004E1630">
        <w:rPr>
          <w:b/>
          <w:sz w:val="24"/>
          <w:szCs w:val="24"/>
        </w:rPr>
        <w:t xml:space="preserve"> сельское поселение</w:t>
      </w:r>
      <w:r w:rsidR="00DB798A" w:rsidRPr="004E1630">
        <w:rPr>
          <w:b/>
          <w:sz w:val="24"/>
          <w:szCs w:val="24"/>
        </w:rPr>
        <w:t>»</w:t>
      </w:r>
      <w:r w:rsidR="00F86750" w:rsidRPr="004E1630">
        <w:rPr>
          <w:b/>
          <w:sz w:val="24"/>
          <w:szCs w:val="24"/>
        </w:rPr>
        <w:t xml:space="preserve"> </w:t>
      </w:r>
      <w:r w:rsidR="00694D0F" w:rsidRPr="004E1630">
        <w:rPr>
          <w:b/>
          <w:sz w:val="24"/>
          <w:szCs w:val="24"/>
        </w:rPr>
        <w:t>Шовгеновского</w:t>
      </w:r>
      <w:r w:rsidR="00355501" w:rsidRPr="004E1630">
        <w:rPr>
          <w:b/>
          <w:sz w:val="24"/>
          <w:szCs w:val="24"/>
        </w:rPr>
        <w:t xml:space="preserve"> района</w:t>
      </w:r>
      <w:r w:rsidRPr="004E1630">
        <w:rPr>
          <w:b/>
          <w:sz w:val="24"/>
          <w:szCs w:val="24"/>
        </w:rPr>
        <w:t>,</w:t>
      </w:r>
      <w:r w:rsidR="00F86750" w:rsidRPr="004E1630">
        <w:rPr>
          <w:b/>
          <w:sz w:val="24"/>
          <w:szCs w:val="24"/>
        </w:rPr>
        <w:t xml:space="preserve"> </w:t>
      </w:r>
      <w:r w:rsidRPr="004E1630">
        <w:rPr>
          <w:b/>
          <w:sz w:val="24"/>
          <w:szCs w:val="24"/>
        </w:rPr>
        <w:t>иным</w:t>
      </w:r>
      <w:r w:rsidR="00F86750" w:rsidRPr="004E1630">
        <w:rPr>
          <w:b/>
          <w:sz w:val="24"/>
          <w:szCs w:val="24"/>
        </w:rPr>
        <w:t xml:space="preserve"> </w:t>
      </w:r>
      <w:r w:rsidRPr="004E1630">
        <w:rPr>
          <w:b/>
          <w:sz w:val="24"/>
          <w:szCs w:val="24"/>
        </w:rPr>
        <w:t>документам</w:t>
      </w:r>
      <w:r w:rsidR="00F86750" w:rsidRPr="004E1630">
        <w:rPr>
          <w:b/>
          <w:sz w:val="24"/>
          <w:szCs w:val="24"/>
        </w:rPr>
        <w:t xml:space="preserve"> </w:t>
      </w:r>
      <w:r w:rsidRPr="004E1630">
        <w:rPr>
          <w:b/>
          <w:sz w:val="24"/>
          <w:szCs w:val="24"/>
        </w:rPr>
        <w:t>территориального</w:t>
      </w:r>
      <w:r w:rsidR="00F86750" w:rsidRPr="004E1630">
        <w:rPr>
          <w:b/>
          <w:sz w:val="24"/>
          <w:szCs w:val="24"/>
        </w:rPr>
        <w:t xml:space="preserve"> </w:t>
      </w:r>
      <w:r w:rsidRPr="004E1630">
        <w:rPr>
          <w:b/>
          <w:sz w:val="24"/>
          <w:szCs w:val="24"/>
        </w:rPr>
        <w:t>планирования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документации</w:t>
      </w:r>
      <w:r w:rsidR="00F86750" w:rsidRPr="004E1630">
        <w:rPr>
          <w:b/>
          <w:sz w:val="24"/>
          <w:szCs w:val="24"/>
        </w:rPr>
        <w:t xml:space="preserve"> </w:t>
      </w:r>
      <w:r w:rsidRPr="004E1630">
        <w:rPr>
          <w:b/>
          <w:sz w:val="24"/>
          <w:szCs w:val="24"/>
        </w:rPr>
        <w:t>по</w:t>
      </w:r>
      <w:r w:rsidR="00F86750" w:rsidRPr="004E1630">
        <w:rPr>
          <w:b/>
          <w:sz w:val="24"/>
          <w:szCs w:val="24"/>
        </w:rPr>
        <w:t xml:space="preserve"> </w:t>
      </w:r>
      <w:r w:rsidRPr="004E1630">
        <w:rPr>
          <w:b/>
          <w:sz w:val="24"/>
          <w:szCs w:val="24"/>
        </w:rPr>
        <w:t>планировке</w:t>
      </w:r>
      <w:r w:rsidR="00F86750" w:rsidRPr="004E1630">
        <w:rPr>
          <w:b/>
          <w:sz w:val="24"/>
          <w:szCs w:val="24"/>
        </w:rPr>
        <w:t xml:space="preserve"> </w:t>
      </w:r>
      <w:r w:rsidRPr="004E1630">
        <w:rPr>
          <w:b/>
          <w:sz w:val="24"/>
          <w:szCs w:val="24"/>
        </w:rPr>
        <w:t>территории</w:t>
      </w:r>
      <w:bookmarkStart w:id="34" w:name="_Toc371012792"/>
      <w:bookmarkEnd w:id="32"/>
      <w:bookmarkEnd w:id="33"/>
    </w:p>
    <w:p w:rsidR="00AB653B" w:rsidRPr="004E1630" w:rsidRDefault="006F7C40" w:rsidP="0028053E">
      <w:pPr>
        <w:ind w:firstLine="709"/>
        <w:jc w:val="both"/>
        <w:rPr>
          <w:rFonts w:eastAsia="Calibri"/>
          <w:sz w:val="24"/>
          <w:szCs w:val="24"/>
        </w:rPr>
      </w:pPr>
      <w:r w:rsidRPr="004E1630">
        <w:rPr>
          <w:sz w:val="24"/>
          <w:szCs w:val="24"/>
          <w:shd w:val="clear" w:color="auto" w:fill="FFFFFF"/>
        </w:rPr>
        <w:t>1.</w:t>
      </w:r>
      <w:r w:rsidR="00AB653B" w:rsidRPr="004E1630">
        <w:rPr>
          <w:sz w:val="24"/>
          <w:szCs w:val="24"/>
          <w:shd w:val="clear" w:color="auto" w:fill="FFFFFF"/>
        </w:rPr>
        <w:t>Подготовка</w:t>
      </w:r>
      <w:r w:rsidR="00F86750" w:rsidRPr="004E1630">
        <w:rPr>
          <w:sz w:val="24"/>
          <w:szCs w:val="24"/>
          <w:shd w:val="clear" w:color="auto" w:fill="FFFFFF"/>
        </w:rPr>
        <w:t xml:space="preserve"> </w:t>
      </w:r>
      <w:r w:rsidR="00AB653B" w:rsidRPr="004E1630">
        <w:rPr>
          <w:sz w:val="24"/>
          <w:szCs w:val="24"/>
          <w:shd w:val="clear" w:color="auto" w:fill="FFFFFF"/>
        </w:rPr>
        <w:t>проекта</w:t>
      </w:r>
      <w:r w:rsidR="00F86750" w:rsidRPr="004E1630">
        <w:rPr>
          <w:sz w:val="24"/>
          <w:szCs w:val="24"/>
          <w:shd w:val="clear" w:color="auto" w:fill="FFFFFF"/>
        </w:rPr>
        <w:t xml:space="preserve"> </w:t>
      </w:r>
      <w:hyperlink r:id="rId20" w:anchor="/document/12138258/entry/108" w:history="1">
        <w:r w:rsidR="00AB653B" w:rsidRPr="004E1630">
          <w:rPr>
            <w:rStyle w:val="af"/>
            <w:color w:val="auto"/>
            <w:sz w:val="24"/>
            <w:szCs w:val="24"/>
            <w:u w:val="none"/>
            <w:shd w:val="clear" w:color="auto" w:fill="FFFFFF"/>
          </w:rPr>
          <w:t>правил</w:t>
        </w:r>
        <w:r w:rsidR="00F86750" w:rsidRPr="004E1630">
          <w:rPr>
            <w:rStyle w:val="af"/>
            <w:color w:val="auto"/>
            <w:sz w:val="24"/>
            <w:szCs w:val="24"/>
            <w:u w:val="none"/>
            <w:shd w:val="clear" w:color="auto" w:fill="FFFFFF"/>
          </w:rPr>
          <w:t xml:space="preserve"> </w:t>
        </w:r>
        <w:r w:rsidR="00AB653B" w:rsidRPr="004E1630">
          <w:rPr>
            <w:rStyle w:val="af"/>
            <w:color w:val="auto"/>
            <w:sz w:val="24"/>
            <w:szCs w:val="24"/>
            <w:u w:val="none"/>
            <w:shd w:val="clear" w:color="auto" w:fill="FFFFFF"/>
          </w:rPr>
          <w:t>землепользования</w:t>
        </w:r>
        <w:r w:rsidR="00F86750" w:rsidRPr="004E1630">
          <w:rPr>
            <w:rStyle w:val="af"/>
            <w:color w:val="auto"/>
            <w:sz w:val="24"/>
            <w:szCs w:val="24"/>
            <w:u w:val="none"/>
            <w:shd w:val="clear" w:color="auto" w:fill="FFFFFF"/>
          </w:rPr>
          <w:t xml:space="preserve"> </w:t>
        </w:r>
        <w:r w:rsidR="00AB653B" w:rsidRPr="004E1630">
          <w:rPr>
            <w:rStyle w:val="af"/>
            <w:color w:val="auto"/>
            <w:sz w:val="24"/>
            <w:szCs w:val="24"/>
            <w:u w:val="none"/>
            <w:shd w:val="clear" w:color="auto" w:fill="FFFFFF"/>
          </w:rPr>
          <w:t>и</w:t>
        </w:r>
        <w:r w:rsidR="00F86750" w:rsidRPr="004E1630">
          <w:rPr>
            <w:rStyle w:val="af"/>
            <w:color w:val="auto"/>
            <w:sz w:val="24"/>
            <w:szCs w:val="24"/>
            <w:u w:val="none"/>
            <w:shd w:val="clear" w:color="auto" w:fill="FFFFFF"/>
          </w:rPr>
          <w:t xml:space="preserve"> </w:t>
        </w:r>
        <w:r w:rsidR="00AB653B" w:rsidRPr="004E1630">
          <w:rPr>
            <w:rStyle w:val="af"/>
            <w:color w:val="auto"/>
            <w:sz w:val="24"/>
            <w:szCs w:val="24"/>
            <w:u w:val="none"/>
            <w:shd w:val="clear" w:color="auto" w:fill="FFFFFF"/>
          </w:rPr>
          <w:t>застройки</w:t>
        </w:r>
      </w:hyperlink>
      <w:r w:rsidR="00F86750" w:rsidRPr="004E1630">
        <w:rPr>
          <w:sz w:val="24"/>
          <w:szCs w:val="24"/>
          <w:shd w:val="clear" w:color="auto" w:fill="FFFFFF"/>
        </w:rPr>
        <w:t xml:space="preserve"> </w:t>
      </w:r>
      <w:r w:rsidR="00AB653B" w:rsidRPr="004E1630">
        <w:rPr>
          <w:sz w:val="24"/>
          <w:szCs w:val="24"/>
          <w:shd w:val="clear" w:color="auto" w:fill="FFFFFF"/>
        </w:rPr>
        <w:t>осуществляется</w:t>
      </w:r>
      <w:r w:rsidR="00F86750" w:rsidRPr="004E1630">
        <w:rPr>
          <w:sz w:val="24"/>
          <w:szCs w:val="24"/>
          <w:shd w:val="clear" w:color="auto" w:fill="FFFFFF"/>
        </w:rPr>
        <w:t xml:space="preserve"> </w:t>
      </w:r>
      <w:r w:rsidR="00AB653B" w:rsidRPr="004E1630">
        <w:rPr>
          <w:sz w:val="24"/>
          <w:szCs w:val="24"/>
          <w:shd w:val="clear" w:color="auto" w:fill="FFFFFF"/>
        </w:rPr>
        <w:t>с</w:t>
      </w:r>
      <w:r w:rsidR="00F86750" w:rsidRPr="004E1630">
        <w:rPr>
          <w:sz w:val="24"/>
          <w:szCs w:val="24"/>
          <w:shd w:val="clear" w:color="auto" w:fill="FFFFFF"/>
        </w:rPr>
        <w:t xml:space="preserve"> </w:t>
      </w:r>
      <w:r w:rsidR="00AB653B" w:rsidRPr="004E1630">
        <w:rPr>
          <w:sz w:val="24"/>
          <w:szCs w:val="24"/>
          <w:shd w:val="clear" w:color="auto" w:fill="FFFFFF"/>
        </w:rPr>
        <w:t>учетом</w:t>
      </w:r>
      <w:r w:rsidR="00F86750" w:rsidRPr="004E1630">
        <w:rPr>
          <w:sz w:val="24"/>
          <w:szCs w:val="24"/>
          <w:shd w:val="clear" w:color="auto" w:fill="FFFFFF"/>
        </w:rPr>
        <w:t xml:space="preserve"> </w:t>
      </w:r>
      <w:r w:rsidR="00AB653B" w:rsidRPr="004E1630">
        <w:rPr>
          <w:sz w:val="24"/>
          <w:szCs w:val="24"/>
          <w:shd w:val="clear" w:color="auto" w:fill="FFFFFF"/>
        </w:rPr>
        <w:t>положений</w:t>
      </w:r>
      <w:r w:rsidR="00F86750" w:rsidRPr="004E1630">
        <w:rPr>
          <w:sz w:val="24"/>
          <w:szCs w:val="24"/>
          <w:shd w:val="clear" w:color="auto" w:fill="FFFFFF"/>
        </w:rPr>
        <w:t xml:space="preserve"> </w:t>
      </w:r>
      <w:r w:rsidR="00AB653B" w:rsidRPr="004E1630">
        <w:rPr>
          <w:sz w:val="24"/>
          <w:szCs w:val="24"/>
          <w:shd w:val="clear" w:color="auto" w:fill="FFFFFF"/>
        </w:rPr>
        <w:t>о</w:t>
      </w:r>
      <w:r w:rsidR="00F86750" w:rsidRPr="004E1630">
        <w:rPr>
          <w:sz w:val="24"/>
          <w:szCs w:val="24"/>
          <w:shd w:val="clear" w:color="auto" w:fill="FFFFFF"/>
        </w:rPr>
        <w:t xml:space="preserve"> </w:t>
      </w:r>
      <w:hyperlink r:id="rId21" w:anchor="/document/12138258/entry/102" w:history="1">
        <w:r w:rsidR="00AB653B" w:rsidRPr="004E1630">
          <w:rPr>
            <w:rStyle w:val="af"/>
            <w:color w:val="auto"/>
            <w:sz w:val="24"/>
            <w:szCs w:val="24"/>
            <w:u w:val="none"/>
            <w:shd w:val="clear" w:color="auto" w:fill="FFFFFF"/>
          </w:rPr>
          <w:t>территориальном</w:t>
        </w:r>
        <w:r w:rsidR="00F86750" w:rsidRPr="004E1630">
          <w:rPr>
            <w:rStyle w:val="af"/>
            <w:color w:val="auto"/>
            <w:sz w:val="24"/>
            <w:szCs w:val="24"/>
            <w:u w:val="none"/>
            <w:shd w:val="clear" w:color="auto" w:fill="FFFFFF"/>
          </w:rPr>
          <w:t xml:space="preserve"> </w:t>
        </w:r>
        <w:r w:rsidR="00AB653B" w:rsidRPr="004E1630">
          <w:rPr>
            <w:rStyle w:val="af"/>
            <w:color w:val="auto"/>
            <w:sz w:val="24"/>
            <w:szCs w:val="24"/>
            <w:u w:val="none"/>
            <w:shd w:val="clear" w:color="auto" w:fill="FFFFFF"/>
          </w:rPr>
          <w:t>планировании</w:t>
        </w:r>
      </w:hyperlink>
      <w:r w:rsidR="00F86750" w:rsidRPr="004E1630">
        <w:rPr>
          <w:sz w:val="24"/>
          <w:szCs w:val="24"/>
        </w:rPr>
        <w:t xml:space="preserve"> </w:t>
      </w:r>
      <w:r w:rsidR="00881E62" w:rsidRPr="004E1630">
        <w:rPr>
          <w:sz w:val="24"/>
          <w:szCs w:val="24"/>
        </w:rPr>
        <w:t xml:space="preserve">МО </w:t>
      </w:r>
      <w:r w:rsidR="00DB798A" w:rsidRPr="004E1630">
        <w:rPr>
          <w:sz w:val="24"/>
          <w:szCs w:val="24"/>
        </w:rPr>
        <w:t>«</w:t>
      </w:r>
      <w:r w:rsidR="00694D0F" w:rsidRPr="004E1630">
        <w:rPr>
          <w:rFonts w:eastAsia="Calibri"/>
          <w:sz w:val="24"/>
          <w:szCs w:val="24"/>
        </w:rPr>
        <w:t>Джерокайское</w:t>
      </w:r>
      <w:r w:rsidR="00881E62" w:rsidRPr="004E1630">
        <w:rPr>
          <w:rFonts w:eastAsia="Calibri"/>
          <w:sz w:val="24"/>
          <w:szCs w:val="24"/>
        </w:rPr>
        <w:t xml:space="preserve"> сельское поселение</w:t>
      </w:r>
      <w:r w:rsidR="00DB798A" w:rsidRPr="004E1630">
        <w:rPr>
          <w:rFonts w:eastAsia="Calibri"/>
          <w:sz w:val="24"/>
          <w:szCs w:val="24"/>
        </w:rPr>
        <w:t>»</w:t>
      </w:r>
      <w:r w:rsidR="00AB653B" w:rsidRPr="004E1630">
        <w:rPr>
          <w:sz w:val="24"/>
          <w:szCs w:val="24"/>
          <w:shd w:val="clear" w:color="auto" w:fill="FFFFFF"/>
        </w:rPr>
        <w:t>,</w:t>
      </w:r>
      <w:r w:rsidR="00F86750" w:rsidRPr="004E1630">
        <w:rPr>
          <w:sz w:val="24"/>
          <w:szCs w:val="24"/>
          <w:shd w:val="clear" w:color="auto" w:fill="FFFFFF"/>
        </w:rPr>
        <w:t xml:space="preserve"> </w:t>
      </w:r>
      <w:r w:rsidR="00AB653B" w:rsidRPr="004E1630">
        <w:rPr>
          <w:sz w:val="24"/>
          <w:szCs w:val="24"/>
          <w:shd w:val="clear" w:color="auto" w:fill="FFFFFF"/>
        </w:rPr>
        <w:t>содержащихся</w:t>
      </w:r>
      <w:r w:rsidR="00F86750" w:rsidRPr="004E1630">
        <w:rPr>
          <w:sz w:val="24"/>
          <w:szCs w:val="24"/>
          <w:shd w:val="clear" w:color="auto" w:fill="FFFFFF"/>
        </w:rPr>
        <w:t xml:space="preserve"> </w:t>
      </w:r>
      <w:r w:rsidR="00AB653B" w:rsidRPr="004E1630">
        <w:rPr>
          <w:sz w:val="24"/>
          <w:szCs w:val="24"/>
          <w:shd w:val="clear" w:color="auto" w:fill="FFFFFF"/>
        </w:rPr>
        <w:t>в</w:t>
      </w:r>
      <w:r w:rsidR="00F86750" w:rsidRPr="004E1630">
        <w:rPr>
          <w:sz w:val="24"/>
          <w:szCs w:val="24"/>
          <w:shd w:val="clear" w:color="auto" w:fill="FFFFFF"/>
        </w:rPr>
        <w:t xml:space="preserve"> </w:t>
      </w:r>
      <w:r w:rsidR="00AB653B" w:rsidRPr="004E1630">
        <w:rPr>
          <w:sz w:val="24"/>
          <w:szCs w:val="24"/>
          <w:shd w:val="clear" w:color="auto" w:fill="FFFFFF"/>
        </w:rPr>
        <w:t>документах</w:t>
      </w:r>
      <w:r w:rsidR="00F86750" w:rsidRPr="004E1630">
        <w:rPr>
          <w:sz w:val="24"/>
          <w:szCs w:val="24"/>
          <w:shd w:val="clear" w:color="auto" w:fill="FFFFFF"/>
        </w:rPr>
        <w:t xml:space="preserve"> </w:t>
      </w:r>
      <w:r w:rsidR="00AB653B" w:rsidRPr="004E1630">
        <w:rPr>
          <w:sz w:val="24"/>
          <w:szCs w:val="24"/>
          <w:shd w:val="clear" w:color="auto" w:fill="FFFFFF"/>
        </w:rPr>
        <w:t>территориального</w:t>
      </w:r>
      <w:r w:rsidR="00F86750" w:rsidRPr="004E1630">
        <w:rPr>
          <w:sz w:val="24"/>
          <w:szCs w:val="24"/>
          <w:shd w:val="clear" w:color="auto" w:fill="FFFFFF"/>
        </w:rPr>
        <w:t xml:space="preserve"> </w:t>
      </w:r>
      <w:r w:rsidR="00AB653B" w:rsidRPr="004E1630">
        <w:rPr>
          <w:sz w:val="24"/>
          <w:szCs w:val="24"/>
          <w:shd w:val="clear" w:color="auto" w:fill="FFFFFF"/>
        </w:rPr>
        <w:t>планирования,</w:t>
      </w:r>
      <w:r w:rsidR="00F86750" w:rsidRPr="004E1630">
        <w:rPr>
          <w:sz w:val="24"/>
          <w:szCs w:val="24"/>
          <w:shd w:val="clear" w:color="auto" w:fill="FFFFFF"/>
        </w:rPr>
        <w:t xml:space="preserve"> </w:t>
      </w:r>
      <w:r w:rsidR="00AB653B" w:rsidRPr="004E1630">
        <w:rPr>
          <w:sz w:val="24"/>
          <w:szCs w:val="24"/>
          <w:shd w:val="clear" w:color="auto" w:fill="FFFFFF"/>
        </w:rPr>
        <w:t>с</w:t>
      </w:r>
      <w:r w:rsidR="00F86750" w:rsidRPr="004E1630">
        <w:rPr>
          <w:sz w:val="24"/>
          <w:szCs w:val="24"/>
          <w:shd w:val="clear" w:color="auto" w:fill="FFFFFF"/>
        </w:rPr>
        <w:t xml:space="preserve"> </w:t>
      </w:r>
      <w:r w:rsidR="00AB653B" w:rsidRPr="004E1630">
        <w:rPr>
          <w:sz w:val="24"/>
          <w:szCs w:val="24"/>
          <w:shd w:val="clear" w:color="auto" w:fill="FFFFFF"/>
        </w:rPr>
        <w:t>учетом</w:t>
      </w:r>
      <w:r w:rsidR="00F86750" w:rsidRPr="004E1630">
        <w:rPr>
          <w:sz w:val="24"/>
          <w:szCs w:val="24"/>
          <w:shd w:val="clear" w:color="auto" w:fill="FFFFFF"/>
        </w:rPr>
        <w:t xml:space="preserve"> </w:t>
      </w:r>
      <w:r w:rsidR="00AB653B" w:rsidRPr="004E1630">
        <w:rPr>
          <w:sz w:val="24"/>
          <w:szCs w:val="24"/>
          <w:shd w:val="clear" w:color="auto" w:fill="FFFFFF"/>
        </w:rPr>
        <w:t>требований</w:t>
      </w:r>
      <w:r w:rsidR="00F86750" w:rsidRPr="004E1630">
        <w:rPr>
          <w:sz w:val="24"/>
          <w:szCs w:val="24"/>
          <w:shd w:val="clear" w:color="auto" w:fill="FFFFFF"/>
        </w:rPr>
        <w:t xml:space="preserve"> </w:t>
      </w:r>
      <w:r w:rsidR="00AB653B" w:rsidRPr="004E1630">
        <w:rPr>
          <w:sz w:val="24"/>
          <w:szCs w:val="24"/>
          <w:shd w:val="clear" w:color="auto" w:fill="FFFFFF"/>
        </w:rPr>
        <w:t>технических</w:t>
      </w:r>
      <w:r w:rsidR="00F86750" w:rsidRPr="004E1630">
        <w:rPr>
          <w:sz w:val="24"/>
          <w:szCs w:val="24"/>
          <w:shd w:val="clear" w:color="auto" w:fill="FFFFFF"/>
        </w:rPr>
        <w:t xml:space="preserve"> </w:t>
      </w:r>
      <w:r w:rsidR="00AB653B" w:rsidRPr="004E1630">
        <w:rPr>
          <w:sz w:val="24"/>
          <w:szCs w:val="24"/>
          <w:shd w:val="clear" w:color="auto" w:fill="FFFFFF"/>
        </w:rPr>
        <w:t>регламентов,</w:t>
      </w:r>
      <w:r w:rsidR="00F86750" w:rsidRPr="004E1630">
        <w:rPr>
          <w:sz w:val="24"/>
          <w:szCs w:val="24"/>
          <w:shd w:val="clear" w:color="auto" w:fill="FFFFFF"/>
        </w:rPr>
        <w:t xml:space="preserve"> </w:t>
      </w:r>
      <w:r w:rsidR="00AB653B" w:rsidRPr="004E1630">
        <w:rPr>
          <w:sz w:val="24"/>
          <w:szCs w:val="24"/>
          <w:shd w:val="clear" w:color="auto" w:fill="FFFFFF"/>
        </w:rPr>
        <w:t>результатов</w:t>
      </w:r>
      <w:r w:rsidR="00F86750" w:rsidRPr="004E1630">
        <w:rPr>
          <w:sz w:val="24"/>
          <w:szCs w:val="24"/>
          <w:shd w:val="clear" w:color="auto" w:fill="FFFFFF"/>
        </w:rPr>
        <w:t xml:space="preserve"> </w:t>
      </w:r>
      <w:r w:rsidR="00AB653B" w:rsidRPr="004E1630">
        <w:rPr>
          <w:sz w:val="24"/>
          <w:szCs w:val="24"/>
          <w:shd w:val="clear" w:color="auto" w:fill="FFFFFF"/>
        </w:rPr>
        <w:t>публичных</w:t>
      </w:r>
      <w:r w:rsidR="00F86750" w:rsidRPr="004E1630">
        <w:rPr>
          <w:sz w:val="24"/>
          <w:szCs w:val="24"/>
          <w:shd w:val="clear" w:color="auto" w:fill="FFFFFF"/>
        </w:rPr>
        <w:t xml:space="preserve"> </w:t>
      </w:r>
      <w:r w:rsidR="00AB653B" w:rsidRPr="004E1630">
        <w:rPr>
          <w:sz w:val="24"/>
          <w:szCs w:val="24"/>
          <w:shd w:val="clear" w:color="auto" w:fill="FFFFFF"/>
        </w:rPr>
        <w:t>слушаний</w:t>
      </w:r>
      <w:r w:rsidR="00F86750" w:rsidRPr="004E1630">
        <w:rPr>
          <w:sz w:val="24"/>
          <w:szCs w:val="24"/>
          <w:shd w:val="clear" w:color="auto" w:fill="FFFFFF"/>
        </w:rPr>
        <w:t xml:space="preserve"> </w:t>
      </w:r>
      <w:r w:rsidR="00AB653B" w:rsidRPr="004E1630">
        <w:rPr>
          <w:sz w:val="24"/>
          <w:szCs w:val="24"/>
          <w:shd w:val="clear" w:color="auto" w:fill="FFFFFF"/>
        </w:rPr>
        <w:t>и</w:t>
      </w:r>
      <w:r w:rsidR="00F86750" w:rsidRPr="004E1630">
        <w:rPr>
          <w:sz w:val="24"/>
          <w:szCs w:val="24"/>
          <w:shd w:val="clear" w:color="auto" w:fill="FFFFFF"/>
        </w:rPr>
        <w:t xml:space="preserve"> </w:t>
      </w:r>
      <w:r w:rsidR="00AB653B" w:rsidRPr="004E1630">
        <w:rPr>
          <w:sz w:val="24"/>
          <w:szCs w:val="24"/>
          <w:shd w:val="clear" w:color="auto" w:fill="FFFFFF"/>
        </w:rPr>
        <w:t>предложений</w:t>
      </w:r>
      <w:r w:rsidR="00F86750" w:rsidRPr="004E1630">
        <w:rPr>
          <w:sz w:val="24"/>
          <w:szCs w:val="24"/>
          <w:shd w:val="clear" w:color="auto" w:fill="FFFFFF"/>
        </w:rPr>
        <w:t xml:space="preserve"> </w:t>
      </w:r>
      <w:r w:rsidR="00AB653B" w:rsidRPr="004E1630">
        <w:rPr>
          <w:sz w:val="24"/>
          <w:szCs w:val="24"/>
          <w:shd w:val="clear" w:color="auto" w:fill="FFFFFF"/>
        </w:rPr>
        <w:t>заинтересованных</w:t>
      </w:r>
      <w:r w:rsidR="00F86750" w:rsidRPr="004E1630">
        <w:rPr>
          <w:sz w:val="24"/>
          <w:szCs w:val="24"/>
          <w:shd w:val="clear" w:color="auto" w:fill="FFFFFF"/>
        </w:rPr>
        <w:t xml:space="preserve"> </w:t>
      </w:r>
      <w:r w:rsidR="00AB653B" w:rsidRPr="004E1630">
        <w:rPr>
          <w:sz w:val="24"/>
          <w:szCs w:val="24"/>
          <w:shd w:val="clear" w:color="auto" w:fill="FFFFFF"/>
        </w:rPr>
        <w:t>лиц.</w:t>
      </w:r>
      <w:r w:rsidR="00F86750" w:rsidRPr="004E1630">
        <w:rPr>
          <w:sz w:val="24"/>
          <w:szCs w:val="24"/>
          <w:shd w:val="clear" w:color="auto" w:fill="FFFFFF"/>
        </w:rPr>
        <w:t xml:space="preserve"> </w:t>
      </w:r>
      <w:r w:rsidR="00AB653B" w:rsidRPr="004E1630">
        <w:rPr>
          <w:sz w:val="24"/>
          <w:szCs w:val="24"/>
          <w:shd w:val="clear" w:color="auto" w:fill="FFFFFF"/>
        </w:rPr>
        <w:t>В</w:t>
      </w:r>
      <w:r w:rsidR="00F86750" w:rsidRPr="004E1630">
        <w:rPr>
          <w:sz w:val="24"/>
          <w:szCs w:val="24"/>
          <w:shd w:val="clear" w:color="auto" w:fill="FFFFFF"/>
        </w:rPr>
        <w:t xml:space="preserve"> </w:t>
      </w:r>
      <w:r w:rsidR="00AB653B" w:rsidRPr="004E1630">
        <w:rPr>
          <w:sz w:val="24"/>
          <w:szCs w:val="24"/>
          <w:shd w:val="clear" w:color="auto" w:fill="FFFFFF"/>
        </w:rPr>
        <w:t>случае</w:t>
      </w:r>
      <w:r w:rsidR="00F86750" w:rsidRPr="004E1630">
        <w:rPr>
          <w:sz w:val="24"/>
          <w:szCs w:val="24"/>
          <w:shd w:val="clear" w:color="auto" w:fill="FFFFFF"/>
        </w:rPr>
        <w:t xml:space="preserve"> </w:t>
      </w:r>
      <w:r w:rsidR="00AB653B" w:rsidRPr="004E1630">
        <w:rPr>
          <w:sz w:val="24"/>
          <w:szCs w:val="24"/>
          <w:shd w:val="clear" w:color="auto" w:fill="FFFFFF"/>
        </w:rPr>
        <w:t>приведения</w:t>
      </w:r>
      <w:r w:rsidR="00F86750" w:rsidRPr="004E1630">
        <w:rPr>
          <w:sz w:val="24"/>
          <w:szCs w:val="24"/>
          <w:shd w:val="clear" w:color="auto" w:fill="FFFFFF"/>
        </w:rPr>
        <w:t xml:space="preserve"> </w:t>
      </w:r>
      <w:r w:rsidR="00AB653B" w:rsidRPr="004E1630">
        <w:rPr>
          <w:sz w:val="24"/>
          <w:szCs w:val="24"/>
          <w:shd w:val="clear" w:color="auto" w:fill="FFFFFF"/>
        </w:rPr>
        <w:t>правил</w:t>
      </w:r>
      <w:r w:rsidR="00F86750" w:rsidRPr="004E1630">
        <w:rPr>
          <w:sz w:val="24"/>
          <w:szCs w:val="24"/>
          <w:shd w:val="clear" w:color="auto" w:fill="FFFFFF"/>
        </w:rPr>
        <w:t xml:space="preserve"> </w:t>
      </w:r>
      <w:r w:rsidR="00AB653B" w:rsidRPr="004E1630">
        <w:rPr>
          <w:sz w:val="24"/>
          <w:szCs w:val="24"/>
          <w:shd w:val="clear" w:color="auto" w:fill="FFFFFF"/>
        </w:rPr>
        <w:t>землепользования</w:t>
      </w:r>
      <w:r w:rsidR="00F86750" w:rsidRPr="004E1630">
        <w:rPr>
          <w:sz w:val="24"/>
          <w:szCs w:val="24"/>
          <w:shd w:val="clear" w:color="auto" w:fill="FFFFFF"/>
        </w:rPr>
        <w:t xml:space="preserve"> </w:t>
      </w:r>
      <w:r w:rsidR="00AB653B" w:rsidRPr="004E1630">
        <w:rPr>
          <w:sz w:val="24"/>
          <w:szCs w:val="24"/>
          <w:shd w:val="clear" w:color="auto" w:fill="FFFFFF"/>
        </w:rPr>
        <w:t>и</w:t>
      </w:r>
      <w:r w:rsidR="00F86750" w:rsidRPr="004E1630">
        <w:rPr>
          <w:sz w:val="24"/>
          <w:szCs w:val="24"/>
          <w:shd w:val="clear" w:color="auto" w:fill="FFFFFF"/>
        </w:rPr>
        <w:t xml:space="preserve"> </w:t>
      </w:r>
      <w:r w:rsidR="00AB653B" w:rsidRPr="004E1630">
        <w:rPr>
          <w:sz w:val="24"/>
          <w:szCs w:val="24"/>
          <w:shd w:val="clear" w:color="auto" w:fill="FFFFFF"/>
        </w:rPr>
        <w:t>застройки</w:t>
      </w:r>
      <w:r w:rsidR="00F86750" w:rsidRPr="004E1630">
        <w:rPr>
          <w:sz w:val="24"/>
          <w:szCs w:val="24"/>
          <w:shd w:val="clear" w:color="auto" w:fill="FFFFFF"/>
        </w:rPr>
        <w:t xml:space="preserve"> </w:t>
      </w:r>
      <w:r w:rsidR="00AB653B" w:rsidRPr="004E1630">
        <w:rPr>
          <w:sz w:val="24"/>
          <w:szCs w:val="24"/>
          <w:shd w:val="clear" w:color="auto" w:fill="FFFFFF"/>
        </w:rPr>
        <w:t>в</w:t>
      </w:r>
      <w:r w:rsidR="00F86750" w:rsidRPr="004E1630">
        <w:rPr>
          <w:sz w:val="24"/>
          <w:szCs w:val="24"/>
          <w:shd w:val="clear" w:color="auto" w:fill="FFFFFF"/>
        </w:rPr>
        <w:t xml:space="preserve"> </w:t>
      </w:r>
      <w:r w:rsidR="00AB653B" w:rsidRPr="004E1630">
        <w:rPr>
          <w:sz w:val="24"/>
          <w:szCs w:val="24"/>
          <w:shd w:val="clear" w:color="auto" w:fill="FFFFFF"/>
        </w:rPr>
        <w:t>соответствие</w:t>
      </w:r>
      <w:r w:rsidR="00F86750" w:rsidRPr="004E1630">
        <w:rPr>
          <w:sz w:val="24"/>
          <w:szCs w:val="24"/>
          <w:shd w:val="clear" w:color="auto" w:fill="FFFFFF"/>
        </w:rPr>
        <w:t xml:space="preserve"> </w:t>
      </w:r>
      <w:r w:rsidR="00AB653B" w:rsidRPr="004E1630">
        <w:rPr>
          <w:sz w:val="24"/>
          <w:szCs w:val="24"/>
          <w:shd w:val="clear" w:color="auto" w:fill="FFFFFF"/>
        </w:rPr>
        <w:t>с</w:t>
      </w:r>
      <w:r w:rsidR="00F86750" w:rsidRPr="004E1630">
        <w:rPr>
          <w:sz w:val="24"/>
          <w:szCs w:val="24"/>
          <w:shd w:val="clear" w:color="auto" w:fill="FFFFFF"/>
        </w:rPr>
        <w:t xml:space="preserve"> </w:t>
      </w:r>
      <w:r w:rsidR="00AB653B" w:rsidRPr="004E1630">
        <w:rPr>
          <w:sz w:val="24"/>
          <w:szCs w:val="24"/>
          <w:shd w:val="clear" w:color="auto" w:fill="FFFFFF"/>
        </w:rPr>
        <w:lastRenderedPageBreak/>
        <w:t>ограничениями</w:t>
      </w:r>
      <w:r w:rsidR="00F86750" w:rsidRPr="004E1630">
        <w:rPr>
          <w:sz w:val="24"/>
          <w:szCs w:val="24"/>
          <w:shd w:val="clear" w:color="auto" w:fill="FFFFFF"/>
        </w:rPr>
        <w:t xml:space="preserve"> </w:t>
      </w:r>
      <w:r w:rsidR="00AB653B" w:rsidRPr="004E1630">
        <w:rPr>
          <w:sz w:val="24"/>
          <w:szCs w:val="24"/>
          <w:shd w:val="clear" w:color="auto" w:fill="FFFFFF"/>
        </w:rPr>
        <w:t>использования</w:t>
      </w:r>
      <w:r w:rsidR="00F86750" w:rsidRPr="004E1630">
        <w:rPr>
          <w:sz w:val="24"/>
          <w:szCs w:val="24"/>
          <w:shd w:val="clear" w:color="auto" w:fill="FFFFFF"/>
        </w:rPr>
        <w:t xml:space="preserve"> </w:t>
      </w:r>
      <w:r w:rsidR="00AB653B" w:rsidRPr="004E1630">
        <w:rPr>
          <w:sz w:val="24"/>
          <w:szCs w:val="24"/>
          <w:shd w:val="clear" w:color="auto" w:fill="FFFFFF"/>
        </w:rPr>
        <w:t>объектов</w:t>
      </w:r>
      <w:r w:rsidR="00F86750" w:rsidRPr="004E1630">
        <w:rPr>
          <w:sz w:val="24"/>
          <w:szCs w:val="24"/>
          <w:shd w:val="clear" w:color="auto" w:fill="FFFFFF"/>
        </w:rPr>
        <w:t xml:space="preserve"> </w:t>
      </w:r>
      <w:r w:rsidR="00AB653B" w:rsidRPr="004E1630">
        <w:rPr>
          <w:sz w:val="24"/>
          <w:szCs w:val="24"/>
          <w:shd w:val="clear" w:color="auto" w:fill="FFFFFF"/>
        </w:rPr>
        <w:t>недвижимости,</w:t>
      </w:r>
      <w:r w:rsidR="00F86750" w:rsidRPr="004E1630">
        <w:rPr>
          <w:sz w:val="24"/>
          <w:szCs w:val="24"/>
          <w:shd w:val="clear" w:color="auto" w:fill="FFFFFF"/>
        </w:rPr>
        <w:t xml:space="preserve"> </w:t>
      </w:r>
      <w:r w:rsidR="00AB653B" w:rsidRPr="004E1630">
        <w:rPr>
          <w:sz w:val="24"/>
          <w:szCs w:val="24"/>
          <w:shd w:val="clear" w:color="auto" w:fill="FFFFFF"/>
        </w:rPr>
        <w:t>установленными</w:t>
      </w:r>
      <w:r w:rsidR="00F86750" w:rsidRPr="004E1630">
        <w:rPr>
          <w:sz w:val="24"/>
          <w:szCs w:val="24"/>
          <w:shd w:val="clear" w:color="auto" w:fill="FFFFFF"/>
        </w:rPr>
        <w:t xml:space="preserve"> </w:t>
      </w:r>
      <w:r w:rsidR="00AB653B" w:rsidRPr="004E1630">
        <w:rPr>
          <w:sz w:val="24"/>
          <w:szCs w:val="24"/>
          <w:shd w:val="clear" w:color="auto" w:fill="FFFFFF"/>
        </w:rPr>
        <w:t>на</w:t>
      </w:r>
      <w:r w:rsidR="00F86750" w:rsidRPr="004E1630">
        <w:rPr>
          <w:sz w:val="24"/>
          <w:szCs w:val="24"/>
          <w:shd w:val="clear" w:color="auto" w:fill="FFFFFF"/>
        </w:rPr>
        <w:t xml:space="preserve"> </w:t>
      </w:r>
      <w:r w:rsidR="00AB653B" w:rsidRPr="004E1630">
        <w:rPr>
          <w:sz w:val="24"/>
          <w:szCs w:val="24"/>
          <w:shd w:val="clear" w:color="auto" w:fill="FFFFFF"/>
        </w:rPr>
        <w:t>приаэродромной</w:t>
      </w:r>
      <w:r w:rsidR="00F86750" w:rsidRPr="004E1630">
        <w:rPr>
          <w:sz w:val="24"/>
          <w:szCs w:val="24"/>
          <w:shd w:val="clear" w:color="auto" w:fill="FFFFFF"/>
        </w:rPr>
        <w:t xml:space="preserve"> </w:t>
      </w:r>
      <w:r w:rsidR="00AB653B" w:rsidRPr="004E1630">
        <w:rPr>
          <w:sz w:val="24"/>
          <w:szCs w:val="24"/>
          <w:shd w:val="clear" w:color="auto" w:fill="FFFFFF"/>
        </w:rPr>
        <w:t>территории,</w:t>
      </w:r>
      <w:r w:rsidR="00F86750" w:rsidRPr="004E1630">
        <w:rPr>
          <w:sz w:val="24"/>
          <w:szCs w:val="24"/>
          <w:shd w:val="clear" w:color="auto" w:fill="FFFFFF"/>
        </w:rPr>
        <w:t xml:space="preserve"> </w:t>
      </w:r>
      <w:r w:rsidR="00AB653B" w:rsidRPr="004E1630">
        <w:rPr>
          <w:sz w:val="24"/>
          <w:szCs w:val="24"/>
          <w:shd w:val="clear" w:color="auto" w:fill="FFFFFF"/>
        </w:rPr>
        <w:t>публичные</w:t>
      </w:r>
      <w:r w:rsidR="00F86750" w:rsidRPr="004E1630">
        <w:rPr>
          <w:sz w:val="24"/>
          <w:szCs w:val="24"/>
          <w:shd w:val="clear" w:color="auto" w:fill="FFFFFF"/>
        </w:rPr>
        <w:t xml:space="preserve"> </w:t>
      </w:r>
      <w:r w:rsidR="00AB653B" w:rsidRPr="004E1630">
        <w:rPr>
          <w:sz w:val="24"/>
          <w:szCs w:val="24"/>
          <w:shd w:val="clear" w:color="auto" w:fill="FFFFFF"/>
        </w:rPr>
        <w:t>слушания</w:t>
      </w:r>
      <w:r w:rsidR="00F86750" w:rsidRPr="004E1630">
        <w:rPr>
          <w:sz w:val="24"/>
          <w:szCs w:val="24"/>
          <w:shd w:val="clear" w:color="auto" w:fill="FFFFFF"/>
        </w:rPr>
        <w:t xml:space="preserve"> </w:t>
      </w:r>
      <w:r w:rsidR="00AB653B" w:rsidRPr="004E1630">
        <w:rPr>
          <w:sz w:val="24"/>
          <w:szCs w:val="24"/>
          <w:shd w:val="clear" w:color="auto" w:fill="FFFFFF"/>
        </w:rPr>
        <w:t>не</w:t>
      </w:r>
      <w:r w:rsidR="00F86750" w:rsidRPr="004E1630">
        <w:rPr>
          <w:sz w:val="24"/>
          <w:szCs w:val="24"/>
          <w:shd w:val="clear" w:color="auto" w:fill="FFFFFF"/>
        </w:rPr>
        <w:t xml:space="preserve"> </w:t>
      </w:r>
      <w:r w:rsidR="00AB653B" w:rsidRPr="004E1630">
        <w:rPr>
          <w:sz w:val="24"/>
          <w:szCs w:val="24"/>
          <w:shd w:val="clear" w:color="auto" w:fill="FFFFFF"/>
        </w:rPr>
        <w:t>проводятся.</w:t>
      </w:r>
    </w:p>
    <w:p w:rsidR="002021B7" w:rsidRPr="004E1630" w:rsidRDefault="002021B7" w:rsidP="0028053E">
      <w:pPr>
        <w:ind w:firstLine="709"/>
        <w:jc w:val="both"/>
        <w:rPr>
          <w:sz w:val="24"/>
          <w:szCs w:val="24"/>
        </w:rPr>
      </w:pPr>
      <w:bookmarkStart w:id="35" w:name="_Toc371012793"/>
      <w:bookmarkEnd w:id="34"/>
      <w:r w:rsidRPr="004E1630">
        <w:rPr>
          <w:rFonts w:eastAsia="Calibri"/>
          <w:sz w:val="24"/>
          <w:szCs w:val="24"/>
        </w:rPr>
        <w:t>2.</w:t>
      </w:r>
      <w:r w:rsidR="00F86750" w:rsidRPr="004E1630">
        <w:rPr>
          <w:rFonts w:eastAsia="Calibri"/>
          <w:sz w:val="24"/>
          <w:szCs w:val="24"/>
        </w:rPr>
        <w:t xml:space="preserve"> </w:t>
      </w:r>
      <w:r w:rsidRPr="004E1630">
        <w:rPr>
          <w:rFonts w:eastAsia="Calibri"/>
          <w:sz w:val="24"/>
          <w:szCs w:val="24"/>
        </w:rPr>
        <w:t>Несоответствие</w:t>
      </w:r>
      <w:r w:rsidR="00F86750" w:rsidRPr="004E1630">
        <w:rPr>
          <w:rFonts w:eastAsia="Calibri"/>
          <w:sz w:val="24"/>
          <w:szCs w:val="24"/>
        </w:rPr>
        <w:t xml:space="preserve"> </w:t>
      </w:r>
      <w:r w:rsidRPr="004E1630">
        <w:rPr>
          <w:rFonts w:eastAsia="Calibri"/>
          <w:sz w:val="24"/>
          <w:szCs w:val="24"/>
        </w:rPr>
        <w:t>правил</w:t>
      </w:r>
      <w:r w:rsidR="00F86750" w:rsidRPr="004E1630">
        <w:rPr>
          <w:rFonts w:eastAsia="Calibri"/>
          <w:sz w:val="24"/>
          <w:szCs w:val="24"/>
        </w:rPr>
        <w:t xml:space="preserve"> </w:t>
      </w:r>
      <w:r w:rsidRPr="004E1630">
        <w:rPr>
          <w:rFonts w:eastAsia="Calibri"/>
          <w:sz w:val="24"/>
          <w:szCs w:val="24"/>
        </w:rPr>
        <w:t>землепользования</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застройки</w:t>
      </w:r>
      <w:r w:rsidR="00F86750" w:rsidRPr="004E1630">
        <w:rPr>
          <w:rFonts w:eastAsia="Calibri"/>
          <w:sz w:val="24"/>
          <w:szCs w:val="24"/>
        </w:rPr>
        <w:t xml:space="preserve"> </w:t>
      </w:r>
      <w:r w:rsidRPr="004E1630">
        <w:rPr>
          <w:rFonts w:eastAsia="Calibri"/>
          <w:sz w:val="24"/>
          <w:szCs w:val="24"/>
        </w:rPr>
        <w:t>генеральному</w:t>
      </w:r>
      <w:r w:rsidR="00F86750" w:rsidRPr="004E1630">
        <w:rPr>
          <w:rFonts w:eastAsia="Calibri"/>
          <w:sz w:val="24"/>
          <w:szCs w:val="24"/>
        </w:rPr>
        <w:t xml:space="preserve"> </w:t>
      </w:r>
      <w:r w:rsidRPr="004E1630">
        <w:rPr>
          <w:rFonts w:eastAsia="Calibri"/>
          <w:sz w:val="24"/>
          <w:szCs w:val="24"/>
        </w:rPr>
        <w:t>плану,</w:t>
      </w:r>
      <w:r w:rsidR="00F86750" w:rsidRPr="004E1630">
        <w:rPr>
          <w:rFonts w:eastAsia="Calibri"/>
          <w:sz w:val="24"/>
          <w:szCs w:val="24"/>
        </w:rPr>
        <w:t xml:space="preserve"> </w:t>
      </w:r>
      <w:r w:rsidRPr="004E1630">
        <w:rPr>
          <w:rFonts w:eastAsia="Calibri"/>
          <w:sz w:val="24"/>
          <w:szCs w:val="24"/>
        </w:rPr>
        <w:t>возникшее</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результате</w:t>
      </w:r>
      <w:r w:rsidR="00F86750" w:rsidRPr="004E1630">
        <w:rPr>
          <w:rFonts w:eastAsia="Calibri"/>
          <w:sz w:val="24"/>
          <w:szCs w:val="24"/>
        </w:rPr>
        <w:t xml:space="preserve"> </w:t>
      </w:r>
      <w:r w:rsidRPr="004E1630">
        <w:rPr>
          <w:rFonts w:eastAsia="Calibri"/>
          <w:sz w:val="24"/>
          <w:szCs w:val="24"/>
        </w:rPr>
        <w:t>внесения</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такой</w:t>
      </w:r>
      <w:r w:rsidR="00F86750" w:rsidRPr="004E1630">
        <w:rPr>
          <w:rFonts w:eastAsia="Calibri"/>
          <w:sz w:val="24"/>
          <w:szCs w:val="24"/>
        </w:rPr>
        <w:t xml:space="preserve"> </w:t>
      </w:r>
      <w:r w:rsidRPr="004E1630">
        <w:rPr>
          <w:rFonts w:eastAsia="Calibri"/>
          <w:sz w:val="24"/>
          <w:szCs w:val="24"/>
        </w:rPr>
        <w:t>генеральный</w:t>
      </w:r>
      <w:r w:rsidR="00F86750" w:rsidRPr="004E1630">
        <w:rPr>
          <w:rFonts w:eastAsia="Calibri"/>
          <w:sz w:val="24"/>
          <w:szCs w:val="24"/>
        </w:rPr>
        <w:t xml:space="preserve"> </w:t>
      </w:r>
      <w:r w:rsidRPr="004E1630">
        <w:rPr>
          <w:rFonts w:eastAsia="Calibri"/>
          <w:sz w:val="24"/>
          <w:szCs w:val="24"/>
        </w:rPr>
        <w:t>план</w:t>
      </w:r>
      <w:r w:rsidR="00F86750" w:rsidRPr="004E1630">
        <w:rPr>
          <w:rFonts w:eastAsia="Calibri"/>
          <w:sz w:val="24"/>
          <w:szCs w:val="24"/>
        </w:rPr>
        <w:t xml:space="preserve"> </w:t>
      </w:r>
      <w:r w:rsidRPr="004E1630">
        <w:rPr>
          <w:rFonts w:eastAsia="Calibri"/>
          <w:sz w:val="24"/>
          <w:szCs w:val="24"/>
        </w:rPr>
        <w:t>изменений</w:t>
      </w:r>
      <w:r w:rsidR="00F86750" w:rsidRPr="004E1630">
        <w:rPr>
          <w:rFonts w:eastAsia="Calibri"/>
          <w:sz w:val="24"/>
          <w:szCs w:val="24"/>
        </w:rPr>
        <w:t xml:space="preserve"> </w:t>
      </w:r>
      <w:r w:rsidRPr="004E1630">
        <w:rPr>
          <w:rFonts w:eastAsia="Calibri"/>
          <w:sz w:val="24"/>
          <w:szCs w:val="24"/>
        </w:rPr>
        <w:t>является</w:t>
      </w:r>
      <w:r w:rsidR="00F86750" w:rsidRPr="004E1630">
        <w:rPr>
          <w:rFonts w:eastAsia="Calibri"/>
          <w:sz w:val="24"/>
          <w:szCs w:val="24"/>
        </w:rPr>
        <w:t xml:space="preserve"> </w:t>
      </w:r>
      <w:r w:rsidRPr="004E1630">
        <w:rPr>
          <w:rFonts w:eastAsia="Calibri"/>
          <w:sz w:val="24"/>
          <w:szCs w:val="24"/>
        </w:rPr>
        <w:t>основанием</w:t>
      </w:r>
      <w:r w:rsidR="00F86750" w:rsidRPr="004E1630">
        <w:rPr>
          <w:rFonts w:eastAsia="Calibri"/>
          <w:sz w:val="24"/>
          <w:szCs w:val="24"/>
        </w:rPr>
        <w:t xml:space="preserve"> </w:t>
      </w:r>
      <w:r w:rsidRPr="004E1630">
        <w:rPr>
          <w:rFonts w:eastAsia="Calibri"/>
          <w:sz w:val="24"/>
          <w:szCs w:val="24"/>
        </w:rPr>
        <w:t>для</w:t>
      </w:r>
      <w:r w:rsidR="00F86750" w:rsidRPr="004E1630">
        <w:rPr>
          <w:rFonts w:eastAsia="Calibri"/>
          <w:sz w:val="24"/>
          <w:szCs w:val="24"/>
        </w:rPr>
        <w:t xml:space="preserve"> </w:t>
      </w:r>
      <w:r w:rsidRPr="004E1630">
        <w:rPr>
          <w:rFonts w:eastAsia="Calibri"/>
          <w:sz w:val="24"/>
          <w:szCs w:val="24"/>
        </w:rPr>
        <w:t>рассмотрения</w:t>
      </w:r>
      <w:r w:rsidR="00F86750" w:rsidRPr="004E1630">
        <w:rPr>
          <w:rFonts w:eastAsia="Calibri"/>
          <w:sz w:val="24"/>
          <w:szCs w:val="24"/>
        </w:rPr>
        <w:t xml:space="preserve"> </w:t>
      </w:r>
      <w:r w:rsidRPr="004E1630">
        <w:rPr>
          <w:rFonts w:eastAsia="Calibri"/>
          <w:sz w:val="24"/>
          <w:szCs w:val="24"/>
        </w:rPr>
        <w:t>главой</w:t>
      </w:r>
      <w:r w:rsidR="00F86750" w:rsidRPr="004E1630">
        <w:rPr>
          <w:rFonts w:eastAsia="Calibri"/>
          <w:sz w:val="24"/>
          <w:szCs w:val="24"/>
        </w:rPr>
        <w:t xml:space="preserve"> </w:t>
      </w:r>
      <w:r w:rsidR="00694D0F" w:rsidRPr="004E1630">
        <w:rPr>
          <w:rFonts w:eastAsia="Calibri"/>
          <w:sz w:val="24"/>
          <w:szCs w:val="24"/>
        </w:rPr>
        <w:t>Шовгеновского</w:t>
      </w:r>
      <w:r w:rsidR="000E3A09" w:rsidRPr="004E1630">
        <w:rPr>
          <w:rFonts w:eastAsia="Calibri"/>
          <w:sz w:val="24"/>
          <w:szCs w:val="24"/>
        </w:rPr>
        <w:t xml:space="preserve"> района</w:t>
      </w:r>
      <w:r w:rsidR="00F86750" w:rsidRPr="004E1630">
        <w:rPr>
          <w:rFonts w:eastAsia="Calibri"/>
          <w:sz w:val="24"/>
          <w:szCs w:val="24"/>
        </w:rPr>
        <w:t xml:space="preserve"> </w:t>
      </w:r>
      <w:r w:rsidRPr="004E1630">
        <w:rPr>
          <w:rFonts w:eastAsia="Calibri"/>
          <w:sz w:val="24"/>
          <w:szCs w:val="24"/>
        </w:rPr>
        <w:t>вопроса</w:t>
      </w:r>
      <w:r w:rsidR="00F86750" w:rsidRPr="004E1630">
        <w:rPr>
          <w:rFonts w:eastAsia="Calibri"/>
          <w:sz w:val="24"/>
          <w:szCs w:val="24"/>
        </w:rPr>
        <w:t xml:space="preserve"> </w:t>
      </w:r>
      <w:r w:rsidRPr="004E1630">
        <w:rPr>
          <w:rFonts w:eastAsia="Calibri"/>
          <w:sz w:val="24"/>
          <w:szCs w:val="24"/>
        </w:rPr>
        <w:t>о</w:t>
      </w:r>
      <w:r w:rsidR="00F86750" w:rsidRPr="004E1630">
        <w:rPr>
          <w:rFonts w:eastAsia="Calibri"/>
          <w:sz w:val="24"/>
          <w:szCs w:val="24"/>
        </w:rPr>
        <w:t xml:space="preserve"> </w:t>
      </w:r>
      <w:r w:rsidRPr="004E1630">
        <w:rPr>
          <w:rFonts w:eastAsia="Calibri"/>
          <w:sz w:val="24"/>
          <w:szCs w:val="24"/>
        </w:rPr>
        <w:t>внесении</w:t>
      </w:r>
      <w:r w:rsidR="00F86750" w:rsidRPr="004E1630">
        <w:rPr>
          <w:rFonts w:eastAsia="Calibri"/>
          <w:sz w:val="24"/>
          <w:szCs w:val="24"/>
        </w:rPr>
        <w:t xml:space="preserve"> </w:t>
      </w:r>
      <w:r w:rsidRPr="004E1630">
        <w:rPr>
          <w:rFonts w:eastAsia="Calibri"/>
          <w:sz w:val="24"/>
          <w:szCs w:val="24"/>
        </w:rPr>
        <w:t>изменений</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правила</w:t>
      </w:r>
      <w:r w:rsidR="00F86750" w:rsidRPr="004E1630">
        <w:rPr>
          <w:rFonts w:eastAsia="Calibri"/>
          <w:sz w:val="24"/>
          <w:szCs w:val="24"/>
        </w:rPr>
        <w:t xml:space="preserve"> </w:t>
      </w:r>
      <w:r w:rsidRPr="004E1630">
        <w:rPr>
          <w:rFonts w:eastAsia="Calibri"/>
          <w:sz w:val="24"/>
          <w:szCs w:val="24"/>
        </w:rPr>
        <w:t>землепользования</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застройки.</w:t>
      </w:r>
      <w:bookmarkStart w:id="36" w:name="_Toc371012794"/>
      <w:bookmarkEnd w:id="35"/>
    </w:p>
    <w:p w:rsidR="002021B7" w:rsidRPr="004E1630" w:rsidRDefault="002021B7" w:rsidP="0028053E">
      <w:pPr>
        <w:ind w:firstLine="709"/>
        <w:jc w:val="both"/>
        <w:rPr>
          <w:sz w:val="24"/>
          <w:szCs w:val="24"/>
        </w:rPr>
      </w:pPr>
      <w:r w:rsidRPr="004E1630">
        <w:rPr>
          <w:rFonts w:eastAsia="Calibri"/>
          <w:sz w:val="24"/>
          <w:szCs w:val="24"/>
        </w:rPr>
        <w:t>3.</w:t>
      </w:r>
      <w:r w:rsidR="00F86750" w:rsidRPr="004E1630">
        <w:rPr>
          <w:rFonts w:eastAsia="Calibri"/>
          <w:sz w:val="24"/>
          <w:szCs w:val="24"/>
        </w:rPr>
        <w:t xml:space="preserve"> </w:t>
      </w:r>
      <w:r w:rsidRPr="004E1630">
        <w:rPr>
          <w:rFonts w:eastAsia="Calibri"/>
          <w:sz w:val="24"/>
          <w:szCs w:val="24"/>
        </w:rPr>
        <w:t>Подготовка</w:t>
      </w:r>
      <w:r w:rsidR="00F86750" w:rsidRPr="004E1630">
        <w:rPr>
          <w:rFonts w:eastAsia="Calibri"/>
          <w:sz w:val="24"/>
          <w:szCs w:val="24"/>
        </w:rPr>
        <w:t xml:space="preserve"> </w:t>
      </w:r>
      <w:r w:rsidRPr="004E1630">
        <w:rPr>
          <w:rFonts w:eastAsia="Calibri"/>
          <w:sz w:val="24"/>
          <w:szCs w:val="24"/>
        </w:rPr>
        <w:t>документации</w:t>
      </w:r>
      <w:r w:rsidR="00F86750" w:rsidRPr="004E1630">
        <w:rPr>
          <w:rFonts w:eastAsia="Calibri"/>
          <w:sz w:val="24"/>
          <w:szCs w:val="24"/>
        </w:rPr>
        <w:t xml:space="preserve"> </w:t>
      </w:r>
      <w:r w:rsidRPr="004E1630">
        <w:rPr>
          <w:rFonts w:eastAsia="Calibri"/>
          <w:sz w:val="24"/>
          <w:szCs w:val="24"/>
        </w:rPr>
        <w:t>по</w:t>
      </w:r>
      <w:r w:rsidR="00F86750" w:rsidRPr="004E1630">
        <w:rPr>
          <w:rFonts w:eastAsia="Calibri"/>
          <w:sz w:val="24"/>
          <w:szCs w:val="24"/>
        </w:rPr>
        <w:t xml:space="preserve"> </w:t>
      </w:r>
      <w:r w:rsidRPr="004E1630">
        <w:rPr>
          <w:rFonts w:eastAsia="Calibri"/>
          <w:sz w:val="24"/>
          <w:szCs w:val="24"/>
        </w:rPr>
        <w:t>планировке</w:t>
      </w:r>
      <w:r w:rsidR="00F86750" w:rsidRPr="004E1630">
        <w:rPr>
          <w:rFonts w:eastAsia="Calibri"/>
          <w:sz w:val="24"/>
          <w:szCs w:val="24"/>
        </w:rPr>
        <w:t xml:space="preserve"> </w:t>
      </w:r>
      <w:r w:rsidRPr="004E1630">
        <w:rPr>
          <w:rFonts w:eastAsia="Calibri"/>
          <w:sz w:val="24"/>
          <w:szCs w:val="24"/>
        </w:rPr>
        <w:t>территории</w:t>
      </w:r>
      <w:r w:rsidR="00F86750" w:rsidRPr="004E1630">
        <w:rPr>
          <w:rFonts w:eastAsia="Calibri"/>
          <w:sz w:val="24"/>
          <w:szCs w:val="24"/>
        </w:rPr>
        <w:t xml:space="preserve"> </w:t>
      </w:r>
      <w:r w:rsidRPr="004E1630">
        <w:rPr>
          <w:rFonts w:eastAsia="Calibri"/>
          <w:sz w:val="24"/>
          <w:szCs w:val="24"/>
        </w:rPr>
        <w:t>осуществляется</w:t>
      </w:r>
      <w:r w:rsidR="00F86750" w:rsidRPr="004E1630">
        <w:rPr>
          <w:rFonts w:eastAsia="Calibri"/>
          <w:sz w:val="24"/>
          <w:szCs w:val="24"/>
        </w:rPr>
        <w:t xml:space="preserve"> </w:t>
      </w:r>
      <w:r w:rsidRPr="004E1630">
        <w:rPr>
          <w:rFonts w:eastAsia="Calibri"/>
          <w:sz w:val="24"/>
          <w:szCs w:val="24"/>
        </w:rPr>
        <w:t>на</w:t>
      </w:r>
      <w:r w:rsidR="00F86750" w:rsidRPr="004E1630">
        <w:rPr>
          <w:rFonts w:eastAsia="Calibri"/>
          <w:sz w:val="24"/>
          <w:szCs w:val="24"/>
        </w:rPr>
        <w:t xml:space="preserve"> </w:t>
      </w:r>
      <w:r w:rsidRPr="004E1630">
        <w:rPr>
          <w:rFonts w:eastAsia="Calibri"/>
          <w:sz w:val="24"/>
          <w:szCs w:val="24"/>
        </w:rPr>
        <w:t>основании</w:t>
      </w:r>
      <w:r w:rsidR="00F86750" w:rsidRPr="004E1630">
        <w:rPr>
          <w:rFonts w:eastAsia="Calibri"/>
          <w:sz w:val="24"/>
          <w:szCs w:val="24"/>
        </w:rPr>
        <w:t xml:space="preserve"> </w:t>
      </w:r>
      <w:r w:rsidRPr="004E1630">
        <w:rPr>
          <w:rFonts w:eastAsia="Calibri"/>
          <w:sz w:val="24"/>
          <w:szCs w:val="24"/>
        </w:rPr>
        <w:t>генерального</w:t>
      </w:r>
      <w:r w:rsidR="00F86750" w:rsidRPr="004E1630">
        <w:rPr>
          <w:rFonts w:eastAsia="Calibri"/>
          <w:sz w:val="24"/>
          <w:szCs w:val="24"/>
        </w:rPr>
        <w:t xml:space="preserve"> </w:t>
      </w:r>
      <w:r w:rsidRPr="004E1630">
        <w:rPr>
          <w:rFonts w:eastAsia="Calibri"/>
          <w:sz w:val="24"/>
          <w:szCs w:val="24"/>
        </w:rPr>
        <w:t>плана</w:t>
      </w:r>
      <w:r w:rsidR="00F86750" w:rsidRPr="004E1630">
        <w:rPr>
          <w:rFonts w:eastAsia="Calibri"/>
          <w:sz w:val="24"/>
          <w:szCs w:val="24"/>
        </w:rPr>
        <w:t xml:space="preserve"> </w:t>
      </w:r>
      <w:r w:rsidR="00694D0F" w:rsidRPr="004E1630">
        <w:rPr>
          <w:rFonts w:eastAsia="Calibri"/>
          <w:sz w:val="24"/>
          <w:szCs w:val="24"/>
        </w:rPr>
        <w:t>Джерокайского</w:t>
      </w:r>
      <w:r w:rsidR="00300889" w:rsidRPr="004E1630">
        <w:rPr>
          <w:rFonts w:eastAsia="Calibri"/>
          <w:sz w:val="24"/>
          <w:szCs w:val="24"/>
        </w:rPr>
        <w:t xml:space="preserve"> сельского поселения</w:t>
      </w:r>
      <w:r w:rsidRPr="004E1630">
        <w:rPr>
          <w:rFonts w:eastAsia="Calibri"/>
          <w:sz w:val="24"/>
          <w:szCs w:val="24"/>
        </w:rPr>
        <w:t>,</w:t>
      </w:r>
      <w:r w:rsidR="00F86750" w:rsidRPr="004E1630">
        <w:rPr>
          <w:rFonts w:eastAsia="Calibri"/>
          <w:sz w:val="24"/>
          <w:szCs w:val="24"/>
        </w:rPr>
        <w:t xml:space="preserve"> </w:t>
      </w:r>
      <w:r w:rsidRPr="004E1630">
        <w:rPr>
          <w:rFonts w:eastAsia="Calibri"/>
          <w:sz w:val="24"/>
          <w:szCs w:val="24"/>
        </w:rPr>
        <w:t>настоящих</w:t>
      </w:r>
      <w:r w:rsidR="00F86750" w:rsidRPr="004E1630">
        <w:rPr>
          <w:rFonts w:eastAsia="Calibri"/>
          <w:sz w:val="24"/>
          <w:szCs w:val="24"/>
        </w:rPr>
        <w:t xml:space="preserve"> </w:t>
      </w:r>
      <w:r w:rsidRPr="004E1630">
        <w:rPr>
          <w:rFonts w:eastAsia="Calibri"/>
          <w:sz w:val="24"/>
          <w:szCs w:val="24"/>
        </w:rPr>
        <w:t>правил</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соответствии</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требованиями</w:t>
      </w:r>
      <w:r w:rsidR="00F86750" w:rsidRPr="004E1630">
        <w:rPr>
          <w:rFonts w:eastAsia="Calibri"/>
          <w:sz w:val="24"/>
          <w:szCs w:val="24"/>
        </w:rPr>
        <w:t xml:space="preserve"> </w:t>
      </w:r>
      <w:r w:rsidRPr="004E1630">
        <w:rPr>
          <w:rFonts w:eastAsia="Calibri"/>
          <w:sz w:val="24"/>
          <w:szCs w:val="24"/>
        </w:rPr>
        <w:t>технических</w:t>
      </w:r>
      <w:r w:rsidR="00F86750" w:rsidRPr="004E1630">
        <w:rPr>
          <w:rFonts w:eastAsia="Calibri"/>
          <w:sz w:val="24"/>
          <w:szCs w:val="24"/>
        </w:rPr>
        <w:t xml:space="preserve"> </w:t>
      </w:r>
      <w:r w:rsidRPr="004E1630">
        <w:rPr>
          <w:rFonts w:eastAsia="Calibri"/>
          <w:sz w:val="24"/>
          <w:szCs w:val="24"/>
        </w:rPr>
        <w:t>регламентов,</w:t>
      </w:r>
      <w:r w:rsidR="00F86750" w:rsidRPr="004E1630">
        <w:rPr>
          <w:rFonts w:eastAsia="Calibri"/>
          <w:sz w:val="24"/>
          <w:szCs w:val="24"/>
        </w:rPr>
        <w:t xml:space="preserve"> </w:t>
      </w:r>
      <w:r w:rsidRPr="004E1630">
        <w:rPr>
          <w:rFonts w:eastAsia="Calibri"/>
          <w:sz w:val="24"/>
          <w:szCs w:val="24"/>
        </w:rPr>
        <w:t>нормативов</w:t>
      </w:r>
      <w:r w:rsidR="00F86750" w:rsidRPr="004E1630">
        <w:rPr>
          <w:rFonts w:eastAsia="Calibri"/>
          <w:sz w:val="24"/>
          <w:szCs w:val="24"/>
        </w:rPr>
        <w:t xml:space="preserve"> </w:t>
      </w:r>
      <w:r w:rsidRPr="004E1630">
        <w:rPr>
          <w:rFonts w:eastAsia="Calibri"/>
          <w:sz w:val="24"/>
          <w:szCs w:val="24"/>
        </w:rPr>
        <w:t>градостроительного</w:t>
      </w:r>
      <w:r w:rsidR="00F86750" w:rsidRPr="004E1630">
        <w:rPr>
          <w:rFonts w:eastAsia="Calibri"/>
          <w:sz w:val="24"/>
          <w:szCs w:val="24"/>
        </w:rPr>
        <w:t xml:space="preserve"> </w:t>
      </w:r>
      <w:r w:rsidRPr="004E1630">
        <w:rPr>
          <w:rFonts w:eastAsia="Calibri"/>
          <w:sz w:val="24"/>
          <w:szCs w:val="24"/>
        </w:rPr>
        <w:t>проектирования,</w:t>
      </w:r>
      <w:r w:rsidR="00F86750" w:rsidRPr="004E1630">
        <w:rPr>
          <w:rFonts w:eastAsia="Calibri"/>
          <w:sz w:val="24"/>
          <w:szCs w:val="24"/>
        </w:rPr>
        <w:t xml:space="preserve"> </w:t>
      </w:r>
      <w:r w:rsidRPr="004E1630">
        <w:rPr>
          <w:rFonts w:eastAsia="Calibri"/>
          <w:sz w:val="24"/>
          <w:szCs w:val="24"/>
        </w:rPr>
        <w:t>градостроительных</w:t>
      </w:r>
      <w:r w:rsidR="00F86750" w:rsidRPr="004E1630">
        <w:rPr>
          <w:rFonts w:eastAsia="Calibri"/>
          <w:sz w:val="24"/>
          <w:szCs w:val="24"/>
        </w:rPr>
        <w:t xml:space="preserve"> </w:t>
      </w:r>
      <w:r w:rsidRPr="004E1630">
        <w:rPr>
          <w:rFonts w:eastAsia="Calibri"/>
          <w:sz w:val="24"/>
          <w:szCs w:val="24"/>
        </w:rPr>
        <w:t>регламентов</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учетом</w:t>
      </w:r>
      <w:r w:rsidR="00F86750" w:rsidRPr="004E1630">
        <w:rPr>
          <w:rFonts w:eastAsia="Calibri"/>
          <w:sz w:val="24"/>
          <w:szCs w:val="24"/>
        </w:rPr>
        <w:t xml:space="preserve"> </w:t>
      </w:r>
      <w:r w:rsidRPr="004E1630">
        <w:rPr>
          <w:rFonts w:eastAsia="Calibri"/>
          <w:sz w:val="24"/>
          <w:szCs w:val="24"/>
        </w:rPr>
        <w:t>границ</w:t>
      </w:r>
      <w:r w:rsidR="00F86750" w:rsidRPr="004E1630">
        <w:rPr>
          <w:rFonts w:eastAsia="Calibri"/>
          <w:sz w:val="24"/>
          <w:szCs w:val="24"/>
        </w:rPr>
        <w:t xml:space="preserve"> </w:t>
      </w:r>
      <w:r w:rsidRPr="004E1630">
        <w:rPr>
          <w:rFonts w:eastAsia="Calibri"/>
          <w:sz w:val="24"/>
          <w:szCs w:val="24"/>
        </w:rPr>
        <w:t>территорий</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культурного</w:t>
      </w:r>
      <w:r w:rsidR="00F86750" w:rsidRPr="004E1630">
        <w:rPr>
          <w:rFonts w:eastAsia="Calibri"/>
          <w:sz w:val="24"/>
          <w:szCs w:val="24"/>
        </w:rPr>
        <w:t xml:space="preserve"> </w:t>
      </w:r>
      <w:r w:rsidRPr="004E1630">
        <w:rPr>
          <w:rFonts w:eastAsia="Calibri"/>
          <w:sz w:val="24"/>
          <w:szCs w:val="24"/>
        </w:rPr>
        <w:t>наследия,</w:t>
      </w:r>
      <w:r w:rsidR="00F86750" w:rsidRPr="004E1630">
        <w:rPr>
          <w:rFonts w:eastAsia="Calibri"/>
          <w:sz w:val="24"/>
          <w:szCs w:val="24"/>
        </w:rPr>
        <w:t xml:space="preserve"> </w:t>
      </w:r>
      <w:r w:rsidRPr="004E1630">
        <w:rPr>
          <w:rFonts w:eastAsia="Calibri"/>
          <w:sz w:val="24"/>
          <w:szCs w:val="24"/>
        </w:rPr>
        <w:t>включенных</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единый</w:t>
      </w:r>
      <w:r w:rsidR="00F86750" w:rsidRPr="004E1630">
        <w:rPr>
          <w:rFonts w:eastAsia="Calibri"/>
          <w:sz w:val="24"/>
          <w:szCs w:val="24"/>
        </w:rPr>
        <w:t xml:space="preserve"> </w:t>
      </w:r>
      <w:r w:rsidRPr="004E1630">
        <w:rPr>
          <w:rFonts w:eastAsia="Calibri"/>
          <w:sz w:val="24"/>
          <w:szCs w:val="24"/>
        </w:rPr>
        <w:t>государственный</w:t>
      </w:r>
      <w:r w:rsidR="00F86750" w:rsidRPr="004E1630">
        <w:rPr>
          <w:rFonts w:eastAsia="Calibri"/>
          <w:sz w:val="24"/>
          <w:szCs w:val="24"/>
        </w:rPr>
        <w:t xml:space="preserve"> </w:t>
      </w:r>
      <w:r w:rsidRPr="004E1630">
        <w:rPr>
          <w:rFonts w:eastAsia="Calibri"/>
          <w:sz w:val="24"/>
          <w:szCs w:val="24"/>
        </w:rPr>
        <w:t>реестр</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культурного</w:t>
      </w:r>
      <w:r w:rsidR="00F86750" w:rsidRPr="004E1630">
        <w:rPr>
          <w:rFonts w:eastAsia="Calibri"/>
          <w:sz w:val="24"/>
          <w:szCs w:val="24"/>
        </w:rPr>
        <w:t xml:space="preserve"> </w:t>
      </w:r>
      <w:r w:rsidRPr="004E1630">
        <w:rPr>
          <w:rFonts w:eastAsia="Calibri"/>
          <w:sz w:val="24"/>
          <w:szCs w:val="24"/>
        </w:rPr>
        <w:t>наследия</w:t>
      </w:r>
      <w:r w:rsidR="00F86750" w:rsidRPr="004E1630">
        <w:rPr>
          <w:rFonts w:eastAsia="Calibri"/>
          <w:sz w:val="24"/>
          <w:szCs w:val="24"/>
        </w:rPr>
        <w:t xml:space="preserve"> </w:t>
      </w:r>
      <w:r w:rsidRPr="004E1630">
        <w:rPr>
          <w:rFonts w:eastAsia="Calibri"/>
          <w:sz w:val="24"/>
          <w:szCs w:val="24"/>
        </w:rPr>
        <w:t>(памятников</w:t>
      </w:r>
      <w:r w:rsidR="00F86750" w:rsidRPr="004E1630">
        <w:rPr>
          <w:rFonts w:eastAsia="Calibri"/>
          <w:sz w:val="24"/>
          <w:szCs w:val="24"/>
        </w:rPr>
        <w:t xml:space="preserve"> </w:t>
      </w:r>
      <w:r w:rsidRPr="004E1630">
        <w:rPr>
          <w:rFonts w:eastAsia="Calibri"/>
          <w:sz w:val="24"/>
          <w:szCs w:val="24"/>
        </w:rPr>
        <w:t>истории</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культуры)</w:t>
      </w:r>
      <w:r w:rsidR="00F86750" w:rsidRPr="004E1630">
        <w:rPr>
          <w:rFonts w:eastAsia="Calibri"/>
          <w:sz w:val="24"/>
          <w:szCs w:val="24"/>
        </w:rPr>
        <w:t xml:space="preserve"> </w:t>
      </w:r>
      <w:r w:rsidRPr="004E1630">
        <w:rPr>
          <w:rFonts w:eastAsia="Calibri"/>
          <w:sz w:val="24"/>
          <w:szCs w:val="24"/>
        </w:rPr>
        <w:t>народов</w:t>
      </w:r>
      <w:r w:rsidR="00F86750" w:rsidRPr="004E1630">
        <w:rPr>
          <w:rFonts w:eastAsia="Calibri"/>
          <w:sz w:val="24"/>
          <w:szCs w:val="24"/>
        </w:rPr>
        <w:t xml:space="preserve"> </w:t>
      </w:r>
      <w:r w:rsidRPr="004E1630">
        <w:rPr>
          <w:rFonts w:eastAsia="Calibri"/>
          <w:sz w:val="24"/>
          <w:szCs w:val="24"/>
        </w:rPr>
        <w:t>Российской</w:t>
      </w:r>
      <w:r w:rsidR="00F86750" w:rsidRPr="004E1630">
        <w:rPr>
          <w:rFonts w:eastAsia="Calibri"/>
          <w:sz w:val="24"/>
          <w:szCs w:val="24"/>
        </w:rPr>
        <w:t xml:space="preserve"> </w:t>
      </w:r>
      <w:r w:rsidRPr="004E1630">
        <w:rPr>
          <w:rFonts w:eastAsia="Calibri"/>
          <w:sz w:val="24"/>
          <w:szCs w:val="24"/>
        </w:rPr>
        <w:t>Федерации,</w:t>
      </w:r>
      <w:r w:rsidR="00F86750" w:rsidRPr="004E1630">
        <w:rPr>
          <w:rFonts w:eastAsia="Calibri"/>
          <w:sz w:val="24"/>
          <w:szCs w:val="24"/>
        </w:rPr>
        <w:t xml:space="preserve"> </w:t>
      </w:r>
      <w:r w:rsidRPr="004E1630">
        <w:rPr>
          <w:rFonts w:eastAsia="Calibri"/>
          <w:sz w:val="24"/>
          <w:szCs w:val="24"/>
        </w:rPr>
        <w:t>границ</w:t>
      </w:r>
      <w:r w:rsidR="00F86750" w:rsidRPr="004E1630">
        <w:rPr>
          <w:rFonts w:eastAsia="Calibri"/>
          <w:sz w:val="24"/>
          <w:szCs w:val="24"/>
        </w:rPr>
        <w:t xml:space="preserve"> </w:t>
      </w:r>
      <w:r w:rsidRPr="004E1630">
        <w:rPr>
          <w:rFonts w:eastAsia="Calibri"/>
          <w:sz w:val="24"/>
          <w:szCs w:val="24"/>
        </w:rPr>
        <w:t>территорий</w:t>
      </w:r>
      <w:r w:rsidR="00F86750" w:rsidRPr="004E1630">
        <w:rPr>
          <w:rFonts w:eastAsia="Calibri"/>
          <w:sz w:val="24"/>
          <w:szCs w:val="24"/>
        </w:rPr>
        <w:t xml:space="preserve"> </w:t>
      </w:r>
      <w:r w:rsidRPr="004E1630">
        <w:rPr>
          <w:rFonts w:eastAsia="Calibri"/>
          <w:sz w:val="24"/>
          <w:szCs w:val="24"/>
        </w:rPr>
        <w:t>вновь</w:t>
      </w:r>
      <w:r w:rsidR="00F86750" w:rsidRPr="004E1630">
        <w:rPr>
          <w:rFonts w:eastAsia="Calibri"/>
          <w:sz w:val="24"/>
          <w:szCs w:val="24"/>
        </w:rPr>
        <w:t xml:space="preserve"> </w:t>
      </w:r>
      <w:r w:rsidRPr="004E1630">
        <w:rPr>
          <w:rFonts w:eastAsia="Calibri"/>
          <w:sz w:val="24"/>
          <w:szCs w:val="24"/>
        </w:rPr>
        <w:t>выявленных</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культурного</w:t>
      </w:r>
      <w:r w:rsidR="00F86750" w:rsidRPr="004E1630">
        <w:rPr>
          <w:rFonts w:eastAsia="Calibri"/>
          <w:sz w:val="24"/>
          <w:szCs w:val="24"/>
        </w:rPr>
        <w:t xml:space="preserve"> </w:t>
      </w:r>
      <w:r w:rsidRPr="004E1630">
        <w:rPr>
          <w:rFonts w:eastAsia="Calibri"/>
          <w:sz w:val="24"/>
          <w:szCs w:val="24"/>
        </w:rPr>
        <w:t>наследия,</w:t>
      </w:r>
      <w:r w:rsidR="00F86750" w:rsidRPr="004E1630">
        <w:rPr>
          <w:rFonts w:eastAsia="Calibri"/>
          <w:sz w:val="24"/>
          <w:szCs w:val="24"/>
        </w:rPr>
        <w:t xml:space="preserve"> </w:t>
      </w:r>
      <w:r w:rsidRPr="004E1630">
        <w:rPr>
          <w:rFonts w:eastAsia="Calibri"/>
          <w:sz w:val="24"/>
          <w:szCs w:val="24"/>
        </w:rPr>
        <w:t>границ</w:t>
      </w:r>
      <w:r w:rsidR="00F86750" w:rsidRPr="004E1630">
        <w:rPr>
          <w:rFonts w:eastAsia="Calibri"/>
          <w:sz w:val="24"/>
          <w:szCs w:val="24"/>
        </w:rPr>
        <w:t xml:space="preserve"> </w:t>
      </w:r>
      <w:r w:rsidRPr="004E1630">
        <w:rPr>
          <w:rFonts w:eastAsia="Calibri"/>
          <w:sz w:val="24"/>
          <w:szCs w:val="24"/>
        </w:rPr>
        <w:t>зон</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особыми</w:t>
      </w:r>
      <w:r w:rsidR="00F86750" w:rsidRPr="004E1630">
        <w:rPr>
          <w:rFonts w:eastAsia="Calibri"/>
          <w:sz w:val="24"/>
          <w:szCs w:val="24"/>
        </w:rPr>
        <w:t xml:space="preserve"> </w:t>
      </w:r>
      <w:r w:rsidRPr="004E1630">
        <w:rPr>
          <w:rFonts w:eastAsia="Calibri"/>
          <w:sz w:val="24"/>
          <w:szCs w:val="24"/>
        </w:rPr>
        <w:t>условиями</w:t>
      </w:r>
      <w:r w:rsidR="00F86750" w:rsidRPr="004E1630">
        <w:rPr>
          <w:rFonts w:eastAsia="Calibri"/>
          <w:sz w:val="24"/>
          <w:szCs w:val="24"/>
        </w:rPr>
        <w:t xml:space="preserve"> </w:t>
      </w:r>
      <w:r w:rsidRPr="004E1630">
        <w:rPr>
          <w:rFonts w:eastAsia="Calibri"/>
          <w:sz w:val="24"/>
          <w:szCs w:val="24"/>
        </w:rPr>
        <w:t>использования</w:t>
      </w:r>
      <w:r w:rsidR="00F86750" w:rsidRPr="004E1630">
        <w:rPr>
          <w:rFonts w:eastAsia="Calibri"/>
          <w:sz w:val="24"/>
          <w:szCs w:val="24"/>
        </w:rPr>
        <w:t xml:space="preserve"> </w:t>
      </w:r>
      <w:r w:rsidRPr="004E1630">
        <w:rPr>
          <w:rFonts w:eastAsia="Calibri"/>
          <w:sz w:val="24"/>
          <w:szCs w:val="24"/>
        </w:rPr>
        <w:t>территорий.</w:t>
      </w:r>
      <w:bookmarkStart w:id="37" w:name="_Toc371012795"/>
      <w:bookmarkEnd w:id="36"/>
    </w:p>
    <w:p w:rsidR="002021B7" w:rsidRPr="004E1630" w:rsidRDefault="002021B7" w:rsidP="0028053E">
      <w:pPr>
        <w:ind w:firstLine="709"/>
        <w:jc w:val="both"/>
        <w:rPr>
          <w:rFonts w:eastAsia="Calibri"/>
          <w:sz w:val="24"/>
          <w:szCs w:val="24"/>
        </w:rPr>
      </w:pPr>
      <w:r w:rsidRPr="004E1630">
        <w:rPr>
          <w:rFonts w:eastAsia="Calibri"/>
          <w:sz w:val="24"/>
          <w:szCs w:val="24"/>
        </w:rPr>
        <w:t>4.</w:t>
      </w:r>
      <w:r w:rsidR="00F86750" w:rsidRPr="004E1630">
        <w:rPr>
          <w:rFonts w:eastAsia="Calibri"/>
          <w:sz w:val="24"/>
          <w:szCs w:val="24"/>
        </w:rPr>
        <w:t xml:space="preserve"> </w:t>
      </w:r>
      <w:r w:rsidRPr="004E1630">
        <w:rPr>
          <w:rFonts w:eastAsia="Calibri"/>
          <w:sz w:val="24"/>
          <w:szCs w:val="24"/>
        </w:rPr>
        <w:t>На</w:t>
      </w:r>
      <w:r w:rsidR="00F86750" w:rsidRPr="004E1630">
        <w:rPr>
          <w:rFonts w:eastAsia="Calibri"/>
          <w:sz w:val="24"/>
          <w:szCs w:val="24"/>
        </w:rPr>
        <w:t xml:space="preserve"> </w:t>
      </w:r>
      <w:r w:rsidRPr="004E1630">
        <w:rPr>
          <w:rFonts w:eastAsia="Calibri"/>
          <w:sz w:val="24"/>
          <w:szCs w:val="24"/>
        </w:rPr>
        <w:t>основании</w:t>
      </w:r>
      <w:r w:rsidR="00F86750" w:rsidRPr="004E1630">
        <w:rPr>
          <w:rFonts w:eastAsia="Calibri"/>
          <w:sz w:val="24"/>
          <w:szCs w:val="24"/>
        </w:rPr>
        <w:t xml:space="preserve"> </w:t>
      </w:r>
      <w:r w:rsidRPr="004E1630">
        <w:rPr>
          <w:rFonts w:eastAsia="Calibri"/>
          <w:sz w:val="24"/>
          <w:szCs w:val="24"/>
        </w:rPr>
        <w:t>документации</w:t>
      </w:r>
      <w:r w:rsidR="00F86750" w:rsidRPr="004E1630">
        <w:rPr>
          <w:rFonts w:eastAsia="Calibri"/>
          <w:sz w:val="24"/>
          <w:szCs w:val="24"/>
        </w:rPr>
        <w:t xml:space="preserve"> </w:t>
      </w:r>
      <w:r w:rsidRPr="004E1630">
        <w:rPr>
          <w:rFonts w:eastAsia="Calibri"/>
          <w:sz w:val="24"/>
          <w:szCs w:val="24"/>
        </w:rPr>
        <w:t>по</w:t>
      </w:r>
      <w:r w:rsidR="00F86750" w:rsidRPr="004E1630">
        <w:rPr>
          <w:rFonts w:eastAsia="Calibri"/>
          <w:sz w:val="24"/>
          <w:szCs w:val="24"/>
        </w:rPr>
        <w:t xml:space="preserve"> </w:t>
      </w:r>
      <w:r w:rsidRPr="004E1630">
        <w:rPr>
          <w:rFonts w:eastAsia="Calibri"/>
          <w:sz w:val="24"/>
          <w:szCs w:val="24"/>
        </w:rPr>
        <w:t>планировке</w:t>
      </w:r>
      <w:r w:rsidR="00F86750" w:rsidRPr="004E1630">
        <w:rPr>
          <w:rFonts w:eastAsia="Calibri"/>
          <w:sz w:val="24"/>
          <w:szCs w:val="24"/>
        </w:rPr>
        <w:t xml:space="preserve"> </w:t>
      </w:r>
      <w:r w:rsidRPr="004E1630">
        <w:rPr>
          <w:rFonts w:eastAsia="Calibri"/>
          <w:sz w:val="24"/>
          <w:szCs w:val="24"/>
        </w:rPr>
        <w:t>территории,</w:t>
      </w:r>
      <w:r w:rsidR="00F86750" w:rsidRPr="004E1630">
        <w:rPr>
          <w:rFonts w:eastAsia="Calibri"/>
          <w:sz w:val="24"/>
          <w:szCs w:val="24"/>
        </w:rPr>
        <w:t xml:space="preserve"> </w:t>
      </w:r>
      <w:r w:rsidRPr="004E1630">
        <w:rPr>
          <w:rFonts w:eastAsia="Calibri"/>
          <w:sz w:val="24"/>
          <w:szCs w:val="24"/>
        </w:rPr>
        <w:t>утвержденной</w:t>
      </w:r>
      <w:r w:rsidR="00F86750" w:rsidRPr="004E1630">
        <w:rPr>
          <w:rFonts w:eastAsia="Calibri"/>
          <w:sz w:val="24"/>
          <w:szCs w:val="24"/>
        </w:rPr>
        <w:t xml:space="preserve"> </w:t>
      </w:r>
      <w:r w:rsidRPr="004E1630">
        <w:rPr>
          <w:rFonts w:eastAsia="Calibri"/>
          <w:sz w:val="24"/>
          <w:szCs w:val="24"/>
        </w:rPr>
        <w:t>администрацией</w:t>
      </w:r>
      <w:r w:rsidR="00F86750" w:rsidRPr="004E1630">
        <w:rPr>
          <w:rFonts w:eastAsia="Calibri"/>
          <w:sz w:val="24"/>
          <w:szCs w:val="24"/>
        </w:rPr>
        <w:t xml:space="preserve"> </w:t>
      </w:r>
      <w:r w:rsidR="00694D0F" w:rsidRPr="004E1630">
        <w:rPr>
          <w:rFonts w:eastAsia="Calibri"/>
          <w:sz w:val="24"/>
          <w:szCs w:val="24"/>
        </w:rPr>
        <w:t>Шовгеновского</w:t>
      </w:r>
      <w:r w:rsidR="000E3A09" w:rsidRPr="004E1630">
        <w:rPr>
          <w:rFonts w:eastAsia="Calibri"/>
          <w:sz w:val="24"/>
          <w:szCs w:val="24"/>
        </w:rPr>
        <w:t xml:space="preserve"> района</w:t>
      </w:r>
      <w:r w:rsidRPr="004E1630">
        <w:rPr>
          <w:rFonts w:eastAsia="Calibri"/>
          <w:sz w:val="24"/>
          <w:szCs w:val="24"/>
        </w:rPr>
        <w:t>,</w:t>
      </w:r>
      <w:r w:rsidR="00F86750" w:rsidRPr="004E1630">
        <w:rPr>
          <w:rFonts w:eastAsia="Calibri"/>
          <w:sz w:val="24"/>
          <w:szCs w:val="24"/>
        </w:rPr>
        <w:t xml:space="preserve"> </w:t>
      </w:r>
      <w:r w:rsidRPr="004E1630">
        <w:rPr>
          <w:rFonts w:eastAsia="Calibri"/>
          <w:sz w:val="24"/>
          <w:szCs w:val="24"/>
        </w:rPr>
        <w:t>представительный</w:t>
      </w:r>
      <w:r w:rsidR="00F86750" w:rsidRPr="004E1630">
        <w:rPr>
          <w:rFonts w:eastAsia="Calibri"/>
          <w:sz w:val="24"/>
          <w:szCs w:val="24"/>
        </w:rPr>
        <w:t xml:space="preserve"> </w:t>
      </w:r>
      <w:r w:rsidRPr="004E1630">
        <w:rPr>
          <w:rFonts w:eastAsia="Calibri"/>
          <w:sz w:val="24"/>
          <w:szCs w:val="24"/>
        </w:rPr>
        <w:t>орган</w:t>
      </w:r>
      <w:r w:rsidR="00F86750" w:rsidRPr="004E1630">
        <w:rPr>
          <w:rFonts w:eastAsia="Calibri"/>
          <w:sz w:val="24"/>
          <w:szCs w:val="24"/>
        </w:rPr>
        <w:t xml:space="preserve"> </w:t>
      </w:r>
      <w:r w:rsidRPr="004E1630">
        <w:rPr>
          <w:rFonts w:eastAsia="Calibri"/>
          <w:sz w:val="24"/>
          <w:szCs w:val="24"/>
        </w:rPr>
        <w:t>муниципального</w:t>
      </w:r>
      <w:r w:rsidR="00F86750" w:rsidRPr="004E1630">
        <w:rPr>
          <w:rFonts w:eastAsia="Calibri"/>
          <w:sz w:val="24"/>
          <w:szCs w:val="24"/>
        </w:rPr>
        <w:t xml:space="preserve"> </w:t>
      </w:r>
      <w:r w:rsidRPr="004E1630">
        <w:rPr>
          <w:rFonts w:eastAsia="Calibri"/>
          <w:sz w:val="24"/>
          <w:szCs w:val="24"/>
        </w:rPr>
        <w:t>образования</w:t>
      </w:r>
      <w:r w:rsidR="00F86750" w:rsidRPr="004E1630">
        <w:rPr>
          <w:rFonts w:eastAsia="Calibri"/>
          <w:sz w:val="24"/>
          <w:szCs w:val="24"/>
        </w:rPr>
        <w:t xml:space="preserve"> </w:t>
      </w:r>
      <w:r w:rsidRPr="004E1630">
        <w:rPr>
          <w:rFonts w:eastAsia="Calibri"/>
          <w:sz w:val="24"/>
          <w:szCs w:val="24"/>
        </w:rPr>
        <w:t>вправе</w:t>
      </w:r>
      <w:r w:rsidR="00F86750" w:rsidRPr="004E1630">
        <w:rPr>
          <w:rFonts w:eastAsia="Calibri"/>
          <w:sz w:val="24"/>
          <w:szCs w:val="24"/>
        </w:rPr>
        <w:t xml:space="preserve"> </w:t>
      </w:r>
      <w:r w:rsidRPr="004E1630">
        <w:rPr>
          <w:rFonts w:eastAsia="Calibri"/>
          <w:sz w:val="24"/>
          <w:szCs w:val="24"/>
        </w:rPr>
        <w:t>вносить</w:t>
      </w:r>
      <w:r w:rsidR="00F86750" w:rsidRPr="004E1630">
        <w:rPr>
          <w:rFonts w:eastAsia="Calibri"/>
          <w:sz w:val="24"/>
          <w:szCs w:val="24"/>
        </w:rPr>
        <w:t xml:space="preserve"> </w:t>
      </w:r>
      <w:r w:rsidRPr="004E1630">
        <w:rPr>
          <w:rFonts w:eastAsia="Calibri"/>
          <w:sz w:val="24"/>
          <w:szCs w:val="24"/>
        </w:rPr>
        <w:t>изменения</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правила</w:t>
      </w:r>
      <w:r w:rsidR="00F86750" w:rsidRPr="004E1630">
        <w:rPr>
          <w:rFonts w:eastAsia="Calibri"/>
          <w:sz w:val="24"/>
          <w:szCs w:val="24"/>
        </w:rPr>
        <w:t xml:space="preserve"> </w:t>
      </w:r>
      <w:r w:rsidRPr="004E1630">
        <w:rPr>
          <w:rFonts w:eastAsia="Calibri"/>
          <w:sz w:val="24"/>
          <w:szCs w:val="24"/>
        </w:rPr>
        <w:t>землепользования</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застройки</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части</w:t>
      </w:r>
      <w:r w:rsidR="00F86750" w:rsidRPr="004E1630">
        <w:rPr>
          <w:rFonts w:eastAsia="Calibri"/>
          <w:sz w:val="24"/>
          <w:szCs w:val="24"/>
        </w:rPr>
        <w:t xml:space="preserve"> </w:t>
      </w:r>
      <w:r w:rsidRPr="004E1630">
        <w:rPr>
          <w:rFonts w:eastAsia="Calibri"/>
          <w:sz w:val="24"/>
          <w:szCs w:val="24"/>
        </w:rPr>
        <w:t>уточнения</w:t>
      </w:r>
      <w:r w:rsidR="00F86750" w:rsidRPr="004E1630">
        <w:rPr>
          <w:rFonts w:eastAsia="Calibri"/>
          <w:sz w:val="24"/>
          <w:szCs w:val="24"/>
        </w:rPr>
        <w:t xml:space="preserve"> </w:t>
      </w:r>
      <w:r w:rsidRPr="004E1630">
        <w:rPr>
          <w:rFonts w:eastAsia="Calibri"/>
          <w:sz w:val="24"/>
          <w:szCs w:val="24"/>
        </w:rPr>
        <w:t>установленных</w:t>
      </w:r>
      <w:r w:rsidR="00F86750" w:rsidRPr="004E1630">
        <w:rPr>
          <w:rFonts w:eastAsia="Calibri"/>
          <w:sz w:val="24"/>
          <w:szCs w:val="24"/>
        </w:rPr>
        <w:t xml:space="preserve"> </w:t>
      </w:r>
      <w:r w:rsidRPr="004E1630">
        <w:rPr>
          <w:rFonts w:eastAsia="Calibri"/>
          <w:sz w:val="24"/>
          <w:szCs w:val="24"/>
        </w:rPr>
        <w:t>градостроительным</w:t>
      </w:r>
      <w:r w:rsidR="00F86750" w:rsidRPr="004E1630">
        <w:rPr>
          <w:rFonts w:eastAsia="Calibri"/>
          <w:sz w:val="24"/>
          <w:szCs w:val="24"/>
        </w:rPr>
        <w:t xml:space="preserve"> </w:t>
      </w:r>
      <w:r w:rsidRPr="004E1630">
        <w:rPr>
          <w:rFonts w:eastAsia="Calibri"/>
          <w:sz w:val="24"/>
          <w:szCs w:val="24"/>
        </w:rPr>
        <w:t>регламентом</w:t>
      </w:r>
      <w:r w:rsidR="00F86750" w:rsidRPr="004E1630">
        <w:rPr>
          <w:rFonts w:eastAsia="Calibri"/>
          <w:sz w:val="24"/>
          <w:szCs w:val="24"/>
        </w:rPr>
        <w:t xml:space="preserve"> </w:t>
      </w:r>
      <w:r w:rsidRPr="004E1630">
        <w:rPr>
          <w:rFonts w:eastAsia="Calibri"/>
          <w:sz w:val="24"/>
          <w:szCs w:val="24"/>
        </w:rPr>
        <w:t>предельных</w:t>
      </w:r>
      <w:r w:rsidR="00F86750" w:rsidRPr="004E1630">
        <w:rPr>
          <w:rFonts w:eastAsia="Calibri"/>
          <w:sz w:val="24"/>
          <w:szCs w:val="24"/>
        </w:rPr>
        <w:t xml:space="preserve"> </w:t>
      </w:r>
      <w:r w:rsidRPr="004E1630">
        <w:rPr>
          <w:rFonts w:eastAsia="Calibri"/>
          <w:sz w:val="24"/>
          <w:szCs w:val="24"/>
        </w:rPr>
        <w:t>параметров</w:t>
      </w:r>
      <w:r w:rsidR="00F86750" w:rsidRPr="004E1630">
        <w:rPr>
          <w:rFonts w:eastAsia="Calibri"/>
          <w:sz w:val="24"/>
          <w:szCs w:val="24"/>
        </w:rPr>
        <w:t xml:space="preserve"> </w:t>
      </w:r>
      <w:r w:rsidRPr="004E1630">
        <w:rPr>
          <w:rFonts w:eastAsia="Calibri"/>
          <w:sz w:val="24"/>
          <w:szCs w:val="24"/>
        </w:rPr>
        <w:t>разрешенного</w:t>
      </w:r>
      <w:r w:rsidR="00F86750" w:rsidRPr="004E1630">
        <w:rPr>
          <w:rFonts w:eastAsia="Calibri"/>
          <w:sz w:val="24"/>
          <w:szCs w:val="24"/>
        </w:rPr>
        <w:t xml:space="preserve"> </w:t>
      </w:r>
      <w:r w:rsidRPr="004E1630">
        <w:rPr>
          <w:rFonts w:eastAsia="Calibri"/>
          <w:sz w:val="24"/>
          <w:szCs w:val="24"/>
        </w:rPr>
        <w:t>строительства</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реконструкции</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капитального</w:t>
      </w:r>
      <w:r w:rsidR="00F86750" w:rsidRPr="004E1630">
        <w:rPr>
          <w:rFonts w:eastAsia="Calibri"/>
          <w:sz w:val="24"/>
          <w:szCs w:val="24"/>
        </w:rPr>
        <w:t xml:space="preserve"> </w:t>
      </w:r>
      <w:r w:rsidRPr="004E1630">
        <w:rPr>
          <w:rFonts w:eastAsia="Calibri"/>
          <w:sz w:val="24"/>
          <w:szCs w:val="24"/>
        </w:rPr>
        <w:t>строительства.</w:t>
      </w:r>
      <w:bookmarkStart w:id="38" w:name="_Toc412129382"/>
      <w:bookmarkEnd w:id="37"/>
    </w:p>
    <w:p w:rsidR="002021B7" w:rsidRPr="004E1630" w:rsidRDefault="002021B7" w:rsidP="0028053E">
      <w:pPr>
        <w:jc w:val="both"/>
        <w:rPr>
          <w:rFonts w:eastAsia="Calibri"/>
          <w:sz w:val="24"/>
          <w:szCs w:val="24"/>
        </w:rPr>
      </w:pPr>
    </w:p>
    <w:p w:rsidR="002021B7" w:rsidRPr="004E1630" w:rsidRDefault="002021B7" w:rsidP="0028053E">
      <w:pPr>
        <w:ind w:firstLine="709"/>
        <w:jc w:val="both"/>
        <w:outlineLvl w:val="2"/>
        <w:rPr>
          <w:b/>
          <w:sz w:val="24"/>
          <w:szCs w:val="24"/>
        </w:rPr>
      </w:pPr>
      <w:bookmarkStart w:id="39" w:name="_Toc433729355"/>
      <w:r w:rsidRPr="004E1630">
        <w:rPr>
          <w:b/>
          <w:sz w:val="24"/>
          <w:szCs w:val="24"/>
        </w:rPr>
        <w:t>Статья</w:t>
      </w:r>
      <w:r w:rsidR="00F86750" w:rsidRPr="004E1630">
        <w:rPr>
          <w:b/>
          <w:sz w:val="24"/>
          <w:szCs w:val="24"/>
        </w:rPr>
        <w:t xml:space="preserve"> </w:t>
      </w:r>
      <w:r w:rsidRPr="004E1630">
        <w:rPr>
          <w:b/>
          <w:sz w:val="24"/>
          <w:szCs w:val="24"/>
        </w:rPr>
        <w:t>5.</w:t>
      </w:r>
      <w:r w:rsidR="00F86750" w:rsidRPr="004E1630">
        <w:rPr>
          <w:b/>
          <w:sz w:val="24"/>
          <w:szCs w:val="24"/>
        </w:rPr>
        <w:t xml:space="preserve"> </w:t>
      </w:r>
      <w:r w:rsidRPr="004E1630">
        <w:rPr>
          <w:b/>
          <w:sz w:val="24"/>
          <w:szCs w:val="24"/>
        </w:rPr>
        <w:t>Общие</w:t>
      </w:r>
      <w:r w:rsidR="00F86750" w:rsidRPr="004E1630">
        <w:rPr>
          <w:b/>
          <w:sz w:val="24"/>
          <w:szCs w:val="24"/>
        </w:rPr>
        <w:t xml:space="preserve"> </w:t>
      </w:r>
      <w:r w:rsidRPr="004E1630">
        <w:rPr>
          <w:b/>
          <w:sz w:val="24"/>
          <w:szCs w:val="24"/>
        </w:rPr>
        <w:t>положения,</w:t>
      </w:r>
      <w:r w:rsidR="00F86750" w:rsidRPr="004E1630">
        <w:rPr>
          <w:b/>
          <w:sz w:val="24"/>
          <w:szCs w:val="24"/>
        </w:rPr>
        <w:t xml:space="preserve"> </w:t>
      </w:r>
      <w:r w:rsidRPr="004E1630">
        <w:rPr>
          <w:b/>
          <w:sz w:val="24"/>
          <w:szCs w:val="24"/>
        </w:rPr>
        <w:t>относящиеся</w:t>
      </w:r>
      <w:r w:rsidR="00F86750" w:rsidRPr="004E1630">
        <w:rPr>
          <w:b/>
          <w:sz w:val="24"/>
          <w:szCs w:val="24"/>
        </w:rPr>
        <w:t xml:space="preserve"> </w:t>
      </w:r>
      <w:r w:rsidRPr="004E1630">
        <w:rPr>
          <w:b/>
          <w:sz w:val="24"/>
          <w:szCs w:val="24"/>
        </w:rPr>
        <w:t>к</w:t>
      </w:r>
      <w:r w:rsidR="00F86750" w:rsidRPr="004E1630">
        <w:rPr>
          <w:b/>
          <w:sz w:val="24"/>
          <w:szCs w:val="24"/>
        </w:rPr>
        <w:t xml:space="preserve"> </w:t>
      </w:r>
      <w:r w:rsidRPr="004E1630">
        <w:rPr>
          <w:b/>
          <w:sz w:val="24"/>
          <w:szCs w:val="24"/>
        </w:rPr>
        <w:t>ранее</w:t>
      </w:r>
      <w:r w:rsidR="00F86750" w:rsidRPr="004E1630">
        <w:rPr>
          <w:b/>
          <w:sz w:val="24"/>
          <w:szCs w:val="24"/>
        </w:rPr>
        <w:t xml:space="preserve"> </w:t>
      </w:r>
      <w:r w:rsidRPr="004E1630">
        <w:rPr>
          <w:b/>
          <w:sz w:val="24"/>
          <w:szCs w:val="24"/>
        </w:rPr>
        <w:t>возникшим</w:t>
      </w:r>
      <w:r w:rsidR="00F86750" w:rsidRPr="004E1630">
        <w:rPr>
          <w:b/>
          <w:sz w:val="24"/>
          <w:szCs w:val="24"/>
        </w:rPr>
        <w:t xml:space="preserve"> </w:t>
      </w:r>
      <w:r w:rsidRPr="004E1630">
        <w:rPr>
          <w:b/>
          <w:sz w:val="24"/>
          <w:szCs w:val="24"/>
        </w:rPr>
        <w:t>правам</w:t>
      </w:r>
      <w:bookmarkStart w:id="40" w:name="_Toc277336779"/>
      <w:bookmarkStart w:id="41" w:name="_Toc277337112"/>
      <w:bookmarkEnd w:id="39"/>
    </w:p>
    <w:p w:rsidR="002021B7" w:rsidRPr="004E1630" w:rsidRDefault="002021B7" w:rsidP="0028053E">
      <w:pPr>
        <w:ind w:firstLine="709"/>
        <w:jc w:val="both"/>
        <w:rPr>
          <w:rFonts w:eastAsia="Calibri"/>
          <w:sz w:val="24"/>
          <w:szCs w:val="24"/>
        </w:rPr>
      </w:pPr>
      <w:r w:rsidRPr="004E1630">
        <w:rPr>
          <w:bCs/>
          <w:sz w:val="24"/>
          <w:szCs w:val="24"/>
        </w:rPr>
        <w:t>1.</w:t>
      </w:r>
      <w:r w:rsidR="00F86750" w:rsidRPr="004E1630">
        <w:rPr>
          <w:bCs/>
          <w:sz w:val="24"/>
          <w:szCs w:val="24"/>
        </w:rPr>
        <w:t xml:space="preserve"> </w:t>
      </w:r>
      <w:r w:rsidRPr="004E1630">
        <w:rPr>
          <w:bCs/>
          <w:sz w:val="24"/>
          <w:szCs w:val="24"/>
        </w:rPr>
        <w:t>Настоящие</w:t>
      </w:r>
      <w:r w:rsidR="00F86750" w:rsidRPr="004E1630">
        <w:rPr>
          <w:bCs/>
          <w:sz w:val="24"/>
          <w:szCs w:val="24"/>
        </w:rPr>
        <w:t xml:space="preserve"> </w:t>
      </w:r>
      <w:r w:rsidRPr="004E1630">
        <w:rPr>
          <w:bCs/>
          <w:sz w:val="24"/>
          <w:szCs w:val="24"/>
        </w:rPr>
        <w:t>Правила</w:t>
      </w:r>
      <w:r w:rsidR="00F86750" w:rsidRPr="004E1630">
        <w:rPr>
          <w:bCs/>
          <w:sz w:val="24"/>
          <w:szCs w:val="24"/>
        </w:rPr>
        <w:t xml:space="preserve"> </w:t>
      </w:r>
      <w:r w:rsidRPr="004E1630">
        <w:rPr>
          <w:bCs/>
          <w:sz w:val="24"/>
          <w:szCs w:val="24"/>
        </w:rPr>
        <w:t>вступает</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силу</w:t>
      </w:r>
      <w:r w:rsidR="00F86750" w:rsidRPr="004E1630">
        <w:rPr>
          <w:bCs/>
          <w:sz w:val="24"/>
          <w:szCs w:val="24"/>
        </w:rPr>
        <w:t xml:space="preserve"> </w:t>
      </w:r>
      <w:r w:rsidRPr="004E1630">
        <w:rPr>
          <w:bCs/>
          <w:sz w:val="24"/>
          <w:szCs w:val="24"/>
        </w:rPr>
        <w:t>со</w:t>
      </w:r>
      <w:r w:rsidR="00F86750" w:rsidRPr="004E1630">
        <w:rPr>
          <w:bCs/>
          <w:sz w:val="24"/>
          <w:szCs w:val="24"/>
        </w:rPr>
        <w:t xml:space="preserve"> </w:t>
      </w:r>
      <w:r w:rsidRPr="004E1630">
        <w:rPr>
          <w:bCs/>
          <w:sz w:val="24"/>
          <w:szCs w:val="24"/>
        </w:rPr>
        <w:t>дня</w:t>
      </w:r>
      <w:r w:rsidR="00F86750" w:rsidRPr="004E1630">
        <w:rPr>
          <w:bCs/>
          <w:sz w:val="24"/>
          <w:szCs w:val="24"/>
        </w:rPr>
        <w:t xml:space="preserve"> </w:t>
      </w:r>
      <w:r w:rsidRPr="004E1630">
        <w:rPr>
          <w:bCs/>
          <w:sz w:val="24"/>
          <w:szCs w:val="24"/>
        </w:rPr>
        <w:t>их</w:t>
      </w:r>
      <w:r w:rsidR="00F86750" w:rsidRPr="004E1630">
        <w:rPr>
          <w:bCs/>
          <w:sz w:val="24"/>
          <w:szCs w:val="24"/>
        </w:rPr>
        <w:t xml:space="preserve"> </w:t>
      </w:r>
      <w:r w:rsidRPr="004E1630">
        <w:rPr>
          <w:bCs/>
          <w:sz w:val="24"/>
          <w:szCs w:val="24"/>
        </w:rPr>
        <w:t>официального</w:t>
      </w:r>
      <w:r w:rsidR="00F86750" w:rsidRPr="004E1630">
        <w:rPr>
          <w:bCs/>
          <w:sz w:val="24"/>
          <w:szCs w:val="24"/>
        </w:rPr>
        <w:t xml:space="preserve"> </w:t>
      </w:r>
      <w:r w:rsidRPr="004E1630">
        <w:rPr>
          <w:bCs/>
          <w:sz w:val="24"/>
          <w:szCs w:val="24"/>
        </w:rPr>
        <w:t>опубликования.</w:t>
      </w:r>
    </w:p>
    <w:p w:rsidR="002021B7" w:rsidRPr="004E1630" w:rsidRDefault="002021B7" w:rsidP="0028053E">
      <w:pPr>
        <w:ind w:firstLine="709"/>
        <w:jc w:val="both"/>
        <w:rPr>
          <w:rFonts w:eastAsia="Calibri"/>
          <w:sz w:val="24"/>
          <w:szCs w:val="24"/>
        </w:rPr>
      </w:pPr>
      <w:r w:rsidRPr="004E1630">
        <w:rPr>
          <w:bCs/>
          <w:sz w:val="24"/>
          <w:szCs w:val="24"/>
        </w:rPr>
        <w:t>2.</w:t>
      </w:r>
      <w:r w:rsidR="00F86750" w:rsidRPr="004E1630">
        <w:rPr>
          <w:bCs/>
          <w:sz w:val="24"/>
          <w:szCs w:val="24"/>
        </w:rPr>
        <w:t xml:space="preserve"> </w:t>
      </w:r>
      <w:r w:rsidRPr="004E1630">
        <w:rPr>
          <w:bCs/>
          <w:sz w:val="24"/>
          <w:szCs w:val="24"/>
        </w:rPr>
        <w:t>Ранее</w:t>
      </w:r>
      <w:r w:rsidR="00F86750" w:rsidRPr="004E1630">
        <w:rPr>
          <w:bCs/>
          <w:sz w:val="24"/>
          <w:szCs w:val="24"/>
        </w:rPr>
        <w:t xml:space="preserve"> </w:t>
      </w:r>
      <w:r w:rsidRPr="004E1630">
        <w:rPr>
          <w:bCs/>
          <w:sz w:val="24"/>
          <w:szCs w:val="24"/>
        </w:rPr>
        <w:t>принятые</w:t>
      </w:r>
      <w:r w:rsidR="00F86750" w:rsidRPr="004E1630">
        <w:rPr>
          <w:bCs/>
          <w:sz w:val="24"/>
          <w:szCs w:val="24"/>
        </w:rPr>
        <w:t xml:space="preserve"> </w:t>
      </w:r>
      <w:r w:rsidRPr="004E1630">
        <w:rPr>
          <w:bCs/>
          <w:sz w:val="24"/>
          <w:szCs w:val="24"/>
        </w:rPr>
        <w:t>правовые</w:t>
      </w:r>
      <w:r w:rsidR="00F86750" w:rsidRPr="004E1630">
        <w:rPr>
          <w:bCs/>
          <w:sz w:val="24"/>
          <w:szCs w:val="24"/>
        </w:rPr>
        <w:t xml:space="preserve"> </w:t>
      </w:r>
      <w:r w:rsidRPr="004E1630">
        <w:rPr>
          <w:bCs/>
          <w:sz w:val="24"/>
          <w:szCs w:val="24"/>
        </w:rPr>
        <w:t>акты</w:t>
      </w:r>
      <w:r w:rsidR="00F86750" w:rsidRPr="004E1630">
        <w:rPr>
          <w:bCs/>
          <w:sz w:val="24"/>
          <w:szCs w:val="24"/>
        </w:rPr>
        <w:t xml:space="preserve"> </w:t>
      </w:r>
      <w:r w:rsidRPr="004E1630">
        <w:rPr>
          <w:bCs/>
          <w:sz w:val="24"/>
          <w:szCs w:val="24"/>
        </w:rPr>
        <w:t>муниципального</w:t>
      </w:r>
      <w:r w:rsidR="00F86750" w:rsidRPr="004E1630">
        <w:rPr>
          <w:bCs/>
          <w:sz w:val="24"/>
          <w:szCs w:val="24"/>
        </w:rPr>
        <w:t xml:space="preserve"> </w:t>
      </w:r>
      <w:r w:rsidRPr="004E1630">
        <w:rPr>
          <w:bCs/>
          <w:sz w:val="24"/>
          <w:szCs w:val="24"/>
        </w:rPr>
        <w:t>образования</w:t>
      </w:r>
      <w:r w:rsidR="00F86750" w:rsidRPr="004E1630">
        <w:rPr>
          <w:bCs/>
          <w:sz w:val="24"/>
          <w:szCs w:val="24"/>
        </w:rPr>
        <w:t xml:space="preserve"> </w:t>
      </w:r>
      <w:r w:rsidRPr="004E1630">
        <w:rPr>
          <w:bCs/>
          <w:sz w:val="24"/>
          <w:szCs w:val="24"/>
        </w:rPr>
        <w:t>по</w:t>
      </w:r>
      <w:r w:rsidR="00F86750" w:rsidRPr="004E1630">
        <w:rPr>
          <w:bCs/>
          <w:sz w:val="24"/>
          <w:szCs w:val="24"/>
        </w:rPr>
        <w:t xml:space="preserve"> </w:t>
      </w:r>
      <w:r w:rsidRPr="004E1630">
        <w:rPr>
          <w:bCs/>
          <w:sz w:val="24"/>
          <w:szCs w:val="24"/>
        </w:rPr>
        <w:t>вопросам</w:t>
      </w:r>
      <w:r w:rsidR="00F86750" w:rsidRPr="004E1630">
        <w:rPr>
          <w:bCs/>
          <w:sz w:val="24"/>
          <w:szCs w:val="24"/>
        </w:rPr>
        <w:t xml:space="preserve"> </w:t>
      </w:r>
      <w:r w:rsidRPr="004E1630">
        <w:rPr>
          <w:bCs/>
          <w:sz w:val="24"/>
          <w:szCs w:val="24"/>
        </w:rPr>
        <w:t>землепользования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застройки</w:t>
      </w:r>
      <w:r w:rsidR="00F86750" w:rsidRPr="004E1630">
        <w:rPr>
          <w:bCs/>
          <w:sz w:val="24"/>
          <w:szCs w:val="24"/>
        </w:rPr>
        <w:t xml:space="preserve"> </w:t>
      </w:r>
      <w:r w:rsidRPr="004E1630">
        <w:rPr>
          <w:bCs/>
          <w:sz w:val="24"/>
          <w:szCs w:val="24"/>
        </w:rPr>
        <w:t>применяются</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части,</w:t>
      </w:r>
      <w:r w:rsidR="00F86750" w:rsidRPr="004E1630">
        <w:rPr>
          <w:bCs/>
          <w:sz w:val="24"/>
          <w:szCs w:val="24"/>
        </w:rPr>
        <w:t xml:space="preserve"> </w:t>
      </w:r>
      <w:r w:rsidRPr="004E1630">
        <w:rPr>
          <w:bCs/>
          <w:sz w:val="24"/>
          <w:szCs w:val="24"/>
        </w:rPr>
        <w:t>не</w:t>
      </w:r>
      <w:r w:rsidR="00F86750" w:rsidRPr="004E1630">
        <w:rPr>
          <w:bCs/>
          <w:sz w:val="24"/>
          <w:szCs w:val="24"/>
        </w:rPr>
        <w:t xml:space="preserve"> </w:t>
      </w:r>
      <w:r w:rsidRPr="004E1630">
        <w:rPr>
          <w:bCs/>
          <w:sz w:val="24"/>
          <w:szCs w:val="24"/>
        </w:rPr>
        <w:t>противоречащей</w:t>
      </w:r>
      <w:r w:rsidR="00F86750" w:rsidRPr="004E1630">
        <w:rPr>
          <w:bCs/>
          <w:sz w:val="24"/>
          <w:szCs w:val="24"/>
        </w:rPr>
        <w:t xml:space="preserve"> </w:t>
      </w:r>
      <w:r w:rsidRPr="004E1630">
        <w:rPr>
          <w:bCs/>
          <w:sz w:val="24"/>
          <w:szCs w:val="24"/>
        </w:rPr>
        <w:t>Градостроительным</w:t>
      </w:r>
      <w:r w:rsidR="00F86750" w:rsidRPr="004E1630">
        <w:rPr>
          <w:bCs/>
          <w:sz w:val="24"/>
          <w:szCs w:val="24"/>
        </w:rPr>
        <w:t xml:space="preserve"> </w:t>
      </w:r>
      <w:r w:rsidRPr="004E1630">
        <w:rPr>
          <w:bCs/>
          <w:sz w:val="24"/>
          <w:szCs w:val="24"/>
        </w:rPr>
        <w:t>Правилам.</w:t>
      </w:r>
    </w:p>
    <w:p w:rsidR="002021B7" w:rsidRPr="004E1630" w:rsidRDefault="002021B7" w:rsidP="0028053E">
      <w:pPr>
        <w:ind w:firstLine="709"/>
        <w:jc w:val="both"/>
        <w:rPr>
          <w:rFonts w:eastAsia="Calibri"/>
          <w:sz w:val="24"/>
          <w:szCs w:val="24"/>
        </w:rPr>
      </w:pPr>
      <w:r w:rsidRPr="004E1630">
        <w:rPr>
          <w:bCs/>
          <w:sz w:val="24"/>
          <w:szCs w:val="24"/>
        </w:rPr>
        <w:t>3.</w:t>
      </w:r>
      <w:r w:rsidR="00F86750" w:rsidRPr="004E1630">
        <w:rPr>
          <w:bCs/>
          <w:sz w:val="24"/>
          <w:szCs w:val="24"/>
        </w:rPr>
        <w:t xml:space="preserve"> </w:t>
      </w:r>
      <w:r w:rsidRPr="004E1630">
        <w:rPr>
          <w:bCs/>
          <w:sz w:val="24"/>
          <w:szCs w:val="24"/>
        </w:rPr>
        <w:t>Требования</w:t>
      </w:r>
      <w:r w:rsidR="00F86750" w:rsidRPr="004E1630">
        <w:rPr>
          <w:rFonts w:eastAsia="Calibri"/>
          <w:sz w:val="24"/>
          <w:szCs w:val="24"/>
        </w:rPr>
        <w:t xml:space="preserve"> </w:t>
      </w:r>
      <w:r w:rsidRPr="004E1630">
        <w:rPr>
          <w:rFonts w:eastAsia="Calibri"/>
          <w:sz w:val="24"/>
          <w:szCs w:val="24"/>
        </w:rPr>
        <w:t>к</w:t>
      </w:r>
      <w:r w:rsidR="00F86750" w:rsidRPr="004E1630">
        <w:rPr>
          <w:rFonts w:eastAsia="Calibri"/>
          <w:sz w:val="24"/>
          <w:szCs w:val="24"/>
        </w:rPr>
        <w:t xml:space="preserve"> </w:t>
      </w:r>
      <w:r w:rsidRPr="004E1630">
        <w:rPr>
          <w:rFonts w:eastAsia="Calibri"/>
          <w:sz w:val="24"/>
          <w:szCs w:val="24"/>
        </w:rPr>
        <w:t>образуемым</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измененным</w:t>
      </w:r>
      <w:r w:rsidR="00F86750" w:rsidRPr="004E1630">
        <w:rPr>
          <w:rFonts w:eastAsia="Calibri"/>
          <w:sz w:val="24"/>
          <w:szCs w:val="24"/>
        </w:rPr>
        <w:t xml:space="preserve"> </w:t>
      </w:r>
      <w:r w:rsidRPr="004E1630">
        <w:rPr>
          <w:rFonts w:eastAsia="Calibri"/>
          <w:sz w:val="24"/>
          <w:szCs w:val="24"/>
        </w:rPr>
        <w:t>земельным</w:t>
      </w:r>
      <w:r w:rsidR="00F86750" w:rsidRPr="004E1630">
        <w:rPr>
          <w:rFonts w:eastAsia="Calibri"/>
          <w:sz w:val="24"/>
          <w:szCs w:val="24"/>
        </w:rPr>
        <w:t xml:space="preserve"> </w:t>
      </w:r>
      <w:r w:rsidRPr="004E1630">
        <w:rPr>
          <w:rFonts w:eastAsia="Calibri"/>
          <w:sz w:val="24"/>
          <w:szCs w:val="24"/>
        </w:rPr>
        <w:t>участкам:</w:t>
      </w:r>
    </w:p>
    <w:p w:rsidR="002021B7" w:rsidRPr="004E1630" w:rsidRDefault="002021B7" w:rsidP="0028053E">
      <w:pPr>
        <w:ind w:firstLine="709"/>
        <w:jc w:val="both"/>
        <w:rPr>
          <w:rFonts w:eastAsia="Calibri"/>
          <w:sz w:val="24"/>
          <w:szCs w:val="24"/>
        </w:rPr>
      </w:pPr>
      <w:r w:rsidRPr="004E1630">
        <w:rPr>
          <w:rFonts w:eastAsia="Calibri"/>
          <w:sz w:val="24"/>
          <w:szCs w:val="24"/>
        </w:rPr>
        <w:t>-</w:t>
      </w:r>
      <w:r w:rsidR="00F86750" w:rsidRPr="004E1630">
        <w:rPr>
          <w:rFonts w:eastAsia="Calibri"/>
          <w:sz w:val="24"/>
          <w:szCs w:val="24"/>
        </w:rPr>
        <w:t xml:space="preserve"> </w:t>
      </w:r>
      <w:r w:rsidRPr="004E1630">
        <w:rPr>
          <w:rFonts w:eastAsia="Calibri"/>
          <w:sz w:val="24"/>
          <w:szCs w:val="24"/>
        </w:rPr>
        <w:t>предельные</w:t>
      </w:r>
      <w:r w:rsidR="00F86750" w:rsidRPr="004E1630">
        <w:rPr>
          <w:rFonts w:eastAsia="Calibri"/>
          <w:sz w:val="24"/>
          <w:szCs w:val="24"/>
        </w:rPr>
        <w:t xml:space="preserve"> </w:t>
      </w:r>
      <w:r w:rsidRPr="004E1630">
        <w:rPr>
          <w:rFonts w:eastAsia="Calibri"/>
          <w:sz w:val="24"/>
          <w:szCs w:val="24"/>
        </w:rPr>
        <w:t>(максимальные</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(или)</w:t>
      </w:r>
      <w:r w:rsidR="00F86750" w:rsidRPr="004E1630">
        <w:rPr>
          <w:rFonts w:eastAsia="Calibri"/>
          <w:sz w:val="24"/>
          <w:szCs w:val="24"/>
        </w:rPr>
        <w:t xml:space="preserve"> </w:t>
      </w:r>
      <w:r w:rsidRPr="004E1630">
        <w:rPr>
          <w:rFonts w:eastAsia="Calibri"/>
          <w:sz w:val="24"/>
          <w:szCs w:val="24"/>
        </w:rPr>
        <w:t>минимальные)</w:t>
      </w:r>
      <w:r w:rsidR="00F86750" w:rsidRPr="004E1630">
        <w:rPr>
          <w:rFonts w:eastAsia="Calibri"/>
          <w:sz w:val="24"/>
          <w:szCs w:val="24"/>
        </w:rPr>
        <w:t xml:space="preserve"> </w:t>
      </w:r>
      <w:r w:rsidRPr="004E1630">
        <w:rPr>
          <w:rFonts w:eastAsia="Calibri"/>
          <w:sz w:val="24"/>
          <w:szCs w:val="24"/>
        </w:rPr>
        <w:t>размеры</w:t>
      </w:r>
      <w:r w:rsidR="00F86750" w:rsidRPr="004E1630">
        <w:rPr>
          <w:rFonts w:eastAsia="Calibri"/>
          <w:sz w:val="24"/>
          <w:szCs w:val="24"/>
        </w:rPr>
        <w:t xml:space="preserve"> </w:t>
      </w:r>
      <w:r w:rsidRPr="004E1630">
        <w:rPr>
          <w:rFonts w:eastAsia="Calibri"/>
          <w:sz w:val="24"/>
          <w:szCs w:val="24"/>
        </w:rPr>
        <w:t>земельных</w:t>
      </w:r>
      <w:r w:rsidR="00F86750" w:rsidRPr="004E1630">
        <w:rPr>
          <w:rFonts w:eastAsia="Calibri"/>
          <w:sz w:val="24"/>
          <w:szCs w:val="24"/>
        </w:rPr>
        <w:t xml:space="preserve"> </w:t>
      </w:r>
      <w:r w:rsidRPr="004E1630">
        <w:rPr>
          <w:rFonts w:eastAsia="Calibri"/>
          <w:sz w:val="24"/>
          <w:szCs w:val="24"/>
        </w:rPr>
        <w:t>участков,</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отношении</w:t>
      </w:r>
      <w:r w:rsidR="00F86750" w:rsidRPr="004E1630">
        <w:rPr>
          <w:rFonts w:eastAsia="Calibri"/>
          <w:sz w:val="24"/>
          <w:szCs w:val="24"/>
        </w:rPr>
        <w:t xml:space="preserve"> </w:t>
      </w:r>
      <w:r w:rsidRPr="004E1630">
        <w:rPr>
          <w:rFonts w:eastAsia="Calibri"/>
          <w:sz w:val="24"/>
          <w:szCs w:val="24"/>
        </w:rPr>
        <w:t>которых</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соответствии</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законодательством</w:t>
      </w:r>
      <w:r w:rsidR="00F86750" w:rsidRPr="004E1630">
        <w:rPr>
          <w:rFonts w:eastAsia="Calibri"/>
          <w:sz w:val="24"/>
          <w:szCs w:val="24"/>
        </w:rPr>
        <w:t xml:space="preserve"> </w:t>
      </w:r>
      <w:r w:rsidRPr="004E1630">
        <w:rPr>
          <w:rFonts w:eastAsia="Calibri"/>
          <w:sz w:val="24"/>
          <w:szCs w:val="24"/>
        </w:rPr>
        <w:t>о</w:t>
      </w:r>
      <w:r w:rsidR="00F86750" w:rsidRPr="004E1630">
        <w:rPr>
          <w:rFonts w:eastAsia="Calibri"/>
          <w:sz w:val="24"/>
          <w:szCs w:val="24"/>
        </w:rPr>
        <w:t xml:space="preserve"> </w:t>
      </w:r>
      <w:r w:rsidRPr="004E1630">
        <w:rPr>
          <w:rFonts w:eastAsia="Calibri"/>
          <w:sz w:val="24"/>
          <w:szCs w:val="24"/>
        </w:rPr>
        <w:t>градостроительной</w:t>
      </w:r>
      <w:r w:rsidR="00F86750" w:rsidRPr="004E1630">
        <w:rPr>
          <w:rFonts w:eastAsia="Calibri"/>
          <w:sz w:val="24"/>
          <w:szCs w:val="24"/>
        </w:rPr>
        <w:t xml:space="preserve"> </w:t>
      </w:r>
      <w:r w:rsidRPr="004E1630">
        <w:rPr>
          <w:rFonts w:eastAsia="Calibri"/>
          <w:sz w:val="24"/>
          <w:szCs w:val="24"/>
        </w:rPr>
        <w:t>деятельности</w:t>
      </w:r>
      <w:r w:rsidR="00F86750" w:rsidRPr="004E1630">
        <w:rPr>
          <w:rFonts w:eastAsia="Calibri"/>
          <w:sz w:val="24"/>
          <w:szCs w:val="24"/>
        </w:rPr>
        <w:t xml:space="preserve"> </w:t>
      </w:r>
      <w:r w:rsidRPr="004E1630">
        <w:rPr>
          <w:rFonts w:eastAsia="Calibri"/>
          <w:sz w:val="24"/>
          <w:szCs w:val="24"/>
        </w:rPr>
        <w:t>устанавливаются</w:t>
      </w:r>
      <w:r w:rsidR="00F86750" w:rsidRPr="004E1630">
        <w:rPr>
          <w:rFonts w:eastAsia="Calibri"/>
          <w:sz w:val="24"/>
          <w:szCs w:val="24"/>
        </w:rPr>
        <w:t xml:space="preserve"> </w:t>
      </w:r>
      <w:r w:rsidRPr="004E1630">
        <w:rPr>
          <w:rFonts w:eastAsia="Calibri"/>
          <w:sz w:val="24"/>
          <w:szCs w:val="24"/>
        </w:rPr>
        <w:t>градостроительные</w:t>
      </w:r>
      <w:r w:rsidR="00F86750" w:rsidRPr="004E1630">
        <w:rPr>
          <w:rFonts w:eastAsia="Calibri"/>
          <w:sz w:val="24"/>
          <w:szCs w:val="24"/>
        </w:rPr>
        <w:t xml:space="preserve"> </w:t>
      </w:r>
      <w:r w:rsidRPr="004E1630">
        <w:rPr>
          <w:rFonts w:eastAsia="Calibri"/>
          <w:sz w:val="24"/>
          <w:szCs w:val="24"/>
        </w:rPr>
        <w:t>регламенты,</w:t>
      </w:r>
      <w:r w:rsidR="00F86750" w:rsidRPr="004E1630">
        <w:rPr>
          <w:rFonts w:eastAsia="Calibri"/>
          <w:sz w:val="24"/>
          <w:szCs w:val="24"/>
        </w:rPr>
        <w:t xml:space="preserve"> </w:t>
      </w:r>
      <w:r w:rsidRPr="004E1630">
        <w:rPr>
          <w:rFonts w:eastAsia="Calibri"/>
          <w:sz w:val="24"/>
          <w:szCs w:val="24"/>
        </w:rPr>
        <w:t>определяются</w:t>
      </w:r>
      <w:r w:rsidR="00F86750" w:rsidRPr="004E1630">
        <w:rPr>
          <w:rFonts w:eastAsia="Calibri"/>
          <w:sz w:val="24"/>
          <w:szCs w:val="24"/>
        </w:rPr>
        <w:t xml:space="preserve"> </w:t>
      </w:r>
      <w:r w:rsidRPr="004E1630">
        <w:rPr>
          <w:rFonts w:eastAsia="Calibri"/>
          <w:sz w:val="24"/>
          <w:szCs w:val="24"/>
        </w:rPr>
        <w:t>такими</w:t>
      </w:r>
      <w:r w:rsidR="00F86750" w:rsidRPr="004E1630">
        <w:rPr>
          <w:rFonts w:eastAsia="Calibri"/>
          <w:sz w:val="24"/>
          <w:szCs w:val="24"/>
        </w:rPr>
        <w:t xml:space="preserve"> </w:t>
      </w:r>
      <w:r w:rsidRPr="004E1630">
        <w:rPr>
          <w:rFonts w:eastAsia="Calibri"/>
          <w:sz w:val="24"/>
          <w:szCs w:val="24"/>
        </w:rPr>
        <w:t>градостроительными</w:t>
      </w:r>
      <w:r w:rsidR="00F86750" w:rsidRPr="004E1630">
        <w:rPr>
          <w:rFonts w:eastAsia="Calibri"/>
          <w:sz w:val="24"/>
          <w:szCs w:val="24"/>
        </w:rPr>
        <w:t xml:space="preserve"> </w:t>
      </w:r>
      <w:r w:rsidRPr="004E1630">
        <w:rPr>
          <w:rFonts w:eastAsia="Calibri"/>
          <w:sz w:val="24"/>
          <w:szCs w:val="24"/>
        </w:rPr>
        <w:t>регламентами.</w:t>
      </w:r>
    </w:p>
    <w:p w:rsidR="002021B7" w:rsidRPr="004E1630" w:rsidRDefault="002021B7" w:rsidP="0028053E">
      <w:pPr>
        <w:ind w:firstLine="709"/>
        <w:jc w:val="both"/>
        <w:rPr>
          <w:rFonts w:eastAsia="Calibri"/>
          <w:sz w:val="24"/>
          <w:szCs w:val="24"/>
        </w:rPr>
      </w:pPr>
      <w:r w:rsidRPr="004E1630">
        <w:rPr>
          <w:rFonts w:eastAsia="Calibri"/>
          <w:sz w:val="24"/>
          <w:szCs w:val="24"/>
        </w:rPr>
        <w:t>-</w:t>
      </w:r>
      <w:r w:rsidR="00F86750" w:rsidRPr="004E1630">
        <w:rPr>
          <w:rFonts w:eastAsia="Calibri"/>
          <w:sz w:val="24"/>
          <w:szCs w:val="24"/>
        </w:rPr>
        <w:t xml:space="preserve"> </w:t>
      </w:r>
      <w:r w:rsidRPr="004E1630">
        <w:rPr>
          <w:rFonts w:eastAsia="Calibri"/>
          <w:sz w:val="24"/>
          <w:szCs w:val="24"/>
        </w:rPr>
        <w:t>предельные</w:t>
      </w:r>
      <w:r w:rsidR="00F86750" w:rsidRPr="004E1630">
        <w:rPr>
          <w:rFonts w:eastAsia="Calibri"/>
          <w:sz w:val="24"/>
          <w:szCs w:val="24"/>
        </w:rPr>
        <w:t xml:space="preserve"> </w:t>
      </w:r>
      <w:r w:rsidRPr="004E1630">
        <w:rPr>
          <w:rFonts w:eastAsia="Calibri"/>
          <w:sz w:val="24"/>
          <w:szCs w:val="24"/>
        </w:rPr>
        <w:t>(максимальные</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(или)</w:t>
      </w:r>
      <w:r w:rsidR="00F86750" w:rsidRPr="004E1630">
        <w:rPr>
          <w:rFonts w:eastAsia="Calibri"/>
          <w:sz w:val="24"/>
          <w:szCs w:val="24"/>
        </w:rPr>
        <w:t xml:space="preserve"> </w:t>
      </w:r>
      <w:r w:rsidRPr="004E1630">
        <w:rPr>
          <w:rFonts w:eastAsia="Calibri"/>
          <w:sz w:val="24"/>
          <w:szCs w:val="24"/>
        </w:rPr>
        <w:t>минимальные)</w:t>
      </w:r>
      <w:r w:rsidR="00F86750" w:rsidRPr="004E1630">
        <w:rPr>
          <w:rFonts w:eastAsia="Calibri"/>
          <w:sz w:val="24"/>
          <w:szCs w:val="24"/>
        </w:rPr>
        <w:t xml:space="preserve"> </w:t>
      </w:r>
      <w:r w:rsidRPr="004E1630">
        <w:rPr>
          <w:rFonts w:eastAsia="Calibri"/>
          <w:sz w:val="24"/>
          <w:szCs w:val="24"/>
        </w:rPr>
        <w:t>размеры</w:t>
      </w:r>
      <w:r w:rsidR="00F86750" w:rsidRPr="004E1630">
        <w:rPr>
          <w:rFonts w:eastAsia="Calibri"/>
          <w:sz w:val="24"/>
          <w:szCs w:val="24"/>
        </w:rPr>
        <w:t xml:space="preserve"> </w:t>
      </w:r>
      <w:r w:rsidRPr="004E1630">
        <w:rPr>
          <w:rFonts w:eastAsia="Calibri"/>
          <w:sz w:val="24"/>
          <w:szCs w:val="24"/>
        </w:rPr>
        <w:t>земельных</w:t>
      </w:r>
      <w:r w:rsidR="00F86750" w:rsidRPr="004E1630">
        <w:rPr>
          <w:rFonts w:eastAsia="Calibri"/>
          <w:sz w:val="24"/>
          <w:szCs w:val="24"/>
        </w:rPr>
        <w:t xml:space="preserve"> </w:t>
      </w:r>
      <w:r w:rsidRPr="004E1630">
        <w:rPr>
          <w:rFonts w:eastAsia="Calibri"/>
          <w:sz w:val="24"/>
          <w:szCs w:val="24"/>
        </w:rPr>
        <w:t>участков,</w:t>
      </w:r>
      <w:r w:rsidR="00F86750" w:rsidRPr="004E1630">
        <w:rPr>
          <w:rFonts w:eastAsia="Calibri"/>
          <w:sz w:val="24"/>
          <w:szCs w:val="24"/>
        </w:rPr>
        <w:t xml:space="preserve"> </w:t>
      </w:r>
      <w:r w:rsidRPr="004E1630">
        <w:rPr>
          <w:rFonts w:eastAsia="Calibri"/>
          <w:sz w:val="24"/>
          <w:szCs w:val="24"/>
        </w:rPr>
        <w:t>на</w:t>
      </w:r>
      <w:r w:rsidR="00F86750" w:rsidRPr="004E1630">
        <w:rPr>
          <w:rFonts w:eastAsia="Calibri"/>
          <w:sz w:val="24"/>
          <w:szCs w:val="24"/>
        </w:rPr>
        <w:t xml:space="preserve"> </w:t>
      </w:r>
      <w:r w:rsidRPr="004E1630">
        <w:rPr>
          <w:rFonts w:eastAsia="Calibri"/>
          <w:sz w:val="24"/>
          <w:szCs w:val="24"/>
        </w:rPr>
        <w:t>которые</w:t>
      </w:r>
      <w:r w:rsidR="00F86750" w:rsidRPr="004E1630">
        <w:rPr>
          <w:rFonts w:eastAsia="Calibri"/>
          <w:sz w:val="24"/>
          <w:szCs w:val="24"/>
        </w:rPr>
        <w:t xml:space="preserve"> </w:t>
      </w:r>
      <w:r w:rsidRPr="004E1630">
        <w:rPr>
          <w:rFonts w:eastAsia="Calibri"/>
          <w:sz w:val="24"/>
          <w:szCs w:val="24"/>
        </w:rPr>
        <w:t>действие</w:t>
      </w:r>
      <w:r w:rsidR="00F86750" w:rsidRPr="004E1630">
        <w:rPr>
          <w:rFonts w:eastAsia="Calibri"/>
          <w:sz w:val="24"/>
          <w:szCs w:val="24"/>
        </w:rPr>
        <w:t xml:space="preserve"> </w:t>
      </w:r>
      <w:r w:rsidRPr="004E1630">
        <w:rPr>
          <w:rFonts w:eastAsia="Calibri"/>
          <w:sz w:val="24"/>
          <w:szCs w:val="24"/>
        </w:rPr>
        <w:t>градостроительных</w:t>
      </w:r>
      <w:r w:rsidR="00F86750" w:rsidRPr="004E1630">
        <w:rPr>
          <w:rFonts w:eastAsia="Calibri"/>
          <w:sz w:val="24"/>
          <w:szCs w:val="24"/>
        </w:rPr>
        <w:t xml:space="preserve"> </w:t>
      </w:r>
      <w:r w:rsidRPr="004E1630">
        <w:rPr>
          <w:rFonts w:eastAsia="Calibri"/>
          <w:sz w:val="24"/>
          <w:szCs w:val="24"/>
        </w:rPr>
        <w:t>регламентов</w:t>
      </w:r>
      <w:r w:rsidR="00F86750" w:rsidRPr="004E1630">
        <w:rPr>
          <w:rFonts w:eastAsia="Calibri"/>
          <w:sz w:val="24"/>
          <w:szCs w:val="24"/>
        </w:rPr>
        <w:t xml:space="preserve"> </w:t>
      </w:r>
      <w:r w:rsidRPr="004E1630">
        <w:rPr>
          <w:rFonts w:eastAsia="Calibri"/>
          <w:sz w:val="24"/>
          <w:szCs w:val="24"/>
        </w:rPr>
        <w:t>не</w:t>
      </w:r>
      <w:r w:rsidR="00F86750" w:rsidRPr="004E1630">
        <w:rPr>
          <w:rFonts w:eastAsia="Calibri"/>
          <w:sz w:val="24"/>
          <w:szCs w:val="24"/>
        </w:rPr>
        <w:t xml:space="preserve"> </w:t>
      </w:r>
      <w:r w:rsidRPr="004E1630">
        <w:rPr>
          <w:rFonts w:eastAsia="Calibri"/>
          <w:sz w:val="24"/>
          <w:szCs w:val="24"/>
        </w:rPr>
        <w:t>распространяется</w:t>
      </w:r>
      <w:r w:rsidR="00F86750" w:rsidRPr="004E1630">
        <w:rPr>
          <w:rFonts w:eastAsia="Calibri"/>
          <w:sz w:val="24"/>
          <w:szCs w:val="24"/>
        </w:rPr>
        <w:t xml:space="preserve"> </w:t>
      </w:r>
      <w:r w:rsidRPr="004E1630">
        <w:rPr>
          <w:rFonts w:eastAsia="Calibri"/>
          <w:sz w:val="24"/>
          <w:szCs w:val="24"/>
        </w:rPr>
        <w:t>или</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отношении</w:t>
      </w:r>
      <w:r w:rsidR="00F86750" w:rsidRPr="004E1630">
        <w:rPr>
          <w:rFonts w:eastAsia="Calibri"/>
          <w:sz w:val="24"/>
          <w:szCs w:val="24"/>
        </w:rPr>
        <w:t xml:space="preserve"> </w:t>
      </w:r>
      <w:r w:rsidRPr="004E1630">
        <w:rPr>
          <w:rFonts w:eastAsia="Calibri"/>
          <w:sz w:val="24"/>
          <w:szCs w:val="24"/>
        </w:rPr>
        <w:t>которых</w:t>
      </w:r>
      <w:r w:rsidR="00F86750" w:rsidRPr="004E1630">
        <w:rPr>
          <w:rFonts w:eastAsia="Calibri"/>
          <w:sz w:val="24"/>
          <w:szCs w:val="24"/>
        </w:rPr>
        <w:t xml:space="preserve"> </w:t>
      </w:r>
      <w:r w:rsidRPr="004E1630">
        <w:rPr>
          <w:rFonts w:eastAsia="Calibri"/>
          <w:sz w:val="24"/>
          <w:szCs w:val="24"/>
        </w:rPr>
        <w:t>градостроительные</w:t>
      </w:r>
      <w:r w:rsidR="00F86750" w:rsidRPr="004E1630">
        <w:rPr>
          <w:rFonts w:eastAsia="Calibri"/>
          <w:sz w:val="24"/>
          <w:szCs w:val="24"/>
        </w:rPr>
        <w:t xml:space="preserve"> </w:t>
      </w:r>
      <w:r w:rsidRPr="004E1630">
        <w:rPr>
          <w:rFonts w:eastAsia="Calibri"/>
          <w:sz w:val="24"/>
          <w:szCs w:val="24"/>
        </w:rPr>
        <w:t>регламенты</w:t>
      </w:r>
      <w:r w:rsidR="00F86750" w:rsidRPr="004E1630">
        <w:rPr>
          <w:rFonts w:eastAsia="Calibri"/>
          <w:sz w:val="24"/>
          <w:szCs w:val="24"/>
        </w:rPr>
        <w:t xml:space="preserve"> </w:t>
      </w:r>
      <w:r w:rsidRPr="004E1630">
        <w:rPr>
          <w:rFonts w:eastAsia="Calibri"/>
          <w:sz w:val="24"/>
          <w:szCs w:val="24"/>
        </w:rPr>
        <w:t>не</w:t>
      </w:r>
      <w:r w:rsidR="00F86750" w:rsidRPr="004E1630">
        <w:rPr>
          <w:rFonts w:eastAsia="Calibri"/>
          <w:sz w:val="24"/>
          <w:szCs w:val="24"/>
        </w:rPr>
        <w:t xml:space="preserve"> </w:t>
      </w:r>
      <w:r w:rsidRPr="004E1630">
        <w:rPr>
          <w:rFonts w:eastAsia="Calibri"/>
          <w:sz w:val="24"/>
          <w:szCs w:val="24"/>
        </w:rPr>
        <w:t>устанавливаются,</w:t>
      </w:r>
      <w:r w:rsidR="00F86750" w:rsidRPr="004E1630">
        <w:rPr>
          <w:rFonts w:eastAsia="Calibri"/>
          <w:sz w:val="24"/>
          <w:szCs w:val="24"/>
        </w:rPr>
        <w:t xml:space="preserve"> </w:t>
      </w:r>
      <w:r w:rsidRPr="004E1630">
        <w:rPr>
          <w:rFonts w:eastAsia="Calibri"/>
          <w:sz w:val="24"/>
          <w:szCs w:val="24"/>
        </w:rPr>
        <w:t>определяются</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соответствии</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Земельным</w:t>
      </w:r>
      <w:r w:rsidR="00F86750" w:rsidRPr="004E1630">
        <w:rPr>
          <w:rFonts w:eastAsia="Calibri"/>
          <w:sz w:val="24"/>
          <w:szCs w:val="24"/>
        </w:rPr>
        <w:t xml:space="preserve"> </w:t>
      </w:r>
      <w:r w:rsidRPr="004E1630">
        <w:rPr>
          <w:rFonts w:eastAsia="Calibri"/>
          <w:sz w:val="24"/>
          <w:szCs w:val="24"/>
        </w:rPr>
        <w:t>кодексом</w:t>
      </w:r>
      <w:r w:rsidR="00F86750" w:rsidRPr="004E1630">
        <w:rPr>
          <w:rFonts w:eastAsia="Calibri"/>
          <w:sz w:val="24"/>
          <w:szCs w:val="24"/>
        </w:rPr>
        <w:t xml:space="preserve"> </w:t>
      </w:r>
      <w:r w:rsidRPr="004E1630">
        <w:rPr>
          <w:rFonts w:eastAsia="Calibri"/>
          <w:sz w:val="24"/>
          <w:szCs w:val="24"/>
        </w:rPr>
        <w:t>РФ,</w:t>
      </w:r>
      <w:r w:rsidR="00F86750" w:rsidRPr="004E1630">
        <w:rPr>
          <w:rFonts w:eastAsia="Calibri"/>
          <w:sz w:val="24"/>
          <w:szCs w:val="24"/>
        </w:rPr>
        <w:t xml:space="preserve"> </w:t>
      </w:r>
      <w:r w:rsidRPr="004E1630">
        <w:rPr>
          <w:rFonts w:eastAsia="Calibri"/>
          <w:sz w:val="24"/>
          <w:szCs w:val="24"/>
        </w:rPr>
        <w:t>другими</w:t>
      </w:r>
      <w:r w:rsidR="00F86750" w:rsidRPr="004E1630">
        <w:rPr>
          <w:rFonts w:eastAsia="Calibri"/>
          <w:sz w:val="24"/>
          <w:szCs w:val="24"/>
        </w:rPr>
        <w:t xml:space="preserve"> </w:t>
      </w:r>
      <w:r w:rsidRPr="004E1630">
        <w:rPr>
          <w:rFonts w:eastAsia="Calibri"/>
          <w:sz w:val="24"/>
          <w:szCs w:val="24"/>
        </w:rPr>
        <w:t>федеральными</w:t>
      </w:r>
      <w:r w:rsidR="00F86750" w:rsidRPr="004E1630">
        <w:rPr>
          <w:rFonts w:eastAsia="Calibri"/>
          <w:sz w:val="24"/>
          <w:szCs w:val="24"/>
        </w:rPr>
        <w:t xml:space="preserve"> </w:t>
      </w:r>
      <w:r w:rsidRPr="004E1630">
        <w:rPr>
          <w:rFonts w:eastAsia="Calibri"/>
          <w:sz w:val="24"/>
          <w:szCs w:val="24"/>
        </w:rPr>
        <w:t>законами.</w:t>
      </w:r>
    </w:p>
    <w:p w:rsidR="002021B7" w:rsidRPr="004E1630" w:rsidRDefault="002021B7" w:rsidP="0028053E">
      <w:pPr>
        <w:ind w:firstLine="709"/>
        <w:jc w:val="both"/>
        <w:rPr>
          <w:rFonts w:eastAsia="Calibri"/>
          <w:sz w:val="24"/>
          <w:szCs w:val="24"/>
        </w:rPr>
      </w:pPr>
      <w:r w:rsidRPr="004E1630">
        <w:rPr>
          <w:rFonts w:eastAsia="Calibri"/>
          <w:sz w:val="24"/>
          <w:szCs w:val="24"/>
        </w:rPr>
        <w:t>4.</w:t>
      </w:r>
      <w:r w:rsidR="00F86750" w:rsidRPr="004E1630">
        <w:rPr>
          <w:rFonts w:eastAsia="Calibri"/>
          <w:sz w:val="24"/>
          <w:szCs w:val="24"/>
        </w:rPr>
        <w:t xml:space="preserve"> </w:t>
      </w:r>
      <w:r w:rsidRPr="004E1630">
        <w:rPr>
          <w:rFonts w:eastAsia="Calibri"/>
          <w:sz w:val="24"/>
          <w:szCs w:val="24"/>
        </w:rPr>
        <w:t>Собственник</w:t>
      </w:r>
      <w:r w:rsidR="00F86750" w:rsidRPr="004E1630">
        <w:rPr>
          <w:rFonts w:eastAsia="Calibri"/>
          <w:sz w:val="24"/>
          <w:szCs w:val="24"/>
        </w:rPr>
        <w:t xml:space="preserve"> </w:t>
      </w:r>
      <w:r w:rsidRPr="004E1630">
        <w:rPr>
          <w:rFonts w:eastAsia="Calibri"/>
          <w:sz w:val="24"/>
          <w:szCs w:val="24"/>
        </w:rPr>
        <w:t>земельного</w:t>
      </w:r>
      <w:r w:rsidR="00F86750" w:rsidRPr="004E1630">
        <w:rPr>
          <w:rFonts w:eastAsia="Calibri"/>
          <w:sz w:val="24"/>
          <w:szCs w:val="24"/>
        </w:rPr>
        <w:t xml:space="preserve"> </w:t>
      </w:r>
      <w:r w:rsidRPr="004E1630">
        <w:rPr>
          <w:rFonts w:eastAsia="Calibri"/>
          <w:sz w:val="24"/>
          <w:szCs w:val="24"/>
        </w:rPr>
        <w:t>участка</w:t>
      </w:r>
      <w:r w:rsidR="00F86750" w:rsidRPr="004E1630">
        <w:rPr>
          <w:rFonts w:eastAsia="Calibri"/>
          <w:sz w:val="24"/>
          <w:szCs w:val="24"/>
        </w:rPr>
        <w:t xml:space="preserve"> </w:t>
      </w:r>
      <w:r w:rsidRPr="004E1630">
        <w:rPr>
          <w:rFonts w:eastAsia="Calibri"/>
          <w:sz w:val="24"/>
          <w:szCs w:val="24"/>
        </w:rPr>
        <w:t>имеет</w:t>
      </w:r>
      <w:r w:rsidR="00F86750" w:rsidRPr="004E1630">
        <w:rPr>
          <w:rFonts w:eastAsia="Calibri"/>
          <w:sz w:val="24"/>
          <w:szCs w:val="24"/>
        </w:rPr>
        <w:t xml:space="preserve"> </w:t>
      </w:r>
      <w:r w:rsidRPr="004E1630">
        <w:rPr>
          <w:rFonts w:eastAsia="Calibri"/>
          <w:sz w:val="24"/>
          <w:szCs w:val="24"/>
        </w:rPr>
        <w:t>право</w:t>
      </w:r>
      <w:r w:rsidR="00F86750" w:rsidRPr="004E1630">
        <w:rPr>
          <w:rFonts w:eastAsia="Calibri"/>
          <w:sz w:val="24"/>
          <w:szCs w:val="24"/>
        </w:rPr>
        <w:t xml:space="preserve"> </w:t>
      </w:r>
      <w:r w:rsidRPr="004E1630">
        <w:rPr>
          <w:rFonts w:eastAsia="Calibri"/>
          <w:sz w:val="24"/>
          <w:szCs w:val="24"/>
        </w:rPr>
        <w:t>возводить</w:t>
      </w:r>
      <w:r w:rsidR="00F86750" w:rsidRPr="004E1630">
        <w:rPr>
          <w:rFonts w:eastAsia="Calibri"/>
          <w:sz w:val="24"/>
          <w:szCs w:val="24"/>
        </w:rPr>
        <w:t xml:space="preserve"> </w:t>
      </w:r>
      <w:r w:rsidRPr="004E1630">
        <w:rPr>
          <w:rFonts w:eastAsia="Calibri"/>
          <w:sz w:val="24"/>
          <w:szCs w:val="24"/>
        </w:rPr>
        <w:t>жилые,</w:t>
      </w:r>
      <w:r w:rsidR="00F86750" w:rsidRPr="004E1630">
        <w:rPr>
          <w:rFonts w:eastAsia="Calibri"/>
          <w:sz w:val="24"/>
          <w:szCs w:val="24"/>
        </w:rPr>
        <w:t xml:space="preserve"> </w:t>
      </w:r>
      <w:r w:rsidRPr="004E1630">
        <w:rPr>
          <w:rFonts w:eastAsia="Calibri"/>
          <w:sz w:val="24"/>
          <w:szCs w:val="24"/>
        </w:rPr>
        <w:t>производственные,</w:t>
      </w:r>
      <w:r w:rsidR="00F86750" w:rsidRPr="004E1630">
        <w:rPr>
          <w:rFonts w:eastAsia="Calibri"/>
          <w:sz w:val="24"/>
          <w:szCs w:val="24"/>
        </w:rPr>
        <w:t xml:space="preserve"> </w:t>
      </w:r>
      <w:r w:rsidRPr="004E1630">
        <w:rPr>
          <w:rFonts w:eastAsia="Calibri"/>
          <w:sz w:val="24"/>
          <w:szCs w:val="24"/>
        </w:rPr>
        <w:t>культурно-бытовые</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иные</w:t>
      </w:r>
      <w:r w:rsidR="00F86750" w:rsidRPr="004E1630">
        <w:rPr>
          <w:rFonts w:eastAsia="Calibri"/>
          <w:sz w:val="24"/>
          <w:szCs w:val="24"/>
        </w:rPr>
        <w:t xml:space="preserve"> </w:t>
      </w:r>
      <w:r w:rsidRPr="004E1630">
        <w:rPr>
          <w:rFonts w:eastAsia="Calibri"/>
          <w:sz w:val="24"/>
          <w:szCs w:val="24"/>
        </w:rPr>
        <w:t>здания,</w:t>
      </w:r>
      <w:r w:rsidR="00F86750" w:rsidRPr="004E1630">
        <w:rPr>
          <w:rFonts w:eastAsia="Calibri"/>
          <w:sz w:val="24"/>
          <w:szCs w:val="24"/>
        </w:rPr>
        <w:t xml:space="preserve"> </w:t>
      </w:r>
      <w:r w:rsidRPr="004E1630">
        <w:rPr>
          <w:rFonts w:eastAsia="Calibri"/>
          <w:sz w:val="24"/>
          <w:szCs w:val="24"/>
        </w:rPr>
        <w:t>строения,</w:t>
      </w:r>
      <w:r w:rsidR="00F86750" w:rsidRPr="004E1630">
        <w:rPr>
          <w:rFonts w:eastAsia="Calibri"/>
          <w:sz w:val="24"/>
          <w:szCs w:val="24"/>
        </w:rPr>
        <w:t xml:space="preserve"> </w:t>
      </w:r>
      <w:r w:rsidRPr="004E1630">
        <w:rPr>
          <w:rFonts w:eastAsia="Calibri"/>
          <w:sz w:val="24"/>
          <w:szCs w:val="24"/>
        </w:rPr>
        <w:t>сооружения</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соответствии</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целевым</w:t>
      </w:r>
      <w:r w:rsidR="00F86750" w:rsidRPr="004E1630">
        <w:rPr>
          <w:rFonts w:eastAsia="Calibri"/>
          <w:sz w:val="24"/>
          <w:szCs w:val="24"/>
        </w:rPr>
        <w:t xml:space="preserve"> </w:t>
      </w:r>
      <w:r w:rsidRPr="004E1630">
        <w:rPr>
          <w:rFonts w:eastAsia="Calibri"/>
          <w:sz w:val="24"/>
          <w:szCs w:val="24"/>
        </w:rPr>
        <w:t>назначением</w:t>
      </w:r>
      <w:r w:rsidR="00F86750" w:rsidRPr="004E1630">
        <w:rPr>
          <w:rFonts w:eastAsia="Calibri"/>
          <w:sz w:val="24"/>
          <w:szCs w:val="24"/>
        </w:rPr>
        <w:t xml:space="preserve"> </w:t>
      </w:r>
      <w:r w:rsidRPr="004E1630">
        <w:rPr>
          <w:rFonts w:eastAsia="Calibri"/>
          <w:sz w:val="24"/>
          <w:szCs w:val="24"/>
        </w:rPr>
        <w:t>земельного</w:t>
      </w:r>
      <w:r w:rsidR="00F86750" w:rsidRPr="004E1630">
        <w:rPr>
          <w:rFonts w:eastAsia="Calibri"/>
          <w:sz w:val="24"/>
          <w:szCs w:val="24"/>
        </w:rPr>
        <w:t xml:space="preserve"> </w:t>
      </w:r>
      <w:r w:rsidRPr="004E1630">
        <w:rPr>
          <w:rFonts w:eastAsia="Calibri"/>
          <w:sz w:val="24"/>
          <w:szCs w:val="24"/>
        </w:rPr>
        <w:t>участка</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его</w:t>
      </w:r>
      <w:r w:rsidR="00F86750" w:rsidRPr="004E1630">
        <w:rPr>
          <w:rFonts w:eastAsia="Calibri"/>
          <w:sz w:val="24"/>
          <w:szCs w:val="24"/>
        </w:rPr>
        <w:t xml:space="preserve"> </w:t>
      </w:r>
      <w:r w:rsidRPr="004E1630">
        <w:rPr>
          <w:rFonts w:eastAsia="Calibri"/>
          <w:sz w:val="24"/>
          <w:szCs w:val="24"/>
        </w:rPr>
        <w:t>разрешенным</w:t>
      </w:r>
      <w:r w:rsidR="00F86750" w:rsidRPr="004E1630">
        <w:rPr>
          <w:rFonts w:eastAsia="Calibri"/>
          <w:sz w:val="24"/>
          <w:szCs w:val="24"/>
        </w:rPr>
        <w:t xml:space="preserve"> </w:t>
      </w:r>
      <w:r w:rsidRPr="004E1630">
        <w:rPr>
          <w:rFonts w:eastAsia="Calibri"/>
          <w:sz w:val="24"/>
          <w:szCs w:val="24"/>
        </w:rPr>
        <w:t>использованием</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соблюдением</w:t>
      </w:r>
      <w:r w:rsidR="00F86750" w:rsidRPr="004E1630">
        <w:rPr>
          <w:rFonts w:eastAsia="Calibri"/>
          <w:sz w:val="24"/>
          <w:szCs w:val="24"/>
        </w:rPr>
        <w:t xml:space="preserve"> </w:t>
      </w:r>
      <w:r w:rsidRPr="004E1630">
        <w:rPr>
          <w:rFonts w:eastAsia="Calibri"/>
          <w:sz w:val="24"/>
          <w:szCs w:val="24"/>
        </w:rPr>
        <w:t>требований</w:t>
      </w:r>
      <w:r w:rsidR="00F86750" w:rsidRPr="004E1630">
        <w:rPr>
          <w:rFonts w:eastAsia="Calibri"/>
          <w:sz w:val="24"/>
          <w:szCs w:val="24"/>
        </w:rPr>
        <w:t xml:space="preserve"> </w:t>
      </w:r>
      <w:r w:rsidRPr="004E1630">
        <w:rPr>
          <w:rFonts w:eastAsia="Calibri"/>
          <w:sz w:val="24"/>
          <w:szCs w:val="24"/>
        </w:rPr>
        <w:t>градостроительных</w:t>
      </w:r>
      <w:r w:rsidR="00F86750" w:rsidRPr="004E1630">
        <w:rPr>
          <w:rFonts w:eastAsia="Calibri"/>
          <w:sz w:val="24"/>
          <w:szCs w:val="24"/>
        </w:rPr>
        <w:t xml:space="preserve"> </w:t>
      </w:r>
      <w:r w:rsidRPr="004E1630">
        <w:rPr>
          <w:rFonts w:eastAsia="Calibri"/>
          <w:sz w:val="24"/>
          <w:szCs w:val="24"/>
        </w:rPr>
        <w:t>регламентов.</w:t>
      </w:r>
    </w:p>
    <w:p w:rsidR="002021B7" w:rsidRPr="004E1630" w:rsidRDefault="002021B7" w:rsidP="0028053E">
      <w:pPr>
        <w:ind w:firstLine="709"/>
        <w:jc w:val="both"/>
        <w:rPr>
          <w:rFonts w:eastAsia="Calibri"/>
          <w:sz w:val="24"/>
          <w:szCs w:val="24"/>
        </w:rPr>
      </w:pPr>
      <w:r w:rsidRPr="004E1630">
        <w:rPr>
          <w:rFonts w:eastAsia="Calibri"/>
          <w:sz w:val="24"/>
          <w:szCs w:val="24"/>
        </w:rPr>
        <w:t>Градостроительные</w:t>
      </w:r>
      <w:r w:rsidR="00F86750" w:rsidRPr="004E1630">
        <w:rPr>
          <w:rFonts w:eastAsia="Calibri"/>
          <w:sz w:val="24"/>
          <w:szCs w:val="24"/>
        </w:rPr>
        <w:t xml:space="preserve"> </w:t>
      </w:r>
      <w:r w:rsidRPr="004E1630">
        <w:rPr>
          <w:rFonts w:eastAsia="Calibri"/>
          <w:sz w:val="24"/>
          <w:szCs w:val="24"/>
        </w:rPr>
        <w:t>регламенты</w:t>
      </w:r>
      <w:r w:rsidR="00F86750" w:rsidRPr="004E1630">
        <w:rPr>
          <w:rFonts w:eastAsia="Calibri"/>
          <w:sz w:val="24"/>
          <w:szCs w:val="24"/>
        </w:rPr>
        <w:t xml:space="preserve"> </w:t>
      </w:r>
      <w:r w:rsidRPr="004E1630">
        <w:rPr>
          <w:rFonts w:eastAsia="Calibri"/>
          <w:sz w:val="24"/>
          <w:szCs w:val="24"/>
        </w:rPr>
        <w:t>обязательны</w:t>
      </w:r>
      <w:r w:rsidR="00F86750" w:rsidRPr="004E1630">
        <w:rPr>
          <w:rFonts w:eastAsia="Calibri"/>
          <w:sz w:val="24"/>
          <w:szCs w:val="24"/>
        </w:rPr>
        <w:t xml:space="preserve"> </w:t>
      </w:r>
      <w:r w:rsidRPr="004E1630">
        <w:rPr>
          <w:rFonts w:eastAsia="Calibri"/>
          <w:sz w:val="24"/>
          <w:szCs w:val="24"/>
        </w:rPr>
        <w:t>для</w:t>
      </w:r>
      <w:r w:rsidR="00F86750" w:rsidRPr="004E1630">
        <w:rPr>
          <w:rFonts w:eastAsia="Calibri"/>
          <w:sz w:val="24"/>
          <w:szCs w:val="24"/>
        </w:rPr>
        <w:t xml:space="preserve"> </w:t>
      </w:r>
      <w:r w:rsidRPr="004E1630">
        <w:rPr>
          <w:rFonts w:eastAsia="Calibri"/>
          <w:sz w:val="24"/>
          <w:szCs w:val="24"/>
        </w:rPr>
        <w:t>исполнения</w:t>
      </w:r>
      <w:r w:rsidR="00F86750" w:rsidRPr="004E1630">
        <w:rPr>
          <w:rFonts w:eastAsia="Calibri"/>
          <w:sz w:val="24"/>
          <w:szCs w:val="24"/>
        </w:rPr>
        <w:t xml:space="preserve"> </w:t>
      </w:r>
      <w:r w:rsidRPr="004E1630">
        <w:rPr>
          <w:rFonts w:eastAsia="Calibri"/>
          <w:sz w:val="24"/>
          <w:szCs w:val="24"/>
        </w:rPr>
        <w:t>всеми</w:t>
      </w:r>
      <w:r w:rsidR="00F86750" w:rsidRPr="004E1630">
        <w:rPr>
          <w:rFonts w:eastAsia="Calibri"/>
          <w:sz w:val="24"/>
          <w:szCs w:val="24"/>
        </w:rPr>
        <w:t xml:space="preserve"> </w:t>
      </w:r>
      <w:r w:rsidRPr="004E1630">
        <w:rPr>
          <w:rFonts w:eastAsia="Calibri"/>
          <w:sz w:val="24"/>
          <w:szCs w:val="24"/>
        </w:rPr>
        <w:t>собственниками</w:t>
      </w:r>
      <w:r w:rsidR="00F86750" w:rsidRPr="004E1630">
        <w:rPr>
          <w:rFonts w:eastAsia="Calibri"/>
          <w:sz w:val="24"/>
          <w:szCs w:val="24"/>
        </w:rPr>
        <w:t xml:space="preserve"> </w:t>
      </w:r>
      <w:r w:rsidRPr="004E1630">
        <w:rPr>
          <w:rFonts w:eastAsia="Calibri"/>
          <w:sz w:val="24"/>
          <w:szCs w:val="24"/>
        </w:rPr>
        <w:t>земельных</w:t>
      </w:r>
      <w:r w:rsidR="00F86750" w:rsidRPr="004E1630">
        <w:rPr>
          <w:rFonts w:eastAsia="Calibri"/>
          <w:sz w:val="24"/>
          <w:szCs w:val="24"/>
        </w:rPr>
        <w:t xml:space="preserve"> </w:t>
      </w:r>
      <w:r w:rsidRPr="004E1630">
        <w:rPr>
          <w:rFonts w:eastAsia="Calibri"/>
          <w:sz w:val="24"/>
          <w:szCs w:val="24"/>
        </w:rPr>
        <w:t>участков,</w:t>
      </w:r>
      <w:r w:rsidR="00F86750" w:rsidRPr="004E1630">
        <w:rPr>
          <w:rFonts w:eastAsia="Calibri"/>
          <w:sz w:val="24"/>
          <w:szCs w:val="24"/>
        </w:rPr>
        <w:t xml:space="preserve"> </w:t>
      </w:r>
      <w:r w:rsidRPr="004E1630">
        <w:rPr>
          <w:rFonts w:eastAsia="Calibri"/>
          <w:sz w:val="24"/>
          <w:szCs w:val="24"/>
        </w:rPr>
        <w:t>землепользователями,</w:t>
      </w:r>
      <w:r w:rsidR="00F86750" w:rsidRPr="004E1630">
        <w:rPr>
          <w:rFonts w:eastAsia="Calibri"/>
          <w:sz w:val="24"/>
          <w:szCs w:val="24"/>
        </w:rPr>
        <w:t xml:space="preserve"> </w:t>
      </w:r>
      <w:r w:rsidRPr="004E1630">
        <w:rPr>
          <w:rFonts w:eastAsia="Calibri"/>
          <w:sz w:val="24"/>
          <w:szCs w:val="24"/>
        </w:rPr>
        <w:t>землевладельцами</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арендаторами</w:t>
      </w:r>
      <w:r w:rsidR="00F86750" w:rsidRPr="004E1630">
        <w:rPr>
          <w:rFonts w:eastAsia="Calibri"/>
          <w:sz w:val="24"/>
          <w:szCs w:val="24"/>
        </w:rPr>
        <w:t xml:space="preserve"> </w:t>
      </w:r>
      <w:r w:rsidRPr="004E1630">
        <w:rPr>
          <w:rFonts w:eastAsia="Calibri"/>
          <w:sz w:val="24"/>
          <w:szCs w:val="24"/>
        </w:rPr>
        <w:t>земельных</w:t>
      </w:r>
      <w:r w:rsidR="00F86750" w:rsidRPr="004E1630">
        <w:rPr>
          <w:rFonts w:eastAsia="Calibri"/>
          <w:sz w:val="24"/>
          <w:szCs w:val="24"/>
        </w:rPr>
        <w:t xml:space="preserve"> </w:t>
      </w:r>
      <w:r w:rsidRPr="004E1630">
        <w:rPr>
          <w:rFonts w:eastAsia="Calibri"/>
          <w:sz w:val="24"/>
          <w:szCs w:val="24"/>
        </w:rPr>
        <w:t>участков</w:t>
      </w:r>
      <w:r w:rsidR="00F86750" w:rsidRPr="004E1630">
        <w:rPr>
          <w:rFonts w:eastAsia="Calibri"/>
          <w:sz w:val="24"/>
          <w:szCs w:val="24"/>
        </w:rPr>
        <w:t xml:space="preserve"> </w:t>
      </w:r>
      <w:r w:rsidRPr="004E1630">
        <w:rPr>
          <w:rFonts w:eastAsia="Calibri"/>
          <w:sz w:val="24"/>
          <w:szCs w:val="24"/>
        </w:rPr>
        <w:t>независимо</w:t>
      </w:r>
      <w:r w:rsidR="00F86750" w:rsidRPr="004E1630">
        <w:rPr>
          <w:rFonts w:eastAsia="Calibri"/>
          <w:sz w:val="24"/>
          <w:szCs w:val="24"/>
        </w:rPr>
        <w:t xml:space="preserve"> </w:t>
      </w:r>
      <w:r w:rsidRPr="004E1630">
        <w:rPr>
          <w:rFonts w:eastAsia="Calibri"/>
          <w:sz w:val="24"/>
          <w:szCs w:val="24"/>
        </w:rPr>
        <w:t>от</w:t>
      </w:r>
      <w:r w:rsidR="00F86750" w:rsidRPr="004E1630">
        <w:rPr>
          <w:rFonts w:eastAsia="Calibri"/>
          <w:sz w:val="24"/>
          <w:szCs w:val="24"/>
        </w:rPr>
        <w:t xml:space="preserve"> </w:t>
      </w:r>
      <w:r w:rsidRPr="004E1630">
        <w:rPr>
          <w:rFonts w:eastAsia="Calibri"/>
          <w:sz w:val="24"/>
          <w:szCs w:val="24"/>
        </w:rPr>
        <w:t>форм</w:t>
      </w:r>
      <w:r w:rsidR="00F86750" w:rsidRPr="004E1630">
        <w:rPr>
          <w:rFonts w:eastAsia="Calibri"/>
          <w:sz w:val="24"/>
          <w:szCs w:val="24"/>
        </w:rPr>
        <w:t xml:space="preserve"> </w:t>
      </w:r>
      <w:r w:rsidRPr="004E1630">
        <w:rPr>
          <w:rFonts w:eastAsia="Calibri"/>
          <w:sz w:val="24"/>
          <w:szCs w:val="24"/>
        </w:rPr>
        <w:t>собственности</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иных</w:t>
      </w:r>
      <w:r w:rsidR="00F86750" w:rsidRPr="004E1630">
        <w:rPr>
          <w:rFonts w:eastAsia="Calibri"/>
          <w:sz w:val="24"/>
          <w:szCs w:val="24"/>
        </w:rPr>
        <w:t xml:space="preserve"> </w:t>
      </w:r>
      <w:r w:rsidRPr="004E1630">
        <w:rPr>
          <w:rFonts w:eastAsia="Calibri"/>
          <w:sz w:val="24"/>
          <w:szCs w:val="24"/>
        </w:rPr>
        <w:t>прав</w:t>
      </w:r>
      <w:r w:rsidR="00F86750" w:rsidRPr="004E1630">
        <w:rPr>
          <w:rFonts w:eastAsia="Calibri"/>
          <w:sz w:val="24"/>
          <w:szCs w:val="24"/>
        </w:rPr>
        <w:t xml:space="preserve"> </w:t>
      </w:r>
      <w:r w:rsidRPr="004E1630">
        <w:rPr>
          <w:rFonts w:eastAsia="Calibri"/>
          <w:sz w:val="24"/>
          <w:szCs w:val="24"/>
        </w:rPr>
        <w:t>на</w:t>
      </w:r>
      <w:r w:rsidR="00F86750" w:rsidRPr="004E1630">
        <w:rPr>
          <w:rFonts w:eastAsia="Calibri"/>
          <w:sz w:val="24"/>
          <w:szCs w:val="24"/>
        </w:rPr>
        <w:t xml:space="preserve"> </w:t>
      </w:r>
      <w:r w:rsidRPr="004E1630">
        <w:rPr>
          <w:rFonts w:eastAsia="Calibri"/>
          <w:sz w:val="24"/>
          <w:szCs w:val="24"/>
        </w:rPr>
        <w:t>земельные</w:t>
      </w:r>
      <w:r w:rsidR="00F86750" w:rsidRPr="004E1630">
        <w:rPr>
          <w:rFonts w:eastAsia="Calibri"/>
          <w:sz w:val="24"/>
          <w:szCs w:val="24"/>
        </w:rPr>
        <w:t xml:space="preserve"> </w:t>
      </w:r>
      <w:r w:rsidRPr="004E1630">
        <w:rPr>
          <w:rFonts w:eastAsia="Calibri"/>
          <w:sz w:val="24"/>
          <w:szCs w:val="24"/>
        </w:rPr>
        <w:t>участки.</w:t>
      </w:r>
    </w:p>
    <w:p w:rsidR="002021B7" w:rsidRPr="004E1630" w:rsidRDefault="002021B7" w:rsidP="0028053E">
      <w:pPr>
        <w:ind w:firstLine="709"/>
        <w:jc w:val="both"/>
        <w:rPr>
          <w:rFonts w:eastAsia="Calibri"/>
          <w:sz w:val="24"/>
          <w:szCs w:val="24"/>
        </w:rPr>
      </w:pPr>
      <w:r w:rsidRPr="004E1630">
        <w:rPr>
          <w:rFonts w:eastAsia="Calibri"/>
          <w:sz w:val="24"/>
          <w:szCs w:val="24"/>
        </w:rPr>
        <w:t>5.</w:t>
      </w:r>
      <w:r w:rsidR="00F86750" w:rsidRPr="004E1630">
        <w:rPr>
          <w:rFonts w:eastAsia="Calibri"/>
          <w:sz w:val="24"/>
          <w:szCs w:val="24"/>
        </w:rPr>
        <w:t xml:space="preserve"> </w:t>
      </w:r>
      <w:r w:rsidRPr="004E1630">
        <w:rPr>
          <w:rFonts w:eastAsia="Calibri"/>
          <w:sz w:val="24"/>
          <w:szCs w:val="24"/>
        </w:rPr>
        <w:t>Земельный</w:t>
      </w:r>
      <w:r w:rsidR="00F86750" w:rsidRPr="004E1630">
        <w:rPr>
          <w:rFonts w:eastAsia="Calibri"/>
          <w:sz w:val="24"/>
          <w:szCs w:val="24"/>
        </w:rPr>
        <w:t xml:space="preserve"> </w:t>
      </w:r>
      <w:r w:rsidRPr="004E1630">
        <w:rPr>
          <w:rFonts w:eastAsia="Calibri"/>
          <w:sz w:val="24"/>
          <w:szCs w:val="24"/>
        </w:rPr>
        <w:t>участок</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прочно</w:t>
      </w:r>
      <w:r w:rsidR="00F86750" w:rsidRPr="004E1630">
        <w:rPr>
          <w:rFonts w:eastAsia="Calibri"/>
          <w:sz w:val="24"/>
          <w:szCs w:val="24"/>
        </w:rPr>
        <w:t xml:space="preserve"> </w:t>
      </w:r>
      <w:r w:rsidRPr="004E1630">
        <w:rPr>
          <w:rFonts w:eastAsia="Calibri"/>
          <w:sz w:val="24"/>
          <w:szCs w:val="24"/>
        </w:rPr>
        <w:t>связанные</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ним</w:t>
      </w:r>
      <w:r w:rsidR="00F86750" w:rsidRPr="004E1630">
        <w:rPr>
          <w:rFonts w:eastAsia="Calibri"/>
          <w:sz w:val="24"/>
          <w:szCs w:val="24"/>
        </w:rPr>
        <w:t xml:space="preserve"> </w:t>
      </w:r>
      <w:r w:rsidRPr="004E1630">
        <w:rPr>
          <w:rFonts w:eastAsia="Calibri"/>
          <w:sz w:val="24"/>
          <w:szCs w:val="24"/>
        </w:rPr>
        <w:t>объекты</w:t>
      </w:r>
      <w:r w:rsidR="00F86750" w:rsidRPr="004E1630">
        <w:rPr>
          <w:rFonts w:eastAsia="Calibri"/>
          <w:sz w:val="24"/>
          <w:szCs w:val="24"/>
        </w:rPr>
        <w:t xml:space="preserve"> </w:t>
      </w:r>
      <w:r w:rsidRPr="004E1630">
        <w:rPr>
          <w:rFonts w:eastAsia="Calibri"/>
          <w:sz w:val="24"/>
          <w:szCs w:val="24"/>
        </w:rPr>
        <w:t>недвижимости</w:t>
      </w:r>
      <w:r w:rsidR="00F86750" w:rsidRPr="004E1630">
        <w:rPr>
          <w:rFonts w:eastAsia="Calibri"/>
          <w:sz w:val="24"/>
          <w:szCs w:val="24"/>
        </w:rPr>
        <w:t xml:space="preserve"> </w:t>
      </w:r>
      <w:r w:rsidRPr="004E1630">
        <w:rPr>
          <w:rFonts w:eastAsia="Calibri"/>
          <w:sz w:val="24"/>
          <w:szCs w:val="24"/>
        </w:rPr>
        <w:t>не</w:t>
      </w:r>
      <w:r w:rsidR="00F86750" w:rsidRPr="004E1630">
        <w:rPr>
          <w:rFonts w:eastAsia="Calibri"/>
          <w:sz w:val="24"/>
          <w:szCs w:val="24"/>
        </w:rPr>
        <w:t xml:space="preserve"> </w:t>
      </w:r>
      <w:r w:rsidRPr="004E1630">
        <w:rPr>
          <w:rFonts w:eastAsia="Calibri"/>
          <w:sz w:val="24"/>
          <w:szCs w:val="24"/>
        </w:rPr>
        <w:t>соответствуют</w:t>
      </w:r>
      <w:r w:rsidR="00F86750" w:rsidRPr="004E1630">
        <w:rPr>
          <w:rFonts w:eastAsia="Calibri"/>
          <w:sz w:val="24"/>
          <w:szCs w:val="24"/>
        </w:rPr>
        <w:t xml:space="preserve"> </w:t>
      </w:r>
      <w:r w:rsidRPr="004E1630">
        <w:rPr>
          <w:rFonts w:eastAsia="Calibri"/>
          <w:sz w:val="24"/>
          <w:szCs w:val="24"/>
        </w:rPr>
        <w:t>установленному</w:t>
      </w:r>
      <w:r w:rsidR="00F86750" w:rsidRPr="004E1630">
        <w:rPr>
          <w:rFonts w:eastAsia="Calibri"/>
          <w:sz w:val="24"/>
          <w:szCs w:val="24"/>
        </w:rPr>
        <w:t xml:space="preserve"> </w:t>
      </w:r>
      <w:r w:rsidRPr="004E1630">
        <w:rPr>
          <w:rFonts w:eastAsia="Calibri"/>
          <w:sz w:val="24"/>
          <w:szCs w:val="24"/>
        </w:rPr>
        <w:t>градостроительному</w:t>
      </w:r>
      <w:r w:rsidR="00F86750" w:rsidRPr="004E1630">
        <w:rPr>
          <w:rFonts w:eastAsia="Calibri"/>
          <w:sz w:val="24"/>
          <w:szCs w:val="24"/>
        </w:rPr>
        <w:t xml:space="preserve"> </w:t>
      </w:r>
      <w:r w:rsidRPr="004E1630">
        <w:rPr>
          <w:rFonts w:eastAsia="Calibri"/>
          <w:sz w:val="24"/>
          <w:szCs w:val="24"/>
        </w:rPr>
        <w:t>регламенту</w:t>
      </w:r>
      <w:r w:rsidR="00F86750" w:rsidRPr="004E1630">
        <w:rPr>
          <w:rFonts w:eastAsia="Calibri"/>
          <w:sz w:val="24"/>
          <w:szCs w:val="24"/>
        </w:rPr>
        <w:t xml:space="preserve"> </w:t>
      </w:r>
      <w:r w:rsidRPr="004E1630">
        <w:rPr>
          <w:rFonts w:eastAsia="Calibri"/>
          <w:sz w:val="24"/>
          <w:szCs w:val="24"/>
        </w:rPr>
        <w:t>территориальных</w:t>
      </w:r>
      <w:r w:rsidR="00F86750" w:rsidRPr="004E1630">
        <w:rPr>
          <w:rFonts w:eastAsia="Calibri"/>
          <w:sz w:val="24"/>
          <w:szCs w:val="24"/>
        </w:rPr>
        <w:t xml:space="preserve"> </w:t>
      </w:r>
      <w:r w:rsidRPr="004E1630">
        <w:rPr>
          <w:rFonts w:eastAsia="Calibri"/>
          <w:sz w:val="24"/>
          <w:szCs w:val="24"/>
        </w:rPr>
        <w:t>зон</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случае,</w:t>
      </w:r>
      <w:r w:rsidR="00F86750" w:rsidRPr="004E1630">
        <w:rPr>
          <w:rFonts w:eastAsia="Calibri"/>
          <w:sz w:val="24"/>
          <w:szCs w:val="24"/>
        </w:rPr>
        <w:t xml:space="preserve"> </w:t>
      </w:r>
      <w:r w:rsidRPr="004E1630">
        <w:rPr>
          <w:rFonts w:eastAsia="Calibri"/>
          <w:sz w:val="24"/>
          <w:szCs w:val="24"/>
        </w:rPr>
        <w:t>если:</w:t>
      </w:r>
    </w:p>
    <w:p w:rsidR="002021B7" w:rsidRPr="004E1630" w:rsidRDefault="002021B7" w:rsidP="0028053E">
      <w:pPr>
        <w:ind w:firstLine="709"/>
        <w:jc w:val="both"/>
        <w:rPr>
          <w:rFonts w:eastAsia="Calibri"/>
          <w:sz w:val="24"/>
          <w:szCs w:val="24"/>
        </w:rPr>
      </w:pPr>
      <w:r w:rsidRPr="004E1630">
        <w:rPr>
          <w:rFonts w:eastAsia="Calibri"/>
          <w:sz w:val="24"/>
          <w:szCs w:val="24"/>
        </w:rPr>
        <w:t>-</w:t>
      </w:r>
      <w:r w:rsidR="00F86750" w:rsidRPr="004E1630">
        <w:rPr>
          <w:rFonts w:eastAsia="Calibri"/>
          <w:sz w:val="24"/>
          <w:szCs w:val="24"/>
        </w:rPr>
        <w:t xml:space="preserve"> </w:t>
      </w:r>
      <w:r w:rsidRPr="004E1630">
        <w:rPr>
          <w:rFonts w:eastAsia="Calibri"/>
          <w:sz w:val="24"/>
          <w:szCs w:val="24"/>
        </w:rPr>
        <w:t>виды</w:t>
      </w:r>
      <w:r w:rsidR="00F86750" w:rsidRPr="004E1630">
        <w:rPr>
          <w:rFonts w:eastAsia="Calibri"/>
          <w:sz w:val="24"/>
          <w:szCs w:val="24"/>
        </w:rPr>
        <w:t xml:space="preserve"> </w:t>
      </w:r>
      <w:r w:rsidRPr="004E1630">
        <w:rPr>
          <w:rFonts w:eastAsia="Calibri"/>
          <w:sz w:val="24"/>
          <w:szCs w:val="24"/>
        </w:rPr>
        <w:t>их</w:t>
      </w:r>
      <w:r w:rsidR="00F86750" w:rsidRPr="004E1630">
        <w:rPr>
          <w:rFonts w:eastAsia="Calibri"/>
          <w:sz w:val="24"/>
          <w:szCs w:val="24"/>
        </w:rPr>
        <w:t xml:space="preserve"> </w:t>
      </w:r>
      <w:r w:rsidRPr="004E1630">
        <w:rPr>
          <w:rFonts w:eastAsia="Calibri"/>
          <w:sz w:val="24"/>
          <w:szCs w:val="24"/>
        </w:rPr>
        <w:t>использования</w:t>
      </w:r>
      <w:r w:rsidR="00F86750" w:rsidRPr="004E1630">
        <w:rPr>
          <w:rFonts w:eastAsia="Calibri"/>
          <w:sz w:val="24"/>
          <w:szCs w:val="24"/>
        </w:rPr>
        <w:t xml:space="preserve"> </w:t>
      </w:r>
      <w:r w:rsidRPr="004E1630">
        <w:rPr>
          <w:rFonts w:eastAsia="Calibri"/>
          <w:sz w:val="24"/>
          <w:szCs w:val="24"/>
        </w:rPr>
        <w:t>не</w:t>
      </w:r>
      <w:r w:rsidR="00F86750" w:rsidRPr="004E1630">
        <w:rPr>
          <w:rFonts w:eastAsia="Calibri"/>
          <w:sz w:val="24"/>
          <w:szCs w:val="24"/>
        </w:rPr>
        <w:t xml:space="preserve"> </w:t>
      </w:r>
      <w:r w:rsidRPr="004E1630">
        <w:rPr>
          <w:rFonts w:eastAsia="Calibri"/>
          <w:sz w:val="24"/>
          <w:szCs w:val="24"/>
        </w:rPr>
        <w:t>входят</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перечень</w:t>
      </w:r>
      <w:r w:rsidR="00F86750" w:rsidRPr="004E1630">
        <w:rPr>
          <w:rFonts w:eastAsia="Calibri"/>
          <w:sz w:val="24"/>
          <w:szCs w:val="24"/>
        </w:rPr>
        <w:t xml:space="preserve"> </w:t>
      </w:r>
      <w:r w:rsidRPr="004E1630">
        <w:rPr>
          <w:rFonts w:eastAsia="Calibri"/>
          <w:sz w:val="24"/>
          <w:szCs w:val="24"/>
        </w:rPr>
        <w:t>видов</w:t>
      </w:r>
      <w:r w:rsidR="00F86750" w:rsidRPr="004E1630">
        <w:rPr>
          <w:rFonts w:eastAsia="Calibri"/>
          <w:sz w:val="24"/>
          <w:szCs w:val="24"/>
        </w:rPr>
        <w:t xml:space="preserve"> </w:t>
      </w:r>
      <w:r w:rsidRPr="004E1630">
        <w:rPr>
          <w:rFonts w:eastAsia="Calibri"/>
          <w:sz w:val="24"/>
          <w:szCs w:val="24"/>
        </w:rPr>
        <w:t>разрешенного</w:t>
      </w:r>
      <w:r w:rsidR="00F86750" w:rsidRPr="004E1630">
        <w:rPr>
          <w:rFonts w:eastAsia="Calibri"/>
          <w:sz w:val="24"/>
          <w:szCs w:val="24"/>
        </w:rPr>
        <w:t xml:space="preserve"> </w:t>
      </w:r>
      <w:r w:rsidRPr="004E1630">
        <w:rPr>
          <w:rFonts w:eastAsia="Calibri"/>
          <w:sz w:val="24"/>
          <w:szCs w:val="24"/>
        </w:rPr>
        <w:t>использования;</w:t>
      </w:r>
    </w:p>
    <w:p w:rsidR="002021B7" w:rsidRPr="004E1630" w:rsidRDefault="002021B7" w:rsidP="0028053E">
      <w:pPr>
        <w:ind w:firstLine="709"/>
        <w:jc w:val="both"/>
        <w:rPr>
          <w:rFonts w:eastAsia="Calibri"/>
          <w:sz w:val="24"/>
          <w:szCs w:val="24"/>
        </w:rPr>
      </w:pPr>
      <w:r w:rsidRPr="004E1630">
        <w:rPr>
          <w:rFonts w:eastAsia="Calibri"/>
          <w:sz w:val="24"/>
          <w:szCs w:val="24"/>
        </w:rPr>
        <w:t>-</w:t>
      </w:r>
      <w:r w:rsidR="00F86750" w:rsidRPr="004E1630">
        <w:rPr>
          <w:rFonts w:eastAsia="Calibri"/>
          <w:sz w:val="24"/>
          <w:szCs w:val="24"/>
        </w:rPr>
        <w:t xml:space="preserve"> </w:t>
      </w:r>
      <w:r w:rsidRPr="004E1630">
        <w:rPr>
          <w:rFonts w:eastAsia="Calibri"/>
          <w:sz w:val="24"/>
          <w:szCs w:val="24"/>
        </w:rPr>
        <w:t>их</w:t>
      </w:r>
      <w:r w:rsidR="00F86750" w:rsidRPr="004E1630">
        <w:rPr>
          <w:rFonts w:eastAsia="Calibri"/>
          <w:sz w:val="24"/>
          <w:szCs w:val="24"/>
        </w:rPr>
        <w:t xml:space="preserve"> </w:t>
      </w:r>
      <w:r w:rsidRPr="004E1630">
        <w:rPr>
          <w:rFonts w:eastAsia="Calibri"/>
          <w:sz w:val="24"/>
          <w:szCs w:val="24"/>
        </w:rPr>
        <w:t>размеры</w:t>
      </w:r>
      <w:r w:rsidR="00F86750" w:rsidRPr="004E1630">
        <w:rPr>
          <w:rFonts w:eastAsia="Calibri"/>
          <w:sz w:val="24"/>
          <w:szCs w:val="24"/>
        </w:rPr>
        <w:t xml:space="preserve"> </w:t>
      </w:r>
      <w:r w:rsidRPr="004E1630">
        <w:rPr>
          <w:rFonts w:eastAsia="Calibri"/>
          <w:sz w:val="24"/>
          <w:szCs w:val="24"/>
        </w:rPr>
        <w:t>не</w:t>
      </w:r>
      <w:r w:rsidR="00F86750" w:rsidRPr="004E1630">
        <w:rPr>
          <w:rFonts w:eastAsia="Calibri"/>
          <w:sz w:val="24"/>
          <w:szCs w:val="24"/>
        </w:rPr>
        <w:t xml:space="preserve"> </w:t>
      </w:r>
      <w:r w:rsidRPr="004E1630">
        <w:rPr>
          <w:rFonts w:eastAsia="Calibri"/>
          <w:sz w:val="24"/>
          <w:szCs w:val="24"/>
        </w:rPr>
        <w:t>соответствуют</w:t>
      </w:r>
      <w:r w:rsidR="00F86750" w:rsidRPr="004E1630">
        <w:rPr>
          <w:rFonts w:eastAsia="Calibri"/>
          <w:sz w:val="24"/>
          <w:szCs w:val="24"/>
        </w:rPr>
        <w:t xml:space="preserve"> </w:t>
      </w:r>
      <w:r w:rsidRPr="004E1630">
        <w:rPr>
          <w:rFonts w:eastAsia="Calibri"/>
          <w:sz w:val="24"/>
          <w:szCs w:val="24"/>
        </w:rPr>
        <w:t>предельным</w:t>
      </w:r>
      <w:r w:rsidR="00F86750" w:rsidRPr="004E1630">
        <w:rPr>
          <w:rFonts w:eastAsia="Calibri"/>
          <w:sz w:val="24"/>
          <w:szCs w:val="24"/>
        </w:rPr>
        <w:t xml:space="preserve"> </w:t>
      </w:r>
      <w:r w:rsidRPr="004E1630">
        <w:rPr>
          <w:rFonts w:eastAsia="Calibri"/>
          <w:sz w:val="24"/>
          <w:szCs w:val="24"/>
        </w:rPr>
        <w:t>значениям,</w:t>
      </w:r>
      <w:r w:rsidR="00F86750" w:rsidRPr="004E1630">
        <w:rPr>
          <w:rFonts w:eastAsia="Calibri"/>
          <w:sz w:val="24"/>
          <w:szCs w:val="24"/>
        </w:rPr>
        <w:t xml:space="preserve"> </w:t>
      </w:r>
      <w:r w:rsidRPr="004E1630">
        <w:rPr>
          <w:rFonts w:eastAsia="Calibri"/>
          <w:sz w:val="24"/>
          <w:szCs w:val="24"/>
        </w:rPr>
        <w:t>установленным</w:t>
      </w:r>
      <w:r w:rsidR="00F86750" w:rsidRPr="004E1630">
        <w:rPr>
          <w:rFonts w:eastAsia="Calibri"/>
          <w:sz w:val="24"/>
          <w:szCs w:val="24"/>
        </w:rPr>
        <w:t xml:space="preserve"> </w:t>
      </w:r>
      <w:r w:rsidRPr="004E1630">
        <w:rPr>
          <w:rFonts w:eastAsia="Calibri"/>
          <w:sz w:val="24"/>
          <w:szCs w:val="24"/>
        </w:rPr>
        <w:t>градостроительным</w:t>
      </w:r>
      <w:r w:rsidR="00F86750" w:rsidRPr="004E1630">
        <w:rPr>
          <w:rFonts w:eastAsia="Calibri"/>
          <w:sz w:val="24"/>
          <w:szCs w:val="24"/>
        </w:rPr>
        <w:t xml:space="preserve"> </w:t>
      </w:r>
      <w:r w:rsidRPr="004E1630">
        <w:rPr>
          <w:rFonts w:eastAsia="Calibri"/>
          <w:sz w:val="24"/>
          <w:szCs w:val="24"/>
        </w:rPr>
        <w:t>регламентом.</w:t>
      </w:r>
    </w:p>
    <w:p w:rsidR="002021B7" w:rsidRPr="004E1630" w:rsidRDefault="002021B7" w:rsidP="0028053E">
      <w:pPr>
        <w:ind w:firstLine="709"/>
        <w:jc w:val="both"/>
        <w:rPr>
          <w:rFonts w:eastAsia="Calibri"/>
          <w:sz w:val="24"/>
          <w:szCs w:val="24"/>
        </w:rPr>
      </w:pPr>
      <w:r w:rsidRPr="004E1630">
        <w:rPr>
          <w:rFonts w:eastAsia="Calibri"/>
          <w:sz w:val="24"/>
          <w:szCs w:val="24"/>
        </w:rPr>
        <w:t>6.</w:t>
      </w:r>
      <w:r w:rsidR="00F86750" w:rsidRPr="004E1630">
        <w:rPr>
          <w:rFonts w:eastAsia="Calibri"/>
          <w:sz w:val="24"/>
          <w:szCs w:val="24"/>
        </w:rPr>
        <w:t xml:space="preserve"> </w:t>
      </w:r>
      <w:r w:rsidRPr="004E1630">
        <w:rPr>
          <w:rFonts w:eastAsia="Calibri"/>
          <w:sz w:val="24"/>
          <w:szCs w:val="24"/>
        </w:rPr>
        <w:t>Земельные</w:t>
      </w:r>
      <w:r w:rsidR="00F86750" w:rsidRPr="004E1630">
        <w:rPr>
          <w:rFonts w:eastAsia="Calibri"/>
          <w:sz w:val="24"/>
          <w:szCs w:val="24"/>
        </w:rPr>
        <w:t xml:space="preserve"> </w:t>
      </w:r>
      <w:r w:rsidRPr="004E1630">
        <w:rPr>
          <w:rFonts w:eastAsia="Calibri"/>
          <w:sz w:val="24"/>
          <w:szCs w:val="24"/>
        </w:rPr>
        <w:t>участки</w:t>
      </w:r>
      <w:r w:rsidR="00F86750" w:rsidRPr="004E1630">
        <w:rPr>
          <w:rFonts w:eastAsia="Calibri"/>
          <w:sz w:val="24"/>
          <w:szCs w:val="24"/>
        </w:rPr>
        <w:t xml:space="preserve"> </w:t>
      </w:r>
      <w:r w:rsidRPr="004E1630">
        <w:rPr>
          <w:rFonts w:eastAsia="Calibri"/>
          <w:sz w:val="24"/>
          <w:szCs w:val="24"/>
        </w:rPr>
        <w:t>или</w:t>
      </w:r>
      <w:r w:rsidR="00F86750" w:rsidRPr="004E1630">
        <w:rPr>
          <w:rFonts w:eastAsia="Calibri"/>
          <w:sz w:val="24"/>
          <w:szCs w:val="24"/>
        </w:rPr>
        <w:t xml:space="preserve"> </w:t>
      </w:r>
      <w:r w:rsidRPr="004E1630">
        <w:rPr>
          <w:rFonts w:eastAsia="Calibri"/>
          <w:sz w:val="24"/>
          <w:szCs w:val="24"/>
        </w:rPr>
        <w:t>объекты</w:t>
      </w:r>
      <w:r w:rsidR="00F86750" w:rsidRPr="004E1630">
        <w:rPr>
          <w:rFonts w:eastAsia="Calibri"/>
          <w:sz w:val="24"/>
          <w:szCs w:val="24"/>
        </w:rPr>
        <w:t xml:space="preserve"> </w:t>
      </w:r>
      <w:r w:rsidRPr="004E1630">
        <w:rPr>
          <w:rFonts w:eastAsia="Calibri"/>
          <w:sz w:val="24"/>
          <w:szCs w:val="24"/>
        </w:rPr>
        <w:t>капитального</w:t>
      </w:r>
      <w:r w:rsidR="00F86750" w:rsidRPr="004E1630">
        <w:rPr>
          <w:rFonts w:eastAsia="Calibri"/>
          <w:sz w:val="24"/>
          <w:szCs w:val="24"/>
        </w:rPr>
        <w:t xml:space="preserve"> </w:t>
      </w:r>
      <w:r w:rsidRPr="004E1630">
        <w:rPr>
          <w:rFonts w:eastAsia="Calibri"/>
          <w:sz w:val="24"/>
          <w:szCs w:val="24"/>
        </w:rPr>
        <w:t>строительства,</w:t>
      </w:r>
      <w:r w:rsidR="00F86750" w:rsidRPr="004E1630">
        <w:rPr>
          <w:rFonts w:eastAsia="Calibri"/>
          <w:sz w:val="24"/>
          <w:szCs w:val="24"/>
        </w:rPr>
        <w:t xml:space="preserve"> </w:t>
      </w:r>
      <w:r w:rsidRPr="004E1630">
        <w:rPr>
          <w:rFonts w:eastAsia="Calibri"/>
          <w:sz w:val="24"/>
          <w:szCs w:val="24"/>
        </w:rPr>
        <w:t>виды</w:t>
      </w:r>
      <w:r w:rsidR="00F86750" w:rsidRPr="004E1630">
        <w:rPr>
          <w:rFonts w:eastAsia="Calibri"/>
          <w:sz w:val="24"/>
          <w:szCs w:val="24"/>
        </w:rPr>
        <w:t xml:space="preserve"> </w:t>
      </w:r>
      <w:r w:rsidRPr="004E1630">
        <w:rPr>
          <w:rFonts w:eastAsia="Calibri"/>
          <w:sz w:val="24"/>
          <w:szCs w:val="24"/>
        </w:rPr>
        <w:t>разрешенного</w:t>
      </w:r>
      <w:r w:rsidR="00F86750" w:rsidRPr="004E1630">
        <w:rPr>
          <w:rFonts w:eastAsia="Calibri"/>
          <w:sz w:val="24"/>
          <w:szCs w:val="24"/>
        </w:rPr>
        <w:t xml:space="preserve"> </w:t>
      </w:r>
      <w:r w:rsidRPr="004E1630">
        <w:rPr>
          <w:rFonts w:eastAsia="Calibri"/>
          <w:sz w:val="24"/>
          <w:szCs w:val="24"/>
        </w:rPr>
        <w:t>использования,</w:t>
      </w:r>
      <w:r w:rsidR="00F86750" w:rsidRPr="004E1630">
        <w:rPr>
          <w:rFonts w:eastAsia="Calibri"/>
          <w:sz w:val="24"/>
          <w:szCs w:val="24"/>
        </w:rPr>
        <w:t xml:space="preserve"> </w:t>
      </w:r>
      <w:r w:rsidRPr="004E1630">
        <w:rPr>
          <w:rFonts w:eastAsia="Calibri"/>
          <w:sz w:val="24"/>
          <w:szCs w:val="24"/>
        </w:rPr>
        <w:t>предельные</w:t>
      </w:r>
      <w:r w:rsidR="00F86750" w:rsidRPr="004E1630">
        <w:rPr>
          <w:rFonts w:eastAsia="Calibri"/>
          <w:sz w:val="24"/>
          <w:szCs w:val="24"/>
        </w:rPr>
        <w:t xml:space="preserve"> </w:t>
      </w:r>
      <w:r w:rsidRPr="004E1630">
        <w:rPr>
          <w:rFonts w:eastAsia="Calibri"/>
          <w:sz w:val="24"/>
          <w:szCs w:val="24"/>
        </w:rPr>
        <w:t>(минимальные</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(или)</w:t>
      </w:r>
      <w:r w:rsidR="00F86750" w:rsidRPr="004E1630">
        <w:rPr>
          <w:rFonts w:eastAsia="Calibri"/>
          <w:sz w:val="24"/>
          <w:szCs w:val="24"/>
        </w:rPr>
        <w:t xml:space="preserve"> </w:t>
      </w:r>
      <w:r w:rsidRPr="004E1630">
        <w:rPr>
          <w:rFonts w:eastAsia="Calibri"/>
          <w:sz w:val="24"/>
          <w:szCs w:val="24"/>
        </w:rPr>
        <w:t>максимальные)</w:t>
      </w:r>
      <w:r w:rsidR="00F86750" w:rsidRPr="004E1630">
        <w:rPr>
          <w:rFonts w:eastAsia="Calibri"/>
          <w:sz w:val="24"/>
          <w:szCs w:val="24"/>
        </w:rPr>
        <w:t xml:space="preserve"> </w:t>
      </w:r>
      <w:r w:rsidRPr="004E1630">
        <w:rPr>
          <w:rFonts w:eastAsia="Calibri"/>
          <w:sz w:val="24"/>
          <w:szCs w:val="24"/>
        </w:rPr>
        <w:t>размеры</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предельные</w:t>
      </w:r>
      <w:r w:rsidR="00F86750" w:rsidRPr="004E1630">
        <w:rPr>
          <w:rFonts w:eastAsia="Calibri"/>
          <w:sz w:val="24"/>
          <w:szCs w:val="24"/>
        </w:rPr>
        <w:t xml:space="preserve"> </w:t>
      </w:r>
      <w:r w:rsidRPr="004E1630">
        <w:rPr>
          <w:rFonts w:eastAsia="Calibri"/>
          <w:sz w:val="24"/>
          <w:szCs w:val="24"/>
        </w:rPr>
        <w:t>параметры</w:t>
      </w:r>
      <w:r w:rsidR="00F86750" w:rsidRPr="004E1630">
        <w:rPr>
          <w:rFonts w:eastAsia="Calibri"/>
          <w:sz w:val="24"/>
          <w:szCs w:val="24"/>
        </w:rPr>
        <w:t xml:space="preserve"> </w:t>
      </w:r>
      <w:r w:rsidRPr="004E1630">
        <w:rPr>
          <w:rFonts w:eastAsia="Calibri"/>
          <w:sz w:val="24"/>
          <w:szCs w:val="24"/>
        </w:rPr>
        <w:t>которых</w:t>
      </w:r>
      <w:r w:rsidR="00F86750" w:rsidRPr="004E1630">
        <w:rPr>
          <w:rFonts w:eastAsia="Calibri"/>
          <w:sz w:val="24"/>
          <w:szCs w:val="24"/>
        </w:rPr>
        <w:t xml:space="preserve"> </w:t>
      </w:r>
      <w:r w:rsidRPr="004E1630">
        <w:rPr>
          <w:rFonts w:eastAsia="Calibri"/>
          <w:sz w:val="24"/>
          <w:szCs w:val="24"/>
        </w:rPr>
        <w:t>не</w:t>
      </w:r>
      <w:r w:rsidR="00F86750" w:rsidRPr="004E1630">
        <w:rPr>
          <w:rFonts w:eastAsia="Calibri"/>
          <w:sz w:val="24"/>
          <w:szCs w:val="24"/>
        </w:rPr>
        <w:t xml:space="preserve"> </w:t>
      </w:r>
      <w:r w:rsidRPr="004E1630">
        <w:rPr>
          <w:rFonts w:eastAsia="Calibri"/>
          <w:sz w:val="24"/>
          <w:szCs w:val="24"/>
        </w:rPr>
        <w:t>соответствуют</w:t>
      </w:r>
      <w:r w:rsidR="00F86750" w:rsidRPr="004E1630">
        <w:rPr>
          <w:rFonts w:eastAsia="Calibri"/>
          <w:sz w:val="24"/>
          <w:szCs w:val="24"/>
        </w:rPr>
        <w:t xml:space="preserve"> </w:t>
      </w:r>
      <w:r w:rsidRPr="004E1630">
        <w:rPr>
          <w:rFonts w:eastAsia="Calibri"/>
          <w:sz w:val="24"/>
          <w:szCs w:val="24"/>
        </w:rPr>
        <w:t>градостроительному</w:t>
      </w:r>
      <w:r w:rsidR="00F86750" w:rsidRPr="004E1630">
        <w:rPr>
          <w:rFonts w:eastAsia="Calibri"/>
          <w:sz w:val="24"/>
          <w:szCs w:val="24"/>
        </w:rPr>
        <w:t xml:space="preserve"> </w:t>
      </w:r>
      <w:r w:rsidRPr="004E1630">
        <w:rPr>
          <w:rFonts w:eastAsia="Calibri"/>
          <w:sz w:val="24"/>
          <w:szCs w:val="24"/>
        </w:rPr>
        <w:t>регламенту,</w:t>
      </w:r>
      <w:r w:rsidR="00F86750" w:rsidRPr="004E1630">
        <w:rPr>
          <w:rFonts w:eastAsia="Calibri"/>
          <w:sz w:val="24"/>
          <w:szCs w:val="24"/>
        </w:rPr>
        <w:t xml:space="preserve"> </w:t>
      </w:r>
      <w:r w:rsidRPr="004E1630">
        <w:rPr>
          <w:rFonts w:eastAsia="Calibri"/>
          <w:sz w:val="24"/>
          <w:szCs w:val="24"/>
        </w:rPr>
        <w:t>могут</w:t>
      </w:r>
      <w:r w:rsidR="00F86750" w:rsidRPr="004E1630">
        <w:rPr>
          <w:rFonts w:eastAsia="Calibri"/>
          <w:sz w:val="24"/>
          <w:szCs w:val="24"/>
        </w:rPr>
        <w:t xml:space="preserve"> </w:t>
      </w:r>
      <w:r w:rsidRPr="004E1630">
        <w:rPr>
          <w:rFonts w:eastAsia="Calibri"/>
          <w:sz w:val="24"/>
          <w:szCs w:val="24"/>
        </w:rPr>
        <w:t>использоваться</w:t>
      </w:r>
      <w:r w:rsidR="00F86750" w:rsidRPr="004E1630">
        <w:rPr>
          <w:rFonts w:eastAsia="Calibri"/>
          <w:sz w:val="24"/>
          <w:szCs w:val="24"/>
        </w:rPr>
        <w:t xml:space="preserve"> </w:t>
      </w:r>
      <w:r w:rsidRPr="004E1630">
        <w:rPr>
          <w:rFonts w:eastAsia="Calibri"/>
          <w:sz w:val="24"/>
          <w:szCs w:val="24"/>
        </w:rPr>
        <w:t>без</w:t>
      </w:r>
      <w:r w:rsidR="00F86750" w:rsidRPr="004E1630">
        <w:rPr>
          <w:rFonts w:eastAsia="Calibri"/>
          <w:sz w:val="24"/>
          <w:szCs w:val="24"/>
        </w:rPr>
        <w:t xml:space="preserve"> </w:t>
      </w:r>
      <w:r w:rsidRPr="004E1630">
        <w:rPr>
          <w:rFonts w:eastAsia="Calibri"/>
          <w:sz w:val="24"/>
          <w:szCs w:val="24"/>
        </w:rPr>
        <w:t>установления</w:t>
      </w:r>
      <w:r w:rsidR="00F86750" w:rsidRPr="004E1630">
        <w:rPr>
          <w:rFonts w:eastAsia="Calibri"/>
          <w:sz w:val="24"/>
          <w:szCs w:val="24"/>
        </w:rPr>
        <w:t xml:space="preserve"> </w:t>
      </w:r>
      <w:r w:rsidRPr="004E1630">
        <w:rPr>
          <w:rFonts w:eastAsia="Calibri"/>
          <w:sz w:val="24"/>
          <w:szCs w:val="24"/>
        </w:rPr>
        <w:t>срока</w:t>
      </w:r>
      <w:r w:rsidR="00F86750" w:rsidRPr="004E1630">
        <w:rPr>
          <w:rFonts w:eastAsia="Calibri"/>
          <w:sz w:val="24"/>
          <w:szCs w:val="24"/>
        </w:rPr>
        <w:t xml:space="preserve"> </w:t>
      </w:r>
      <w:r w:rsidRPr="004E1630">
        <w:rPr>
          <w:rFonts w:eastAsia="Calibri"/>
          <w:sz w:val="24"/>
          <w:szCs w:val="24"/>
        </w:rPr>
        <w:t>приведения</w:t>
      </w:r>
      <w:r w:rsidR="00F86750" w:rsidRPr="004E1630">
        <w:rPr>
          <w:rFonts w:eastAsia="Calibri"/>
          <w:sz w:val="24"/>
          <w:szCs w:val="24"/>
        </w:rPr>
        <w:t xml:space="preserve"> </w:t>
      </w:r>
      <w:r w:rsidRPr="004E1630">
        <w:rPr>
          <w:rFonts w:eastAsia="Calibri"/>
          <w:sz w:val="24"/>
          <w:szCs w:val="24"/>
        </w:rPr>
        <w:t>их</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соответствие</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градостроительным</w:t>
      </w:r>
      <w:r w:rsidR="00F86750" w:rsidRPr="004E1630">
        <w:rPr>
          <w:rFonts w:eastAsia="Calibri"/>
          <w:sz w:val="24"/>
          <w:szCs w:val="24"/>
        </w:rPr>
        <w:t xml:space="preserve"> </w:t>
      </w:r>
      <w:r w:rsidRPr="004E1630">
        <w:rPr>
          <w:rFonts w:eastAsia="Calibri"/>
          <w:sz w:val="24"/>
          <w:szCs w:val="24"/>
        </w:rPr>
        <w:t>регламентом,</w:t>
      </w:r>
      <w:r w:rsidR="00F86750" w:rsidRPr="004E1630">
        <w:rPr>
          <w:rFonts w:eastAsia="Calibri"/>
          <w:sz w:val="24"/>
          <w:szCs w:val="24"/>
        </w:rPr>
        <w:t xml:space="preserve"> </w:t>
      </w:r>
      <w:r w:rsidRPr="004E1630">
        <w:rPr>
          <w:rFonts w:eastAsia="Calibri"/>
          <w:sz w:val="24"/>
          <w:szCs w:val="24"/>
        </w:rPr>
        <w:t>за</w:t>
      </w:r>
      <w:r w:rsidR="00F86750" w:rsidRPr="004E1630">
        <w:rPr>
          <w:rFonts w:eastAsia="Calibri"/>
          <w:sz w:val="24"/>
          <w:szCs w:val="24"/>
        </w:rPr>
        <w:t xml:space="preserve"> </w:t>
      </w:r>
      <w:r w:rsidRPr="004E1630">
        <w:rPr>
          <w:rFonts w:eastAsia="Calibri"/>
          <w:sz w:val="24"/>
          <w:szCs w:val="24"/>
        </w:rPr>
        <w:t>исключением</w:t>
      </w:r>
      <w:r w:rsidR="00F86750" w:rsidRPr="004E1630">
        <w:rPr>
          <w:rFonts w:eastAsia="Calibri"/>
          <w:sz w:val="24"/>
          <w:szCs w:val="24"/>
        </w:rPr>
        <w:t xml:space="preserve"> </w:t>
      </w:r>
      <w:r w:rsidRPr="004E1630">
        <w:rPr>
          <w:rFonts w:eastAsia="Calibri"/>
          <w:sz w:val="24"/>
          <w:szCs w:val="24"/>
        </w:rPr>
        <w:t>случаев,</w:t>
      </w:r>
      <w:r w:rsidR="00F86750" w:rsidRPr="004E1630">
        <w:rPr>
          <w:rFonts w:eastAsia="Calibri"/>
          <w:sz w:val="24"/>
          <w:szCs w:val="24"/>
        </w:rPr>
        <w:t xml:space="preserve"> </w:t>
      </w:r>
      <w:r w:rsidRPr="004E1630">
        <w:rPr>
          <w:rFonts w:eastAsia="Calibri"/>
          <w:sz w:val="24"/>
          <w:szCs w:val="24"/>
        </w:rPr>
        <w:t>если</w:t>
      </w:r>
      <w:r w:rsidR="00F86750" w:rsidRPr="004E1630">
        <w:rPr>
          <w:rFonts w:eastAsia="Calibri"/>
          <w:sz w:val="24"/>
          <w:szCs w:val="24"/>
        </w:rPr>
        <w:t xml:space="preserve"> </w:t>
      </w:r>
      <w:r w:rsidRPr="004E1630">
        <w:rPr>
          <w:rFonts w:eastAsia="Calibri"/>
          <w:sz w:val="24"/>
          <w:szCs w:val="24"/>
        </w:rPr>
        <w:t>использование</w:t>
      </w:r>
      <w:r w:rsidR="00F86750" w:rsidRPr="004E1630">
        <w:rPr>
          <w:rFonts w:eastAsia="Calibri"/>
          <w:sz w:val="24"/>
          <w:szCs w:val="24"/>
        </w:rPr>
        <w:t xml:space="preserve"> </w:t>
      </w:r>
      <w:r w:rsidRPr="004E1630">
        <w:rPr>
          <w:rFonts w:eastAsia="Calibri"/>
          <w:sz w:val="24"/>
          <w:szCs w:val="24"/>
        </w:rPr>
        <w:t>таких</w:t>
      </w:r>
      <w:r w:rsidR="00F86750" w:rsidRPr="004E1630">
        <w:rPr>
          <w:rFonts w:eastAsia="Calibri"/>
          <w:sz w:val="24"/>
          <w:szCs w:val="24"/>
        </w:rPr>
        <w:t xml:space="preserve"> </w:t>
      </w:r>
      <w:r w:rsidRPr="004E1630">
        <w:rPr>
          <w:rFonts w:eastAsia="Calibri"/>
          <w:sz w:val="24"/>
          <w:szCs w:val="24"/>
        </w:rPr>
        <w:t>земельных</w:t>
      </w:r>
      <w:r w:rsidR="00F86750" w:rsidRPr="004E1630">
        <w:rPr>
          <w:rFonts w:eastAsia="Calibri"/>
          <w:sz w:val="24"/>
          <w:szCs w:val="24"/>
        </w:rPr>
        <w:t xml:space="preserve"> </w:t>
      </w:r>
      <w:r w:rsidRPr="004E1630">
        <w:rPr>
          <w:rFonts w:eastAsia="Calibri"/>
          <w:sz w:val="24"/>
          <w:szCs w:val="24"/>
        </w:rPr>
        <w:t>участков</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капитального</w:t>
      </w:r>
      <w:r w:rsidR="00F86750" w:rsidRPr="004E1630">
        <w:rPr>
          <w:rFonts w:eastAsia="Calibri"/>
          <w:sz w:val="24"/>
          <w:szCs w:val="24"/>
        </w:rPr>
        <w:t xml:space="preserve"> </w:t>
      </w:r>
      <w:r w:rsidRPr="004E1630">
        <w:rPr>
          <w:rFonts w:eastAsia="Calibri"/>
          <w:sz w:val="24"/>
          <w:szCs w:val="24"/>
        </w:rPr>
        <w:lastRenderedPageBreak/>
        <w:t>строительства</w:t>
      </w:r>
      <w:r w:rsidR="00F86750" w:rsidRPr="004E1630">
        <w:rPr>
          <w:rFonts w:eastAsia="Calibri"/>
          <w:sz w:val="24"/>
          <w:szCs w:val="24"/>
        </w:rPr>
        <w:t xml:space="preserve"> </w:t>
      </w:r>
      <w:r w:rsidRPr="004E1630">
        <w:rPr>
          <w:rFonts w:eastAsia="Calibri"/>
          <w:sz w:val="24"/>
          <w:szCs w:val="24"/>
        </w:rPr>
        <w:t>опасно</w:t>
      </w:r>
      <w:r w:rsidR="00F86750" w:rsidRPr="004E1630">
        <w:rPr>
          <w:rFonts w:eastAsia="Calibri"/>
          <w:sz w:val="24"/>
          <w:szCs w:val="24"/>
        </w:rPr>
        <w:t xml:space="preserve"> </w:t>
      </w:r>
      <w:r w:rsidRPr="004E1630">
        <w:rPr>
          <w:rFonts w:eastAsia="Calibri"/>
          <w:sz w:val="24"/>
          <w:szCs w:val="24"/>
        </w:rPr>
        <w:t>для</w:t>
      </w:r>
      <w:r w:rsidR="00F86750" w:rsidRPr="004E1630">
        <w:rPr>
          <w:rFonts w:eastAsia="Calibri"/>
          <w:sz w:val="24"/>
          <w:szCs w:val="24"/>
        </w:rPr>
        <w:t xml:space="preserve"> </w:t>
      </w:r>
      <w:r w:rsidRPr="004E1630">
        <w:rPr>
          <w:rFonts w:eastAsia="Calibri"/>
          <w:sz w:val="24"/>
          <w:szCs w:val="24"/>
        </w:rPr>
        <w:t>жизни</w:t>
      </w:r>
      <w:r w:rsidR="00F86750" w:rsidRPr="004E1630">
        <w:rPr>
          <w:rFonts w:eastAsia="Calibri"/>
          <w:sz w:val="24"/>
          <w:szCs w:val="24"/>
        </w:rPr>
        <w:t xml:space="preserve"> </w:t>
      </w:r>
      <w:r w:rsidRPr="004E1630">
        <w:rPr>
          <w:rFonts w:eastAsia="Calibri"/>
          <w:sz w:val="24"/>
          <w:szCs w:val="24"/>
        </w:rPr>
        <w:t>или</w:t>
      </w:r>
      <w:r w:rsidR="00F86750" w:rsidRPr="004E1630">
        <w:rPr>
          <w:rFonts w:eastAsia="Calibri"/>
          <w:sz w:val="24"/>
          <w:szCs w:val="24"/>
        </w:rPr>
        <w:t xml:space="preserve"> </w:t>
      </w:r>
      <w:r w:rsidRPr="004E1630">
        <w:rPr>
          <w:rFonts w:eastAsia="Calibri"/>
          <w:sz w:val="24"/>
          <w:szCs w:val="24"/>
        </w:rPr>
        <w:t>здоровья</w:t>
      </w:r>
      <w:r w:rsidR="00F86750" w:rsidRPr="004E1630">
        <w:rPr>
          <w:rFonts w:eastAsia="Calibri"/>
          <w:sz w:val="24"/>
          <w:szCs w:val="24"/>
        </w:rPr>
        <w:t xml:space="preserve"> </w:t>
      </w:r>
      <w:r w:rsidRPr="004E1630">
        <w:rPr>
          <w:rFonts w:eastAsia="Calibri"/>
          <w:sz w:val="24"/>
          <w:szCs w:val="24"/>
        </w:rPr>
        <w:t>человека,</w:t>
      </w:r>
      <w:r w:rsidR="00F86750" w:rsidRPr="004E1630">
        <w:rPr>
          <w:rFonts w:eastAsia="Calibri"/>
          <w:sz w:val="24"/>
          <w:szCs w:val="24"/>
        </w:rPr>
        <w:t xml:space="preserve"> </w:t>
      </w:r>
      <w:r w:rsidRPr="004E1630">
        <w:rPr>
          <w:rFonts w:eastAsia="Calibri"/>
          <w:sz w:val="24"/>
          <w:szCs w:val="24"/>
        </w:rPr>
        <w:t>для</w:t>
      </w:r>
      <w:r w:rsidR="00F86750" w:rsidRPr="004E1630">
        <w:rPr>
          <w:rFonts w:eastAsia="Calibri"/>
          <w:sz w:val="24"/>
          <w:szCs w:val="24"/>
        </w:rPr>
        <w:t xml:space="preserve"> </w:t>
      </w:r>
      <w:r w:rsidRPr="004E1630">
        <w:rPr>
          <w:rFonts w:eastAsia="Calibri"/>
          <w:sz w:val="24"/>
          <w:szCs w:val="24"/>
        </w:rPr>
        <w:t>окружающей</w:t>
      </w:r>
      <w:r w:rsidR="00F86750" w:rsidRPr="004E1630">
        <w:rPr>
          <w:rFonts w:eastAsia="Calibri"/>
          <w:sz w:val="24"/>
          <w:szCs w:val="24"/>
        </w:rPr>
        <w:t xml:space="preserve"> </w:t>
      </w:r>
      <w:r w:rsidRPr="004E1630">
        <w:rPr>
          <w:rFonts w:eastAsia="Calibri"/>
          <w:sz w:val="24"/>
          <w:szCs w:val="24"/>
        </w:rPr>
        <w:t>среды,</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культурного</w:t>
      </w:r>
      <w:r w:rsidR="00F86750" w:rsidRPr="004E1630">
        <w:rPr>
          <w:rFonts w:eastAsia="Calibri"/>
          <w:sz w:val="24"/>
          <w:szCs w:val="24"/>
        </w:rPr>
        <w:t xml:space="preserve"> </w:t>
      </w:r>
      <w:r w:rsidRPr="004E1630">
        <w:rPr>
          <w:rFonts w:eastAsia="Calibri"/>
          <w:sz w:val="24"/>
          <w:szCs w:val="24"/>
        </w:rPr>
        <w:t>наследия.</w:t>
      </w:r>
    </w:p>
    <w:p w:rsidR="002021B7" w:rsidRPr="004E1630" w:rsidRDefault="002021B7" w:rsidP="0028053E">
      <w:pPr>
        <w:ind w:firstLine="709"/>
        <w:jc w:val="both"/>
        <w:rPr>
          <w:rFonts w:eastAsia="Calibri"/>
          <w:sz w:val="24"/>
          <w:szCs w:val="24"/>
        </w:rPr>
      </w:pPr>
      <w:r w:rsidRPr="004E1630">
        <w:rPr>
          <w:rFonts w:eastAsia="Calibri"/>
          <w:sz w:val="24"/>
          <w:szCs w:val="24"/>
        </w:rPr>
        <w:t>7.</w:t>
      </w:r>
      <w:r w:rsidR="00F86750" w:rsidRPr="004E1630">
        <w:rPr>
          <w:rFonts w:eastAsia="Calibri"/>
          <w:sz w:val="24"/>
          <w:szCs w:val="24"/>
        </w:rPr>
        <w:t xml:space="preserve"> </w:t>
      </w:r>
      <w:r w:rsidRPr="004E1630">
        <w:rPr>
          <w:rFonts w:eastAsia="Calibri"/>
          <w:sz w:val="24"/>
          <w:szCs w:val="24"/>
        </w:rPr>
        <w:t>Реконструкция</w:t>
      </w:r>
      <w:r w:rsidR="00F86750" w:rsidRPr="004E1630">
        <w:rPr>
          <w:rFonts w:eastAsia="Calibri"/>
          <w:sz w:val="24"/>
          <w:szCs w:val="24"/>
        </w:rPr>
        <w:t xml:space="preserve"> </w:t>
      </w:r>
      <w:r w:rsidRPr="004E1630">
        <w:rPr>
          <w:rFonts w:eastAsia="Calibri"/>
          <w:sz w:val="24"/>
          <w:szCs w:val="24"/>
        </w:rPr>
        <w:t>указанных</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части</w:t>
      </w:r>
      <w:r w:rsidR="00F86750" w:rsidRPr="004E1630">
        <w:rPr>
          <w:rFonts w:eastAsia="Calibri"/>
          <w:sz w:val="24"/>
          <w:szCs w:val="24"/>
        </w:rPr>
        <w:t xml:space="preserve"> </w:t>
      </w:r>
      <w:r w:rsidRPr="004E1630">
        <w:rPr>
          <w:rFonts w:eastAsia="Calibri"/>
          <w:sz w:val="24"/>
          <w:szCs w:val="24"/>
        </w:rPr>
        <w:t>6</w:t>
      </w:r>
      <w:r w:rsidR="00F86750" w:rsidRPr="004E1630">
        <w:rPr>
          <w:rFonts w:eastAsia="Calibri"/>
          <w:sz w:val="24"/>
          <w:szCs w:val="24"/>
        </w:rPr>
        <w:t xml:space="preserve"> </w:t>
      </w:r>
      <w:r w:rsidRPr="004E1630">
        <w:rPr>
          <w:rFonts w:eastAsia="Calibri"/>
          <w:sz w:val="24"/>
          <w:szCs w:val="24"/>
        </w:rPr>
        <w:t>настоящей</w:t>
      </w:r>
      <w:r w:rsidR="00F86750" w:rsidRPr="004E1630">
        <w:rPr>
          <w:rFonts w:eastAsia="Calibri"/>
          <w:sz w:val="24"/>
          <w:szCs w:val="24"/>
        </w:rPr>
        <w:t xml:space="preserve"> </w:t>
      </w:r>
      <w:r w:rsidRPr="004E1630">
        <w:rPr>
          <w:rFonts w:eastAsia="Calibri"/>
          <w:sz w:val="24"/>
          <w:szCs w:val="24"/>
        </w:rPr>
        <w:t>статьи</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капитального</w:t>
      </w:r>
      <w:r w:rsidR="00F86750" w:rsidRPr="004E1630">
        <w:rPr>
          <w:rFonts w:eastAsia="Calibri"/>
          <w:sz w:val="24"/>
          <w:szCs w:val="24"/>
        </w:rPr>
        <w:t xml:space="preserve"> </w:t>
      </w:r>
      <w:r w:rsidRPr="004E1630">
        <w:rPr>
          <w:rFonts w:eastAsia="Calibri"/>
          <w:sz w:val="24"/>
          <w:szCs w:val="24"/>
        </w:rPr>
        <w:t>строительства</w:t>
      </w:r>
      <w:r w:rsidR="00F86750" w:rsidRPr="004E1630">
        <w:rPr>
          <w:rFonts w:eastAsia="Calibri"/>
          <w:sz w:val="24"/>
          <w:szCs w:val="24"/>
        </w:rPr>
        <w:t xml:space="preserve"> </w:t>
      </w:r>
      <w:r w:rsidRPr="004E1630">
        <w:rPr>
          <w:rFonts w:eastAsia="Calibri"/>
          <w:sz w:val="24"/>
          <w:szCs w:val="24"/>
        </w:rPr>
        <w:t>может</w:t>
      </w:r>
      <w:r w:rsidR="00F86750" w:rsidRPr="004E1630">
        <w:rPr>
          <w:rFonts w:eastAsia="Calibri"/>
          <w:sz w:val="24"/>
          <w:szCs w:val="24"/>
        </w:rPr>
        <w:t xml:space="preserve"> </w:t>
      </w:r>
      <w:r w:rsidRPr="004E1630">
        <w:rPr>
          <w:rFonts w:eastAsia="Calibri"/>
          <w:sz w:val="24"/>
          <w:szCs w:val="24"/>
        </w:rPr>
        <w:t>осуществляться</w:t>
      </w:r>
      <w:r w:rsidR="00F86750" w:rsidRPr="004E1630">
        <w:rPr>
          <w:rFonts w:eastAsia="Calibri"/>
          <w:sz w:val="24"/>
          <w:szCs w:val="24"/>
        </w:rPr>
        <w:t xml:space="preserve"> </w:t>
      </w:r>
      <w:r w:rsidRPr="004E1630">
        <w:rPr>
          <w:rFonts w:eastAsia="Calibri"/>
          <w:sz w:val="24"/>
          <w:szCs w:val="24"/>
        </w:rPr>
        <w:t>только</w:t>
      </w:r>
      <w:r w:rsidR="00F86750" w:rsidRPr="004E1630">
        <w:rPr>
          <w:rFonts w:eastAsia="Calibri"/>
          <w:sz w:val="24"/>
          <w:szCs w:val="24"/>
        </w:rPr>
        <w:t xml:space="preserve"> </w:t>
      </w:r>
      <w:r w:rsidRPr="004E1630">
        <w:rPr>
          <w:rFonts w:eastAsia="Calibri"/>
          <w:sz w:val="24"/>
          <w:szCs w:val="24"/>
        </w:rPr>
        <w:t>путем</w:t>
      </w:r>
      <w:r w:rsidR="00F86750" w:rsidRPr="004E1630">
        <w:rPr>
          <w:rFonts w:eastAsia="Calibri"/>
          <w:sz w:val="24"/>
          <w:szCs w:val="24"/>
        </w:rPr>
        <w:t xml:space="preserve"> </w:t>
      </w:r>
      <w:r w:rsidRPr="004E1630">
        <w:rPr>
          <w:rFonts w:eastAsia="Calibri"/>
          <w:sz w:val="24"/>
          <w:szCs w:val="24"/>
        </w:rPr>
        <w:t>приведения</w:t>
      </w:r>
      <w:r w:rsidR="00F86750" w:rsidRPr="004E1630">
        <w:rPr>
          <w:rFonts w:eastAsia="Calibri"/>
          <w:sz w:val="24"/>
          <w:szCs w:val="24"/>
        </w:rPr>
        <w:t xml:space="preserve"> </w:t>
      </w:r>
      <w:r w:rsidRPr="004E1630">
        <w:rPr>
          <w:rFonts w:eastAsia="Calibri"/>
          <w:sz w:val="24"/>
          <w:szCs w:val="24"/>
        </w:rPr>
        <w:t>таких</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соответствие</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градостроительным</w:t>
      </w:r>
      <w:r w:rsidR="00F86750" w:rsidRPr="004E1630">
        <w:rPr>
          <w:rFonts w:eastAsia="Calibri"/>
          <w:sz w:val="24"/>
          <w:szCs w:val="24"/>
        </w:rPr>
        <w:t xml:space="preserve"> </w:t>
      </w:r>
      <w:r w:rsidRPr="004E1630">
        <w:rPr>
          <w:rFonts w:eastAsia="Calibri"/>
          <w:sz w:val="24"/>
          <w:szCs w:val="24"/>
        </w:rPr>
        <w:t>регламентом</w:t>
      </w:r>
      <w:r w:rsidR="00F86750" w:rsidRPr="004E1630">
        <w:rPr>
          <w:rFonts w:eastAsia="Calibri"/>
          <w:sz w:val="24"/>
          <w:szCs w:val="24"/>
        </w:rPr>
        <w:t xml:space="preserve"> </w:t>
      </w:r>
      <w:r w:rsidRPr="004E1630">
        <w:rPr>
          <w:rFonts w:eastAsia="Calibri"/>
          <w:sz w:val="24"/>
          <w:szCs w:val="24"/>
        </w:rPr>
        <w:t>или</w:t>
      </w:r>
      <w:r w:rsidR="00F86750" w:rsidRPr="004E1630">
        <w:rPr>
          <w:rFonts w:eastAsia="Calibri"/>
          <w:sz w:val="24"/>
          <w:szCs w:val="24"/>
        </w:rPr>
        <w:t xml:space="preserve"> </w:t>
      </w:r>
      <w:r w:rsidRPr="004E1630">
        <w:rPr>
          <w:rFonts w:eastAsia="Calibri"/>
          <w:sz w:val="24"/>
          <w:szCs w:val="24"/>
        </w:rPr>
        <w:t>путем</w:t>
      </w:r>
      <w:r w:rsidR="00F86750" w:rsidRPr="004E1630">
        <w:rPr>
          <w:rFonts w:eastAsia="Calibri"/>
          <w:sz w:val="24"/>
          <w:szCs w:val="24"/>
        </w:rPr>
        <w:t xml:space="preserve"> </w:t>
      </w:r>
      <w:r w:rsidRPr="004E1630">
        <w:rPr>
          <w:rFonts w:eastAsia="Calibri"/>
          <w:sz w:val="24"/>
          <w:szCs w:val="24"/>
        </w:rPr>
        <w:t>уменьшения</w:t>
      </w:r>
      <w:r w:rsidR="00F86750" w:rsidRPr="004E1630">
        <w:rPr>
          <w:rFonts w:eastAsia="Calibri"/>
          <w:sz w:val="24"/>
          <w:szCs w:val="24"/>
        </w:rPr>
        <w:t xml:space="preserve"> </w:t>
      </w:r>
      <w:r w:rsidRPr="004E1630">
        <w:rPr>
          <w:rFonts w:eastAsia="Calibri"/>
          <w:sz w:val="24"/>
          <w:szCs w:val="24"/>
        </w:rPr>
        <w:t>их</w:t>
      </w:r>
      <w:r w:rsidR="00F86750" w:rsidRPr="004E1630">
        <w:rPr>
          <w:rFonts w:eastAsia="Calibri"/>
          <w:sz w:val="24"/>
          <w:szCs w:val="24"/>
        </w:rPr>
        <w:t xml:space="preserve"> </w:t>
      </w:r>
      <w:r w:rsidRPr="004E1630">
        <w:rPr>
          <w:rFonts w:eastAsia="Calibri"/>
          <w:sz w:val="24"/>
          <w:szCs w:val="24"/>
        </w:rPr>
        <w:t>несоответствия</w:t>
      </w:r>
      <w:r w:rsidR="00F86750" w:rsidRPr="004E1630">
        <w:rPr>
          <w:rFonts w:eastAsia="Calibri"/>
          <w:sz w:val="24"/>
          <w:szCs w:val="24"/>
        </w:rPr>
        <w:t xml:space="preserve"> </w:t>
      </w:r>
      <w:r w:rsidRPr="004E1630">
        <w:rPr>
          <w:rFonts w:eastAsia="Calibri"/>
          <w:sz w:val="24"/>
          <w:szCs w:val="24"/>
        </w:rPr>
        <w:t>предельным</w:t>
      </w:r>
      <w:r w:rsidR="00F86750" w:rsidRPr="004E1630">
        <w:rPr>
          <w:rFonts w:eastAsia="Calibri"/>
          <w:sz w:val="24"/>
          <w:szCs w:val="24"/>
        </w:rPr>
        <w:t xml:space="preserve"> </w:t>
      </w:r>
      <w:r w:rsidRPr="004E1630">
        <w:rPr>
          <w:rFonts w:eastAsia="Calibri"/>
          <w:sz w:val="24"/>
          <w:szCs w:val="24"/>
        </w:rPr>
        <w:t>параметрам</w:t>
      </w:r>
      <w:r w:rsidR="00F86750" w:rsidRPr="004E1630">
        <w:rPr>
          <w:rFonts w:eastAsia="Calibri"/>
          <w:sz w:val="24"/>
          <w:szCs w:val="24"/>
        </w:rPr>
        <w:t xml:space="preserve"> </w:t>
      </w:r>
      <w:r w:rsidRPr="004E1630">
        <w:rPr>
          <w:rFonts w:eastAsia="Calibri"/>
          <w:sz w:val="24"/>
          <w:szCs w:val="24"/>
        </w:rPr>
        <w:t>разрешенного</w:t>
      </w:r>
      <w:r w:rsidR="00F86750" w:rsidRPr="004E1630">
        <w:rPr>
          <w:rFonts w:eastAsia="Calibri"/>
          <w:sz w:val="24"/>
          <w:szCs w:val="24"/>
        </w:rPr>
        <w:t xml:space="preserve"> </w:t>
      </w:r>
      <w:r w:rsidRPr="004E1630">
        <w:rPr>
          <w:rFonts w:eastAsia="Calibri"/>
          <w:sz w:val="24"/>
          <w:szCs w:val="24"/>
        </w:rPr>
        <w:t>строительства,</w:t>
      </w:r>
      <w:r w:rsidR="00F86750" w:rsidRPr="004E1630">
        <w:rPr>
          <w:rFonts w:eastAsia="Calibri"/>
          <w:sz w:val="24"/>
          <w:szCs w:val="24"/>
        </w:rPr>
        <w:t xml:space="preserve"> </w:t>
      </w:r>
      <w:r w:rsidRPr="004E1630">
        <w:rPr>
          <w:rFonts w:eastAsia="Calibri"/>
          <w:sz w:val="24"/>
          <w:szCs w:val="24"/>
        </w:rPr>
        <w:t>реконструкции.</w:t>
      </w:r>
      <w:r w:rsidR="00F86750" w:rsidRPr="004E1630">
        <w:rPr>
          <w:rFonts w:eastAsia="Calibri"/>
          <w:sz w:val="24"/>
          <w:szCs w:val="24"/>
        </w:rPr>
        <w:t xml:space="preserve"> </w:t>
      </w:r>
      <w:r w:rsidRPr="004E1630">
        <w:rPr>
          <w:rFonts w:eastAsia="Calibri"/>
          <w:sz w:val="24"/>
          <w:szCs w:val="24"/>
        </w:rPr>
        <w:t>Изменение</w:t>
      </w:r>
      <w:r w:rsidR="00F86750" w:rsidRPr="004E1630">
        <w:rPr>
          <w:rFonts w:eastAsia="Calibri"/>
          <w:sz w:val="24"/>
          <w:szCs w:val="24"/>
        </w:rPr>
        <w:t xml:space="preserve"> </w:t>
      </w:r>
      <w:r w:rsidRPr="004E1630">
        <w:rPr>
          <w:rFonts w:eastAsia="Calibri"/>
          <w:sz w:val="24"/>
          <w:szCs w:val="24"/>
        </w:rPr>
        <w:t>видов</w:t>
      </w:r>
      <w:r w:rsidR="00F86750" w:rsidRPr="004E1630">
        <w:rPr>
          <w:rFonts w:eastAsia="Calibri"/>
          <w:sz w:val="24"/>
          <w:szCs w:val="24"/>
        </w:rPr>
        <w:t xml:space="preserve"> </w:t>
      </w:r>
      <w:r w:rsidRPr="004E1630">
        <w:rPr>
          <w:rFonts w:eastAsia="Calibri"/>
          <w:sz w:val="24"/>
          <w:szCs w:val="24"/>
        </w:rPr>
        <w:t>разрешенного</w:t>
      </w:r>
      <w:r w:rsidR="00F86750" w:rsidRPr="004E1630">
        <w:rPr>
          <w:rFonts w:eastAsia="Calibri"/>
          <w:sz w:val="24"/>
          <w:szCs w:val="24"/>
        </w:rPr>
        <w:t xml:space="preserve"> </w:t>
      </w:r>
      <w:r w:rsidRPr="004E1630">
        <w:rPr>
          <w:rFonts w:eastAsia="Calibri"/>
          <w:sz w:val="24"/>
          <w:szCs w:val="24"/>
        </w:rPr>
        <w:t>использования</w:t>
      </w:r>
      <w:r w:rsidR="00F86750" w:rsidRPr="004E1630">
        <w:rPr>
          <w:rFonts w:eastAsia="Calibri"/>
          <w:sz w:val="24"/>
          <w:szCs w:val="24"/>
        </w:rPr>
        <w:t xml:space="preserve"> </w:t>
      </w:r>
      <w:r w:rsidRPr="004E1630">
        <w:rPr>
          <w:rFonts w:eastAsia="Calibri"/>
          <w:sz w:val="24"/>
          <w:szCs w:val="24"/>
        </w:rPr>
        <w:t>указанных</w:t>
      </w:r>
      <w:r w:rsidR="00F86750" w:rsidRPr="004E1630">
        <w:rPr>
          <w:rFonts w:eastAsia="Calibri"/>
          <w:sz w:val="24"/>
          <w:szCs w:val="24"/>
        </w:rPr>
        <w:t xml:space="preserve"> </w:t>
      </w:r>
      <w:r w:rsidRPr="004E1630">
        <w:rPr>
          <w:rFonts w:eastAsia="Calibri"/>
          <w:sz w:val="24"/>
          <w:szCs w:val="24"/>
        </w:rPr>
        <w:t>земельных</w:t>
      </w:r>
      <w:r w:rsidR="00F86750" w:rsidRPr="004E1630">
        <w:rPr>
          <w:rFonts w:eastAsia="Calibri"/>
          <w:sz w:val="24"/>
          <w:szCs w:val="24"/>
        </w:rPr>
        <w:t xml:space="preserve"> </w:t>
      </w:r>
      <w:r w:rsidRPr="004E1630">
        <w:rPr>
          <w:rFonts w:eastAsia="Calibri"/>
          <w:sz w:val="24"/>
          <w:szCs w:val="24"/>
        </w:rPr>
        <w:t>участков</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капитального</w:t>
      </w:r>
      <w:r w:rsidR="00F86750" w:rsidRPr="004E1630">
        <w:rPr>
          <w:rFonts w:eastAsia="Calibri"/>
          <w:sz w:val="24"/>
          <w:szCs w:val="24"/>
        </w:rPr>
        <w:t xml:space="preserve"> </w:t>
      </w:r>
      <w:r w:rsidRPr="004E1630">
        <w:rPr>
          <w:rFonts w:eastAsia="Calibri"/>
          <w:sz w:val="24"/>
          <w:szCs w:val="24"/>
        </w:rPr>
        <w:t>строительства</w:t>
      </w:r>
      <w:r w:rsidR="00F86750" w:rsidRPr="004E1630">
        <w:rPr>
          <w:rFonts w:eastAsia="Calibri"/>
          <w:sz w:val="24"/>
          <w:szCs w:val="24"/>
        </w:rPr>
        <w:t xml:space="preserve"> </w:t>
      </w:r>
      <w:r w:rsidRPr="004E1630">
        <w:rPr>
          <w:rFonts w:eastAsia="Calibri"/>
          <w:sz w:val="24"/>
          <w:szCs w:val="24"/>
        </w:rPr>
        <w:t>может</w:t>
      </w:r>
      <w:r w:rsidR="00F86750" w:rsidRPr="004E1630">
        <w:rPr>
          <w:rFonts w:eastAsia="Calibri"/>
          <w:sz w:val="24"/>
          <w:szCs w:val="24"/>
        </w:rPr>
        <w:t xml:space="preserve"> </w:t>
      </w:r>
      <w:r w:rsidRPr="004E1630">
        <w:rPr>
          <w:rFonts w:eastAsia="Calibri"/>
          <w:sz w:val="24"/>
          <w:szCs w:val="24"/>
        </w:rPr>
        <w:t>осуществляться</w:t>
      </w:r>
      <w:r w:rsidR="00F86750" w:rsidRPr="004E1630">
        <w:rPr>
          <w:rFonts w:eastAsia="Calibri"/>
          <w:sz w:val="24"/>
          <w:szCs w:val="24"/>
        </w:rPr>
        <w:t xml:space="preserve"> </w:t>
      </w:r>
      <w:r w:rsidRPr="004E1630">
        <w:rPr>
          <w:rFonts w:eastAsia="Calibri"/>
          <w:sz w:val="24"/>
          <w:szCs w:val="24"/>
        </w:rPr>
        <w:t>путем</w:t>
      </w:r>
      <w:r w:rsidR="00F86750" w:rsidRPr="004E1630">
        <w:rPr>
          <w:rFonts w:eastAsia="Calibri"/>
          <w:sz w:val="24"/>
          <w:szCs w:val="24"/>
        </w:rPr>
        <w:t xml:space="preserve"> </w:t>
      </w:r>
      <w:r w:rsidRPr="004E1630">
        <w:rPr>
          <w:rFonts w:eastAsia="Calibri"/>
          <w:sz w:val="24"/>
          <w:szCs w:val="24"/>
        </w:rPr>
        <w:t>приведения</w:t>
      </w:r>
      <w:r w:rsidR="00F86750" w:rsidRPr="004E1630">
        <w:rPr>
          <w:rFonts w:eastAsia="Calibri"/>
          <w:sz w:val="24"/>
          <w:szCs w:val="24"/>
        </w:rPr>
        <w:t xml:space="preserve"> </w:t>
      </w:r>
      <w:r w:rsidRPr="004E1630">
        <w:rPr>
          <w:rFonts w:eastAsia="Calibri"/>
          <w:sz w:val="24"/>
          <w:szCs w:val="24"/>
        </w:rPr>
        <w:t>их</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соответствие</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видами</w:t>
      </w:r>
      <w:r w:rsidR="00F86750" w:rsidRPr="004E1630">
        <w:rPr>
          <w:rFonts w:eastAsia="Calibri"/>
          <w:sz w:val="24"/>
          <w:szCs w:val="24"/>
        </w:rPr>
        <w:t xml:space="preserve"> </w:t>
      </w:r>
      <w:r w:rsidRPr="004E1630">
        <w:rPr>
          <w:rFonts w:eastAsia="Calibri"/>
          <w:sz w:val="24"/>
          <w:szCs w:val="24"/>
        </w:rPr>
        <w:t>разрешенного</w:t>
      </w:r>
      <w:r w:rsidR="00F86750" w:rsidRPr="004E1630">
        <w:rPr>
          <w:rFonts w:eastAsia="Calibri"/>
          <w:sz w:val="24"/>
          <w:szCs w:val="24"/>
        </w:rPr>
        <w:t xml:space="preserve"> </w:t>
      </w:r>
      <w:r w:rsidRPr="004E1630">
        <w:rPr>
          <w:rFonts w:eastAsia="Calibri"/>
          <w:sz w:val="24"/>
          <w:szCs w:val="24"/>
        </w:rPr>
        <w:t>использования</w:t>
      </w:r>
      <w:r w:rsidR="00F86750" w:rsidRPr="004E1630">
        <w:rPr>
          <w:rFonts w:eastAsia="Calibri"/>
          <w:sz w:val="24"/>
          <w:szCs w:val="24"/>
        </w:rPr>
        <w:t xml:space="preserve"> </w:t>
      </w:r>
      <w:r w:rsidRPr="004E1630">
        <w:rPr>
          <w:rFonts w:eastAsia="Calibri"/>
          <w:sz w:val="24"/>
          <w:szCs w:val="24"/>
        </w:rPr>
        <w:t>земельных</w:t>
      </w:r>
      <w:r w:rsidR="00F86750" w:rsidRPr="004E1630">
        <w:rPr>
          <w:rFonts w:eastAsia="Calibri"/>
          <w:sz w:val="24"/>
          <w:szCs w:val="24"/>
        </w:rPr>
        <w:t xml:space="preserve"> </w:t>
      </w:r>
      <w:r w:rsidRPr="004E1630">
        <w:rPr>
          <w:rFonts w:eastAsia="Calibri"/>
          <w:sz w:val="24"/>
          <w:szCs w:val="24"/>
        </w:rPr>
        <w:t>участков</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капитального</w:t>
      </w:r>
      <w:r w:rsidR="00F86750" w:rsidRPr="004E1630">
        <w:rPr>
          <w:rFonts w:eastAsia="Calibri"/>
          <w:sz w:val="24"/>
          <w:szCs w:val="24"/>
        </w:rPr>
        <w:t xml:space="preserve"> </w:t>
      </w:r>
      <w:r w:rsidRPr="004E1630">
        <w:rPr>
          <w:rFonts w:eastAsia="Calibri"/>
          <w:sz w:val="24"/>
          <w:szCs w:val="24"/>
        </w:rPr>
        <w:t>строительства,</w:t>
      </w:r>
      <w:r w:rsidR="00F86750" w:rsidRPr="004E1630">
        <w:rPr>
          <w:rFonts w:eastAsia="Calibri"/>
          <w:sz w:val="24"/>
          <w:szCs w:val="24"/>
        </w:rPr>
        <w:t xml:space="preserve"> </w:t>
      </w:r>
      <w:r w:rsidRPr="004E1630">
        <w:rPr>
          <w:rFonts w:eastAsia="Calibri"/>
          <w:sz w:val="24"/>
          <w:szCs w:val="24"/>
        </w:rPr>
        <w:t>установленными</w:t>
      </w:r>
      <w:r w:rsidR="00F86750" w:rsidRPr="004E1630">
        <w:rPr>
          <w:rFonts w:eastAsia="Calibri"/>
          <w:sz w:val="24"/>
          <w:szCs w:val="24"/>
        </w:rPr>
        <w:t xml:space="preserve"> </w:t>
      </w:r>
      <w:r w:rsidRPr="004E1630">
        <w:rPr>
          <w:rFonts w:eastAsia="Calibri"/>
          <w:sz w:val="24"/>
          <w:szCs w:val="24"/>
        </w:rPr>
        <w:t>градостроительным</w:t>
      </w:r>
      <w:r w:rsidR="00F86750" w:rsidRPr="004E1630">
        <w:rPr>
          <w:rFonts w:eastAsia="Calibri"/>
          <w:sz w:val="24"/>
          <w:szCs w:val="24"/>
        </w:rPr>
        <w:t xml:space="preserve"> </w:t>
      </w:r>
      <w:r w:rsidRPr="004E1630">
        <w:rPr>
          <w:rFonts w:eastAsia="Calibri"/>
          <w:sz w:val="24"/>
          <w:szCs w:val="24"/>
        </w:rPr>
        <w:t>регламентом.</w:t>
      </w:r>
    </w:p>
    <w:p w:rsidR="002021B7" w:rsidRPr="004E1630" w:rsidRDefault="002021B7" w:rsidP="0028053E">
      <w:pPr>
        <w:ind w:firstLine="709"/>
        <w:jc w:val="both"/>
        <w:rPr>
          <w:rFonts w:eastAsia="Calibri"/>
          <w:sz w:val="24"/>
          <w:szCs w:val="24"/>
        </w:rPr>
      </w:pPr>
      <w:r w:rsidRPr="004E1630">
        <w:rPr>
          <w:rFonts w:eastAsia="Calibri"/>
          <w:sz w:val="24"/>
          <w:szCs w:val="24"/>
        </w:rPr>
        <w:t>8.</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случае,</w:t>
      </w:r>
      <w:r w:rsidR="00F86750" w:rsidRPr="004E1630">
        <w:rPr>
          <w:rFonts w:eastAsia="Calibri"/>
          <w:sz w:val="24"/>
          <w:szCs w:val="24"/>
        </w:rPr>
        <w:t xml:space="preserve"> </w:t>
      </w:r>
      <w:r w:rsidRPr="004E1630">
        <w:rPr>
          <w:rFonts w:eastAsia="Calibri"/>
          <w:sz w:val="24"/>
          <w:szCs w:val="24"/>
        </w:rPr>
        <w:t>если</w:t>
      </w:r>
      <w:r w:rsidR="00F86750" w:rsidRPr="004E1630">
        <w:rPr>
          <w:rFonts w:eastAsia="Calibri"/>
          <w:sz w:val="24"/>
          <w:szCs w:val="24"/>
        </w:rPr>
        <w:t xml:space="preserve"> </w:t>
      </w:r>
      <w:r w:rsidRPr="004E1630">
        <w:rPr>
          <w:rFonts w:eastAsia="Calibri"/>
          <w:sz w:val="24"/>
          <w:szCs w:val="24"/>
        </w:rPr>
        <w:t>использование</w:t>
      </w:r>
      <w:r w:rsidR="00F86750" w:rsidRPr="004E1630">
        <w:rPr>
          <w:rFonts w:eastAsia="Calibri"/>
          <w:sz w:val="24"/>
          <w:szCs w:val="24"/>
        </w:rPr>
        <w:t xml:space="preserve"> </w:t>
      </w:r>
      <w:r w:rsidRPr="004E1630">
        <w:rPr>
          <w:rFonts w:eastAsia="Calibri"/>
          <w:sz w:val="24"/>
          <w:szCs w:val="24"/>
        </w:rPr>
        <w:t>указанных</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части</w:t>
      </w:r>
      <w:r w:rsidR="00F86750" w:rsidRPr="004E1630">
        <w:rPr>
          <w:rFonts w:eastAsia="Calibri"/>
          <w:sz w:val="24"/>
          <w:szCs w:val="24"/>
        </w:rPr>
        <w:t xml:space="preserve"> </w:t>
      </w:r>
      <w:r w:rsidRPr="004E1630">
        <w:rPr>
          <w:rFonts w:eastAsia="Calibri"/>
          <w:sz w:val="24"/>
          <w:szCs w:val="24"/>
        </w:rPr>
        <w:t>6</w:t>
      </w:r>
      <w:r w:rsidR="00F86750" w:rsidRPr="004E1630">
        <w:rPr>
          <w:rFonts w:eastAsia="Calibri"/>
          <w:sz w:val="24"/>
          <w:szCs w:val="24"/>
        </w:rPr>
        <w:t xml:space="preserve"> </w:t>
      </w:r>
      <w:r w:rsidRPr="004E1630">
        <w:rPr>
          <w:rFonts w:eastAsia="Calibri"/>
          <w:sz w:val="24"/>
          <w:szCs w:val="24"/>
        </w:rPr>
        <w:t>настоящей</w:t>
      </w:r>
      <w:r w:rsidR="00F86750" w:rsidRPr="004E1630">
        <w:rPr>
          <w:rFonts w:eastAsia="Calibri"/>
          <w:sz w:val="24"/>
          <w:szCs w:val="24"/>
        </w:rPr>
        <w:t xml:space="preserve"> </w:t>
      </w:r>
      <w:r w:rsidRPr="004E1630">
        <w:rPr>
          <w:rFonts w:eastAsia="Calibri"/>
          <w:sz w:val="24"/>
          <w:szCs w:val="24"/>
        </w:rPr>
        <w:t>статьи</w:t>
      </w:r>
      <w:r w:rsidR="00F86750" w:rsidRPr="004E1630">
        <w:rPr>
          <w:rFonts w:eastAsia="Calibri"/>
          <w:sz w:val="24"/>
          <w:szCs w:val="24"/>
        </w:rPr>
        <w:t xml:space="preserve"> </w:t>
      </w:r>
      <w:r w:rsidRPr="004E1630">
        <w:rPr>
          <w:rFonts w:eastAsia="Calibri"/>
          <w:sz w:val="24"/>
          <w:szCs w:val="24"/>
        </w:rPr>
        <w:t>земельных</w:t>
      </w:r>
      <w:r w:rsidR="00F86750" w:rsidRPr="004E1630">
        <w:rPr>
          <w:rFonts w:eastAsia="Calibri"/>
          <w:sz w:val="24"/>
          <w:szCs w:val="24"/>
        </w:rPr>
        <w:t xml:space="preserve"> </w:t>
      </w:r>
      <w:r w:rsidRPr="004E1630">
        <w:rPr>
          <w:rFonts w:eastAsia="Calibri"/>
          <w:sz w:val="24"/>
          <w:szCs w:val="24"/>
        </w:rPr>
        <w:t>участков</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капитального</w:t>
      </w:r>
      <w:r w:rsidR="00F86750" w:rsidRPr="004E1630">
        <w:rPr>
          <w:rFonts w:eastAsia="Calibri"/>
          <w:sz w:val="24"/>
          <w:szCs w:val="24"/>
        </w:rPr>
        <w:t xml:space="preserve"> </w:t>
      </w:r>
      <w:r w:rsidRPr="004E1630">
        <w:rPr>
          <w:rFonts w:eastAsia="Calibri"/>
          <w:sz w:val="24"/>
          <w:szCs w:val="24"/>
        </w:rPr>
        <w:t>строительства</w:t>
      </w:r>
      <w:r w:rsidR="00F86750" w:rsidRPr="004E1630">
        <w:rPr>
          <w:rFonts w:eastAsia="Calibri"/>
          <w:sz w:val="24"/>
          <w:szCs w:val="24"/>
        </w:rPr>
        <w:t xml:space="preserve"> </w:t>
      </w:r>
      <w:r w:rsidRPr="004E1630">
        <w:rPr>
          <w:rFonts w:eastAsia="Calibri"/>
          <w:sz w:val="24"/>
          <w:szCs w:val="24"/>
        </w:rPr>
        <w:t>продолжается</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опасно</w:t>
      </w:r>
      <w:r w:rsidR="00F86750" w:rsidRPr="004E1630">
        <w:rPr>
          <w:rFonts w:eastAsia="Calibri"/>
          <w:sz w:val="24"/>
          <w:szCs w:val="24"/>
        </w:rPr>
        <w:t xml:space="preserve"> </w:t>
      </w:r>
      <w:r w:rsidRPr="004E1630">
        <w:rPr>
          <w:rFonts w:eastAsia="Calibri"/>
          <w:sz w:val="24"/>
          <w:szCs w:val="24"/>
        </w:rPr>
        <w:t>для</w:t>
      </w:r>
      <w:r w:rsidR="00F86750" w:rsidRPr="004E1630">
        <w:rPr>
          <w:rFonts w:eastAsia="Calibri"/>
          <w:sz w:val="24"/>
          <w:szCs w:val="24"/>
        </w:rPr>
        <w:t xml:space="preserve"> </w:t>
      </w:r>
      <w:r w:rsidRPr="004E1630">
        <w:rPr>
          <w:rFonts w:eastAsia="Calibri"/>
          <w:sz w:val="24"/>
          <w:szCs w:val="24"/>
        </w:rPr>
        <w:t>жизни</w:t>
      </w:r>
      <w:r w:rsidR="00F86750" w:rsidRPr="004E1630">
        <w:rPr>
          <w:rFonts w:eastAsia="Calibri"/>
          <w:sz w:val="24"/>
          <w:szCs w:val="24"/>
        </w:rPr>
        <w:t xml:space="preserve"> </w:t>
      </w:r>
      <w:r w:rsidRPr="004E1630">
        <w:rPr>
          <w:rFonts w:eastAsia="Calibri"/>
          <w:sz w:val="24"/>
          <w:szCs w:val="24"/>
        </w:rPr>
        <w:t>или</w:t>
      </w:r>
      <w:r w:rsidR="00F86750" w:rsidRPr="004E1630">
        <w:rPr>
          <w:rFonts w:eastAsia="Calibri"/>
          <w:sz w:val="24"/>
          <w:szCs w:val="24"/>
        </w:rPr>
        <w:t xml:space="preserve"> </w:t>
      </w:r>
      <w:r w:rsidRPr="004E1630">
        <w:rPr>
          <w:rFonts w:eastAsia="Calibri"/>
          <w:sz w:val="24"/>
          <w:szCs w:val="24"/>
        </w:rPr>
        <w:t>здоровья</w:t>
      </w:r>
      <w:r w:rsidR="00F86750" w:rsidRPr="004E1630">
        <w:rPr>
          <w:rFonts w:eastAsia="Calibri"/>
          <w:sz w:val="24"/>
          <w:szCs w:val="24"/>
        </w:rPr>
        <w:t xml:space="preserve"> </w:t>
      </w:r>
      <w:r w:rsidRPr="004E1630">
        <w:rPr>
          <w:rFonts w:eastAsia="Calibri"/>
          <w:sz w:val="24"/>
          <w:szCs w:val="24"/>
        </w:rPr>
        <w:t>человека,</w:t>
      </w:r>
      <w:r w:rsidR="00F86750" w:rsidRPr="004E1630">
        <w:rPr>
          <w:rFonts w:eastAsia="Calibri"/>
          <w:sz w:val="24"/>
          <w:szCs w:val="24"/>
        </w:rPr>
        <w:t xml:space="preserve"> </w:t>
      </w:r>
      <w:r w:rsidRPr="004E1630">
        <w:rPr>
          <w:rFonts w:eastAsia="Calibri"/>
          <w:sz w:val="24"/>
          <w:szCs w:val="24"/>
        </w:rPr>
        <w:t>для</w:t>
      </w:r>
      <w:r w:rsidR="00F86750" w:rsidRPr="004E1630">
        <w:rPr>
          <w:rFonts w:eastAsia="Calibri"/>
          <w:sz w:val="24"/>
          <w:szCs w:val="24"/>
        </w:rPr>
        <w:t xml:space="preserve"> </w:t>
      </w:r>
      <w:r w:rsidRPr="004E1630">
        <w:rPr>
          <w:rFonts w:eastAsia="Calibri"/>
          <w:sz w:val="24"/>
          <w:szCs w:val="24"/>
        </w:rPr>
        <w:t>окружающей</w:t>
      </w:r>
      <w:r w:rsidR="00F86750" w:rsidRPr="004E1630">
        <w:rPr>
          <w:rFonts w:eastAsia="Calibri"/>
          <w:sz w:val="24"/>
          <w:szCs w:val="24"/>
        </w:rPr>
        <w:t xml:space="preserve"> </w:t>
      </w:r>
      <w:r w:rsidRPr="004E1630">
        <w:rPr>
          <w:rFonts w:eastAsia="Calibri"/>
          <w:sz w:val="24"/>
          <w:szCs w:val="24"/>
        </w:rPr>
        <w:t>среды,</w:t>
      </w:r>
      <w:r w:rsidR="00F86750" w:rsidRPr="004E1630">
        <w:rPr>
          <w:rFonts w:eastAsia="Calibri"/>
          <w:sz w:val="24"/>
          <w:szCs w:val="24"/>
        </w:rPr>
        <w:t xml:space="preserve"> </w:t>
      </w:r>
      <w:r w:rsidRPr="004E1630">
        <w:rPr>
          <w:rFonts w:eastAsia="Calibri"/>
          <w:sz w:val="24"/>
          <w:szCs w:val="24"/>
        </w:rPr>
        <w:t>объектов</w:t>
      </w:r>
      <w:r w:rsidR="00F86750" w:rsidRPr="004E1630">
        <w:rPr>
          <w:rFonts w:eastAsia="Calibri"/>
          <w:sz w:val="24"/>
          <w:szCs w:val="24"/>
        </w:rPr>
        <w:t xml:space="preserve"> </w:t>
      </w:r>
      <w:r w:rsidRPr="004E1630">
        <w:rPr>
          <w:rFonts w:eastAsia="Calibri"/>
          <w:sz w:val="24"/>
          <w:szCs w:val="24"/>
        </w:rPr>
        <w:t>культурного</w:t>
      </w:r>
      <w:r w:rsidR="00F86750" w:rsidRPr="004E1630">
        <w:rPr>
          <w:rFonts w:eastAsia="Calibri"/>
          <w:sz w:val="24"/>
          <w:szCs w:val="24"/>
        </w:rPr>
        <w:t xml:space="preserve"> </w:t>
      </w:r>
      <w:r w:rsidRPr="004E1630">
        <w:rPr>
          <w:rFonts w:eastAsia="Calibri"/>
          <w:sz w:val="24"/>
          <w:szCs w:val="24"/>
        </w:rPr>
        <w:t>наследия,</w:t>
      </w:r>
      <w:r w:rsidR="00F86750" w:rsidRPr="004E1630">
        <w:rPr>
          <w:rFonts w:eastAsia="Calibri"/>
          <w:sz w:val="24"/>
          <w:szCs w:val="24"/>
        </w:rPr>
        <w:t xml:space="preserve"> </w:t>
      </w:r>
      <w:r w:rsidRPr="004E1630">
        <w:rPr>
          <w:rFonts w:eastAsia="Calibri"/>
          <w:sz w:val="24"/>
          <w:szCs w:val="24"/>
        </w:rPr>
        <w:t>в</w:t>
      </w:r>
      <w:r w:rsidR="00F86750" w:rsidRPr="004E1630">
        <w:rPr>
          <w:rFonts w:eastAsia="Calibri"/>
          <w:sz w:val="24"/>
          <w:szCs w:val="24"/>
        </w:rPr>
        <w:t xml:space="preserve"> </w:t>
      </w:r>
      <w:r w:rsidRPr="004E1630">
        <w:rPr>
          <w:rFonts w:eastAsia="Calibri"/>
          <w:sz w:val="24"/>
          <w:szCs w:val="24"/>
        </w:rPr>
        <w:t>соответствии</w:t>
      </w:r>
      <w:r w:rsidR="00F86750" w:rsidRPr="004E1630">
        <w:rPr>
          <w:rFonts w:eastAsia="Calibri"/>
          <w:sz w:val="24"/>
          <w:szCs w:val="24"/>
        </w:rPr>
        <w:t xml:space="preserve"> </w:t>
      </w:r>
      <w:r w:rsidRPr="004E1630">
        <w:rPr>
          <w:rFonts w:eastAsia="Calibri"/>
          <w:sz w:val="24"/>
          <w:szCs w:val="24"/>
        </w:rPr>
        <w:t>с</w:t>
      </w:r>
      <w:r w:rsidR="00F86750" w:rsidRPr="004E1630">
        <w:rPr>
          <w:rFonts w:eastAsia="Calibri"/>
          <w:sz w:val="24"/>
          <w:szCs w:val="24"/>
        </w:rPr>
        <w:t xml:space="preserve"> </w:t>
      </w:r>
      <w:r w:rsidRPr="004E1630">
        <w:rPr>
          <w:rFonts w:eastAsia="Calibri"/>
          <w:sz w:val="24"/>
          <w:szCs w:val="24"/>
        </w:rPr>
        <w:t>федеральными</w:t>
      </w:r>
      <w:r w:rsidR="00F86750" w:rsidRPr="004E1630">
        <w:rPr>
          <w:rFonts w:eastAsia="Calibri"/>
          <w:sz w:val="24"/>
          <w:szCs w:val="24"/>
        </w:rPr>
        <w:t xml:space="preserve"> </w:t>
      </w:r>
      <w:r w:rsidRPr="004E1630">
        <w:rPr>
          <w:rFonts w:eastAsia="Calibri"/>
          <w:sz w:val="24"/>
          <w:szCs w:val="24"/>
        </w:rPr>
        <w:t>законами</w:t>
      </w:r>
      <w:r w:rsidR="00F86750" w:rsidRPr="004E1630">
        <w:rPr>
          <w:rFonts w:eastAsia="Calibri"/>
          <w:sz w:val="24"/>
          <w:szCs w:val="24"/>
        </w:rPr>
        <w:t xml:space="preserve"> </w:t>
      </w:r>
      <w:r w:rsidRPr="004E1630">
        <w:rPr>
          <w:rFonts w:eastAsia="Calibri"/>
          <w:sz w:val="24"/>
          <w:szCs w:val="24"/>
        </w:rPr>
        <w:t>может</w:t>
      </w:r>
      <w:r w:rsidR="00F86750" w:rsidRPr="004E1630">
        <w:rPr>
          <w:rFonts w:eastAsia="Calibri"/>
          <w:sz w:val="24"/>
          <w:szCs w:val="24"/>
        </w:rPr>
        <w:t xml:space="preserve"> </w:t>
      </w:r>
      <w:r w:rsidRPr="004E1630">
        <w:rPr>
          <w:rFonts w:eastAsia="Calibri"/>
          <w:sz w:val="24"/>
          <w:szCs w:val="24"/>
        </w:rPr>
        <w:t>быть</w:t>
      </w:r>
      <w:r w:rsidR="00F86750" w:rsidRPr="004E1630">
        <w:rPr>
          <w:rFonts w:eastAsia="Calibri"/>
          <w:sz w:val="24"/>
          <w:szCs w:val="24"/>
        </w:rPr>
        <w:t xml:space="preserve"> </w:t>
      </w:r>
      <w:r w:rsidRPr="004E1630">
        <w:rPr>
          <w:rFonts w:eastAsia="Calibri"/>
          <w:sz w:val="24"/>
          <w:szCs w:val="24"/>
        </w:rPr>
        <w:t>наложен</w:t>
      </w:r>
      <w:r w:rsidR="00F86750" w:rsidRPr="004E1630">
        <w:rPr>
          <w:rFonts w:eastAsia="Calibri"/>
          <w:sz w:val="24"/>
          <w:szCs w:val="24"/>
        </w:rPr>
        <w:t xml:space="preserve"> </w:t>
      </w:r>
      <w:r w:rsidRPr="004E1630">
        <w:rPr>
          <w:rFonts w:eastAsia="Calibri"/>
          <w:sz w:val="24"/>
          <w:szCs w:val="24"/>
        </w:rPr>
        <w:t>запрет</w:t>
      </w:r>
      <w:r w:rsidR="00F86750" w:rsidRPr="004E1630">
        <w:rPr>
          <w:rFonts w:eastAsia="Calibri"/>
          <w:sz w:val="24"/>
          <w:szCs w:val="24"/>
        </w:rPr>
        <w:t xml:space="preserve"> </w:t>
      </w:r>
      <w:r w:rsidRPr="004E1630">
        <w:rPr>
          <w:rFonts w:eastAsia="Calibri"/>
          <w:sz w:val="24"/>
          <w:szCs w:val="24"/>
        </w:rPr>
        <w:t>на</w:t>
      </w:r>
      <w:r w:rsidR="00F86750" w:rsidRPr="004E1630">
        <w:rPr>
          <w:rFonts w:eastAsia="Calibri"/>
          <w:sz w:val="24"/>
          <w:szCs w:val="24"/>
        </w:rPr>
        <w:t xml:space="preserve"> </w:t>
      </w:r>
      <w:r w:rsidRPr="004E1630">
        <w:rPr>
          <w:rFonts w:eastAsia="Calibri"/>
          <w:sz w:val="24"/>
          <w:szCs w:val="24"/>
        </w:rPr>
        <w:t>использование</w:t>
      </w:r>
      <w:r w:rsidR="00F86750" w:rsidRPr="004E1630">
        <w:rPr>
          <w:rFonts w:eastAsia="Calibri"/>
          <w:sz w:val="24"/>
          <w:szCs w:val="24"/>
        </w:rPr>
        <w:t xml:space="preserve"> </w:t>
      </w:r>
      <w:r w:rsidRPr="004E1630">
        <w:rPr>
          <w:rFonts w:eastAsia="Calibri"/>
          <w:sz w:val="24"/>
          <w:szCs w:val="24"/>
        </w:rPr>
        <w:t>таких</w:t>
      </w:r>
      <w:r w:rsidR="00F86750" w:rsidRPr="004E1630">
        <w:rPr>
          <w:rFonts w:eastAsia="Calibri"/>
          <w:sz w:val="24"/>
          <w:szCs w:val="24"/>
        </w:rPr>
        <w:t xml:space="preserve"> </w:t>
      </w:r>
      <w:r w:rsidRPr="004E1630">
        <w:rPr>
          <w:rFonts w:eastAsia="Calibri"/>
          <w:sz w:val="24"/>
          <w:szCs w:val="24"/>
        </w:rPr>
        <w:t>земельных</w:t>
      </w:r>
      <w:r w:rsidR="00F86750" w:rsidRPr="004E1630">
        <w:rPr>
          <w:rFonts w:eastAsia="Calibri"/>
          <w:sz w:val="24"/>
          <w:szCs w:val="24"/>
        </w:rPr>
        <w:t xml:space="preserve"> </w:t>
      </w:r>
      <w:r w:rsidRPr="004E1630">
        <w:rPr>
          <w:rFonts w:eastAsia="Calibri"/>
          <w:sz w:val="24"/>
          <w:szCs w:val="24"/>
        </w:rPr>
        <w:t>участков</w:t>
      </w:r>
      <w:r w:rsidR="00F86750" w:rsidRPr="004E1630">
        <w:rPr>
          <w:rFonts w:eastAsia="Calibri"/>
          <w:sz w:val="24"/>
          <w:szCs w:val="24"/>
        </w:rPr>
        <w:t xml:space="preserve"> </w:t>
      </w:r>
      <w:r w:rsidRPr="004E1630">
        <w:rPr>
          <w:rFonts w:eastAsia="Calibri"/>
          <w:sz w:val="24"/>
          <w:szCs w:val="24"/>
        </w:rPr>
        <w:t>и</w:t>
      </w:r>
      <w:r w:rsidR="00F86750" w:rsidRPr="004E1630">
        <w:rPr>
          <w:rFonts w:eastAsia="Calibri"/>
          <w:sz w:val="24"/>
          <w:szCs w:val="24"/>
        </w:rPr>
        <w:t xml:space="preserve"> </w:t>
      </w:r>
      <w:r w:rsidRPr="004E1630">
        <w:rPr>
          <w:rFonts w:eastAsia="Calibri"/>
          <w:sz w:val="24"/>
          <w:szCs w:val="24"/>
        </w:rPr>
        <w:t>объектов.</w:t>
      </w:r>
    </w:p>
    <w:p w:rsidR="002021B7" w:rsidRPr="004E1630" w:rsidRDefault="002021B7" w:rsidP="0028053E">
      <w:pPr>
        <w:jc w:val="both"/>
        <w:rPr>
          <w:rFonts w:eastAsia="Calibri"/>
          <w:sz w:val="24"/>
          <w:szCs w:val="24"/>
        </w:rPr>
      </w:pPr>
    </w:p>
    <w:p w:rsidR="004E5343" w:rsidRPr="004E1630" w:rsidRDefault="004E5343" w:rsidP="0028053E">
      <w:pPr>
        <w:jc w:val="both"/>
        <w:rPr>
          <w:rFonts w:eastAsia="Calibri"/>
          <w:sz w:val="24"/>
          <w:szCs w:val="24"/>
        </w:rPr>
      </w:pPr>
    </w:p>
    <w:p w:rsidR="002021B7" w:rsidRPr="004E1630" w:rsidRDefault="002021B7" w:rsidP="00F67EDE">
      <w:pPr>
        <w:jc w:val="center"/>
        <w:outlineLvl w:val="2"/>
        <w:rPr>
          <w:b/>
          <w:iCs/>
          <w:sz w:val="24"/>
          <w:szCs w:val="24"/>
        </w:rPr>
      </w:pPr>
      <w:bookmarkStart w:id="42" w:name="_Toc433729356"/>
      <w:bookmarkEnd w:id="38"/>
      <w:bookmarkEnd w:id="40"/>
      <w:bookmarkEnd w:id="41"/>
      <w:r w:rsidRPr="004E1630">
        <w:rPr>
          <w:b/>
          <w:iCs/>
          <w:sz w:val="24"/>
          <w:szCs w:val="24"/>
        </w:rPr>
        <w:t>Глава</w:t>
      </w:r>
      <w:r w:rsidR="00F86750" w:rsidRPr="004E1630">
        <w:rPr>
          <w:b/>
          <w:iCs/>
          <w:sz w:val="24"/>
          <w:szCs w:val="24"/>
        </w:rPr>
        <w:t xml:space="preserve"> </w:t>
      </w:r>
      <w:r w:rsidRPr="004E1630">
        <w:rPr>
          <w:b/>
          <w:iCs/>
          <w:sz w:val="24"/>
          <w:szCs w:val="24"/>
        </w:rPr>
        <w:t>2.</w:t>
      </w:r>
      <w:r w:rsidR="00F86750" w:rsidRPr="004E1630">
        <w:rPr>
          <w:b/>
          <w:iCs/>
          <w:sz w:val="24"/>
          <w:szCs w:val="24"/>
        </w:rPr>
        <w:t xml:space="preserve"> </w:t>
      </w:r>
      <w:r w:rsidRPr="004E1630">
        <w:rPr>
          <w:b/>
          <w:iCs/>
          <w:sz w:val="24"/>
          <w:szCs w:val="24"/>
        </w:rPr>
        <w:t>ПОЛОЖЕНИЕ</w:t>
      </w:r>
      <w:r w:rsidR="00F86750" w:rsidRPr="004E1630">
        <w:rPr>
          <w:b/>
          <w:iCs/>
          <w:sz w:val="24"/>
          <w:szCs w:val="24"/>
        </w:rPr>
        <w:t xml:space="preserve"> </w:t>
      </w:r>
      <w:r w:rsidRPr="004E1630">
        <w:rPr>
          <w:b/>
          <w:iCs/>
          <w:sz w:val="24"/>
          <w:szCs w:val="24"/>
        </w:rPr>
        <w:t>О</w:t>
      </w:r>
      <w:r w:rsidR="00F86750" w:rsidRPr="004E1630">
        <w:rPr>
          <w:b/>
          <w:iCs/>
          <w:sz w:val="24"/>
          <w:szCs w:val="24"/>
        </w:rPr>
        <w:t xml:space="preserve"> </w:t>
      </w:r>
      <w:r w:rsidRPr="004E1630">
        <w:rPr>
          <w:b/>
          <w:iCs/>
          <w:sz w:val="24"/>
          <w:szCs w:val="24"/>
        </w:rPr>
        <w:t>РЕГУЛИРОВАНИИ</w:t>
      </w:r>
      <w:r w:rsidR="00F86750" w:rsidRPr="004E1630">
        <w:rPr>
          <w:b/>
          <w:iCs/>
          <w:sz w:val="24"/>
          <w:szCs w:val="24"/>
        </w:rPr>
        <w:t xml:space="preserve"> </w:t>
      </w:r>
      <w:r w:rsidRPr="004E1630">
        <w:rPr>
          <w:b/>
          <w:iCs/>
          <w:sz w:val="24"/>
          <w:szCs w:val="24"/>
        </w:rPr>
        <w:t>ЗЕМЛЕПОЛЬЗОВАНИЯ</w:t>
      </w:r>
      <w:r w:rsidR="00F67EDE" w:rsidRPr="004E1630">
        <w:rPr>
          <w:b/>
          <w:iCs/>
          <w:sz w:val="24"/>
          <w:szCs w:val="24"/>
        </w:rPr>
        <w:br/>
      </w:r>
      <w:r w:rsidRPr="004E1630">
        <w:rPr>
          <w:b/>
          <w:iCs/>
          <w:sz w:val="24"/>
          <w:szCs w:val="24"/>
        </w:rPr>
        <w:t>И</w:t>
      </w:r>
      <w:r w:rsidR="00F86750" w:rsidRPr="004E1630">
        <w:rPr>
          <w:b/>
          <w:iCs/>
          <w:sz w:val="24"/>
          <w:szCs w:val="24"/>
        </w:rPr>
        <w:t xml:space="preserve"> </w:t>
      </w:r>
      <w:r w:rsidRPr="004E1630">
        <w:rPr>
          <w:b/>
          <w:iCs/>
          <w:sz w:val="24"/>
          <w:szCs w:val="24"/>
        </w:rPr>
        <w:t>ЗАСТРОЙКИ</w:t>
      </w:r>
      <w:r w:rsidR="00F86750" w:rsidRPr="004E1630">
        <w:rPr>
          <w:b/>
          <w:iCs/>
          <w:sz w:val="24"/>
          <w:szCs w:val="24"/>
        </w:rPr>
        <w:t xml:space="preserve"> </w:t>
      </w:r>
      <w:r w:rsidRPr="004E1630">
        <w:rPr>
          <w:b/>
          <w:iCs/>
          <w:sz w:val="24"/>
          <w:szCs w:val="24"/>
        </w:rPr>
        <w:t>ОРГАНАМИ</w:t>
      </w:r>
      <w:r w:rsidR="00F86750" w:rsidRPr="004E1630">
        <w:rPr>
          <w:b/>
          <w:iCs/>
          <w:sz w:val="24"/>
          <w:szCs w:val="24"/>
        </w:rPr>
        <w:t xml:space="preserve"> </w:t>
      </w:r>
      <w:r w:rsidRPr="004E1630">
        <w:rPr>
          <w:b/>
          <w:iCs/>
          <w:sz w:val="24"/>
          <w:szCs w:val="24"/>
        </w:rPr>
        <w:t>МЕСТНОГО</w:t>
      </w:r>
      <w:r w:rsidR="00F86750" w:rsidRPr="004E1630">
        <w:rPr>
          <w:b/>
          <w:iCs/>
          <w:sz w:val="24"/>
          <w:szCs w:val="24"/>
        </w:rPr>
        <w:t xml:space="preserve"> </w:t>
      </w:r>
      <w:r w:rsidRPr="004E1630">
        <w:rPr>
          <w:b/>
          <w:iCs/>
          <w:sz w:val="24"/>
          <w:szCs w:val="24"/>
        </w:rPr>
        <w:t>САМОУПРАВЛЕНИЯ</w:t>
      </w:r>
      <w:bookmarkEnd w:id="42"/>
    </w:p>
    <w:p w:rsidR="00E42175" w:rsidRPr="004E1630" w:rsidRDefault="00E42175" w:rsidP="0028053E">
      <w:pPr>
        <w:jc w:val="both"/>
        <w:outlineLvl w:val="2"/>
        <w:rPr>
          <w:sz w:val="24"/>
          <w:szCs w:val="24"/>
        </w:rPr>
      </w:pPr>
      <w:bookmarkStart w:id="43" w:name="_Toc433729357"/>
    </w:p>
    <w:p w:rsidR="002021B7" w:rsidRPr="004E1630" w:rsidRDefault="002021B7" w:rsidP="0028053E">
      <w:pPr>
        <w:ind w:firstLine="709"/>
        <w:jc w:val="both"/>
        <w:outlineLvl w:val="2"/>
        <w:rPr>
          <w:b/>
          <w:sz w:val="24"/>
          <w:szCs w:val="24"/>
        </w:rPr>
      </w:pPr>
      <w:r w:rsidRPr="004E1630">
        <w:rPr>
          <w:b/>
          <w:sz w:val="24"/>
          <w:szCs w:val="24"/>
        </w:rPr>
        <w:t>Статья</w:t>
      </w:r>
      <w:r w:rsidR="00F86750" w:rsidRPr="004E1630">
        <w:rPr>
          <w:b/>
          <w:sz w:val="24"/>
          <w:szCs w:val="24"/>
        </w:rPr>
        <w:t xml:space="preserve"> </w:t>
      </w:r>
      <w:r w:rsidRPr="004E1630">
        <w:rPr>
          <w:b/>
          <w:sz w:val="24"/>
          <w:szCs w:val="24"/>
        </w:rPr>
        <w:t>6.</w:t>
      </w:r>
      <w:r w:rsidR="00F86750" w:rsidRPr="004E1630">
        <w:rPr>
          <w:b/>
          <w:sz w:val="24"/>
          <w:szCs w:val="24"/>
        </w:rPr>
        <w:t xml:space="preserve"> </w:t>
      </w:r>
      <w:bookmarkEnd w:id="31"/>
      <w:r w:rsidRPr="004E1630">
        <w:rPr>
          <w:b/>
          <w:sz w:val="24"/>
          <w:szCs w:val="24"/>
        </w:rPr>
        <w:t>Органы,</w:t>
      </w:r>
      <w:r w:rsidR="00F86750" w:rsidRPr="004E1630">
        <w:rPr>
          <w:b/>
          <w:sz w:val="24"/>
          <w:szCs w:val="24"/>
        </w:rPr>
        <w:t xml:space="preserve"> </w:t>
      </w:r>
      <w:r w:rsidRPr="004E1630">
        <w:rPr>
          <w:b/>
          <w:sz w:val="24"/>
          <w:szCs w:val="24"/>
        </w:rPr>
        <w:t>осуществляющие</w:t>
      </w:r>
      <w:r w:rsidR="00F86750" w:rsidRPr="004E1630">
        <w:rPr>
          <w:b/>
          <w:sz w:val="24"/>
          <w:szCs w:val="24"/>
        </w:rPr>
        <w:t xml:space="preserve"> </w:t>
      </w:r>
      <w:r w:rsidRPr="004E1630">
        <w:rPr>
          <w:b/>
          <w:sz w:val="24"/>
          <w:szCs w:val="24"/>
        </w:rPr>
        <w:t>регулирование</w:t>
      </w:r>
      <w:r w:rsidR="00F86750" w:rsidRPr="004E1630">
        <w:rPr>
          <w:b/>
          <w:sz w:val="24"/>
          <w:szCs w:val="24"/>
        </w:rPr>
        <w:t xml:space="preserve"> </w:t>
      </w:r>
      <w:r w:rsidRPr="004E1630">
        <w:rPr>
          <w:b/>
          <w:sz w:val="24"/>
          <w:szCs w:val="24"/>
        </w:rPr>
        <w:t>землепользования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застройки</w:t>
      </w:r>
      <w:r w:rsidR="00F86750" w:rsidRPr="004E1630">
        <w:rPr>
          <w:b/>
          <w:sz w:val="24"/>
          <w:szCs w:val="24"/>
        </w:rPr>
        <w:t xml:space="preserve"> </w:t>
      </w:r>
      <w:r w:rsidRPr="004E1630">
        <w:rPr>
          <w:b/>
          <w:sz w:val="24"/>
          <w:szCs w:val="24"/>
        </w:rPr>
        <w:t>на</w:t>
      </w:r>
      <w:r w:rsidR="00F86750" w:rsidRPr="004E1630">
        <w:rPr>
          <w:b/>
          <w:sz w:val="24"/>
          <w:szCs w:val="24"/>
        </w:rPr>
        <w:t xml:space="preserve"> </w:t>
      </w:r>
      <w:r w:rsidRPr="004E1630">
        <w:rPr>
          <w:b/>
          <w:sz w:val="24"/>
          <w:szCs w:val="24"/>
        </w:rPr>
        <w:t>территории</w:t>
      </w:r>
      <w:r w:rsidR="00F86750" w:rsidRPr="004E1630">
        <w:rPr>
          <w:b/>
          <w:sz w:val="24"/>
          <w:szCs w:val="24"/>
        </w:rPr>
        <w:t xml:space="preserve"> </w:t>
      </w:r>
      <w:r w:rsidR="00694D0F" w:rsidRPr="004E1630">
        <w:rPr>
          <w:b/>
          <w:sz w:val="24"/>
          <w:szCs w:val="24"/>
        </w:rPr>
        <w:t>Джерокайского</w:t>
      </w:r>
      <w:r w:rsidR="00300889" w:rsidRPr="004E1630">
        <w:rPr>
          <w:b/>
          <w:sz w:val="24"/>
          <w:szCs w:val="24"/>
        </w:rPr>
        <w:t xml:space="preserve"> сельского поселения</w:t>
      </w:r>
      <w:bookmarkEnd w:id="43"/>
    </w:p>
    <w:p w:rsidR="002021B7" w:rsidRPr="004E1630" w:rsidRDefault="002021B7"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00CB75CB" w:rsidRPr="004E1630">
        <w:rPr>
          <w:sz w:val="24"/>
          <w:szCs w:val="24"/>
        </w:rPr>
        <w:t xml:space="preserve">МО </w:t>
      </w:r>
      <w:r w:rsidR="00DB798A" w:rsidRPr="004E1630">
        <w:rPr>
          <w:sz w:val="24"/>
          <w:szCs w:val="24"/>
        </w:rPr>
        <w:t>«</w:t>
      </w:r>
      <w:r w:rsidR="00694D0F" w:rsidRPr="004E1630">
        <w:rPr>
          <w:rFonts w:eastAsia="Calibri"/>
          <w:sz w:val="24"/>
          <w:szCs w:val="24"/>
        </w:rPr>
        <w:t>Джерокайское</w:t>
      </w:r>
      <w:r w:rsidR="00CB75CB" w:rsidRPr="004E1630">
        <w:rPr>
          <w:rFonts w:eastAsia="Calibri"/>
          <w:sz w:val="24"/>
          <w:szCs w:val="24"/>
        </w:rPr>
        <w:t xml:space="preserve"> сельское поселение</w:t>
      </w:r>
      <w:r w:rsidR="00DB798A" w:rsidRPr="004E1630">
        <w:rPr>
          <w:rFonts w:eastAsia="Calibri"/>
          <w:sz w:val="24"/>
          <w:szCs w:val="24"/>
        </w:rPr>
        <w:t>»</w:t>
      </w:r>
      <w:r w:rsidR="00F86750" w:rsidRPr="004E1630">
        <w:rPr>
          <w:rFonts w:eastAsia="Calibri"/>
          <w:sz w:val="24"/>
          <w:szCs w:val="24"/>
        </w:rPr>
        <w:t xml:space="preserve"> </w:t>
      </w:r>
      <w:r w:rsidRPr="004E1630">
        <w:rPr>
          <w:sz w:val="24"/>
          <w:szCs w:val="24"/>
        </w:rPr>
        <w:t>регулирование</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осуществляется</w:t>
      </w:r>
      <w:r w:rsidR="00F86750" w:rsidRPr="004E1630">
        <w:rPr>
          <w:sz w:val="24"/>
          <w:szCs w:val="24"/>
        </w:rPr>
        <w:t xml:space="preserve"> </w:t>
      </w:r>
      <w:r w:rsidRPr="004E1630">
        <w:rPr>
          <w:sz w:val="24"/>
          <w:szCs w:val="24"/>
        </w:rPr>
        <w:t>следующими</w:t>
      </w:r>
      <w:r w:rsidR="00F86750" w:rsidRPr="004E1630">
        <w:rPr>
          <w:sz w:val="24"/>
          <w:szCs w:val="24"/>
        </w:rPr>
        <w:t xml:space="preserve"> </w:t>
      </w:r>
      <w:r w:rsidRPr="004E1630">
        <w:rPr>
          <w:sz w:val="24"/>
          <w:szCs w:val="24"/>
        </w:rPr>
        <w:t>органами:</w:t>
      </w:r>
    </w:p>
    <w:p w:rsidR="002021B7" w:rsidRPr="004E1630" w:rsidRDefault="002021B7" w:rsidP="0028053E">
      <w:pPr>
        <w:ind w:firstLine="709"/>
        <w:jc w:val="both"/>
        <w:rPr>
          <w:rFonts w:eastAsia="Calibri"/>
          <w:sz w:val="24"/>
          <w:szCs w:val="24"/>
          <w:lang w:eastAsia="en-US"/>
        </w:rPr>
      </w:pPr>
      <w:r w:rsidRPr="004E1630">
        <w:rPr>
          <w:sz w:val="24"/>
          <w:szCs w:val="24"/>
        </w:rPr>
        <w:t>-</w:t>
      </w:r>
      <w:r w:rsidR="00F86750" w:rsidRPr="004E1630">
        <w:rPr>
          <w:sz w:val="24"/>
          <w:szCs w:val="24"/>
        </w:rPr>
        <w:t xml:space="preserve"> </w:t>
      </w:r>
      <w:r w:rsidRPr="004E1630">
        <w:rPr>
          <w:rFonts w:eastAsia="Calibri"/>
          <w:sz w:val="24"/>
          <w:szCs w:val="24"/>
          <w:lang w:eastAsia="en-US"/>
        </w:rPr>
        <w:t>Советом</w:t>
      </w:r>
      <w:r w:rsidR="00F86750" w:rsidRPr="004E1630">
        <w:rPr>
          <w:rFonts w:eastAsia="Calibri"/>
          <w:sz w:val="24"/>
          <w:szCs w:val="24"/>
          <w:lang w:eastAsia="en-US"/>
        </w:rPr>
        <w:t xml:space="preserve"> </w:t>
      </w:r>
      <w:r w:rsidRPr="004E1630">
        <w:rPr>
          <w:rFonts w:eastAsia="Calibri"/>
          <w:sz w:val="24"/>
          <w:szCs w:val="24"/>
          <w:lang w:eastAsia="en-US"/>
        </w:rPr>
        <w:t>народных</w:t>
      </w:r>
      <w:r w:rsidR="00F86750" w:rsidRPr="004E1630">
        <w:rPr>
          <w:rFonts w:eastAsia="Calibri"/>
          <w:sz w:val="24"/>
          <w:szCs w:val="24"/>
          <w:lang w:eastAsia="en-US"/>
        </w:rPr>
        <w:t xml:space="preserve"> </w:t>
      </w:r>
      <w:r w:rsidRPr="004E1630">
        <w:rPr>
          <w:rFonts w:eastAsia="Calibri"/>
          <w:sz w:val="24"/>
          <w:szCs w:val="24"/>
          <w:lang w:eastAsia="en-US"/>
        </w:rPr>
        <w:t>депутатов</w:t>
      </w:r>
      <w:r w:rsidR="00F86750" w:rsidRPr="004E1630">
        <w:rPr>
          <w:rFonts w:eastAsia="Calibri"/>
          <w:sz w:val="24"/>
          <w:szCs w:val="24"/>
          <w:lang w:eastAsia="en-US"/>
        </w:rPr>
        <w:t xml:space="preserve"> </w:t>
      </w:r>
      <w:r w:rsidR="001E1568" w:rsidRPr="004E1630">
        <w:rPr>
          <w:rFonts w:eastAsia="Calibri"/>
          <w:sz w:val="24"/>
          <w:szCs w:val="24"/>
          <w:lang w:eastAsia="en-US"/>
        </w:rPr>
        <w:t>МО</w:t>
      </w:r>
      <w:r w:rsidR="00F86750" w:rsidRPr="004E1630">
        <w:rPr>
          <w:rFonts w:eastAsia="Calibri"/>
          <w:sz w:val="24"/>
          <w:szCs w:val="24"/>
          <w:lang w:eastAsia="en-US"/>
        </w:rPr>
        <w:t xml:space="preserve"> </w:t>
      </w:r>
      <w:r w:rsidR="00DB798A" w:rsidRPr="004E1630">
        <w:rPr>
          <w:rFonts w:eastAsia="Calibri"/>
          <w:sz w:val="24"/>
          <w:szCs w:val="24"/>
          <w:lang w:eastAsia="en-US"/>
        </w:rPr>
        <w:t>«</w:t>
      </w:r>
      <w:r w:rsidR="00694D0F" w:rsidRPr="004E1630">
        <w:rPr>
          <w:rFonts w:eastAsia="Calibri"/>
          <w:sz w:val="24"/>
          <w:szCs w:val="24"/>
          <w:lang w:eastAsia="en-US"/>
        </w:rPr>
        <w:t>Шовгеновский</w:t>
      </w:r>
      <w:r w:rsidR="000E3A09" w:rsidRPr="004E1630">
        <w:rPr>
          <w:rFonts w:eastAsia="Calibri"/>
          <w:sz w:val="24"/>
          <w:szCs w:val="24"/>
          <w:lang w:eastAsia="en-US"/>
        </w:rPr>
        <w:t xml:space="preserve"> </w:t>
      </w:r>
      <w:r w:rsidR="001E1568" w:rsidRPr="004E1630">
        <w:rPr>
          <w:rFonts w:eastAsia="Calibri"/>
          <w:sz w:val="24"/>
          <w:szCs w:val="24"/>
          <w:lang w:eastAsia="en-US"/>
        </w:rPr>
        <w:t>район</w:t>
      </w:r>
      <w:r w:rsidR="00DB798A" w:rsidRPr="004E1630">
        <w:rPr>
          <w:rFonts w:eastAsia="Calibri"/>
          <w:sz w:val="24"/>
          <w:szCs w:val="24"/>
          <w:lang w:eastAsia="en-US"/>
        </w:rPr>
        <w:t>»</w:t>
      </w:r>
      <w:r w:rsidR="00F86750" w:rsidRPr="004E1630">
        <w:rPr>
          <w:rFonts w:eastAsia="Calibri"/>
          <w:sz w:val="24"/>
          <w:szCs w:val="24"/>
          <w:lang w:eastAsia="en-US"/>
        </w:rPr>
        <w:t xml:space="preserve"> </w:t>
      </w:r>
      <w:r w:rsidRPr="004E1630">
        <w:rPr>
          <w:rFonts w:eastAsia="Calibri"/>
          <w:sz w:val="24"/>
          <w:szCs w:val="24"/>
          <w:lang w:eastAsia="en-US"/>
        </w:rPr>
        <w:t>(далее</w:t>
      </w:r>
      <w:r w:rsidR="00F86750" w:rsidRPr="004E1630">
        <w:rPr>
          <w:rFonts w:eastAsia="Calibri"/>
          <w:sz w:val="24"/>
          <w:szCs w:val="24"/>
          <w:lang w:eastAsia="en-US"/>
        </w:rPr>
        <w:t xml:space="preserve"> </w:t>
      </w:r>
      <w:r w:rsidRPr="004E1630">
        <w:rPr>
          <w:rFonts w:eastAsia="Calibri"/>
          <w:sz w:val="24"/>
          <w:szCs w:val="24"/>
          <w:lang w:eastAsia="en-US"/>
        </w:rPr>
        <w:t>-</w:t>
      </w:r>
      <w:r w:rsidR="00F86750" w:rsidRPr="004E1630">
        <w:rPr>
          <w:rFonts w:eastAsia="Calibri"/>
          <w:sz w:val="24"/>
          <w:szCs w:val="24"/>
          <w:lang w:eastAsia="en-US"/>
        </w:rPr>
        <w:t xml:space="preserve"> </w:t>
      </w:r>
      <w:r w:rsidRPr="004E1630">
        <w:rPr>
          <w:rFonts w:eastAsia="Calibri"/>
          <w:sz w:val="24"/>
          <w:szCs w:val="24"/>
          <w:lang w:eastAsia="en-US"/>
        </w:rPr>
        <w:t>Совет);</w:t>
      </w:r>
    </w:p>
    <w:p w:rsidR="002021B7" w:rsidRPr="004E1630" w:rsidRDefault="002021B7" w:rsidP="0028053E">
      <w:pPr>
        <w:ind w:firstLine="709"/>
        <w:jc w:val="both"/>
        <w:rPr>
          <w:sz w:val="24"/>
          <w:szCs w:val="24"/>
        </w:rPr>
      </w:pPr>
      <w:r w:rsidRPr="004E1630">
        <w:rPr>
          <w:sz w:val="24"/>
          <w:szCs w:val="24"/>
        </w:rPr>
        <w:t>-</w:t>
      </w:r>
      <w:r w:rsidR="00F86750" w:rsidRPr="004E1630">
        <w:rPr>
          <w:sz w:val="24"/>
          <w:szCs w:val="24"/>
        </w:rPr>
        <w:t xml:space="preserve"> </w:t>
      </w:r>
      <w:r w:rsidR="005903D8" w:rsidRPr="004E1630">
        <w:rPr>
          <w:sz w:val="24"/>
          <w:szCs w:val="24"/>
        </w:rPr>
        <w:t>Главой</w:t>
      </w:r>
      <w:r w:rsidR="00F86750" w:rsidRPr="004E1630">
        <w:rPr>
          <w:sz w:val="24"/>
          <w:szCs w:val="24"/>
        </w:rPr>
        <w:t xml:space="preserve"> </w:t>
      </w:r>
      <w:r w:rsidR="001E1568" w:rsidRPr="004E1630">
        <w:rPr>
          <w:sz w:val="24"/>
          <w:szCs w:val="24"/>
        </w:rPr>
        <w:t>МО</w:t>
      </w:r>
      <w:r w:rsidR="00F86750" w:rsidRPr="004E1630">
        <w:rPr>
          <w:sz w:val="24"/>
          <w:szCs w:val="24"/>
        </w:rPr>
        <w:t xml:space="preserve"> </w:t>
      </w:r>
      <w:r w:rsidR="00DB798A" w:rsidRPr="004E1630">
        <w:rPr>
          <w:sz w:val="24"/>
          <w:szCs w:val="24"/>
        </w:rPr>
        <w:t>«</w:t>
      </w:r>
      <w:r w:rsidR="00694D0F" w:rsidRPr="004E1630">
        <w:rPr>
          <w:sz w:val="24"/>
          <w:szCs w:val="24"/>
        </w:rPr>
        <w:t>Шовгеновский</w:t>
      </w:r>
      <w:r w:rsidR="00F86750" w:rsidRPr="004E1630">
        <w:rPr>
          <w:sz w:val="24"/>
          <w:szCs w:val="24"/>
        </w:rPr>
        <w:t xml:space="preserve"> </w:t>
      </w:r>
      <w:r w:rsidR="001E1568" w:rsidRPr="004E1630">
        <w:rPr>
          <w:sz w:val="24"/>
          <w:szCs w:val="24"/>
        </w:rPr>
        <w:t>район</w:t>
      </w:r>
      <w:r w:rsidR="00DB798A" w:rsidRPr="004E1630">
        <w:rPr>
          <w:sz w:val="24"/>
          <w:szCs w:val="24"/>
        </w:rPr>
        <w:t>»</w:t>
      </w:r>
      <w:r w:rsidR="00F86750" w:rsidRPr="004E1630">
        <w:rPr>
          <w:sz w:val="24"/>
          <w:szCs w:val="24"/>
        </w:rPr>
        <w:t xml:space="preserve"> </w:t>
      </w:r>
      <w:r w:rsidRPr="004E1630">
        <w:rPr>
          <w:sz w:val="24"/>
          <w:szCs w:val="24"/>
        </w:rPr>
        <w:t>(далее</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глава</w:t>
      </w:r>
      <w:r w:rsidR="00F86750" w:rsidRPr="004E1630">
        <w:rPr>
          <w:sz w:val="24"/>
          <w:szCs w:val="24"/>
        </w:rPr>
        <w:t xml:space="preserve"> </w:t>
      </w:r>
      <w:r w:rsidR="004D033A" w:rsidRPr="004E1630">
        <w:rPr>
          <w:sz w:val="24"/>
          <w:szCs w:val="24"/>
        </w:rPr>
        <w:t>района</w:t>
      </w:r>
      <w:r w:rsidRPr="004E1630">
        <w:rPr>
          <w:sz w:val="24"/>
          <w:szCs w:val="24"/>
        </w:rPr>
        <w:t>).</w:t>
      </w:r>
      <w:r w:rsidR="00F86750" w:rsidRPr="004E1630">
        <w:rPr>
          <w:sz w:val="24"/>
          <w:szCs w:val="24"/>
        </w:rPr>
        <w:t xml:space="preserve"> </w:t>
      </w:r>
    </w:p>
    <w:p w:rsidR="002021B7" w:rsidRPr="004E1630" w:rsidRDefault="002021B7" w:rsidP="0028053E">
      <w:pPr>
        <w:ind w:firstLine="709"/>
        <w:jc w:val="both"/>
        <w:rPr>
          <w:sz w:val="24"/>
          <w:szCs w:val="24"/>
        </w:rPr>
      </w:pPr>
      <w:r w:rsidRPr="004E1630">
        <w:rPr>
          <w:sz w:val="24"/>
          <w:szCs w:val="24"/>
        </w:rPr>
        <w:t>-</w:t>
      </w:r>
      <w:r w:rsidR="00F86750" w:rsidRPr="004E1630">
        <w:rPr>
          <w:sz w:val="24"/>
          <w:szCs w:val="24"/>
        </w:rPr>
        <w:t xml:space="preserve"> </w:t>
      </w:r>
      <w:r w:rsidR="005903D8" w:rsidRPr="004E1630">
        <w:rPr>
          <w:sz w:val="24"/>
          <w:szCs w:val="24"/>
        </w:rPr>
        <w:t>Администрацией</w:t>
      </w:r>
      <w:r w:rsidR="00F86750" w:rsidRPr="004E1630">
        <w:rPr>
          <w:sz w:val="24"/>
          <w:szCs w:val="24"/>
        </w:rPr>
        <w:t xml:space="preserve"> </w:t>
      </w:r>
      <w:r w:rsidR="001E1568" w:rsidRPr="004E1630">
        <w:rPr>
          <w:sz w:val="24"/>
          <w:szCs w:val="24"/>
        </w:rPr>
        <w:t>МО</w:t>
      </w:r>
      <w:r w:rsidR="00F86750" w:rsidRPr="004E1630">
        <w:rPr>
          <w:sz w:val="24"/>
          <w:szCs w:val="24"/>
        </w:rPr>
        <w:t xml:space="preserve"> </w:t>
      </w:r>
      <w:r w:rsidR="00DB798A" w:rsidRPr="004E1630">
        <w:rPr>
          <w:sz w:val="24"/>
          <w:szCs w:val="24"/>
        </w:rPr>
        <w:t>«</w:t>
      </w:r>
      <w:r w:rsidR="00694D0F" w:rsidRPr="004E1630">
        <w:rPr>
          <w:sz w:val="24"/>
          <w:szCs w:val="24"/>
        </w:rPr>
        <w:t>Шовгеновский</w:t>
      </w:r>
      <w:r w:rsidR="00F86750" w:rsidRPr="004E1630">
        <w:rPr>
          <w:sz w:val="24"/>
          <w:szCs w:val="24"/>
        </w:rPr>
        <w:t xml:space="preserve"> </w:t>
      </w:r>
      <w:r w:rsidR="001E1568" w:rsidRPr="004E1630">
        <w:rPr>
          <w:sz w:val="24"/>
          <w:szCs w:val="24"/>
        </w:rPr>
        <w:t>район</w:t>
      </w:r>
      <w:r w:rsidR="00DB798A" w:rsidRPr="004E1630">
        <w:rPr>
          <w:sz w:val="24"/>
          <w:szCs w:val="24"/>
        </w:rPr>
        <w:t>»</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лице</w:t>
      </w:r>
      <w:r w:rsidR="00F86750" w:rsidRPr="004E1630">
        <w:rPr>
          <w:sz w:val="24"/>
          <w:szCs w:val="24"/>
        </w:rPr>
        <w:t xml:space="preserve"> </w:t>
      </w:r>
      <w:r w:rsidRPr="004E1630">
        <w:rPr>
          <w:sz w:val="24"/>
          <w:szCs w:val="24"/>
        </w:rPr>
        <w:t>её</w:t>
      </w:r>
      <w:r w:rsidR="00F86750" w:rsidRPr="004E1630">
        <w:rPr>
          <w:sz w:val="24"/>
          <w:szCs w:val="24"/>
        </w:rPr>
        <w:t xml:space="preserve"> </w:t>
      </w:r>
      <w:r w:rsidRPr="004E1630">
        <w:rPr>
          <w:sz w:val="24"/>
          <w:szCs w:val="24"/>
        </w:rPr>
        <w:t>органов,</w:t>
      </w:r>
      <w:r w:rsidR="00F86750" w:rsidRPr="004E1630">
        <w:rPr>
          <w:sz w:val="24"/>
          <w:szCs w:val="24"/>
        </w:rPr>
        <w:t xml:space="preserve"> </w:t>
      </w:r>
      <w:r w:rsidRPr="004E1630">
        <w:rPr>
          <w:sz w:val="24"/>
          <w:szCs w:val="24"/>
        </w:rPr>
        <w:t>уполномоченных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сфере</w:t>
      </w:r>
      <w:r w:rsidR="00F86750" w:rsidRPr="004E1630">
        <w:rPr>
          <w:sz w:val="24"/>
          <w:szCs w:val="24"/>
        </w:rPr>
        <w:t xml:space="preserve"> </w:t>
      </w:r>
      <w:r w:rsidRPr="004E1630">
        <w:rPr>
          <w:sz w:val="24"/>
          <w:szCs w:val="24"/>
        </w:rPr>
        <w:t>градостроительной</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отношений</w:t>
      </w:r>
      <w:r w:rsidR="00F86750" w:rsidRPr="004E1630">
        <w:rPr>
          <w:sz w:val="24"/>
          <w:szCs w:val="24"/>
        </w:rPr>
        <w:t xml:space="preserve"> </w:t>
      </w:r>
      <w:r w:rsidRPr="004E1630">
        <w:rPr>
          <w:sz w:val="24"/>
          <w:szCs w:val="24"/>
        </w:rPr>
        <w:t>(далее</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Администрация).</w:t>
      </w:r>
    </w:p>
    <w:p w:rsidR="002021B7" w:rsidRPr="004E1630" w:rsidRDefault="002021B7"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Полномочия</w:t>
      </w:r>
      <w:r w:rsidR="00F86750" w:rsidRPr="004E1630">
        <w:rPr>
          <w:sz w:val="24"/>
          <w:szCs w:val="24"/>
        </w:rPr>
        <w:t xml:space="preserve"> </w:t>
      </w:r>
      <w:r w:rsidRPr="004E1630">
        <w:rPr>
          <w:sz w:val="24"/>
          <w:szCs w:val="24"/>
        </w:rPr>
        <w:t>Совета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сфере</w:t>
      </w:r>
      <w:r w:rsidR="00F86750" w:rsidRPr="004E1630">
        <w:rPr>
          <w:sz w:val="24"/>
          <w:szCs w:val="24"/>
        </w:rPr>
        <w:t xml:space="preserve"> </w:t>
      </w:r>
      <w:r w:rsidRPr="004E1630">
        <w:rPr>
          <w:sz w:val="24"/>
          <w:szCs w:val="24"/>
        </w:rPr>
        <w:t>регулирования</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Уставом</w:t>
      </w:r>
      <w:r w:rsidR="00F86750" w:rsidRPr="004E1630">
        <w:rPr>
          <w:sz w:val="24"/>
          <w:szCs w:val="24"/>
        </w:rPr>
        <w:t xml:space="preserve"> </w:t>
      </w:r>
      <w:r w:rsidR="00694D0F" w:rsidRPr="004E1630">
        <w:rPr>
          <w:sz w:val="24"/>
          <w:szCs w:val="24"/>
        </w:rPr>
        <w:t>Шовгеновского</w:t>
      </w:r>
      <w:r w:rsidR="00F86750" w:rsidRPr="004E1630">
        <w:rPr>
          <w:sz w:val="24"/>
          <w:szCs w:val="24"/>
        </w:rPr>
        <w:t xml:space="preserve"> </w:t>
      </w:r>
      <w:r w:rsidR="00CB75CB" w:rsidRPr="004E1630">
        <w:rPr>
          <w:sz w:val="24"/>
          <w:szCs w:val="24"/>
        </w:rPr>
        <w:t xml:space="preserve">района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федеральным</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Республики</w:t>
      </w:r>
      <w:r w:rsidR="00F86750" w:rsidRPr="004E1630">
        <w:rPr>
          <w:sz w:val="24"/>
          <w:szCs w:val="24"/>
        </w:rPr>
        <w:t xml:space="preserve"> </w:t>
      </w:r>
      <w:r w:rsidRPr="004E1630">
        <w:rPr>
          <w:sz w:val="24"/>
          <w:szCs w:val="24"/>
        </w:rPr>
        <w:t>Адыгея.</w:t>
      </w:r>
    </w:p>
    <w:p w:rsidR="002021B7" w:rsidRPr="004E1630" w:rsidRDefault="002021B7" w:rsidP="0028053E">
      <w:pPr>
        <w:tabs>
          <w:tab w:val="left" w:pos="1134"/>
        </w:tabs>
        <w:ind w:firstLine="709"/>
        <w:jc w:val="both"/>
        <w:rPr>
          <w:sz w:val="24"/>
          <w:szCs w:val="24"/>
          <w:lang w:bidi="en-US"/>
        </w:rPr>
      </w:pPr>
      <w:r w:rsidRPr="004E1630">
        <w:rPr>
          <w:sz w:val="24"/>
          <w:szCs w:val="24"/>
          <w:lang w:bidi="en-US"/>
        </w:rPr>
        <w:t>3.</w:t>
      </w:r>
      <w:r w:rsidR="00F86750" w:rsidRPr="004E1630">
        <w:rPr>
          <w:sz w:val="24"/>
          <w:szCs w:val="24"/>
          <w:lang w:bidi="en-US"/>
        </w:rPr>
        <w:t xml:space="preserve"> </w:t>
      </w:r>
      <w:r w:rsidRPr="004E1630">
        <w:rPr>
          <w:sz w:val="24"/>
          <w:szCs w:val="24"/>
          <w:lang w:bidi="en-US"/>
        </w:rPr>
        <w:t>Полномочия</w:t>
      </w:r>
      <w:r w:rsidR="00F86750" w:rsidRPr="004E1630">
        <w:rPr>
          <w:sz w:val="24"/>
          <w:szCs w:val="24"/>
          <w:lang w:bidi="en-US"/>
        </w:rPr>
        <w:t xml:space="preserve"> </w:t>
      </w:r>
      <w:r w:rsidRPr="004E1630">
        <w:rPr>
          <w:sz w:val="24"/>
          <w:szCs w:val="24"/>
          <w:lang w:bidi="en-US"/>
        </w:rPr>
        <w:t>органов</w:t>
      </w:r>
      <w:r w:rsidR="00F86750" w:rsidRPr="004E1630">
        <w:rPr>
          <w:sz w:val="24"/>
          <w:szCs w:val="24"/>
          <w:lang w:bidi="en-US"/>
        </w:rPr>
        <w:t xml:space="preserve"> </w:t>
      </w:r>
      <w:r w:rsidRPr="004E1630">
        <w:rPr>
          <w:sz w:val="24"/>
          <w:szCs w:val="24"/>
          <w:lang w:bidi="en-US"/>
        </w:rPr>
        <w:t>администрации</w:t>
      </w:r>
      <w:r w:rsidR="00F86750" w:rsidRPr="004E1630">
        <w:rPr>
          <w:sz w:val="24"/>
          <w:szCs w:val="24"/>
          <w:lang w:bidi="en-US"/>
        </w:rPr>
        <w:t xml:space="preserve"> </w:t>
      </w:r>
      <w:r w:rsidR="00694D0F" w:rsidRPr="004E1630">
        <w:rPr>
          <w:sz w:val="24"/>
          <w:szCs w:val="24"/>
          <w:lang w:bidi="en-US"/>
        </w:rPr>
        <w:t>Шовгеновского</w:t>
      </w:r>
      <w:r w:rsidR="00F86750" w:rsidRPr="004E1630">
        <w:rPr>
          <w:sz w:val="24"/>
          <w:szCs w:val="24"/>
          <w:lang w:bidi="en-US"/>
        </w:rPr>
        <w:t xml:space="preserve"> </w:t>
      </w:r>
      <w:r w:rsidR="00CB75CB" w:rsidRPr="004E1630">
        <w:rPr>
          <w:sz w:val="24"/>
          <w:szCs w:val="24"/>
          <w:lang w:bidi="en-US"/>
        </w:rPr>
        <w:t xml:space="preserve">района </w:t>
      </w:r>
      <w:r w:rsidRPr="004E1630">
        <w:rPr>
          <w:sz w:val="24"/>
          <w:szCs w:val="24"/>
          <w:lang w:bidi="en-US"/>
        </w:rPr>
        <w:t>в</w:t>
      </w:r>
      <w:r w:rsidR="00F86750" w:rsidRPr="004E1630">
        <w:rPr>
          <w:sz w:val="24"/>
          <w:szCs w:val="24"/>
          <w:lang w:bidi="en-US"/>
        </w:rPr>
        <w:t xml:space="preserve"> </w:t>
      </w:r>
      <w:r w:rsidRPr="004E1630">
        <w:rPr>
          <w:sz w:val="24"/>
          <w:szCs w:val="24"/>
          <w:lang w:bidi="en-US"/>
        </w:rPr>
        <w:t>сфере</w:t>
      </w:r>
      <w:r w:rsidR="00F86750" w:rsidRPr="004E1630">
        <w:rPr>
          <w:sz w:val="24"/>
          <w:szCs w:val="24"/>
          <w:lang w:bidi="en-US"/>
        </w:rPr>
        <w:t xml:space="preserve"> </w:t>
      </w:r>
      <w:r w:rsidRPr="004E1630">
        <w:rPr>
          <w:sz w:val="24"/>
          <w:szCs w:val="24"/>
          <w:lang w:bidi="en-US"/>
        </w:rPr>
        <w:t>регулирования</w:t>
      </w:r>
      <w:r w:rsidR="00F86750" w:rsidRPr="004E1630">
        <w:rPr>
          <w:sz w:val="24"/>
          <w:szCs w:val="24"/>
          <w:lang w:bidi="en-US"/>
        </w:rPr>
        <w:t xml:space="preserve"> </w:t>
      </w:r>
      <w:r w:rsidRPr="004E1630">
        <w:rPr>
          <w:sz w:val="24"/>
          <w:szCs w:val="24"/>
          <w:lang w:bidi="en-US"/>
        </w:rPr>
        <w:t>землепользования</w:t>
      </w:r>
      <w:r w:rsidR="00F86750" w:rsidRPr="004E1630">
        <w:rPr>
          <w:sz w:val="24"/>
          <w:szCs w:val="24"/>
          <w:lang w:bidi="en-US"/>
        </w:rPr>
        <w:t xml:space="preserve"> </w:t>
      </w:r>
      <w:r w:rsidRPr="004E1630">
        <w:rPr>
          <w:sz w:val="24"/>
          <w:szCs w:val="24"/>
          <w:lang w:bidi="en-US"/>
        </w:rPr>
        <w:t>и</w:t>
      </w:r>
      <w:r w:rsidR="00F86750" w:rsidRPr="004E1630">
        <w:rPr>
          <w:sz w:val="24"/>
          <w:szCs w:val="24"/>
          <w:lang w:bidi="en-US"/>
        </w:rPr>
        <w:t xml:space="preserve"> </w:t>
      </w:r>
      <w:r w:rsidRPr="004E1630">
        <w:rPr>
          <w:sz w:val="24"/>
          <w:szCs w:val="24"/>
          <w:lang w:bidi="en-US"/>
        </w:rPr>
        <w:t>застройки</w:t>
      </w:r>
      <w:r w:rsidR="00F86750" w:rsidRPr="004E1630">
        <w:rPr>
          <w:sz w:val="24"/>
          <w:szCs w:val="24"/>
          <w:lang w:bidi="en-US"/>
        </w:rPr>
        <w:t xml:space="preserve"> </w:t>
      </w:r>
      <w:r w:rsidRPr="004E1630">
        <w:rPr>
          <w:sz w:val="24"/>
          <w:szCs w:val="24"/>
          <w:lang w:bidi="en-US"/>
        </w:rPr>
        <w:t>устанавливаются</w:t>
      </w:r>
      <w:r w:rsidR="00F86750" w:rsidRPr="004E1630">
        <w:rPr>
          <w:sz w:val="24"/>
          <w:szCs w:val="24"/>
          <w:lang w:bidi="en-US"/>
        </w:rPr>
        <w:t xml:space="preserve"> </w:t>
      </w:r>
      <w:r w:rsidRPr="004E1630">
        <w:rPr>
          <w:sz w:val="24"/>
          <w:szCs w:val="24"/>
          <w:lang w:bidi="en-US"/>
        </w:rPr>
        <w:t>в</w:t>
      </w:r>
      <w:r w:rsidR="00F86750" w:rsidRPr="004E1630">
        <w:rPr>
          <w:sz w:val="24"/>
          <w:szCs w:val="24"/>
          <w:lang w:bidi="en-US"/>
        </w:rPr>
        <w:t xml:space="preserve"> </w:t>
      </w:r>
      <w:r w:rsidRPr="004E1630">
        <w:rPr>
          <w:sz w:val="24"/>
          <w:szCs w:val="24"/>
          <w:lang w:bidi="en-US"/>
        </w:rPr>
        <w:t>Положениях</w:t>
      </w:r>
      <w:r w:rsidR="00F86750" w:rsidRPr="004E1630">
        <w:rPr>
          <w:sz w:val="24"/>
          <w:szCs w:val="24"/>
          <w:lang w:bidi="en-US"/>
        </w:rPr>
        <w:t xml:space="preserve"> </w:t>
      </w:r>
      <w:r w:rsidRPr="004E1630">
        <w:rPr>
          <w:sz w:val="24"/>
          <w:szCs w:val="24"/>
          <w:lang w:bidi="en-US"/>
        </w:rPr>
        <w:t>о</w:t>
      </w:r>
      <w:r w:rsidR="00F86750" w:rsidRPr="004E1630">
        <w:rPr>
          <w:sz w:val="24"/>
          <w:szCs w:val="24"/>
          <w:lang w:bidi="en-US"/>
        </w:rPr>
        <w:t xml:space="preserve"> </w:t>
      </w:r>
      <w:r w:rsidRPr="004E1630">
        <w:rPr>
          <w:sz w:val="24"/>
          <w:szCs w:val="24"/>
          <w:lang w:bidi="en-US"/>
        </w:rPr>
        <w:t>соответствующих</w:t>
      </w:r>
      <w:r w:rsidR="00F86750" w:rsidRPr="004E1630">
        <w:rPr>
          <w:sz w:val="24"/>
          <w:szCs w:val="24"/>
          <w:lang w:bidi="en-US"/>
        </w:rPr>
        <w:t xml:space="preserve"> </w:t>
      </w:r>
      <w:r w:rsidRPr="004E1630">
        <w:rPr>
          <w:sz w:val="24"/>
          <w:szCs w:val="24"/>
          <w:lang w:bidi="en-US"/>
        </w:rPr>
        <w:t>органах,</w:t>
      </w:r>
      <w:r w:rsidR="00F86750" w:rsidRPr="004E1630">
        <w:rPr>
          <w:sz w:val="24"/>
          <w:szCs w:val="24"/>
          <w:lang w:bidi="en-US"/>
        </w:rPr>
        <w:t xml:space="preserve"> </w:t>
      </w:r>
      <w:r w:rsidRPr="004E1630">
        <w:rPr>
          <w:sz w:val="24"/>
          <w:szCs w:val="24"/>
          <w:lang w:bidi="en-US"/>
        </w:rPr>
        <w:t>утверж</w:t>
      </w:r>
      <w:bookmarkStart w:id="44" w:name="_Toc412129387"/>
      <w:r w:rsidRPr="004E1630">
        <w:rPr>
          <w:sz w:val="24"/>
          <w:szCs w:val="24"/>
          <w:lang w:bidi="en-US"/>
        </w:rPr>
        <w:t>даемых</w:t>
      </w:r>
      <w:r w:rsidR="00F86750" w:rsidRPr="004E1630">
        <w:rPr>
          <w:sz w:val="24"/>
          <w:szCs w:val="24"/>
          <w:lang w:bidi="en-US"/>
        </w:rPr>
        <w:t xml:space="preserve"> </w:t>
      </w:r>
      <w:r w:rsidRPr="004E1630">
        <w:rPr>
          <w:sz w:val="24"/>
          <w:szCs w:val="24"/>
          <w:lang w:bidi="en-US"/>
        </w:rPr>
        <w:t>в</w:t>
      </w:r>
      <w:r w:rsidR="00F86750" w:rsidRPr="004E1630">
        <w:rPr>
          <w:sz w:val="24"/>
          <w:szCs w:val="24"/>
          <w:lang w:bidi="en-US"/>
        </w:rPr>
        <w:t xml:space="preserve"> </w:t>
      </w:r>
      <w:r w:rsidRPr="004E1630">
        <w:rPr>
          <w:sz w:val="24"/>
          <w:szCs w:val="24"/>
          <w:lang w:bidi="en-US"/>
        </w:rPr>
        <w:t>установленном</w:t>
      </w:r>
      <w:r w:rsidR="00F86750" w:rsidRPr="004E1630">
        <w:rPr>
          <w:sz w:val="24"/>
          <w:szCs w:val="24"/>
          <w:lang w:bidi="en-US"/>
        </w:rPr>
        <w:t xml:space="preserve"> </w:t>
      </w:r>
      <w:r w:rsidRPr="004E1630">
        <w:rPr>
          <w:sz w:val="24"/>
          <w:szCs w:val="24"/>
          <w:lang w:bidi="en-US"/>
        </w:rPr>
        <w:t>порядке.</w:t>
      </w:r>
    </w:p>
    <w:p w:rsidR="00564A87" w:rsidRPr="004E1630" w:rsidRDefault="00564A87" w:rsidP="00F67EDE">
      <w:pPr>
        <w:jc w:val="both"/>
        <w:outlineLvl w:val="2"/>
        <w:rPr>
          <w:sz w:val="24"/>
          <w:szCs w:val="24"/>
        </w:rPr>
      </w:pPr>
    </w:p>
    <w:p w:rsidR="00D4031A" w:rsidRPr="004E1630" w:rsidRDefault="00D4031A" w:rsidP="0028053E">
      <w:pPr>
        <w:ind w:firstLine="709"/>
        <w:jc w:val="both"/>
        <w:outlineLvl w:val="2"/>
        <w:rPr>
          <w:b/>
          <w:sz w:val="24"/>
          <w:szCs w:val="24"/>
        </w:rPr>
      </w:pPr>
      <w:r w:rsidRPr="004E1630">
        <w:rPr>
          <w:b/>
          <w:sz w:val="24"/>
          <w:szCs w:val="24"/>
        </w:rPr>
        <w:t>Статья</w:t>
      </w:r>
      <w:r w:rsidR="00F86750" w:rsidRPr="004E1630">
        <w:rPr>
          <w:b/>
          <w:sz w:val="24"/>
          <w:szCs w:val="24"/>
        </w:rPr>
        <w:t xml:space="preserve"> </w:t>
      </w:r>
      <w:r w:rsidRPr="004E1630">
        <w:rPr>
          <w:b/>
          <w:sz w:val="24"/>
          <w:szCs w:val="24"/>
        </w:rPr>
        <w:t>6</w:t>
      </w:r>
      <w:r w:rsidR="00F67EDE" w:rsidRPr="004E1630">
        <w:rPr>
          <w:b/>
          <w:sz w:val="24"/>
          <w:szCs w:val="24"/>
        </w:rPr>
        <w:t>.</w:t>
      </w:r>
      <w:r w:rsidR="00852FFB" w:rsidRPr="004E1630">
        <w:rPr>
          <w:b/>
          <w:sz w:val="24"/>
          <w:szCs w:val="24"/>
        </w:rPr>
        <w:t>а</w:t>
      </w:r>
      <w:r w:rsidRPr="004E1630">
        <w:rPr>
          <w:b/>
          <w:sz w:val="24"/>
          <w:szCs w:val="24"/>
        </w:rPr>
        <w:t>.</w:t>
      </w:r>
      <w:r w:rsidR="00F86750" w:rsidRPr="004E1630">
        <w:rPr>
          <w:b/>
          <w:sz w:val="24"/>
          <w:szCs w:val="24"/>
        </w:rPr>
        <w:t xml:space="preserve"> </w:t>
      </w:r>
      <w:r w:rsidRPr="004E1630">
        <w:rPr>
          <w:b/>
          <w:sz w:val="24"/>
          <w:szCs w:val="24"/>
        </w:rPr>
        <w:t>Органы,</w:t>
      </w:r>
      <w:r w:rsidR="00F86750" w:rsidRPr="004E1630">
        <w:rPr>
          <w:b/>
          <w:sz w:val="24"/>
          <w:szCs w:val="24"/>
        </w:rPr>
        <w:t xml:space="preserve"> </w:t>
      </w:r>
      <w:r w:rsidRPr="004E1630">
        <w:rPr>
          <w:b/>
          <w:sz w:val="24"/>
          <w:szCs w:val="24"/>
        </w:rPr>
        <w:t>осуществляющие</w:t>
      </w:r>
      <w:r w:rsidR="00F86750" w:rsidRPr="004E1630">
        <w:rPr>
          <w:b/>
          <w:sz w:val="24"/>
          <w:szCs w:val="24"/>
        </w:rPr>
        <w:t xml:space="preserve"> </w:t>
      </w:r>
      <w:r w:rsidRPr="004E1630">
        <w:rPr>
          <w:b/>
          <w:sz w:val="24"/>
          <w:szCs w:val="24"/>
        </w:rPr>
        <w:t>регулирование</w:t>
      </w:r>
      <w:r w:rsidR="00F86750" w:rsidRPr="004E1630">
        <w:rPr>
          <w:b/>
          <w:sz w:val="24"/>
          <w:szCs w:val="24"/>
        </w:rPr>
        <w:t xml:space="preserve"> </w:t>
      </w:r>
      <w:r w:rsidRPr="004E1630">
        <w:rPr>
          <w:b/>
          <w:sz w:val="24"/>
          <w:szCs w:val="24"/>
        </w:rPr>
        <w:t>благоустройства</w:t>
      </w:r>
      <w:r w:rsidR="00F86750" w:rsidRPr="004E1630">
        <w:rPr>
          <w:b/>
          <w:sz w:val="24"/>
          <w:szCs w:val="24"/>
        </w:rPr>
        <w:t xml:space="preserve"> </w:t>
      </w:r>
      <w:r w:rsidRPr="004E1630">
        <w:rPr>
          <w:b/>
          <w:sz w:val="24"/>
          <w:szCs w:val="24"/>
        </w:rPr>
        <w:t>на</w:t>
      </w:r>
      <w:r w:rsidR="00F86750" w:rsidRPr="004E1630">
        <w:rPr>
          <w:b/>
          <w:sz w:val="24"/>
          <w:szCs w:val="24"/>
        </w:rPr>
        <w:t xml:space="preserve"> </w:t>
      </w:r>
      <w:r w:rsidRPr="004E1630">
        <w:rPr>
          <w:b/>
          <w:sz w:val="24"/>
          <w:szCs w:val="24"/>
        </w:rPr>
        <w:t>территории</w:t>
      </w:r>
      <w:r w:rsidR="00F86750" w:rsidRPr="004E1630">
        <w:rPr>
          <w:b/>
          <w:sz w:val="24"/>
          <w:szCs w:val="24"/>
        </w:rPr>
        <w:t xml:space="preserve"> </w:t>
      </w:r>
      <w:r w:rsidR="000F0961" w:rsidRPr="004E1630">
        <w:rPr>
          <w:b/>
          <w:sz w:val="24"/>
          <w:szCs w:val="24"/>
        </w:rPr>
        <w:t>МО</w:t>
      </w:r>
      <w:r w:rsidR="00F86750" w:rsidRPr="004E1630">
        <w:rPr>
          <w:b/>
          <w:sz w:val="24"/>
          <w:szCs w:val="24"/>
        </w:rPr>
        <w:t xml:space="preserve"> </w:t>
      </w:r>
      <w:r w:rsidR="00DB798A" w:rsidRPr="004E1630">
        <w:rPr>
          <w:b/>
          <w:sz w:val="24"/>
          <w:szCs w:val="24"/>
        </w:rPr>
        <w:t>«</w:t>
      </w:r>
      <w:r w:rsidR="00694D0F" w:rsidRPr="004E1630">
        <w:rPr>
          <w:b/>
          <w:sz w:val="24"/>
          <w:szCs w:val="24"/>
        </w:rPr>
        <w:t>Джерокайское</w:t>
      </w:r>
      <w:r w:rsidR="00F86750" w:rsidRPr="004E1630">
        <w:rPr>
          <w:b/>
          <w:sz w:val="24"/>
          <w:szCs w:val="24"/>
        </w:rPr>
        <w:t xml:space="preserve"> </w:t>
      </w:r>
      <w:r w:rsidRPr="004E1630">
        <w:rPr>
          <w:b/>
          <w:sz w:val="24"/>
          <w:szCs w:val="24"/>
        </w:rPr>
        <w:t>сельско</w:t>
      </w:r>
      <w:r w:rsidR="000F0961" w:rsidRPr="004E1630">
        <w:rPr>
          <w:b/>
          <w:sz w:val="24"/>
          <w:szCs w:val="24"/>
        </w:rPr>
        <w:t>е</w:t>
      </w:r>
      <w:r w:rsidR="00F86750" w:rsidRPr="004E1630">
        <w:rPr>
          <w:b/>
          <w:sz w:val="24"/>
          <w:szCs w:val="24"/>
        </w:rPr>
        <w:t xml:space="preserve"> </w:t>
      </w:r>
      <w:r w:rsidRPr="004E1630">
        <w:rPr>
          <w:b/>
          <w:sz w:val="24"/>
          <w:szCs w:val="24"/>
        </w:rPr>
        <w:t>поселени</w:t>
      </w:r>
      <w:r w:rsidR="000F0961" w:rsidRPr="004E1630">
        <w:rPr>
          <w:b/>
          <w:sz w:val="24"/>
          <w:szCs w:val="24"/>
        </w:rPr>
        <w:t>е</w:t>
      </w:r>
      <w:r w:rsidR="00DB798A" w:rsidRPr="004E1630">
        <w:rPr>
          <w:b/>
          <w:sz w:val="24"/>
          <w:szCs w:val="24"/>
        </w:rPr>
        <w:t>»</w:t>
      </w:r>
    </w:p>
    <w:p w:rsidR="00D4031A" w:rsidRPr="004E1630" w:rsidRDefault="00D4031A"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00C46863" w:rsidRPr="004E1630">
        <w:rPr>
          <w:sz w:val="24"/>
          <w:szCs w:val="24"/>
        </w:rPr>
        <w:t xml:space="preserve">МО </w:t>
      </w:r>
      <w:r w:rsidR="00DB798A" w:rsidRPr="004E1630">
        <w:rPr>
          <w:sz w:val="24"/>
          <w:szCs w:val="24"/>
        </w:rPr>
        <w:t>«</w:t>
      </w:r>
      <w:r w:rsidR="00694D0F" w:rsidRPr="004E1630">
        <w:rPr>
          <w:rFonts w:eastAsia="Calibri"/>
          <w:sz w:val="24"/>
          <w:szCs w:val="24"/>
        </w:rPr>
        <w:t>Джерокайское</w:t>
      </w:r>
      <w:r w:rsidR="00C46863" w:rsidRPr="004E1630">
        <w:rPr>
          <w:rFonts w:eastAsia="Calibri"/>
          <w:sz w:val="24"/>
          <w:szCs w:val="24"/>
        </w:rPr>
        <w:t xml:space="preserve"> сельское поселение</w:t>
      </w:r>
      <w:r w:rsidR="00DB798A" w:rsidRPr="004E1630">
        <w:rPr>
          <w:rFonts w:eastAsia="Calibri"/>
          <w:sz w:val="24"/>
          <w:szCs w:val="24"/>
        </w:rPr>
        <w:t>»</w:t>
      </w:r>
      <w:r w:rsidR="00F86750" w:rsidRPr="004E1630">
        <w:rPr>
          <w:rFonts w:eastAsia="Calibri"/>
          <w:sz w:val="24"/>
          <w:szCs w:val="24"/>
        </w:rPr>
        <w:t xml:space="preserve"> </w:t>
      </w:r>
      <w:r w:rsidRPr="004E1630">
        <w:rPr>
          <w:sz w:val="24"/>
          <w:szCs w:val="24"/>
        </w:rPr>
        <w:t>регулирование</w:t>
      </w:r>
      <w:r w:rsidR="00F86750" w:rsidRPr="004E1630">
        <w:rPr>
          <w:sz w:val="24"/>
          <w:szCs w:val="24"/>
        </w:rPr>
        <w:t xml:space="preserve"> </w:t>
      </w:r>
      <w:r w:rsidRPr="004E1630">
        <w:rPr>
          <w:sz w:val="24"/>
          <w:szCs w:val="24"/>
        </w:rPr>
        <w:t>благоустройства</w:t>
      </w:r>
      <w:r w:rsidR="00F86750" w:rsidRPr="004E1630">
        <w:rPr>
          <w:sz w:val="24"/>
          <w:szCs w:val="24"/>
        </w:rPr>
        <w:t xml:space="preserve"> </w:t>
      </w:r>
      <w:r w:rsidRPr="004E1630">
        <w:rPr>
          <w:sz w:val="24"/>
          <w:szCs w:val="24"/>
        </w:rPr>
        <w:t>осуществляется</w:t>
      </w:r>
      <w:r w:rsidR="00F86750" w:rsidRPr="004E1630">
        <w:rPr>
          <w:sz w:val="24"/>
          <w:szCs w:val="24"/>
        </w:rPr>
        <w:t xml:space="preserve"> </w:t>
      </w:r>
      <w:r w:rsidRPr="004E1630">
        <w:rPr>
          <w:sz w:val="24"/>
          <w:szCs w:val="24"/>
        </w:rPr>
        <w:t>следующими</w:t>
      </w:r>
      <w:r w:rsidR="00F86750" w:rsidRPr="004E1630">
        <w:rPr>
          <w:sz w:val="24"/>
          <w:szCs w:val="24"/>
        </w:rPr>
        <w:t xml:space="preserve"> </w:t>
      </w:r>
      <w:r w:rsidRPr="004E1630">
        <w:rPr>
          <w:sz w:val="24"/>
          <w:szCs w:val="24"/>
        </w:rPr>
        <w:t>органами:</w:t>
      </w:r>
    </w:p>
    <w:p w:rsidR="00D4031A" w:rsidRPr="004E1630" w:rsidRDefault="00D4031A"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Главой</w:t>
      </w:r>
      <w:r w:rsidR="00F86750" w:rsidRPr="004E1630">
        <w:rPr>
          <w:sz w:val="24"/>
          <w:szCs w:val="24"/>
        </w:rPr>
        <w:t xml:space="preserve"> </w:t>
      </w:r>
      <w:r w:rsidR="000953BC" w:rsidRPr="004E1630">
        <w:rPr>
          <w:sz w:val="24"/>
          <w:szCs w:val="24"/>
        </w:rPr>
        <w:t>МО</w:t>
      </w:r>
      <w:r w:rsidR="00F86750" w:rsidRPr="004E1630">
        <w:rPr>
          <w:sz w:val="24"/>
          <w:szCs w:val="24"/>
        </w:rPr>
        <w:t xml:space="preserve"> </w:t>
      </w:r>
      <w:r w:rsidR="00DB798A" w:rsidRPr="004E1630">
        <w:rPr>
          <w:sz w:val="24"/>
          <w:szCs w:val="24"/>
        </w:rPr>
        <w:t>«</w:t>
      </w:r>
      <w:r w:rsidR="00694D0F" w:rsidRPr="004E1630">
        <w:rPr>
          <w:rFonts w:eastAsia="Calibri"/>
          <w:sz w:val="24"/>
          <w:szCs w:val="24"/>
        </w:rPr>
        <w:t>Джерокайское</w:t>
      </w:r>
      <w:r w:rsidR="00F86750" w:rsidRPr="004E1630">
        <w:rPr>
          <w:rFonts w:eastAsia="Calibri"/>
          <w:sz w:val="24"/>
          <w:szCs w:val="24"/>
        </w:rPr>
        <w:t xml:space="preserve"> </w:t>
      </w:r>
      <w:r w:rsidRPr="004E1630">
        <w:rPr>
          <w:rFonts w:eastAsia="Calibri"/>
          <w:sz w:val="24"/>
          <w:szCs w:val="24"/>
        </w:rPr>
        <w:t>сельско</w:t>
      </w:r>
      <w:r w:rsidR="00284CC7" w:rsidRPr="004E1630">
        <w:rPr>
          <w:rFonts w:eastAsia="Calibri"/>
          <w:sz w:val="24"/>
          <w:szCs w:val="24"/>
        </w:rPr>
        <w:t>е</w:t>
      </w:r>
      <w:r w:rsidR="00F86750" w:rsidRPr="004E1630">
        <w:rPr>
          <w:rFonts w:eastAsia="Calibri"/>
          <w:sz w:val="24"/>
          <w:szCs w:val="24"/>
        </w:rPr>
        <w:t xml:space="preserve"> </w:t>
      </w:r>
      <w:r w:rsidRPr="004E1630">
        <w:rPr>
          <w:rFonts w:eastAsia="Calibri"/>
          <w:sz w:val="24"/>
          <w:szCs w:val="24"/>
        </w:rPr>
        <w:t>поселени</w:t>
      </w:r>
      <w:r w:rsidR="00284CC7" w:rsidRPr="004E1630">
        <w:rPr>
          <w:rFonts w:eastAsia="Calibri"/>
          <w:sz w:val="24"/>
          <w:szCs w:val="24"/>
        </w:rPr>
        <w:t>е</w:t>
      </w:r>
      <w:r w:rsidR="00DB798A" w:rsidRPr="004E1630">
        <w:rPr>
          <w:rFonts w:eastAsia="Calibri"/>
          <w:sz w:val="24"/>
          <w:szCs w:val="24"/>
        </w:rPr>
        <w:t>»</w:t>
      </w:r>
      <w:r w:rsidR="00F86750" w:rsidRPr="004E1630">
        <w:rPr>
          <w:sz w:val="24"/>
          <w:szCs w:val="24"/>
        </w:rPr>
        <w:t xml:space="preserve"> </w:t>
      </w:r>
      <w:r w:rsidRPr="004E1630">
        <w:rPr>
          <w:sz w:val="24"/>
          <w:szCs w:val="24"/>
        </w:rPr>
        <w:t>(далее</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глава</w:t>
      </w:r>
      <w:r w:rsidR="00F86750" w:rsidRPr="004E1630">
        <w:rPr>
          <w:sz w:val="24"/>
          <w:szCs w:val="24"/>
        </w:rPr>
        <w:t xml:space="preserve"> </w:t>
      </w:r>
      <w:r w:rsidRPr="004E1630">
        <w:rPr>
          <w:sz w:val="24"/>
          <w:szCs w:val="24"/>
        </w:rPr>
        <w:t>поселения)</w:t>
      </w:r>
      <w:r w:rsidR="00343E36" w:rsidRPr="004E1630">
        <w:rPr>
          <w:sz w:val="24"/>
          <w:szCs w:val="24"/>
        </w:rPr>
        <w:t>;</w:t>
      </w:r>
    </w:p>
    <w:p w:rsidR="00D4031A" w:rsidRPr="004E1630" w:rsidRDefault="00D4031A"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Администрацией</w:t>
      </w:r>
      <w:r w:rsidR="00F86750" w:rsidRPr="004E1630">
        <w:rPr>
          <w:sz w:val="24"/>
          <w:szCs w:val="24"/>
        </w:rPr>
        <w:t xml:space="preserve"> </w:t>
      </w:r>
      <w:r w:rsidR="00284CC7" w:rsidRPr="004E1630">
        <w:rPr>
          <w:sz w:val="24"/>
          <w:szCs w:val="24"/>
        </w:rPr>
        <w:t>МО</w:t>
      </w:r>
      <w:r w:rsidR="00F86750" w:rsidRPr="004E1630">
        <w:rPr>
          <w:sz w:val="24"/>
          <w:szCs w:val="24"/>
        </w:rPr>
        <w:t xml:space="preserve"> </w:t>
      </w:r>
      <w:r w:rsidR="00DB798A" w:rsidRPr="004E1630">
        <w:rPr>
          <w:sz w:val="24"/>
          <w:szCs w:val="24"/>
        </w:rPr>
        <w:t>«</w:t>
      </w:r>
      <w:r w:rsidR="00694D0F" w:rsidRPr="004E1630">
        <w:rPr>
          <w:rFonts w:eastAsia="Calibri"/>
          <w:sz w:val="24"/>
          <w:szCs w:val="24"/>
        </w:rPr>
        <w:t>Джерокайское</w:t>
      </w:r>
      <w:r w:rsidR="00F86750" w:rsidRPr="004E1630">
        <w:rPr>
          <w:rFonts w:eastAsia="Calibri"/>
          <w:sz w:val="24"/>
          <w:szCs w:val="24"/>
        </w:rPr>
        <w:t xml:space="preserve"> </w:t>
      </w:r>
      <w:r w:rsidRPr="004E1630">
        <w:rPr>
          <w:rFonts w:eastAsia="Calibri"/>
          <w:sz w:val="24"/>
          <w:szCs w:val="24"/>
        </w:rPr>
        <w:t>сельско</w:t>
      </w:r>
      <w:r w:rsidR="00284CC7" w:rsidRPr="004E1630">
        <w:rPr>
          <w:rFonts w:eastAsia="Calibri"/>
          <w:sz w:val="24"/>
          <w:szCs w:val="24"/>
        </w:rPr>
        <w:t>е</w:t>
      </w:r>
      <w:r w:rsidR="00F86750" w:rsidRPr="004E1630">
        <w:rPr>
          <w:rFonts w:eastAsia="Calibri"/>
          <w:sz w:val="24"/>
          <w:szCs w:val="24"/>
        </w:rPr>
        <w:t xml:space="preserve"> </w:t>
      </w:r>
      <w:r w:rsidRPr="004E1630">
        <w:rPr>
          <w:rFonts w:eastAsia="Calibri"/>
          <w:sz w:val="24"/>
          <w:szCs w:val="24"/>
        </w:rPr>
        <w:t>поселени</w:t>
      </w:r>
      <w:r w:rsidR="00284CC7" w:rsidRPr="004E1630">
        <w:rPr>
          <w:rFonts w:eastAsia="Calibri"/>
          <w:sz w:val="24"/>
          <w:szCs w:val="24"/>
        </w:rPr>
        <w:t>е</w:t>
      </w:r>
      <w:r w:rsidR="00DB798A" w:rsidRPr="004E1630">
        <w:rPr>
          <w:rFonts w:eastAsia="Calibri"/>
          <w:sz w:val="24"/>
          <w:szCs w:val="24"/>
        </w:rPr>
        <w:t>»</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лице</w:t>
      </w:r>
      <w:r w:rsidR="00F86750" w:rsidRPr="004E1630">
        <w:rPr>
          <w:sz w:val="24"/>
          <w:szCs w:val="24"/>
        </w:rPr>
        <w:t xml:space="preserve"> </w:t>
      </w:r>
      <w:r w:rsidRPr="004E1630">
        <w:rPr>
          <w:sz w:val="24"/>
          <w:szCs w:val="24"/>
        </w:rPr>
        <w:t>её</w:t>
      </w:r>
      <w:r w:rsidR="00F86750" w:rsidRPr="004E1630">
        <w:rPr>
          <w:sz w:val="24"/>
          <w:szCs w:val="24"/>
        </w:rPr>
        <w:t xml:space="preserve"> </w:t>
      </w:r>
      <w:r w:rsidRPr="004E1630">
        <w:rPr>
          <w:sz w:val="24"/>
          <w:szCs w:val="24"/>
        </w:rPr>
        <w:t>органов,</w:t>
      </w:r>
      <w:r w:rsidR="00F86750" w:rsidRPr="004E1630">
        <w:rPr>
          <w:sz w:val="24"/>
          <w:szCs w:val="24"/>
        </w:rPr>
        <w:t xml:space="preserve"> </w:t>
      </w:r>
      <w:r w:rsidRPr="004E1630">
        <w:rPr>
          <w:sz w:val="24"/>
          <w:szCs w:val="24"/>
        </w:rPr>
        <w:t>уполномоченных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сфере</w:t>
      </w:r>
      <w:r w:rsidR="00F86750" w:rsidRPr="004E1630">
        <w:rPr>
          <w:sz w:val="24"/>
          <w:szCs w:val="24"/>
        </w:rPr>
        <w:t xml:space="preserve"> </w:t>
      </w:r>
      <w:r w:rsidR="006608A1" w:rsidRPr="004E1630">
        <w:rPr>
          <w:sz w:val="24"/>
          <w:szCs w:val="24"/>
          <w:shd w:val="clear" w:color="auto" w:fill="FFFFFF"/>
        </w:rPr>
        <w:t>организации</w:t>
      </w:r>
      <w:r w:rsidR="00F86750" w:rsidRPr="004E1630">
        <w:rPr>
          <w:sz w:val="24"/>
          <w:szCs w:val="24"/>
          <w:shd w:val="clear" w:color="auto" w:fill="FFFFFF"/>
        </w:rPr>
        <w:t xml:space="preserve"> </w:t>
      </w:r>
      <w:r w:rsidR="006608A1" w:rsidRPr="004E1630">
        <w:rPr>
          <w:sz w:val="24"/>
          <w:szCs w:val="24"/>
          <w:shd w:val="clear" w:color="auto" w:fill="FFFFFF"/>
        </w:rPr>
        <w:t>благоустройства</w:t>
      </w:r>
      <w:r w:rsidR="00F86750" w:rsidRPr="004E1630">
        <w:rPr>
          <w:sz w:val="24"/>
          <w:szCs w:val="24"/>
          <w:shd w:val="clear" w:color="auto" w:fill="FFFFFF"/>
        </w:rPr>
        <w:t xml:space="preserve"> </w:t>
      </w:r>
      <w:r w:rsidR="006608A1" w:rsidRPr="004E1630">
        <w:rPr>
          <w:sz w:val="24"/>
          <w:szCs w:val="24"/>
          <w:shd w:val="clear" w:color="auto" w:fill="FFFFFF"/>
        </w:rPr>
        <w:t>территории</w:t>
      </w:r>
      <w:r w:rsidR="00F86750" w:rsidRPr="004E1630">
        <w:rPr>
          <w:sz w:val="24"/>
          <w:szCs w:val="24"/>
          <w:shd w:val="clear" w:color="auto" w:fill="FFFFFF"/>
        </w:rPr>
        <w:t xml:space="preserve"> </w:t>
      </w:r>
      <w:r w:rsidR="006608A1" w:rsidRPr="004E1630">
        <w:rPr>
          <w:sz w:val="24"/>
          <w:szCs w:val="24"/>
          <w:shd w:val="clear" w:color="auto" w:fill="FFFFFF"/>
        </w:rPr>
        <w:t>поселения,</w:t>
      </w:r>
      <w:r w:rsidR="00F86750" w:rsidRPr="004E1630">
        <w:rPr>
          <w:sz w:val="24"/>
          <w:szCs w:val="24"/>
          <w:shd w:val="clear" w:color="auto" w:fill="FFFFFF"/>
        </w:rPr>
        <w:t xml:space="preserve"> </w:t>
      </w:r>
      <w:r w:rsidR="006608A1" w:rsidRPr="004E1630">
        <w:rPr>
          <w:sz w:val="24"/>
          <w:szCs w:val="24"/>
          <w:shd w:val="clear" w:color="auto" w:fill="FFFFFF"/>
        </w:rPr>
        <w:t>осуществление</w:t>
      </w:r>
      <w:r w:rsidR="00F86750" w:rsidRPr="004E1630">
        <w:rPr>
          <w:sz w:val="24"/>
          <w:szCs w:val="24"/>
          <w:shd w:val="clear" w:color="auto" w:fill="FFFFFF"/>
        </w:rPr>
        <w:t xml:space="preserve"> </w:t>
      </w:r>
      <w:r w:rsidR="006608A1" w:rsidRPr="004E1630">
        <w:rPr>
          <w:sz w:val="24"/>
          <w:szCs w:val="24"/>
          <w:shd w:val="clear" w:color="auto" w:fill="FFFFFF"/>
        </w:rPr>
        <w:t>контроля</w:t>
      </w:r>
      <w:r w:rsidR="00F86750" w:rsidRPr="004E1630">
        <w:rPr>
          <w:sz w:val="24"/>
          <w:szCs w:val="24"/>
          <w:shd w:val="clear" w:color="auto" w:fill="FFFFFF"/>
        </w:rPr>
        <w:t xml:space="preserve"> </w:t>
      </w:r>
      <w:r w:rsidR="006608A1" w:rsidRPr="004E1630">
        <w:rPr>
          <w:sz w:val="24"/>
          <w:szCs w:val="24"/>
          <w:shd w:val="clear" w:color="auto" w:fill="FFFFFF"/>
        </w:rPr>
        <w:t>за</w:t>
      </w:r>
      <w:r w:rsidR="00F86750" w:rsidRPr="004E1630">
        <w:rPr>
          <w:sz w:val="24"/>
          <w:szCs w:val="24"/>
          <w:shd w:val="clear" w:color="auto" w:fill="FFFFFF"/>
        </w:rPr>
        <w:t xml:space="preserve"> </w:t>
      </w:r>
      <w:r w:rsidR="006608A1" w:rsidRPr="004E1630">
        <w:rPr>
          <w:sz w:val="24"/>
          <w:szCs w:val="24"/>
          <w:shd w:val="clear" w:color="auto" w:fill="FFFFFF"/>
        </w:rPr>
        <w:t>их</w:t>
      </w:r>
      <w:r w:rsidR="00F86750" w:rsidRPr="004E1630">
        <w:rPr>
          <w:sz w:val="24"/>
          <w:szCs w:val="24"/>
          <w:shd w:val="clear" w:color="auto" w:fill="FFFFFF"/>
        </w:rPr>
        <w:t xml:space="preserve"> </w:t>
      </w:r>
      <w:r w:rsidR="006608A1" w:rsidRPr="004E1630">
        <w:rPr>
          <w:sz w:val="24"/>
          <w:szCs w:val="24"/>
          <w:shd w:val="clear" w:color="auto" w:fill="FFFFFF"/>
        </w:rPr>
        <w:t>соблюдением</w:t>
      </w:r>
      <w:r w:rsidR="00F86750" w:rsidRPr="004E1630">
        <w:rPr>
          <w:sz w:val="24"/>
          <w:szCs w:val="24"/>
        </w:rPr>
        <w:t xml:space="preserve"> </w:t>
      </w:r>
      <w:r w:rsidRPr="004E1630">
        <w:rPr>
          <w:sz w:val="24"/>
          <w:szCs w:val="24"/>
        </w:rPr>
        <w:t>(далее</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Администрация).</w:t>
      </w:r>
    </w:p>
    <w:p w:rsidR="008B45F9" w:rsidRPr="004E1630" w:rsidRDefault="008B45F9" w:rsidP="00343E36">
      <w:pPr>
        <w:jc w:val="both"/>
        <w:outlineLvl w:val="2"/>
        <w:rPr>
          <w:sz w:val="24"/>
          <w:szCs w:val="24"/>
        </w:rPr>
      </w:pPr>
      <w:bookmarkStart w:id="45" w:name="_Toc433729358"/>
    </w:p>
    <w:p w:rsidR="002021B7" w:rsidRPr="004E1630" w:rsidRDefault="002021B7" w:rsidP="0028053E">
      <w:pPr>
        <w:ind w:firstLine="709"/>
        <w:jc w:val="both"/>
        <w:outlineLvl w:val="2"/>
        <w:rPr>
          <w:b/>
          <w:sz w:val="24"/>
          <w:szCs w:val="24"/>
        </w:rPr>
      </w:pPr>
      <w:r w:rsidRPr="004E1630">
        <w:rPr>
          <w:b/>
          <w:sz w:val="24"/>
          <w:szCs w:val="24"/>
        </w:rPr>
        <w:t>Статья</w:t>
      </w:r>
      <w:r w:rsidR="00F86750" w:rsidRPr="004E1630">
        <w:rPr>
          <w:b/>
          <w:sz w:val="24"/>
          <w:szCs w:val="24"/>
        </w:rPr>
        <w:t xml:space="preserve"> </w:t>
      </w:r>
      <w:r w:rsidRPr="004E1630">
        <w:rPr>
          <w:b/>
          <w:sz w:val="24"/>
          <w:szCs w:val="24"/>
        </w:rPr>
        <w:t>7.</w:t>
      </w:r>
      <w:r w:rsidR="00F86750" w:rsidRPr="004E1630">
        <w:rPr>
          <w:b/>
          <w:sz w:val="24"/>
          <w:szCs w:val="24"/>
        </w:rPr>
        <w:t xml:space="preserve"> </w:t>
      </w:r>
      <w:r w:rsidRPr="004E1630">
        <w:rPr>
          <w:b/>
          <w:sz w:val="24"/>
          <w:szCs w:val="24"/>
        </w:rPr>
        <w:t>Полномочия</w:t>
      </w:r>
      <w:r w:rsidR="00F86750" w:rsidRPr="004E1630">
        <w:rPr>
          <w:b/>
          <w:sz w:val="24"/>
          <w:szCs w:val="24"/>
        </w:rPr>
        <w:t xml:space="preserve"> </w:t>
      </w:r>
      <w:r w:rsidR="00B444D7" w:rsidRPr="004E1630">
        <w:rPr>
          <w:b/>
          <w:sz w:val="24"/>
          <w:szCs w:val="24"/>
        </w:rPr>
        <w:t>-</w:t>
      </w:r>
      <w:r w:rsidR="00F86750" w:rsidRPr="004E1630">
        <w:rPr>
          <w:b/>
          <w:sz w:val="24"/>
          <w:szCs w:val="24"/>
        </w:rPr>
        <w:t xml:space="preserve"> </w:t>
      </w:r>
      <w:r w:rsidR="00B444D7" w:rsidRPr="004E1630">
        <w:rPr>
          <w:rFonts w:eastAsia="Calibri"/>
          <w:b/>
          <w:sz w:val="24"/>
          <w:szCs w:val="24"/>
          <w:lang w:eastAsia="en-US"/>
        </w:rPr>
        <w:t>Совета</w:t>
      </w:r>
      <w:r w:rsidR="00F86750" w:rsidRPr="004E1630">
        <w:rPr>
          <w:rFonts w:eastAsia="Calibri"/>
          <w:b/>
          <w:sz w:val="24"/>
          <w:szCs w:val="24"/>
          <w:lang w:eastAsia="en-US"/>
        </w:rPr>
        <w:t xml:space="preserve"> </w:t>
      </w:r>
      <w:r w:rsidR="00B444D7" w:rsidRPr="004E1630">
        <w:rPr>
          <w:rFonts w:eastAsia="Calibri"/>
          <w:b/>
          <w:sz w:val="24"/>
          <w:szCs w:val="24"/>
          <w:lang w:eastAsia="en-US"/>
        </w:rPr>
        <w:t>народных</w:t>
      </w:r>
      <w:r w:rsidR="00F86750" w:rsidRPr="004E1630">
        <w:rPr>
          <w:rFonts w:eastAsia="Calibri"/>
          <w:b/>
          <w:sz w:val="24"/>
          <w:szCs w:val="24"/>
          <w:lang w:eastAsia="en-US"/>
        </w:rPr>
        <w:t xml:space="preserve"> </w:t>
      </w:r>
      <w:r w:rsidR="00B444D7" w:rsidRPr="004E1630">
        <w:rPr>
          <w:rFonts w:eastAsia="Calibri"/>
          <w:b/>
          <w:sz w:val="24"/>
          <w:szCs w:val="24"/>
          <w:lang w:eastAsia="en-US"/>
        </w:rPr>
        <w:t>депутатов</w:t>
      </w:r>
      <w:r w:rsidR="00F86750" w:rsidRPr="004E1630">
        <w:rPr>
          <w:rFonts w:eastAsia="Calibri"/>
          <w:b/>
          <w:sz w:val="24"/>
          <w:szCs w:val="24"/>
          <w:lang w:eastAsia="en-US"/>
        </w:rPr>
        <w:t xml:space="preserve"> </w:t>
      </w:r>
      <w:r w:rsidR="00B444D7" w:rsidRPr="004E1630">
        <w:rPr>
          <w:rFonts w:eastAsia="Calibri"/>
          <w:b/>
          <w:sz w:val="24"/>
          <w:szCs w:val="24"/>
          <w:lang w:eastAsia="en-US"/>
        </w:rPr>
        <w:t>МО</w:t>
      </w:r>
      <w:r w:rsidR="00F86750" w:rsidRPr="004E1630">
        <w:rPr>
          <w:rFonts w:eastAsia="Calibri"/>
          <w:b/>
          <w:sz w:val="24"/>
          <w:szCs w:val="24"/>
          <w:lang w:eastAsia="en-US"/>
        </w:rPr>
        <w:t xml:space="preserve"> </w:t>
      </w:r>
      <w:r w:rsidR="00DB798A" w:rsidRPr="004E1630">
        <w:rPr>
          <w:rFonts w:eastAsia="Calibri"/>
          <w:b/>
          <w:sz w:val="24"/>
          <w:szCs w:val="24"/>
          <w:lang w:eastAsia="en-US"/>
        </w:rPr>
        <w:t>«</w:t>
      </w:r>
      <w:r w:rsidR="00694D0F" w:rsidRPr="004E1630">
        <w:rPr>
          <w:rFonts w:eastAsia="Calibri"/>
          <w:b/>
          <w:sz w:val="24"/>
          <w:szCs w:val="24"/>
          <w:lang w:eastAsia="en-US"/>
        </w:rPr>
        <w:t>Шовгеновский</w:t>
      </w:r>
      <w:r w:rsidR="00F86750" w:rsidRPr="004E1630">
        <w:rPr>
          <w:rFonts w:eastAsia="Calibri"/>
          <w:b/>
          <w:sz w:val="24"/>
          <w:szCs w:val="24"/>
          <w:lang w:eastAsia="en-US"/>
        </w:rPr>
        <w:t xml:space="preserve"> </w:t>
      </w:r>
      <w:r w:rsidR="00B444D7" w:rsidRPr="004E1630">
        <w:rPr>
          <w:rFonts w:eastAsia="Calibri"/>
          <w:b/>
          <w:sz w:val="24"/>
          <w:szCs w:val="24"/>
          <w:lang w:eastAsia="en-US"/>
        </w:rPr>
        <w:t>район</w:t>
      </w:r>
      <w:r w:rsidR="00DB798A" w:rsidRPr="004E1630">
        <w:rPr>
          <w:rFonts w:eastAsia="Calibri"/>
          <w:b/>
          <w:sz w:val="24"/>
          <w:szCs w:val="24"/>
          <w:lang w:eastAsia="en-US"/>
        </w:rPr>
        <w:t>»</w:t>
      </w:r>
      <w:r w:rsidR="00F86750" w:rsidRPr="004E1630">
        <w:rPr>
          <w:rFonts w:eastAsia="Calibri"/>
          <w:b/>
          <w:sz w:val="24"/>
          <w:szCs w:val="24"/>
          <w:lang w:eastAsia="en-US"/>
        </w:rPr>
        <w:t xml:space="preserve"> </w:t>
      </w:r>
      <w:r w:rsidRPr="004E1630">
        <w:rPr>
          <w:b/>
          <w:sz w:val="24"/>
          <w:szCs w:val="24"/>
        </w:rPr>
        <w:t>в</w:t>
      </w:r>
      <w:r w:rsidR="00F86750" w:rsidRPr="004E1630">
        <w:rPr>
          <w:b/>
          <w:sz w:val="24"/>
          <w:szCs w:val="24"/>
        </w:rPr>
        <w:t xml:space="preserve"> </w:t>
      </w:r>
      <w:r w:rsidRPr="004E1630">
        <w:rPr>
          <w:b/>
          <w:sz w:val="24"/>
          <w:szCs w:val="24"/>
        </w:rPr>
        <w:t>области</w:t>
      </w:r>
      <w:r w:rsidR="00F86750" w:rsidRPr="004E1630">
        <w:rPr>
          <w:b/>
          <w:sz w:val="24"/>
          <w:szCs w:val="24"/>
        </w:rPr>
        <w:t xml:space="preserve"> </w:t>
      </w:r>
      <w:r w:rsidRPr="004E1630">
        <w:rPr>
          <w:b/>
          <w:sz w:val="24"/>
          <w:szCs w:val="24"/>
        </w:rPr>
        <w:t>землепользования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застройки</w:t>
      </w:r>
      <w:bookmarkEnd w:id="44"/>
      <w:bookmarkEnd w:id="45"/>
    </w:p>
    <w:p w:rsidR="002021B7" w:rsidRPr="004E1630" w:rsidRDefault="002021B7" w:rsidP="0028053E">
      <w:pPr>
        <w:ind w:firstLine="709"/>
        <w:jc w:val="both"/>
        <w:rPr>
          <w:sz w:val="24"/>
          <w:szCs w:val="24"/>
        </w:rPr>
      </w:pPr>
      <w:r w:rsidRPr="004E1630">
        <w:rPr>
          <w:sz w:val="24"/>
          <w:szCs w:val="24"/>
        </w:rPr>
        <w:t>К</w:t>
      </w:r>
      <w:r w:rsidR="00F86750" w:rsidRPr="004E1630">
        <w:rPr>
          <w:sz w:val="24"/>
          <w:szCs w:val="24"/>
        </w:rPr>
        <w:t xml:space="preserve"> </w:t>
      </w:r>
      <w:r w:rsidRPr="004E1630">
        <w:rPr>
          <w:sz w:val="24"/>
          <w:szCs w:val="24"/>
        </w:rPr>
        <w:t>полномочиям</w:t>
      </w:r>
      <w:r w:rsidR="00F86750" w:rsidRPr="004E1630">
        <w:rPr>
          <w:sz w:val="24"/>
          <w:szCs w:val="24"/>
        </w:rPr>
        <w:t xml:space="preserve"> </w:t>
      </w:r>
      <w:r w:rsidRPr="004E1630">
        <w:rPr>
          <w:sz w:val="24"/>
          <w:szCs w:val="24"/>
        </w:rPr>
        <w:t>Совета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области</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относятся:</w:t>
      </w:r>
    </w:p>
    <w:p w:rsidR="002021B7" w:rsidRPr="004E1630" w:rsidRDefault="002021B7"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утверждение</w:t>
      </w:r>
      <w:r w:rsidR="00F86750" w:rsidRPr="004E1630">
        <w:rPr>
          <w:sz w:val="24"/>
          <w:szCs w:val="24"/>
        </w:rPr>
        <w:t xml:space="preserve"> </w:t>
      </w:r>
      <w:r w:rsidRPr="004E1630">
        <w:rPr>
          <w:sz w:val="24"/>
          <w:szCs w:val="24"/>
        </w:rPr>
        <w:t>генерального</w:t>
      </w:r>
      <w:r w:rsidR="00F86750" w:rsidRPr="004E1630">
        <w:rPr>
          <w:sz w:val="24"/>
          <w:szCs w:val="24"/>
        </w:rPr>
        <w:t xml:space="preserve"> </w:t>
      </w:r>
      <w:r w:rsidRPr="004E1630">
        <w:rPr>
          <w:sz w:val="24"/>
          <w:szCs w:val="24"/>
        </w:rPr>
        <w:t>плана</w:t>
      </w:r>
      <w:r w:rsidR="00F86750" w:rsidRPr="004E1630">
        <w:rPr>
          <w:sz w:val="24"/>
          <w:szCs w:val="24"/>
        </w:rPr>
        <w:t xml:space="preserve"> </w:t>
      </w:r>
      <w:r w:rsidR="00D74AB9" w:rsidRPr="004E1630">
        <w:rPr>
          <w:sz w:val="24"/>
          <w:szCs w:val="24"/>
        </w:rPr>
        <w:t>МО</w:t>
      </w:r>
      <w:r w:rsidR="00F86750" w:rsidRPr="004E1630">
        <w:rPr>
          <w:sz w:val="24"/>
          <w:szCs w:val="24"/>
        </w:rPr>
        <w:t xml:space="preserve"> </w:t>
      </w:r>
      <w:r w:rsidR="00DB798A" w:rsidRPr="004E1630">
        <w:rPr>
          <w:sz w:val="24"/>
          <w:szCs w:val="24"/>
        </w:rPr>
        <w:t>«</w:t>
      </w:r>
      <w:r w:rsidR="00694D0F" w:rsidRPr="004E1630">
        <w:rPr>
          <w:sz w:val="24"/>
          <w:szCs w:val="24"/>
        </w:rPr>
        <w:t>Джерокайское</w:t>
      </w:r>
      <w:r w:rsidR="00F86750" w:rsidRPr="004E1630">
        <w:rPr>
          <w:sz w:val="24"/>
          <w:szCs w:val="24"/>
        </w:rPr>
        <w:t xml:space="preserve"> </w:t>
      </w:r>
      <w:r w:rsidRPr="004E1630">
        <w:rPr>
          <w:sz w:val="24"/>
          <w:szCs w:val="24"/>
        </w:rPr>
        <w:t>сельско</w:t>
      </w:r>
      <w:r w:rsidR="00D74AB9" w:rsidRPr="004E1630">
        <w:rPr>
          <w:sz w:val="24"/>
          <w:szCs w:val="24"/>
        </w:rPr>
        <w:t>е</w:t>
      </w:r>
      <w:r w:rsidR="00F86750" w:rsidRPr="004E1630">
        <w:rPr>
          <w:sz w:val="24"/>
          <w:szCs w:val="24"/>
        </w:rPr>
        <w:t xml:space="preserve"> </w:t>
      </w:r>
      <w:r w:rsidRPr="004E1630">
        <w:rPr>
          <w:sz w:val="24"/>
          <w:szCs w:val="24"/>
        </w:rPr>
        <w:t>поселени</w:t>
      </w:r>
      <w:r w:rsidR="00D74AB9" w:rsidRPr="004E1630">
        <w:rPr>
          <w:sz w:val="24"/>
          <w:szCs w:val="24"/>
        </w:rPr>
        <w:t>е</w:t>
      </w:r>
      <w:r w:rsidR="00DB798A" w:rsidRPr="004E1630">
        <w:rPr>
          <w:sz w:val="24"/>
          <w:szCs w:val="24"/>
        </w:rPr>
        <w:t>»</w:t>
      </w:r>
      <w:r w:rsidRPr="004E1630">
        <w:rPr>
          <w:sz w:val="24"/>
          <w:szCs w:val="24"/>
        </w:rPr>
        <w:t>;</w:t>
      </w:r>
    </w:p>
    <w:p w:rsidR="002021B7" w:rsidRPr="004E1630" w:rsidRDefault="002021B7"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утверждение</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00D74AB9" w:rsidRPr="004E1630">
        <w:rPr>
          <w:sz w:val="24"/>
          <w:szCs w:val="24"/>
        </w:rPr>
        <w:t>МО</w:t>
      </w:r>
      <w:r w:rsidR="00F86750" w:rsidRPr="004E1630">
        <w:rPr>
          <w:sz w:val="24"/>
          <w:szCs w:val="24"/>
        </w:rPr>
        <w:t xml:space="preserve"> </w:t>
      </w:r>
      <w:r w:rsidR="00DB798A" w:rsidRPr="004E1630">
        <w:rPr>
          <w:sz w:val="24"/>
          <w:szCs w:val="24"/>
        </w:rPr>
        <w:t>«</w:t>
      </w:r>
      <w:r w:rsidR="00694D0F" w:rsidRPr="004E1630">
        <w:rPr>
          <w:sz w:val="24"/>
          <w:szCs w:val="24"/>
        </w:rPr>
        <w:t>Джерокайское</w:t>
      </w:r>
      <w:r w:rsidR="00F86750" w:rsidRPr="004E1630">
        <w:rPr>
          <w:sz w:val="24"/>
          <w:szCs w:val="24"/>
        </w:rPr>
        <w:t xml:space="preserve"> </w:t>
      </w:r>
      <w:r w:rsidRPr="004E1630">
        <w:rPr>
          <w:sz w:val="24"/>
          <w:szCs w:val="24"/>
        </w:rPr>
        <w:t>сельско</w:t>
      </w:r>
      <w:r w:rsidR="00D74AB9" w:rsidRPr="004E1630">
        <w:rPr>
          <w:sz w:val="24"/>
          <w:szCs w:val="24"/>
        </w:rPr>
        <w:t>е</w:t>
      </w:r>
      <w:r w:rsidR="00F86750" w:rsidRPr="004E1630">
        <w:rPr>
          <w:sz w:val="24"/>
          <w:szCs w:val="24"/>
        </w:rPr>
        <w:t xml:space="preserve"> </w:t>
      </w:r>
      <w:r w:rsidRPr="004E1630">
        <w:rPr>
          <w:sz w:val="24"/>
          <w:szCs w:val="24"/>
        </w:rPr>
        <w:t>поселени</w:t>
      </w:r>
      <w:r w:rsidR="00D74AB9" w:rsidRPr="004E1630">
        <w:rPr>
          <w:sz w:val="24"/>
          <w:szCs w:val="24"/>
        </w:rPr>
        <w:t>е</w:t>
      </w:r>
      <w:r w:rsidR="00DB798A" w:rsidRPr="004E1630">
        <w:rPr>
          <w:sz w:val="24"/>
          <w:szCs w:val="24"/>
        </w:rPr>
        <w:t>»</w:t>
      </w:r>
      <w:r w:rsidRPr="004E1630">
        <w:rPr>
          <w:sz w:val="24"/>
          <w:szCs w:val="24"/>
        </w:rPr>
        <w:t>;</w:t>
      </w:r>
    </w:p>
    <w:p w:rsidR="00005F97" w:rsidRPr="004E1630" w:rsidRDefault="00005F97" w:rsidP="0028053E">
      <w:pPr>
        <w:jc w:val="both"/>
        <w:rPr>
          <w:sz w:val="24"/>
          <w:szCs w:val="24"/>
        </w:rPr>
      </w:pPr>
    </w:p>
    <w:p w:rsidR="002021B7" w:rsidRPr="004E1630" w:rsidRDefault="002021B7" w:rsidP="0028053E">
      <w:pPr>
        <w:ind w:firstLine="709"/>
        <w:jc w:val="both"/>
        <w:outlineLvl w:val="2"/>
        <w:rPr>
          <w:b/>
          <w:sz w:val="24"/>
          <w:szCs w:val="24"/>
        </w:rPr>
      </w:pPr>
      <w:bookmarkStart w:id="46" w:name="_Toc412129388"/>
      <w:bookmarkStart w:id="47" w:name="_Toc433729359"/>
      <w:r w:rsidRPr="004E1630">
        <w:rPr>
          <w:b/>
          <w:sz w:val="24"/>
          <w:szCs w:val="24"/>
        </w:rPr>
        <w:lastRenderedPageBreak/>
        <w:t>Статья</w:t>
      </w:r>
      <w:r w:rsidR="00F86750" w:rsidRPr="004E1630">
        <w:rPr>
          <w:b/>
          <w:sz w:val="24"/>
          <w:szCs w:val="24"/>
        </w:rPr>
        <w:t xml:space="preserve"> </w:t>
      </w:r>
      <w:r w:rsidRPr="004E1630">
        <w:rPr>
          <w:b/>
          <w:sz w:val="24"/>
          <w:szCs w:val="24"/>
        </w:rPr>
        <w:t>8.</w:t>
      </w:r>
      <w:r w:rsidR="00F86750" w:rsidRPr="004E1630">
        <w:rPr>
          <w:b/>
          <w:sz w:val="24"/>
          <w:szCs w:val="24"/>
        </w:rPr>
        <w:t xml:space="preserve"> </w:t>
      </w:r>
      <w:r w:rsidRPr="004E1630">
        <w:rPr>
          <w:b/>
          <w:sz w:val="24"/>
          <w:szCs w:val="24"/>
        </w:rPr>
        <w:t>Полномочия</w:t>
      </w:r>
      <w:r w:rsidR="00F86750" w:rsidRPr="004E1630">
        <w:rPr>
          <w:b/>
          <w:sz w:val="24"/>
          <w:szCs w:val="24"/>
        </w:rPr>
        <w:t xml:space="preserve"> </w:t>
      </w:r>
      <w:r w:rsidRPr="004E1630">
        <w:rPr>
          <w:b/>
          <w:sz w:val="24"/>
          <w:szCs w:val="24"/>
        </w:rPr>
        <w:t>главы</w:t>
      </w:r>
      <w:r w:rsidR="00F86750" w:rsidRPr="004E1630">
        <w:rPr>
          <w:b/>
          <w:sz w:val="24"/>
          <w:szCs w:val="24"/>
        </w:rPr>
        <w:t xml:space="preserve"> </w:t>
      </w:r>
      <w:r w:rsidR="000C6BCB" w:rsidRPr="004E1630">
        <w:rPr>
          <w:b/>
          <w:sz w:val="24"/>
          <w:szCs w:val="24"/>
        </w:rPr>
        <w:t>МО</w:t>
      </w:r>
      <w:r w:rsidR="00F86750" w:rsidRPr="004E1630">
        <w:rPr>
          <w:b/>
          <w:sz w:val="24"/>
          <w:szCs w:val="24"/>
        </w:rPr>
        <w:t xml:space="preserve"> </w:t>
      </w:r>
      <w:r w:rsidR="00DB798A" w:rsidRPr="004E1630">
        <w:rPr>
          <w:b/>
          <w:sz w:val="24"/>
          <w:szCs w:val="24"/>
        </w:rPr>
        <w:t>«</w:t>
      </w:r>
      <w:r w:rsidR="00694D0F" w:rsidRPr="004E1630">
        <w:rPr>
          <w:b/>
          <w:sz w:val="24"/>
          <w:szCs w:val="24"/>
        </w:rPr>
        <w:t>Шовгеновский</w:t>
      </w:r>
      <w:r w:rsidR="00F86750" w:rsidRPr="004E1630">
        <w:rPr>
          <w:b/>
          <w:sz w:val="24"/>
          <w:szCs w:val="24"/>
        </w:rPr>
        <w:t xml:space="preserve"> </w:t>
      </w:r>
      <w:r w:rsidR="00EB2960" w:rsidRPr="004E1630">
        <w:rPr>
          <w:b/>
          <w:sz w:val="24"/>
          <w:szCs w:val="24"/>
        </w:rPr>
        <w:t>район</w:t>
      </w:r>
      <w:r w:rsidR="00DB798A" w:rsidRPr="004E1630">
        <w:rPr>
          <w:b/>
          <w:sz w:val="24"/>
          <w:szCs w:val="24"/>
        </w:rPr>
        <w:t>»</w:t>
      </w:r>
      <w:r w:rsidR="00F86750" w:rsidRPr="004E1630">
        <w:rPr>
          <w:b/>
          <w:sz w:val="24"/>
          <w:szCs w:val="24"/>
        </w:rPr>
        <w:t xml:space="preserve"> </w:t>
      </w:r>
      <w:r w:rsidRPr="004E1630">
        <w:rPr>
          <w:b/>
          <w:sz w:val="24"/>
          <w:szCs w:val="24"/>
        </w:rPr>
        <w:t>в</w:t>
      </w:r>
      <w:r w:rsidR="00F86750" w:rsidRPr="004E1630">
        <w:rPr>
          <w:b/>
          <w:sz w:val="24"/>
          <w:szCs w:val="24"/>
        </w:rPr>
        <w:t xml:space="preserve"> </w:t>
      </w:r>
      <w:r w:rsidRPr="004E1630">
        <w:rPr>
          <w:b/>
          <w:sz w:val="24"/>
          <w:szCs w:val="24"/>
        </w:rPr>
        <w:t>области</w:t>
      </w:r>
      <w:r w:rsidR="00F86750" w:rsidRPr="004E1630">
        <w:rPr>
          <w:b/>
          <w:sz w:val="24"/>
          <w:szCs w:val="24"/>
        </w:rPr>
        <w:t xml:space="preserve"> </w:t>
      </w:r>
      <w:r w:rsidRPr="004E1630">
        <w:rPr>
          <w:b/>
          <w:sz w:val="24"/>
          <w:szCs w:val="24"/>
        </w:rPr>
        <w:t>землепользования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застройки</w:t>
      </w:r>
      <w:bookmarkEnd w:id="46"/>
      <w:bookmarkEnd w:id="47"/>
    </w:p>
    <w:p w:rsidR="002021B7" w:rsidRPr="004E1630" w:rsidRDefault="002021B7"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полномочиям</w:t>
      </w:r>
      <w:r w:rsidR="00F86750" w:rsidRPr="004E1630">
        <w:rPr>
          <w:sz w:val="24"/>
          <w:szCs w:val="24"/>
        </w:rPr>
        <w:t xml:space="preserve"> </w:t>
      </w:r>
      <w:r w:rsidRPr="004E1630">
        <w:rPr>
          <w:sz w:val="24"/>
          <w:szCs w:val="24"/>
        </w:rPr>
        <w:t>главы</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области</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относятся:</w:t>
      </w:r>
    </w:p>
    <w:p w:rsidR="002021B7" w:rsidRPr="004E1630" w:rsidRDefault="002021B7"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принятие</w:t>
      </w:r>
      <w:r w:rsidR="00F86750" w:rsidRPr="004E1630">
        <w:rPr>
          <w:sz w:val="24"/>
          <w:szCs w:val="24"/>
        </w:rPr>
        <w:t xml:space="preserve"> </w:t>
      </w:r>
      <w:r w:rsidRPr="004E1630">
        <w:rPr>
          <w:sz w:val="24"/>
          <w:szCs w:val="24"/>
        </w:rPr>
        <w:t>решения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подготовке</w:t>
      </w:r>
      <w:r w:rsidR="00F86750" w:rsidRPr="004E1630">
        <w:rPr>
          <w:sz w:val="24"/>
          <w:szCs w:val="24"/>
        </w:rPr>
        <w:t xml:space="preserve"> </w:t>
      </w:r>
      <w:r w:rsidRPr="004E1630">
        <w:rPr>
          <w:sz w:val="24"/>
          <w:szCs w:val="24"/>
        </w:rPr>
        <w:t>проекта</w:t>
      </w:r>
      <w:r w:rsidR="00F86750" w:rsidRPr="004E1630">
        <w:rPr>
          <w:sz w:val="24"/>
          <w:szCs w:val="24"/>
        </w:rPr>
        <w:t xml:space="preserve"> </w:t>
      </w:r>
      <w:r w:rsidRPr="004E1630">
        <w:rPr>
          <w:sz w:val="24"/>
          <w:szCs w:val="24"/>
        </w:rPr>
        <w:t>генерального</w:t>
      </w:r>
      <w:r w:rsidR="00F86750" w:rsidRPr="004E1630">
        <w:rPr>
          <w:sz w:val="24"/>
          <w:szCs w:val="24"/>
        </w:rPr>
        <w:t xml:space="preserve"> </w:t>
      </w:r>
      <w:r w:rsidRPr="004E1630">
        <w:rPr>
          <w:sz w:val="24"/>
          <w:szCs w:val="24"/>
        </w:rPr>
        <w:t>плана,</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решения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подготовке</w:t>
      </w:r>
      <w:r w:rsidR="00F86750" w:rsidRPr="004E1630">
        <w:rPr>
          <w:sz w:val="24"/>
          <w:szCs w:val="24"/>
        </w:rPr>
        <w:t xml:space="preserve"> </w:t>
      </w:r>
      <w:r w:rsidRPr="004E1630">
        <w:rPr>
          <w:sz w:val="24"/>
          <w:szCs w:val="24"/>
        </w:rPr>
        <w:t>предложений</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внесении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генеральный</w:t>
      </w:r>
      <w:r w:rsidR="00F86750" w:rsidRPr="004E1630">
        <w:rPr>
          <w:sz w:val="24"/>
          <w:szCs w:val="24"/>
        </w:rPr>
        <w:t xml:space="preserve"> </w:t>
      </w:r>
      <w:r w:rsidRPr="004E1630">
        <w:rPr>
          <w:sz w:val="24"/>
          <w:szCs w:val="24"/>
        </w:rPr>
        <w:t>план</w:t>
      </w:r>
      <w:r w:rsidR="00F86750" w:rsidRPr="004E1630">
        <w:rPr>
          <w:sz w:val="24"/>
          <w:szCs w:val="24"/>
        </w:rPr>
        <w:t xml:space="preserve"> </w:t>
      </w:r>
      <w:r w:rsidRPr="004E1630">
        <w:rPr>
          <w:sz w:val="24"/>
          <w:szCs w:val="24"/>
        </w:rPr>
        <w:t>изменений;</w:t>
      </w:r>
      <w:r w:rsidR="00F86750" w:rsidRPr="004E1630">
        <w:rPr>
          <w:sz w:val="24"/>
          <w:szCs w:val="24"/>
        </w:rPr>
        <w:t xml:space="preserve"> </w:t>
      </w:r>
    </w:p>
    <w:p w:rsidR="002021B7" w:rsidRPr="004E1630" w:rsidRDefault="002021B7"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принятие</w:t>
      </w:r>
      <w:r w:rsidR="00F86750" w:rsidRPr="004E1630">
        <w:rPr>
          <w:sz w:val="24"/>
          <w:szCs w:val="24"/>
        </w:rPr>
        <w:t xml:space="preserve"> </w:t>
      </w:r>
      <w:r w:rsidRPr="004E1630">
        <w:rPr>
          <w:sz w:val="24"/>
          <w:szCs w:val="24"/>
        </w:rPr>
        <w:t>решения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направлении</w:t>
      </w:r>
      <w:r w:rsidR="00F86750" w:rsidRPr="004E1630">
        <w:rPr>
          <w:sz w:val="24"/>
          <w:szCs w:val="24"/>
        </w:rPr>
        <w:t xml:space="preserve"> </w:t>
      </w:r>
      <w:r w:rsidRPr="004E1630">
        <w:rPr>
          <w:sz w:val="24"/>
          <w:szCs w:val="24"/>
        </w:rPr>
        <w:t>согласованного</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согласованного</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определенной</w:t>
      </w:r>
      <w:r w:rsidR="00F86750" w:rsidRPr="004E1630">
        <w:rPr>
          <w:sz w:val="24"/>
          <w:szCs w:val="24"/>
        </w:rPr>
        <w:t xml:space="preserve"> </w:t>
      </w:r>
      <w:r w:rsidRPr="004E1630">
        <w:rPr>
          <w:sz w:val="24"/>
          <w:szCs w:val="24"/>
        </w:rPr>
        <w:t>части</w:t>
      </w:r>
      <w:r w:rsidR="00F86750" w:rsidRPr="004E1630">
        <w:rPr>
          <w:sz w:val="24"/>
          <w:szCs w:val="24"/>
        </w:rPr>
        <w:t xml:space="preserve"> </w:t>
      </w:r>
      <w:r w:rsidRPr="004E1630">
        <w:rPr>
          <w:sz w:val="24"/>
          <w:szCs w:val="24"/>
        </w:rPr>
        <w:t>проекта</w:t>
      </w:r>
      <w:r w:rsidR="00F86750" w:rsidRPr="004E1630">
        <w:rPr>
          <w:sz w:val="24"/>
          <w:szCs w:val="24"/>
        </w:rPr>
        <w:t xml:space="preserve"> </w:t>
      </w:r>
      <w:r w:rsidRPr="004E1630">
        <w:rPr>
          <w:sz w:val="24"/>
          <w:szCs w:val="24"/>
        </w:rPr>
        <w:t>генерального</w:t>
      </w:r>
      <w:r w:rsidR="00F86750" w:rsidRPr="004E1630">
        <w:rPr>
          <w:sz w:val="24"/>
          <w:szCs w:val="24"/>
        </w:rPr>
        <w:t xml:space="preserve"> </w:t>
      </w:r>
      <w:r w:rsidRPr="004E1630">
        <w:rPr>
          <w:sz w:val="24"/>
          <w:szCs w:val="24"/>
        </w:rPr>
        <w:t>плана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Совет</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об</w:t>
      </w:r>
      <w:r w:rsidR="00F86750" w:rsidRPr="004E1630">
        <w:rPr>
          <w:sz w:val="24"/>
          <w:szCs w:val="24"/>
        </w:rPr>
        <w:t xml:space="preserve"> </w:t>
      </w:r>
      <w:r w:rsidRPr="004E1630">
        <w:rPr>
          <w:sz w:val="24"/>
          <w:szCs w:val="24"/>
        </w:rPr>
        <w:t>отклонении</w:t>
      </w:r>
      <w:r w:rsidR="00F86750" w:rsidRPr="004E1630">
        <w:rPr>
          <w:sz w:val="24"/>
          <w:szCs w:val="24"/>
        </w:rPr>
        <w:t xml:space="preserve"> </w:t>
      </w:r>
      <w:r w:rsidRPr="004E1630">
        <w:rPr>
          <w:sz w:val="24"/>
          <w:szCs w:val="24"/>
        </w:rPr>
        <w:t>такого</w:t>
      </w:r>
      <w:r w:rsidR="00F86750" w:rsidRPr="004E1630">
        <w:rPr>
          <w:sz w:val="24"/>
          <w:szCs w:val="24"/>
        </w:rPr>
        <w:t xml:space="preserve"> </w:t>
      </w:r>
      <w:r w:rsidRPr="004E1630">
        <w:rPr>
          <w:sz w:val="24"/>
          <w:szCs w:val="24"/>
        </w:rPr>
        <w:t>проекта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направлении</w:t>
      </w:r>
      <w:r w:rsidR="00F86750" w:rsidRPr="004E1630">
        <w:rPr>
          <w:sz w:val="24"/>
          <w:szCs w:val="24"/>
        </w:rPr>
        <w:t xml:space="preserve"> </w:t>
      </w:r>
      <w:r w:rsidRPr="004E1630">
        <w:rPr>
          <w:sz w:val="24"/>
          <w:szCs w:val="24"/>
        </w:rPr>
        <w:t>его</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доработку;</w:t>
      </w:r>
    </w:p>
    <w:p w:rsidR="002021B7" w:rsidRPr="004E1630" w:rsidRDefault="002021B7"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принятие</w:t>
      </w:r>
      <w:r w:rsidR="00F86750" w:rsidRPr="004E1630">
        <w:rPr>
          <w:sz w:val="24"/>
          <w:szCs w:val="24"/>
        </w:rPr>
        <w:t xml:space="preserve"> </w:t>
      </w:r>
      <w:r w:rsidRPr="004E1630">
        <w:rPr>
          <w:sz w:val="24"/>
          <w:szCs w:val="24"/>
        </w:rPr>
        <w:t>решения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предоставлении</w:t>
      </w:r>
      <w:r w:rsidR="00F86750" w:rsidRPr="004E1630">
        <w:rPr>
          <w:sz w:val="24"/>
          <w:szCs w:val="24"/>
        </w:rPr>
        <w:t xml:space="preserve"> </w:t>
      </w:r>
      <w:r w:rsidRPr="004E1630">
        <w:rPr>
          <w:sz w:val="24"/>
          <w:szCs w:val="24"/>
        </w:rPr>
        <w:t>разрешения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отклонение</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предельных</w:t>
      </w:r>
      <w:r w:rsidR="00F86750" w:rsidRPr="004E1630">
        <w:rPr>
          <w:sz w:val="24"/>
          <w:szCs w:val="24"/>
        </w:rPr>
        <w:t xml:space="preserve"> </w:t>
      </w:r>
      <w:r w:rsidRPr="004E1630">
        <w:rPr>
          <w:sz w:val="24"/>
          <w:szCs w:val="24"/>
        </w:rPr>
        <w:t>параметров</w:t>
      </w:r>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об</w:t>
      </w:r>
      <w:r w:rsidR="00F86750" w:rsidRPr="004E1630">
        <w:rPr>
          <w:sz w:val="24"/>
          <w:szCs w:val="24"/>
        </w:rPr>
        <w:t xml:space="preserve"> </w:t>
      </w:r>
      <w:r w:rsidRPr="004E1630">
        <w:rPr>
          <w:sz w:val="24"/>
          <w:szCs w:val="24"/>
        </w:rPr>
        <w:t>отказе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предоставлении</w:t>
      </w:r>
      <w:r w:rsidR="00F86750" w:rsidRPr="004E1630">
        <w:rPr>
          <w:sz w:val="24"/>
          <w:szCs w:val="24"/>
        </w:rPr>
        <w:t xml:space="preserve"> </w:t>
      </w:r>
      <w:r w:rsidRPr="004E1630">
        <w:rPr>
          <w:sz w:val="24"/>
          <w:szCs w:val="24"/>
        </w:rPr>
        <w:t>такого</w:t>
      </w:r>
      <w:r w:rsidR="00F86750" w:rsidRPr="004E1630">
        <w:rPr>
          <w:sz w:val="24"/>
          <w:szCs w:val="24"/>
        </w:rPr>
        <w:t xml:space="preserve"> </w:t>
      </w:r>
      <w:r w:rsidRPr="004E1630">
        <w:rPr>
          <w:sz w:val="24"/>
          <w:szCs w:val="24"/>
        </w:rPr>
        <w:t>разрешения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указанием</w:t>
      </w:r>
      <w:r w:rsidR="00F86750" w:rsidRPr="004E1630">
        <w:rPr>
          <w:sz w:val="24"/>
          <w:szCs w:val="24"/>
        </w:rPr>
        <w:t xml:space="preserve"> </w:t>
      </w:r>
      <w:r w:rsidRPr="004E1630">
        <w:rPr>
          <w:sz w:val="24"/>
          <w:szCs w:val="24"/>
        </w:rPr>
        <w:t>причин</w:t>
      </w:r>
      <w:r w:rsidR="00F86750" w:rsidRPr="004E1630">
        <w:rPr>
          <w:sz w:val="24"/>
          <w:szCs w:val="24"/>
        </w:rPr>
        <w:t xml:space="preserve"> </w:t>
      </w:r>
      <w:r w:rsidRPr="004E1630">
        <w:rPr>
          <w:sz w:val="24"/>
          <w:szCs w:val="24"/>
        </w:rPr>
        <w:t>принятого</w:t>
      </w:r>
      <w:r w:rsidR="00F86750" w:rsidRPr="004E1630">
        <w:rPr>
          <w:sz w:val="24"/>
          <w:szCs w:val="24"/>
        </w:rPr>
        <w:t xml:space="preserve"> </w:t>
      </w:r>
      <w:r w:rsidRPr="004E1630">
        <w:rPr>
          <w:sz w:val="24"/>
          <w:szCs w:val="24"/>
        </w:rPr>
        <w:t>решения;</w:t>
      </w:r>
    </w:p>
    <w:p w:rsidR="002021B7" w:rsidRPr="004E1630" w:rsidRDefault="002021B7"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принятие</w:t>
      </w:r>
      <w:r w:rsidR="00F86750" w:rsidRPr="004E1630">
        <w:rPr>
          <w:sz w:val="24"/>
          <w:szCs w:val="24"/>
        </w:rPr>
        <w:t xml:space="preserve"> </w:t>
      </w:r>
      <w:r w:rsidRPr="004E1630">
        <w:rPr>
          <w:sz w:val="24"/>
          <w:szCs w:val="24"/>
        </w:rPr>
        <w:t>решения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предоставлении</w:t>
      </w:r>
      <w:r w:rsidR="00F86750" w:rsidRPr="004E1630">
        <w:rPr>
          <w:sz w:val="24"/>
          <w:szCs w:val="24"/>
        </w:rPr>
        <w:t xml:space="preserve"> </w:t>
      </w:r>
      <w:r w:rsidRPr="004E1630">
        <w:rPr>
          <w:sz w:val="24"/>
          <w:szCs w:val="24"/>
        </w:rPr>
        <w:t>разрешения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условно</w:t>
      </w:r>
      <w:r w:rsidR="00F86750" w:rsidRPr="004E1630">
        <w:rPr>
          <w:sz w:val="24"/>
          <w:szCs w:val="24"/>
        </w:rPr>
        <w:t xml:space="preserve"> </w:t>
      </w:r>
      <w:r w:rsidRPr="004E1630">
        <w:rPr>
          <w:sz w:val="24"/>
          <w:szCs w:val="24"/>
        </w:rPr>
        <w:t>разрешенный</w:t>
      </w:r>
      <w:r w:rsidR="00F86750" w:rsidRPr="004E1630">
        <w:rPr>
          <w:sz w:val="24"/>
          <w:szCs w:val="24"/>
        </w:rPr>
        <w:t xml:space="preserve"> </w:t>
      </w:r>
      <w:r w:rsidRPr="004E1630">
        <w:rPr>
          <w:sz w:val="24"/>
          <w:szCs w:val="24"/>
        </w:rPr>
        <w:t>вид</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земельного</w:t>
      </w:r>
      <w:r w:rsidR="00F86750" w:rsidRPr="004E1630">
        <w:rPr>
          <w:sz w:val="24"/>
          <w:szCs w:val="24"/>
        </w:rPr>
        <w:t xml:space="preserve"> </w:t>
      </w:r>
      <w:r w:rsidRPr="004E1630">
        <w:rPr>
          <w:sz w:val="24"/>
          <w:szCs w:val="24"/>
        </w:rPr>
        <w:t>участка</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об</w:t>
      </w:r>
      <w:r w:rsidR="00F86750" w:rsidRPr="004E1630">
        <w:rPr>
          <w:sz w:val="24"/>
          <w:szCs w:val="24"/>
        </w:rPr>
        <w:t xml:space="preserve"> </w:t>
      </w:r>
      <w:r w:rsidRPr="004E1630">
        <w:rPr>
          <w:sz w:val="24"/>
          <w:szCs w:val="24"/>
        </w:rPr>
        <w:t>отказе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предоставлении</w:t>
      </w:r>
      <w:r w:rsidR="00F86750" w:rsidRPr="004E1630">
        <w:rPr>
          <w:sz w:val="24"/>
          <w:szCs w:val="24"/>
        </w:rPr>
        <w:t xml:space="preserve"> </w:t>
      </w:r>
      <w:r w:rsidRPr="004E1630">
        <w:rPr>
          <w:sz w:val="24"/>
          <w:szCs w:val="24"/>
        </w:rPr>
        <w:t>такого</w:t>
      </w:r>
      <w:r w:rsidR="00F86750" w:rsidRPr="004E1630">
        <w:rPr>
          <w:sz w:val="24"/>
          <w:szCs w:val="24"/>
        </w:rPr>
        <w:t xml:space="preserve"> </w:t>
      </w:r>
      <w:r w:rsidRPr="004E1630">
        <w:rPr>
          <w:sz w:val="24"/>
          <w:szCs w:val="24"/>
        </w:rPr>
        <w:t>разрешения;</w:t>
      </w:r>
    </w:p>
    <w:p w:rsidR="002021B7" w:rsidRPr="004E1630" w:rsidRDefault="002021B7" w:rsidP="0028053E">
      <w:pPr>
        <w:ind w:firstLine="709"/>
        <w:jc w:val="both"/>
        <w:rPr>
          <w:sz w:val="24"/>
          <w:szCs w:val="24"/>
        </w:rPr>
      </w:pPr>
      <w:r w:rsidRPr="004E1630">
        <w:rPr>
          <w:sz w:val="24"/>
          <w:szCs w:val="24"/>
        </w:rPr>
        <w:t>5)</w:t>
      </w:r>
      <w:r w:rsidR="00F86750" w:rsidRPr="004E1630">
        <w:rPr>
          <w:sz w:val="24"/>
          <w:szCs w:val="24"/>
        </w:rPr>
        <w:t xml:space="preserve"> </w:t>
      </w:r>
      <w:r w:rsidRPr="004E1630">
        <w:rPr>
          <w:sz w:val="24"/>
          <w:szCs w:val="24"/>
        </w:rPr>
        <w:t>принятие</w:t>
      </w:r>
      <w:r w:rsidR="00F86750" w:rsidRPr="004E1630">
        <w:rPr>
          <w:sz w:val="24"/>
          <w:szCs w:val="24"/>
        </w:rPr>
        <w:t xml:space="preserve"> </w:t>
      </w:r>
      <w:r w:rsidRPr="004E1630">
        <w:rPr>
          <w:sz w:val="24"/>
          <w:szCs w:val="24"/>
        </w:rPr>
        <w:t>решения</w:t>
      </w:r>
      <w:r w:rsidR="00F86750" w:rsidRPr="004E1630">
        <w:rPr>
          <w:sz w:val="24"/>
          <w:szCs w:val="24"/>
        </w:rPr>
        <w:t xml:space="preserve"> </w:t>
      </w:r>
      <w:r w:rsidRPr="004E1630">
        <w:rPr>
          <w:sz w:val="24"/>
          <w:szCs w:val="24"/>
        </w:rPr>
        <w:t>об</w:t>
      </w:r>
      <w:r w:rsidR="00F86750" w:rsidRPr="004E1630">
        <w:rPr>
          <w:sz w:val="24"/>
          <w:szCs w:val="24"/>
        </w:rPr>
        <w:t xml:space="preserve"> </w:t>
      </w:r>
      <w:r w:rsidRPr="004E1630">
        <w:rPr>
          <w:sz w:val="24"/>
          <w:szCs w:val="24"/>
        </w:rPr>
        <w:t>утверждении</w:t>
      </w:r>
      <w:r w:rsidR="00F86750" w:rsidRPr="004E1630">
        <w:rPr>
          <w:sz w:val="24"/>
          <w:szCs w:val="24"/>
        </w:rPr>
        <w:t xml:space="preserve"> </w:t>
      </w:r>
      <w:r w:rsidRPr="004E1630">
        <w:rPr>
          <w:sz w:val="24"/>
          <w:szCs w:val="24"/>
        </w:rPr>
        <w:t>документации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планировке</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об</w:t>
      </w:r>
      <w:r w:rsidR="00F86750" w:rsidRPr="004E1630">
        <w:rPr>
          <w:sz w:val="24"/>
          <w:szCs w:val="24"/>
        </w:rPr>
        <w:t xml:space="preserve"> </w:t>
      </w:r>
      <w:r w:rsidRPr="004E1630">
        <w:rPr>
          <w:sz w:val="24"/>
          <w:szCs w:val="24"/>
        </w:rPr>
        <w:t>отклонении</w:t>
      </w:r>
      <w:r w:rsidR="00F86750" w:rsidRPr="004E1630">
        <w:rPr>
          <w:sz w:val="24"/>
          <w:szCs w:val="24"/>
        </w:rPr>
        <w:t xml:space="preserve"> </w:t>
      </w:r>
      <w:r w:rsidRPr="004E1630">
        <w:rPr>
          <w:sz w:val="24"/>
          <w:szCs w:val="24"/>
        </w:rPr>
        <w:t>такой</w:t>
      </w:r>
      <w:r w:rsidR="00F86750" w:rsidRPr="004E1630">
        <w:rPr>
          <w:sz w:val="24"/>
          <w:szCs w:val="24"/>
        </w:rPr>
        <w:t xml:space="preserve"> </w:t>
      </w:r>
      <w:r w:rsidRPr="004E1630">
        <w:rPr>
          <w:sz w:val="24"/>
          <w:szCs w:val="24"/>
        </w:rPr>
        <w:t>документации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направлении</w:t>
      </w:r>
      <w:r w:rsidR="00F86750" w:rsidRPr="004E1630">
        <w:rPr>
          <w:sz w:val="24"/>
          <w:szCs w:val="24"/>
        </w:rPr>
        <w:t xml:space="preserve"> </w:t>
      </w:r>
      <w:r w:rsidRPr="004E1630">
        <w:rPr>
          <w:sz w:val="24"/>
          <w:szCs w:val="24"/>
        </w:rPr>
        <w:t>ее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орган</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доработку</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учетом</w:t>
      </w:r>
      <w:r w:rsidR="00F86750" w:rsidRPr="004E1630">
        <w:rPr>
          <w:sz w:val="24"/>
          <w:szCs w:val="24"/>
        </w:rPr>
        <w:t xml:space="preserve"> </w:t>
      </w:r>
      <w:r w:rsidRPr="004E1630">
        <w:rPr>
          <w:sz w:val="24"/>
          <w:szCs w:val="24"/>
        </w:rPr>
        <w:t>положений,</w:t>
      </w:r>
      <w:r w:rsidR="00F86750" w:rsidRPr="004E1630">
        <w:rPr>
          <w:sz w:val="24"/>
          <w:szCs w:val="24"/>
        </w:rPr>
        <w:t xml:space="preserve"> </w:t>
      </w:r>
      <w:r w:rsidRPr="004E1630">
        <w:rPr>
          <w:sz w:val="24"/>
          <w:szCs w:val="24"/>
        </w:rPr>
        <w:t>установленных</w:t>
      </w:r>
      <w:r w:rsidR="00F86750" w:rsidRPr="004E1630">
        <w:rPr>
          <w:sz w:val="24"/>
          <w:szCs w:val="24"/>
        </w:rPr>
        <w:t xml:space="preserve"> </w:t>
      </w:r>
      <w:r w:rsidRPr="004E1630">
        <w:rPr>
          <w:sz w:val="24"/>
          <w:szCs w:val="24"/>
        </w:rPr>
        <w:t>Градостроительным</w:t>
      </w:r>
      <w:r w:rsidR="00F86750" w:rsidRPr="004E1630">
        <w:rPr>
          <w:sz w:val="24"/>
          <w:szCs w:val="24"/>
        </w:rPr>
        <w:t xml:space="preserve"> </w:t>
      </w:r>
      <w:r w:rsidR="00071B1B" w:rsidRPr="004E1630">
        <w:rPr>
          <w:sz w:val="24"/>
          <w:szCs w:val="24"/>
        </w:rPr>
        <w:t>кодексом</w:t>
      </w:r>
      <w:r w:rsidR="00F86750" w:rsidRPr="004E1630">
        <w:rPr>
          <w:sz w:val="24"/>
          <w:szCs w:val="24"/>
        </w:rPr>
        <w:t xml:space="preserve"> </w:t>
      </w:r>
      <w:r w:rsidR="00071B1B" w:rsidRPr="004E1630">
        <w:rPr>
          <w:sz w:val="24"/>
          <w:szCs w:val="24"/>
        </w:rPr>
        <w:t>Российской</w:t>
      </w:r>
      <w:r w:rsidR="00F86750" w:rsidRPr="004E1630">
        <w:rPr>
          <w:sz w:val="24"/>
          <w:szCs w:val="24"/>
        </w:rPr>
        <w:t xml:space="preserve"> </w:t>
      </w:r>
      <w:r w:rsidR="00071B1B" w:rsidRPr="004E1630">
        <w:rPr>
          <w:sz w:val="24"/>
          <w:szCs w:val="24"/>
        </w:rPr>
        <w:t>Федерации;</w:t>
      </w:r>
    </w:p>
    <w:p w:rsidR="002021B7" w:rsidRPr="004E1630" w:rsidRDefault="002021B7" w:rsidP="0028053E">
      <w:pPr>
        <w:ind w:firstLine="709"/>
        <w:jc w:val="both"/>
        <w:rPr>
          <w:sz w:val="24"/>
          <w:szCs w:val="24"/>
        </w:rPr>
      </w:pPr>
      <w:r w:rsidRPr="004E1630">
        <w:rPr>
          <w:sz w:val="24"/>
          <w:szCs w:val="24"/>
        </w:rPr>
        <w:t>6)</w:t>
      </w:r>
      <w:r w:rsidR="00F86750" w:rsidRPr="004E1630">
        <w:rPr>
          <w:sz w:val="24"/>
          <w:szCs w:val="24"/>
        </w:rPr>
        <w:t xml:space="preserve"> </w:t>
      </w:r>
      <w:r w:rsidRPr="004E1630">
        <w:rPr>
          <w:sz w:val="24"/>
          <w:szCs w:val="24"/>
        </w:rPr>
        <w:t>принятие</w:t>
      </w:r>
      <w:r w:rsidR="00F86750" w:rsidRPr="004E1630">
        <w:rPr>
          <w:sz w:val="24"/>
          <w:szCs w:val="24"/>
        </w:rPr>
        <w:t xml:space="preserve"> </w:t>
      </w:r>
      <w:r w:rsidRPr="004E1630">
        <w:rPr>
          <w:sz w:val="24"/>
          <w:szCs w:val="24"/>
        </w:rPr>
        <w:t>решения</w:t>
      </w:r>
      <w:r w:rsidR="00F86750" w:rsidRPr="004E1630">
        <w:rPr>
          <w:sz w:val="24"/>
          <w:szCs w:val="24"/>
        </w:rPr>
        <w:t xml:space="preserve"> </w:t>
      </w:r>
      <w:r w:rsidRPr="004E1630">
        <w:rPr>
          <w:sz w:val="24"/>
          <w:szCs w:val="24"/>
        </w:rPr>
        <w:t>об</w:t>
      </w:r>
      <w:r w:rsidR="00F86750" w:rsidRPr="004E1630">
        <w:rPr>
          <w:sz w:val="24"/>
          <w:szCs w:val="24"/>
        </w:rPr>
        <w:t xml:space="preserve"> </w:t>
      </w:r>
      <w:r w:rsidRPr="004E1630">
        <w:rPr>
          <w:sz w:val="24"/>
          <w:szCs w:val="24"/>
        </w:rPr>
        <w:t>изменении</w:t>
      </w:r>
      <w:r w:rsidR="00F86750" w:rsidRPr="004E1630">
        <w:rPr>
          <w:sz w:val="24"/>
          <w:szCs w:val="24"/>
        </w:rPr>
        <w:t xml:space="preserve"> </w:t>
      </w:r>
      <w:r w:rsidRPr="004E1630">
        <w:rPr>
          <w:sz w:val="24"/>
          <w:szCs w:val="24"/>
        </w:rPr>
        <w:t>одного</w:t>
      </w:r>
      <w:r w:rsidR="00F86750" w:rsidRPr="004E1630">
        <w:rPr>
          <w:sz w:val="24"/>
          <w:szCs w:val="24"/>
        </w:rPr>
        <w:t xml:space="preserve"> </w:t>
      </w:r>
      <w:r w:rsidRPr="004E1630">
        <w:rPr>
          <w:sz w:val="24"/>
          <w:szCs w:val="24"/>
        </w:rPr>
        <w:t>вида</w:t>
      </w:r>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другой</w:t>
      </w:r>
      <w:r w:rsidR="00F86750" w:rsidRPr="004E1630">
        <w:rPr>
          <w:sz w:val="24"/>
          <w:szCs w:val="24"/>
        </w:rPr>
        <w:t xml:space="preserve"> </w:t>
      </w:r>
      <w:r w:rsidRPr="004E1630">
        <w:rPr>
          <w:sz w:val="24"/>
          <w:szCs w:val="24"/>
        </w:rPr>
        <w:t>вид</w:t>
      </w:r>
      <w:r w:rsidR="00F86750" w:rsidRPr="004E1630">
        <w:rPr>
          <w:sz w:val="24"/>
          <w:szCs w:val="24"/>
        </w:rPr>
        <w:t xml:space="preserve"> </w:t>
      </w:r>
      <w:r w:rsidRPr="004E1630">
        <w:rPr>
          <w:sz w:val="24"/>
          <w:szCs w:val="24"/>
        </w:rPr>
        <w:t>такого</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исключением</w:t>
      </w:r>
      <w:r w:rsidR="00F86750" w:rsidRPr="004E1630">
        <w:rPr>
          <w:sz w:val="24"/>
          <w:szCs w:val="24"/>
        </w:rPr>
        <w:t xml:space="preserve"> </w:t>
      </w:r>
      <w:r w:rsidRPr="004E1630">
        <w:rPr>
          <w:sz w:val="24"/>
          <w:szCs w:val="24"/>
        </w:rPr>
        <w:t>случаев,</w:t>
      </w:r>
      <w:r w:rsidR="00F86750" w:rsidRPr="004E1630">
        <w:rPr>
          <w:sz w:val="24"/>
          <w:szCs w:val="24"/>
        </w:rPr>
        <w:t xml:space="preserve"> </w:t>
      </w:r>
      <w:r w:rsidRPr="004E1630">
        <w:rPr>
          <w:sz w:val="24"/>
          <w:szCs w:val="24"/>
        </w:rPr>
        <w:t>установленных</w:t>
      </w:r>
      <w:r w:rsidR="00F86750" w:rsidRPr="004E1630">
        <w:rPr>
          <w:sz w:val="24"/>
          <w:szCs w:val="24"/>
        </w:rPr>
        <w:t xml:space="preserve"> </w:t>
      </w:r>
      <w:r w:rsidRPr="004E1630">
        <w:rPr>
          <w:sz w:val="24"/>
          <w:szCs w:val="24"/>
        </w:rPr>
        <w:t>действующим</w:t>
      </w:r>
      <w:r w:rsidR="00F86750" w:rsidRPr="004E1630">
        <w:rPr>
          <w:sz w:val="24"/>
          <w:szCs w:val="24"/>
        </w:rPr>
        <w:t xml:space="preserve"> </w:t>
      </w:r>
      <w:r w:rsidRPr="004E1630">
        <w:rPr>
          <w:sz w:val="24"/>
          <w:szCs w:val="24"/>
        </w:rPr>
        <w:t>законодательством.</w:t>
      </w:r>
    </w:p>
    <w:p w:rsidR="002021B7" w:rsidRPr="004E1630" w:rsidRDefault="002021B7" w:rsidP="0028053E">
      <w:pPr>
        <w:jc w:val="both"/>
        <w:rPr>
          <w:sz w:val="24"/>
          <w:szCs w:val="24"/>
        </w:rPr>
      </w:pPr>
    </w:p>
    <w:p w:rsidR="002021B7" w:rsidRPr="004E1630" w:rsidRDefault="002021B7" w:rsidP="0028053E">
      <w:pPr>
        <w:ind w:firstLine="709"/>
        <w:jc w:val="both"/>
        <w:outlineLvl w:val="2"/>
        <w:rPr>
          <w:b/>
          <w:sz w:val="24"/>
          <w:szCs w:val="24"/>
        </w:rPr>
      </w:pPr>
      <w:bookmarkStart w:id="48" w:name="_Toc433729360"/>
      <w:r w:rsidRPr="004E1630">
        <w:rPr>
          <w:b/>
          <w:sz w:val="24"/>
          <w:szCs w:val="24"/>
        </w:rPr>
        <w:t>Статья</w:t>
      </w:r>
      <w:r w:rsidR="00F86750" w:rsidRPr="004E1630">
        <w:rPr>
          <w:b/>
          <w:sz w:val="24"/>
          <w:szCs w:val="24"/>
        </w:rPr>
        <w:t xml:space="preserve"> </w:t>
      </w:r>
      <w:r w:rsidRPr="004E1630">
        <w:rPr>
          <w:b/>
          <w:sz w:val="24"/>
          <w:szCs w:val="24"/>
        </w:rPr>
        <w:t>9.</w:t>
      </w:r>
      <w:r w:rsidR="00F86750" w:rsidRPr="004E1630">
        <w:rPr>
          <w:b/>
          <w:sz w:val="24"/>
          <w:szCs w:val="24"/>
        </w:rPr>
        <w:t xml:space="preserve"> </w:t>
      </w:r>
      <w:r w:rsidRPr="004E1630">
        <w:rPr>
          <w:b/>
          <w:sz w:val="24"/>
          <w:szCs w:val="24"/>
        </w:rPr>
        <w:t>Полномочия</w:t>
      </w:r>
      <w:r w:rsidR="00F86750" w:rsidRPr="004E1630">
        <w:rPr>
          <w:b/>
          <w:sz w:val="24"/>
          <w:szCs w:val="24"/>
        </w:rPr>
        <w:t xml:space="preserve"> </w:t>
      </w:r>
      <w:r w:rsidRPr="004E1630">
        <w:rPr>
          <w:b/>
          <w:sz w:val="24"/>
          <w:szCs w:val="24"/>
        </w:rPr>
        <w:t>администрации</w:t>
      </w:r>
      <w:r w:rsidR="00F86750" w:rsidRPr="004E1630">
        <w:rPr>
          <w:b/>
          <w:sz w:val="24"/>
          <w:szCs w:val="24"/>
        </w:rPr>
        <w:t xml:space="preserve"> </w:t>
      </w:r>
      <w:r w:rsidR="004E4239" w:rsidRPr="004E1630">
        <w:rPr>
          <w:b/>
          <w:sz w:val="24"/>
          <w:szCs w:val="24"/>
        </w:rPr>
        <w:t>МО</w:t>
      </w:r>
      <w:r w:rsidR="00F86750" w:rsidRPr="004E1630">
        <w:rPr>
          <w:b/>
          <w:sz w:val="24"/>
          <w:szCs w:val="24"/>
        </w:rPr>
        <w:t xml:space="preserve"> </w:t>
      </w:r>
      <w:r w:rsidR="00DB798A" w:rsidRPr="004E1630">
        <w:rPr>
          <w:b/>
          <w:sz w:val="24"/>
          <w:szCs w:val="24"/>
        </w:rPr>
        <w:t>«</w:t>
      </w:r>
      <w:r w:rsidR="00694D0F" w:rsidRPr="004E1630">
        <w:rPr>
          <w:b/>
          <w:sz w:val="24"/>
          <w:szCs w:val="24"/>
        </w:rPr>
        <w:t>Шовгеновский</w:t>
      </w:r>
      <w:r w:rsidR="00F86750" w:rsidRPr="004E1630">
        <w:rPr>
          <w:b/>
          <w:sz w:val="24"/>
          <w:szCs w:val="24"/>
        </w:rPr>
        <w:t xml:space="preserve"> </w:t>
      </w:r>
      <w:r w:rsidR="004E4239" w:rsidRPr="004E1630">
        <w:rPr>
          <w:b/>
          <w:sz w:val="24"/>
          <w:szCs w:val="24"/>
        </w:rPr>
        <w:t>район</w:t>
      </w:r>
      <w:r w:rsidR="00DB798A" w:rsidRPr="004E1630">
        <w:rPr>
          <w:b/>
          <w:sz w:val="24"/>
          <w:szCs w:val="24"/>
        </w:rPr>
        <w:t>»</w:t>
      </w:r>
      <w:r w:rsidR="00F86750" w:rsidRPr="004E1630">
        <w:rPr>
          <w:b/>
          <w:sz w:val="24"/>
          <w:szCs w:val="24"/>
        </w:rPr>
        <w:t xml:space="preserve"> </w:t>
      </w:r>
      <w:r w:rsidRPr="004E1630">
        <w:rPr>
          <w:b/>
          <w:sz w:val="24"/>
          <w:szCs w:val="24"/>
        </w:rPr>
        <w:t>в</w:t>
      </w:r>
      <w:r w:rsidR="00F86750" w:rsidRPr="004E1630">
        <w:rPr>
          <w:b/>
          <w:sz w:val="24"/>
          <w:szCs w:val="24"/>
        </w:rPr>
        <w:t xml:space="preserve"> </w:t>
      </w:r>
      <w:r w:rsidRPr="004E1630">
        <w:rPr>
          <w:b/>
          <w:sz w:val="24"/>
          <w:szCs w:val="24"/>
        </w:rPr>
        <w:t>области</w:t>
      </w:r>
      <w:r w:rsidR="00F86750" w:rsidRPr="004E1630">
        <w:rPr>
          <w:b/>
          <w:sz w:val="24"/>
          <w:szCs w:val="24"/>
        </w:rPr>
        <w:t xml:space="preserve"> </w:t>
      </w:r>
      <w:r w:rsidRPr="004E1630">
        <w:rPr>
          <w:b/>
          <w:sz w:val="24"/>
          <w:szCs w:val="24"/>
        </w:rPr>
        <w:t>землепользования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застройки</w:t>
      </w:r>
      <w:bookmarkEnd w:id="48"/>
    </w:p>
    <w:p w:rsidR="002021B7" w:rsidRPr="004E1630" w:rsidRDefault="002021B7" w:rsidP="0028053E">
      <w:pPr>
        <w:ind w:firstLine="709"/>
        <w:jc w:val="both"/>
        <w:outlineLvl w:val="2"/>
        <w:rPr>
          <w:i/>
          <w:sz w:val="24"/>
          <w:szCs w:val="24"/>
        </w:rPr>
      </w:pPr>
      <w:r w:rsidRPr="004E1630">
        <w:rPr>
          <w:i/>
          <w:sz w:val="24"/>
          <w:szCs w:val="24"/>
        </w:rPr>
        <w:t>Администрация:</w:t>
      </w:r>
    </w:p>
    <w:p w:rsidR="002021B7" w:rsidRPr="004E1630" w:rsidRDefault="002021B7" w:rsidP="0028053E">
      <w:pPr>
        <w:ind w:firstLine="709"/>
        <w:jc w:val="both"/>
        <w:rPr>
          <w:sz w:val="24"/>
          <w:szCs w:val="24"/>
        </w:rPr>
      </w:pPr>
      <w:r w:rsidRPr="004E1630">
        <w:rPr>
          <w:sz w:val="24"/>
          <w:szCs w:val="24"/>
        </w:rPr>
        <w:t>1)</w:t>
      </w:r>
      <w:r w:rsidRPr="004E1630">
        <w:rPr>
          <w:sz w:val="24"/>
          <w:szCs w:val="24"/>
        </w:rPr>
        <w:tab/>
      </w:r>
      <w:r w:rsidR="00A66AAF" w:rsidRPr="004E1630">
        <w:rPr>
          <w:bCs/>
          <w:sz w:val="24"/>
          <w:szCs w:val="24"/>
          <w:shd w:val="clear" w:color="auto" w:fill="FFFFFF"/>
        </w:rPr>
        <w:t>Обеспечивает</w:t>
      </w:r>
      <w:r w:rsidR="00F86750" w:rsidRPr="004E1630">
        <w:rPr>
          <w:bCs/>
          <w:sz w:val="24"/>
          <w:szCs w:val="24"/>
          <w:shd w:val="clear" w:color="auto" w:fill="FFFFFF"/>
        </w:rPr>
        <w:t xml:space="preserve"> </w:t>
      </w:r>
      <w:r w:rsidR="00A66AAF" w:rsidRPr="004E1630">
        <w:rPr>
          <w:bCs/>
          <w:sz w:val="24"/>
          <w:szCs w:val="24"/>
          <w:shd w:val="clear" w:color="auto" w:fill="FFFFFF"/>
        </w:rPr>
        <w:t>процедуру</w:t>
      </w:r>
      <w:r w:rsidR="00F86750" w:rsidRPr="004E1630">
        <w:rPr>
          <w:bCs/>
          <w:sz w:val="24"/>
          <w:szCs w:val="24"/>
          <w:shd w:val="clear" w:color="auto" w:fill="FFFFFF"/>
        </w:rPr>
        <w:t xml:space="preserve"> </w:t>
      </w:r>
      <w:r w:rsidR="00A66AAF" w:rsidRPr="004E1630">
        <w:rPr>
          <w:bCs/>
          <w:sz w:val="24"/>
          <w:szCs w:val="24"/>
          <w:shd w:val="clear" w:color="auto" w:fill="FFFFFF"/>
        </w:rPr>
        <w:t>подготовки</w:t>
      </w:r>
      <w:r w:rsidR="00F86750" w:rsidRPr="004E1630">
        <w:rPr>
          <w:sz w:val="24"/>
          <w:szCs w:val="24"/>
        </w:rPr>
        <w:t xml:space="preserve"> </w:t>
      </w:r>
      <w:r w:rsidRPr="004E1630">
        <w:rPr>
          <w:sz w:val="24"/>
          <w:szCs w:val="24"/>
        </w:rPr>
        <w:t>генерального</w:t>
      </w:r>
      <w:r w:rsidR="00F86750" w:rsidRPr="004E1630">
        <w:rPr>
          <w:sz w:val="24"/>
          <w:szCs w:val="24"/>
        </w:rPr>
        <w:t xml:space="preserve"> </w:t>
      </w:r>
      <w:r w:rsidRPr="004E1630">
        <w:rPr>
          <w:sz w:val="24"/>
          <w:szCs w:val="24"/>
        </w:rPr>
        <w:t>плана</w:t>
      </w:r>
      <w:r w:rsidR="00F86750" w:rsidRPr="004E1630">
        <w:rPr>
          <w:sz w:val="24"/>
          <w:szCs w:val="24"/>
        </w:rPr>
        <w:t xml:space="preserve"> </w:t>
      </w:r>
      <w:r w:rsidRPr="004E1630">
        <w:rPr>
          <w:sz w:val="24"/>
          <w:szCs w:val="24"/>
        </w:rPr>
        <w:t>поселения</w:t>
      </w:r>
      <w:r w:rsidR="00F86750" w:rsidRPr="004E1630">
        <w:rPr>
          <w:sz w:val="24"/>
          <w:szCs w:val="24"/>
        </w:rPr>
        <w:t xml:space="preserve"> </w:t>
      </w:r>
      <w:r w:rsidR="00A66AAF" w:rsidRPr="004E1630">
        <w:rPr>
          <w:sz w:val="24"/>
          <w:szCs w:val="24"/>
        </w:rPr>
        <w:t>в</w:t>
      </w:r>
      <w:r w:rsidR="00F86750" w:rsidRPr="004E1630">
        <w:rPr>
          <w:sz w:val="24"/>
          <w:szCs w:val="24"/>
        </w:rPr>
        <w:t xml:space="preserve"> </w:t>
      </w:r>
      <w:r w:rsidR="00A66AAF" w:rsidRPr="004E1630">
        <w:rPr>
          <w:sz w:val="24"/>
          <w:szCs w:val="24"/>
        </w:rPr>
        <w:t>соответствии</w:t>
      </w:r>
      <w:r w:rsidR="00F86750" w:rsidRPr="004E1630">
        <w:rPr>
          <w:sz w:val="24"/>
          <w:szCs w:val="24"/>
        </w:rPr>
        <w:t xml:space="preserve"> </w:t>
      </w:r>
      <w:r w:rsidR="00A66AAF" w:rsidRPr="004E1630">
        <w:rPr>
          <w:sz w:val="24"/>
          <w:szCs w:val="24"/>
        </w:rPr>
        <w:t>со</w:t>
      </w:r>
      <w:r w:rsidR="00F86750" w:rsidRPr="004E1630">
        <w:rPr>
          <w:sz w:val="24"/>
          <w:szCs w:val="24"/>
        </w:rPr>
        <w:t xml:space="preserve"> </w:t>
      </w:r>
      <w:r w:rsidR="00A66AAF" w:rsidRPr="004E1630">
        <w:rPr>
          <w:sz w:val="24"/>
          <w:szCs w:val="24"/>
        </w:rPr>
        <w:t>ст.</w:t>
      </w:r>
      <w:r w:rsidR="00B12ABB" w:rsidRPr="004E1630">
        <w:rPr>
          <w:sz w:val="24"/>
          <w:szCs w:val="24"/>
        </w:rPr>
        <w:t>24</w:t>
      </w:r>
      <w:r w:rsidR="00F86750" w:rsidRPr="004E1630">
        <w:rPr>
          <w:sz w:val="24"/>
          <w:szCs w:val="24"/>
        </w:rPr>
        <w:t xml:space="preserve"> </w:t>
      </w:r>
      <w:r w:rsidR="00B12ABB" w:rsidRPr="004E1630">
        <w:rPr>
          <w:sz w:val="24"/>
          <w:szCs w:val="24"/>
        </w:rPr>
        <w:t>и</w:t>
      </w:r>
      <w:r w:rsidR="00F86750" w:rsidRPr="004E1630">
        <w:rPr>
          <w:sz w:val="24"/>
          <w:szCs w:val="24"/>
        </w:rPr>
        <w:t xml:space="preserve"> </w:t>
      </w:r>
      <w:r w:rsidR="00B12ABB" w:rsidRPr="004E1630">
        <w:rPr>
          <w:sz w:val="24"/>
          <w:szCs w:val="24"/>
        </w:rPr>
        <w:t>25</w:t>
      </w:r>
      <w:r w:rsidR="00F86750" w:rsidRPr="004E1630">
        <w:rPr>
          <w:sz w:val="24"/>
          <w:szCs w:val="24"/>
        </w:rPr>
        <w:t xml:space="preserve"> </w:t>
      </w:r>
      <w:r w:rsidR="00B12ABB" w:rsidRPr="004E1630">
        <w:rPr>
          <w:sz w:val="24"/>
          <w:szCs w:val="24"/>
        </w:rPr>
        <w:t>Градостроительного</w:t>
      </w:r>
      <w:r w:rsidR="00F86750" w:rsidRPr="004E1630">
        <w:rPr>
          <w:sz w:val="24"/>
          <w:szCs w:val="24"/>
        </w:rPr>
        <w:t xml:space="preserve"> </w:t>
      </w:r>
      <w:r w:rsidR="00B12ABB" w:rsidRPr="004E1630">
        <w:rPr>
          <w:sz w:val="24"/>
          <w:szCs w:val="24"/>
        </w:rPr>
        <w:t>кодекса</w:t>
      </w:r>
      <w:r w:rsidRPr="004E1630">
        <w:rPr>
          <w:sz w:val="24"/>
          <w:szCs w:val="24"/>
        </w:rPr>
        <w:t>;</w:t>
      </w:r>
    </w:p>
    <w:p w:rsidR="002021B7" w:rsidRPr="004E1630" w:rsidRDefault="002021B7" w:rsidP="0028053E">
      <w:pPr>
        <w:ind w:firstLine="709"/>
        <w:jc w:val="both"/>
        <w:rPr>
          <w:sz w:val="24"/>
          <w:szCs w:val="24"/>
        </w:rPr>
      </w:pPr>
      <w:r w:rsidRPr="004E1630">
        <w:rPr>
          <w:sz w:val="24"/>
          <w:szCs w:val="24"/>
        </w:rPr>
        <w:t>2)</w:t>
      </w:r>
      <w:r w:rsidRPr="004E1630">
        <w:rPr>
          <w:sz w:val="24"/>
          <w:szCs w:val="24"/>
        </w:rPr>
        <w:tab/>
      </w:r>
      <w:r w:rsidR="006B6C0C" w:rsidRPr="004E1630">
        <w:rPr>
          <w:sz w:val="24"/>
          <w:szCs w:val="24"/>
        </w:rPr>
        <w:t>Обеспечивает</w:t>
      </w:r>
      <w:r w:rsidR="00F86750" w:rsidRPr="004E1630">
        <w:rPr>
          <w:sz w:val="24"/>
          <w:szCs w:val="24"/>
        </w:rPr>
        <w:t xml:space="preserve"> </w:t>
      </w:r>
      <w:r w:rsidR="006B6C0C" w:rsidRPr="004E1630">
        <w:rPr>
          <w:sz w:val="24"/>
          <w:szCs w:val="24"/>
        </w:rPr>
        <w:t>процедуру</w:t>
      </w:r>
      <w:r w:rsidR="00F86750" w:rsidRPr="004E1630">
        <w:rPr>
          <w:bCs/>
          <w:sz w:val="24"/>
          <w:szCs w:val="24"/>
          <w:shd w:val="clear" w:color="auto" w:fill="FFFFFF"/>
        </w:rPr>
        <w:t xml:space="preserve"> </w:t>
      </w:r>
      <w:r w:rsidR="006B6C0C" w:rsidRPr="004E1630">
        <w:rPr>
          <w:bCs/>
          <w:sz w:val="24"/>
          <w:szCs w:val="24"/>
          <w:shd w:val="clear" w:color="auto" w:fill="FFFFFF"/>
        </w:rPr>
        <w:t>подготовки,</w:t>
      </w:r>
      <w:r w:rsidR="00F86750" w:rsidRPr="004E1630">
        <w:rPr>
          <w:bCs/>
          <w:sz w:val="24"/>
          <w:szCs w:val="24"/>
          <w:shd w:val="clear" w:color="auto" w:fill="FFFFFF"/>
        </w:rPr>
        <w:t xml:space="preserve"> </w:t>
      </w:r>
      <w:r w:rsidR="006B6C0C" w:rsidRPr="004E1630">
        <w:rPr>
          <w:bCs/>
          <w:sz w:val="24"/>
          <w:szCs w:val="24"/>
          <w:shd w:val="clear" w:color="auto" w:fill="FFFFFF"/>
        </w:rPr>
        <w:t>внесения</w:t>
      </w:r>
      <w:r w:rsidR="00F86750" w:rsidRPr="004E1630">
        <w:rPr>
          <w:bCs/>
          <w:sz w:val="24"/>
          <w:szCs w:val="24"/>
          <w:shd w:val="clear" w:color="auto" w:fill="FFFFFF"/>
        </w:rPr>
        <w:t xml:space="preserve"> </w:t>
      </w:r>
      <w:r w:rsidR="006B6C0C" w:rsidRPr="004E1630">
        <w:rPr>
          <w:bCs/>
          <w:sz w:val="24"/>
          <w:szCs w:val="24"/>
          <w:shd w:val="clear" w:color="auto" w:fill="FFFFFF"/>
        </w:rPr>
        <w:t>изменений,</w:t>
      </w:r>
      <w:r w:rsidR="00F86750" w:rsidRPr="004E1630">
        <w:rPr>
          <w:bCs/>
          <w:sz w:val="24"/>
          <w:szCs w:val="24"/>
          <w:shd w:val="clear" w:color="auto" w:fill="FFFFFF"/>
        </w:rPr>
        <w:t xml:space="preserve"> </w:t>
      </w:r>
      <w:r w:rsidR="006B6C0C" w:rsidRPr="004E1630">
        <w:rPr>
          <w:bCs/>
          <w:sz w:val="24"/>
          <w:szCs w:val="24"/>
          <w:shd w:val="clear" w:color="auto" w:fill="FFFFFF"/>
        </w:rPr>
        <w:t>утверждения</w:t>
      </w:r>
      <w:r w:rsidR="00F86750" w:rsidRPr="004E1630">
        <w:rPr>
          <w:bCs/>
          <w:sz w:val="24"/>
          <w:szCs w:val="24"/>
          <w:shd w:val="clear" w:color="auto" w:fill="FFFFFF"/>
        </w:rPr>
        <w:t xml:space="preserve"> </w:t>
      </w:r>
      <w:r w:rsidR="006B6C0C" w:rsidRPr="004E1630">
        <w:rPr>
          <w:bCs/>
          <w:sz w:val="24"/>
          <w:szCs w:val="24"/>
          <w:shd w:val="clear" w:color="auto" w:fill="FFFFFF"/>
        </w:rPr>
        <w:t>правил</w:t>
      </w:r>
      <w:r w:rsidR="00F86750" w:rsidRPr="004E1630">
        <w:rPr>
          <w:bCs/>
          <w:sz w:val="24"/>
          <w:szCs w:val="24"/>
          <w:shd w:val="clear" w:color="auto" w:fill="FFFFFF"/>
        </w:rPr>
        <w:t xml:space="preserve"> </w:t>
      </w:r>
      <w:r w:rsidR="006B6C0C" w:rsidRPr="004E1630">
        <w:rPr>
          <w:bCs/>
          <w:sz w:val="24"/>
          <w:szCs w:val="24"/>
          <w:shd w:val="clear" w:color="auto" w:fill="FFFFFF"/>
        </w:rPr>
        <w:t>землепользования</w:t>
      </w:r>
      <w:r w:rsidR="00F86750" w:rsidRPr="004E1630">
        <w:rPr>
          <w:bCs/>
          <w:sz w:val="24"/>
          <w:szCs w:val="24"/>
          <w:shd w:val="clear" w:color="auto" w:fill="FFFFFF"/>
        </w:rPr>
        <w:t xml:space="preserve"> </w:t>
      </w:r>
      <w:r w:rsidR="006B6C0C" w:rsidRPr="004E1630">
        <w:rPr>
          <w:bCs/>
          <w:sz w:val="24"/>
          <w:szCs w:val="24"/>
          <w:shd w:val="clear" w:color="auto" w:fill="FFFFFF"/>
        </w:rPr>
        <w:t>и</w:t>
      </w:r>
      <w:r w:rsidR="00F86750" w:rsidRPr="004E1630">
        <w:rPr>
          <w:bCs/>
          <w:sz w:val="24"/>
          <w:szCs w:val="24"/>
          <w:shd w:val="clear" w:color="auto" w:fill="FFFFFF"/>
        </w:rPr>
        <w:t xml:space="preserve"> </w:t>
      </w:r>
      <w:r w:rsidR="006B6C0C" w:rsidRPr="004E1630">
        <w:rPr>
          <w:bCs/>
          <w:sz w:val="24"/>
          <w:szCs w:val="24"/>
          <w:shd w:val="clear" w:color="auto" w:fill="FFFFFF"/>
        </w:rPr>
        <w:t>застройки</w:t>
      </w:r>
      <w:r w:rsidR="00F86750" w:rsidRPr="004E1630">
        <w:rPr>
          <w:sz w:val="24"/>
          <w:szCs w:val="24"/>
        </w:rPr>
        <w:t xml:space="preserve"> </w:t>
      </w:r>
      <w:r w:rsidR="006B6C0C" w:rsidRPr="004E1630">
        <w:rPr>
          <w:sz w:val="24"/>
          <w:szCs w:val="24"/>
        </w:rPr>
        <w:t>поселения</w:t>
      </w:r>
      <w:r w:rsidR="00F86750" w:rsidRPr="004E1630">
        <w:rPr>
          <w:sz w:val="24"/>
          <w:szCs w:val="24"/>
        </w:rPr>
        <w:t xml:space="preserve"> </w:t>
      </w:r>
      <w:r w:rsidR="006B6C0C" w:rsidRPr="004E1630">
        <w:rPr>
          <w:sz w:val="24"/>
          <w:szCs w:val="24"/>
        </w:rPr>
        <w:t>в</w:t>
      </w:r>
      <w:r w:rsidR="00F86750" w:rsidRPr="004E1630">
        <w:rPr>
          <w:sz w:val="24"/>
          <w:szCs w:val="24"/>
        </w:rPr>
        <w:t xml:space="preserve"> </w:t>
      </w:r>
      <w:r w:rsidR="006B6C0C" w:rsidRPr="004E1630">
        <w:rPr>
          <w:sz w:val="24"/>
          <w:szCs w:val="24"/>
        </w:rPr>
        <w:t>соответствии</w:t>
      </w:r>
      <w:r w:rsidR="00F86750" w:rsidRPr="004E1630">
        <w:rPr>
          <w:sz w:val="24"/>
          <w:szCs w:val="24"/>
        </w:rPr>
        <w:t xml:space="preserve"> </w:t>
      </w:r>
      <w:r w:rsidR="006B6C0C" w:rsidRPr="004E1630">
        <w:rPr>
          <w:sz w:val="24"/>
          <w:szCs w:val="24"/>
        </w:rPr>
        <w:t>со</w:t>
      </w:r>
      <w:r w:rsidR="00F86750" w:rsidRPr="004E1630">
        <w:rPr>
          <w:sz w:val="24"/>
          <w:szCs w:val="24"/>
        </w:rPr>
        <w:t xml:space="preserve"> </w:t>
      </w:r>
      <w:r w:rsidR="006B6C0C" w:rsidRPr="004E1630">
        <w:rPr>
          <w:sz w:val="24"/>
          <w:szCs w:val="24"/>
        </w:rPr>
        <w:t>ст.31.32,33</w:t>
      </w:r>
      <w:r w:rsidR="00F86750" w:rsidRPr="004E1630">
        <w:rPr>
          <w:sz w:val="24"/>
          <w:szCs w:val="24"/>
        </w:rPr>
        <w:t xml:space="preserve"> </w:t>
      </w:r>
      <w:r w:rsidR="006B6C0C" w:rsidRPr="004E1630">
        <w:rPr>
          <w:sz w:val="24"/>
          <w:szCs w:val="24"/>
        </w:rPr>
        <w:t>Градостроительного</w:t>
      </w:r>
      <w:r w:rsidR="00F86750" w:rsidRPr="004E1630">
        <w:rPr>
          <w:sz w:val="24"/>
          <w:szCs w:val="24"/>
        </w:rPr>
        <w:t xml:space="preserve"> </w:t>
      </w:r>
      <w:r w:rsidR="00FA307F" w:rsidRPr="004E1630">
        <w:rPr>
          <w:sz w:val="24"/>
          <w:szCs w:val="24"/>
        </w:rPr>
        <w:t>кодекса</w:t>
      </w:r>
      <w:r w:rsidR="00F86750" w:rsidRPr="004E1630">
        <w:rPr>
          <w:sz w:val="24"/>
          <w:szCs w:val="24"/>
        </w:rPr>
        <w:t xml:space="preserve"> </w:t>
      </w:r>
      <w:r w:rsidR="00FA307F" w:rsidRPr="004E1630">
        <w:rPr>
          <w:sz w:val="24"/>
          <w:szCs w:val="24"/>
        </w:rPr>
        <w:t>и</w:t>
      </w:r>
      <w:r w:rsidR="00F86750" w:rsidRPr="004E1630">
        <w:rPr>
          <w:sz w:val="24"/>
          <w:szCs w:val="24"/>
        </w:rPr>
        <w:t xml:space="preserve"> </w:t>
      </w:r>
      <w:r w:rsidR="006B6C0C" w:rsidRPr="004E1630">
        <w:rPr>
          <w:sz w:val="24"/>
          <w:szCs w:val="24"/>
        </w:rPr>
        <w:t>документации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планировке</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поселения</w:t>
      </w:r>
      <w:r w:rsidR="00F86750" w:rsidRPr="004E1630">
        <w:rPr>
          <w:sz w:val="24"/>
          <w:szCs w:val="24"/>
        </w:rPr>
        <w:t xml:space="preserve"> </w:t>
      </w:r>
      <w:r w:rsidR="00FA307F" w:rsidRPr="004E1630">
        <w:rPr>
          <w:sz w:val="24"/>
          <w:szCs w:val="24"/>
        </w:rPr>
        <w:t>в</w:t>
      </w:r>
      <w:r w:rsidR="00F86750" w:rsidRPr="004E1630">
        <w:rPr>
          <w:sz w:val="24"/>
          <w:szCs w:val="24"/>
        </w:rPr>
        <w:t xml:space="preserve"> </w:t>
      </w:r>
      <w:r w:rsidR="00FA307F" w:rsidRPr="004E1630">
        <w:rPr>
          <w:sz w:val="24"/>
          <w:szCs w:val="24"/>
        </w:rPr>
        <w:t>соответствии</w:t>
      </w:r>
      <w:r w:rsidR="00F86750" w:rsidRPr="004E1630">
        <w:rPr>
          <w:sz w:val="24"/>
          <w:szCs w:val="24"/>
        </w:rPr>
        <w:t xml:space="preserve"> </w:t>
      </w:r>
      <w:r w:rsidR="00FA307F" w:rsidRPr="004E1630">
        <w:rPr>
          <w:sz w:val="24"/>
          <w:szCs w:val="24"/>
        </w:rPr>
        <w:t>со</w:t>
      </w:r>
      <w:r w:rsidR="00F86750" w:rsidRPr="004E1630">
        <w:rPr>
          <w:sz w:val="24"/>
          <w:szCs w:val="24"/>
        </w:rPr>
        <w:t xml:space="preserve"> </w:t>
      </w:r>
      <w:r w:rsidR="00FA307F" w:rsidRPr="004E1630">
        <w:rPr>
          <w:sz w:val="24"/>
          <w:szCs w:val="24"/>
        </w:rPr>
        <w:t>ст.46</w:t>
      </w:r>
      <w:r w:rsidR="00F86750" w:rsidRPr="004E1630">
        <w:rPr>
          <w:sz w:val="24"/>
          <w:szCs w:val="24"/>
        </w:rPr>
        <w:t xml:space="preserve"> </w:t>
      </w:r>
      <w:r w:rsidR="006B6C0C" w:rsidRPr="004E1630">
        <w:rPr>
          <w:sz w:val="24"/>
          <w:szCs w:val="24"/>
        </w:rPr>
        <w:t>Градостроительного</w:t>
      </w:r>
      <w:r w:rsidR="00F86750" w:rsidRPr="004E1630">
        <w:rPr>
          <w:sz w:val="24"/>
          <w:szCs w:val="24"/>
        </w:rPr>
        <w:t xml:space="preserve"> </w:t>
      </w:r>
      <w:r w:rsidR="006B6C0C" w:rsidRPr="004E1630">
        <w:rPr>
          <w:sz w:val="24"/>
          <w:szCs w:val="24"/>
        </w:rPr>
        <w:t>кодекса</w:t>
      </w:r>
      <w:r w:rsidRPr="004E1630">
        <w:rPr>
          <w:sz w:val="24"/>
          <w:szCs w:val="24"/>
        </w:rPr>
        <w:t>;</w:t>
      </w:r>
    </w:p>
    <w:p w:rsidR="002021B7" w:rsidRPr="004E1630" w:rsidRDefault="002021B7"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выдает</w:t>
      </w:r>
      <w:r w:rsidR="00F86750" w:rsidRPr="004E1630">
        <w:rPr>
          <w:sz w:val="24"/>
          <w:szCs w:val="24"/>
        </w:rPr>
        <w:t xml:space="preserve"> </w:t>
      </w:r>
      <w:r w:rsidRPr="004E1630">
        <w:rPr>
          <w:sz w:val="24"/>
          <w:szCs w:val="24"/>
        </w:rPr>
        <w:t>разрешения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строительство</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исключением</w:t>
      </w:r>
      <w:r w:rsidR="00F86750" w:rsidRPr="004E1630">
        <w:rPr>
          <w:sz w:val="24"/>
          <w:szCs w:val="24"/>
        </w:rPr>
        <w:t xml:space="preserve"> </w:t>
      </w:r>
      <w:r w:rsidRPr="004E1630">
        <w:rPr>
          <w:sz w:val="24"/>
          <w:szCs w:val="24"/>
        </w:rPr>
        <w:t>случаев,</w:t>
      </w:r>
      <w:r w:rsidR="00F86750" w:rsidRPr="004E1630">
        <w:rPr>
          <w:sz w:val="24"/>
          <w:szCs w:val="24"/>
        </w:rPr>
        <w:t xml:space="preserve"> </w:t>
      </w:r>
      <w:r w:rsidRPr="004E1630">
        <w:rPr>
          <w:sz w:val="24"/>
          <w:szCs w:val="24"/>
        </w:rPr>
        <w:t>предусмотренных</w:t>
      </w:r>
      <w:r w:rsidR="00F86750" w:rsidRPr="004E1630">
        <w:rPr>
          <w:sz w:val="24"/>
          <w:szCs w:val="24"/>
        </w:rPr>
        <w:t xml:space="preserve"> </w:t>
      </w:r>
      <w:r w:rsidRPr="004E1630">
        <w:rPr>
          <w:sz w:val="24"/>
          <w:szCs w:val="24"/>
        </w:rPr>
        <w:t>Градостроительным</w:t>
      </w:r>
      <w:r w:rsidR="00F86750" w:rsidRPr="004E1630">
        <w:rPr>
          <w:sz w:val="24"/>
          <w:szCs w:val="24"/>
        </w:rPr>
        <w:t xml:space="preserve"> </w:t>
      </w:r>
      <w:r w:rsidRPr="004E1630">
        <w:rPr>
          <w:sz w:val="24"/>
          <w:szCs w:val="24"/>
        </w:rPr>
        <w:t>кодексом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иными</w:t>
      </w:r>
      <w:r w:rsidR="00F86750" w:rsidRPr="004E1630">
        <w:rPr>
          <w:sz w:val="24"/>
          <w:szCs w:val="24"/>
        </w:rPr>
        <w:t xml:space="preserve"> </w:t>
      </w:r>
      <w:r w:rsidRPr="004E1630">
        <w:rPr>
          <w:sz w:val="24"/>
          <w:szCs w:val="24"/>
        </w:rPr>
        <w:t>федеральными</w:t>
      </w:r>
      <w:r w:rsidR="00F86750" w:rsidRPr="004E1630">
        <w:rPr>
          <w:sz w:val="24"/>
          <w:szCs w:val="24"/>
        </w:rPr>
        <w:t xml:space="preserve"> </w:t>
      </w:r>
      <w:r w:rsidRPr="004E1630">
        <w:rPr>
          <w:sz w:val="24"/>
          <w:szCs w:val="24"/>
        </w:rPr>
        <w:t>законами),</w:t>
      </w:r>
      <w:r w:rsidR="00F86750" w:rsidRPr="004E1630">
        <w:rPr>
          <w:sz w:val="24"/>
          <w:szCs w:val="24"/>
        </w:rPr>
        <w:t xml:space="preserve"> </w:t>
      </w:r>
      <w:r w:rsidRPr="004E1630">
        <w:rPr>
          <w:sz w:val="24"/>
          <w:szCs w:val="24"/>
        </w:rPr>
        <w:t>разрешения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ввод</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эксплуатацию</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осуществлении</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поселения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законодательством;</w:t>
      </w:r>
    </w:p>
    <w:p w:rsidR="002021B7" w:rsidRPr="004E1630" w:rsidRDefault="002021B7" w:rsidP="0028053E">
      <w:pPr>
        <w:jc w:val="both"/>
        <w:rPr>
          <w:sz w:val="24"/>
          <w:szCs w:val="24"/>
        </w:rPr>
      </w:pPr>
    </w:p>
    <w:p w:rsidR="002021B7" w:rsidRPr="004E1630" w:rsidRDefault="002021B7" w:rsidP="0028053E">
      <w:pPr>
        <w:ind w:firstLine="709"/>
        <w:jc w:val="both"/>
        <w:outlineLvl w:val="2"/>
        <w:rPr>
          <w:b/>
          <w:sz w:val="24"/>
          <w:szCs w:val="24"/>
        </w:rPr>
      </w:pPr>
      <w:bookmarkStart w:id="49" w:name="_Toc412129386"/>
      <w:bookmarkStart w:id="50" w:name="_Toc433729363"/>
      <w:r w:rsidRPr="004E1630">
        <w:rPr>
          <w:b/>
          <w:sz w:val="24"/>
          <w:szCs w:val="24"/>
        </w:rPr>
        <w:t>Статья</w:t>
      </w:r>
      <w:r w:rsidR="00F86750" w:rsidRPr="004E1630">
        <w:rPr>
          <w:b/>
          <w:sz w:val="24"/>
          <w:szCs w:val="24"/>
        </w:rPr>
        <w:t xml:space="preserve"> </w:t>
      </w:r>
      <w:r w:rsidRPr="004E1630">
        <w:rPr>
          <w:b/>
          <w:sz w:val="24"/>
          <w:szCs w:val="24"/>
        </w:rPr>
        <w:t>10.</w:t>
      </w:r>
      <w:r w:rsidR="00F86750" w:rsidRPr="004E1630">
        <w:rPr>
          <w:b/>
          <w:sz w:val="24"/>
          <w:szCs w:val="24"/>
        </w:rPr>
        <w:t xml:space="preserve"> </w:t>
      </w:r>
      <w:r w:rsidRPr="004E1630">
        <w:rPr>
          <w:b/>
          <w:sz w:val="24"/>
          <w:szCs w:val="24"/>
        </w:rPr>
        <w:t>Комиссия</w:t>
      </w:r>
      <w:r w:rsidR="00F86750" w:rsidRPr="004E1630">
        <w:rPr>
          <w:b/>
          <w:sz w:val="24"/>
          <w:szCs w:val="24"/>
        </w:rPr>
        <w:t xml:space="preserve"> </w:t>
      </w:r>
      <w:r w:rsidRPr="004E1630">
        <w:rPr>
          <w:b/>
          <w:sz w:val="24"/>
          <w:szCs w:val="24"/>
        </w:rPr>
        <w:t>по</w:t>
      </w:r>
      <w:r w:rsidR="00F86750" w:rsidRPr="004E1630">
        <w:rPr>
          <w:b/>
          <w:sz w:val="24"/>
          <w:szCs w:val="24"/>
        </w:rPr>
        <w:t xml:space="preserve"> </w:t>
      </w:r>
      <w:r w:rsidRPr="004E1630">
        <w:rPr>
          <w:b/>
          <w:sz w:val="24"/>
          <w:szCs w:val="24"/>
        </w:rPr>
        <w:t>землепользованию</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застройке</w:t>
      </w:r>
      <w:r w:rsidR="00F86750" w:rsidRPr="004E1630">
        <w:rPr>
          <w:b/>
          <w:sz w:val="24"/>
          <w:szCs w:val="24"/>
        </w:rPr>
        <w:t xml:space="preserve"> </w:t>
      </w:r>
      <w:r w:rsidR="004E4239" w:rsidRPr="004E1630">
        <w:rPr>
          <w:b/>
          <w:sz w:val="24"/>
          <w:szCs w:val="24"/>
        </w:rPr>
        <w:t>МО</w:t>
      </w:r>
      <w:r w:rsidR="00F86750" w:rsidRPr="004E1630">
        <w:rPr>
          <w:b/>
          <w:sz w:val="24"/>
          <w:szCs w:val="24"/>
        </w:rPr>
        <w:t xml:space="preserve"> </w:t>
      </w:r>
      <w:r w:rsidR="00DB798A" w:rsidRPr="004E1630">
        <w:rPr>
          <w:b/>
          <w:sz w:val="24"/>
          <w:szCs w:val="24"/>
        </w:rPr>
        <w:t>«</w:t>
      </w:r>
      <w:r w:rsidR="00694D0F" w:rsidRPr="004E1630">
        <w:rPr>
          <w:b/>
          <w:sz w:val="24"/>
          <w:szCs w:val="24"/>
        </w:rPr>
        <w:t>Шовгеновский</w:t>
      </w:r>
      <w:r w:rsidR="00F86750" w:rsidRPr="004E1630">
        <w:rPr>
          <w:b/>
          <w:sz w:val="24"/>
          <w:szCs w:val="24"/>
        </w:rPr>
        <w:t xml:space="preserve"> </w:t>
      </w:r>
      <w:r w:rsidR="00E64446" w:rsidRPr="004E1630">
        <w:rPr>
          <w:b/>
          <w:sz w:val="24"/>
          <w:szCs w:val="24"/>
        </w:rPr>
        <w:t>район</w:t>
      </w:r>
      <w:r w:rsidR="00DB798A" w:rsidRPr="004E1630">
        <w:rPr>
          <w:b/>
          <w:sz w:val="24"/>
          <w:szCs w:val="24"/>
        </w:rPr>
        <w:t>»</w:t>
      </w:r>
      <w:bookmarkEnd w:id="49"/>
      <w:bookmarkEnd w:id="50"/>
    </w:p>
    <w:p w:rsidR="002021B7" w:rsidRPr="004E1630" w:rsidRDefault="002021B7" w:rsidP="0028053E">
      <w:pPr>
        <w:tabs>
          <w:tab w:val="left" w:pos="1134"/>
        </w:tabs>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Комиссия</w:t>
      </w:r>
      <w:r w:rsidR="00F86750" w:rsidRPr="004E1630">
        <w:rPr>
          <w:sz w:val="24"/>
          <w:szCs w:val="24"/>
        </w:rPr>
        <w:t xml:space="preserve"> </w:t>
      </w:r>
      <w:r w:rsidRPr="004E1630">
        <w:rPr>
          <w:sz w:val="24"/>
          <w:szCs w:val="24"/>
        </w:rPr>
        <w:t>является</w:t>
      </w:r>
      <w:r w:rsidR="00F86750" w:rsidRPr="004E1630">
        <w:rPr>
          <w:sz w:val="24"/>
          <w:szCs w:val="24"/>
        </w:rPr>
        <w:t xml:space="preserve"> </w:t>
      </w:r>
      <w:r w:rsidRPr="004E1630">
        <w:rPr>
          <w:sz w:val="24"/>
          <w:szCs w:val="24"/>
        </w:rPr>
        <w:t>постоянно</w:t>
      </w:r>
      <w:r w:rsidR="00F86750" w:rsidRPr="004E1630">
        <w:rPr>
          <w:sz w:val="24"/>
          <w:szCs w:val="24"/>
        </w:rPr>
        <w:t xml:space="preserve"> </w:t>
      </w:r>
      <w:r w:rsidRPr="004E1630">
        <w:rPr>
          <w:sz w:val="24"/>
          <w:szCs w:val="24"/>
        </w:rPr>
        <w:t>действующим</w:t>
      </w:r>
      <w:r w:rsidR="00F86750" w:rsidRPr="004E1630">
        <w:rPr>
          <w:sz w:val="24"/>
          <w:szCs w:val="24"/>
        </w:rPr>
        <w:t xml:space="preserve"> </w:t>
      </w:r>
      <w:r w:rsidRPr="004E1630">
        <w:rPr>
          <w:sz w:val="24"/>
          <w:szCs w:val="24"/>
        </w:rPr>
        <w:t>органом,</w:t>
      </w:r>
      <w:r w:rsidR="00F86750" w:rsidRPr="004E1630">
        <w:rPr>
          <w:sz w:val="24"/>
          <w:szCs w:val="24"/>
        </w:rPr>
        <w:t xml:space="preserve"> </w:t>
      </w:r>
      <w:r w:rsidRPr="004E1630">
        <w:rPr>
          <w:sz w:val="24"/>
          <w:szCs w:val="24"/>
        </w:rPr>
        <w:t>создаваемым</w:t>
      </w:r>
      <w:r w:rsidR="00F86750" w:rsidRPr="004E1630">
        <w:rPr>
          <w:sz w:val="24"/>
          <w:szCs w:val="24"/>
        </w:rPr>
        <w:t xml:space="preserve"> </w:t>
      </w:r>
      <w:r w:rsidRPr="004E1630">
        <w:rPr>
          <w:sz w:val="24"/>
          <w:szCs w:val="24"/>
        </w:rPr>
        <w:t>администрацией.</w:t>
      </w:r>
      <w:r w:rsidR="00F86750" w:rsidRPr="004E1630">
        <w:rPr>
          <w:sz w:val="24"/>
          <w:szCs w:val="24"/>
        </w:rPr>
        <w:t xml:space="preserve"> </w:t>
      </w:r>
      <w:r w:rsidRPr="004E1630">
        <w:rPr>
          <w:sz w:val="24"/>
          <w:szCs w:val="24"/>
        </w:rPr>
        <w:t>Положение</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порядке</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комиссии,</w:t>
      </w:r>
      <w:r w:rsidR="00F86750" w:rsidRPr="004E1630">
        <w:rPr>
          <w:sz w:val="24"/>
          <w:szCs w:val="24"/>
        </w:rPr>
        <w:t xml:space="preserve"> </w:t>
      </w:r>
      <w:r w:rsidRPr="004E1630">
        <w:rPr>
          <w:sz w:val="24"/>
          <w:szCs w:val="24"/>
        </w:rPr>
        <w:t>её</w:t>
      </w:r>
      <w:r w:rsidR="00F86750" w:rsidRPr="004E1630">
        <w:rPr>
          <w:sz w:val="24"/>
          <w:szCs w:val="24"/>
        </w:rPr>
        <w:t xml:space="preserve"> </w:t>
      </w:r>
      <w:r w:rsidRPr="004E1630">
        <w:rPr>
          <w:sz w:val="24"/>
          <w:szCs w:val="24"/>
        </w:rPr>
        <w:t>состав</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постановлением</w:t>
      </w:r>
      <w:r w:rsidR="00F86750" w:rsidRPr="004E1630">
        <w:rPr>
          <w:sz w:val="24"/>
          <w:szCs w:val="24"/>
        </w:rPr>
        <w:t xml:space="preserve"> </w:t>
      </w:r>
      <w:r w:rsidRPr="004E1630">
        <w:rPr>
          <w:sz w:val="24"/>
          <w:szCs w:val="24"/>
        </w:rPr>
        <w:t>администрации</w:t>
      </w:r>
      <w:r w:rsidR="00F86750" w:rsidRPr="004E1630">
        <w:rPr>
          <w:sz w:val="24"/>
          <w:szCs w:val="24"/>
        </w:rPr>
        <w:t xml:space="preserve"> </w:t>
      </w:r>
      <w:r w:rsidR="00001382" w:rsidRPr="004E1630">
        <w:rPr>
          <w:sz w:val="24"/>
          <w:szCs w:val="24"/>
        </w:rPr>
        <w:t xml:space="preserve">МО </w:t>
      </w:r>
      <w:r w:rsidR="00DB798A" w:rsidRPr="004E1630">
        <w:rPr>
          <w:sz w:val="24"/>
          <w:szCs w:val="24"/>
        </w:rPr>
        <w:t>«</w:t>
      </w:r>
      <w:r w:rsidR="00694D0F" w:rsidRPr="004E1630">
        <w:rPr>
          <w:sz w:val="24"/>
          <w:szCs w:val="24"/>
        </w:rPr>
        <w:t>Шовгеновский</w:t>
      </w:r>
      <w:r w:rsidR="00001382" w:rsidRPr="004E1630">
        <w:rPr>
          <w:sz w:val="24"/>
          <w:szCs w:val="24"/>
        </w:rPr>
        <w:t xml:space="preserve"> район</w:t>
      </w:r>
      <w:r w:rsidR="00DB798A" w:rsidRPr="004E1630">
        <w:rPr>
          <w:sz w:val="24"/>
          <w:szCs w:val="24"/>
        </w:rPr>
        <w:t>»</w:t>
      </w:r>
      <w:r w:rsidRPr="004E1630">
        <w:rPr>
          <w:sz w:val="24"/>
          <w:szCs w:val="24"/>
        </w:rPr>
        <w:t>.</w:t>
      </w:r>
    </w:p>
    <w:p w:rsidR="002021B7" w:rsidRPr="004E1630" w:rsidRDefault="002021B7" w:rsidP="0028053E">
      <w:pPr>
        <w:shd w:val="clear" w:color="auto" w:fill="FFFFFF"/>
        <w:autoSpaceDE w:val="0"/>
        <w:autoSpaceDN w:val="0"/>
        <w:adjustRightInd w:val="0"/>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своей</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Комиссия</w:t>
      </w:r>
      <w:r w:rsidR="00F86750" w:rsidRPr="004E1630">
        <w:rPr>
          <w:sz w:val="24"/>
          <w:szCs w:val="24"/>
        </w:rPr>
        <w:t xml:space="preserve"> </w:t>
      </w:r>
      <w:r w:rsidRPr="004E1630">
        <w:rPr>
          <w:sz w:val="24"/>
          <w:szCs w:val="24"/>
        </w:rPr>
        <w:t>руководствуется</w:t>
      </w:r>
      <w:r w:rsidR="00F86750" w:rsidRPr="004E1630">
        <w:rPr>
          <w:sz w:val="24"/>
          <w:szCs w:val="24"/>
        </w:rPr>
        <w:t xml:space="preserve"> </w:t>
      </w:r>
      <w:r w:rsidRPr="004E1630">
        <w:rPr>
          <w:sz w:val="24"/>
          <w:szCs w:val="24"/>
        </w:rPr>
        <w:t>Конституцией</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Градостроительным</w:t>
      </w:r>
      <w:r w:rsidR="00F86750" w:rsidRPr="004E1630">
        <w:rPr>
          <w:sz w:val="24"/>
          <w:szCs w:val="24"/>
        </w:rPr>
        <w:t xml:space="preserve"> </w:t>
      </w:r>
      <w:r w:rsidRPr="004E1630">
        <w:rPr>
          <w:sz w:val="24"/>
          <w:szCs w:val="24"/>
        </w:rPr>
        <w:t>кодексом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Федеральным</w:t>
      </w:r>
      <w:r w:rsidR="00F86750" w:rsidRPr="004E1630">
        <w:rPr>
          <w:sz w:val="24"/>
          <w:szCs w:val="24"/>
        </w:rPr>
        <w:t xml:space="preserve"> </w:t>
      </w:r>
      <w:r w:rsidRPr="004E1630">
        <w:rPr>
          <w:sz w:val="24"/>
          <w:szCs w:val="24"/>
        </w:rPr>
        <w:t>законом</w:t>
      </w:r>
      <w:r w:rsidR="00F86750" w:rsidRPr="004E1630">
        <w:rPr>
          <w:sz w:val="24"/>
          <w:szCs w:val="24"/>
        </w:rPr>
        <w:t xml:space="preserve"> </w:t>
      </w:r>
      <w:r w:rsidR="00DB798A" w:rsidRPr="004E1630">
        <w:rPr>
          <w:sz w:val="24"/>
          <w:szCs w:val="24"/>
        </w:rPr>
        <w:t>«</w:t>
      </w:r>
      <w:r w:rsidRPr="004E1630">
        <w:rPr>
          <w:sz w:val="24"/>
          <w:szCs w:val="24"/>
        </w:rPr>
        <w:t>Об</w:t>
      </w:r>
      <w:r w:rsidR="00F86750" w:rsidRPr="004E1630">
        <w:rPr>
          <w:sz w:val="24"/>
          <w:szCs w:val="24"/>
        </w:rPr>
        <w:t xml:space="preserve"> </w:t>
      </w:r>
      <w:r w:rsidRPr="004E1630">
        <w:rPr>
          <w:sz w:val="24"/>
          <w:szCs w:val="24"/>
        </w:rPr>
        <w:t>общих</w:t>
      </w:r>
      <w:r w:rsidR="00F86750" w:rsidRPr="004E1630">
        <w:rPr>
          <w:sz w:val="24"/>
          <w:szCs w:val="24"/>
        </w:rPr>
        <w:t xml:space="preserve"> </w:t>
      </w:r>
      <w:r w:rsidRPr="004E1630">
        <w:rPr>
          <w:sz w:val="24"/>
          <w:szCs w:val="24"/>
        </w:rPr>
        <w:t>принципах</w:t>
      </w:r>
      <w:r w:rsidR="00F86750" w:rsidRPr="004E1630">
        <w:rPr>
          <w:sz w:val="24"/>
          <w:szCs w:val="24"/>
        </w:rPr>
        <w:t xml:space="preserve"> </w:t>
      </w:r>
      <w:r w:rsidRPr="004E1630">
        <w:rPr>
          <w:sz w:val="24"/>
          <w:szCs w:val="24"/>
        </w:rPr>
        <w:t>организации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DB798A" w:rsidRPr="004E1630">
        <w:rPr>
          <w:sz w:val="24"/>
          <w:szCs w:val="24"/>
        </w:rPr>
        <w:t>»</w:t>
      </w:r>
      <w:r w:rsidRPr="004E1630">
        <w:rPr>
          <w:sz w:val="24"/>
          <w:szCs w:val="24"/>
        </w:rPr>
        <w:t>,</w:t>
      </w:r>
      <w:r w:rsidR="00F86750" w:rsidRPr="004E1630">
        <w:rPr>
          <w:sz w:val="24"/>
          <w:szCs w:val="24"/>
        </w:rPr>
        <w:t xml:space="preserve"> </w:t>
      </w:r>
      <w:r w:rsidRPr="004E1630">
        <w:rPr>
          <w:sz w:val="24"/>
          <w:szCs w:val="24"/>
        </w:rPr>
        <w:t>иными</w:t>
      </w:r>
      <w:r w:rsidR="00F86750" w:rsidRPr="004E1630">
        <w:rPr>
          <w:sz w:val="24"/>
          <w:szCs w:val="24"/>
        </w:rPr>
        <w:t xml:space="preserve"> </w:t>
      </w:r>
      <w:r w:rsidRPr="004E1630">
        <w:rPr>
          <w:sz w:val="24"/>
          <w:szCs w:val="24"/>
        </w:rPr>
        <w:t>федеральными</w:t>
      </w:r>
      <w:r w:rsidR="00F86750" w:rsidRPr="004E1630">
        <w:rPr>
          <w:sz w:val="24"/>
          <w:szCs w:val="24"/>
        </w:rPr>
        <w:t xml:space="preserve"> </w:t>
      </w:r>
      <w:r w:rsidRPr="004E1630">
        <w:rPr>
          <w:sz w:val="24"/>
          <w:szCs w:val="24"/>
        </w:rPr>
        <w:t>законами,</w:t>
      </w:r>
      <w:r w:rsidR="00F86750" w:rsidRPr="004E1630">
        <w:rPr>
          <w:sz w:val="24"/>
          <w:szCs w:val="24"/>
        </w:rPr>
        <w:t xml:space="preserve"> </w:t>
      </w:r>
      <w:r w:rsidRPr="004E1630">
        <w:rPr>
          <w:sz w:val="24"/>
          <w:szCs w:val="24"/>
        </w:rPr>
        <w:t>указами</w:t>
      </w:r>
      <w:r w:rsidR="00F86750" w:rsidRPr="004E1630">
        <w:rPr>
          <w:sz w:val="24"/>
          <w:szCs w:val="24"/>
        </w:rPr>
        <w:t xml:space="preserve"> </w:t>
      </w:r>
      <w:r w:rsidRPr="004E1630">
        <w:rPr>
          <w:sz w:val="24"/>
          <w:szCs w:val="24"/>
        </w:rPr>
        <w:t>Президента</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постановлениями</w:t>
      </w:r>
      <w:r w:rsidR="00F86750" w:rsidRPr="004E1630">
        <w:rPr>
          <w:sz w:val="24"/>
          <w:szCs w:val="24"/>
        </w:rPr>
        <w:t xml:space="preserve"> </w:t>
      </w:r>
      <w:r w:rsidRPr="004E1630">
        <w:rPr>
          <w:sz w:val="24"/>
          <w:szCs w:val="24"/>
        </w:rPr>
        <w:t>Правительства</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Законом</w:t>
      </w:r>
      <w:r w:rsidR="00F86750" w:rsidRPr="004E1630">
        <w:rPr>
          <w:sz w:val="24"/>
          <w:szCs w:val="24"/>
        </w:rPr>
        <w:t xml:space="preserve"> </w:t>
      </w:r>
      <w:r w:rsidRPr="004E1630">
        <w:rPr>
          <w:sz w:val="24"/>
          <w:szCs w:val="24"/>
        </w:rPr>
        <w:t>РА</w:t>
      </w:r>
      <w:r w:rsidR="00F86750" w:rsidRPr="004E1630">
        <w:rPr>
          <w:sz w:val="24"/>
          <w:szCs w:val="24"/>
        </w:rPr>
        <w:t xml:space="preserve"> </w:t>
      </w:r>
      <w:r w:rsidR="00DB798A" w:rsidRPr="004E1630">
        <w:rPr>
          <w:sz w:val="24"/>
          <w:szCs w:val="24"/>
        </w:rPr>
        <w:t>«</w:t>
      </w:r>
      <w:r w:rsidRPr="004E1630">
        <w:rPr>
          <w:sz w:val="24"/>
          <w:szCs w:val="24"/>
        </w:rPr>
        <w:t>О</w:t>
      </w:r>
      <w:r w:rsidR="00F86750" w:rsidRPr="004E1630">
        <w:rPr>
          <w:sz w:val="24"/>
          <w:szCs w:val="24"/>
        </w:rPr>
        <w:t xml:space="preserve"> </w:t>
      </w:r>
      <w:r w:rsidRPr="004E1630">
        <w:rPr>
          <w:sz w:val="24"/>
          <w:szCs w:val="24"/>
        </w:rPr>
        <w:t>градостроительной</w:t>
      </w:r>
      <w:r w:rsidR="00F86750" w:rsidRPr="004E1630">
        <w:rPr>
          <w:sz w:val="24"/>
          <w:szCs w:val="24"/>
        </w:rPr>
        <w:t xml:space="preserve"> </w:t>
      </w:r>
      <w:r w:rsidRPr="004E1630">
        <w:rPr>
          <w:sz w:val="24"/>
          <w:szCs w:val="24"/>
        </w:rPr>
        <w:t>деятельности</w:t>
      </w:r>
      <w:r w:rsidR="00DB798A" w:rsidRPr="004E1630">
        <w:rPr>
          <w:sz w:val="24"/>
          <w:szCs w:val="24"/>
        </w:rPr>
        <w:t>»</w:t>
      </w:r>
      <w:r w:rsidRPr="004E1630">
        <w:rPr>
          <w:sz w:val="24"/>
          <w:szCs w:val="24"/>
        </w:rPr>
        <w:t>,</w:t>
      </w:r>
      <w:r w:rsidR="00F86750" w:rsidRPr="004E1630">
        <w:rPr>
          <w:sz w:val="24"/>
          <w:szCs w:val="24"/>
        </w:rPr>
        <w:t xml:space="preserve"> </w:t>
      </w:r>
      <w:r w:rsidRPr="004E1630">
        <w:rPr>
          <w:sz w:val="24"/>
          <w:szCs w:val="24"/>
        </w:rPr>
        <w:t>Уставом</w:t>
      </w:r>
      <w:r w:rsidR="00F86750" w:rsidRPr="004E1630">
        <w:rPr>
          <w:sz w:val="24"/>
          <w:szCs w:val="24"/>
        </w:rPr>
        <w:t xml:space="preserve"> </w:t>
      </w:r>
      <w:r w:rsidR="00694D0F" w:rsidRPr="004E1630">
        <w:rPr>
          <w:sz w:val="24"/>
          <w:szCs w:val="24"/>
        </w:rPr>
        <w:t>Шовгеновского</w:t>
      </w:r>
      <w:r w:rsidR="00EE2B37" w:rsidRPr="004E1630">
        <w:rPr>
          <w:sz w:val="24"/>
          <w:szCs w:val="24"/>
        </w:rPr>
        <w:t xml:space="preserve"> района </w:t>
      </w:r>
      <w:r w:rsidRPr="004E1630">
        <w:rPr>
          <w:sz w:val="24"/>
          <w:szCs w:val="24"/>
        </w:rPr>
        <w:t>,</w:t>
      </w:r>
      <w:r w:rsidR="00F86750" w:rsidRPr="004E1630">
        <w:rPr>
          <w:sz w:val="24"/>
          <w:szCs w:val="24"/>
        </w:rPr>
        <w:t xml:space="preserve"> </w:t>
      </w:r>
      <w:r w:rsidRPr="004E1630">
        <w:rPr>
          <w:sz w:val="24"/>
          <w:szCs w:val="24"/>
        </w:rPr>
        <w:t>иными</w:t>
      </w:r>
      <w:r w:rsidR="00F86750" w:rsidRPr="004E1630">
        <w:rPr>
          <w:sz w:val="24"/>
          <w:szCs w:val="24"/>
        </w:rPr>
        <w:t xml:space="preserve"> </w:t>
      </w:r>
      <w:r w:rsidRPr="004E1630">
        <w:rPr>
          <w:sz w:val="24"/>
          <w:szCs w:val="24"/>
        </w:rPr>
        <w:t>муниципальными</w:t>
      </w:r>
      <w:r w:rsidR="00F86750" w:rsidRPr="004E1630">
        <w:rPr>
          <w:sz w:val="24"/>
          <w:szCs w:val="24"/>
        </w:rPr>
        <w:t xml:space="preserve"> </w:t>
      </w:r>
      <w:r w:rsidRPr="004E1630">
        <w:rPr>
          <w:sz w:val="24"/>
          <w:szCs w:val="24"/>
        </w:rPr>
        <w:t>правовыми</w:t>
      </w:r>
      <w:r w:rsidR="00F86750" w:rsidRPr="004E1630">
        <w:rPr>
          <w:sz w:val="24"/>
          <w:szCs w:val="24"/>
        </w:rPr>
        <w:t xml:space="preserve"> </w:t>
      </w:r>
      <w:r w:rsidRPr="004E1630">
        <w:rPr>
          <w:sz w:val="24"/>
          <w:szCs w:val="24"/>
        </w:rPr>
        <w:t>актами,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сфере</w:t>
      </w:r>
      <w:r w:rsidR="00F86750" w:rsidRPr="004E1630">
        <w:rPr>
          <w:sz w:val="24"/>
          <w:szCs w:val="24"/>
        </w:rPr>
        <w:t xml:space="preserve"> </w:t>
      </w:r>
      <w:r w:rsidRPr="004E1630">
        <w:rPr>
          <w:sz w:val="24"/>
          <w:szCs w:val="24"/>
        </w:rPr>
        <w:t>градостроительной</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Положением</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порядке</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комиссии.</w:t>
      </w:r>
    </w:p>
    <w:p w:rsidR="002021B7" w:rsidRPr="004E1630" w:rsidRDefault="002021B7" w:rsidP="0028053E">
      <w:pPr>
        <w:shd w:val="clear" w:color="auto" w:fill="FFFFFF"/>
        <w:autoSpaceDE w:val="0"/>
        <w:autoSpaceDN w:val="0"/>
        <w:adjustRightInd w:val="0"/>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полномочиям</w:t>
      </w:r>
      <w:r w:rsidR="00F86750" w:rsidRPr="004E1630">
        <w:rPr>
          <w:sz w:val="24"/>
          <w:szCs w:val="24"/>
        </w:rPr>
        <w:t xml:space="preserve"> </w:t>
      </w:r>
      <w:r w:rsidRPr="004E1630">
        <w:rPr>
          <w:sz w:val="24"/>
          <w:szCs w:val="24"/>
        </w:rPr>
        <w:t>Комиссии</w:t>
      </w:r>
      <w:r w:rsidR="00F86750" w:rsidRPr="004E1630">
        <w:rPr>
          <w:sz w:val="24"/>
          <w:szCs w:val="24"/>
        </w:rPr>
        <w:t xml:space="preserve"> </w:t>
      </w:r>
      <w:r w:rsidRPr="004E1630">
        <w:rPr>
          <w:sz w:val="24"/>
          <w:szCs w:val="24"/>
        </w:rPr>
        <w:t>относится:</w:t>
      </w:r>
    </w:p>
    <w:p w:rsidR="002021B7" w:rsidRPr="004E1630" w:rsidRDefault="002021B7" w:rsidP="0028053E">
      <w:pPr>
        <w:shd w:val="clear" w:color="auto" w:fill="FFFFFF"/>
        <w:autoSpaceDE w:val="0"/>
        <w:autoSpaceDN w:val="0"/>
        <w:adjustRightInd w:val="0"/>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подготовка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организация</w:t>
      </w:r>
      <w:r w:rsidR="00F86750" w:rsidRPr="004E1630">
        <w:rPr>
          <w:sz w:val="24"/>
          <w:szCs w:val="24"/>
        </w:rPr>
        <w:t xml:space="preserve"> </w:t>
      </w:r>
      <w:r w:rsidRPr="004E1630">
        <w:rPr>
          <w:sz w:val="24"/>
          <w:szCs w:val="24"/>
        </w:rPr>
        <w:t>работы</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подготовке</w:t>
      </w:r>
      <w:r w:rsidR="00F86750" w:rsidRPr="004E1630">
        <w:rPr>
          <w:sz w:val="24"/>
          <w:szCs w:val="24"/>
        </w:rPr>
        <w:t xml:space="preserve"> </w:t>
      </w:r>
      <w:r w:rsidRPr="004E1630">
        <w:rPr>
          <w:sz w:val="24"/>
          <w:szCs w:val="24"/>
        </w:rPr>
        <w:t>проекта</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p>
    <w:p w:rsidR="002021B7" w:rsidRPr="004E1630" w:rsidRDefault="002021B7" w:rsidP="0028053E">
      <w:pPr>
        <w:shd w:val="clear" w:color="auto" w:fill="FFFFFF"/>
        <w:autoSpaceDE w:val="0"/>
        <w:autoSpaceDN w:val="0"/>
        <w:adjustRightInd w:val="0"/>
        <w:ind w:firstLine="709"/>
        <w:jc w:val="both"/>
        <w:rPr>
          <w:sz w:val="24"/>
          <w:szCs w:val="24"/>
        </w:rPr>
      </w:pPr>
      <w:r w:rsidRPr="004E1630">
        <w:rPr>
          <w:sz w:val="24"/>
          <w:szCs w:val="24"/>
        </w:rPr>
        <w:lastRenderedPageBreak/>
        <w:t>2)</w:t>
      </w:r>
      <w:r w:rsidR="00F86750" w:rsidRPr="004E1630">
        <w:rPr>
          <w:sz w:val="24"/>
          <w:szCs w:val="24"/>
        </w:rPr>
        <w:t xml:space="preserve"> </w:t>
      </w:r>
      <w:r w:rsidRPr="004E1630">
        <w:rPr>
          <w:sz w:val="24"/>
          <w:szCs w:val="24"/>
        </w:rPr>
        <w:t>рассмотрение</w:t>
      </w:r>
      <w:r w:rsidR="00F86750" w:rsidRPr="004E1630">
        <w:rPr>
          <w:sz w:val="24"/>
          <w:szCs w:val="24"/>
        </w:rPr>
        <w:t xml:space="preserve"> </w:t>
      </w:r>
      <w:r w:rsidRPr="004E1630">
        <w:rPr>
          <w:sz w:val="24"/>
          <w:szCs w:val="24"/>
        </w:rPr>
        <w:t>предложений</w:t>
      </w:r>
      <w:r w:rsidR="00F86750" w:rsidRPr="004E1630">
        <w:rPr>
          <w:sz w:val="24"/>
          <w:szCs w:val="24"/>
        </w:rPr>
        <w:t xml:space="preserve"> </w:t>
      </w:r>
      <w:r w:rsidRPr="004E1630">
        <w:rPr>
          <w:sz w:val="24"/>
          <w:szCs w:val="24"/>
        </w:rPr>
        <w:t>заинтересованных</w:t>
      </w:r>
      <w:r w:rsidR="00F86750" w:rsidRPr="004E1630">
        <w:rPr>
          <w:sz w:val="24"/>
          <w:szCs w:val="24"/>
        </w:rPr>
        <w:t xml:space="preserve"> </w:t>
      </w:r>
      <w:r w:rsidRPr="004E1630">
        <w:rPr>
          <w:sz w:val="24"/>
          <w:szCs w:val="24"/>
        </w:rPr>
        <w:t>лиц</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подготовке</w:t>
      </w:r>
      <w:r w:rsidR="00F86750" w:rsidRPr="004E1630">
        <w:rPr>
          <w:sz w:val="24"/>
          <w:szCs w:val="24"/>
        </w:rPr>
        <w:t xml:space="preserve"> </w:t>
      </w:r>
      <w:r w:rsidRPr="004E1630">
        <w:rPr>
          <w:sz w:val="24"/>
          <w:szCs w:val="24"/>
        </w:rPr>
        <w:t>проекта</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p>
    <w:p w:rsidR="002021B7" w:rsidRPr="004E1630" w:rsidRDefault="002021B7" w:rsidP="0028053E">
      <w:pPr>
        <w:shd w:val="clear" w:color="auto" w:fill="FFFFFF"/>
        <w:autoSpaceDE w:val="0"/>
        <w:autoSpaceDN w:val="0"/>
        <w:adjustRightInd w:val="0"/>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организация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проведение</w:t>
      </w:r>
      <w:r w:rsidR="00F86750" w:rsidRPr="004E1630">
        <w:rPr>
          <w:sz w:val="24"/>
          <w:szCs w:val="24"/>
        </w:rPr>
        <w:t xml:space="preserve"> </w:t>
      </w:r>
      <w:r w:rsidR="00676FB5" w:rsidRPr="004E1630">
        <w:rPr>
          <w:sz w:val="24"/>
          <w:szCs w:val="24"/>
        </w:rPr>
        <w:t xml:space="preserve">общественных обсуждений или </w:t>
      </w:r>
      <w:r w:rsidRPr="004E1630">
        <w:rPr>
          <w:sz w:val="24"/>
          <w:szCs w:val="24"/>
        </w:rPr>
        <w:t>публичных</w:t>
      </w:r>
      <w:r w:rsidR="00F86750" w:rsidRPr="004E1630">
        <w:rPr>
          <w:sz w:val="24"/>
          <w:szCs w:val="24"/>
        </w:rPr>
        <w:t xml:space="preserve"> </w:t>
      </w:r>
      <w:r w:rsidRPr="004E1630">
        <w:rPr>
          <w:sz w:val="24"/>
          <w:szCs w:val="24"/>
        </w:rPr>
        <w:t>слушаний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проекту</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p>
    <w:p w:rsidR="002021B7" w:rsidRPr="004E1630" w:rsidRDefault="002021B7" w:rsidP="0028053E">
      <w:pPr>
        <w:shd w:val="clear" w:color="auto" w:fill="FFFFFF"/>
        <w:autoSpaceDE w:val="0"/>
        <w:autoSpaceDN w:val="0"/>
        <w:adjustRightInd w:val="0"/>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подготовка</w:t>
      </w:r>
      <w:r w:rsidR="00F86750" w:rsidRPr="004E1630">
        <w:rPr>
          <w:sz w:val="24"/>
          <w:szCs w:val="24"/>
        </w:rPr>
        <w:t xml:space="preserve"> </w:t>
      </w:r>
      <w:r w:rsidRPr="004E1630">
        <w:rPr>
          <w:sz w:val="24"/>
          <w:szCs w:val="24"/>
        </w:rPr>
        <w:t>заключения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результатах</w:t>
      </w:r>
      <w:r w:rsidR="00F86750" w:rsidRPr="004E1630">
        <w:rPr>
          <w:sz w:val="24"/>
          <w:szCs w:val="24"/>
        </w:rPr>
        <w:t xml:space="preserve"> </w:t>
      </w:r>
      <w:r w:rsidR="000373BA" w:rsidRPr="004E1630">
        <w:rPr>
          <w:sz w:val="24"/>
          <w:szCs w:val="24"/>
        </w:rPr>
        <w:t xml:space="preserve">общественных обсуждений или </w:t>
      </w:r>
      <w:r w:rsidRPr="004E1630">
        <w:rPr>
          <w:sz w:val="24"/>
          <w:szCs w:val="24"/>
        </w:rPr>
        <w:t>публичных</w:t>
      </w:r>
      <w:r w:rsidR="00F86750" w:rsidRPr="004E1630">
        <w:rPr>
          <w:sz w:val="24"/>
          <w:szCs w:val="24"/>
        </w:rPr>
        <w:t xml:space="preserve"> </w:t>
      </w:r>
      <w:r w:rsidRPr="004E1630">
        <w:rPr>
          <w:sz w:val="24"/>
          <w:szCs w:val="24"/>
        </w:rPr>
        <w:t>слушаний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проекту</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p>
    <w:p w:rsidR="002021B7" w:rsidRPr="004E1630" w:rsidRDefault="002021B7" w:rsidP="0028053E">
      <w:pPr>
        <w:shd w:val="clear" w:color="auto" w:fill="FFFFFF"/>
        <w:autoSpaceDE w:val="0"/>
        <w:autoSpaceDN w:val="0"/>
        <w:adjustRightInd w:val="0"/>
        <w:ind w:firstLine="709"/>
        <w:jc w:val="both"/>
        <w:rPr>
          <w:sz w:val="24"/>
          <w:szCs w:val="24"/>
        </w:rPr>
      </w:pPr>
      <w:r w:rsidRPr="004E1630">
        <w:rPr>
          <w:sz w:val="24"/>
          <w:szCs w:val="24"/>
        </w:rPr>
        <w:t>5)</w:t>
      </w:r>
      <w:r w:rsidR="00F86750" w:rsidRPr="004E1630">
        <w:rPr>
          <w:sz w:val="24"/>
          <w:szCs w:val="24"/>
        </w:rPr>
        <w:t xml:space="preserve"> </w:t>
      </w:r>
      <w:r w:rsidRPr="004E1630">
        <w:rPr>
          <w:sz w:val="24"/>
          <w:szCs w:val="24"/>
        </w:rPr>
        <w:t>рассмотрение</w:t>
      </w:r>
      <w:r w:rsidR="00F86750" w:rsidRPr="004E1630">
        <w:rPr>
          <w:sz w:val="24"/>
          <w:szCs w:val="24"/>
        </w:rPr>
        <w:t xml:space="preserve"> </w:t>
      </w:r>
      <w:r w:rsidRPr="004E1630">
        <w:rPr>
          <w:sz w:val="24"/>
          <w:szCs w:val="24"/>
        </w:rPr>
        <w:t>предложений</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внесении</w:t>
      </w:r>
      <w:r w:rsidR="00F86750" w:rsidRPr="004E1630">
        <w:rPr>
          <w:sz w:val="24"/>
          <w:szCs w:val="24"/>
        </w:rPr>
        <w:t xml:space="preserve"> </w:t>
      </w:r>
      <w:r w:rsidRPr="004E1630">
        <w:rPr>
          <w:sz w:val="24"/>
          <w:szCs w:val="24"/>
        </w:rPr>
        <w:t>изменений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подготовка</w:t>
      </w:r>
      <w:r w:rsidR="00F86750" w:rsidRPr="004E1630">
        <w:rPr>
          <w:sz w:val="24"/>
          <w:szCs w:val="24"/>
        </w:rPr>
        <w:t xml:space="preserve"> </w:t>
      </w:r>
      <w:r w:rsidRPr="004E1630">
        <w:rPr>
          <w:sz w:val="24"/>
          <w:szCs w:val="24"/>
        </w:rPr>
        <w:t>заключения,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котором</w:t>
      </w:r>
      <w:r w:rsidR="00F86750" w:rsidRPr="004E1630">
        <w:rPr>
          <w:sz w:val="24"/>
          <w:szCs w:val="24"/>
        </w:rPr>
        <w:t xml:space="preserve"> </w:t>
      </w:r>
      <w:r w:rsidRPr="004E1630">
        <w:rPr>
          <w:sz w:val="24"/>
          <w:szCs w:val="24"/>
        </w:rPr>
        <w:t>содержатся</w:t>
      </w:r>
      <w:r w:rsidR="00F86750" w:rsidRPr="004E1630">
        <w:rPr>
          <w:sz w:val="24"/>
          <w:szCs w:val="24"/>
        </w:rPr>
        <w:t xml:space="preserve"> </w:t>
      </w:r>
      <w:r w:rsidRPr="004E1630">
        <w:rPr>
          <w:sz w:val="24"/>
          <w:szCs w:val="24"/>
        </w:rPr>
        <w:t>рекомендации</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внесении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поступившим</w:t>
      </w:r>
      <w:r w:rsidR="00F86750" w:rsidRPr="004E1630">
        <w:rPr>
          <w:sz w:val="24"/>
          <w:szCs w:val="24"/>
        </w:rPr>
        <w:t xml:space="preserve"> </w:t>
      </w:r>
      <w:r w:rsidRPr="004E1630">
        <w:rPr>
          <w:sz w:val="24"/>
          <w:szCs w:val="24"/>
        </w:rPr>
        <w:t>предложением</w:t>
      </w:r>
      <w:r w:rsidR="00F86750" w:rsidRPr="004E1630">
        <w:rPr>
          <w:sz w:val="24"/>
          <w:szCs w:val="24"/>
        </w:rPr>
        <w:t xml:space="preserve"> </w:t>
      </w:r>
      <w:r w:rsidRPr="004E1630">
        <w:rPr>
          <w:sz w:val="24"/>
          <w:szCs w:val="24"/>
        </w:rPr>
        <w:t>изменения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об</w:t>
      </w:r>
      <w:r w:rsidR="00F86750" w:rsidRPr="004E1630">
        <w:rPr>
          <w:sz w:val="24"/>
          <w:szCs w:val="24"/>
        </w:rPr>
        <w:t xml:space="preserve"> </w:t>
      </w:r>
      <w:r w:rsidRPr="004E1630">
        <w:rPr>
          <w:sz w:val="24"/>
          <w:szCs w:val="24"/>
        </w:rPr>
        <w:t>отклонении</w:t>
      </w:r>
      <w:r w:rsidR="00F86750" w:rsidRPr="004E1630">
        <w:rPr>
          <w:sz w:val="24"/>
          <w:szCs w:val="24"/>
        </w:rPr>
        <w:t xml:space="preserve"> </w:t>
      </w:r>
      <w:r w:rsidRPr="004E1630">
        <w:rPr>
          <w:sz w:val="24"/>
          <w:szCs w:val="24"/>
        </w:rPr>
        <w:t>такого</w:t>
      </w:r>
      <w:r w:rsidR="00F86750" w:rsidRPr="004E1630">
        <w:rPr>
          <w:sz w:val="24"/>
          <w:szCs w:val="24"/>
        </w:rPr>
        <w:t xml:space="preserve"> </w:t>
      </w:r>
      <w:r w:rsidRPr="004E1630">
        <w:rPr>
          <w:sz w:val="24"/>
          <w:szCs w:val="24"/>
        </w:rPr>
        <w:t>предложения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указанием</w:t>
      </w:r>
      <w:r w:rsidR="00F86750" w:rsidRPr="004E1630">
        <w:rPr>
          <w:sz w:val="24"/>
          <w:szCs w:val="24"/>
        </w:rPr>
        <w:t xml:space="preserve"> </w:t>
      </w:r>
      <w:r w:rsidRPr="004E1630">
        <w:rPr>
          <w:sz w:val="24"/>
          <w:szCs w:val="24"/>
        </w:rPr>
        <w:t>причин</w:t>
      </w:r>
      <w:r w:rsidR="00F86750" w:rsidRPr="004E1630">
        <w:rPr>
          <w:sz w:val="24"/>
          <w:szCs w:val="24"/>
        </w:rPr>
        <w:t xml:space="preserve"> </w:t>
      </w:r>
      <w:r w:rsidRPr="004E1630">
        <w:rPr>
          <w:sz w:val="24"/>
          <w:szCs w:val="24"/>
        </w:rPr>
        <w:t>отклонения.</w:t>
      </w:r>
    </w:p>
    <w:p w:rsidR="002021B7" w:rsidRPr="004E1630" w:rsidRDefault="002021B7" w:rsidP="0028053E">
      <w:pPr>
        <w:shd w:val="clear" w:color="auto" w:fill="FFFFFF"/>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Решение</w:t>
      </w:r>
      <w:r w:rsidR="00F86750" w:rsidRPr="004E1630">
        <w:rPr>
          <w:sz w:val="24"/>
          <w:szCs w:val="24"/>
        </w:rPr>
        <w:t xml:space="preserve"> </w:t>
      </w:r>
      <w:r w:rsidRPr="004E1630">
        <w:rPr>
          <w:sz w:val="24"/>
          <w:szCs w:val="24"/>
        </w:rPr>
        <w:t>Комиссии</w:t>
      </w:r>
      <w:r w:rsidR="00F86750" w:rsidRPr="004E1630">
        <w:rPr>
          <w:sz w:val="24"/>
          <w:szCs w:val="24"/>
        </w:rPr>
        <w:t xml:space="preserve"> </w:t>
      </w:r>
      <w:r w:rsidRPr="004E1630">
        <w:rPr>
          <w:sz w:val="24"/>
          <w:szCs w:val="24"/>
        </w:rPr>
        <w:t>принимается</w:t>
      </w:r>
      <w:r w:rsidR="00F86750" w:rsidRPr="004E1630">
        <w:rPr>
          <w:sz w:val="24"/>
          <w:szCs w:val="24"/>
        </w:rPr>
        <w:t xml:space="preserve"> </w:t>
      </w:r>
      <w:r w:rsidRPr="004E1630">
        <w:rPr>
          <w:sz w:val="24"/>
          <w:szCs w:val="24"/>
        </w:rPr>
        <w:t>простым</w:t>
      </w:r>
      <w:r w:rsidR="00F86750" w:rsidRPr="004E1630">
        <w:rPr>
          <w:sz w:val="24"/>
          <w:szCs w:val="24"/>
        </w:rPr>
        <w:t xml:space="preserve"> </w:t>
      </w:r>
      <w:r w:rsidRPr="004E1630">
        <w:rPr>
          <w:sz w:val="24"/>
          <w:szCs w:val="24"/>
        </w:rPr>
        <w:t>большинством</w:t>
      </w:r>
      <w:r w:rsidR="00F86750" w:rsidRPr="004E1630">
        <w:rPr>
          <w:sz w:val="24"/>
          <w:szCs w:val="24"/>
        </w:rPr>
        <w:t xml:space="preserve"> </w:t>
      </w:r>
      <w:r w:rsidRPr="004E1630">
        <w:rPr>
          <w:sz w:val="24"/>
          <w:szCs w:val="24"/>
        </w:rPr>
        <w:t>голосов</w:t>
      </w:r>
      <w:r w:rsidR="00F86750" w:rsidRPr="004E1630">
        <w:rPr>
          <w:sz w:val="24"/>
          <w:szCs w:val="24"/>
        </w:rPr>
        <w:t xml:space="preserve"> </w:t>
      </w:r>
      <w:r w:rsidRPr="004E1630">
        <w:rPr>
          <w:sz w:val="24"/>
          <w:szCs w:val="24"/>
        </w:rPr>
        <w:t>членов</w:t>
      </w:r>
      <w:r w:rsidR="00F86750" w:rsidRPr="004E1630">
        <w:rPr>
          <w:sz w:val="24"/>
          <w:szCs w:val="24"/>
        </w:rPr>
        <w:t xml:space="preserve"> </w:t>
      </w:r>
      <w:r w:rsidRPr="004E1630">
        <w:rPr>
          <w:sz w:val="24"/>
          <w:szCs w:val="24"/>
        </w:rPr>
        <w:t>Комиссии,</w:t>
      </w:r>
      <w:r w:rsidR="00F86750" w:rsidRPr="004E1630">
        <w:rPr>
          <w:sz w:val="24"/>
          <w:szCs w:val="24"/>
        </w:rPr>
        <w:t xml:space="preserve"> </w:t>
      </w:r>
      <w:r w:rsidRPr="004E1630">
        <w:rPr>
          <w:sz w:val="24"/>
          <w:szCs w:val="24"/>
        </w:rPr>
        <w:t>присутствующих</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заседании,</w:t>
      </w:r>
      <w:r w:rsidR="00F86750" w:rsidRPr="004E1630">
        <w:rPr>
          <w:sz w:val="24"/>
          <w:szCs w:val="24"/>
        </w:rPr>
        <w:t xml:space="preserve"> </w:t>
      </w:r>
      <w:r w:rsidRPr="004E1630">
        <w:rPr>
          <w:sz w:val="24"/>
          <w:szCs w:val="24"/>
        </w:rPr>
        <w:t>путем</w:t>
      </w:r>
      <w:r w:rsidR="00F86750" w:rsidRPr="004E1630">
        <w:rPr>
          <w:sz w:val="24"/>
          <w:szCs w:val="24"/>
        </w:rPr>
        <w:t xml:space="preserve"> </w:t>
      </w:r>
      <w:r w:rsidRPr="004E1630">
        <w:rPr>
          <w:sz w:val="24"/>
          <w:szCs w:val="24"/>
        </w:rPr>
        <w:t>открытого</w:t>
      </w:r>
      <w:r w:rsidR="00F86750" w:rsidRPr="004E1630">
        <w:rPr>
          <w:sz w:val="24"/>
          <w:szCs w:val="24"/>
        </w:rPr>
        <w:t xml:space="preserve"> </w:t>
      </w:r>
      <w:r w:rsidRPr="004E1630">
        <w:rPr>
          <w:sz w:val="24"/>
          <w:szCs w:val="24"/>
        </w:rPr>
        <w:t>голосования.</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равенстве</w:t>
      </w:r>
      <w:r w:rsidR="00F86750" w:rsidRPr="004E1630">
        <w:rPr>
          <w:sz w:val="24"/>
          <w:szCs w:val="24"/>
        </w:rPr>
        <w:t xml:space="preserve"> </w:t>
      </w:r>
      <w:r w:rsidRPr="004E1630">
        <w:rPr>
          <w:sz w:val="24"/>
          <w:szCs w:val="24"/>
        </w:rPr>
        <w:t>голосов</w:t>
      </w:r>
      <w:r w:rsidR="00F86750" w:rsidRPr="004E1630">
        <w:rPr>
          <w:sz w:val="24"/>
          <w:szCs w:val="24"/>
        </w:rPr>
        <w:t xml:space="preserve"> </w:t>
      </w:r>
      <w:r w:rsidR="00DB798A" w:rsidRPr="004E1630">
        <w:rPr>
          <w:sz w:val="24"/>
          <w:szCs w:val="24"/>
        </w:rPr>
        <w:t>«</w:t>
      </w:r>
      <w:r w:rsidRPr="004E1630">
        <w:rPr>
          <w:sz w:val="24"/>
          <w:szCs w:val="24"/>
        </w:rPr>
        <w:t>за</w:t>
      </w:r>
      <w:r w:rsidR="00DB798A" w:rsidRPr="004E1630">
        <w:rPr>
          <w:sz w:val="24"/>
          <w:szCs w:val="24"/>
        </w:rPr>
        <w:t>»</w:t>
      </w:r>
      <w:r w:rsidR="00F86750" w:rsidRPr="004E1630">
        <w:rPr>
          <w:sz w:val="24"/>
          <w:szCs w:val="24"/>
        </w:rPr>
        <w:t xml:space="preserve"> </w:t>
      </w:r>
      <w:r w:rsidRPr="004E1630">
        <w:rPr>
          <w:sz w:val="24"/>
          <w:szCs w:val="24"/>
        </w:rPr>
        <w:t>и</w:t>
      </w:r>
      <w:r w:rsidR="00F86750" w:rsidRPr="004E1630">
        <w:rPr>
          <w:sz w:val="24"/>
          <w:szCs w:val="24"/>
        </w:rPr>
        <w:t xml:space="preserve"> </w:t>
      </w:r>
      <w:r w:rsidR="00DB798A" w:rsidRPr="004E1630">
        <w:rPr>
          <w:sz w:val="24"/>
          <w:szCs w:val="24"/>
        </w:rPr>
        <w:t>«</w:t>
      </w:r>
      <w:r w:rsidRPr="004E1630">
        <w:rPr>
          <w:sz w:val="24"/>
          <w:szCs w:val="24"/>
        </w:rPr>
        <w:t>против</w:t>
      </w:r>
      <w:r w:rsidR="00DB798A" w:rsidRPr="004E1630">
        <w:rPr>
          <w:sz w:val="24"/>
          <w:szCs w:val="24"/>
        </w:rPr>
        <w:t>»</w:t>
      </w:r>
      <w:r w:rsidR="00F86750" w:rsidRPr="004E1630">
        <w:rPr>
          <w:sz w:val="24"/>
          <w:szCs w:val="24"/>
        </w:rPr>
        <w:t xml:space="preserve"> </w:t>
      </w:r>
      <w:r w:rsidRPr="004E1630">
        <w:rPr>
          <w:sz w:val="24"/>
          <w:szCs w:val="24"/>
        </w:rPr>
        <w:t>голос</w:t>
      </w:r>
      <w:r w:rsidR="00F86750" w:rsidRPr="004E1630">
        <w:rPr>
          <w:sz w:val="24"/>
          <w:szCs w:val="24"/>
        </w:rPr>
        <w:t xml:space="preserve"> </w:t>
      </w:r>
      <w:r w:rsidRPr="004E1630">
        <w:rPr>
          <w:sz w:val="24"/>
          <w:szCs w:val="24"/>
        </w:rPr>
        <w:t>председателя</w:t>
      </w:r>
      <w:r w:rsidR="00F86750" w:rsidRPr="004E1630">
        <w:rPr>
          <w:sz w:val="24"/>
          <w:szCs w:val="24"/>
        </w:rPr>
        <w:t xml:space="preserve"> </w:t>
      </w:r>
      <w:r w:rsidRPr="004E1630">
        <w:rPr>
          <w:sz w:val="24"/>
          <w:szCs w:val="24"/>
        </w:rPr>
        <w:t>Комиссии,</w:t>
      </w:r>
      <w:r w:rsidR="00F86750" w:rsidRPr="004E1630">
        <w:rPr>
          <w:sz w:val="24"/>
          <w:szCs w:val="24"/>
        </w:rPr>
        <w:t xml:space="preserve"> </w:t>
      </w:r>
      <w:r w:rsidRPr="004E1630">
        <w:rPr>
          <w:sz w:val="24"/>
          <w:szCs w:val="24"/>
        </w:rPr>
        <w:t>либо</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его</w:t>
      </w:r>
      <w:r w:rsidR="00F86750" w:rsidRPr="004E1630">
        <w:rPr>
          <w:sz w:val="24"/>
          <w:szCs w:val="24"/>
        </w:rPr>
        <w:t xml:space="preserve"> </w:t>
      </w:r>
      <w:r w:rsidRPr="004E1630">
        <w:rPr>
          <w:sz w:val="24"/>
          <w:szCs w:val="24"/>
        </w:rPr>
        <w:t>отсутствие</w:t>
      </w:r>
      <w:r w:rsidR="00F86750" w:rsidRPr="004E1630">
        <w:rPr>
          <w:sz w:val="24"/>
          <w:szCs w:val="24"/>
        </w:rPr>
        <w:t xml:space="preserve"> </w:t>
      </w:r>
      <w:r w:rsidRPr="004E1630">
        <w:rPr>
          <w:sz w:val="24"/>
          <w:szCs w:val="24"/>
        </w:rPr>
        <w:t>голос</w:t>
      </w:r>
      <w:r w:rsidR="00F86750" w:rsidRPr="004E1630">
        <w:rPr>
          <w:sz w:val="24"/>
          <w:szCs w:val="24"/>
        </w:rPr>
        <w:t xml:space="preserve"> </w:t>
      </w:r>
      <w:r w:rsidRPr="004E1630">
        <w:rPr>
          <w:sz w:val="24"/>
          <w:szCs w:val="24"/>
        </w:rPr>
        <w:t>исполняющего</w:t>
      </w:r>
      <w:r w:rsidR="00F86750" w:rsidRPr="004E1630">
        <w:rPr>
          <w:sz w:val="24"/>
          <w:szCs w:val="24"/>
        </w:rPr>
        <w:t xml:space="preserve"> </w:t>
      </w:r>
      <w:r w:rsidRPr="004E1630">
        <w:rPr>
          <w:sz w:val="24"/>
          <w:szCs w:val="24"/>
        </w:rPr>
        <w:t>обязанности</w:t>
      </w:r>
      <w:r w:rsidR="00F86750" w:rsidRPr="004E1630">
        <w:rPr>
          <w:sz w:val="24"/>
          <w:szCs w:val="24"/>
        </w:rPr>
        <w:t xml:space="preserve"> </w:t>
      </w:r>
      <w:r w:rsidRPr="004E1630">
        <w:rPr>
          <w:sz w:val="24"/>
          <w:szCs w:val="24"/>
        </w:rPr>
        <w:t>председателя</w:t>
      </w:r>
      <w:r w:rsidR="00F86750" w:rsidRPr="004E1630">
        <w:rPr>
          <w:sz w:val="24"/>
          <w:szCs w:val="24"/>
        </w:rPr>
        <w:t xml:space="preserve"> </w:t>
      </w:r>
      <w:r w:rsidRPr="004E1630">
        <w:rPr>
          <w:sz w:val="24"/>
          <w:szCs w:val="24"/>
        </w:rPr>
        <w:t>Комиссии</w:t>
      </w:r>
      <w:r w:rsidR="00F86750" w:rsidRPr="004E1630">
        <w:rPr>
          <w:sz w:val="24"/>
          <w:szCs w:val="24"/>
        </w:rPr>
        <w:t xml:space="preserve"> </w:t>
      </w:r>
      <w:r w:rsidRPr="004E1630">
        <w:rPr>
          <w:sz w:val="24"/>
          <w:szCs w:val="24"/>
        </w:rPr>
        <w:t>является</w:t>
      </w:r>
      <w:r w:rsidR="00F86750" w:rsidRPr="004E1630">
        <w:rPr>
          <w:sz w:val="24"/>
          <w:szCs w:val="24"/>
        </w:rPr>
        <w:t xml:space="preserve"> </w:t>
      </w:r>
      <w:r w:rsidRPr="004E1630">
        <w:rPr>
          <w:sz w:val="24"/>
          <w:szCs w:val="24"/>
        </w:rPr>
        <w:t>решающим.</w:t>
      </w:r>
    </w:p>
    <w:p w:rsidR="002021B7" w:rsidRPr="004E1630" w:rsidRDefault="002021B7" w:rsidP="0028053E">
      <w:pPr>
        <w:shd w:val="clear" w:color="auto" w:fill="FFFFFF"/>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Заседание</w:t>
      </w:r>
      <w:r w:rsidR="00F86750" w:rsidRPr="004E1630">
        <w:rPr>
          <w:sz w:val="24"/>
          <w:szCs w:val="24"/>
        </w:rPr>
        <w:t xml:space="preserve"> </w:t>
      </w:r>
      <w:r w:rsidRPr="004E1630">
        <w:rPr>
          <w:sz w:val="24"/>
          <w:szCs w:val="24"/>
        </w:rPr>
        <w:t>Комиссии</w:t>
      </w:r>
      <w:r w:rsidR="00F86750" w:rsidRPr="004E1630">
        <w:rPr>
          <w:sz w:val="24"/>
          <w:szCs w:val="24"/>
        </w:rPr>
        <w:t xml:space="preserve"> </w:t>
      </w:r>
      <w:r w:rsidRPr="004E1630">
        <w:rPr>
          <w:sz w:val="24"/>
          <w:szCs w:val="24"/>
        </w:rPr>
        <w:t>оформляется</w:t>
      </w:r>
      <w:r w:rsidR="00F86750" w:rsidRPr="004E1630">
        <w:rPr>
          <w:sz w:val="24"/>
          <w:szCs w:val="24"/>
        </w:rPr>
        <w:t xml:space="preserve"> </w:t>
      </w:r>
      <w:r w:rsidRPr="004E1630">
        <w:rPr>
          <w:sz w:val="24"/>
          <w:szCs w:val="24"/>
        </w:rPr>
        <w:t>протоколом,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котором</w:t>
      </w:r>
      <w:r w:rsidR="00F86750" w:rsidRPr="004E1630">
        <w:rPr>
          <w:sz w:val="24"/>
          <w:szCs w:val="24"/>
        </w:rPr>
        <w:t xml:space="preserve"> </w:t>
      </w:r>
      <w:r w:rsidRPr="004E1630">
        <w:rPr>
          <w:sz w:val="24"/>
          <w:szCs w:val="24"/>
        </w:rPr>
        <w:t>фиксируются</w:t>
      </w:r>
      <w:r w:rsidR="00F86750" w:rsidRPr="004E1630">
        <w:rPr>
          <w:sz w:val="24"/>
          <w:szCs w:val="24"/>
        </w:rPr>
        <w:t xml:space="preserve"> </w:t>
      </w:r>
      <w:r w:rsidRPr="004E1630">
        <w:rPr>
          <w:sz w:val="24"/>
          <w:szCs w:val="24"/>
        </w:rPr>
        <w:t>вопросы,</w:t>
      </w:r>
      <w:r w:rsidR="00F86750" w:rsidRPr="004E1630">
        <w:rPr>
          <w:sz w:val="24"/>
          <w:szCs w:val="24"/>
        </w:rPr>
        <w:t xml:space="preserve"> </w:t>
      </w:r>
      <w:r w:rsidRPr="004E1630">
        <w:rPr>
          <w:sz w:val="24"/>
          <w:szCs w:val="24"/>
        </w:rPr>
        <w:t>внесенные</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ее</w:t>
      </w:r>
      <w:r w:rsidR="00F86750" w:rsidRPr="004E1630">
        <w:rPr>
          <w:sz w:val="24"/>
          <w:szCs w:val="24"/>
        </w:rPr>
        <w:t xml:space="preserve"> </w:t>
      </w:r>
      <w:r w:rsidRPr="004E1630">
        <w:rPr>
          <w:sz w:val="24"/>
          <w:szCs w:val="24"/>
        </w:rPr>
        <w:t>рассмотрение,</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принятые</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ним</w:t>
      </w:r>
      <w:r w:rsidR="00F86750" w:rsidRPr="004E1630">
        <w:rPr>
          <w:sz w:val="24"/>
          <w:szCs w:val="24"/>
        </w:rPr>
        <w:t xml:space="preserve"> </w:t>
      </w:r>
      <w:r w:rsidRPr="004E1630">
        <w:rPr>
          <w:sz w:val="24"/>
          <w:szCs w:val="24"/>
        </w:rPr>
        <w:t>решения.</w:t>
      </w:r>
      <w:r w:rsidR="00F86750" w:rsidRPr="004E1630">
        <w:rPr>
          <w:sz w:val="24"/>
          <w:szCs w:val="24"/>
        </w:rPr>
        <w:t xml:space="preserve"> </w:t>
      </w:r>
      <w:r w:rsidRPr="004E1630">
        <w:rPr>
          <w:sz w:val="24"/>
          <w:szCs w:val="24"/>
        </w:rPr>
        <w:t>Протокол</w:t>
      </w:r>
      <w:r w:rsidR="00F86750" w:rsidRPr="004E1630">
        <w:rPr>
          <w:sz w:val="24"/>
          <w:szCs w:val="24"/>
        </w:rPr>
        <w:t xml:space="preserve"> </w:t>
      </w:r>
      <w:r w:rsidRPr="004E1630">
        <w:rPr>
          <w:sz w:val="24"/>
          <w:szCs w:val="24"/>
        </w:rPr>
        <w:t>подписывается</w:t>
      </w:r>
      <w:r w:rsidR="00F86750" w:rsidRPr="004E1630">
        <w:rPr>
          <w:sz w:val="24"/>
          <w:szCs w:val="24"/>
        </w:rPr>
        <w:t xml:space="preserve"> </w:t>
      </w:r>
      <w:r w:rsidRPr="004E1630">
        <w:rPr>
          <w:sz w:val="24"/>
          <w:szCs w:val="24"/>
        </w:rPr>
        <w:t>председателем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всеми</w:t>
      </w:r>
      <w:r w:rsidR="00F86750" w:rsidRPr="004E1630">
        <w:rPr>
          <w:sz w:val="24"/>
          <w:szCs w:val="24"/>
        </w:rPr>
        <w:t xml:space="preserve"> </w:t>
      </w:r>
      <w:r w:rsidRPr="004E1630">
        <w:rPr>
          <w:sz w:val="24"/>
          <w:szCs w:val="24"/>
        </w:rPr>
        <w:t>членами</w:t>
      </w:r>
      <w:r w:rsidR="00F86750" w:rsidRPr="004E1630">
        <w:rPr>
          <w:sz w:val="24"/>
          <w:szCs w:val="24"/>
        </w:rPr>
        <w:t xml:space="preserve"> </w:t>
      </w:r>
      <w:r w:rsidRPr="004E1630">
        <w:rPr>
          <w:sz w:val="24"/>
          <w:szCs w:val="24"/>
        </w:rPr>
        <w:t>данной</w:t>
      </w:r>
      <w:r w:rsidR="00F86750" w:rsidRPr="004E1630">
        <w:rPr>
          <w:sz w:val="24"/>
          <w:szCs w:val="24"/>
        </w:rPr>
        <w:t xml:space="preserve"> </w:t>
      </w:r>
      <w:r w:rsidRPr="004E1630">
        <w:rPr>
          <w:sz w:val="24"/>
          <w:szCs w:val="24"/>
        </w:rPr>
        <w:t>комиссии,</w:t>
      </w:r>
      <w:r w:rsidR="00F86750" w:rsidRPr="004E1630">
        <w:rPr>
          <w:sz w:val="24"/>
          <w:szCs w:val="24"/>
        </w:rPr>
        <w:t xml:space="preserve"> </w:t>
      </w:r>
      <w:r w:rsidRPr="004E1630">
        <w:rPr>
          <w:sz w:val="24"/>
          <w:szCs w:val="24"/>
        </w:rPr>
        <w:t>принимавшими</w:t>
      </w:r>
      <w:r w:rsidR="00F86750" w:rsidRPr="004E1630">
        <w:rPr>
          <w:sz w:val="24"/>
          <w:szCs w:val="24"/>
        </w:rPr>
        <w:t xml:space="preserve"> </w:t>
      </w:r>
      <w:r w:rsidRPr="004E1630">
        <w:rPr>
          <w:sz w:val="24"/>
          <w:szCs w:val="24"/>
        </w:rPr>
        <w:t>участие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заседании.</w:t>
      </w:r>
    </w:p>
    <w:p w:rsidR="002021B7" w:rsidRPr="004E1630" w:rsidRDefault="002021B7" w:rsidP="0028053E">
      <w:pPr>
        <w:shd w:val="clear" w:color="auto" w:fill="FFFFFF"/>
        <w:jc w:val="both"/>
        <w:rPr>
          <w:sz w:val="24"/>
          <w:szCs w:val="24"/>
        </w:rPr>
      </w:pPr>
    </w:p>
    <w:p w:rsidR="004E5343" w:rsidRPr="004E1630" w:rsidRDefault="004E5343" w:rsidP="0028053E">
      <w:pPr>
        <w:shd w:val="clear" w:color="auto" w:fill="FFFFFF"/>
        <w:jc w:val="both"/>
        <w:rPr>
          <w:sz w:val="24"/>
          <w:szCs w:val="24"/>
        </w:rPr>
      </w:pPr>
    </w:p>
    <w:p w:rsidR="002021B7" w:rsidRPr="004E1630" w:rsidRDefault="002021B7" w:rsidP="004E5343">
      <w:pPr>
        <w:jc w:val="center"/>
        <w:outlineLvl w:val="2"/>
        <w:rPr>
          <w:b/>
          <w:iCs/>
          <w:sz w:val="24"/>
          <w:szCs w:val="24"/>
        </w:rPr>
      </w:pPr>
      <w:bookmarkStart w:id="51" w:name="_Toc433729364"/>
      <w:bookmarkStart w:id="52" w:name="_Toc412129378"/>
      <w:r w:rsidRPr="004E1630">
        <w:rPr>
          <w:b/>
          <w:iCs/>
          <w:sz w:val="24"/>
          <w:szCs w:val="24"/>
        </w:rPr>
        <w:t>Глава</w:t>
      </w:r>
      <w:r w:rsidR="00F86750" w:rsidRPr="004E1630">
        <w:rPr>
          <w:b/>
          <w:iCs/>
          <w:sz w:val="24"/>
          <w:szCs w:val="24"/>
        </w:rPr>
        <w:t xml:space="preserve"> </w:t>
      </w:r>
      <w:r w:rsidRPr="004E1630">
        <w:rPr>
          <w:b/>
          <w:iCs/>
          <w:sz w:val="24"/>
          <w:szCs w:val="24"/>
        </w:rPr>
        <w:t>3.</w:t>
      </w:r>
      <w:r w:rsidR="00F86750" w:rsidRPr="004E1630">
        <w:rPr>
          <w:b/>
          <w:iCs/>
          <w:sz w:val="24"/>
          <w:szCs w:val="24"/>
        </w:rPr>
        <w:t xml:space="preserve"> </w:t>
      </w:r>
      <w:r w:rsidRPr="004E1630">
        <w:rPr>
          <w:b/>
          <w:iCs/>
          <w:sz w:val="24"/>
          <w:szCs w:val="24"/>
        </w:rPr>
        <w:t>ПОЛОЖЕНИЕ</w:t>
      </w:r>
      <w:r w:rsidR="00F86750" w:rsidRPr="004E1630">
        <w:rPr>
          <w:b/>
          <w:iCs/>
          <w:sz w:val="24"/>
          <w:szCs w:val="24"/>
        </w:rPr>
        <w:t xml:space="preserve"> </w:t>
      </w:r>
      <w:r w:rsidRPr="004E1630">
        <w:rPr>
          <w:b/>
          <w:iCs/>
          <w:sz w:val="24"/>
          <w:szCs w:val="24"/>
        </w:rPr>
        <w:t>ОБ</w:t>
      </w:r>
      <w:r w:rsidR="00F86750" w:rsidRPr="004E1630">
        <w:rPr>
          <w:b/>
          <w:iCs/>
          <w:sz w:val="24"/>
          <w:szCs w:val="24"/>
        </w:rPr>
        <w:t xml:space="preserve"> </w:t>
      </w:r>
      <w:r w:rsidRPr="004E1630">
        <w:rPr>
          <w:b/>
          <w:iCs/>
          <w:sz w:val="24"/>
          <w:szCs w:val="24"/>
        </w:rPr>
        <w:t>ИЗМЕНЕНИИ</w:t>
      </w:r>
      <w:r w:rsidR="00F86750" w:rsidRPr="004E1630">
        <w:rPr>
          <w:b/>
          <w:iCs/>
          <w:sz w:val="24"/>
          <w:szCs w:val="24"/>
        </w:rPr>
        <w:t xml:space="preserve"> </w:t>
      </w:r>
      <w:r w:rsidRPr="004E1630">
        <w:rPr>
          <w:b/>
          <w:iCs/>
          <w:sz w:val="24"/>
          <w:szCs w:val="24"/>
        </w:rPr>
        <w:t>ВИДОВ</w:t>
      </w:r>
      <w:r w:rsidR="00F86750" w:rsidRPr="004E1630">
        <w:rPr>
          <w:b/>
          <w:iCs/>
          <w:sz w:val="24"/>
          <w:szCs w:val="24"/>
        </w:rPr>
        <w:t xml:space="preserve"> </w:t>
      </w:r>
      <w:r w:rsidRPr="004E1630">
        <w:rPr>
          <w:b/>
          <w:iCs/>
          <w:sz w:val="24"/>
          <w:szCs w:val="24"/>
        </w:rPr>
        <w:t>РАЗРЕШЕННОГО</w:t>
      </w:r>
      <w:r w:rsidR="00F86750" w:rsidRPr="004E1630">
        <w:rPr>
          <w:b/>
          <w:iCs/>
          <w:sz w:val="24"/>
          <w:szCs w:val="24"/>
        </w:rPr>
        <w:t xml:space="preserve"> </w:t>
      </w:r>
      <w:r w:rsidRPr="004E1630">
        <w:rPr>
          <w:b/>
          <w:iCs/>
          <w:sz w:val="24"/>
          <w:szCs w:val="24"/>
        </w:rPr>
        <w:t>ИСПОЛЬЗОВАНИЯ</w:t>
      </w:r>
      <w:r w:rsidR="00F86750" w:rsidRPr="004E1630">
        <w:rPr>
          <w:b/>
          <w:iCs/>
          <w:sz w:val="24"/>
          <w:szCs w:val="24"/>
        </w:rPr>
        <w:t xml:space="preserve"> </w:t>
      </w:r>
      <w:r w:rsidRPr="004E1630">
        <w:rPr>
          <w:b/>
          <w:iCs/>
          <w:sz w:val="24"/>
          <w:szCs w:val="24"/>
        </w:rPr>
        <w:t>ЗЕМЕЛЬНЫХ</w:t>
      </w:r>
      <w:r w:rsidR="00F86750" w:rsidRPr="004E1630">
        <w:rPr>
          <w:b/>
          <w:iCs/>
          <w:sz w:val="24"/>
          <w:szCs w:val="24"/>
        </w:rPr>
        <w:t xml:space="preserve"> </w:t>
      </w:r>
      <w:r w:rsidRPr="004E1630">
        <w:rPr>
          <w:b/>
          <w:iCs/>
          <w:sz w:val="24"/>
          <w:szCs w:val="24"/>
        </w:rPr>
        <w:t>УЧАСТКОВ</w:t>
      </w:r>
      <w:r w:rsidR="00F86750" w:rsidRPr="004E1630">
        <w:rPr>
          <w:b/>
          <w:iCs/>
          <w:sz w:val="24"/>
          <w:szCs w:val="24"/>
        </w:rPr>
        <w:t xml:space="preserve"> </w:t>
      </w:r>
      <w:r w:rsidRPr="004E1630">
        <w:rPr>
          <w:b/>
          <w:iCs/>
          <w:sz w:val="24"/>
          <w:szCs w:val="24"/>
        </w:rPr>
        <w:t>И</w:t>
      </w:r>
      <w:r w:rsidR="00F86750" w:rsidRPr="004E1630">
        <w:rPr>
          <w:b/>
          <w:iCs/>
          <w:sz w:val="24"/>
          <w:szCs w:val="24"/>
        </w:rPr>
        <w:t xml:space="preserve"> </w:t>
      </w:r>
      <w:r w:rsidRPr="004E1630">
        <w:rPr>
          <w:b/>
          <w:iCs/>
          <w:sz w:val="24"/>
          <w:szCs w:val="24"/>
        </w:rPr>
        <w:t>ОБЪЕКТОВ</w:t>
      </w:r>
      <w:r w:rsidR="00F86750" w:rsidRPr="004E1630">
        <w:rPr>
          <w:b/>
          <w:iCs/>
          <w:sz w:val="24"/>
          <w:szCs w:val="24"/>
        </w:rPr>
        <w:t xml:space="preserve"> </w:t>
      </w:r>
      <w:r w:rsidRPr="004E1630">
        <w:rPr>
          <w:b/>
          <w:iCs/>
          <w:sz w:val="24"/>
          <w:szCs w:val="24"/>
        </w:rPr>
        <w:t>КАПИТАЛЬНОГО</w:t>
      </w:r>
      <w:r w:rsidR="00F86750" w:rsidRPr="004E1630">
        <w:rPr>
          <w:b/>
          <w:iCs/>
          <w:sz w:val="24"/>
          <w:szCs w:val="24"/>
        </w:rPr>
        <w:t xml:space="preserve"> </w:t>
      </w:r>
      <w:r w:rsidRPr="004E1630">
        <w:rPr>
          <w:b/>
          <w:iCs/>
          <w:sz w:val="24"/>
          <w:szCs w:val="24"/>
        </w:rPr>
        <w:t>СТРОИТЕЛЬСТВА</w:t>
      </w:r>
      <w:r w:rsidR="00F86750" w:rsidRPr="004E1630">
        <w:rPr>
          <w:b/>
          <w:iCs/>
          <w:sz w:val="24"/>
          <w:szCs w:val="24"/>
        </w:rPr>
        <w:t xml:space="preserve"> </w:t>
      </w:r>
      <w:r w:rsidRPr="004E1630">
        <w:rPr>
          <w:b/>
          <w:iCs/>
          <w:sz w:val="24"/>
          <w:szCs w:val="24"/>
        </w:rPr>
        <w:t>ФИЗИЧЕСКИМИ</w:t>
      </w:r>
      <w:r w:rsidR="00F86750" w:rsidRPr="004E1630">
        <w:rPr>
          <w:b/>
          <w:iCs/>
          <w:sz w:val="24"/>
          <w:szCs w:val="24"/>
        </w:rPr>
        <w:t xml:space="preserve"> </w:t>
      </w:r>
      <w:r w:rsidRPr="004E1630">
        <w:rPr>
          <w:b/>
          <w:iCs/>
          <w:sz w:val="24"/>
          <w:szCs w:val="24"/>
        </w:rPr>
        <w:t>И</w:t>
      </w:r>
      <w:r w:rsidR="00F86750" w:rsidRPr="004E1630">
        <w:rPr>
          <w:b/>
          <w:iCs/>
          <w:sz w:val="24"/>
          <w:szCs w:val="24"/>
        </w:rPr>
        <w:t xml:space="preserve"> </w:t>
      </w:r>
      <w:r w:rsidRPr="004E1630">
        <w:rPr>
          <w:b/>
          <w:iCs/>
          <w:sz w:val="24"/>
          <w:szCs w:val="24"/>
        </w:rPr>
        <w:t>ЮРИДИЧЕСКИМИ</w:t>
      </w:r>
      <w:r w:rsidR="00F86750" w:rsidRPr="004E1630">
        <w:rPr>
          <w:b/>
          <w:iCs/>
          <w:sz w:val="24"/>
          <w:szCs w:val="24"/>
        </w:rPr>
        <w:t xml:space="preserve"> </w:t>
      </w:r>
      <w:r w:rsidRPr="004E1630">
        <w:rPr>
          <w:b/>
          <w:iCs/>
          <w:sz w:val="24"/>
          <w:szCs w:val="24"/>
        </w:rPr>
        <w:t>ЛИЦАМИ</w:t>
      </w:r>
      <w:bookmarkEnd w:id="51"/>
    </w:p>
    <w:bookmarkEnd w:id="52"/>
    <w:p w:rsidR="004E5343" w:rsidRPr="004E1630" w:rsidRDefault="004E5343" w:rsidP="004E5343">
      <w:pPr>
        <w:pStyle w:val="s1"/>
        <w:shd w:val="clear" w:color="auto" w:fill="FFFFFF"/>
        <w:spacing w:before="0" w:beforeAutospacing="0" w:after="0" w:afterAutospacing="0"/>
        <w:jc w:val="both"/>
      </w:pPr>
    </w:p>
    <w:p w:rsidR="00717EC2" w:rsidRPr="004E1630" w:rsidRDefault="00717EC2" w:rsidP="0028053E">
      <w:pPr>
        <w:pStyle w:val="s1"/>
        <w:shd w:val="clear" w:color="auto" w:fill="FFFFFF"/>
        <w:spacing w:before="0" w:beforeAutospacing="0" w:after="0" w:afterAutospacing="0"/>
        <w:ind w:firstLine="709"/>
        <w:jc w:val="both"/>
      </w:pPr>
      <w:r w:rsidRPr="004E1630">
        <w:t>До</w:t>
      </w:r>
      <w:r w:rsidR="00F86750" w:rsidRPr="004E1630">
        <w:t xml:space="preserve"> </w:t>
      </w:r>
      <w:r w:rsidRPr="004E1630">
        <w:t>установления</w:t>
      </w:r>
      <w:r w:rsidR="00F86750" w:rsidRPr="004E1630">
        <w:t xml:space="preserve"> </w:t>
      </w:r>
      <w:r w:rsidRPr="004E1630">
        <w:t>градостроительных</w:t>
      </w:r>
      <w:r w:rsidR="00F86750" w:rsidRPr="004E1630">
        <w:t xml:space="preserve"> </w:t>
      </w:r>
      <w:r w:rsidRPr="004E1630">
        <w:t>регламентов</w:t>
      </w:r>
      <w:r w:rsidR="00F86750" w:rsidRPr="004E1630">
        <w:t xml:space="preserve"> </w:t>
      </w:r>
      <w:r w:rsidRPr="004E1630">
        <w:t>в</w:t>
      </w:r>
      <w:r w:rsidR="00F86750" w:rsidRPr="004E1630">
        <w:t xml:space="preserve"> </w:t>
      </w:r>
      <w:r w:rsidRPr="004E1630">
        <w:t>отношении</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включенных</w:t>
      </w:r>
      <w:r w:rsidR="00F86750" w:rsidRPr="004E1630">
        <w:t xml:space="preserve"> </w:t>
      </w:r>
      <w:r w:rsidRPr="004E1630">
        <w:t>в</w:t>
      </w:r>
      <w:r w:rsidR="00F86750" w:rsidRPr="004E1630">
        <w:t xml:space="preserve"> </w:t>
      </w:r>
      <w:r w:rsidRPr="004E1630">
        <w:t>границы</w:t>
      </w:r>
      <w:r w:rsidR="00F86750" w:rsidRPr="004E1630">
        <w:t xml:space="preserve"> </w:t>
      </w:r>
      <w:r w:rsidRPr="004E1630">
        <w:t>населенных</w:t>
      </w:r>
      <w:r w:rsidR="00F86750" w:rsidRPr="004E1630">
        <w:t xml:space="preserve"> </w:t>
      </w:r>
      <w:r w:rsidRPr="004E1630">
        <w:t>пунктов</w:t>
      </w:r>
      <w:r w:rsidR="00F86750" w:rsidRPr="004E1630">
        <w:t xml:space="preserve"> </w:t>
      </w:r>
      <w:r w:rsidRPr="004E1630">
        <w:t>из</w:t>
      </w:r>
      <w:r w:rsidR="00F86750" w:rsidRPr="004E1630">
        <w:t xml:space="preserve"> </w:t>
      </w:r>
      <w:r w:rsidRPr="004E1630">
        <w:t>земель</w:t>
      </w:r>
      <w:r w:rsidR="00F86750" w:rsidRPr="004E1630">
        <w:t xml:space="preserve"> </w:t>
      </w:r>
      <w:r w:rsidRPr="004E1630">
        <w:t>лесного</w:t>
      </w:r>
      <w:r w:rsidR="00F86750" w:rsidRPr="004E1630">
        <w:t xml:space="preserve"> </w:t>
      </w:r>
      <w:r w:rsidRPr="004E1630">
        <w:t>фонда</w:t>
      </w:r>
      <w:r w:rsidR="00F86750" w:rsidRPr="004E1630">
        <w:t xml:space="preserve"> </w:t>
      </w:r>
      <w:r w:rsidRPr="004E1630">
        <w:t>(за</w:t>
      </w:r>
      <w:r w:rsidR="00F86750" w:rsidRPr="004E1630">
        <w:t xml:space="preserve"> </w:t>
      </w:r>
      <w:r w:rsidRPr="004E1630">
        <w:t>исключением</w:t>
      </w:r>
      <w:r w:rsidR="00F86750" w:rsidRPr="004E1630">
        <w:t xml:space="preserve"> </w:t>
      </w:r>
      <w:r w:rsidRPr="004E1630">
        <w:t>лесных</w:t>
      </w:r>
      <w:r w:rsidR="00F86750" w:rsidRPr="004E1630">
        <w:t xml:space="preserve"> </w:t>
      </w:r>
      <w:r w:rsidRPr="004E1630">
        <w:t>участков,</w:t>
      </w:r>
      <w:r w:rsidR="00F86750" w:rsidRPr="004E1630">
        <w:t xml:space="preserve"> </w:t>
      </w:r>
      <w:r w:rsidRPr="004E1630">
        <w:t>которые</w:t>
      </w:r>
      <w:r w:rsidR="00F86750" w:rsidRPr="004E1630">
        <w:t xml:space="preserve"> </w:t>
      </w:r>
      <w:r w:rsidRPr="004E1630">
        <w:t>до</w:t>
      </w:r>
      <w:r w:rsidR="00F86750" w:rsidRPr="004E1630">
        <w:t xml:space="preserve"> </w:t>
      </w:r>
      <w:r w:rsidRPr="004E1630">
        <w:t>1</w:t>
      </w:r>
      <w:r w:rsidR="00F86750" w:rsidRPr="004E1630">
        <w:t xml:space="preserve"> </w:t>
      </w:r>
      <w:r w:rsidRPr="004E1630">
        <w:t>января</w:t>
      </w:r>
      <w:r w:rsidR="00F86750" w:rsidRPr="004E1630">
        <w:t xml:space="preserve"> </w:t>
      </w:r>
      <w:r w:rsidRPr="004E1630">
        <w:t>2016</w:t>
      </w:r>
      <w:r w:rsidR="00F86750" w:rsidRPr="004E1630">
        <w:t xml:space="preserve"> </w:t>
      </w:r>
      <w:r w:rsidRPr="004E1630">
        <w:t>года</w:t>
      </w:r>
      <w:r w:rsidR="00F86750" w:rsidRPr="004E1630">
        <w:t xml:space="preserve"> </w:t>
      </w:r>
      <w:r w:rsidRPr="004E1630">
        <w:t>предоставлены</w:t>
      </w:r>
      <w:r w:rsidR="00F86750" w:rsidRPr="004E1630">
        <w:t xml:space="preserve"> </w:t>
      </w:r>
      <w:r w:rsidRPr="004E1630">
        <w:t>гражданам</w:t>
      </w:r>
      <w:r w:rsidR="00F86750" w:rsidRPr="004E1630">
        <w:t xml:space="preserve"> </w:t>
      </w:r>
      <w:r w:rsidRPr="004E1630">
        <w:t>или</w:t>
      </w:r>
      <w:r w:rsidR="00F86750" w:rsidRPr="004E1630">
        <w:t xml:space="preserve"> </w:t>
      </w:r>
      <w:r w:rsidRPr="004E1630">
        <w:t>юридическим</w:t>
      </w:r>
      <w:r w:rsidR="00F86750" w:rsidRPr="004E1630">
        <w:t xml:space="preserve"> </w:t>
      </w:r>
      <w:r w:rsidRPr="004E1630">
        <w:t>лицам</w:t>
      </w:r>
      <w:r w:rsidR="00F86750" w:rsidRPr="004E1630">
        <w:t xml:space="preserve"> </w:t>
      </w:r>
      <w:r w:rsidRPr="004E1630">
        <w:t>либо</w:t>
      </w:r>
      <w:r w:rsidR="00F86750" w:rsidRPr="004E1630">
        <w:t xml:space="preserve"> </w:t>
      </w:r>
      <w:r w:rsidRPr="004E1630">
        <w:t>на</w:t>
      </w:r>
      <w:r w:rsidR="00F86750" w:rsidRPr="004E1630">
        <w:t xml:space="preserve"> </w:t>
      </w:r>
      <w:r w:rsidRPr="004E1630">
        <w:t>которых</w:t>
      </w:r>
      <w:r w:rsidR="00F86750" w:rsidRPr="004E1630">
        <w:t xml:space="preserve"> </w:t>
      </w:r>
      <w:r w:rsidRPr="004E1630">
        <w:t>расположены</w:t>
      </w:r>
      <w:r w:rsidR="00F86750" w:rsidRPr="004E1630">
        <w:t xml:space="preserve"> </w:t>
      </w:r>
      <w:r w:rsidRPr="004E1630">
        <w:t>объекты</w:t>
      </w:r>
      <w:r w:rsidR="00F86750" w:rsidRPr="004E1630">
        <w:t xml:space="preserve"> </w:t>
      </w:r>
      <w:r w:rsidRPr="004E1630">
        <w:t>недвижимого</w:t>
      </w:r>
      <w:r w:rsidR="00F86750" w:rsidRPr="004E1630">
        <w:t xml:space="preserve"> </w:t>
      </w:r>
      <w:r w:rsidRPr="004E1630">
        <w:t>имущества,</w:t>
      </w:r>
      <w:r w:rsidR="00F86750" w:rsidRPr="004E1630">
        <w:t xml:space="preserve"> </w:t>
      </w:r>
      <w:r w:rsidRPr="004E1630">
        <w:t>права</w:t>
      </w:r>
      <w:r w:rsidR="00F86750" w:rsidRPr="004E1630">
        <w:t xml:space="preserve"> </w:t>
      </w:r>
      <w:r w:rsidRPr="004E1630">
        <w:t>на</w:t>
      </w:r>
      <w:r w:rsidR="00F86750" w:rsidRPr="004E1630">
        <w:t xml:space="preserve"> </w:t>
      </w:r>
      <w:r w:rsidRPr="004E1630">
        <w:t>которые</w:t>
      </w:r>
      <w:r w:rsidR="00F86750" w:rsidRPr="004E1630">
        <w:t xml:space="preserve"> </w:t>
      </w:r>
      <w:r w:rsidRPr="004E1630">
        <w:t>возникли</w:t>
      </w:r>
      <w:r w:rsidR="00F86750" w:rsidRPr="004E1630">
        <w:t xml:space="preserve"> </w:t>
      </w:r>
      <w:r w:rsidRPr="004E1630">
        <w:t>до</w:t>
      </w:r>
      <w:r w:rsidR="00F86750" w:rsidRPr="004E1630">
        <w:t xml:space="preserve"> </w:t>
      </w:r>
      <w:r w:rsidRPr="004E1630">
        <w:t>1</w:t>
      </w:r>
      <w:r w:rsidR="00F86750" w:rsidRPr="004E1630">
        <w:t xml:space="preserve"> </w:t>
      </w:r>
      <w:r w:rsidRPr="004E1630">
        <w:t>января</w:t>
      </w:r>
      <w:r w:rsidR="00F86750" w:rsidRPr="004E1630">
        <w:t xml:space="preserve"> </w:t>
      </w:r>
      <w:r w:rsidRPr="004E1630">
        <w:t>2016</w:t>
      </w:r>
      <w:r w:rsidR="00F86750" w:rsidRPr="004E1630">
        <w:t xml:space="preserve"> </w:t>
      </w:r>
      <w:r w:rsidRPr="004E1630">
        <w:t>года,</w:t>
      </w:r>
      <w:r w:rsidR="00F86750" w:rsidRPr="004E1630">
        <w:t xml:space="preserve"> </w:t>
      </w:r>
      <w:r w:rsidRPr="004E1630">
        <w:t>и</w:t>
      </w:r>
      <w:r w:rsidR="00F86750" w:rsidRPr="004E1630">
        <w:t xml:space="preserve"> </w:t>
      </w:r>
      <w:r w:rsidRPr="004E1630">
        <w:t>разрешенное</w:t>
      </w:r>
      <w:r w:rsidR="00F86750" w:rsidRPr="004E1630">
        <w:t xml:space="preserve"> </w:t>
      </w:r>
      <w:r w:rsidRPr="004E1630">
        <w:t>использование</w:t>
      </w:r>
      <w:r w:rsidR="00F86750" w:rsidRPr="004E1630">
        <w:t xml:space="preserve"> </w:t>
      </w:r>
      <w:r w:rsidRPr="004E1630">
        <w:t>либо</w:t>
      </w:r>
      <w:r w:rsidR="00F86750" w:rsidRPr="004E1630">
        <w:t xml:space="preserve"> </w:t>
      </w:r>
      <w:r w:rsidRPr="004E1630">
        <w:t>назначение</w:t>
      </w:r>
      <w:r w:rsidR="00F86750" w:rsidRPr="004E1630">
        <w:t xml:space="preserve"> </w:t>
      </w:r>
      <w:r w:rsidRPr="004E1630">
        <w:t>которых</w:t>
      </w:r>
      <w:r w:rsidR="00F86750" w:rsidRPr="004E1630">
        <w:t xml:space="preserve"> </w:t>
      </w:r>
      <w:r w:rsidRPr="004E1630">
        <w:t>до</w:t>
      </w:r>
      <w:r w:rsidR="00F86750" w:rsidRPr="004E1630">
        <w:t xml:space="preserve"> </w:t>
      </w:r>
      <w:r w:rsidRPr="004E1630">
        <w:t>их</w:t>
      </w:r>
      <w:r w:rsidR="00F86750" w:rsidRPr="004E1630">
        <w:t xml:space="preserve"> </w:t>
      </w:r>
      <w:r w:rsidRPr="004E1630">
        <w:t>включения</w:t>
      </w:r>
      <w:r w:rsidR="00F86750" w:rsidRPr="004E1630">
        <w:t xml:space="preserve"> </w:t>
      </w:r>
      <w:r w:rsidRPr="004E1630">
        <w:t>в</w:t>
      </w:r>
      <w:r w:rsidR="00F86750" w:rsidRPr="004E1630">
        <w:t xml:space="preserve"> </w:t>
      </w:r>
      <w:r w:rsidRPr="004E1630">
        <w:t>границы</w:t>
      </w:r>
      <w:r w:rsidR="00F86750" w:rsidRPr="004E1630">
        <w:t xml:space="preserve"> </w:t>
      </w:r>
      <w:r w:rsidRPr="004E1630">
        <w:t>населенного</w:t>
      </w:r>
      <w:r w:rsidR="00F86750" w:rsidRPr="004E1630">
        <w:t xml:space="preserve"> </w:t>
      </w:r>
      <w:r w:rsidRPr="004E1630">
        <w:t>пункта</w:t>
      </w:r>
      <w:r w:rsidR="00F86750" w:rsidRPr="004E1630">
        <w:t xml:space="preserve"> </w:t>
      </w:r>
      <w:r w:rsidRPr="004E1630">
        <w:t>не</w:t>
      </w:r>
      <w:r w:rsidR="00F86750" w:rsidRPr="004E1630">
        <w:t xml:space="preserve"> </w:t>
      </w:r>
      <w:r w:rsidRPr="004E1630">
        <w:t>было</w:t>
      </w:r>
      <w:r w:rsidR="00F86750" w:rsidRPr="004E1630">
        <w:t xml:space="preserve"> </w:t>
      </w:r>
      <w:r w:rsidRPr="004E1630">
        <w:t>связано</w:t>
      </w:r>
      <w:r w:rsidR="00F86750" w:rsidRPr="004E1630">
        <w:t xml:space="preserve"> </w:t>
      </w:r>
      <w:r w:rsidRPr="004E1630">
        <w:t>с</w:t>
      </w:r>
      <w:r w:rsidR="00F86750" w:rsidRPr="004E1630">
        <w:t xml:space="preserve"> </w:t>
      </w:r>
      <w:r w:rsidRPr="004E1630">
        <w:t>использованием</w:t>
      </w:r>
      <w:r w:rsidR="00F86750" w:rsidRPr="004E1630">
        <w:t xml:space="preserve"> </w:t>
      </w:r>
      <w:r w:rsidRPr="004E1630">
        <w:t>лесов),</w:t>
      </w:r>
      <w:r w:rsidR="00F86750" w:rsidRPr="004E1630">
        <w:t xml:space="preserve"> </w:t>
      </w:r>
      <w:r w:rsidRPr="004E1630">
        <w:t>такие</w:t>
      </w:r>
      <w:r w:rsidR="00F86750" w:rsidRPr="004E1630">
        <w:t xml:space="preserve"> </w:t>
      </w:r>
      <w:r w:rsidRPr="004E1630">
        <w:t>земельные</w:t>
      </w:r>
      <w:r w:rsidR="00F86750" w:rsidRPr="004E1630">
        <w:t xml:space="preserve"> </w:t>
      </w:r>
      <w:r w:rsidRPr="004E1630">
        <w:t>участки</w:t>
      </w:r>
      <w:r w:rsidR="00F86750" w:rsidRPr="004E1630">
        <w:t xml:space="preserve"> </w:t>
      </w:r>
      <w:r w:rsidRPr="004E1630">
        <w:t>используются</w:t>
      </w:r>
      <w:r w:rsidR="00F86750" w:rsidRPr="004E1630">
        <w:t xml:space="preserve"> </w:t>
      </w:r>
      <w:r w:rsidRPr="004E1630">
        <w:t>с</w:t>
      </w:r>
      <w:r w:rsidR="00F86750" w:rsidRPr="004E1630">
        <w:t xml:space="preserve"> </w:t>
      </w:r>
      <w:r w:rsidRPr="004E1630">
        <w:t>учетом</w:t>
      </w:r>
      <w:r w:rsidR="00F86750" w:rsidRPr="004E1630">
        <w:t xml:space="preserve"> </w:t>
      </w:r>
      <w:r w:rsidRPr="004E1630">
        <w:t>ограничений,</w:t>
      </w:r>
      <w:r w:rsidR="00F86750" w:rsidRPr="004E1630">
        <w:t xml:space="preserve"> </w:t>
      </w:r>
      <w:r w:rsidRPr="004E1630">
        <w:t>установленных</w:t>
      </w:r>
      <w:r w:rsidR="00F86750" w:rsidRPr="004E1630">
        <w:t xml:space="preserve"> </w:t>
      </w:r>
      <w:r w:rsidRPr="004E1630">
        <w:t>при</w:t>
      </w:r>
      <w:r w:rsidR="00F86750" w:rsidRPr="004E1630">
        <w:t xml:space="preserve"> </w:t>
      </w:r>
      <w:r w:rsidRPr="004E1630">
        <w:t>использовании</w:t>
      </w:r>
      <w:r w:rsidR="00F86750" w:rsidRPr="004E1630">
        <w:t xml:space="preserve"> </w:t>
      </w:r>
      <w:r w:rsidRPr="004E1630">
        <w:t>городских</w:t>
      </w:r>
      <w:r w:rsidR="00F86750" w:rsidRPr="004E1630">
        <w:t xml:space="preserve"> </w:t>
      </w:r>
      <w:r w:rsidRPr="004E1630">
        <w:t>лесов</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лесным</w:t>
      </w:r>
      <w:r w:rsidR="00F86750" w:rsidRPr="004E1630">
        <w:t xml:space="preserve"> </w:t>
      </w:r>
      <w:r w:rsidRPr="004E1630">
        <w:t>законодательством.</w:t>
      </w:r>
    </w:p>
    <w:p w:rsidR="00717EC2" w:rsidRPr="004E1630" w:rsidRDefault="00717EC2" w:rsidP="0028053E">
      <w:pPr>
        <w:pStyle w:val="s1"/>
        <w:shd w:val="clear" w:color="auto" w:fill="FFFFFF"/>
        <w:spacing w:before="0" w:beforeAutospacing="0" w:after="0" w:afterAutospacing="0"/>
        <w:ind w:firstLine="709"/>
        <w:jc w:val="both"/>
      </w:pPr>
      <w:r w:rsidRPr="004E1630">
        <w:t>Использование</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на</w:t>
      </w:r>
      <w:r w:rsidR="00F86750" w:rsidRPr="004E1630">
        <w:t xml:space="preserve"> </w:t>
      </w:r>
      <w:r w:rsidRPr="004E1630">
        <w:t>которые</w:t>
      </w:r>
      <w:r w:rsidR="00F86750" w:rsidRPr="004E1630">
        <w:t xml:space="preserve"> </w:t>
      </w:r>
      <w:r w:rsidRPr="004E1630">
        <w:t>действие</w:t>
      </w:r>
      <w:r w:rsidR="00F86750" w:rsidRPr="004E1630">
        <w:t xml:space="preserve"> </w:t>
      </w:r>
      <w:r w:rsidRPr="004E1630">
        <w:t>градостроительных</w:t>
      </w:r>
      <w:r w:rsidR="00F86750" w:rsidRPr="004E1630">
        <w:t xml:space="preserve"> </w:t>
      </w:r>
      <w:r w:rsidRPr="004E1630">
        <w:t>регламентов</w:t>
      </w:r>
      <w:r w:rsidR="00F86750" w:rsidRPr="004E1630">
        <w:t xml:space="preserve"> </w:t>
      </w:r>
      <w:r w:rsidRPr="004E1630">
        <w:t>не</w:t>
      </w:r>
      <w:r w:rsidR="00F86750" w:rsidRPr="004E1630">
        <w:t xml:space="preserve"> </w:t>
      </w:r>
      <w:r w:rsidRPr="004E1630">
        <w:t>распространяется</w:t>
      </w:r>
      <w:r w:rsidR="00F86750" w:rsidRPr="004E1630">
        <w:t xml:space="preserve"> </w:t>
      </w:r>
      <w:r w:rsidRPr="004E1630">
        <w:t>или</w:t>
      </w:r>
      <w:r w:rsidR="00F86750" w:rsidRPr="004E1630">
        <w:t xml:space="preserve"> </w:t>
      </w:r>
      <w:r w:rsidRPr="004E1630">
        <w:t>для</w:t>
      </w:r>
      <w:r w:rsidR="00F86750" w:rsidRPr="004E1630">
        <w:t xml:space="preserve"> </w:t>
      </w:r>
      <w:r w:rsidRPr="004E1630">
        <w:t>которых</w:t>
      </w:r>
      <w:r w:rsidR="00F86750" w:rsidRPr="004E1630">
        <w:t xml:space="preserve"> </w:t>
      </w:r>
      <w:r w:rsidRPr="004E1630">
        <w:t>градостроительные</w:t>
      </w:r>
      <w:r w:rsidR="00F86750" w:rsidRPr="004E1630">
        <w:t xml:space="preserve"> </w:t>
      </w:r>
      <w:r w:rsidRPr="004E1630">
        <w:t>регламенты</w:t>
      </w:r>
      <w:r w:rsidR="00F86750" w:rsidRPr="004E1630">
        <w:t xml:space="preserve"> </w:t>
      </w:r>
      <w:r w:rsidRPr="004E1630">
        <w:t>не</w:t>
      </w:r>
      <w:r w:rsidR="00F86750" w:rsidRPr="004E1630">
        <w:t xml:space="preserve"> </w:t>
      </w:r>
      <w:r w:rsidRPr="004E1630">
        <w:t>устанавливаются,</w:t>
      </w:r>
      <w:r w:rsidR="00F86750" w:rsidRPr="004E1630">
        <w:t xml:space="preserve"> </w:t>
      </w:r>
      <w:r w:rsidRPr="004E1630">
        <w:t>определяется</w:t>
      </w:r>
      <w:r w:rsidR="00F86750" w:rsidRPr="004E1630">
        <w:t xml:space="preserve"> </w:t>
      </w:r>
      <w:r w:rsidRPr="004E1630">
        <w:t>уполномоченными</w:t>
      </w:r>
      <w:r w:rsidR="00F86750" w:rsidRPr="004E1630">
        <w:t xml:space="preserve"> </w:t>
      </w:r>
      <w:r w:rsidRPr="004E1630">
        <w:t>федеральными</w:t>
      </w:r>
      <w:r w:rsidR="00F86750" w:rsidRPr="004E1630">
        <w:t xml:space="preserve"> </w:t>
      </w:r>
      <w:r w:rsidRPr="004E1630">
        <w:t>органами</w:t>
      </w:r>
      <w:r w:rsidR="00F86750" w:rsidRPr="004E1630">
        <w:t xml:space="preserve"> </w:t>
      </w:r>
      <w:r w:rsidRPr="004E1630">
        <w:t>исполнительной</w:t>
      </w:r>
      <w:r w:rsidR="00F86750" w:rsidRPr="004E1630">
        <w:t xml:space="preserve"> </w:t>
      </w:r>
      <w:r w:rsidRPr="004E1630">
        <w:t>власти,</w:t>
      </w:r>
      <w:r w:rsidR="00F86750" w:rsidRPr="004E1630">
        <w:t xml:space="preserve"> </w:t>
      </w:r>
      <w:r w:rsidRPr="004E1630">
        <w:t>уполномоченными</w:t>
      </w:r>
      <w:r w:rsidR="00F86750" w:rsidRPr="004E1630">
        <w:t xml:space="preserve"> </w:t>
      </w:r>
      <w:r w:rsidRPr="004E1630">
        <w:t>органами</w:t>
      </w:r>
      <w:r w:rsidR="00F86750" w:rsidRPr="004E1630">
        <w:t xml:space="preserve"> </w:t>
      </w:r>
      <w:r w:rsidRPr="004E1630">
        <w:t>исполнительной</w:t>
      </w:r>
      <w:r w:rsidR="00F86750" w:rsidRPr="004E1630">
        <w:t xml:space="preserve"> </w:t>
      </w:r>
      <w:r w:rsidRPr="004E1630">
        <w:t>власти</w:t>
      </w:r>
      <w:r w:rsidR="00F86750" w:rsidRPr="004E1630">
        <w:t xml:space="preserve"> </w:t>
      </w:r>
      <w:r w:rsidRPr="004E1630">
        <w:t>субъектов</w:t>
      </w:r>
      <w:r w:rsidR="00F86750" w:rsidRPr="004E1630">
        <w:t xml:space="preserve"> </w:t>
      </w:r>
      <w:r w:rsidRPr="004E1630">
        <w:t>Российской</w:t>
      </w:r>
      <w:r w:rsidR="00F86750" w:rsidRPr="004E1630">
        <w:t xml:space="preserve"> </w:t>
      </w:r>
      <w:r w:rsidRPr="004E1630">
        <w:t>Федерации</w:t>
      </w:r>
      <w:r w:rsidR="00F86750" w:rsidRPr="004E1630">
        <w:t xml:space="preserve"> </w:t>
      </w:r>
      <w:r w:rsidRPr="004E1630">
        <w:t>или</w:t>
      </w:r>
      <w:r w:rsidR="00F86750" w:rsidRPr="004E1630">
        <w:t xml:space="preserve"> </w:t>
      </w:r>
      <w:r w:rsidRPr="004E1630">
        <w:t>уполномоченными</w:t>
      </w:r>
      <w:r w:rsidR="00F86750" w:rsidRPr="004E1630">
        <w:t xml:space="preserve"> </w:t>
      </w:r>
      <w:r w:rsidRPr="004E1630">
        <w:t>органами</w:t>
      </w:r>
      <w:r w:rsidR="00F86750" w:rsidRPr="004E1630">
        <w:t xml:space="preserve"> </w:t>
      </w:r>
      <w:r w:rsidRPr="004E1630">
        <w:t>местного</w:t>
      </w:r>
      <w:r w:rsidR="00F86750" w:rsidRPr="004E1630">
        <w:t xml:space="preserve"> </w:t>
      </w:r>
      <w:r w:rsidRPr="004E1630">
        <w:t>самоуправления</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федеральными</w:t>
      </w:r>
      <w:r w:rsidR="00F86750" w:rsidRPr="004E1630">
        <w:t xml:space="preserve"> </w:t>
      </w:r>
      <w:r w:rsidRPr="004E1630">
        <w:t>законами.</w:t>
      </w:r>
      <w:r w:rsidR="00F86750" w:rsidRPr="004E1630">
        <w:t xml:space="preserve"> </w:t>
      </w:r>
      <w:r w:rsidRPr="004E1630">
        <w:t>Использование</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особых</w:t>
      </w:r>
      <w:r w:rsidR="00F86750" w:rsidRPr="004E1630">
        <w:t xml:space="preserve"> </w:t>
      </w:r>
      <w:r w:rsidRPr="004E1630">
        <w:t>экономических</w:t>
      </w:r>
      <w:r w:rsidR="00F86750" w:rsidRPr="004E1630">
        <w:t xml:space="preserve"> </w:t>
      </w:r>
      <w:r w:rsidRPr="004E1630">
        <w:t>зон</w:t>
      </w:r>
      <w:r w:rsidR="00F86750" w:rsidRPr="004E1630">
        <w:t xml:space="preserve"> </w:t>
      </w:r>
      <w:r w:rsidRPr="004E1630">
        <w:t>определяется</w:t>
      </w:r>
      <w:r w:rsidR="00F86750" w:rsidRPr="004E1630">
        <w:t xml:space="preserve"> </w:t>
      </w:r>
      <w:r w:rsidRPr="004E1630">
        <w:t>органами</w:t>
      </w:r>
      <w:r w:rsidR="00F86750" w:rsidRPr="004E1630">
        <w:t xml:space="preserve"> </w:t>
      </w:r>
      <w:r w:rsidRPr="004E1630">
        <w:t>управления</w:t>
      </w:r>
      <w:r w:rsidR="00F86750" w:rsidRPr="004E1630">
        <w:t xml:space="preserve"> </w:t>
      </w:r>
      <w:r w:rsidRPr="004E1630">
        <w:t>особыми</w:t>
      </w:r>
      <w:r w:rsidR="00F86750" w:rsidRPr="004E1630">
        <w:t xml:space="preserve"> </w:t>
      </w:r>
      <w:r w:rsidRPr="004E1630">
        <w:t>экономическими</w:t>
      </w:r>
      <w:r w:rsidR="00F86750" w:rsidRPr="004E1630">
        <w:t xml:space="preserve"> </w:t>
      </w:r>
      <w:r w:rsidRPr="004E1630">
        <w:t>зонами.</w:t>
      </w:r>
    </w:p>
    <w:p w:rsidR="00717EC2" w:rsidRPr="004E1630" w:rsidRDefault="00717EC2" w:rsidP="0028053E">
      <w:pPr>
        <w:pStyle w:val="s1"/>
        <w:shd w:val="clear" w:color="auto" w:fill="FFFFFF"/>
        <w:spacing w:before="0" w:beforeAutospacing="0" w:after="0" w:afterAutospacing="0"/>
        <w:ind w:firstLine="709"/>
        <w:jc w:val="both"/>
      </w:pPr>
      <w:r w:rsidRPr="004E1630">
        <w:t>Земельные</w:t>
      </w:r>
      <w:r w:rsidR="00F86750" w:rsidRPr="004E1630">
        <w:t xml:space="preserve"> </w:t>
      </w:r>
      <w:r w:rsidRPr="004E1630">
        <w:t>участки</w:t>
      </w:r>
      <w:r w:rsidR="00F86750" w:rsidRPr="004E1630">
        <w:t xml:space="preserve"> </w:t>
      </w:r>
      <w:r w:rsidRPr="004E1630">
        <w:t>или</w:t>
      </w:r>
      <w:r w:rsidR="00F86750" w:rsidRPr="004E1630">
        <w:t xml:space="preserve"> </w:t>
      </w:r>
      <w:r w:rsidRPr="004E1630">
        <w:t>объекты</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виды</w:t>
      </w:r>
      <w:r w:rsidR="00F86750" w:rsidRPr="004E1630">
        <w:t xml:space="preserve"> </w:t>
      </w:r>
      <w:r w:rsidRPr="004E1630">
        <w:t>разрешенного</w:t>
      </w:r>
      <w:r w:rsidR="00F86750" w:rsidRPr="004E1630">
        <w:t xml:space="preserve"> </w:t>
      </w:r>
      <w:r w:rsidRPr="004E1630">
        <w:t>использования,</w:t>
      </w:r>
      <w:r w:rsidR="00F86750" w:rsidRPr="004E1630">
        <w:t xml:space="preserve"> </w:t>
      </w:r>
      <w:r w:rsidRPr="004E1630">
        <w:t>предельные</w:t>
      </w:r>
      <w:r w:rsidR="00F86750" w:rsidRPr="004E1630">
        <w:t xml:space="preserve"> </w:t>
      </w:r>
      <w:r w:rsidRPr="004E1630">
        <w:t>(минимальные</w:t>
      </w:r>
      <w:r w:rsidR="00F86750" w:rsidRPr="004E1630">
        <w:t xml:space="preserve"> </w:t>
      </w:r>
      <w:r w:rsidRPr="004E1630">
        <w:t>и</w:t>
      </w:r>
      <w:r w:rsidR="00F86750" w:rsidRPr="004E1630">
        <w:t xml:space="preserve"> </w:t>
      </w:r>
      <w:r w:rsidRPr="004E1630">
        <w:t>(или)</w:t>
      </w:r>
      <w:r w:rsidR="00F86750" w:rsidRPr="004E1630">
        <w:t xml:space="preserve"> </w:t>
      </w:r>
      <w:r w:rsidRPr="004E1630">
        <w:t>максимальные)</w:t>
      </w:r>
      <w:r w:rsidR="00F86750" w:rsidRPr="004E1630">
        <w:t xml:space="preserve"> </w:t>
      </w:r>
      <w:r w:rsidRPr="004E1630">
        <w:t>размеры</w:t>
      </w:r>
      <w:r w:rsidR="00F86750" w:rsidRPr="004E1630">
        <w:t xml:space="preserve"> </w:t>
      </w:r>
      <w:r w:rsidRPr="004E1630">
        <w:t>и</w:t>
      </w:r>
      <w:r w:rsidR="00F86750" w:rsidRPr="004E1630">
        <w:t xml:space="preserve"> </w:t>
      </w:r>
      <w:r w:rsidRPr="004E1630">
        <w:t>предельные</w:t>
      </w:r>
      <w:r w:rsidR="00F86750" w:rsidRPr="004E1630">
        <w:t xml:space="preserve"> </w:t>
      </w:r>
      <w:r w:rsidRPr="004E1630">
        <w:t>параметры</w:t>
      </w:r>
      <w:r w:rsidR="00F86750" w:rsidRPr="004E1630">
        <w:t xml:space="preserve"> </w:t>
      </w:r>
      <w:r w:rsidRPr="004E1630">
        <w:t>которых</w:t>
      </w:r>
      <w:r w:rsidR="00F86750" w:rsidRPr="004E1630">
        <w:t xml:space="preserve"> </w:t>
      </w:r>
      <w:r w:rsidRPr="004E1630">
        <w:t>не</w:t>
      </w:r>
      <w:r w:rsidR="00F86750" w:rsidRPr="004E1630">
        <w:t xml:space="preserve"> </w:t>
      </w:r>
      <w:r w:rsidRPr="004E1630">
        <w:t>соответствуют</w:t>
      </w:r>
      <w:r w:rsidR="00F86750" w:rsidRPr="004E1630">
        <w:t xml:space="preserve"> </w:t>
      </w:r>
      <w:r w:rsidRPr="004E1630">
        <w:t>градостроительному</w:t>
      </w:r>
      <w:r w:rsidR="00F86750" w:rsidRPr="004E1630">
        <w:t xml:space="preserve"> </w:t>
      </w:r>
      <w:r w:rsidRPr="004E1630">
        <w:t>регламенту,</w:t>
      </w:r>
      <w:r w:rsidR="00F86750" w:rsidRPr="004E1630">
        <w:t xml:space="preserve"> </w:t>
      </w:r>
      <w:r w:rsidRPr="004E1630">
        <w:t>могут</w:t>
      </w:r>
      <w:r w:rsidR="00F86750" w:rsidRPr="004E1630">
        <w:t xml:space="preserve"> </w:t>
      </w:r>
      <w:r w:rsidRPr="004E1630">
        <w:t>использоваться</w:t>
      </w:r>
      <w:r w:rsidR="00F86750" w:rsidRPr="004E1630">
        <w:t xml:space="preserve"> </w:t>
      </w:r>
      <w:r w:rsidRPr="004E1630">
        <w:t>без</w:t>
      </w:r>
      <w:r w:rsidR="00F86750" w:rsidRPr="004E1630">
        <w:t xml:space="preserve"> </w:t>
      </w:r>
      <w:r w:rsidRPr="004E1630">
        <w:t>установления</w:t>
      </w:r>
      <w:r w:rsidR="00F86750" w:rsidRPr="004E1630">
        <w:t xml:space="preserve"> </w:t>
      </w:r>
      <w:r w:rsidRPr="004E1630">
        <w:t>срока</w:t>
      </w:r>
      <w:r w:rsidR="00F86750" w:rsidRPr="004E1630">
        <w:t xml:space="preserve"> </w:t>
      </w:r>
      <w:r w:rsidRPr="004E1630">
        <w:t>приведения</w:t>
      </w:r>
      <w:r w:rsidR="00F86750" w:rsidRPr="004E1630">
        <w:t xml:space="preserve"> </w:t>
      </w:r>
      <w:r w:rsidRPr="004E1630">
        <w:t>их</w:t>
      </w:r>
      <w:r w:rsidR="00F86750" w:rsidRPr="004E1630">
        <w:t xml:space="preserve"> </w:t>
      </w:r>
      <w:r w:rsidRPr="004E1630">
        <w:t>в</w:t>
      </w:r>
      <w:r w:rsidR="00F86750" w:rsidRPr="004E1630">
        <w:t xml:space="preserve"> </w:t>
      </w:r>
      <w:r w:rsidRPr="004E1630">
        <w:t>соответствие</w:t>
      </w:r>
      <w:r w:rsidR="00F86750" w:rsidRPr="004E1630">
        <w:t xml:space="preserve"> </w:t>
      </w:r>
      <w:r w:rsidRPr="004E1630">
        <w:t>с</w:t>
      </w:r>
      <w:r w:rsidR="00F86750" w:rsidRPr="004E1630">
        <w:t xml:space="preserve"> </w:t>
      </w:r>
      <w:hyperlink r:id="rId22" w:anchor="/document/12138258/entry/109" w:history="1">
        <w:r w:rsidRPr="004E1630">
          <w:rPr>
            <w:rStyle w:val="af"/>
            <w:color w:val="auto"/>
            <w:u w:val="none"/>
          </w:rPr>
          <w:t>градостроительным</w:t>
        </w:r>
        <w:r w:rsidR="00F86750" w:rsidRPr="004E1630">
          <w:rPr>
            <w:rStyle w:val="af"/>
            <w:color w:val="auto"/>
            <w:u w:val="none"/>
          </w:rPr>
          <w:t xml:space="preserve"> </w:t>
        </w:r>
        <w:r w:rsidRPr="004E1630">
          <w:rPr>
            <w:rStyle w:val="af"/>
            <w:color w:val="auto"/>
            <w:u w:val="none"/>
          </w:rPr>
          <w:t>регламентом</w:t>
        </w:r>
      </w:hyperlink>
      <w:r w:rsidRPr="004E1630">
        <w:t>,</w:t>
      </w:r>
      <w:r w:rsidR="00F86750" w:rsidRPr="004E1630">
        <w:t xml:space="preserve"> </w:t>
      </w:r>
      <w:r w:rsidRPr="004E1630">
        <w:t>за</w:t>
      </w:r>
      <w:r w:rsidR="00F86750" w:rsidRPr="004E1630">
        <w:t xml:space="preserve"> </w:t>
      </w:r>
      <w:r w:rsidRPr="004E1630">
        <w:t>исключением</w:t>
      </w:r>
      <w:r w:rsidR="00F86750" w:rsidRPr="004E1630">
        <w:t xml:space="preserve"> </w:t>
      </w:r>
      <w:r w:rsidRPr="004E1630">
        <w:t>случаев,</w:t>
      </w:r>
      <w:r w:rsidR="00F86750" w:rsidRPr="004E1630">
        <w:t xml:space="preserve"> </w:t>
      </w:r>
      <w:r w:rsidRPr="004E1630">
        <w:t>если</w:t>
      </w:r>
      <w:r w:rsidR="00F86750" w:rsidRPr="004E1630">
        <w:t xml:space="preserve"> </w:t>
      </w:r>
      <w:r w:rsidRPr="004E1630">
        <w:t>использование</w:t>
      </w:r>
      <w:r w:rsidR="00F86750" w:rsidRPr="004E1630">
        <w:t xml:space="preserve"> </w:t>
      </w:r>
      <w:r w:rsidRPr="004E1630">
        <w:t>таких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опасно</w:t>
      </w:r>
      <w:r w:rsidR="00F86750" w:rsidRPr="004E1630">
        <w:t xml:space="preserve"> </w:t>
      </w:r>
      <w:r w:rsidRPr="004E1630">
        <w:t>для</w:t>
      </w:r>
      <w:r w:rsidR="00F86750" w:rsidRPr="004E1630">
        <w:t xml:space="preserve"> </w:t>
      </w:r>
      <w:r w:rsidRPr="004E1630">
        <w:t>жизни</w:t>
      </w:r>
      <w:r w:rsidR="00F86750" w:rsidRPr="004E1630">
        <w:t xml:space="preserve"> </w:t>
      </w:r>
      <w:r w:rsidRPr="004E1630">
        <w:t>или</w:t>
      </w:r>
      <w:r w:rsidR="00F86750" w:rsidRPr="004E1630">
        <w:t xml:space="preserve"> </w:t>
      </w:r>
      <w:r w:rsidRPr="004E1630">
        <w:t>здоровья</w:t>
      </w:r>
      <w:r w:rsidR="00F86750" w:rsidRPr="004E1630">
        <w:t xml:space="preserve"> </w:t>
      </w:r>
      <w:r w:rsidRPr="004E1630">
        <w:t>человека,</w:t>
      </w:r>
      <w:r w:rsidR="00F86750" w:rsidRPr="004E1630">
        <w:t xml:space="preserve"> </w:t>
      </w:r>
      <w:r w:rsidRPr="004E1630">
        <w:t>для</w:t>
      </w:r>
      <w:r w:rsidR="00F86750" w:rsidRPr="004E1630">
        <w:t xml:space="preserve"> </w:t>
      </w:r>
      <w:r w:rsidRPr="004E1630">
        <w:t>окружающей</w:t>
      </w:r>
      <w:r w:rsidR="00F86750" w:rsidRPr="004E1630">
        <w:t xml:space="preserve"> </w:t>
      </w:r>
      <w:r w:rsidRPr="004E1630">
        <w:t>среды,</w:t>
      </w:r>
      <w:r w:rsidR="00F86750" w:rsidRPr="004E1630">
        <w:t xml:space="preserve"> </w:t>
      </w:r>
      <w:r w:rsidRPr="004E1630">
        <w:t>объектов</w:t>
      </w:r>
      <w:r w:rsidR="00F86750" w:rsidRPr="004E1630">
        <w:t xml:space="preserve"> </w:t>
      </w:r>
      <w:r w:rsidRPr="004E1630">
        <w:t>культурного</w:t>
      </w:r>
      <w:r w:rsidR="00F86750" w:rsidRPr="004E1630">
        <w:t xml:space="preserve"> </w:t>
      </w:r>
      <w:r w:rsidRPr="004E1630">
        <w:t>наследия.</w:t>
      </w:r>
    </w:p>
    <w:p w:rsidR="00717EC2" w:rsidRPr="004E1630" w:rsidRDefault="00F801D9" w:rsidP="0028053E">
      <w:pPr>
        <w:pStyle w:val="s1"/>
        <w:shd w:val="clear" w:color="auto" w:fill="FFFFFF"/>
        <w:spacing w:before="0" w:beforeAutospacing="0" w:after="0" w:afterAutospacing="0"/>
        <w:ind w:firstLine="709"/>
        <w:jc w:val="both"/>
      </w:pPr>
      <w:hyperlink r:id="rId23" w:anchor="/document/12138258/entry/1014" w:history="1">
        <w:r w:rsidR="00717EC2" w:rsidRPr="004E1630">
          <w:rPr>
            <w:rStyle w:val="af"/>
            <w:color w:val="auto"/>
            <w:u w:val="none"/>
          </w:rPr>
          <w:t>Реконструкция</w:t>
        </w:r>
      </w:hyperlink>
      <w:r w:rsidR="00F86750" w:rsidRPr="004E1630">
        <w:t xml:space="preserve"> </w:t>
      </w:r>
      <w:r w:rsidR="00717EC2" w:rsidRPr="004E1630">
        <w:t>указанных</w:t>
      </w:r>
      <w:r w:rsidR="00F86750" w:rsidRPr="004E1630">
        <w:t xml:space="preserve"> </w:t>
      </w:r>
      <w:r w:rsidR="00717EC2" w:rsidRPr="004E1630">
        <w:t>объектов</w:t>
      </w:r>
      <w:r w:rsidR="00F86750" w:rsidRPr="004E1630">
        <w:t xml:space="preserve"> </w:t>
      </w:r>
      <w:r w:rsidR="00717EC2" w:rsidRPr="004E1630">
        <w:t>капитального</w:t>
      </w:r>
      <w:r w:rsidR="00F86750" w:rsidRPr="004E1630">
        <w:t xml:space="preserve"> </w:t>
      </w:r>
      <w:r w:rsidR="00717EC2" w:rsidRPr="004E1630">
        <w:t>строительства</w:t>
      </w:r>
      <w:r w:rsidR="00F86750" w:rsidRPr="004E1630">
        <w:t xml:space="preserve"> </w:t>
      </w:r>
      <w:r w:rsidR="00717EC2" w:rsidRPr="004E1630">
        <w:t>может</w:t>
      </w:r>
      <w:r w:rsidR="00F86750" w:rsidRPr="004E1630">
        <w:t xml:space="preserve"> </w:t>
      </w:r>
      <w:r w:rsidR="00717EC2" w:rsidRPr="004E1630">
        <w:t>осуществляться</w:t>
      </w:r>
      <w:r w:rsidR="00F86750" w:rsidRPr="004E1630">
        <w:t xml:space="preserve"> </w:t>
      </w:r>
      <w:r w:rsidR="00717EC2" w:rsidRPr="004E1630">
        <w:t>только</w:t>
      </w:r>
      <w:r w:rsidR="00F86750" w:rsidRPr="004E1630">
        <w:t xml:space="preserve"> </w:t>
      </w:r>
      <w:r w:rsidR="00717EC2" w:rsidRPr="004E1630">
        <w:t>путем</w:t>
      </w:r>
      <w:r w:rsidR="00F86750" w:rsidRPr="004E1630">
        <w:t xml:space="preserve"> </w:t>
      </w:r>
      <w:r w:rsidR="00717EC2" w:rsidRPr="004E1630">
        <w:t>приведения</w:t>
      </w:r>
      <w:r w:rsidR="00F86750" w:rsidRPr="004E1630">
        <w:t xml:space="preserve"> </w:t>
      </w:r>
      <w:r w:rsidR="00717EC2" w:rsidRPr="004E1630">
        <w:t>таких</w:t>
      </w:r>
      <w:r w:rsidR="00F86750" w:rsidRPr="004E1630">
        <w:t xml:space="preserve"> </w:t>
      </w:r>
      <w:r w:rsidR="00717EC2" w:rsidRPr="004E1630">
        <w:t>объектов</w:t>
      </w:r>
      <w:r w:rsidR="00F86750" w:rsidRPr="004E1630">
        <w:t xml:space="preserve"> </w:t>
      </w:r>
      <w:r w:rsidR="00717EC2" w:rsidRPr="004E1630">
        <w:t>в</w:t>
      </w:r>
      <w:r w:rsidR="00F86750" w:rsidRPr="004E1630">
        <w:t xml:space="preserve"> </w:t>
      </w:r>
      <w:r w:rsidR="00717EC2" w:rsidRPr="004E1630">
        <w:t>соответствие</w:t>
      </w:r>
      <w:r w:rsidR="00F86750" w:rsidRPr="004E1630">
        <w:t xml:space="preserve"> </w:t>
      </w:r>
      <w:r w:rsidR="00717EC2" w:rsidRPr="004E1630">
        <w:t>с</w:t>
      </w:r>
      <w:r w:rsidR="00F86750" w:rsidRPr="004E1630">
        <w:t xml:space="preserve"> </w:t>
      </w:r>
      <w:r w:rsidR="00717EC2" w:rsidRPr="004E1630">
        <w:t>градостроительным</w:t>
      </w:r>
      <w:r w:rsidR="00F86750" w:rsidRPr="004E1630">
        <w:t xml:space="preserve"> </w:t>
      </w:r>
      <w:r w:rsidR="00717EC2" w:rsidRPr="004E1630">
        <w:t>регламентом</w:t>
      </w:r>
      <w:r w:rsidR="00F86750" w:rsidRPr="004E1630">
        <w:t xml:space="preserve"> </w:t>
      </w:r>
      <w:r w:rsidR="00717EC2" w:rsidRPr="004E1630">
        <w:t>или</w:t>
      </w:r>
      <w:r w:rsidR="00F86750" w:rsidRPr="004E1630">
        <w:t xml:space="preserve"> </w:t>
      </w:r>
      <w:r w:rsidR="00717EC2" w:rsidRPr="004E1630">
        <w:t>путем</w:t>
      </w:r>
      <w:r w:rsidR="00F86750" w:rsidRPr="004E1630">
        <w:t xml:space="preserve"> </w:t>
      </w:r>
      <w:r w:rsidR="00717EC2" w:rsidRPr="004E1630">
        <w:t>уменьшения</w:t>
      </w:r>
      <w:r w:rsidR="00F86750" w:rsidRPr="004E1630">
        <w:t xml:space="preserve"> </w:t>
      </w:r>
      <w:r w:rsidR="00717EC2" w:rsidRPr="004E1630">
        <w:t>их</w:t>
      </w:r>
      <w:r w:rsidR="00F86750" w:rsidRPr="004E1630">
        <w:t xml:space="preserve"> </w:t>
      </w:r>
      <w:r w:rsidR="00717EC2" w:rsidRPr="004E1630">
        <w:t>несоответствия</w:t>
      </w:r>
      <w:r w:rsidR="00F86750" w:rsidRPr="004E1630">
        <w:t xml:space="preserve"> </w:t>
      </w:r>
      <w:r w:rsidR="00717EC2" w:rsidRPr="004E1630">
        <w:t>предельным</w:t>
      </w:r>
      <w:r w:rsidR="00F86750" w:rsidRPr="004E1630">
        <w:t xml:space="preserve"> </w:t>
      </w:r>
      <w:r w:rsidR="00717EC2" w:rsidRPr="004E1630">
        <w:t>параметрам</w:t>
      </w:r>
      <w:r w:rsidR="00F86750" w:rsidRPr="004E1630">
        <w:t xml:space="preserve"> </w:t>
      </w:r>
      <w:r w:rsidR="00717EC2" w:rsidRPr="004E1630">
        <w:t>разрешенного</w:t>
      </w:r>
      <w:r w:rsidR="00F86750" w:rsidRPr="004E1630">
        <w:t xml:space="preserve"> </w:t>
      </w:r>
      <w:r w:rsidR="00717EC2" w:rsidRPr="004E1630">
        <w:t>строительства,</w:t>
      </w:r>
      <w:r w:rsidR="00F86750" w:rsidRPr="004E1630">
        <w:t xml:space="preserve"> </w:t>
      </w:r>
      <w:r w:rsidR="00717EC2" w:rsidRPr="004E1630">
        <w:t>реконструкции.</w:t>
      </w:r>
      <w:r w:rsidR="00F86750" w:rsidRPr="004E1630">
        <w:t xml:space="preserve"> </w:t>
      </w:r>
      <w:r w:rsidR="00717EC2" w:rsidRPr="004E1630">
        <w:t>Изменение</w:t>
      </w:r>
      <w:r w:rsidR="00F86750" w:rsidRPr="004E1630">
        <w:t xml:space="preserve"> </w:t>
      </w:r>
      <w:hyperlink r:id="rId24" w:anchor="/document/12138258/entry/37" w:history="1">
        <w:r w:rsidR="00717EC2" w:rsidRPr="004E1630">
          <w:rPr>
            <w:rStyle w:val="af"/>
            <w:color w:val="auto"/>
            <w:u w:val="none"/>
          </w:rPr>
          <w:t>видов</w:t>
        </w:r>
      </w:hyperlink>
      <w:r w:rsidR="00F86750" w:rsidRPr="004E1630">
        <w:t xml:space="preserve"> </w:t>
      </w:r>
      <w:r w:rsidR="00717EC2" w:rsidRPr="004E1630">
        <w:t>разрешенного</w:t>
      </w:r>
      <w:r w:rsidR="00F86750" w:rsidRPr="004E1630">
        <w:t xml:space="preserve"> </w:t>
      </w:r>
      <w:r w:rsidR="00717EC2" w:rsidRPr="004E1630">
        <w:t>использования</w:t>
      </w:r>
      <w:r w:rsidR="00F86750" w:rsidRPr="004E1630">
        <w:t xml:space="preserve"> </w:t>
      </w:r>
      <w:r w:rsidR="00717EC2" w:rsidRPr="004E1630">
        <w:t>указанных</w:t>
      </w:r>
      <w:r w:rsidR="00F86750" w:rsidRPr="004E1630">
        <w:t xml:space="preserve"> </w:t>
      </w:r>
      <w:r w:rsidR="00717EC2" w:rsidRPr="004E1630">
        <w:t>земельных</w:t>
      </w:r>
      <w:r w:rsidR="00F86750" w:rsidRPr="004E1630">
        <w:t xml:space="preserve"> </w:t>
      </w:r>
      <w:r w:rsidR="00717EC2" w:rsidRPr="004E1630">
        <w:t>участков</w:t>
      </w:r>
      <w:r w:rsidR="00F86750" w:rsidRPr="004E1630">
        <w:t xml:space="preserve"> </w:t>
      </w:r>
      <w:r w:rsidR="00717EC2" w:rsidRPr="004E1630">
        <w:t>и</w:t>
      </w:r>
      <w:r w:rsidR="00F86750" w:rsidRPr="004E1630">
        <w:t xml:space="preserve"> </w:t>
      </w:r>
      <w:r w:rsidR="00717EC2" w:rsidRPr="004E1630">
        <w:t>объектов</w:t>
      </w:r>
      <w:r w:rsidR="00F86750" w:rsidRPr="004E1630">
        <w:t xml:space="preserve"> </w:t>
      </w:r>
      <w:r w:rsidR="00717EC2" w:rsidRPr="004E1630">
        <w:t>капитального</w:t>
      </w:r>
      <w:r w:rsidR="00F86750" w:rsidRPr="004E1630">
        <w:t xml:space="preserve"> </w:t>
      </w:r>
      <w:r w:rsidR="00717EC2" w:rsidRPr="004E1630">
        <w:t>строительства</w:t>
      </w:r>
      <w:r w:rsidR="00F86750" w:rsidRPr="004E1630">
        <w:t xml:space="preserve"> </w:t>
      </w:r>
      <w:r w:rsidR="00717EC2" w:rsidRPr="004E1630">
        <w:t>может</w:t>
      </w:r>
      <w:r w:rsidR="00F86750" w:rsidRPr="004E1630">
        <w:t xml:space="preserve"> </w:t>
      </w:r>
      <w:r w:rsidR="00717EC2" w:rsidRPr="004E1630">
        <w:t>осуществляться</w:t>
      </w:r>
      <w:r w:rsidR="00F86750" w:rsidRPr="004E1630">
        <w:t xml:space="preserve"> </w:t>
      </w:r>
      <w:r w:rsidR="00717EC2" w:rsidRPr="004E1630">
        <w:t>путем</w:t>
      </w:r>
      <w:r w:rsidR="00F86750" w:rsidRPr="004E1630">
        <w:t xml:space="preserve"> </w:t>
      </w:r>
      <w:r w:rsidR="00717EC2" w:rsidRPr="004E1630">
        <w:t>приведения</w:t>
      </w:r>
      <w:r w:rsidR="00F86750" w:rsidRPr="004E1630">
        <w:t xml:space="preserve"> </w:t>
      </w:r>
      <w:r w:rsidR="00717EC2" w:rsidRPr="004E1630">
        <w:t>их</w:t>
      </w:r>
      <w:r w:rsidR="00F86750" w:rsidRPr="004E1630">
        <w:t xml:space="preserve"> </w:t>
      </w:r>
      <w:r w:rsidR="00717EC2" w:rsidRPr="004E1630">
        <w:t>в</w:t>
      </w:r>
      <w:r w:rsidR="00F86750" w:rsidRPr="004E1630">
        <w:t xml:space="preserve"> </w:t>
      </w:r>
      <w:r w:rsidR="00717EC2" w:rsidRPr="004E1630">
        <w:t>соответствие</w:t>
      </w:r>
      <w:r w:rsidR="00F86750" w:rsidRPr="004E1630">
        <w:t xml:space="preserve"> </w:t>
      </w:r>
      <w:r w:rsidR="00717EC2" w:rsidRPr="004E1630">
        <w:t>с</w:t>
      </w:r>
      <w:r w:rsidR="00F86750" w:rsidRPr="004E1630">
        <w:t xml:space="preserve"> </w:t>
      </w:r>
      <w:r w:rsidR="00717EC2" w:rsidRPr="004E1630">
        <w:t>видами</w:t>
      </w:r>
      <w:r w:rsidR="00F86750" w:rsidRPr="004E1630">
        <w:t xml:space="preserve"> </w:t>
      </w:r>
      <w:r w:rsidR="00717EC2" w:rsidRPr="004E1630">
        <w:t>разрешенного</w:t>
      </w:r>
      <w:r w:rsidR="00F86750" w:rsidRPr="004E1630">
        <w:t xml:space="preserve"> </w:t>
      </w:r>
      <w:r w:rsidR="00717EC2" w:rsidRPr="004E1630">
        <w:t>использования</w:t>
      </w:r>
      <w:r w:rsidR="00F86750" w:rsidRPr="004E1630">
        <w:t xml:space="preserve"> </w:t>
      </w:r>
      <w:r w:rsidR="00717EC2" w:rsidRPr="004E1630">
        <w:t>земельных</w:t>
      </w:r>
      <w:r w:rsidR="00F86750" w:rsidRPr="004E1630">
        <w:t xml:space="preserve"> </w:t>
      </w:r>
      <w:r w:rsidR="00717EC2" w:rsidRPr="004E1630">
        <w:t>участков</w:t>
      </w:r>
      <w:r w:rsidR="00F86750" w:rsidRPr="004E1630">
        <w:t xml:space="preserve"> </w:t>
      </w:r>
      <w:r w:rsidR="00717EC2" w:rsidRPr="004E1630">
        <w:t>и</w:t>
      </w:r>
      <w:r w:rsidR="00F86750" w:rsidRPr="004E1630">
        <w:t xml:space="preserve"> </w:t>
      </w:r>
      <w:r w:rsidR="00717EC2" w:rsidRPr="004E1630">
        <w:t>объектов</w:t>
      </w:r>
      <w:r w:rsidR="00F86750" w:rsidRPr="004E1630">
        <w:t xml:space="preserve"> </w:t>
      </w:r>
      <w:r w:rsidR="00717EC2" w:rsidRPr="004E1630">
        <w:t>капитального</w:t>
      </w:r>
      <w:r w:rsidR="00F86750" w:rsidRPr="004E1630">
        <w:t xml:space="preserve"> </w:t>
      </w:r>
      <w:r w:rsidR="00717EC2" w:rsidRPr="004E1630">
        <w:t>строительства,</w:t>
      </w:r>
      <w:r w:rsidR="00F86750" w:rsidRPr="004E1630">
        <w:t xml:space="preserve"> </w:t>
      </w:r>
      <w:r w:rsidR="00717EC2" w:rsidRPr="004E1630">
        <w:t>установленными</w:t>
      </w:r>
      <w:r w:rsidR="00F86750" w:rsidRPr="004E1630">
        <w:t xml:space="preserve"> </w:t>
      </w:r>
      <w:r w:rsidR="00717EC2" w:rsidRPr="004E1630">
        <w:t>градостроительным</w:t>
      </w:r>
      <w:r w:rsidR="00F86750" w:rsidRPr="004E1630">
        <w:t xml:space="preserve"> </w:t>
      </w:r>
      <w:r w:rsidR="00717EC2" w:rsidRPr="004E1630">
        <w:t>регламентом.</w:t>
      </w:r>
    </w:p>
    <w:p w:rsidR="00717EC2" w:rsidRPr="004E1630" w:rsidRDefault="00717EC2" w:rsidP="0028053E">
      <w:pPr>
        <w:pStyle w:val="s1"/>
        <w:shd w:val="clear" w:color="auto" w:fill="FFFFFF"/>
        <w:spacing w:before="0" w:beforeAutospacing="0" w:after="0" w:afterAutospacing="0"/>
        <w:ind w:firstLine="709"/>
        <w:jc w:val="both"/>
      </w:pPr>
      <w:r w:rsidRPr="004E1630">
        <w:lastRenderedPageBreak/>
        <w:t>В</w:t>
      </w:r>
      <w:r w:rsidR="00F86750" w:rsidRPr="004E1630">
        <w:t xml:space="preserve"> </w:t>
      </w:r>
      <w:r w:rsidRPr="004E1630">
        <w:t>случае,</w:t>
      </w:r>
      <w:r w:rsidR="00F86750" w:rsidRPr="004E1630">
        <w:t xml:space="preserve"> </w:t>
      </w:r>
      <w:r w:rsidRPr="004E1630">
        <w:t>если</w:t>
      </w:r>
      <w:r w:rsidR="00F86750" w:rsidRPr="004E1630">
        <w:t xml:space="preserve"> </w:t>
      </w:r>
      <w:r w:rsidRPr="004E1630">
        <w:t>использование</w:t>
      </w:r>
      <w:r w:rsidR="00F86750" w:rsidRPr="004E1630">
        <w:t xml:space="preserve"> </w:t>
      </w:r>
      <w:r w:rsidRPr="004E1630">
        <w:t>указанных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и</w:t>
      </w:r>
      <w:r w:rsidR="00F86750" w:rsidRPr="004E1630">
        <w:t xml:space="preserve"> </w:t>
      </w:r>
      <w:hyperlink r:id="rId25" w:anchor="/document/12138258/entry/1010" w:history="1">
        <w:r w:rsidRPr="004E1630">
          <w:rPr>
            <w:rStyle w:val="af"/>
            <w:color w:val="auto"/>
            <w:u w:val="none"/>
          </w:rPr>
          <w:t>объектов</w:t>
        </w:r>
        <w:r w:rsidR="00F86750" w:rsidRPr="004E1630">
          <w:rPr>
            <w:rStyle w:val="af"/>
            <w:color w:val="auto"/>
            <w:u w:val="none"/>
          </w:rPr>
          <w:t xml:space="preserve"> </w:t>
        </w:r>
        <w:r w:rsidRPr="004E1630">
          <w:rPr>
            <w:rStyle w:val="af"/>
            <w:color w:val="auto"/>
            <w:u w:val="none"/>
          </w:rPr>
          <w:t>капитального</w:t>
        </w:r>
        <w:r w:rsidR="00F86750" w:rsidRPr="004E1630">
          <w:rPr>
            <w:rStyle w:val="af"/>
            <w:color w:val="auto"/>
            <w:u w:val="none"/>
          </w:rPr>
          <w:t xml:space="preserve"> </w:t>
        </w:r>
        <w:r w:rsidRPr="004E1630">
          <w:rPr>
            <w:rStyle w:val="af"/>
            <w:color w:val="auto"/>
            <w:u w:val="none"/>
          </w:rPr>
          <w:t>строительства</w:t>
        </w:r>
      </w:hyperlink>
      <w:r w:rsidR="00F86750" w:rsidRPr="004E1630">
        <w:rPr>
          <w:rStyle w:val="af"/>
          <w:color w:val="auto"/>
          <w:u w:val="none"/>
        </w:rPr>
        <w:t xml:space="preserve"> </w:t>
      </w:r>
      <w:r w:rsidRPr="004E1630">
        <w:t>продолжается</w:t>
      </w:r>
      <w:r w:rsidR="00F86750" w:rsidRPr="004E1630">
        <w:t xml:space="preserve"> </w:t>
      </w:r>
      <w:r w:rsidRPr="004E1630">
        <w:t>и</w:t>
      </w:r>
      <w:r w:rsidR="00F86750" w:rsidRPr="004E1630">
        <w:t xml:space="preserve"> </w:t>
      </w:r>
      <w:r w:rsidRPr="004E1630">
        <w:t>опасно</w:t>
      </w:r>
      <w:r w:rsidR="00F86750" w:rsidRPr="004E1630">
        <w:t xml:space="preserve"> </w:t>
      </w:r>
      <w:r w:rsidRPr="004E1630">
        <w:t>для</w:t>
      </w:r>
      <w:r w:rsidR="00F86750" w:rsidRPr="004E1630">
        <w:t xml:space="preserve"> </w:t>
      </w:r>
      <w:r w:rsidRPr="004E1630">
        <w:t>жизни</w:t>
      </w:r>
      <w:r w:rsidR="00F86750" w:rsidRPr="004E1630">
        <w:t xml:space="preserve"> </w:t>
      </w:r>
      <w:r w:rsidRPr="004E1630">
        <w:t>или</w:t>
      </w:r>
      <w:r w:rsidR="00F86750" w:rsidRPr="004E1630">
        <w:t xml:space="preserve"> </w:t>
      </w:r>
      <w:r w:rsidRPr="004E1630">
        <w:t>здоровья</w:t>
      </w:r>
      <w:r w:rsidR="00F86750" w:rsidRPr="004E1630">
        <w:t xml:space="preserve"> </w:t>
      </w:r>
      <w:r w:rsidRPr="004E1630">
        <w:t>человека,</w:t>
      </w:r>
      <w:r w:rsidR="00F86750" w:rsidRPr="004E1630">
        <w:t xml:space="preserve"> </w:t>
      </w:r>
      <w:r w:rsidRPr="004E1630">
        <w:t>для</w:t>
      </w:r>
      <w:r w:rsidR="00F86750" w:rsidRPr="004E1630">
        <w:t xml:space="preserve"> </w:t>
      </w:r>
      <w:r w:rsidRPr="004E1630">
        <w:t>окружающей</w:t>
      </w:r>
      <w:r w:rsidR="00F86750" w:rsidRPr="004E1630">
        <w:t xml:space="preserve"> </w:t>
      </w:r>
      <w:r w:rsidRPr="004E1630">
        <w:t>среды,</w:t>
      </w:r>
      <w:r w:rsidR="00F86750" w:rsidRPr="004E1630">
        <w:t xml:space="preserve"> </w:t>
      </w:r>
      <w:r w:rsidRPr="004E1630">
        <w:t>объектов</w:t>
      </w:r>
      <w:r w:rsidR="00F86750" w:rsidRPr="004E1630">
        <w:t xml:space="preserve"> </w:t>
      </w:r>
      <w:r w:rsidRPr="004E1630">
        <w:t>культурного</w:t>
      </w:r>
      <w:r w:rsidR="00F86750" w:rsidRPr="004E1630">
        <w:t xml:space="preserve"> </w:t>
      </w:r>
      <w:r w:rsidRPr="004E1630">
        <w:t>наследия,</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федеральными</w:t>
      </w:r>
      <w:r w:rsidR="00F86750" w:rsidRPr="004E1630">
        <w:t xml:space="preserve"> </w:t>
      </w:r>
      <w:r w:rsidRPr="004E1630">
        <w:t>законами</w:t>
      </w:r>
      <w:r w:rsidR="00F86750" w:rsidRPr="004E1630">
        <w:t xml:space="preserve"> </w:t>
      </w:r>
      <w:r w:rsidRPr="004E1630">
        <w:t>может</w:t>
      </w:r>
      <w:r w:rsidR="00F86750" w:rsidRPr="004E1630">
        <w:t xml:space="preserve"> </w:t>
      </w:r>
      <w:r w:rsidRPr="004E1630">
        <w:t>быть</w:t>
      </w:r>
      <w:r w:rsidR="00F86750" w:rsidRPr="004E1630">
        <w:t xml:space="preserve"> </w:t>
      </w:r>
      <w:r w:rsidRPr="004E1630">
        <w:t>наложен</w:t>
      </w:r>
      <w:r w:rsidR="00F86750" w:rsidRPr="004E1630">
        <w:t xml:space="preserve"> </w:t>
      </w:r>
      <w:r w:rsidRPr="004E1630">
        <w:t>запрет</w:t>
      </w:r>
      <w:r w:rsidR="00F86750" w:rsidRPr="004E1630">
        <w:t xml:space="preserve"> </w:t>
      </w:r>
      <w:r w:rsidRPr="004E1630">
        <w:t>на</w:t>
      </w:r>
      <w:r w:rsidR="00F86750" w:rsidRPr="004E1630">
        <w:t xml:space="preserve"> </w:t>
      </w:r>
      <w:r w:rsidRPr="004E1630">
        <w:t>использование</w:t>
      </w:r>
      <w:r w:rsidR="00F86750" w:rsidRPr="004E1630">
        <w:t xml:space="preserve"> </w:t>
      </w:r>
      <w:r w:rsidRPr="004E1630">
        <w:t>таких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и</w:t>
      </w:r>
      <w:r w:rsidR="00F86750" w:rsidRPr="004E1630">
        <w:t xml:space="preserve"> </w:t>
      </w:r>
      <w:r w:rsidRPr="004E1630">
        <w:t>объектов.</w:t>
      </w:r>
    </w:p>
    <w:p w:rsidR="00E42175" w:rsidRPr="004E1630" w:rsidRDefault="00E42175" w:rsidP="0028053E">
      <w:pPr>
        <w:jc w:val="both"/>
        <w:rPr>
          <w:rFonts w:eastAsia="MS Mincho"/>
          <w:sz w:val="24"/>
          <w:szCs w:val="24"/>
        </w:rPr>
      </w:pPr>
    </w:p>
    <w:p w:rsidR="002021B7" w:rsidRPr="004E1630" w:rsidRDefault="002021B7" w:rsidP="0028053E">
      <w:pPr>
        <w:ind w:firstLine="709"/>
        <w:jc w:val="both"/>
        <w:rPr>
          <w:rFonts w:eastAsia="MS Mincho"/>
          <w:b/>
          <w:sz w:val="24"/>
          <w:szCs w:val="24"/>
        </w:rPr>
      </w:pPr>
      <w:r w:rsidRPr="004E1630">
        <w:rPr>
          <w:rFonts w:eastAsia="MS Mincho"/>
          <w:b/>
          <w:sz w:val="24"/>
          <w:szCs w:val="24"/>
        </w:rPr>
        <w:t>Статья</w:t>
      </w:r>
      <w:r w:rsidR="00F86750" w:rsidRPr="004E1630">
        <w:rPr>
          <w:rFonts w:eastAsia="MS Mincho"/>
          <w:b/>
          <w:sz w:val="24"/>
          <w:szCs w:val="24"/>
        </w:rPr>
        <w:t xml:space="preserve"> </w:t>
      </w:r>
      <w:r w:rsidRPr="004E1630">
        <w:rPr>
          <w:rFonts w:eastAsia="MS Mincho"/>
          <w:b/>
          <w:sz w:val="24"/>
          <w:szCs w:val="24"/>
        </w:rPr>
        <w:t>11</w:t>
      </w:r>
      <w:r w:rsidR="001C7FD4" w:rsidRPr="004E1630">
        <w:rPr>
          <w:rFonts w:eastAsia="MS Mincho"/>
          <w:b/>
          <w:sz w:val="24"/>
          <w:szCs w:val="24"/>
        </w:rPr>
        <w:t>.</w:t>
      </w:r>
      <w:r w:rsidR="00F86750" w:rsidRPr="004E1630">
        <w:rPr>
          <w:rFonts w:eastAsia="MS Mincho"/>
          <w:b/>
          <w:sz w:val="24"/>
          <w:szCs w:val="24"/>
        </w:rPr>
        <w:t xml:space="preserve"> </w:t>
      </w:r>
      <w:r w:rsidRPr="004E1630">
        <w:rPr>
          <w:rFonts w:eastAsia="MS Mincho"/>
          <w:b/>
          <w:sz w:val="24"/>
          <w:szCs w:val="24"/>
        </w:rPr>
        <w:t>Градостроительные</w:t>
      </w:r>
      <w:r w:rsidR="00F86750" w:rsidRPr="004E1630">
        <w:rPr>
          <w:rFonts w:eastAsia="MS Mincho"/>
          <w:b/>
          <w:sz w:val="24"/>
          <w:szCs w:val="24"/>
        </w:rPr>
        <w:t xml:space="preserve"> </w:t>
      </w:r>
      <w:r w:rsidRPr="004E1630">
        <w:rPr>
          <w:rFonts w:eastAsia="MS Mincho"/>
          <w:b/>
          <w:sz w:val="24"/>
          <w:szCs w:val="24"/>
        </w:rPr>
        <w:t>регламенты</w:t>
      </w:r>
      <w:r w:rsidR="00F86750" w:rsidRPr="004E1630">
        <w:rPr>
          <w:rFonts w:eastAsia="MS Mincho"/>
          <w:b/>
          <w:sz w:val="24"/>
          <w:szCs w:val="24"/>
        </w:rPr>
        <w:t xml:space="preserve"> </w:t>
      </w:r>
      <w:r w:rsidRPr="004E1630">
        <w:rPr>
          <w:rFonts w:eastAsia="MS Mincho"/>
          <w:b/>
          <w:sz w:val="24"/>
          <w:szCs w:val="24"/>
        </w:rPr>
        <w:t>и</w:t>
      </w:r>
      <w:r w:rsidR="00F86750" w:rsidRPr="004E1630">
        <w:rPr>
          <w:rFonts w:eastAsia="MS Mincho"/>
          <w:b/>
          <w:sz w:val="24"/>
          <w:szCs w:val="24"/>
        </w:rPr>
        <w:t xml:space="preserve"> </w:t>
      </w:r>
      <w:r w:rsidRPr="004E1630">
        <w:rPr>
          <w:rFonts w:eastAsia="MS Mincho"/>
          <w:b/>
          <w:sz w:val="24"/>
          <w:szCs w:val="24"/>
        </w:rPr>
        <w:t>их</w:t>
      </w:r>
      <w:r w:rsidR="00F86750" w:rsidRPr="004E1630">
        <w:rPr>
          <w:rFonts w:eastAsia="MS Mincho"/>
          <w:b/>
          <w:sz w:val="24"/>
          <w:szCs w:val="24"/>
        </w:rPr>
        <w:t xml:space="preserve"> </w:t>
      </w:r>
      <w:r w:rsidRPr="004E1630">
        <w:rPr>
          <w:rFonts w:eastAsia="MS Mincho"/>
          <w:b/>
          <w:sz w:val="24"/>
          <w:szCs w:val="24"/>
        </w:rPr>
        <w:t>применение</w:t>
      </w:r>
    </w:p>
    <w:p w:rsidR="002021B7" w:rsidRPr="004E1630" w:rsidRDefault="002021B7" w:rsidP="0028053E">
      <w:pPr>
        <w:ind w:firstLine="709"/>
        <w:jc w:val="both"/>
        <w:rPr>
          <w:rFonts w:eastAsia="MS Mincho"/>
          <w:sz w:val="24"/>
          <w:szCs w:val="24"/>
        </w:rPr>
      </w:pPr>
      <w:r w:rsidRPr="004E1630">
        <w:rPr>
          <w:rFonts w:eastAsia="MS Mincho"/>
          <w:sz w:val="24"/>
          <w:szCs w:val="24"/>
        </w:rPr>
        <w:t>1.</w:t>
      </w:r>
      <w:r w:rsidR="00F86750" w:rsidRPr="004E1630">
        <w:rPr>
          <w:rFonts w:eastAsia="MS Mincho"/>
          <w:sz w:val="24"/>
          <w:szCs w:val="24"/>
        </w:rPr>
        <w:t xml:space="preserve"> </w:t>
      </w:r>
      <w:r w:rsidRPr="004E1630">
        <w:rPr>
          <w:rFonts w:eastAsia="MS Mincho"/>
          <w:sz w:val="24"/>
          <w:szCs w:val="24"/>
        </w:rPr>
        <w:t>Градостроительным</w:t>
      </w:r>
      <w:r w:rsidR="00F86750" w:rsidRPr="004E1630">
        <w:rPr>
          <w:rFonts w:eastAsia="MS Mincho"/>
          <w:sz w:val="24"/>
          <w:szCs w:val="24"/>
        </w:rPr>
        <w:t xml:space="preserve"> </w:t>
      </w:r>
      <w:r w:rsidRPr="004E1630">
        <w:rPr>
          <w:rFonts w:eastAsia="MS Mincho"/>
          <w:sz w:val="24"/>
          <w:szCs w:val="24"/>
        </w:rPr>
        <w:t>регламентом</w:t>
      </w:r>
      <w:r w:rsidR="00F86750" w:rsidRPr="004E1630">
        <w:rPr>
          <w:rFonts w:eastAsia="MS Mincho"/>
          <w:sz w:val="24"/>
          <w:szCs w:val="24"/>
        </w:rPr>
        <w:t xml:space="preserve"> </w:t>
      </w:r>
      <w:r w:rsidRPr="004E1630">
        <w:rPr>
          <w:rFonts w:eastAsia="MS Mincho"/>
          <w:sz w:val="24"/>
          <w:szCs w:val="24"/>
        </w:rPr>
        <w:t>определяется</w:t>
      </w:r>
      <w:r w:rsidR="00F86750" w:rsidRPr="004E1630">
        <w:rPr>
          <w:rFonts w:eastAsia="MS Mincho"/>
          <w:sz w:val="24"/>
          <w:szCs w:val="24"/>
        </w:rPr>
        <w:t xml:space="preserve"> </w:t>
      </w:r>
      <w:r w:rsidRPr="004E1630">
        <w:rPr>
          <w:rFonts w:eastAsia="MS Mincho"/>
          <w:sz w:val="24"/>
          <w:szCs w:val="24"/>
        </w:rPr>
        <w:t>правовой</w:t>
      </w:r>
      <w:r w:rsidR="00F86750" w:rsidRPr="004E1630">
        <w:rPr>
          <w:rFonts w:eastAsia="MS Mincho"/>
          <w:sz w:val="24"/>
          <w:szCs w:val="24"/>
        </w:rPr>
        <w:t xml:space="preserve"> </w:t>
      </w:r>
      <w:r w:rsidRPr="004E1630">
        <w:rPr>
          <w:rFonts w:eastAsia="MS Mincho"/>
          <w:sz w:val="24"/>
          <w:szCs w:val="24"/>
        </w:rPr>
        <w:t>режим</w:t>
      </w:r>
      <w:r w:rsidR="00F86750" w:rsidRPr="004E1630">
        <w:rPr>
          <w:rFonts w:eastAsia="MS Mincho"/>
          <w:sz w:val="24"/>
          <w:szCs w:val="24"/>
        </w:rPr>
        <w:t xml:space="preserve"> </w:t>
      </w:r>
      <w:r w:rsidRPr="004E1630">
        <w:rPr>
          <w:rFonts w:eastAsia="MS Mincho"/>
          <w:sz w:val="24"/>
          <w:szCs w:val="24"/>
        </w:rPr>
        <w:t>земельных</w:t>
      </w:r>
      <w:r w:rsidR="00F86750" w:rsidRPr="004E1630">
        <w:rPr>
          <w:rFonts w:eastAsia="MS Mincho"/>
          <w:sz w:val="24"/>
          <w:szCs w:val="24"/>
        </w:rPr>
        <w:t xml:space="preserve"> </w:t>
      </w:r>
      <w:r w:rsidRPr="004E1630">
        <w:rPr>
          <w:rFonts w:eastAsia="MS Mincho"/>
          <w:sz w:val="24"/>
          <w:szCs w:val="24"/>
        </w:rPr>
        <w:t>участков,</w:t>
      </w:r>
      <w:r w:rsidR="00F86750" w:rsidRPr="004E1630">
        <w:rPr>
          <w:rFonts w:eastAsia="MS Mincho"/>
          <w:sz w:val="24"/>
          <w:szCs w:val="24"/>
        </w:rPr>
        <w:t xml:space="preserve"> </w:t>
      </w:r>
      <w:r w:rsidRPr="004E1630">
        <w:rPr>
          <w:rFonts w:eastAsia="MS Mincho"/>
          <w:sz w:val="24"/>
          <w:szCs w:val="24"/>
        </w:rPr>
        <w:t>равно</w:t>
      </w:r>
      <w:r w:rsidR="00F86750" w:rsidRPr="004E1630">
        <w:rPr>
          <w:rFonts w:eastAsia="MS Mincho"/>
          <w:sz w:val="24"/>
          <w:szCs w:val="24"/>
        </w:rPr>
        <w:t xml:space="preserve"> </w:t>
      </w:r>
      <w:r w:rsidRPr="004E1630">
        <w:rPr>
          <w:rFonts w:eastAsia="MS Mincho"/>
          <w:sz w:val="24"/>
          <w:szCs w:val="24"/>
        </w:rPr>
        <w:t>как</w:t>
      </w:r>
      <w:r w:rsidR="00F86750" w:rsidRPr="004E1630">
        <w:rPr>
          <w:rFonts w:eastAsia="MS Mincho"/>
          <w:sz w:val="24"/>
          <w:szCs w:val="24"/>
        </w:rPr>
        <w:t xml:space="preserve"> </w:t>
      </w:r>
      <w:r w:rsidRPr="004E1630">
        <w:rPr>
          <w:rFonts w:eastAsia="MS Mincho"/>
          <w:sz w:val="24"/>
          <w:szCs w:val="24"/>
        </w:rPr>
        <w:t>всего,</w:t>
      </w:r>
      <w:r w:rsidR="00F86750" w:rsidRPr="004E1630">
        <w:rPr>
          <w:rFonts w:eastAsia="MS Mincho"/>
          <w:sz w:val="24"/>
          <w:szCs w:val="24"/>
        </w:rPr>
        <w:t xml:space="preserve"> </w:t>
      </w:r>
      <w:r w:rsidRPr="004E1630">
        <w:rPr>
          <w:rFonts w:eastAsia="MS Mincho"/>
          <w:sz w:val="24"/>
          <w:szCs w:val="24"/>
        </w:rPr>
        <w:t>что</w:t>
      </w:r>
      <w:r w:rsidR="00F86750" w:rsidRPr="004E1630">
        <w:rPr>
          <w:rFonts w:eastAsia="MS Mincho"/>
          <w:sz w:val="24"/>
          <w:szCs w:val="24"/>
        </w:rPr>
        <w:t xml:space="preserve"> </w:t>
      </w:r>
      <w:r w:rsidRPr="004E1630">
        <w:rPr>
          <w:rFonts w:eastAsia="MS Mincho"/>
          <w:sz w:val="24"/>
          <w:szCs w:val="24"/>
        </w:rPr>
        <w:t>находится</w:t>
      </w:r>
      <w:r w:rsidR="00F86750" w:rsidRPr="004E1630">
        <w:rPr>
          <w:rFonts w:eastAsia="MS Mincho"/>
          <w:sz w:val="24"/>
          <w:szCs w:val="24"/>
        </w:rPr>
        <w:t xml:space="preserve"> </w:t>
      </w:r>
      <w:r w:rsidRPr="004E1630">
        <w:rPr>
          <w:rFonts w:eastAsia="MS Mincho"/>
          <w:sz w:val="24"/>
          <w:szCs w:val="24"/>
        </w:rPr>
        <w:t>над</w:t>
      </w:r>
      <w:r w:rsidR="00F86750" w:rsidRPr="004E1630">
        <w:rPr>
          <w:rFonts w:eastAsia="MS Mincho"/>
          <w:sz w:val="24"/>
          <w:szCs w:val="24"/>
        </w:rPr>
        <w:t xml:space="preserve"> </w:t>
      </w:r>
      <w:r w:rsidRPr="004E1630">
        <w:rPr>
          <w:rFonts w:eastAsia="MS Mincho"/>
          <w:sz w:val="24"/>
          <w:szCs w:val="24"/>
        </w:rPr>
        <w:t>и</w:t>
      </w:r>
      <w:r w:rsidR="00F86750" w:rsidRPr="004E1630">
        <w:rPr>
          <w:rFonts w:eastAsia="MS Mincho"/>
          <w:sz w:val="24"/>
          <w:szCs w:val="24"/>
        </w:rPr>
        <w:t xml:space="preserve"> </w:t>
      </w:r>
      <w:r w:rsidRPr="004E1630">
        <w:rPr>
          <w:rFonts w:eastAsia="MS Mincho"/>
          <w:sz w:val="24"/>
          <w:szCs w:val="24"/>
        </w:rPr>
        <w:t>под</w:t>
      </w:r>
      <w:r w:rsidR="00F86750" w:rsidRPr="004E1630">
        <w:rPr>
          <w:rFonts w:eastAsia="MS Mincho"/>
          <w:sz w:val="24"/>
          <w:szCs w:val="24"/>
        </w:rPr>
        <w:t xml:space="preserve"> </w:t>
      </w:r>
      <w:r w:rsidRPr="004E1630">
        <w:rPr>
          <w:rFonts w:eastAsia="MS Mincho"/>
          <w:sz w:val="24"/>
          <w:szCs w:val="24"/>
        </w:rPr>
        <w:t>поверхностью</w:t>
      </w:r>
      <w:r w:rsidR="00F86750" w:rsidRPr="004E1630">
        <w:rPr>
          <w:rFonts w:eastAsia="MS Mincho"/>
          <w:sz w:val="24"/>
          <w:szCs w:val="24"/>
        </w:rPr>
        <w:t xml:space="preserve"> </w:t>
      </w:r>
      <w:r w:rsidRPr="004E1630">
        <w:rPr>
          <w:rFonts w:eastAsia="MS Mincho"/>
          <w:sz w:val="24"/>
          <w:szCs w:val="24"/>
        </w:rPr>
        <w:t>земельных</w:t>
      </w:r>
      <w:r w:rsidR="00F86750" w:rsidRPr="004E1630">
        <w:rPr>
          <w:rFonts w:eastAsia="MS Mincho"/>
          <w:sz w:val="24"/>
          <w:szCs w:val="24"/>
        </w:rPr>
        <w:t xml:space="preserve"> </w:t>
      </w:r>
      <w:r w:rsidRPr="004E1630">
        <w:rPr>
          <w:rFonts w:eastAsia="MS Mincho"/>
          <w:sz w:val="24"/>
          <w:szCs w:val="24"/>
        </w:rPr>
        <w:t>участков</w:t>
      </w:r>
      <w:r w:rsidR="00F86750" w:rsidRPr="004E1630">
        <w:rPr>
          <w:rFonts w:eastAsia="MS Mincho"/>
          <w:sz w:val="24"/>
          <w:szCs w:val="24"/>
        </w:rPr>
        <w:t xml:space="preserve"> </w:t>
      </w:r>
      <w:r w:rsidRPr="004E1630">
        <w:rPr>
          <w:rFonts w:eastAsia="MS Mincho"/>
          <w:sz w:val="24"/>
          <w:szCs w:val="24"/>
        </w:rPr>
        <w:t>и</w:t>
      </w:r>
      <w:r w:rsidR="00F86750" w:rsidRPr="004E1630">
        <w:rPr>
          <w:rFonts w:eastAsia="MS Mincho"/>
          <w:sz w:val="24"/>
          <w:szCs w:val="24"/>
        </w:rPr>
        <w:t xml:space="preserve"> </w:t>
      </w:r>
      <w:r w:rsidRPr="004E1630">
        <w:rPr>
          <w:rFonts w:eastAsia="MS Mincho"/>
          <w:sz w:val="24"/>
          <w:szCs w:val="24"/>
        </w:rPr>
        <w:t>используется</w:t>
      </w:r>
      <w:r w:rsidR="00F86750" w:rsidRPr="004E1630">
        <w:rPr>
          <w:rFonts w:eastAsia="MS Mincho"/>
          <w:sz w:val="24"/>
          <w:szCs w:val="24"/>
        </w:rPr>
        <w:t xml:space="preserve"> </w:t>
      </w:r>
      <w:r w:rsidRPr="004E1630">
        <w:rPr>
          <w:rFonts w:eastAsia="MS Mincho"/>
          <w:sz w:val="24"/>
          <w:szCs w:val="24"/>
        </w:rPr>
        <w:t>в</w:t>
      </w:r>
      <w:r w:rsidR="00F86750" w:rsidRPr="004E1630">
        <w:rPr>
          <w:rFonts w:eastAsia="MS Mincho"/>
          <w:sz w:val="24"/>
          <w:szCs w:val="24"/>
        </w:rPr>
        <w:t xml:space="preserve"> </w:t>
      </w:r>
      <w:r w:rsidRPr="004E1630">
        <w:rPr>
          <w:rFonts w:eastAsia="MS Mincho"/>
          <w:sz w:val="24"/>
          <w:szCs w:val="24"/>
        </w:rPr>
        <w:t>процессе</w:t>
      </w:r>
      <w:r w:rsidR="00F86750" w:rsidRPr="004E1630">
        <w:rPr>
          <w:rFonts w:eastAsia="MS Mincho"/>
          <w:sz w:val="24"/>
          <w:szCs w:val="24"/>
        </w:rPr>
        <w:t xml:space="preserve"> </w:t>
      </w:r>
      <w:r w:rsidRPr="004E1630">
        <w:rPr>
          <w:rFonts w:eastAsia="MS Mincho"/>
          <w:sz w:val="24"/>
          <w:szCs w:val="24"/>
        </w:rPr>
        <w:t>их</w:t>
      </w:r>
      <w:r w:rsidR="00F86750" w:rsidRPr="004E1630">
        <w:rPr>
          <w:rFonts w:eastAsia="MS Mincho"/>
          <w:sz w:val="24"/>
          <w:szCs w:val="24"/>
        </w:rPr>
        <w:t xml:space="preserve"> </w:t>
      </w:r>
      <w:r w:rsidRPr="004E1630">
        <w:rPr>
          <w:rFonts w:eastAsia="MS Mincho"/>
          <w:sz w:val="24"/>
          <w:szCs w:val="24"/>
        </w:rPr>
        <w:t>застройки</w:t>
      </w:r>
      <w:r w:rsidR="00F86750" w:rsidRPr="004E1630">
        <w:rPr>
          <w:rFonts w:eastAsia="MS Mincho"/>
          <w:sz w:val="24"/>
          <w:szCs w:val="24"/>
        </w:rPr>
        <w:t xml:space="preserve"> </w:t>
      </w:r>
      <w:r w:rsidRPr="004E1630">
        <w:rPr>
          <w:rFonts w:eastAsia="MS Mincho"/>
          <w:sz w:val="24"/>
          <w:szCs w:val="24"/>
        </w:rPr>
        <w:t>и</w:t>
      </w:r>
      <w:r w:rsidR="00F86750" w:rsidRPr="004E1630">
        <w:rPr>
          <w:rFonts w:eastAsia="MS Mincho"/>
          <w:sz w:val="24"/>
          <w:szCs w:val="24"/>
        </w:rPr>
        <w:t xml:space="preserve"> </w:t>
      </w:r>
      <w:r w:rsidRPr="004E1630">
        <w:rPr>
          <w:rFonts w:eastAsia="MS Mincho"/>
          <w:sz w:val="24"/>
          <w:szCs w:val="24"/>
        </w:rPr>
        <w:t>последующей</w:t>
      </w:r>
      <w:r w:rsidR="00F86750" w:rsidRPr="004E1630">
        <w:rPr>
          <w:rFonts w:eastAsia="MS Mincho"/>
          <w:sz w:val="24"/>
          <w:szCs w:val="24"/>
        </w:rPr>
        <w:t xml:space="preserve"> </w:t>
      </w:r>
      <w:r w:rsidRPr="004E1630">
        <w:rPr>
          <w:rFonts w:eastAsia="MS Mincho"/>
          <w:sz w:val="24"/>
          <w:szCs w:val="24"/>
        </w:rPr>
        <w:t>эксплуатации</w:t>
      </w:r>
      <w:r w:rsidR="00F86750" w:rsidRPr="004E1630">
        <w:rPr>
          <w:rFonts w:eastAsia="MS Mincho"/>
          <w:sz w:val="24"/>
          <w:szCs w:val="24"/>
        </w:rPr>
        <w:t xml:space="preserve"> </w:t>
      </w:r>
      <w:r w:rsidRPr="004E1630">
        <w:rPr>
          <w:rFonts w:eastAsia="MS Mincho"/>
          <w:sz w:val="24"/>
          <w:szCs w:val="24"/>
        </w:rPr>
        <w:t>объектов</w:t>
      </w:r>
      <w:r w:rsidR="00F86750" w:rsidRPr="004E1630">
        <w:rPr>
          <w:rFonts w:eastAsia="MS Mincho"/>
          <w:sz w:val="24"/>
          <w:szCs w:val="24"/>
        </w:rPr>
        <w:t xml:space="preserve"> </w:t>
      </w:r>
      <w:r w:rsidRPr="004E1630">
        <w:rPr>
          <w:rFonts w:eastAsia="MS Mincho"/>
          <w:sz w:val="24"/>
          <w:szCs w:val="24"/>
        </w:rPr>
        <w:t>капитального</w:t>
      </w:r>
      <w:r w:rsidR="00F86750" w:rsidRPr="004E1630">
        <w:rPr>
          <w:rFonts w:eastAsia="MS Mincho"/>
          <w:sz w:val="24"/>
          <w:szCs w:val="24"/>
        </w:rPr>
        <w:t xml:space="preserve"> </w:t>
      </w:r>
      <w:r w:rsidRPr="004E1630">
        <w:rPr>
          <w:rFonts w:eastAsia="MS Mincho"/>
          <w:sz w:val="24"/>
          <w:szCs w:val="24"/>
        </w:rPr>
        <w:t>строительства.</w:t>
      </w:r>
    </w:p>
    <w:p w:rsidR="002021B7" w:rsidRPr="004E1630" w:rsidRDefault="002021B7" w:rsidP="0028053E">
      <w:pPr>
        <w:ind w:firstLine="709"/>
        <w:jc w:val="both"/>
        <w:rPr>
          <w:rFonts w:eastAsia="MS Mincho"/>
          <w:sz w:val="24"/>
          <w:szCs w:val="24"/>
        </w:rPr>
      </w:pPr>
      <w:r w:rsidRPr="004E1630">
        <w:rPr>
          <w:rFonts w:eastAsia="MS Mincho"/>
          <w:sz w:val="24"/>
          <w:szCs w:val="24"/>
        </w:rPr>
        <w:t>2.</w:t>
      </w:r>
      <w:r w:rsidR="00F86750" w:rsidRPr="004E1630">
        <w:rPr>
          <w:rFonts w:eastAsia="MS Mincho"/>
          <w:sz w:val="24"/>
          <w:szCs w:val="24"/>
        </w:rPr>
        <w:t xml:space="preserve"> </w:t>
      </w:r>
      <w:r w:rsidRPr="004E1630">
        <w:rPr>
          <w:rFonts w:eastAsia="MS Mincho"/>
          <w:sz w:val="24"/>
          <w:szCs w:val="24"/>
        </w:rPr>
        <w:t>Градостроительные</w:t>
      </w:r>
      <w:r w:rsidR="00F86750" w:rsidRPr="004E1630">
        <w:rPr>
          <w:rFonts w:eastAsia="MS Mincho"/>
          <w:sz w:val="24"/>
          <w:szCs w:val="24"/>
        </w:rPr>
        <w:t xml:space="preserve"> </w:t>
      </w:r>
      <w:r w:rsidRPr="004E1630">
        <w:rPr>
          <w:rFonts w:eastAsia="MS Mincho"/>
          <w:sz w:val="24"/>
          <w:szCs w:val="24"/>
        </w:rPr>
        <w:t>регламенты</w:t>
      </w:r>
      <w:r w:rsidR="00F86750" w:rsidRPr="004E1630">
        <w:rPr>
          <w:rFonts w:eastAsia="MS Mincho"/>
          <w:sz w:val="24"/>
          <w:szCs w:val="24"/>
        </w:rPr>
        <w:t xml:space="preserve"> </w:t>
      </w:r>
      <w:r w:rsidRPr="004E1630">
        <w:rPr>
          <w:rFonts w:eastAsia="MS Mincho"/>
          <w:sz w:val="24"/>
          <w:szCs w:val="24"/>
        </w:rPr>
        <w:t>устанавливаются</w:t>
      </w:r>
      <w:r w:rsidR="00F86750" w:rsidRPr="004E1630">
        <w:rPr>
          <w:rFonts w:eastAsia="MS Mincho"/>
          <w:sz w:val="24"/>
          <w:szCs w:val="24"/>
        </w:rPr>
        <w:t xml:space="preserve"> </w:t>
      </w:r>
      <w:r w:rsidRPr="004E1630">
        <w:rPr>
          <w:rFonts w:eastAsia="MS Mincho"/>
          <w:sz w:val="24"/>
          <w:szCs w:val="24"/>
        </w:rPr>
        <w:t>с</w:t>
      </w:r>
      <w:r w:rsidR="00F86750" w:rsidRPr="004E1630">
        <w:rPr>
          <w:rFonts w:eastAsia="MS Mincho"/>
          <w:sz w:val="24"/>
          <w:szCs w:val="24"/>
        </w:rPr>
        <w:t xml:space="preserve"> </w:t>
      </w:r>
      <w:r w:rsidRPr="004E1630">
        <w:rPr>
          <w:rFonts w:eastAsia="MS Mincho"/>
          <w:sz w:val="24"/>
          <w:szCs w:val="24"/>
        </w:rPr>
        <w:t>учетом:</w:t>
      </w:r>
    </w:p>
    <w:p w:rsidR="002021B7" w:rsidRPr="004E1630" w:rsidRDefault="002021B7" w:rsidP="0028053E">
      <w:pPr>
        <w:ind w:firstLine="709"/>
        <w:jc w:val="both"/>
        <w:rPr>
          <w:rFonts w:eastAsia="MS Mincho"/>
          <w:sz w:val="24"/>
          <w:szCs w:val="24"/>
        </w:rPr>
      </w:pPr>
      <w:r w:rsidRPr="004E1630">
        <w:rPr>
          <w:rFonts w:eastAsia="MS Mincho"/>
          <w:sz w:val="24"/>
          <w:szCs w:val="24"/>
        </w:rPr>
        <w:t>1)</w:t>
      </w:r>
      <w:r w:rsidR="00F86750" w:rsidRPr="004E1630">
        <w:rPr>
          <w:rFonts w:eastAsia="MS Mincho"/>
          <w:sz w:val="24"/>
          <w:szCs w:val="24"/>
        </w:rPr>
        <w:t xml:space="preserve"> </w:t>
      </w:r>
      <w:r w:rsidRPr="004E1630">
        <w:rPr>
          <w:rFonts w:eastAsia="MS Mincho"/>
          <w:sz w:val="24"/>
          <w:szCs w:val="24"/>
        </w:rPr>
        <w:t>фактического</w:t>
      </w:r>
      <w:r w:rsidR="00F86750" w:rsidRPr="004E1630">
        <w:rPr>
          <w:rFonts w:eastAsia="MS Mincho"/>
          <w:sz w:val="24"/>
          <w:szCs w:val="24"/>
        </w:rPr>
        <w:t xml:space="preserve"> </w:t>
      </w:r>
      <w:r w:rsidRPr="004E1630">
        <w:rPr>
          <w:rFonts w:eastAsia="MS Mincho"/>
          <w:sz w:val="24"/>
          <w:szCs w:val="24"/>
        </w:rPr>
        <w:t>использования</w:t>
      </w:r>
      <w:r w:rsidR="00F86750" w:rsidRPr="004E1630">
        <w:rPr>
          <w:rFonts w:eastAsia="MS Mincho"/>
          <w:sz w:val="24"/>
          <w:szCs w:val="24"/>
        </w:rPr>
        <w:t xml:space="preserve"> </w:t>
      </w:r>
      <w:r w:rsidRPr="004E1630">
        <w:rPr>
          <w:rFonts w:eastAsia="MS Mincho"/>
          <w:sz w:val="24"/>
          <w:szCs w:val="24"/>
        </w:rPr>
        <w:t>земельных</w:t>
      </w:r>
      <w:r w:rsidR="00F86750" w:rsidRPr="004E1630">
        <w:rPr>
          <w:rFonts w:eastAsia="MS Mincho"/>
          <w:sz w:val="24"/>
          <w:szCs w:val="24"/>
        </w:rPr>
        <w:t xml:space="preserve"> </w:t>
      </w:r>
      <w:r w:rsidRPr="004E1630">
        <w:rPr>
          <w:rFonts w:eastAsia="MS Mincho"/>
          <w:sz w:val="24"/>
          <w:szCs w:val="24"/>
        </w:rPr>
        <w:t>участков</w:t>
      </w:r>
      <w:r w:rsidR="00F86750" w:rsidRPr="004E1630">
        <w:rPr>
          <w:rFonts w:eastAsia="MS Mincho"/>
          <w:sz w:val="24"/>
          <w:szCs w:val="24"/>
        </w:rPr>
        <w:t xml:space="preserve"> </w:t>
      </w:r>
      <w:r w:rsidRPr="004E1630">
        <w:rPr>
          <w:rFonts w:eastAsia="MS Mincho"/>
          <w:sz w:val="24"/>
          <w:szCs w:val="24"/>
        </w:rPr>
        <w:t>и</w:t>
      </w:r>
      <w:r w:rsidR="00F86750" w:rsidRPr="004E1630">
        <w:rPr>
          <w:rFonts w:eastAsia="MS Mincho"/>
          <w:sz w:val="24"/>
          <w:szCs w:val="24"/>
        </w:rPr>
        <w:t xml:space="preserve"> </w:t>
      </w:r>
      <w:r w:rsidRPr="004E1630">
        <w:rPr>
          <w:rFonts w:eastAsia="MS Mincho"/>
          <w:sz w:val="24"/>
          <w:szCs w:val="24"/>
        </w:rPr>
        <w:t>объектов</w:t>
      </w:r>
      <w:r w:rsidR="00F86750" w:rsidRPr="004E1630">
        <w:rPr>
          <w:rFonts w:eastAsia="MS Mincho"/>
          <w:sz w:val="24"/>
          <w:szCs w:val="24"/>
        </w:rPr>
        <w:t xml:space="preserve"> </w:t>
      </w:r>
      <w:r w:rsidRPr="004E1630">
        <w:rPr>
          <w:rFonts w:eastAsia="MS Mincho"/>
          <w:sz w:val="24"/>
          <w:szCs w:val="24"/>
        </w:rPr>
        <w:t>капитального</w:t>
      </w:r>
      <w:r w:rsidR="00F86750" w:rsidRPr="004E1630">
        <w:rPr>
          <w:rFonts w:eastAsia="MS Mincho"/>
          <w:sz w:val="24"/>
          <w:szCs w:val="24"/>
        </w:rPr>
        <w:t xml:space="preserve"> </w:t>
      </w:r>
      <w:r w:rsidRPr="004E1630">
        <w:rPr>
          <w:rFonts w:eastAsia="MS Mincho"/>
          <w:sz w:val="24"/>
          <w:szCs w:val="24"/>
        </w:rPr>
        <w:t>строительства</w:t>
      </w:r>
      <w:r w:rsidR="00F86750" w:rsidRPr="004E1630">
        <w:rPr>
          <w:rFonts w:eastAsia="MS Mincho"/>
          <w:sz w:val="24"/>
          <w:szCs w:val="24"/>
        </w:rPr>
        <w:t xml:space="preserve"> </w:t>
      </w:r>
      <w:r w:rsidRPr="004E1630">
        <w:rPr>
          <w:rFonts w:eastAsia="MS Mincho"/>
          <w:sz w:val="24"/>
          <w:szCs w:val="24"/>
        </w:rPr>
        <w:t>в</w:t>
      </w:r>
      <w:r w:rsidR="00F86750" w:rsidRPr="004E1630">
        <w:rPr>
          <w:rFonts w:eastAsia="MS Mincho"/>
          <w:sz w:val="24"/>
          <w:szCs w:val="24"/>
        </w:rPr>
        <w:t xml:space="preserve"> </w:t>
      </w:r>
      <w:r w:rsidRPr="004E1630">
        <w:rPr>
          <w:rFonts w:eastAsia="MS Mincho"/>
          <w:sz w:val="24"/>
          <w:szCs w:val="24"/>
        </w:rPr>
        <w:t>границах</w:t>
      </w:r>
      <w:r w:rsidR="00F86750" w:rsidRPr="004E1630">
        <w:rPr>
          <w:rFonts w:eastAsia="MS Mincho"/>
          <w:sz w:val="24"/>
          <w:szCs w:val="24"/>
        </w:rPr>
        <w:t xml:space="preserve"> </w:t>
      </w:r>
      <w:r w:rsidRPr="004E1630">
        <w:rPr>
          <w:rFonts w:eastAsia="MS Mincho"/>
          <w:sz w:val="24"/>
          <w:szCs w:val="24"/>
        </w:rPr>
        <w:t>территориальной</w:t>
      </w:r>
      <w:r w:rsidR="00F86750" w:rsidRPr="004E1630">
        <w:rPr>
          <w:rFonts w:eastAsia="MS Mincho"/>
          <w:sz w:val="24"/>
          <w:szCs w:val="24"/>
        </w:rPr>
        <w:t xml:space="preserve"> </w:t>
      </w:r>
      <w:r w:rsidRPr="004E1630">
        <w:rPr>
          <w:rFonts w:eastAsia="MS Mincho"/>
          <w:sz w:val="24"/>
          <w:szCs w:val="24"/>
        </w:rPr>
        <w:t>зоны;</w:t>
      </w:r>
    </w:p>
    <w:p w:rsidR="002021B7" w:rsidRPr="004E1630" w:rsidRDefault="002021B7" w:rsidP="0028053E">
      <w:pPr>
        <w:ind w:firstLine="709"/>
        <w:jc w:val="both"/>
        <w:rPr>
          <w:rFonts w:eastAsia="MS Mincho"/>
          <w:sz w:val="24"/>
          <w:szCs w:val="24"/>
        </w:rPr>
      </w:pPr>
      <w:r w:rsidRPr="004E1630">
        <w:rPr>
          <w:rFonts w:eastAsia="MS Mincho"/>
          <w:sz w:val="24"/>
          <w:szCs w:val="24"/>
        </w:rPr>
        <w:t>2)</w:t>
      </w:r>
      <w:r w:rsidR="00F86750" w:rsidRPr="004E1630">
        <w:rPr>
          <w:rFonts w:eastAsia="MS Mincho"/>
          <w:sz w:val="24"/>
          <w:szCs w:val="24"/>
        </w:rPr>
        <w:t xml:space="preserve"> </w:t>
      </w:r>
      <w:r w:rsidRPr="004E1630">
        <w:rPr>
          <w:rFonts w:eastAsia="MS Mincho"/>
          <w:sz w:val="24"/>
          <w:szCs w:val="24"/>
        </w:rPr>
        <w:t>возможности</w:t>
      </w:r>
      <w:r w:rsidR="00F86750" w:rsidRPr="004E1630">
        <w:rPr>
          <w:rFonts w:eastAsia="MS Mincho"/>
          <w:sz w:val="24"/>
          <w:szCs w:val="24"/>
        </w:rPr>
        <w:t xml:space="preserve"> </w:t>
      </w:r>
      <w:r w:rsidRPr="004E1630">
        <w:rPr>
          <w:rFonts w:eastAsia="MS Mincho"/>
          <w:sz w:val="24"/>
          <w:szCs w:val="24"/>
        </w:rPr>
        <w:t>сочетания</w:t>
      </w:r>
      <w:r w:rsidR="00F86750" w:rsidRPr="004E1630">
        <w:rPr>
          <w:rFonts w:eastAsia="MS Mincho"/>
          <w:sz w:val="24"/>
          <w:szCs w:val="24"/>
        </w:rPr>
        <w:t xml:space="preserve"> </w:t>
      </w:r>
      <w:r w:rsidRPr="004E1630">
        <w:rPr>
          <w:rFonts w:eastAsia="MS Mincho"/>
          <w:sz w:val="24"/>
          <w:szCs w:val="24"/>
        </w:rPr>
        <w:t>в</w:t>
      </w:r>
      <w:r w:rsidR="00F86750" w:rsidRPr="004E1630">
        <w:rPr>
          <w:rFonts w:eastAsia="MS Mincho"/>
          <w:sz w:val="24"/>
          <w:szCs w:val="24"/>
        </w:rPr>
        <w:t xml:space="preserve"> </w:t>
      </w:r>
      <w:r w:rsidRPr="004E1630">
        <w:rPr>
          <w:rFonts w:eastAsia="MS Mincho"/>
          <w:sz w:val="24"/>
          <w:szCs w:val="24"/>
        </w:rPr>
        <w:t>пределах</w:t>
      </w:r>
      <w:r w:rsidR="00F86750" w:rsidRPr="004E1630">
        <w:rPr>
          <w:rFonts w:eastAsia="MS Mincho"/>
          <w:sz w:val="24"/>
          <w:szCs w:val="24"/>
        </w:rPr>
        <w:t xml:space="preserve"> </w:t>
      </w:r>
      <w:r w:rsidRPr="004E1630">
        <w:rPr>
          <w:rFonts w:eastAsia="MS Mincho"/>
          <w:sz w:val="24"/>
          <w:szCs w:val="24"/>
        </w:rPr>
        <w:t>одной</w:t>
      </w:r>
      <w:r w:rsidR="00F86750" w:rsidRPr="004E1630">
        <w:rPr>
          <w:rFonts w:eastAsia="MS Mincho"/>
          <w:sz w:val="24"/>
          <w:szCs w:val="24"/>
        </w:rPr>
        <w:t xml:space="preserve"> </w:t>
      </w:r>
      <w:r w:rsidRPr="004E1630">
        <w:rPr>
          <w:rFonts w:eastAsia="MS Mincho"/>
          <w:sz w:val="24"/>
          <w:szCs w:val="24"/>
        </w:rPr>
        <w:t>территориальной</w:t>
      </w:r>
      <w:r w:rsidR="00F86750" w:rsidRPr="004E1630">
        <w:rPr>
          <w:rFonts w:eastAsia="MS Mincho"/>
          <w:sz w:val="24"/>
          <w:szCs w:val="24"/>
        </w:rPr>
        <w:t xml:space="preserve"> </w:t>
      </w:r>
      <w:r w:rsidRPr="004E1630">
        <w:rPr>
          <w:rFonts w:eastAsia="MS Mincho"/>
          <w:sz w:val="24"/>
          <w:szCs w:val="24"/>
        </w:rPr>
        <w:t>зоны</w:t>
      </w:r>
      <w:r w:rsidR="00F86750" w:rsidRPr="004E1630">
        <w:rPr>
          <w:rFonts w:eastAsia="MS Mincho"/>
          <w:sz w:val="24"/>
          <w:szCs w:val="24"/>
        </w:rPr>
        <w:t xml:space="preserve"> </w:t>
      </w:r>
      <w:r w:rsidRPr="004E1630">
        <w:rPr>
          <w:rFonts w:eastAsia="MS Mincho"/>
          <w:sz w:val="24"/>
          <w:szCs w:val="24"/>
        </w:rPr>
        <w:t>различных</w:t>
      </w:r>
      <w:r w:rsidR="00F86750" w:rsidRPr="004E1630">
        <w:rPr>
          <w:rFonts w:eastAsia="MS Mincho"/>
          <w:sz w:val="24"/>
          <w:szCs w:val="24"/>
        </w:rPr>
        <w:t xml:space="preserve"> </w:t>
      </w:r>
      <w:r w:rsidRPr="004E1630">
        <w:rPr>
          <w:rFonts w:eastAsia="MS Mincho"/>
          <w:sz w:val="24"/>
          <w:szCs w:val="24"/>
        </w:rPr>
        <w:t>видов</w:t>
      </w:r>
      <w:r w:rsidR="00F86750" w:rsidRPr="004E1630">
        <w:rPr>
          <w:rFonts w:eastAsia="MS Mincho"/>
          <w:sz w:val="24"/>
          <w:szCs w:val="24"/>
        </w:rPr>
        <w:t xml:space="preserve"> </w:t>
      </w:r>
      <w:r w:rsidRPr="004E1630">
        <w:rPr>
          <w:rFonts w:eastAsia="MS Mincho"/>
          <w:sz w:val="24"/>
          <w:szCs w:val="24"/>
        </w:rPr>
        <w:t>существующего</w:t>
      </w:r>
      <w:r w:rsidR="00F86750" w:rsidRPr="004E1630">
        <w:rPr>
          <w:rFonts w:eastAsia="MS Mincho"/>
          <w:sz w:val="24"/>
          <w:szCs w:val="24"/>
        </w:rPr>
        <w:t xml:space="preserve"> </w:t>
      </w:r>
      <w:r w:rsidRPr="004E1630">
        <w:rPr>
          <w:rFonts w:eastAsia="MS Mincho"/>
          <w:sz w:val="24"/>
          <w:szCs w:val="24"/>
        </w:rPr>
        <w:t>и</w:t>
      </w:r>
      <w:r w:rsidR="00F86750" w:rsidRPr="004E1630">
        <w:rPr>
          <w:rFonts w:eastAsia="MS Mincho"/>
          <w:sz w:val="24"/>
          <w:szCs w:val="24"/>
        </w:rPr>
        <w:t xml:space="preserve"> </w:t>
      </w:r>
      <w:r w:rsidRPr="004E1630">
        <w:rPr>
          <w:rFonts w:eastAsia="MS Mincho"/>
          <w:sz w:val="24"/>
          <w:szCs w:val="24"/>
        </w:rPr>
        <w:t>планируемого</w:t>
      </w:r>
      <w:r w:rsidR="00F86750" w:rsidRPr="004E1630">
        <w:rPr>
          <w:rFonts w:eastAsia="MS Mincho"/>
          <w:sz w:val="24"/>
          <w:szCs w:val="24"/>
        </w:rPr>
        <w:t xml:space="preserve"> </w:t>
      </w:r>
      <w:r w:rsidRPr="004E1630">
        <w:rPr>
          <w:rFonts w:eastAsia="MS Mincho"/>
          <w:sz w:val="24"/>
          <w:szCs w:val="24"/>
        </w:rPr>
        <w:t>использования</w:t>
      </w:r>
      <w:r w:rsidR="00F86750" w:rsidRPr="004E1630">
        <w:rPr>
          <w:rFonts w:eastAsia="MS Mincho"/>
          <w:sz w:val="24"/>
          <w:szCs w:val="24"/>
        </w:rPr>
        <w:t xml:space="preserve"> </w:t>
      </w:r>
      <w:r w:rsidRPr="004E1630">
        <w:rPr>
          <w:rFonts w:eastAsia="MS Mincho"/>
          <w:sz w:val="24"/>
          <w:szCs w:val="24"/>
        </w:rPr>
        <w:t>земельных</w:t>
      </w:r>
      <w:r w:rsidR="00F86750" w:rsidRPr="004E1630">
        <w:rPr>
          <w:rFonts w:eastAsia="MS Mincho"/>
          <w:sz w:val="24"/>
          <w:szCs w:val="24"/>
        </w:rPr>
        <w:t xml:space="preserve"> </w:t>
      </w:r>
      <w:r w:rsidRPr="004E1630">
        <w:rPr>
          <w:rFonts w:eastAsia="MS Mincho"/>
          <w:sz w:val="24"/>
          <w:szCs w:val="24"/>
        </w:rPr>
        <w:t>участков</w:t>
      </w:r>
      <w:r w:rsidR="00F86750" w:rsidRPr="004E1630">
        <w:rPr>
          <w:rFonts w:eastAsia="MS Mincho"/>
          <w:sz w:val="24"/>
          <w:szCs w:val="24"/>
        </w:rPr>
        <w:t xml:space="preserve"> </w:t>
      </w:r>
      <w:r w:rsidRPr="004E1630">
        <w:rPr>
          <w:rFonts w:eastAsia="MS Mincho"/>
          <w:sz w:val="24"/>
          <w:szCs w:val="24"/>
        </w:rPr>
        <w:t>и</w:t>
      </w:r>
      <w:r w:rsidR="00F86750" w:rsidRPr="004E1630">
        <w:rPr>
          <w:rFonts w:eastAsia="MS Mincho"/>
          <w:sz w:val="24"/>
          <w:szCs w:val="24"/>
        </w:rPr>
        <w:t xml:space="preserve"> </w:t>
      </w:r>
      <w:r w:rsidRPr="004E1630">
        <w:rPr>
          <w:rFonts w:eastAsia="MS Mincho"/>
          <w:sz w:val="24"/>
          <w:szCs w:val="24"/>
        </w:rPr>
        <w:t>объектов</w:t>
      </w:r>
      <w:r w:rsidR="00F86750" w:rsidRPr="004E1630">
        <w:rPr>
          <w:rFonts w:eastAsia="MS Mincho"/>
          <w:sz w:val="24"/>
          <w:szCs w:val="24"/>
        </w:rPr>
        <w:t xml:space="preserve"> </w:t>
      </w:r>
      <w:r w:rsidRPr="004E1630">
        <w:rPr>
          <w:rFonts w:eastAsia="MS Mincho"/>
          <w:sz w:val="24"/>
          <w:szCs w:val="24"/>
        </w:rPr>
        <w:t>капитального</w:t>
      </w:r>
      <w:r w:rsidR="00F86750" w:rsidRPr="004E1630">
        <w:rPr>
          <w:rFonts w:eastAsia="MS Mincho"/>
          <w:sz w:val="24"/>
          <w:szCs w:val="24"/>
        </w:rPr>
        <w:t xml:space="preserve"> </w:t>
      </w:r>
      <w:r w:rsidRPr="004E1630">
        <w:rPr>
          <w:rFonts w:eastAsia="MS Mincho"/>
          <w:sz w:val="24"/>
          <w:szCs w:val="24"/>
        </w:rPr>
        <w:t>строительства;</w:t>
      </w:r>
    </w:p>
    <w:p w:rsidR="002021B7" w:rsidRPr="004E1630" w:rsidRDefault="002021B7" w:rsidP="0028053E">
      <w:pPr>
        <w:ind w:firstLine="709"/>
        <w:jc w:val="both"/>
        <w:rPr>
          <w:rFonts w:eastAsia="MS Mincho"/>
          <w:sz w:val="24"/>
          <w:szCs w:val="24"/>
        </w:rPr>
      </w:pPr>
      <w:r w:rsidRPr="004E1630">
        <w:rPr>
          <w:rFonts w:eastAsia="MS Mincho"/>
          <w:sz w:val="24"/>
          <w:szCs w:val="24"/>
        </w:rPr>
        <w:t>3)</w:t>
      </w:r>
      <w:r w:rsidR="00F86750" w:rsidRPr="004E1630">
        <w:rPr>
          <w:rFonts w:eastAsia="MS Mincho"/>
          <w:sz w:val="24"/>
          <w:szCs w:val="24"/>
        </w:rPr>
        <w:t xml:space="preserve"> </w:t>
      </w:r>
      <w:r w:rsidRPr="004E1630">
        <w:rPr>
          <w:rFonts w:eastAsia="MS Mincho"/>
          <w:sz w:val="24"/>
          <w:szCs w:val="24"/>
        </w:rPr>
        <w:t>функциональных</w:t>
      </w:r>
      <w:r w:rsidR="00F86750" w:rsidRPr="004E1630">
        <w:rPr>
          <w:rFonts w:eastAsia="MS Mincho"/>
          <w:sz w:val="24"/>
          <w:szCs w:val="24"/>
        </w:rPr>
        <w:t xml:space="preserve"> </w:t>
      </w:r>
      <w:r w:rsidRPr="004E1630">
        <w:rPr>
          <w:rFonts w:eastAsia="MS Mincho"/>
          <w:sz w:val="24"/>
          <w:szCs w:val="24"/>
        </w:rPr>
        <w:t>зон</w:t>
      </w:r>
      <w:r w:rsidR="00F86750" w:rsidRPr="004E1630">
        <w:rPr>
          <w:rFonts w:eastAsia="MS Mincho"/>
          <w:sz w:val="24"/>
          <w:szCs w:val="24"/>
        </w:rPr>
        <w:t xml:space="preserve"> </w:t>
      </w:r>
      <w:r w:rsidRPr="004E1630">
        <w:rPr>
          <w:rFonts w:eastAsia="MS Mincho"/>
          <w:sz w:val="24"/>
          <w:szCs w:val="24"/>
        </w:rPr>
        <w:t>и</w:t>
      </w:r>
      <w:r w:rsidR="00F86750" w:rsidRPr="004E1630">
        <w:rPr>
          <w:rFonts w:eastAsia="MS Mincho"/>
          <w:sz w:val="24"/>
          <w:szCs w:val="24"/>
        </w:rPr>
        <w:t xml:space="preserve"> </w:t>
      </w:r>
      <w:r w:rsidRPr="004E1630">
        <w:rPr>
          <w:rFonts w:eastAsia="MS Mincho"/>
          <w:sz w:val="24"/>
          <w:szCs w:val="24"/>
        </w:rPr>
        <w:t>характеристик</w:t>
      </w:r>
      <w:r w:rsidR="00F86750" w:rsidRPr="004E1630">
        <w:rPr>
          <w:rFonts w:eastAsia="MS Mincho"/>
          <w:sz w:val="24"/>
          <w:szCs w:val="24"/>
        </w:rPr>
        <w:t xml:space="preserve"> </w:t>
      </w:r>
      <w:r w:rsidRPr="004E1630">
        <w:rPr>
          <w:rFonts w:eastAsia="MS Mincho"/>
          <w:sz w:val="24"/>
          <w:szCs w:val="24"/>
        </w:rPr>
        <w:t>их</w:t>
      </w:r>
      <w:r w:rsidR="00F86750" w:rsidRPr="004E1630">
        <w:rPr>
          <w:rFonts w:eastAsia="MS Mincho"/>
          <w:sz w:val="24"/>
          <w:szCs w:val="24"/>
        </w:rPr>
        <w:t xml:space="preserve"> </w:t>
      </w:r>
      <w:r w:rsidRPr="004E1630">
        <w:rPr>
          <w:rFonts w:eastAsia="MS Mincho"/>
          <w:sz w:val="24"/>
          <w:szCs w:val="24"/>
        </w:rPr>
        <w:t>планируемого</w:t>
      </w:r>
      <w:r w:rsidR="00F86750" w:rsidRPr="004E1630">
        <w:rPr>
          <w:rFonts w:eastAsia="MS Mincho"/>
          <w:sz w:val="24"/>
          <w:szCs w:val="24"/>
        </w:rPr>
        <w:t xml:space="preserve"> </w:t>
      </w:r>
      <w:r w:rsidRPr="004E1630">
        <w:rPr>
          <w:rFonts w:eastAsia="MS Mincho"/>
          <w:sz w:val="24"/>
          <w:szCs w:val="24"/>
        </w:rPr>
        <w:t>развития,</w:t>
      </w:r>
      <w:r w:rsidR="00F86750" w:rsidRPr="004E1630">
        <w:rPr>
          <w:rFonts w:eastAsia="MS Mincho"/>
          <w:sz w:val="24"/>
          <w:szCs w:val="24"/>
        </w:rPr>
        <w:t xml:space="preserve"> </w:t>
      </w:r>
      <w:r w:rsidRPr="004E1630">
        <w:rPr>
          <w:rFonts w:eastAsia="MS Mincho"/>
          <w:sz w:val="24"/>
          <w:szCs w:val="24"/>
        </w:rPr>
        <w:t>определенных</w:t>
      </w:r>
      <w:r w:rsidR="00F86750" w:rsidRPr="004E1630">
        <w:rPr>
          <w:rFonts w:eastAsia="MS Mincho"/>
          <w:sz w:val="24"/>
          <w:szCs w:val="24"/>
        </w:rPr>
        <w:t xml:space="preserve"> </w:t>
      </w:r>
      <w:r w:rsidRPr="004E1630">
        <w:rPr>
          <w:rFonts w:eastAsia="MS Mincho"/>
          <w:sz w:val="24"/>
          <w:szCs w:val="24"/>
        </w:rPr>
        <w:t>документами</w:t>
      </w:r>
      <w:r w:rsidR="00F86750" w:rsidRPr="004E1630">
        <w:rPr>
          <w:rFonts w:eastAsia="MS Mincho"/>
          <w:sz w:val="24"/>
          <w:szCs w:val="24"/>
        </w:rPr>
        <w:t xml:space="preserve"> </w:t>
      </w:r>
      <w:r w:rsidRPr="004E1630">
        <w:rPr>
          <w:rFonts w:eastAsia="MS Mincho"/>
          <w:sz w:val="24"/>
          <w:szCs w:val="24"/>
        </w:rPr>
        <w:t>территориального</w:t>
      </w:r>
      <w:r w:rsidR="00F86750" w:rsidRPr="004E1630">
        <w:rPr>
          <w:rFonts w:eastAsia="MS Mincho"/>
          <w:sz w:val="24"/>
          <w:szCs w:val="24"/>
        </w:rPr>
        <w:t xml:space="preserve"> </w:t>
      </w:r>
      <w:r w:rsidRPr="004E1630">
        <w:rPr>
          <w:rFonts w:eastAsia="MS Mincho"/>
          <w:sz w:val="24"/>
          <w:szCs w:val="24"/>
        </w:rPr>
        <w:t>планирования</w:t>
      </w:r>
      <w:r w:rsidR="00F86750" w:rsidRPr="004E1630">
        <w:rPr>
          <w:rFonts w:eastAsia="MS Mincho"/>
          <w:sz w:val="24"/>
          <w:szCs w:val="24"/>
        </w:rPr>
        <w:t xml:space="preserve"> </w:t>
      </w:r>
      <w:r w:rsidRPr="004E1630">
        <w:rPr>
          <w:rFonts w:eastAsia="MS Mincho"/>
          <w:sz w:val="24"/>
          <w:szCs w:val="24"/>
        </w:rPr>
        <w:t>муниципальных</w:t>
      </w:r>
      <w:r w:rsidR="00F86750" w:rsidRPr="004E1630">
        <w:rPr>
          <w:rFonts w:eastAsia="MS Mincho"/>
          <w:sz w:val="24"/>
          <w:szCs w:val="24"/>
        </w:rPr>
        <w:t xml:space="preserve"> </w:t>
      </w:r>
      <w:r w:rsidRPr="004E1630">
        <w:rPr>
          <w:rFonts w:eastAsia="MS Mincho"/>
          <w:sz w:val="24"/>
          <w:szCs w:val="24"/>
        </w:rPr>
        <w:t>образований;</w:t>
      </w:r>
    </w:p>
    <w:p w:rsidR="002021B7" w:rsidRPr="004E1630" w:rsidRDefault="002021B7" w:rsidP="0028053E">
      <w:pPr>
        <w:ind w:firstLine="709"/>
        <w:jc w:val="both"/>
        <w:rPr>
          <w:rFonts w:eastAsia="MS Mincho"/>
          <w:sz w:val="24"/>
          <w:szCs w:val="24"/>
        </w:rPr>
      </w:pPr>
      <w:r w:rsidRPr="004E1630">
        <w:rPr>
          <w:rFonts w:eastAsia="MS Mincho"/>
          <w:sz w:val="24"/>
          <w:szCs w:val="24"/>
        </w:rPr>
        <w:t>4)</w:t>
      </w:r>
      <w:r w:rsidR="00F86750" w:rsidRPr="004E1630">
        <w:rPr>
          <w:rFonts w:eastAsia="MS Mincho"/>
          <w:sz w:val="24"/>
          <w:szCs w:val="24"/>
        </w:rPr>
        <w:t xml:space="preserve"> </w:t>
      </w:r>
      <w:r w:rsidRPr="004E1630">
        <w:rPr>
          <w:rFonts w:eastAsia="MS Mincho"/>
          <w:sz w:val="24"/>
          <w:szCs w:val="24"/>
        </w:rPr>
        <w:t>видов</w:t>
      </w:r>
      <w:r w:rsidR="00F86750" w:rsidRPr="004E1630">
        <w:rPr>
          <w:rFonts w:eastAsia="MS Mincho"/>
          <w:sz w:val="24"/>
          <w:szCs w:val="24"/>
        </w:rPr>
        <w:t xml:space="preserve"> </w:t>
      </w:r>
      <w:r w:rsidRPr="004E1630">
        <w:rPr>
          <w:rFonts w:eastAsia="MS Mincho"/>
          <w:sz w:val="24"/>
          <w:szCs w:val="24"/>
        </w:rPr>
        <w:t>территориальных</w:t>
      </w:r>
      <w:r w:rsidR="00F86750" w:rsidRPr="004E1630">
        <w:rPr>
          <w:rFonts w:eastAsia="MS Mincho"/>
          <w:sz w:val="24"/>
          <w:szCs w:val="24"/>
        </w:rPr>
        <w:t xml:space="preserve"> </w:t>
      </w:r>
      <w:r w:rsidRPr="004E1630">
        <w:rPr>
          <w:rFonts w:eastAsia="MS Mincho"/>
          <w:sz w:val="24"/>
          <w:szCs w:val="24"/>
        </w:rPr>
        <w:t>зон;</w:t>
      </w:r>
    </w:p>
    <w:p w:rsidR="002021B7" w:rsidRPr="004E1630" w:rsidRDefault="002021B7" w:rsidP="0028053E">
      <w:pPr>
        <w:ind w:firstLine="709"/>
        <w:jc w:val="both"/>
        <w:rPr>
          <w:rFonts w:eastAsia="MS Mincho"/>
          <w:sz w:val="24"/>
          <w:szCs w:val="24"/>
        </w:rPr>
      </w:pPr>
      <w:r w:rsidRPr="004E1630">
        <w:rPr>
          <w:rFonts w:eastAsia="MS Mincho"/>
          <w:sz w:val="24"/>
          <w:szCs w:val="24"/>
        </w:rPr>
        <w:t>5)</w:t>
      </w:r>
      <w:r w:rsidR="00F86750" w:rsidRPr="004E1630">
        <w:rPr>
          <w:rFonts w:eastAsia="MS Mincho"/>
          <w:sz w:val="24"/>
          <w:szCs w:val="24"/>
        </w:rPr>
        <w:t xml:space="preserve"> </w:t>
      </w:r>
      <w:r w:rsidRPr="004E1630">
        <w:rPr>
          <w:rFonts w:eastAsia="MS Mincho"/>
          <w:sz w:val="24"/>
          <w:szCs w:val="24"/>
        </w:rPr>
        <w:t>требований</w:t>
      </w:r>
      <w:r w:rsidR="00F86750" w:rsidRPr="004E1630">
        <w:rPr>
          <w:rFonts w:eastAsia="MS Mincho"/>
          <w:sz w:val="24"/>
          <w:szCs w:val="24"/>
        </w:rPr>
        <w:t xml:space="preserve"> </w:t>
      </w:r>
      <w:r w:rsidRPr="004E1630">
        <w:rPr>
          <w:rFonts w:eastAsia="MS Mincho"/>
          <w:sz w:val="24"/>
          <w:szCs w:val="24"/>
        </w:rPr>
        <w:t>охраны</w:t>
      </w:r>
      <w:r w:rsidR="00F86750" w:rsidRPr="004E1630">
        <w:rPr>
          <w:rFonts w:eastAsia="MS Mincho"/>
          <w:sz w:val="24"/>
          <w:szCs w:val="24"/>
        </w:rPr>
        <w:t xml:space="preserve"> </w:t>
      </w:r>
      <w:r w:rsidRPr="004E1630">
        <w:rPr>
          <w:rFonts w:eastAsia="MS Mincho"/>
          <w:sz w:val="24"/>
          <w:szCs w:val="24"/>
        </w:rPr>
        <w:t>объектов</w:t>
      </w:r>
      <w:r w:rsidR="00F86750" w:rsidRPr="004E1630">
        <w:rPr>
          <w:rFonts w:eastAsia="MS Mincho"/>
          <w:sz w:val="24"/>
          <w:szCs w:val="24"/>
        </w:rPr>
        <w:t xml:space="preserve"> </w:t>
      </w:r>
      <w:r w:rsidRPr="004E1630">
        <w:rPr>
          <w:rFonts w:eastAsia="MS Mincho"/>
          <w:sz w:val="24"/>
          <w:szCs w:val="24"/>
        </w:rPr>
        <w:t>культурного</w:t>
      </w:r>
      <w:r w:rsidR="00F86750" w:rsidRPr="004E1630">
        <w:rPr>
          <w:rFonts w:eastAsia="MS Mincho"/>
          <w:sz w:val="24"/>
          <w:szCs w:val="24"/>
        </w:rPr>
        <w:t xml:space="preserve"> </w:t>
      </w:r>
      <w:r w:rsidRPr="004E1630">
        <w:rPr>
          <w:rFonts w:eastAsia="MS Mincho"/>
          <w:sz w:val="24"/>
          <w:szCs w:val="24"/>
        </w:rPr>
        <w:t>наследия,</w:t>
      </w:r>
      <w:r w:rsidR="00F86750" w:rsidRPr="004E1630">
        <w:rPr>
          <w:rFonts w:eastAsia="MS Mincho"/>
          <w:sz w:val="24"/>
          <w:szCs w:val="24"/>
        </w:rPr>
        <w:t xml:space="preserve"> </w:t>
      </w:r>
      <w:r w:rsidRPr="004E1630">
        <w:rPr>
          <w:rFonts w:eastAsia="MS Mincho"/>
          <w:sz w:val="24"/>
          <w:szCs w:val="24"/>
        </w:rPr>
        <w:t>а</w:t>
      </w:r>
      <w:r w:rsidR="00F86750" w:rsidRPr="004E1630">
        <w:rPr>
          <w:rFonts w:eastAsia="MS Mincho"/>
          <w:sz w:val="24"/>
          <w:szCs w:val="24"/>
        </w:rPr>
        <w:t xml:space="preserve"> </w:t>
      </w:r>
      <w:r w:rsidRPr="004E1630">
        <w:rPr>
          <w:rFonts w:eastAsia="MS Mincho"/>
          <w:sz w:val="24"/>
          <w:szCs w:val="24"/>
        </w:rPr>
        <w:t>также</w:t>
      </w:r>
      <w:r w:rsidR="00F86750" w:rsidRPr="004E1630">
        <w:rPr>
          <w:rFonts w:eastAsia="MS Mincho"/>
          <w:sz w:val="24"/>
          <w:szCs w:val="24"/>
        </w:rPr>
        <w:t xml:space="preserve"> </w:t>
      </w:r>
      <w:r w:rsidRPr="004E1630">
        <w:rPr>
          <w:rFonts w:eastAsia="MS Mincho"/>
          <w:sz w:val="24"/>
          <w:szCs w:val="24"/>
        </w:rPr>
        <w:t>особо</w:t>
      </w:r>
      <w:r w:rsidR="00F86750" w:rsidRPr="004E1630">
        <w:rPr>
          <w:rFonts w:eastAsia="MS Mincho"/>
          <w:sz w:val="24"/>
          <w:szCs w:val="24"/>
        </w:rPr>
        <w:t xml:space="preserve"> </w:t>
      </w:r>
      <w:r w:rsidRPr="004E1630">
        <w:rPr>
          <w:rFonts w:eastAsia="MS Mincho"/>
          <w:sz w:val="24"/>
          <w:szCs w:val="24"/>
        </w:rPr>
        <w:t>охраняемых</w:t>
      </w:r>
      <w:r w:rsidR="00F86750" w:rsidRPr="004E1630">
        <w:rPr>
          <w:rFonts w:eastAsia="MS Mincho"/>
          <w:sz w:val="24"/>
          <w:szCs w:val="24"/>
        </w:rPr>
        <w:t xml:space="preserve"> </w:t>
      </w:r>
      <w:r w:rsidRPr="004E1630">
        <w:rPr>
          <w:rFonts w:eastAsia="MS Mincho"/>
          <w:sz w:val="24"/>
          <w:szCs w:val="24"/>
        </w:rPr>
        <w:t>природных</w:t>
      </w:r>
      <w:r w:rsidR="00F86750" w:rsidRPr="004E1630">
        <w:rPr>
          <w:rFonts w:eastAsia="MS Mincho"/>
          <w:sz w:val="24"/>
          <w:szCs w:val="24"/>
        </w:rPr>
        <w:t xml:space="preserve"> </w:t>
      </w:r>
      <w:r w:rsidRPr="004E1630">
        <w:rPr>
          <w:rFonts w:eastAsia="MS Mincho"/>
          <w:sz w:val="24"/>
          <w:szCs w:val="24"/>
        </w:rPr>
        <w:t>территорий,</w:t>
      </w:r>
      <w:r w:rsidR="00F86750" w:rsidRPr="004E1630">
        <w:rPr>
          <w:rFonts w:eastAsia="MS Mincho"/>
          <w:sz w:val="24"/>
          <w:szCs w:val="24"/>
        </w:rPr>
        <w:t xml:space="preserve"> </w:t>
      </w:r>
      <w:r w:rsidRPr="004E1630">
        <w:rPr>
          <w:rFonts w:eastAsia="MS Mincho"/>
          <w:sz w:val="24"/>
          <w:szCs w:val="24"/>
        </w:rPr>
        <w:t>иных</w:t>
      </w:r>
      <w:r w:rsidR="00F86750" w:rsidRPr="004E1630">
        <w:rPr>
          <w:rFonts w:eastAsia="MS Mincho"/>
          <w:sz w:val="24"/>
          <w:szCs w:val="24"/>
        </w:rPr>
        <w:t xml:space="preserve"> </w:t>
      </w:r>
      <w:r w:rsidRPr="004E1630">
        <w:rPr>
          <w:rFonts w:eastAsia="MS Mincho"/>
          <w:sz w:val="24"/>
          <w:szCs w:val="24"/>
        </w:rPr>
        <w:t>природных</w:t>
      </w:r>
      <w:r w:rsidR="00F86750" w:rsidRPr="004E1630">
        <w:rPr>
          <w:rFonts w:eastAsia="MS Mincho"/>
          <w:sz w:val="24"/>
          <w:szCs w:val="24"/>
        </w:rPr>
        <w:t xml:space="preserve"> </w:t>
      </w:r>
      <w:r w:rsidRPr="004E1630">
        <w:rPr>
          <w:rFonts w:eastAsia="MS Mincho"/>
          <w:sz w:val="24"/>
          <w:szCs w:val="24"/>
        </w:rPr>
        <w:t>объектов.</w:t>
      </w:r>
    </w:p>
    <w:p w:rsidR="002021B7" w:rsidRPr="004E1630" w:rsidRDefault="002021B7" w:rsidP="0028053E">
      <w:pPr>
        <w:ind w:firstLine="709"/>
        <w:jc w:val="both"/>
        <w:rPr>
          <w:rFonts w:eastAsia="MS Mincho"/>
          <w:sz w:val="24"/>
          <w:szCs w:val="24"/>
        </w:rPr>
      </w:pPr>
      <w:r w:rsidRPr="004E1630">
        <w:rPr>
          <w:rFonts w:eastAsia="MS Mincho"/>
          <w:sz w:val="24"/>
          <w:szCs w:val="24"/>
        </w:rPr>
        <w:t>3.</w:t>
      </w:r>
      <w:r w:rsidR="00F86750" w:rsidRPr="004E1630">
        <w:rPr>
          <w:rFonts w:eastAsia="MS Mincho"/>
          <w:sz w:val="24"/>
          <w:szCs w:val="24"/>
        </w:rPr>
        <w:t xml:space="preserve"> </w:t>
      </w:r>
      <w:r w:rsidRPr="004E1630">
        <w:rPr>
          <w:rFonts w:eastAsia="MS Mincho"/>
          <w:sz w:val="24"/>
          <w:szCs w:val="24"/>
        </w:rPr>
        <w:t>Действие</w:t>
      </w:r>
      <w:r w:rsidR="00F86750" w:rsidRPr="004E1630">
        <w:rPr>
          <w:rFonts w:eastAsia="MS Mincho"/>
          <w:sz w:val="24"/>
          <w:szCs w:val="24"/>
        </w:rPr>
        <w:t xml:space="preserve"> </w:t>
      </w:r>
      <w:r w:rsidRPr="004E1630">
        <w:rPr>
          <w:rFonts w:eastAsia="MS Mincho"/>
          <w:sz w:val="24"/>
          <w:szCs w:val="24"/>
        </w:rPr>
        <w:t>градостроительного</w:t>
      </w:r>
      <w:r w:rsidR="00F86750" w:rsidRPr="004E1630">
        <w:rPr>
          <w:rFonts w:eastAsia="MS Mincho"/>
          <w:sz w:val="24"/>
          <w:szCs w:val="24"/>
        </w:rPr>
        <w:t xml:space="preserve"> </w:t>
      </w:r>
      <w:r w:rsidRPr="004E1630">
        <w:rPr>
          <w:rFonts w:eastAsia="MS Mincho"/>
          <w:sz w:val="24"/>
          <w:szCs w:val="24"/>
        </w:rPr>
        <w:t>регламента</w:t>
      </w:r>
      <w:r w:rsidR="00F86750" w:rsidRPr="004E1630">
        <w:rPr>
          <w:rFonts w:eastAsia="MS Mincho"/>
          <w:sz w:val="24"/>
          <w:szCs w:val="24"/>
        </w:rPr>
        <w:t xml:space="preserve"> </w:t>
      </w:r>
      <w:r w:rsidRPr="004E1630">
        <w:rPr>
          <w:rFonts w:eastAsia="MS Mincho"/>
          <w:sz w:val="24"/>
          <w:szCs w:val="24"/>
        </w:rPr>
        <w:t>распространяется</w:t>
      </w:r>
      <w:r w:rsidR="00F86750" w:rsidRPr="004E1630">
        <w:rPr>
          <w:rFonts w:eastAsia="MS Mincho"/>
          <w:sz w:val="24"/>
          <w:szCs w:val="24"/>
        </w:rPr>
        <w:t xml:space="preserve"> </w:t>
      </w:r>
      <w:r w:rsidRPr="004E1630">
        <w:rPr>
          <w:rFonts w:eastAsia="MS Mincho"/>
          <w:sz w:val="24"/>
          <w:szCs w:val="24"/>
        </w:rPr>
        <w:t>в</w:t>
      </w:r>
      <w:r w:rsidR="00F86750" w:rsidRPr="004E1630">
        <w:rPr>
          <w:rFonts w:eastAsia="MS Mincho"/>
          <w:sz w:val="24"/>
          <w:szCs w:val="24"/>
        </w:rPr>
        <w:t xml:space="preserve"> </w:t>
      </w:r>
      <w:r w:rsidRPr="004E1630">
        <w:rPr>
          <w:rFonts w:eastAsia="MS Mincho"/>
          <w:sz w:val="24"/>
          <w:szCs w:val="24"/>
        </w:rPr>
        <w:t>равной</w:t>
      </w:r>
      <w:r w:rsidR="00F86750" w:rsidRPr="004E1630">
        <w:rPr>
          <w:rFonts w:eastAsia="MS Mincho"/>
          <w:sz w:val="24"/>
          <w:szCs w:val="24"/>
        </w:rPr>
        <w:t xml:space="preserve"> </w:t>
      </w:r>
      <w:r w:rsidRPr="004E1630">
        <w:rPr>
          <w:rFonts w:eastAsia="MS Mincho"/>
          <w:sz w:val="24"/>
          <w:szCs w:val="24"/>
        </w:rPr>
        <w:t>мере</w:t>
      </w:r>
      <w:r w:rsidR="00F86750" w:rsidRPr="004E1630">
        <w:rPr>
          <w:rFonts w:eastAsia="MS Mincho"/>
          <w:sz w:val="24"/>
          <w:szCs w:val="24"/>
        </w:rPr>
        <w:t xml:space="preserve"> </w:t>
      </w:r>
      <w:r w:rsidRPr="004E1630">
        <w:rPr>
          <w:rFonts w:eastAsia="MS Mincho"/>
          <w:sz w:val="24"/>
          <w:szCs w:val="24"/>
        </w:rPr>
        <w:t>на</w:t>
      </w:r>
      <w:r w:rsidR="00F86750" w:rsidRPr="004E1630">
        <w:rPr>
          <w:rFonts w:eastAsia="MS Mincho"/>
          <w:sz w:val="24"/>
          <w:szCs w:val="24"/>
        </w:rPr>
        <w:t xml:space="preserve"> </w:t>
      </w:r>
      <w:r w:rsidRPr="004E1630">
        <w:rPr>
          <w:rFonts w:eastAsia="MS Mincho"/>
          <w:sz w:val="24"/>
          <w:szCs w:val="24"/>
        </w:rPr>
        <w:t>все</w:t>
      </w:r>
      <w:r w:rsidR="00F86750" w:rsidRPr="004E1630">
        <w:rPr>
          <w:rFonts w:eastAsia="MS Mincho"/>
          <w:sz w:val="24"/>
          <w:szCs w:val="24"/>
        </w:rPr>
        <w:t xml:space="preserve"> </w:t>
      </w:r>
      <w:r w:rsidRPr="004E1630">
        <w:rPr>
          <w:rFonts w:eastAsia="MS Mincho"/>
          <w:sz w:val="24"/>
          <w:szCs w:val="24"/>
        </w:rPr>
        <w:t>земельные</w:t>
      </w:r>
      <w:r w:rsidR="00F86750" w:rsidRPr="004E1630">
        <w:rPr>
          <w:rFonts w:eastAsia="MS Mincho"/>
          <w:sz w:val="24"/>
          <w:szCs w:val="24"/>
        </w:rPr>
        <w:t xml:space="preserve"> </w:t>
      </w:r>
      <w:r w:rsidRPr="004E1630">
        <w:rPr>
          <w:rFonts w:eastAsia="MS Mincho"/>
          <w:sz w:val="24"/>
          <w:szCs w:val="24"/>
        </w:rPr>
        <w:t>участки</w:t>
      </w:r>
      <w:r w:rsidR="00F86750" w:rsidRPr="004E1630">
        <w:rPr>
          <w:rFonts w:eastAsia="MS Mincho"/>
          <w:sz w:val="24"/>
          <w:szCs w:val="24"/>
        </w:rPr>
        <w:t xml:space="preserve"> </w:t>
      </w:r>
      <w:r w:rsidRPr="004E1630">
        <w:rPr>
          <w:rFonts w:eastAsia="MS Mincho"/>
          <w:sz w:val="24"/>
          <w:szCs w:val="24"/>
        </w:rPr>
        <w:t>и</w:t>
      </w:r>
      <w:r w:rsidR="00F86750" w:rsidRPr="004E1630">
        <w:rPr>
          <w:rFonts w:eastAsia="MS Mincho"/>
          <w:sz w:val="24"/>
          <w:szCs w:val="24"/>
        </w:rPr>
        <w:t xml:space="preserve"> </w:t>
      </w:r>
      <w:r w:rsidRPr="004E1630">
        <w:rPr>
          <w:rFonts w:eastAsia="MS Mincho"/>
          <w:sz w:val="24"/>
          <w:szCs w:val="24"/>
        </w:rPr>
        <w:t>объекты</w:t>
      </w:r>
      <w:r w:rsidR="00F86750" w:rsidRPr="004E1630">
        <w:rPr>
          <w:rFonts w:eastAsia="MS Mincho"/>
          <w:sz w:val="24"/>
          <w:szCs w:val="24"/>
        </w:rPr>
        <w:t xml:space="preserve"> </w:t>
      </w:r>
      <w:r w:rsidRPr="004E1630">
        <w:rPr>
          <w:rFonts w:eastAsia="MS Mincho"/>
          <w:sz w:val="24"/>
          <w:szCs w:val="24"/>
        </w:rPr>
        <w:t>капитального</w:t>
      </w:r>
      <w:r w:rsidR="00F86750" w:rsidRPr="004E1630">
        <w:rPr>
          <w:rFonts w:eastAsia="MS Mincho"/>
          <w:sz w:val="24"/>
          <w:szCs w:val="24"/>
        </w:rPr>
        <w:t xml:space="preserve"> </w:t>
      </w:r>
      <w:r w:rsidRPr="004E1630">
        <w:rPr>
          <w:rFonts w:eastAsia="MS Mincho"/>
          <w:sz w:val="24"/>
          <w:szCs w:val="24"/>
        </w:rPr>
        <w:t>строительства,</w:t>
      </w:r>
      <w:r w:rsidR="00F86750" w:rsidRPr="004E1630">
        <w:rPr>
          <w:rFonts w:eastAsia="MS Mincho"/>
          <w:sz w:val="24"/>
          <w:szCs w:val="24"/>
        </w:rPr>
        <w:t xml:space="preserve"> </w:t>
      </w:r>
      <w:r w:rsidRPr="004E1630">
        <w:rPr>
          <w:rFonts w:eastAsia="MS Mincho"/>
          <w:sz w:val="24"/>
          <w:szCs w:val="24"/>
        </w:rPr>
        <w:t>расположенные</w:t>
      </w:r>
      <w:r w:rsidR="00F86750" w:rsidRPr="004E1630">
        <w:rPr>
          <w:rFonts w:eastAsia="MS Mincho"/>
          <w:sz w:val="24"/>
          <w:szCs w:val="24"/>
        </w:rPr>
        <w:t xml:space="preserve"> </w:t>
      </w:r>
      <w:r w:rsidRPr="004E1630">
        <w:rPr>
          <w:rFonts w:eastAsia="MS Mincho"/>
          <w:sz w:val="24"/>
          <w:szCs w:val="24"/>
        </w:rPr>
        <w:t>в</w:t>
      </w:r>
      <w:r w:rsidR="00F86750" w:rsidRPr="004E1630">
        <w:rPr>
          <w:rFonts w:eastAsia="MS Mincho"/>
          <w:sz w:val="24"/>
          <w:szCs w:val="24"/>
        </w:rPr>
        <w:t xml:space="preserve"> </w:t>
      </w:r>
      <w:r w:rsidRPr="004E1630">
        <w:rPr>
          <w:rFonts w:eastAsia="MS Mincho"/>
          <w:sz w:val="24"/>
          <w:szCs w:val="24"/>
        </w:rPr>
        <w:t>пределах</w:t>
      </w:r>
      <w:r w:rsidR="00F86750" w:rsidRPr="004E1630">
        <w:rPr>
          <w:rFonts w:eastAsia="MS Mincho"/>
          <w:sz w:val="24"/>
          <w:szCs w:val="24"/>
        </w:rPr>
        <w:t xml:space="preserve"> </w:t>
      </w:r>
      <w:r w:rsidRPr="004E1630">
        <w:rPr>
          <w:rFonts w:eastAsia="MS Mincho"/>
          <w:sz w:val="24"/>
          <w:szCs w:val="24"/>
        </w:rPr>
        <w:t>границ</w:t>
      </w:r>
      <w:r w:rsidR="00F86750" w:rsidRPr="004E1630">
        <w:rPr>
          <w:rFonts w:eastAsia="MS Mincho"/>
          <w:sz w:val="24"/>
          <w:szCs w:val="24"/>
        </w:rPr>
        <w:t xml:space="preserve"> </w:t>
      </w:r>
      <w:r w:rsidRPr="004E1630">
        <w:rPr>
          <w:rFonts w:eastAsia="MS Mincho"/>
          <w:sz w:val="24"/>
          <w:szCs w:val="24"/>
        </w:rPr>
        <w:t>территориальной</w:t>
      </w:r>
      <w:r w:rsidR="00F86750" w:rsidRPr="004E1630">
        <w:rPr>
          <w:rFonts w:eastAsia="MS Mincho"/>
          <w:sz w:val="24"/>
          <w:szCs w:val="24"/>
        </w:rPr>
        <w:t xml:space="preserve"> </w:t>
      </w:r>
      <w:r w:rsidRPr="004E1630">
        <w:rPr>
          <w:rFonts w:eastAsia="MS Mincho"/>
          <w:sz w:val="24"/>
          <w:szCs w:val="24"/>
        </w:rPr>
        <w:t>зоны,</w:t>
      </w:r>
      <w:r w:rsidR="00F86750" w:rsidRPr="004E1630">
        <w:rPr>
          <w:rFonts w:eastAsia="MS Mincho"/>
          <w:sz w:val="24"/>
          <w:szCs w:val="24"/>
        </w:rPr>
        <w:t xml:space="preserve"> </w:t>
      </w:r>
      <w:r w:rsidRPr="004E1630">
        <w:rPr>
          <w:rFonts w:eastAsia="MS Mincho"/>
          <w:sz w:val="24"/>
          <w:szCs w:val="24"/>
        </w:rPr>
        <w:t>обозначенной</w:t>
      </w:r>
      <w:r w:rsidR="00F86750" w:rsidRPr="004E1630">
        <w:rPr>
          <w:rFonts w:eastAsia="MS Mincho"/>
          <w:sz w:val="24"/>
          <w:szCs w:val="24"/>
        </w:rPr>
        <w:t xml:space="preserve"> </w:t>
      </w:r>
      <w:r w:rsidRPr="004E1630">
        <w:rPr>
          <w:rFonts w:eastAsia="MS Mincho"/>
          <w:sz w:val="24"/>
          <w:szCs w:val="24"/>
        </w:rPr>
        <w:t>на</w:t>
      </w:r>
      <w:r w:rsidR="00F86750" w:rsidRPr="004E1630">
        <w:rPr>
          <w:rFonts w:eastAsia="MS Mincho"/>
          <w:sz w:val="24"/>
          <w:szCs w:val="24"/>
        </w:rPr>
        <w:t xml:space="preserve"> </w:t>
      </w:r>
      <w:r w:rsidRPr="004E1630">
        <w:rPr>
          <w:rFonts w:eastAsia="MS Mincho"/>
          <w:sz w:val="24"/>
          <w:szCs w:val="24"/>
        </w:rPr>
        <w:t>карте</w:t>
      </w:r>
      <w:r w:rsidR="00F86750" w:rsidRPr="004E1630">
        <w:rPr>
          <w:rFonts w:eastAsia="MS Mincho"/>
          <w:sz w:val="24"/>
          <w:szCs w:val="24"/>
        </w:rPr>
        <w:t xml:space="preserve"> </w:t>
      </w:r>
      <w:r w:rsidRPr="004E1630">
        <w:rPr>
          <w:rFonts w:eastAsia="MS Mincho"/>
          <w:sz w:val="24"/>
          <w:szCs w:val="24"/>
        </w:rPr>
        <w:t>градостроительного</w:t>
      </w:r>
      <w:r w:rsidR="00F86750" w:rsidRPr="004E1630">
        <w:rPr>
          <w:rFonts w:eastAsia="MS Mincho"/>
          <w:sz w:val="24"/>
          <w:szCs w:val="24"/>
        </w:rPr>
        <w:t xml:space="preserve"> </w:t>
      </w:r>
      <w:r w:rsidRPr="004E1630">
        <w:rPr>
          <w:rFonts w:eastAsia="MS Mincho"/>
          <w:sz w:val="24"/>
          <w:szCs w:val="24"/>
        </w:rPr>
        <w:t>зонирования.</w:t>
      </w:r>
    </w:p>
    <w:p w:rsidR="002021B7" w:rsidRPr="004E1630" w:rsidRDefault="002021B7" w:rsidP="0028053E">
      <w:pPr>
        <w:ind w:firstLine="709"/>
        <w:jc w:val="both"/>
        <w:rPr>
          <w:bCs/>
          <w:sz w:val="24"/>
          <w:szCs w:val="24"/>
        </w:rPr>
      </w:pPr>
      <w:r w:rsidRPr="004E1630">
        <w:rPr>
          <w:rFonts w:eastAsia="MS Mincho"/>
          <w:sz w:val="24"/>
          <w:szCs w:val="24"/>
        </w:rPr>
        <w:t>4.</w:t>
      </w:r>
      <w:r w:rsidR="00F86750" w:rsidRPr="004E1630">
        <w:rPr>
          <w:rFonts w:eastAsia="MS Mincho"/>
          <w:sz w:val="24"/>
          <w:szCs w:val="24"/>
        </w:rPr>
        <w:t xml:space="preserve"> </w:t>
      </w:r>
      <w:r w:rsidRPr="004E1630">
        <w:rPr>
          <w:bCs/>
          <w:sz w:val="24"/>
          <w:szCs w:val="24"/>
        </w:rPr>
        <w:t>Действие</w:t>
      </w:r>
      <w:r w:rsidR="00F86750" w:rsidRPr="004E1630">
        <w:rPr>
          <w:bCs/>
          <w:sz w:val="24"/>
          <w:szCs w:val="24"/>
        </w:rPr>
        <w:t xml:space="preserve"> </w:t>
      </w:r>
      <w:r w:rsidRPr="004E1630">
        <w:rPr>
          <w:bCs/>
          <w:sz w:val="24"/>
          <w:szCs w:val="24"/>
        </w:rPr>
        <w:t>градостроительного</w:t>
      </w:r>
      <w:r w:rsidR="00F86750" w:rsidRPr="004E1630">
        <w:rPr>
          <w:bCs/>
          <w:sz w:val="24"/>
          <w:szCs w:val="24"/>
        </w:rPr>
        <w:t xml:space="preserve"> </w:t>
      </w:r>
      <w:r w:rsidRPr="004E1630">
        <w:rPr>
          <w:bCs/>
          <w:sz w:val="24"/>
          <w:szCs w:val="24"/>
        </w:rPr>
        <w:t>регламента</w:t>
      </w:r>
      <w:r w:rsidR="00F86750" w:rsidRPr="004E1630">
        <w:rPr>
          <w:bCs/>
          <w:sz w:val="24"/>
          <w:szCs w:val="24"/>
        </w:rPr>
        <w:t xml:space="preserve"> </w:t>
      </w:r>
      <w:r w:rsidRPr="004E1630">
        <w:rPr>
          <w:bCs/>
          <w:sz w:val="24"/>
          <w:szCs w:val="24"/>
        </w:rPr>
        <w:t>не</w:t>
      </w:r>
      <w:r w:rsidR="00F86750" w:rsidRPr="004E1630">
        <w:rPr>
          <w:bCs/>
          <w:sz w:val="24"/>
          <w:szCs w:val="24"/>
        </w:rPr>
        <w:t xml:space="preserve"> </w:t>
      </w:r>
      <w:r w:rsidRPr="004E1630">
        <w:rPr>
          <w:bCs/>
          <w:sz w:val="24"/>
          <w:szCs w:val="24"/>
        </w:rPr>
        <w:t>распространяется</w:t>
      </w:r>
      <w:r w:rsidR="00F86750" w:rsidRPr="004E1630">
        <w:rPr>
          <w:bCs/>
          <w:sz w:val="24"/>
          <w:szCs w:val="24"/>
        </w:rPr>
        <w:t xml:space="preserve"> </w:t>
      </w:r>
      <w:r w:rsidRPr="004E1630">
        <w:rPr>
          <w:bCs/>
          <w:sz w:val="24"/>
          <w:szCs w:val="24"/>
        </w:rPr>
        <w:t>на</w:t>
      </w:r>
      <w:r w:rsidR="00F86750" w:rsidRPr="004E1630">
        <w:rPr>
          <w:bCs/>
          <w:sz w:val="24"/>
          <w:szCs w:val="24"/>
        </w:rPr>
        <w:t xml:space="preserve"> </w:t>
      </w:r>
      <w:r w:rsidRPr="004E1630">
        <w:rPr>
          <w:bCs/>
          <w:sz w:val="24"/>
          <w:szCs w:val="24"/>
        </w:rPr>
        <w:t>земельные</w:t>
      </w:r>
      <w:r w:rsidR="00F86750" w:rsidRPr="004E1630">
        <w:rPr>
          <w:bCs/>
          <w:sz w:val="24"/>
          <w:szCs w:val="24"/>
        </w:rPr>
        <w:t xml:space="preserve"> </w:t>
      </w:r>
      <w:r w:rsidRPr="004E1630">
        <w:rPr>
          <w:bCs/>
          <w:sz w:val="24"/>
          <w:szCs w:val="24"/>
        </w:rPr>
        <w:t>участки:</w:t>
      </w:r>
    </w:p>
    <w:p w:rsidR="002021B7" w:rsidRPr="004E1630" w:rsidRDefault="002021B7" w:rsidP="0028053E">
      <w:pPr>
        <w:ind w:firstLine="709"/>
        <w:jc w:val="both"/>
        <w:rPr>
          <w:bCs/>
          <w:sz w:val="24"/>
          <w:szCs w:val="24"/>
        </w:rPr>
      </w:pPr>
      <w:r w:rsidRPr="004E1630">
        <w:rPr>
          <w:bCs/>
          <w:sz w:val="24"/>
          <w:szCs w:val="24"/>
        </w:rPr>
        <w:t>1)</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границах</w:t>
      </w:r>
      <w:r w:rsidR="00F86750" w:rsidRPr="004E1630">
        <w:rPr>
          <w:bCs/>
          <w:sz w:val="24"/>
          <w:szCs w:val="24"/>
        </w:rPr>
        <w:t xml:space="preserve"> </w:t>
      </w:r>
      <w:r w:rsidRPr="004E1630">
        <w:rPr>
          <w:bCs/>
          <w:sz w:val="24"/>
          <w:szCs w:val="24"/>
        </w:rPr>
        <w:t>территорий</w:t>
      </w:r>
      <w:r w:rsidR="00F86750" w:rsidRPr="004E1630">
        <w:rPr>
          <w:bCs/>
          <w:sz w:val="24"/>
          <w:szCs w:val="24"/>
        </w:rPr>
        <w:t xml:space="preserve"> </w:t>
      </w:r>
      <w:r w:rsidRPr="004E1630">
        <w:rPr>
          <w:bCs/>
          <w:sz w:val="24"/>
          <w:szCs w:val="24"/>
        </w:rPr>
        <w:t>памятников</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ансамблей,</w:t>
      </w:r>
      <w:r w:rsidR="00F86750" w:rsidRPr="004E1630">
        <w:rPr>
          <w:bCs/>
          <w:sz w:val="24"/>
          <w:szCs w:val="24"/>
        </w:rPr>
        <w:t xml:space="preserve"> </w:t>
      </w:r>
      <w:r w:rsidRPr="004E1630">
        <w:rPr>
          <w:bCs/>
          <w:sz w:val="24"/>
          <w:szCs w:val="24"/>
        </w:rPr>
        <w:t>включенных</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единый</w:t>
      </w:r>
      <w:r w:rsidR="00F86750" w:rsidRPr="004E1630">
        <w:rPr>
          <w:bCs/>
          <w:sz w:val="24"/>
          <w:szCs w:val="24"/>
        </w:rPr>
        <w:t xml:space="preserve"> </w:t>
      </w:r>
      <w:r w:rsidRPr="004E1630">
        <w:rPr>
          <w:bCs/>
          <w:sz w:val="24"/>
          <w:szCs w:val="24"/>
        </w:rPr>
        <w:t>государственный</w:t>
      </w:r>
      <w:r w:rsidR="00F86750" w:rsidRPr="004E1630">
        <w:rPr>
          <w:bCs/>
          <w:sz w:val="24"/>
          <w:szCs w:val="24"/>
        </w:rPr>
        <w:t xml:space="preserve"> </w:t>
      </w:r>
      <w:hyperlink r:id="rId26" w:anchor="block_26" w:history="1">
        <w:r w:rsidRPr="004E1630">
          <w:rPr>
            <w:bCs/>
            <w:sz w:val="24"/>
            <w:szCs w:val="24"/>
          </w:rPr>
          <w:t>реестр</w:t>
        </w:r>
      </w:hyperlink>
      <w:r w:rsidR="00F86750" w:rsidRPr="004E1630">
        <w:rPr>
          <w:bCs/>
          <w:sz w:val="24"/>
          <w:szCs w:val="24"/>
        </w:rPr>
        <w:t xml:space="preserve"> </w:t>
      </w:r>
      <w:r w:rsidRPr="004E1630">
        <w:rPr>
          <w:bCs/>
          <w:sz w:val="24"/>
          <w:szCs w:val="24"/>
        </w:rPr>
        <w:t>объектов</w:t>
      </w:r>
      <w:r w:rsidR="00F86750" w:rsidRPr="004E1630">
        <w:rPr>
          <w:bCs/>
          <w:sz w:val="24"/>
          <w:szCs w:val="24"/>
        </w:rPr>
        <w:t xml:space="preserve"> </w:t>
      </w:r>
      <w:r w:rsidRPr="004E1630">
        <w:rPr>
          <w:bCs/>
          <w:sz w:val="24"/>
          <w:szCs w:val="24"/>
        </w:rPr>
        <w:t>культурного</w:t>
      </w:r>
      <w:r w:rsidR="00F86750" w:rsidRPr="004E1630">
        <w:rPr>
          <w:bCs/>
          <w:sz w:val="24"/>
          <w:szCs w:val="24"/>
        </w:rPr>
        <w:t xml:space="preserve"> </w:t>
      </w:r>
      <w:r w:rsidRPr="004E1630">
        <w:rPr>
          <w:bCs/>
          <w:sz w:val="24"/>
          <w:szCs w:val="24"/>
        </w:rPr>
        <w:t>наследия</w:t>
      </w:r>
      <w:r w:rsidR="00F86750" w:rsidRPr="004E1630">
        <w:rPr>
          <w:bCs/>
          <w:sz w:val="24"/>
          <w:szCs w:val="24"/>
        </w:rPr>
        <w:t xml:space="preserve"> </w:t>
      </w:r>
      <w:r w:rsidRPr="004E1630">
        <w:rPr>
          <w:bCs/>
          <w:sz w:val="24"/>
          <w:szCs w:val="24"/>
        </w:rPr>
        <w:t>(памятников</w:t>
      </w:r>
      <w:r w:rsidR="00F86750" w:rsidRPr="004E1630">
        <w:rPr>
          <w:bCs/>
          <w:sz w:val="24"/>
          <w:szCs w:val="24"/>
        </w:rPr>
        <w:t xml:space="preserve"> </w:t>
      </w:r>
      <w:r w:rsidRPr="004E1630">
        <w:rPr>
          <w:bCs/>
          <w:sz w:val="24"/>
          <w:szCs w:val="24"/>
        </w:rPr>
        <w:t>истории</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культуры)</w:t>
      </w:r>
      <w:r w:rsidR="00F86750" w:rsidRPr="004E1630">
        <w:rPr>
          <w:bCs/>
          <w:sz w:val="24"/>
          <w:szCs w:val="24"/>
        </w:rPr>
        <w:t xml:space="preserve"> </w:t>
      </w:r>
      <w:r w:rsidRPr="004E1630">
        <w:rPr>
          <w:bCs/>
          <w:sz w:val="24"/>
          <w:szCs w:val="24"/>
        </w:rPr>
        <w:t>народов</w:t>
      </w:r>
      <w:r w:rsidR="00F86750" w:rsidRPr="004E1630">
        <w:rPr>
          <w:bCs/>
          <w:sz w:val="24"/>
          <w:szCs w:val="24"/>
        </w:rPr>
        <w:t xml:space="preserve"> </w:t>
      </w:r>
      <w:r w:rsidRPr="004E1630">
        <w:rPr>
          <w:bCs/>
          <w:sz w:val="24"/>
          <w:szCs w:val="24"/>
        </w:rPr>
        <w:t>Российской</w:t>
      </w:r>
      <w:r w:rsidR="00F86750" w:rsidRPr="004E1630">
        <w:rPr>
          <w:bCs/>
          <w:sz w:val="24"/>
          <w:szCs w:val="24"/>
        </w:rPr>
        <w:t xml:space="preserve"> </w:t>
      </w:r>
      <w:r w:rsidRPr="004E1630">
        <w:rPr>
          <w:bCs/>
          <w:sz w:val="24"/>
          <w:szCs w:val="24"/>
        </w:rPr>
        <w:t>Федерации,</w:t>
      </w:r>
      <w:r w:rsidR="00F86750" w:rsidRPr="004E1630">
        <w:rPr>
          <w:bCs/>
          <w:sz w:val="24"/>
          <w:szCs w:val="24"/>
        </w:rPr>
        <w:t xml:space="preserve"> </w:t>
      </w:r>
      <w:r w:rsidRPr="004E1630">
        <w:rPr>
          <w:bCs/>
          <w:sz w:val="24"/>
          <w:szCs w:val="24"/>
        </w:rPr>
        <w:t>а</w:t>
      </w:r>
      <w:r w:rsidR="00F86750" w:rsidRPr="004E1630">
        <w:rPr>
          <w:bCs/>
          <w:sz w:val="24"/>
          <w:szCs w:val="24"/>
        </w:rPr>
        <w:t xml:space="preserve"> </w:t>
      </w:r>
      <w:r w:rsidRPr="004E1630">
        <w:rPr>
          <w:bCs/>
          <w:sz w:val="24"/>
          <w:szCs w:val="24"/>
        </w:rPr>
        <w:t>также</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границах</w:t>
      </w:r>
      <w:r w:rsidR="00F86750" w:rsidRPr="004E1630">
        <w:rPr>
          <w:bCs/>
          <w:sz w:val="24"/>
          <w:szCs w:val="24"/>
        </w:rPr>
        <w:t xml:space="preserve"> </w:t>
      </w:r>
      <w:r w:rsidRPr="004E1630">
        <w:rPr>
          <w:bCs/>
          <w:sz w:val="24"/>
          <w:szCs w:val="24"/>
        </w:rPr>
        <w:t>территорий</w:t>
      </w:r>
      <w:r w:rsidR="00F86750" w:rsidRPr="004E1630">
        <w:rPr>
          <w:bCs/>
          <w:sz w:val="24"/>
          <w:szCs w:val="24"/>
        </w:rPr>
        <w:t xml:space="preserve"> </w:t>
      </w:r>
      <w:r w:rsidRPr="004E1630">
        <w:rPr>
          <w:bCs/>
          <w:sz w:val="24"/>
          <w:szCs w:val="24"/>
        </w:rPr>
        <w:t>памятников</w:t>
      </w:r>
      <w:r w:rsidR="00F86750" w:rsidRPr="004E1630">
        <w:rPr>
          <w:bCs/>
          <w:sz w:val="24"/>
          <w:szCs w:val="24"/>
        </w:rPr>
        <w:t xml:space="preserve"> </w:t>
      </w:r>
      <w:r w:rsidRPr="004E1630">
        <w:rPr>
          <w:bCs/>
          <w:sz w:val="24"/>
          <w:szCs w:val="24"/>
        </w:rPr>
        <w:t>или</w:t>
      </w:r>
      <w:r w:rsidR="00F86750" w:rsidRPr="004E1630">
        <w:rPr>
          <w:bCs/>
          <w:sz w:val="24"/>
          <w:szCs w:val="24"/>
        </w:rPr>
        <w:t xml:space="preserve"> </w:t>
      </w:r>
      <w:r w:rsidRPr="004E1630">
        <w:rPr>
          <w:bCs/>
          <w:sz w:val="24"/>
          <w:szCs w:val="24"/>
        </w:rPr>
        <w:t>ансамблей,</w:t>
      </w:r>
      <w:r w:rsidR="00F86750" w:rsidRPr="004E1630">
        <w:rPr>
          <w:bCs/>
          <w:sz w:val="24"/>
          <w:szCs w:val="24"/>
        </w:rPr>
        <w:t xml:space="preserve"> </w:t>
      </w:r>
      <w:r w:rsidRPr="004E1630">
        <w:rPr>
          <w:bCs/>
          <w:sz w:val="24"/>
          <w:szCs w:val="24"/>
        </w:rPr>
        <w:t>которые</w:t>
      </w:r>
      <w:r w:rsidR="00F86750" w:rsidRPr="004E1630">
        <w:rPr>
          <w:bCs/>
          <w:sz w:val="24"/>
          <w:szCs w:val="24"/>
        </w:rPr>
        <w:t xml:space="preserve"> </w:t>
      </w:r>
      <w:r w:rsidRPr="004E1630">
        <w:rPr>
          <w:bCs/>
          <w:sz w:val="24"/>
          <w:szCs w:val="24"/>
        </w:rPr>
        <w:t>являются</w:t>
      </w:r>
      <w:r w:rsidR="00F86750" w:rsidRPr="004E1630">
        <w:rPr>
          <w:bCs/>
          <w:sz w:val="24"/>
          <w:szCs w:val="24"/>
        </w:rPr>
        <w:t xml:space="preserve"> </w:t>
      </w:r>
      <w:r w:rsidRPr="004E1630">
        <w:rPr>
          <w:bCs/>
          <w:sz w:val="24"/>
          <w:szCs w:val="24"/>
        </w:rPr>
        <w:t>выявленными</w:t>
      </w:r>
      <w:r w:rsidR="00F86750" w:rsidRPr="004E1630">
        <w:rPr>
          <w:bCs/>
          <w:sz w:val="24"/>
          <w:szCs w:val="24"/>
        </w:rPr>
        <w:t xml:space="preserve"> </w:t>
      </w:r>
      <w:r w:rsidRPr="004E1630">
        <w:rPr>
          <w:bCs/>
          <w:sz w:val="24"/>
          <w:szCs w:val="24"/>
        </w:rPr>
        <w:t>объектами</w:t>
      </w:r>
      <w:r w:rsidR="00F86750" w:rsidRPr="004E1630">
        <w:rPr>
          <w:bCs/>
          <w:sz w:val="24"/>
          <w:szCs w:val="24"/>
        </w:rPr>
        <w:t xml:space="preserve"> </w:t>
      </w:r>
      <w:r w:rsidRPr="004E1630">
        <w:rPr>
          <w:bCs/>
          <w:sz w:val="24"/>
          <w:szCs w:val="24"/>
        </w:rPr>
        <w:t>культурного</w:t>
      </w:r>
      <w:r w:rsidR="00F86750" w:rsidRPr="004E1630">
        <w:rPr>
          <w:bCs/>
          <w:sz w:val="24"/>
          <w:szCs w:val="24"/>
        </w:rPr>
        <w:t xml:space="preserve"> </w:t>
      </w:r>
      <w:r w:rsidRPr="004E1630">
        <w:rPr>
          <w:bCs/>
          <w:sz w:val="24"/>
          <w:szCs w:val="24"/>
        </w:rPr>
        <w:t>наследия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решения</w:t>
      </w:r>
      <w:r w:rsidR="00F86750" w:rsidRPr="004E1630">
        <w:rPr>
          <w:bCs/>
          <w:sz w:val="24"/>
          <w:szCs w:val="24"/>
        </w:rPr>
        <w:t xml:space="preserve"> </w:t>
      </w:r>
      <w:r w:rsidRPr="004E1630">
        <w:rPr>
          <w:bCs/>
          <w:sz w:val="24"/>
          <w:szCs w:val="24"/>
        </w:rPr>
        <w:t>о</w:t>
      </w:r>
      <w:r w:rsidR="00F86750" w:rsidRPr="004E1630">
        <w:rPr>
          <w:bCs/>
          <w:sz w:val="24"/>
          <w:szCs w:val="24"/>
        </w:rPr>
        <w:t xml:space="preserve"> </w:t>
      </w:r>
      <w:r w:rsidRPr="004E1630">
        <w:rPr>
          <w:bCs/>
          <w:sz w:val="24"/>
          <w:szCs w:val="24"/>
        </w:rPr>
        <w:t>режиме</w:t>
      </w:r>
      <w:r w:rsidR="00F86750" w:rsidRPr="004E1630">
        <w:rPr>
          <w:bCs/>
          <w:sz w:val="24"/>
          <w:szCs w:val="24"/>
        </w:rPr>
        <w:t xml:space="preserve"> </w:t>
      </w:r>
      <w:r w:rsidRPr="004E1630">
        <w:rPr>
          <w:bCs/>
          <w:sz w:val="24"/>
          <w:szCs w:val="24"/>
        </w:rPr>
        <w:t>содержания,</w:t>
      </w:r>
      <w:r w:rsidR="00F86750" w:rsidRPr="004E1630">
        <w:rPr>
          <w:bCs/>
          <w:sz w:val="24"/>
          <w:szCs w:val="24"/>
        </w:rPr>
        <w:t xml:space="preserve"> </w:t>
      </w:r>
      <w:r w:rsidRPr="004E1630">
        <w:rPr>
          <w:bCs/>
          <w:sz w:val="24"/>
          <w:szCs w:val="24"/>
        </w:rPr>
        <w:t>параметрах</w:t>
      </w:r>
      <w:r w:rsidR="00F86750" w:rsidRPr="004E1630">
        <w:rPr>
          <w:bCs/>
          <w:sz w:val="24"/>
          <w:szCs w:val="24"/>
        </w:rPr>
        <w:t xml:space="preserve"> </w:t>
      </w:r>
      <w:r w:rsidRPr="004E1630">
        <w:rPr>
          <w:bCs/>
          <w:sz w:val="24"/>
          <w:szCs w:val="24"/>
        </w:rPr>
        <w:t>реставрации,</w:t>
      </w:r>
      <w:r w:rsidR="00F86750" w:rsidRPr="004E1630">
        <w:rPr>
          <w:bCs/>
          <w:sz w:val="24"/>
          <w:szCs w:val="24"/>
        </w:rPr>
        <w:t xml:space="preserve"> </w:t>
      </w:r>
      <w:r w:rsidRPr="004E1630">
        <w:rPr>
          <w:bCs/>
          <w:sz w:val="24"/>
          <w:szCs w:val="24"/>
        </w:rPr>
        <w:t>консервации,</w:t>
      </w:r>
      <w:r w:rsidR="00F86750" w:rsidRPr="004E1630">
        <w:rPr>
          <w:bCs/>
          <w:sz w:val="24"/>
          <w:szCs w:val="24"/>
        </w:rPr>
        <w:t xml:space="preserve"> </w:t>
      </w:r>
      <w:r w:rsidRPr="004E1630">
        <w:rPr>
          <w:bCs/>
          <w:sz w:val="24"/>
          <w:szCs w:val="24"/>
        </w:rPr>
        <w:t>воссоздания,</w:t>
      </w:r>
      <w:r w:rsidR="00F86750" w:rsidRPr="004E1630">
        <w:rPr>
          <w:bCs/>
          <w:sz w:val="24"/>
          <w:szCs w:val="24"/>
        </w:rPr>
        <w:t xml:space="preserve"> </w:t>
      </w:r>
      <w:r w:rsidRPr="004E1630">
        <w:rPr>
          <w:bCs/>
          <w:sz w:val="24"/>
          <w:szCs w:val="24"/>
        </w:rPr>
        <w:t>ремонта</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приспособлении</w:t>
      </w:r>
      <w:r w:rsidR="00F86750" w:rsidRPr="004E1630">
        <w:rPr>
          <w:bCs/>
          <w:sz w:val="24"/>
          <w:szCs w:val="24"/>
        </w:rPr>
        <w:t xml:space="preserve"> </w:t>
      </w:r>
      <w:r w:rsidRPr="004E1630">
        <w:rPr>
          <w:bCs/>
          <w:sz w:val="24"/>
          <w:szCs w:val="24"/>
        </w:rPr>
        <w:t>которых</w:t>
      </w:r>
      <w:r w:rsidR="00F86750" w:rsidRPr="004E1630">
        <w:rPr>
          <w:bCs/>
          <w:sz w:val="24"/>
          <w:szCs w:val="24"/>
        </w:rPr>
        <w:t xml:space="preserve"> </w:t>
      </w:r>
      <w:r w:rsidRPr="004E1630">
        <w:rPr>
          <w:bCs/>
          <w:sz w:val="24"/>
          <w:szCs w:val="24"/>
        </w:rPr>
        <w:t>принимаются</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порядке,</w:t>
      </w:r>
      <w:r w:rsidR="00F86750" w:rsidRPr="004E1630">
        <w:rPr>
          <w:bCs/>
          <w:sz w:val="24"/>
          <w:szCs w:val="24"/>
        </w:rPr>
        <w:t xml:space="preserve"> </w:t>
      </w:r>
      <w:r w:rsidRPr="004E1630">
        <w:rPr>
          <w:bCs/>
          <w:sz w:val="24"/>
          <w:szCs w:val="24"/>
        </w:rPr>
        <w:t>установленном</w:t>
      </w:r>
      <w:r w:rsidR="00F86750" w:rsidRPr="004E1630">
        <w:rPr>
          <w:bCs/>
          <w:sz w:val="24"/>
          <w:szCs w:val="24"/>
        </w:rPr>
        <w:t xml:space="preserve"> </w:t>
      </w:r>
      <w:hyperlink r:id="rId27" w:history="1">
        <w:r w:rsidRPr="004E1630">
          <w:rPr>
            <w:bCs/>
            <w:sz w:val="24"/>
            <w:szCs w:val="24"/>
          </w:rPr>
          <w:t>законодательством</w:t>
        </w:r>
      </w:hyperlink>
      <w:r w:rsidR="00F86750" w:rsidRPr="004E1630">
        <w:rPr>
          <w:bCs/>
          <w:sz w:val="24"/>
          <w:szCs w:val="24"/>
        </w:rPr>
        <w:t xml:space="preserve"> </w:t>
      </w:r>
      <w:r w:rsidRPr="004E1630">
        <w:rPr>
          <w:bCs/>
          <w:sz w:val="24"/>
          <w:szCs w:val="24"/>
        </w:rPr>
        <w:t>Российской</w:t>
      </w:r>
      <w:r w:rsidR="00F86750" w:rsidRPr="004E1630">
        <w:rPr>
          <w:bCs/>
          <w:sz w:val="24"/>
          <w:szCs w:val="24"/>
        </w:rPr>
        <w:t xml:space="preserve"> </w:t>
      </w:r>
      <w:r w:rsidRPr="004E1630">
        <w:rPr>
          <w:bCs/>
          <w:sz w:val="24"/>
          <w:szCs w:val="24"/>
        </w:rPr>
        <w:t>Федерации</w:t>
      </w:r>
      <w:r w:rsidR="00F86750" w:rsidRPr="004E1630">
        <w:rPr>
          <w:bCs/>
          <w:sz w:val="24"/>
          <w:szCs w:val="24"/>
        </w:rPr>
        <w:t xml:space="preserve"> </w:t>
      </w:r>
      <w:r w:rsidRPr="004E1630">
        <w:rPr>
          <w:bCs/>
          <w:sz w:val="24"/>
          <w:szCs w:val="24"/>
        </w:rPr>
        <w:t>об</w:t>
      </w:r>
      <w:r w:rsidR="00F86750" w:rsidRPr="004E1630">
        <w:rPr>
          <w:bCs/>
          <w:sz w:val="24"/>
          <w:szCs w:val="24"/>
        </w:rPr>
        <w:t xml:space="preserve"> </w:t>
      </w:r>
      <w:r w:rsidRPr="004E1630">
        <w:rPr>
          <w:bCs/>
          <w:sz w:val="24"/>
          <w:szCs w:val="24"/>
        </w:rPr>
        <w:t>охране</w:t>
      </w:r>
      <w:r w:rsidR="00F86750" w:rsidRPr="004E1630">
        <w:rPr>
          <w:bCs/>
          <w:sz w:val="24"/>
          <w:szCs w:val="24"/>
        </w:rPr>
        <w:t xml:space="preserve"> </w:t>
      </w:r>
      <w:r w:rsidRPr="004E1630">
        <w:rPr>
          <w:bCs/>
          <w:sz w:val="24"/>
          <w:szCs w:val="24"/>
        </w:rPr>
        <w:t>объектов</w:t>
      </w:r>
      <w:r w:rsidR="00F86750" w:rsidRPr="004E1630">
        <w:rPr>
          <w:bCs/>
          <w:sz w:val="24"/>
          <w:szCs w:val="24"/>
        </w:rPr>
        <w:t xml:space="preserve"> </w:t>
      </w:r>
      <w:r w:rsidRPr="004E1630">
        <w:rPr>
          <w:bCs/>
          <w:sz w:val="24"/>
          <w:szCs w:val="24"/>
        </w:rPr>
        <w:t>культурного</w:t>
      </w:r>
      <w:r w:rsidR="00F86750" w:rsidRPr="004E1630">
        <w:rPr>
          <w:bCs/>
          <w:sz w:val="24"/>
          <w:szCs w:val="24"/>
        </w:rPr>
        <w:t xml:space="preserve"> </w:t>
      </w:r>
      <w:r w:rsidRPr="004E1630">
        <w:rPr>
          <w:bCs/>
          <w:sz w:val="24"/>
          <w:szCs w:val="24"/>
        </w:rPr>
        <w:t>наследия;</w:t>
      </w:r>
    </w:p>
    <w:p w:rsidR="002021B7" w:rsidRPr="004E1630" w:rsidRDefault="002021B7" w:rsidP="0028053E">
      <w:pPr>
        <w:ind w:firstLine="709"/>
        <w:jc w:val="both"/>
        <w:rPr>
          <w:bCs/>
          <w:sz w:val="24"/>
          <w:szCs w:val="24"/>
        </w:rPr>
      </w:pPr>
      <w:r w:rsidRPr="004E1630">
        <w:rPr>
          <w:bCs/>
          <w:sz w:val="24"/>
          <w:szCs w:val="24"/>
        </w:rPr>
        <w:t>2)</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границах</w:t>
      </w:r>
      <w:r w:rsidR="00F86750" w:rsidRPr="004E1630">
        <w:rPr>
          <w:bCs/>
          <w:sz w:val="24"/>
          <w:szCs w:val="24"/>
        </w:rPr>
        <w:t xml:space="preserve"> </w:t>
      </w:r>
      <w:hyperlink r:id="rId28" w:anchor="block_1012" w:history="1">
        <w:r w:rsidRPr="004E1630">
          <w:rPr>
            <w:bCs/>
            <w:sz w:val="24"/>
            <w:szCs w:val="24"/>
          </w:rPr>
          <w:t>территорий</w:t>
        </w:r>
        <w:r w:rsidR="00F86750" w:rsidRPr="004E1630">
          <w:rPr>
            <w:bCs/>
            <w:sz w:val="24"/>
            <w:szCs w:val="24"/>
          </w:rPr>
          <w:t xml:space="preserve"> </w:t>
        </w:r>
        <w:r w:rsidRPr="004E1630">
          <w:rPr>
            <w:bCs/>
            <w:sz w:val="24"/>
            <w:szCs w:val="24"/>
          </w:rPr>
          <w:t>общего</w:t>
        </w:r>
        <w:r w:rsidR="00F86750" w:rsidRPr="004E1630">
          <w:rPr>
            <w:bCs/>
            <w:sz w:val="24"/>
            <w:szCs w:val="24"/>
          </w:rPr>
          <w:t xml:space="preserve"> </w:t>
        </w:r>
        <w:r w:rsidRPr="004E1630">
          <w:rPr>
            <w:bCs/>
            <w:sz w:val="24"/>
            <w:szCs w:val="24"/>
          </w:rPr>
          <w:t>пользования</w:t>
        </w:r>
      </w:hyperlink>
      <w:r w:rsidRPr="004E1630">
        <w:rPr>
          <w:bCs/>
          <w:sz w:val="24"/>
          <w:szCs w:val="24"/>
        </w:rPr>
        <w:t>;</w:t>
      </w:r>
    </w:p>
    <w:p w:rsidR="002021B7" w:rsidRPr="004E1630" w:rsidRDefault="002021B7" w:rsidP="0028053E">
      <w:pPr>
        <w:ind w:firstLine="709"/>
        <w:jc w:val="both"/>
        <w:rPr>
          <w:bCs/>
          <w:sz w:val="24"/>
          <w:szCs w:val="24"/>
        </w:rPr>
      </w:pPr>
      <w:r w:rsidRPr="004E1630">
        <w:rPr>
          <w:bCs/>
          <w:sz w:val="24"/>
          <w:szCs w:val="24"/>
        </w:rPr>
        <w:t>3)</w:t>
      </w:r>
      <w:r w:rsidR="00F86750" w:rsidRPr="004E1630">
        <w:rPr>
          <w:bCs/>
          <w:sz w:val="24"/>
          <w:szCs w:val="24"/>
        </w:rPr>
        <w:t xml:space="preserve"> </w:t>
      </w:r>
      <w:r w:rsidRPr="004E1630">
        <w:rPr>
          <w:bCs/>
          <w:sz w:val="24"/>
          <w:szCs w:val="24"/>
        </w:rPr>
        <w:t>предназначенные</w:t>
      </w:r>
      <w:r w:rsidR="00F86750" w:rsidRPr="004E1630">
        <w:rPr>
          <w:bCs/>
          <w:sz w:val="24"/>
          <w:szCs w:val="24"/>
        </w:rPr>
        <w:t xml:space="preserve"> </w:t>
      </w:r>
      <w:r w:rsidRPr="004E1630">
        <w:rPr>
          <w:bCs/>
          <w:sz w:val="24"/>
          <w:szCs w:val="24"/>
        </w:rPr>
        <w:t>для</w:t>
      </w:r>
      <w:r w:rsidR="00F86750" w:rsidRPr="004E1630">
        <w:rPr>
          <w:bCs/>
          <w:sz w:val="24"/>
          <w:szCs w:val="24"/>
        </w:rPr>
        <w:t xml:space="preserve"> </w:t>
      </w:r>
      <w:r w:rsidRPr="004E1630">
        <w:rPr>
          <w:bCs/>
          <w:sz w:val="24"/>
          <w:szCs w:val="24"/>
        </w:rPr>
        <w:t>размещения</w:t>
      </w:r>
      <w:r w:rsidR="00F86750" w:rsidRPr="004E1630">
        <w:rPr>
          <w:bCs/>
          <w:sz w:val="24"/>
          <w:szCs w:val="24"/>
        </w:rPr>
        <w:t xml:space="preserve"> </w:t>
      </w:r>
      <w:hyperlink r:id="rId29" w:anchor="block_1011" w:history="1">
        <w:r w:rsidRPr="004E1630">
          <w:rPr>
            <w:bCs/>
            <w:sz w:val="24"/>
            <w:szCs w:val="24"/>
          </w:rPr>
          <w:t>линейных</w:t>
        </w:r>
        <w:r w:rsidR="00F86750" w:rsidRPr="004E1630">
          <w:rPr>
            <w:bCs/>
            <w:sz w:val="24"/>
            <w:szCs w:val="24"/>
          </w:rPr>
          <w:t xml:space="preserve"> </w:t>
        </w:r>
        <w:r w:rsidRPr="004E1630">
          <w:rPr>
            <w:bCs/>
            <w:sz w:val="24"/>
            <w:szCs w:val="24"/>
          </w:rPr>
          <w:t>объектов</w:t>
        </w:r>
      </w:hyperlink>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(или)</w:t>
      </w:r>
      <w:r w:rsidR="00F86750" w:rsidRPr="004E1630">
        <w:rPr>
          <w:bCs/>
          <w:sz w:val="24"/>
          <w:szCs w:val="24"/>
        </w:rPr>
        <w:t xml:space="preserve"> </w:t>
      </w:r>
      <w:r w:rsidRPr="004E1630">
        <w:rPr>
          <w:bCs/>
          <w:sz w:val="24"/>
          <w:szCs w:val="24"/>
        </w:rPr>
        <w:t>занятые</w:t>
      </w:r>
      <w:r w:rsidR="00F86750" w:rsidRPr="004E1630">
        <w:rPr>
          <w:bCs/>
          <w:sz w:val="24"/>
          <w:szCs w:val="24"/>
        </w:rPr>
        <w:t xml:space="preserve"> </w:t>
      </w:r>
      <w:r w:rsidRPr="004E1630">
        <w:rPr>
          <w:bCs/>
          <w:sz w:val="24"/>
          <w:szCs w:val="24"/>
        </w:rPr>
        <w:t>линейными</w:t>
      </w:r>
      <w:r w:rsidR="00F86750" w:rsidRPr="004E1630">
        <w:rPr>
          <w:bCs/>
          <w:sz w:val="24"/>
          <w:szCs w:val="24"/>
        </w:rPr>
        <w:t xml:space="preserve"> </w:t>
      </w:r>
      <w:r w:rsidRPr="004E1630">
        <w:rPr>
          <w:bCs/>
          <w:sz w:val="24"/>
          <w:szCs w:val="24"/>
        </w:rPr>
        <w:t>объектами;</w:t>
      </w:r>
    </w:p>
    <w:p w:rsidR="002021B7" w:rsidRPr="004E1630" w:rsidRDefault="002021B7" w:rsidP="0028053E">
      <w:pPr>
        <w:ind w:firstLine="709"/>
        <w:jc w:val="both"/>
        <w:rPr>
          <w:bCs/>
          <w:sz w:val="24"/>
          <w:szCs w:val="24"/>
        </w:rPr>
      </w:pPr>
      <w:r w:rsidRPr="004E1630">
        <w:rPr>
          <w:bCs/>
          <w:sz w:val="24"/>
          <w:szCs w:val="24"/>
        </w:rPr>
        <w:t>4)</w:t>
      </w:r>
      <w:r w:rsidR="00F86750" w:rsidRPr="004E1630">
        <w:rPr>
          <w:bCs/>
          <w:sz w:val="24"/>
          <w:szCs w:val="24"/>
        </w:rPr>
        <w:t xml:space="preserve"> </w:t>
      </w:r>
      <w:r w:rsidRPr="004E1630">
        <w:rPr>
          <w:bCs/>
          <w:sz w:val="24"/>
          <w:szCs w:val="24"/>
        </w:rPr>
        <w:t>предоставленные</w:t>
      </w:r>
      <w:r w:rsidR="00F86750" w:rsidRPr="004E1630">
        <w:rPr>
          <w:bCs/>
          <w:sz w:val="24"/>
          <w:szCs w:val="24"/>
        </w:rPr>
        <w:t xml:space="preserve"> </w:t>
      </w:r>
      <w:r w:rsidRPr="004E1630">
        <w:rPr>
          <w:bCs/>
          <w:sz w:val="24"/>
          <w:szCs w:val="24"/>
        </w:rPr>
        <w:t>для</w:t>
      </w:r>
      <w:r w:rsidR="00F86750" w:rsidRPr="004E1630">
        <w:rPr>
          <w:bCs/>
          <w:sz w:val="24"/>
          <w:szCs w:val="24"/>
        </w:rPr>
        <w:t xml:space="preserve"> </w:t>
      </w:r>
      <w:r w:rsidRPr="004E1630">
        <w:rPr>
          <w:bCs/>
          <w:sz w:val="24"/>
          <w:szCs w:val="24"/>
        </w:rPr>
        <w:t>добычи</w:t>
      </w:r>
      <w:r w:rsidR="00F86750" w:rsidRPr="004E1630">
        <w:rPr>
          <w:bCs/>
          <w:sz w:val="24"/>
          <w:szCs w:val="24"/>
        </w:rPr>
        <w:t xml:space="preserve"> </w:t>
      </w:r>
      <w:r w:rsidRPr="004E1630">
        <w:rPr>
          <w:bCs/>
          <w:sz w:val="24"/>
          <w:szCs w:val="24"/>
        </w:rPr>
        <w:t>полезных</w:t>
      </w:r>
      <w:r w:rsidR="00F86750" w:rsidRPr="004E1630">
        <w:rPr>
          <w:bCs/>
          <w:sz w:val="24"/>
          <w:szCs w:val="24"/>
        </w:rPr>
        <w:t xml:space="preserve"> </w:t>
      </w:r>
      <w:r w:rsidRPr="004E1630">
        <w:rPr>
          <w:bCs/>
          <w:sz w:val="24"/>
          <w:szCs w:val="24"/>
        </w:rPr>
        <w:t>ископаемых.</w:t>
      </w:r>
    </w:p>
    <w:p w:rsidR="002021B7" w:rsidRPr="004E1630" w:rsidRDefault="002021B7" w:rsidP="0028053E">
      <w:pPr>
        <w:ind w:firstLine="709"/>
        <w:jc w:val="both"/>
        <w:rPr>
          <w:bCs/>
          <w:sz w:val="24"/>
          <w:szCs w:val="24"/>
        </w:rPr>
      </w:pPr>
      <w:r w:rsidRPr="004E1630">
        <w:rPr>
          <w:bCs/>
          <w:sz w:val="24"/>
          <w:szCs w:val="24"/>
        </w:rPr>
        <w:t>5.</w:t>
      </w:r>
      <w:r w:rsidR="00F86750" w:rsidRPr="004E1630">
        <w:rPr>
          <w:bCs/>
          <w:sz w:val="24"/>
          <w:szCs w:val="24"/>
        </w:rPr>
        <w:t xml:space="preserve"> </w:t>
      </w:r>
      <w:r w:rsidRPr="004E1630">
        <w:rPr>
          <w:bCs/>
          <w:sz w:val="24"/>
          <w:szCs w:val="24"/>
        </w:rPr>
        <w:t>Применительно</w:t>
      </w:r>
      <w:r w:rsidR="00F86750" w:rsidRPr="004E1630">
        <w:rPr>
          <w:bCs/>
          <w:sz w:val="24"/>
          <w:szCs w:val="24"/>
        </w:rPr>
        <w:t xml:space="preserve"> </w:t>
      </w:r>
      <w:r w:rsidRPr="004E1630">
        <w:rPr>
          <w:bCs/>
          <w:sz w:val="24"/>
          <w:szCs w:val="24"/>
        </w:rPr>
        <w:t>к</w:t>
      </w:r>
      <w:r w:rsidR="00F86750" w:rsidRPr="004E1630">
        <w:rPr>
          <w:bCs/>
          <w:sz w:val="24"/>
          <w:szCs w:val="24"/>
        </w:rPr>
        <w:t xml:space="preserve"> </w:t>
      </w:r>
      <w:r w:rsidRPr="004E1630">
        <w:rPr>
          <w:bCs/>
          <w:sz w:val="24"/>
          <w:szCs w:val="24"/>
        </w:rPr>
        <w:t>территориям</w:t>
      </w:r>
      <w:r w:rsidR="00F86750" w:rsidRPr="004E1630">
        <w:rPr>
          <w:bCs/>
          <w:sz w:val="24"/>
          <w:szCs w:val="24"/>
        </w:rPr>
        <w:t xml:space="preserve"> </w:t>
      </w:r>
      <w:r w:rsidRPr="004E1630">
        <w:rPr>
          <w:bCs/>
          <w:sz w:val="24"/>
          <w:szCs w:val="24"/>
        </w:rPr>
        <w:t>исторических</w:t>
      </w:r>
      <w:r w:rsidR="00F86750" w:rsidRPr="004E1630">
        <w:rPr>
          <w:bCs/>
          <w:sz w:val="24"/>
          <w:szCs w:val="24"/>
        </w:rPr>
        <w:t xml:space="preserve"> </w:t>
      </w:r>
      <w:r w:rsidRPr="004E1630">
        <w:rPr>
          <w:bCs/>
          <w:sz w:val="24"/>
          <w:szCs w:val="24"/>
        </w:rPr>
        <w:t>поселений,</w:t>
      </w:r>
      <w:r w:rsidR="00F86750" w:rsidRPr="004E1630">
        <w:rPr>
          <w:bCs/>
          <w:sz w:val="24"/>
          <w:szCs w:val="24"/>
        </w:rPr>
        <w:t xml:space="preserve"> </w:t>
      </w:r>
      <w:r w:rsidRPr="004E1630">
        <w:rPr>
          <w:bCs/>
          <w:sz w:val="24"/>
          <w:szCs w:val="24"/>
        </w:rPr>
        <w:t>достопримечательных</w:t>
      </w:r>
      <w:r w:rsidR="00F86750" w:rsidRPr="004E1630">
        <w:rPr>
          <w:bCs/>
          <w:sz w:val="24"/>
          <w:szCs w:val="24"/>
        </w:rPr>
        <w:t xml:space="preserve"> </w:t>
      </w:r>
      <w:r w:rsidRPr="004E1630">
        <w:rPr>
          <w:bCs/>
          <w:sz w:val="24"/>
          <w:szCs w:val="24"/>
        </w:rPr>
        <w:t>мест,</w:t>
      </w:r>
      <w:r w:rsidR="00F86750" w:rsidRPr="004E1630">
        <w:rPr>
          <w:bCs/>
          <w:sz w:val="24"/>
          <w:szCs w:val="24"/>
        </w:rPr>
        <w:t xml:space="preserve"> </w:t>
      </w:r>
      <w:r w:rsidRPr="004E1630">
        <w:rPr>
          <w:bCs/>
          <w:sz w:val="24"/>
          <w:szCs w:val="24"/>
        </w:rPr>
        <w:t>землям</w:t>
      </w:r>
      <w:r w:rsidR="00F86750" w:rsidRPr="004E1630">
        <w:rPr>
          <w:bCs/>
          <w:sz w:val="24"/>
          <w:szCs w:val="24"/>
        </w:rPr>
        <w:t xml:space="preserve"> </w:t>
      </w:r>
      <w:r w:rsidRPr="004E1630">
        <w:rPr>
          <w:bCs/>
          <w:sz w:val="24"/>
          <w:szCs w:val="24"/>
        </w:rPr>
        <w:t>лечебно-оздоровительных</w:t>
      </w:r>
      <w:r w:rsidR="00F86750" w:rsidRPr="004E1630">
        <w:rPr>
          <w:bCs/>
          <w:sz w:val="24"/>
          <w:szCs w:val="24"/>
        </w:rPr>
        <w:t xml:space="preserve"> </w:t>
      </w:r>
      <w:r w:rsidRPr="004E1630">
        <w:rPr>
          <w:bCs/>
          <w:sz w:val="24"/>
          <w:szCs w:val="24"/>
        </w:rPr>
        <w:t>местностей</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курортов,</w:t>
      </w:r>
      <w:r w:rsidR="00F86750" w:rsidRPr="004E1630">
        <w:rPr>
          <w:bCs/>
          <w:sz w:val="24"/>
          <w:szCs w:val="24"/>
        </w:rPr>
        <w:t xml:space="preserve"> </w:t>
      </w:r>
      <w:r w:rsidRPr="004E1630">
        <w:rPr>
          <w:bCs/>
          <w:sz w:val="24"/>
          <w:szCs w:val="24"/>
        </w:rPr>
        <w:t>зонам</w:t>
      </w:r>
      <w:r w:rsidR="00F86750" w:rsidRPr="004E1630">
        <w:rPr>
          <w:bCs/>
          <w:sz w:val="24"/>
          <w:szCs w:val="24"/>
        </w:rPr>
        <w:t xml:space="preserve"> </w:t>
      </w:r>
      <w:r w:rsidRPr="004E1630">
        <w:rPr>
          <w:bCs/>
          <w:sz w:val="24"/>
          <w:szCs w:val="24"/>
        </w:rPr>
        <w:t>с</w:t>
      </w:r>
      <w:r w:rsidR="00F86750" w:rsidRPr="004E1630">
        <w:rPr>
          <w:bCs/>
          <w:sz w:val="24"/>
          <w:szCs w:val="24"/>
        </w:rPr>
        <w:t xml:space="preserve"> </w:t>
      </w:r>
      <w:r w:rsidRPr="004E1630">
        <w:rPr>
          <w:bCs/>
          <w:sz w:val="24"/>
          <w:szCs w:val="24"/>
        </w:rPr>
        <w:t>особыми</w:t>
      </w:r>
      <w:r w:rsidR="00F86750" w:rsidRPr="004E1630">
        <w:rPr>
          <w:bCs/>
          <w:sz w:val="24"/>
          <w:szCs w:val="24"/>
        </w:rPr>
        <w:t xml:space="preserve"> </w:t>
      </w:r>
      <w:r w:rsidRPr="004E1630">
        <w:rPr>
          <w:bCs/>
          <w:sz w:val="24"/>
          <w:szCs w:val="24"/>
        </w:rPr>
        <w:t>условиями</w:t>
      </w:r>
      <w:r w:rsidR="00F86750" w:rsidRPr="004E1630">
        <w:rPr>
          <w:bCs/>
          <w:sz w:val="24"/>
          <w:szCs w:val="24"/>
        </w:rPr>
        <w:t xml:space="preserve"> </w:t>
      </w:r>
      <w:r w:rsidRPr="004E1630">
        <w:rPr>
          <w:bCs/>
          <w:sz w:val="24"/>
          <w:szCs w:val="24"/>
        </w:rPr>
        <w:t>использования</w:t>
      </w:r>
      <w:r w:rsidR="00F86750" w:rsidRPr="004E1630">
        <w:rPr>
          <w:bCs/>
          <w:sz w:val="24"/>
          <w:szCs w:val="24"/>
        </w:rPr>
        <w:t xml:space="preserve"> </w:t>
      </w:r>
      <w:r w:rsidRPr="004E1630">
        <w:rPr>
          <w:bCs/>
          <w:sz w:val="24"/>
          <w:szCs w:val="24"/>
        </w:rPr>
        <w:t>территорий</w:t>
      </w:r>
      <w:r w:rsidR="00F86750" w:rsidRPr="004E1630">
        <w:rPr>
          <w:bCs/>
          <w:sz w:val="24"/>
          <w:szCs w:val="24"/>
        </w:rPr>
        <w:t xml:space="preserve"> </w:t>
      </w:r>
      <w:r w:rsidRPr="004E1630">
        <w:rPr>
          <w:bCs/>
          <w:sz w:val="24"/>
          <w:szCs w:val="24"/>
        </w:rPr>
        <w:t>градостроительные</w:t>
      </w:r>
      <w:r w:rsidR="00F86750" w:rsidRPr="004E1630">
        <w:rPr>
          <w:bCs/>
          <w:sz w:val="24"/>
          <w:szCs w:val="24"/>
        </w:rPr>
        <w:t xml:space="preserve"> </w:t>
      </w:r>
      <w:r w:rsidRPr="004E1630">
        <w:rPr>
          <w:bCs/>
          <w:sz w:val="24"/>
          <w:szCs w:val="24"/>
        </w:rPr>
        <w:t>регламенты</w:t>
      </w:r>
      <w:r w:rsidR="00F86750" w:rsidRPr="004E1630">
        <w:rPr>
          <w:bCs/>
          <w:sz w:val="24"/>
          <w:szCs w:val="24"/>
        </w:rPr>
        <w:t xml:space="preserve"> </w:t>
      </w:r>
      <w:r w:rsidRPr="004E1630">
        <w:rPr>
          <w:bCs/>
          <w:sz w:val="24"/>
          <w:szCs w:val="24"/>
        </w:rPr>
        <w:t>устанавливаются</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соответствии</w:t>
      </w:r>
      <w:r w:rsidR="00F86750" w:rsidRPr="004E1630">
        <w:rPr>
          <w:bCs/>
          <w:sz w:val="24"/>
          <w:szCs w:val="24"/>
        </w:rPr>
        <w:t xml:space="preserve"> </w:t>
      </w:r>
      <w:r w:rsidRPr="004E1630">
        <w:rPr>
          <w:bCs/>
          <w:sz w:val="24"/>
          <w:szCs w:val="24"/>
        </w:rPr>
        <w:t>с</w:t>
      </w:r>
      <w:r w:rsidR="00F86750" w:rsidRPr="004E1630">
        <w:rPr>
          <w:bCs/>
          <w:sz w:val="24"/>
          <w:szCs w:val="24"/>
        </w:rPr>
        <w:t xml:space="preserve"> </w:t>
      </w:r>
      <w:r w:rsidRPr="004E1630">
        <w:rPr>
          <w:bCs/>
          <w:sz w:val="24"/>
          <w:szCs w:val="24"/>
        </w:rPr>
        <w:t>законодательством</w:t>
      </w:r>
      <w:r w:rsidR="00F86750" w:rsidRPr="004E1630">
        <w:rPr>
          <w:bCs/>
          <w:sz w:val="24"/>
          <w:szCs w:val="24"/>
        </w:rPr>
        <w:t xml:space="preserve"> </w:t>
      </w:r>
      <w:r w:rsidRPr="004E1630">
        <w:rPr>
          <w:bCs/>
          <w:sz w:val="24"/>
          <w:szCs w:val="24"/>
        </w:rPr>
        <w:t>Российской</w:t>
      </w:r>
      <w:r w:rsidR="00F86750" w:rsidRPr="004E1630">
        <w:rPr>
          <w:bCs/>
          <w:sz w:val="24"/>
          <w:szCs w:val="24"/>
        </w:rPr>
        <w:t xml:space="preserve"> </w:t>
      </w:r>
      <w:r w:rsidRPr="004E1630">
        <w:rPr>
          <w:bCs/>
          <w:sz w:val="24"/>
          <w:szCs w:val="24"/>
        </w:rPr>
        <w:t>Федерации.</w:t>
      </w:r>
    </w:p>
    <w:p w:rsidR="002021B7" w:rsidRPr="004E1630" w:rsidRDefault="002021B7" w:rsidP="0028053E">
      <w:pPr>
        <w:ind w:firstLine="709"/>
        <w:jc w:val="both"/>
        <w:rPr>
          <w:bCs/>
          <w:sz w:val="24"/>
          <w:szCs w:val="24"/>
        </w:rPr>
      </w:pPr>
      <w:r w:rsidRPr="004E1630">
        <w:rPr>
          <w:rFonts w:eastAsia="MS Mincho"/>
          <w:sz w:val="24"/>
          <w:szCs w:val="24"/>
        </w:rPr>
        <w:t>6.</w:t>
      </w:r>
      <w:r w:rsidR="00F86750" w:rsidRPr="004E1630">
        <w:rPr>
          <w:rFonts w:eastAsia="MS Mincho"/>
          <w:sz w:val="24"/>
          <w:szCs w:val="24"/>
        </w:rPr>
        <w:t xml:space="preserve"> </w:t>
      </w:r>
      <w:r w:rsidRPr="004E1630">
        <w:rPr>
          <w:bCs/>
          <w:sz w:val="24"/>
          <w:szCs w:val="24"/>
        </w:rPr>
        <w:t>Градостроительные</w:t>
      </w:r>
      <w:r w:rsidR="00F86750" w:rsidRPr="004E1630">
        <w:rPr>
          <w:bCs/>
          <w:sz w:val="24"/>
          <w:szCs w:val="24"/>
        </w:rPr>
        <w:t xml:space="preserve"> </w:t>
      </w:r>
      <w:r w:rsidRPr="004E1630">
        <w:rPr>
          <w:bCs/>
          <w:sz w:val="24"/>
          <w:szCs w:val="24"/>
        </w:rPr>
        <w:t>регламенты</w:t>
      </w:r>
      <w:r w:rsidR="00F86750" w:rsidRPr="004E1630">
        <w:rPr>
          <w:bCs/>
          <w:sz w:val="24"/>
          <w:szCs w:val="24"/>
        </w:rPr>
        <w:t xml:space="preserve"> </w:t>
      </w:r>
      <w:r w:rsidRPr="004E1630">
        <w:rPr>
          <w:bCs/>
          <w:sz w:val="24"/>
          <w:szCs w:val="24"/>
        </w:rPr>
        <w:t>не</w:t>
      </w:r>
      <w:r w:rsidR="00F86750" w:rsidRPr="004E1630">
        <w:rPr>
          <w:bCs/>
          <w:sz w:val="24"/>
          <w:szCs w:val="24"/>
        </w:rPr>
        <w:t xml:space="preserve"> </w:t>
      </w:r>
      <w:r w:rsidRPr="004E1630">
        <w:rPr>
          <w:bCs/>
          <w:sz w:val="24"/>
          <w:szCs w:val="24"/>
        </w:rPr>
        <w:t>устанавливаются</w:t>
      </w:r>
      <w:r w:rsidR="00F86750" w:rsidRPr="004E1630">
        <w:rPr>
          <w:bCs/>
          <w:sz w:val="24"/>
          <w:szCs w:val="24"/>
        </w:rPr>
        <w:t xml:space="preserve"> </w:t>
      </w:r>
      <w:r w:rsidRPr="004E1630">
        <w:rPr>
          <w:bCs/>
          <w:sz w:val="24"/>
          <w:szCs w:val="24"/>
        </w:rPr>
        <w:t>для</w:t>
      </w:r>
      <w:r w:rsidR="00F86750" w:rsidRPr="004E1630">
        <w:rPr>
          <w:bCs/>
          <w:sz w:val="24"/>
          <w:szCs w:val="24"/>
        </w:rPr>
        <w:t xml:space="preserve"> </w:t>
      </w:r>
      <w:r w:rsidRPr="004E1630">
        <w:rPr>
          <w:bCs/>
          <w:sz w:val="24"/>
          <w:szCs w:val="24"/>
        </w:rPr>
        <w:t>земель</w:t>
      </w:r>
      <w:r w:rsidR="00F86750" w:rsidRPr="004E1630">
        <w:rPr>
          <w:bCs/>
          <w:sz w:val="24"/>
          <w:szCs w:val="24"/>
        </w:rPr>
        <w:t xml:space="preserve"> </w:t>
      </w:r>
      <w:r w:rsidRPr="004E1630">
        <w:rPr>
          <w:bCs/>
          <w:sz w:val="24"/>
          <w:szCs w:val="24"/>
        </w:rPr>
        <w:t>лесного</w:t>
      </w:r>
      <w:r w:rsidR="00F86750" w:rsidRPr="004E1630">
        <w:rPr>
          <w:bCs/>
          <w:sz w:val="24"/>
          <w:szCs w:val="24"/>
        </w:rPr>
        <w:t xml:space="preserve"> </w:t>
      </w:r>
      <w:r w:rsidRPr="004E1630">
        <w:rPr>
          <w:bCs/>
          <w:sz w:val="24"/>
          <w:szCs w:val="24"/>
        </w:rPr>
        <w:t>фонда,</w:t>
      </w:r>
      <w:r w:rsidR="00F86750" w:rsidRPr="004E1630">
        <w:rPr>
          <w:bCs/>
          <w:sz w:val="24"/>
          <w:szCs w:val="24"/>
        </w:rPr>
        <w:t xml:space="preserve"> </w:t>
      </w:r>
      <w:r w:rsidRPr="004E1630">
        <w:rPr>
          <w:bCs/>
          <w:sz w:val="24"/>
          <w:szCs w:val="24"/>
        </w:rPr>
        <w:t>земель,</w:t>
      </w:r>
      <w:r w:rsidR="00F86750" w:rsidRPr="004E1630">
        <w:rPr>
          <w:bCs/>
          <w:sz w:val="24"/>
          <w:szCs w:val="24"/>
        </w:rPr>
        <w:t xml:space="preserve"> </w:t>
      </w:r>
      <w:r w:rsidRPr="004E1630">
        <w:rPr>
          <w:bCs/>
          <w:sz w:val="24"/>
          <w:szCs w:val="24"/>
        </w:rPr>
        <w:t>покрытых</w:t>
      </w:r>
      <w:r w:rsidR="00F86750" w:rsidRPr="004E1630">
        <w:rPr>
          <w:bCs/>
          <w:sz w:val="24"/>
          <w:szCs w:val="24"/>
        </w:rPr>
        <w:t xml:space="preserve"> </w:t>
      </w:r>
      <w:r w:rsidRPr="004E1630">
        <w:rPr>
          <w:bCs/>
          <w:sz w:val="24"/>
          <w:szCs w:val="24"/>
        </w:rPr>
        <w:t>поверхностными</w:t>
      </w:r>
      <w:r w:rsidR="00F86750" w:rsidRPr="004E1630">
        <w:rPr>
          <w:bCs/>
          <w:sz w:val="24"/>
          <w:szCs w:val="24"/>
        </w:rPr>
        <w:t xml:space="preserve"> </w:t>
      </w:r>
      <w:r w:rsidRPr="004E1630">
        <w:rPr>
          <w:bCs/>
          <w:sz w:val="24"/>
          <w:szCs w:val="24"/>
        </w:rPr>
        <w:t>водами,</w:t>
      </w:r>
      <w:r w:rsidR="00F86750" w:rsidRPr="004E1630">
        <w:rPr>
          <w:bCs/>
          <w:sz w:val="24"/>
          <w:szCs w:val="24"/>
        </w:rPr>
        <w:t xml:space="preserve"> </w:t>
      </w:r>
      <w:r w:rsidRPr="004E1630">
        <w:rPr>
          <w:bCs/>
          <w:sz w:val="24"/>
          <w:szCs w:val="24"/>
        </w:rPr>
        <w:t>земель</w:t>
      </w:r>
      <w:r w:rsidR="00F86750" w:rsidRPr="004E1630">
        <w:rPr>
          <w:bCs/>
          <w:sz w:val="24"/>
          <w:szCs w:val="24"/>
        </w:rPr>
        <w:t xml:space="preserve"> </w:t>
      </w:r>
      <w:r w:rsidRPr="004E1630">
        <w:rPr>
          <w:bCs/>
          <w:sz w:val="24"/>
          <w:szCs w:val="24"/>
        </w:rPr>
        <w:t>запаса,</w:t>
      </w:r>
      <w:r w:rsidR="00F86750" w:rsidRPr="004E1630">
        <w:rPr>
          <w:bCs/>
          <w:sz w:val="24"/>
          <w:szCs w:val="24"/>
        </w:rPr>
        <w:t xml:space="preserve"> </w:t>
      </w:r>
      <w:r w:rsidRPr="004E1630">
        <w:rPr>
          <w:bCs/>
          <w:sz w:val="24"/>
          <w:szCs w:val="24"/>
        </w:rPr>
        <w:t>земель</w:t>
      </w:r>
      <w:r w:rsidR="00F86750" w:rsidRPr="004E1630">
        <w:rPr>
          <w:bCs/>
          <w:sz w:val="24"/>
          <w:szCs w:val="24"/>
        </w:rPr>
        <w:t xml:space="preserve"> </w:t>
      </w:r>
      <w:r w:rsidRPr="004E1630">
        <w:rPr>
          <w:bCs/>
          <w:sz w:val="24"/>
          <w:szCs w:val="24"/>
        </w:rPr>
        <w:t>особо</w:t>
      </w:r>
      <w:r w:rsidR="00F86750" w:rsidRPr="004E1630">
        <w:rPr>
          <w:bCs/>
          <w:sz w:val="24"/>
          <w:szCs w:val="24"/>
        </w:rPr>
        <w:t xml:space="preserve"> </w:t>
      </w:r>
      <w:r w:rsidRPr="004E1630">
        <w:rPr>
          <w:bCs/>
          <w:sz w:val="24"/>
          <w:szCs w:val="24"/>
        </w:rPr>
        <w:t>охраняемых</w:t>
      </w:r>
      <w:r w:rsidR="00F86750" w:rsidRPr="004E1630">
        <w:rPr>
          <w:bCs/>
          <w:sz w:val="24"/>
          <w:szCs w:val="24"/>
        </w:rPr>
        <w:t xml:space="preserve"> </w:t>
      </w:r>
      <w:r w:rsidRPr="004E1630">
        <w:rPr>
          <w:bCs/>
          <w:sz w:val="24"/>
          <w:szCs w:val="24"/>
        </w:rPr>
        <w:t>природных</w:t>
      </w:r>
      <w:r w:rsidR="00F86750" w:rsidRPr="004E1630">
        <w:rPr>
          <w:bCs/>
          <w:sz w:val="24"/>
          <w:szCs w:val="24"/>
        </w:rPr>
        <w:t xml:space="preserve"> </w:t>
      </w:r>
      <w:r w:rsidRPr="004E1630">
        <w:rPr>
          <w:bCs/>
          <w:sz w:val="24"/>
          <w:szCs w:val="24"/>
        </w:rPr>
        <w:t>территорий</w:t>
      </w:r>
      <w:r w:rsidR="00F86750" w:rsidRPr="004E1630">
        <w:rPr>
          <w:bCs/>
          <w:sz w:val="24"/>
          <w:szCs w:val="24"/>
        </w:rPr>
        <w:t xml:space="preserve"> </w:t>
      </w:r>
      <w:r w:rsidRPr="004E1630">
        <w:rPr>
          <w:bCs/>
          <w:sz w:val="24"/>
          <w:szCs w:val="24"/>
        </w:rPr>
        <w:t>(за</w:t>
      </w:r>
      <w:r w:rsidR="00F86750" w:rsidRPr="004E1630">
        <w:rPr>
          <w:bCs/>
          <w:sz w:val="24"/>
          <w:szCs w:val="24"/>
        </w:rPr>
        <w:t xml:space="preserve"> </w:t>
      </w:r>
      <w:r w:rsidRPr="004E1630">
        <w:rPr>
          <w:bCs/>
          <w:sz w:val="24"/>
          <w:szCs w:val="24"/>
        </w:rPr>
        <w:t>исключением</w:t>
      </w:r>
      <w:r w:rsidR="00F86750" w:rsidRPr="004E1630">
        <w:rPr>
          <w:bCs/>
          <w:sz w:val="24"/>
          <w:szCs w:val="24"/>
        </w:rPr>
        <w:t xml:space="preserve"> </w:t>
      </w:r>
      <w:r w:rsidRPr="004E1630">
        <w:rPr>
          <w:bCs/>
          <w:sz w:val="24"/>
          <w:szCs w:val="24"/>
        </w:rPr>
        <w:t>земель</w:t>
      </w:r>
      <w:r w:rsidR="00F86750" w:rsidRPr="004E1630">
        <w:rPr>
          <w:bCs/>
          <w:sz w:val="24"/>
          <w:szCs w:val="24"/>
        </w:rPr>
        <w:t xml:space="preserve"> </w:t>
      </w:r>
      <w:r w:rsidRPr="004E1630">
        <w:rPr>
          <w:bCs/>
          <w:sz w:val="24"/>
          <w:szCs w:val="24"/>
        </w:rPr>
        <w:t>лечебно-оздоровительных</w:t>
      </w:r>
      <w:r w:rsidR="00F86750" w:rsidRPr="004E1630">
        <w:rPr>
          <w:bCs/>
          <w:sz w:val="24"/>
          <w:szCs w:val="24"/>
        </w:rPr>
        <w:t xml:space="preserve"> </w:t>
      </w:r>
      <w:r w:rsidRPr="004E1630">
        <w:rPr>
          <w:bCs/>
          <w:sz w:val="24"/>
          <w:szCs w:val="24"/>
        </w:rPr>
        <w:t>местностей</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курортов),</w:t>
      </w:r>
      <w:r w:rsidR="00F86750" w:rsidRPr="004E1630">
        <w:rPr>
          <w:bCs/>
          <w:sz w:val="24"/>
          <w:szCs w:val="24"/>
        </w:rPr>
        <w:t xml:space="preserve"> </w:t>
      </w:r>
      <w:r w:rsidRPr="004E1630">
        <w:rPr>
          <w:bCs/>
          <w:sz w:val="24"/>
          <w:szCs w:val="24"/>
        </w:rPr>
        <w:t>сельскохозяйственных</w:t>
      </w:r>
      <w:r w:rsidR="00F86750" w:rsidRPr="004E1630">
        <w:rPr>
          <w:bCs/>
          <w:sz w:val="24"/>
          <w:szCs w:val="24"/>
        </w:rPr>
        <w:t xml:space="preserve"> </w:t>
      </w:r>
      <w:r w:rsidRPr="004E1630">
        <w:rPr>
          <w:bCs/>
          <w:sz w:val="24"/>
          <w:szCs w:val="24"/>
        </w:rPr>
        <w:t>угодий</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составе</w:t>
      </w:r>
      <w:r w:rsidR="00F86750" w:rsidRPr="004E1630">
        <w:rPr>
          <w:bCs/>
          <w:sz w:val="24"/>
          <w:szCs w:val="24"/>
        </w:rPr>
        <w:t xml:space="preserve"> </w:t>
      </w:r>
      <w:r w:rsidRPr="004E1630">
        <w:rPr>
          <w:bCs/>
          <w:sz w:val="24"/>
          <w:szCs w:val="24"/>
        </w:rPr>
        <w:t>земель</w:t>
      </w:r>
      <w:r w:rsidR="00F86750" w:rsidRPr="004E1630">
        <w:rPr>
          <w:bCs/>
          <w:sz w:val="24"/>
          <w:szCs w:val="24"/>
        </w:rPr>
        <w:t xml:space="preserve"> </w:t>
      </w:r>
      <w:r w:rsidRPr="004E1630">
        <w:rPr>
          <w:bCs/>
          <w:sz w:val="24"/>
          <w:szCs w:val="24"/>
        </w:rPr>
        <w:t>сельскохозяйственного</w:t>
      </w:r>
      <w:r w:rsidR="00F86750" w:rsidRPr="004E1630">
        <w:rPr>
          <w:bCs/>
          <w:sz w:val="24"/>
          <w:szCs w:val="24"/>
        </w:rPr>
        <w:t xml:space="preserve"> </w:t>
      </w:r>
      <w:r w:rsidRPr="004E1630">
        <w:rPr>
          <w:bCs/>
          <w:sz w:val="24"/>
          <w:szCs w:val="24"/>
        </w:rPr>
        <w:t>назначения,</w:t>
      </w:r>
      <w:r w:rsidR="00F86750" w:rsidRPr="004E1630">
        <w:rPr>
          <w:bCs/>
          <w:sz w:val="24"/>
          <w:szCs w:val="24"/>
        </w:rPr>
        <w:t xml:space="preserve"> </w:t>
      </w:r>
      <w:r w:rsidRPr="004E1630">
        <w:rPr>
          <w:bCs/>
          <w:sz w:val="24"/>
          <w:szCs w:val="24"/>
        </w:rPr>
        <w:t>земельных</w:t>
      </w:r>
      <w:r w:rsidR="00F86750" w:rsidRPr="004E1630">
        <w:rPr>
          <w:bCs/>
          <w:sz w:val="24"/>
          <w:szCs w:val="24"/>
        </w:rPr>
        <w:t xml:space="preserve"> </w:t>
      </w:r>
      <w:r w:rsidRPr="004E1630">
        <w:rPr>
          <w:bCs/>
          <w:sz w:val="24"/>
          <w:szCs w:val="24"/>
        </w:rPr>
        <w:t>участков,</w:t>
      </w:r>
      <w:r w:rsidR="00F86750" w:rsidRPr="004E1630">
        <w:rPr>
          <w:bCs/>
          <w:sz w:val="24"/>
          <w:szCs w:val="24"/>
        </w:rPr>
        <w:t xml:space="preserve"> </w:t>
      </w:r>
      <w:r w:rsidRPr="004E1630">
        <w:rPr>
          <w:bCs/>
          <w:sz w:val="24"/>
          <w:szCs w:val="24"/>
        </w:rPr>
        <w:t>расположенных</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границах</w:t>
      </w:r>
      <w:r w:rsidR="00F86750" w:rsidRPr="004E1630">
        <w:rPr>
          <w:bCs/>
          <w:sz w:val="24"/>
          <w:szCs w:val="24"/>
        </w:rPr>
        <w:t xml:space="preserve"> </w:t>
      </w:r>
      <w:r w:rsidRPr="004E1630">
        <w:rPr>
          <w:bCs/>
          <w:sz w:val="24"/>
          <w:szCs w:val="24"/>
        </w:rPr>
        <w:t>особых</w:t>
      </w:r>
      <w:r w:rsidR="00F86750" w:rsidRPr="004E1630">
        <w:rPr>
          <w:bCs/>
          <w:sz w:val="24"/>
          <w:szCs w:val="24"/>
        </w:rPr>
        <w:t xml:space="preserve"> </w:t>
      </w:r>
      <w:r w:rsidRPr="004E1630">
        <w:rPr>
          <w:bCs/>
          <w:sz w:val="24"/>
          <w:szCs w:val="24"/>
        </w:rPr>
        <w:t>экономических</w:t>
      </w:r>
      <w:r w:rsidR="00F86750" w:rsidRPr="004E1630">
        <w:rPr>
          <w:bCs/>
          <w:sz w:val="24"/>
          <w:szCs w:val="24"/>
        </w:rPr>
        <w:t xml:space="preserve"> </w:t>
      </w:r>
      <w:r w:rsidRPr="004E1630">
        <w:rPr>
          <w:bCs/>
          <w:sz w:val="24"/>
          <w:szCs w:val="24"/>
        </w:rPr>
        <w:t>зон</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территорий</w:t>
      </w:r>
      <w:r w:rsidR="00F86750" w:rsidRPr="004E1630">
        <w:rPr>
          <w:bCs/>
          <w:sz w:val="24"/>
          <w:szCs w:val="24"/>
        </w:rPr>
        <w:t xml:space="preserve"> </w:t>
      </w:r>
      <w:r w:rsidRPr="004E1630">
        <w:rPr>
          <w:bCs/>
          <w:sz w:val="24"/>
          <w:szCs w:val="24"/>
        </w:rPr>
        <w:t>опережающего</w:t>
      </w:r>
      <w:r w:rsidR="00F86750" w:rsidRPr="004E1630">
        <w:rPr>
          <w:bCs/>
          <w:sz w:val="24"/>
          <w:szCs w:val="24"/>
        </w:rPr>
        <w:t xml:space="preserve"> </w:t>
      </w:r>
      <w:r w:rsidRPr="004E1630">
        <w:rPr>
          <w:bCs/>
          <w:sz w:val="24"/>
          <w:szCs w:val="24"/>
        </w:rPr>
        <w:t>социально-экономического</w:t>
      </w:r>
      <w:r w:rsidR="00F86750" w:rsidRPr="004E1630">
        <w:rPr>
          <w:bCs/>
          <w:sz w:val="24"/>
          <w:szCs w:val="24"/>
        </w:rPr>
        <w:t xml:space="preserve"> </w:t>
      </w:r>
      <w:r w:rsidRPr="004E1630">
        <w:rPr>
          <w:bCs/>
          <w:sz w:val="24"/>
          <w:szCs w:val="24"/>
        </w:rPr>
        <w:t>развития.</w:t>
      </w:r>
    </w:p>
    <w:p w:rsidR="00717EC2" w:rsidRPr="004E1630" w:rsidRDefault="00717EC2" w:rsidP="0028053E">
      <w:pPr>
        <w:pStyle w:val="s1"/>
        <w:shd w:val="clear" w:color="auto" w:fill="FFFFFF"/>
        <w:spacing w:before="0" w:beforeAutospacing="0" w:after="0" w:afterAutospacing="0"/>
        <w:ind w:firstLine="709"/>
        <w:jc w:val="both"/>
      </w:pPr>
      <w:r w:rsidRPr="004E1630">
        <w:t>6.1.</w:t>
      </w:r>
      <w:r w:rsidR="00F86750" w:rsidRPr="004E1630">
        <w:t xml:space="preserve"> </w:t>
      </w:r>
      <w:r w:rsidRPr="004E1630">
        <w:t>До</w:t>
      </w:r>
      <w:r w:rsidR="00F86750" w:rsidRPr="004E1630">
        <w:t xml:space="preserve"> </w:t>
      </w:r>
      <w:r w:rsidRPr="004E1630">
        <w:t>установления</w:t>
      </w:r>
      <w:r w:rsidR="00F86750" w:rsidRPr="004E1630">
        <w:t xml:space="preserve"> </w:t>
      </w:r>
      <w:r w:rsidRPr="004E1630">
        <w:t>градостроительных</w:t>
      </w:r>
      <w:r w:rsidR="00F86750" w:rsidRPr="004E1630">
        <w:t xml:space="preserve"> </w:t>
      </w:r>
      <w:r w:rsidRPr="004E1630">
        <w:t>регламентов</w:t>
      </w:r>
      <w:r w:rsidR="00F86750" w:rsidRPr="004E1630">
        <w:t xml:space="preserve"> </w:t>
      </w:r>
      <w:r w:rsidRPr="004E1630">
        <w:t>в</w:t>
      </w:r>
      <w:r w:rsidR="00F86750" w:rsidRPr="004E1630">
        <w:t xml:space="preserve"> </w:t>
      </w:r>
      <w:r w:rsidRPr="004E1630">
        <w:t>отношении</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включенных</w:t>
      </w:r>
      <w:r w:rsidR="00F86750" w:rsidRPr="004E1630">
        <w:t xml:space="preserve"> </w:t>
      </w:r>
      <w:r w:rsidRPr="004E1630">
        <w:t>в</w:t>
      </w:r>
      <w:r w:rsidR="00F86750" w:rsidRPr="004E1630">
        <w:t xml:space="preserve"> </w:t>
      </w:r>
      <w:r w:rsidRPr="004E1630">
        <w:t>границы</w:t>
      </w:r>
      <w:r w:rsidR="00F86750" w:rsidRPr="004E1630">
        <w:t xml:space="preserve"> </w:t>
      </w:r>
      <w:r w:rsidRPr="004E1630">
        <w:t>населенных</w:t>
      </w:r>
      <w:r w:rsidR="00F86750" w:rsidRPr="004E1630">
        <w:t xml:space="preserve"> </w:t>
      </w:r>
      <w:r w:rsidRPr="004E1630">
        <w:t>пунктов</w:t>
      </w:r>
      <w:r w:rsidR="00F86750" w:rsidRPr="004E1630">
        <w:t xml:space="preserve"> </w:t>
      </w:r>
      <w:r w:rsidRPr="004E1630">
        <w:t>из</w:t>
      </w:r>
      <w:r w:rsidR="00F86750" w:rsidRPr="004E1630">
        <w:t xml:space="preserve"> </w:t>
      </w:r>
      <w:r w:rsidRPr="004E1630">
        <w:t>земель</w:t>
      </w:r>
      <w:r w:rsidR="00F86750" w:rsidRPr="004E1630">
        <w:t xml:space="preserve"> </w:t>
      </w:r>
      <w:r w:rsidRPr="004E1630">
        <w:t>лесного</w:t>
      </w:r>
      <w:r w:rsidR="00F86750" w:rsidRPr="004E1630">
        <w:t xml:space="preserve"> </w:t>
      </w:r>
      <w:r w:rsidRPr="004E1630">
        <w:t>фонда</w:t>
      </w:r>
      <w:r w:rsidR="00F86750" w:rsidRPr="004E1630">
        <w:t xml:space="preserve"> </w:t>
      </w:r>
      <w:r w:rsidRPr="004E1630">
        <w:t>(за</w:t>
      </w:r>
      <w:r w:rsidR="00F86750" w:rsidRPr="004E1630">
        <w:t xml:space="preserve"> </w:t>
      </w:r>
      <w:r w:rsidRPr="004E1630">
        <w:t>исключением</w:t>
      </w:r>
      <w:r w:rsidR="00F86750" w:rsidRPr="004E1630">
        <w:t xml:space="preserve"> </w:t>
      </w:r>
      <w:r w:rsidRPr="004E1630">
        <w:t>лесных</w:t>
      </w:r>
      <w:r w:rsidR="00F86750" w:rsidRPr="004E1630">
        <w:t xml:space="preserve"> </w:t>
      </w:r>
      <w:r w:rsidRPr="004E1630">
        <w:t>участков,</w:t>
      </w:r>
      <w:r w:rsidR="00F86750" w:rsidRPr="004E1630">
        <w:t xml:space="preserve"> </w:t>
      </w:r>
      <w:r w:rsidRPr="004E1630">
        <w:t>которые</w:t>
      </w:r>
      <w:r w:rsidR="00F86750" w:rsidRPr="004E1630">
        <w:t xml:space="preserve"> </w:t>
      </w:r>
      <w:r w:rsidRPr="004E1630">
        <w:t>до</w:t>
      </w:r>
      <w:r w:rsidR="00F86750" w:rsidRPr="004E1630">
        <w:t xml:space="preserve"> </w:t>
      </w:r>
      <w:r w:rsidRPr="004E1630">
        <w:t>1</w:t>
      </w:r>
      <w:r w:rsidR="00F86750" w:rsidRPr="004E1630">
        <w:t xml:space="preserve"> </w:t>
      </w:r>
      <w:r w:rsidRPr="004E1630">
        <w:t>января</w:t>
      </w:r>
      <w:r w:rsidR="00F86750" w:rsidRPr="004E1630">
        <w:t xml:space="preserve"> </w:t>
      </w:r>
      <w:r w:rsidRPr="004E1630">
        <w:t>2016</w:t>
      </w:r>
      <w:r w:rsidR="00F86750" w:rsidRPr="004E1630">
        <w:t xml:space="preserve"> </w:t>
      </w:r>
      <w:r w:rsidRPr="004E1630">
        <w:t>года</w:t>
      </w:r>
      <w:r w:rsidR="00F86750" w:rsidRPr="004E1630">
        <w:t xml:space="preserve"> </w:t>
      </w:r>
      <w:r w:rsidRPr="004E1630">
        <w:t>предоставлены</w:t>
      </w:r>
      <w:r w:rsidR="00F86750" w:rsidRPr="004E1630">
        <w:t xml:space="preserve"> </w:t>
      </w:r>
      <w:r w:rsidRPr="004E1630">
        <w:t>гражданам</w:t>
      </w:r>
      <w:r w:rsidR="00F86750" w:rsidRPr="004E1630">
        <w:t xml:space="preserve"> </w:t>
      </w:r>
      <w:r w:rsidRPr="004E1630">
        <w:t>или</w:t>
      </w:r>
      <w:r w:rsidR="00F86750" w:rsidRPr="004E1630">
        <w:t xml:space="preserve"> </w:t>
      </w:r>
      <w:r w:rsidRPr="004E1630">
        <w:t>юридическим</w:t>
      </w:r>
      <w:r w:rsidR="00F86750" w:rsidRPr="004E1630">
        <w:t xml:space="preserve"> </w:t>
      </w:r>
      <w:r w:rsidRPr="004E1630">
        <w:t>лицам</w:t>
      </w:r>
      <w:r w:rsidR="00F86750" w:rsidRPr="004E1630">
        <w:t xml:space="preserve"> </w:t>
      </w:r>
      <w:r w:rsidRPr="004E1630">
        <w:t>либо</w:t>
      </w:r>
      <w:r w:rsidR="00F86750" w:rsidRPr="004E1630">
        <w:t xml:space="preserve"> </w:t>
      </w:r>
      <w:r w:rsidRPr="004E1630">
        <w:t>на</w:t>
      </w:r>
      <w:r w:rsidR="00F86750" w:rsidRPr="004E1630">
        <w:t xml:space="preserve"> </w:t>
      </w:r>
      <w:r w:rsidRPr="004E1630">
        <w:t>которых</w:t>
      </w:r>
      <w:r w:rsidR="00F86750" w:rsidRPr="004E1630">
        <w:t xml:space="preserve"> </w:t>
      </w:r>
      <w:r w:rsidRPr="004E1630">
        <w:t>расположены</w:t>
      </w:r>
      <w:r w:rsidR="00F86750" w:rsidRPr="004E1630">
        <w:t xml:space="preserve"> </w:t>
      </w:r>
      <w:r w:rsidRPr="004E1630">
        <w:t>объекты</w:t>
      </w:r>
      <w:r w:rsidR="00F86750" w:rsidRPr="004E1630">
        <w:t xml:space="preserve"> </w:t>
      </w:r>
      <w:r w:rsidRPr="004E1630">
        <w:t>недвижимого</w:t>
      </w:r>
      <w:r w:rsidR="00F86750" w:rsidRPr="004E1630">
        <w:t xml:space="preserve"> </w:t>
      </w:r>
      <w:r w:rsidRPr="004E1630">
        <w:t>имущества,</w:t>
      </w:r>
      <w:r w:rsidR="00F86750" w:rsidRPr="004E1630">
        <w:t xml:space="preserve"> </w:t>
      </w:r>
      <w:r w:rsidRPr="004E1630">
        <w:t>права</w:t>
      </w:r>
      <w:r w:rsidR="00F86750" w:rsidRPr="004E1630">
        <w:t xml:space="preserve"> </w:t>
      </w:r>
      <w:r w:rsidRPr="004E1630">
        <w:t>на</w:t>
      </w:r>
      <w:r w:rsidR="00F86750" w:rsidRPr="004E1630">
        <w:t xml:space="preserve"> </w:t>
      </w:r>
      <w:r w:rsidRPr="004E1630">
        <w:t>которые</w:t>
      </w:r>
      <w:r w:rsidR="00F86750" w:rsidRPr="004E1630">
        <w:t xml:space="preserve"> </w:t>
      </w:r>
      <w:r w:rsidRPr="004E1630">
        <w:t>возникли</w:t>
      </w:r>
      <w:r w:rsidR="00F86750" w:rsidRPr="004E1630">
        <w:t xml:space="preserve"> </w:t>
      </w:r>
      <w:r w:rsidRPr="004E1630">
        <w:t>до</w:t>
      </w:r>
      <w:r w:rsidR="00F86750" w:rsidRPr="004E1630">
        <w:t xml:space="preserve"> </w:t>
      </w:r>
      <w:r w:rsidRPr="004E1630">
        <w:t>1</w:t>
      </w:r>
      <w:r w:rsidR="00F86750" w:rsidRPr="004E1630">
        <w:t xml:space="preserve"> </w:t>
      </w:r>
      <w:r w:rsidRPr="004E1630">
        <w:t>января</w:t>
      </w:r>
      <w:r w:rsidR="00F86750" w:rsidRPr="004E1630">
        <w:t xml:space="preserve"> </w:t>
      </w:r>
      <w:r w:rsidRPr="004E1630">
        <w:t>2016</w:t>
      </w:r>
      <w:r w:rsidR="00F86750" w:rsidRPr="004E1630">
        <w:t xml:space="preserve"> </w:t>
      </w:r>
      <w:r w:rsidRPr="004E1630">
        <w:t>года,</w:t>
      </w:r>
      <w:r w:rsidR="00F86750" w:rsidRPr="004E1630">
        <w:t xml:space="preserve"> </w:t>
      </w:r>
      <w:r w:rsidRPr="004E1630">
        <w:t>и</w:t>
      </w:r>
      <w:r w:rsidR="00F86750" w:rsidRPr="004E1630">
        <w:t xml:space="preserve"> </w:t>
      </w:r>
      <w:r w:rsidRPr="004E1630">
        <w:t>разрешенное</w:t>
      </w:r>
      <w:r w:rsidR="00F86750" w:rsidRPr="004E1630">
        <w:t xml:space="preserve"> </w:t>
      </w:r>
      <w:r w:rsidRPr="004E1630">
        <w:t>использование</w:t>
      </w:r>
      <w:r w:rsidR="00F86750" w:rsidRPr="004E1630">
        <w:t xml:space="preserve"> </w:t>
      </w:r>
      <w:r w:rsidRPr="004E1630">
        <w:t>либо</w:t>
      </w:r>
      <w:r w:rsidR="00F86750" w:rsidRPr="004E1630">
        <w:t xml:space="preserve"> </w:t>
      </w:r>
      <w:r w:rsidRPr="004E1630">
        <w:t>назначение</w:t>
      </w:r>
      <w:r w:rsidR="00F86750" w:rsidRPr="004E1630">
        <w:t xml:space="preserve"> </w:t>
      </w:r>
      <w:r w:rsidRPr="004E1630">
        <w:t>которых</w:t>
      </w:r>
      <w:r w:rsidR="00F86750" w:rsidRPr="004E1630">
        <w:t xml:space="preserve"> </w:t>
      </w:r>
      <w:r w:rsidRPr="004E1630">
        <w:t>до</w:t>
      </w:r>
      <w:r w:rsidR="00F86750" w:rsidRPr="004E1630">
        <w:t xml:space="preserve"> </w:t>
      </w:r>
      <w:r w:rsidRPr="004E1630">
        <w:t>их</w:t>
      </w:r>
      <w:r w:rsidR="00F86750" w:rsidRPr="004E1630">
        <w:t xml:space="preserve"> </w:t>
      </w:r>
      <w:r w:rsidRPr="004E1630">
        <w:t>включения</w:t>
      </w:r>
      <w:r w:rsidR="00F86750" w:rsidRPr="004E1630">
        <w:t xml:space="preserve"> </w:t>
      </w:r>
      <w:r w:rsidRPr="004E1630">
        <w:t>в</w:t>
      </w:r>
      <w:r w:rsidR="00F86750" w:rsidRPr="004E1630">
        <w:t xml:space="preserve"> </w:t>
      </w:r>
      <w:r w:rsidRPr="004E1630">
        <w:t>границы</w:t>
      </w:r>
      <w:r w:rsidR="00F86750" w:rsidRPr="004E1630">
        <w:t xml:space="preserve"> </w:t>
      </w:r>
      <w:r w:rsidRPr="004E1630">
        <w:t>населенного</w:t>
      </w:r>
      <w:r w:rsidR="00F86750" w:rsidRPr="004E1630">
        <w:t xml:space="preserve"> </w:t>
      </w:r>
      <w:r w:rsidRPr="004E1630">
        <w:t>пункта</w:t>
      </w:r>
      <w:r w:rsidR="00F86750" w:rsidRPr="004E1630">
        <w:t xml:space="preserve"> </w:t>
      </w:r>
      <w:r w:rsidRPr="004E1630">
        <w:t>не</w:t>
      </w:r>
      <w:r w:rsidR="00F86750" w:rsidRPr="004E1630">
        <w:t xml:space="preserve"> </w:t>
      </w:r>
      <w:r w:rsidRPr="004E1630">
        <w:t>было</w:t>
      </w:r>
      <w:r w:rsidR="00F86750" w:rsidRPr="004E1630">
        <w:t xml:space="preserve"> </w:t>
      </w:r>
      <w:r w:rsidRPr="004E1630">
        <w:t>связано</w:t>
      </w:r>
      <w:r w:rsidR="00F86750" w:rsidRPr="004E1630">
        <w:t xml:space="preserve"> </w:t>
      </w:r>
      <w:r w:rsidRPr="004E1630">
        <w:t>с</w:t>
      </w:r>
      <w:r w:rsidR="00F86750" w:rsidRPr="004E1630">
        <w:t xml:space="preserve"> </w:t>
      </w:r>
      <w:r w:rsidRPr="004E1630">
        <w:t>использованием</w:t>
      </w:r>
      <w:r w:rsidR="00F86750" w:rsidRPr="004E1630">
        <w:t xml:space="preserve"> </w:t>
      </w:r>
      <w:r w:rsidRPr="004E1630">
        <w:t>лесов),</w:t>
      </w:r>
      <w:r w:rsidR="00F86750" w:rsidRPr="004E1630">
        <w:t xml:space="preserve"> </w:t>
      </w:r>
      <w:r w:rsidRPr="004E1630">
        <w:t>такие</w:t>
      </w:r>
      <w:r w:rsidR="00F86750" w:rsidRPr="004E1630">
        <w:t xml:space="preserve"> </w:t>
      </w:r>
      <w:r w:rsidRPr="004E1630">
        <w:t>земельные</w:t>
      </w:r>
      <w:r w:rsidR="00F86750" w:rsidRPr="004E1630">
        <w:t xml:space="preserve"> </w:t>
      </w:r>
      <w:r w:rsidRPr="004E1630">
        <w:lastRenderedPageBreak/>
        <w:t>участки</w:t>
      </w:r>
      <w:r w:rsidR="00F86750" w:rsidRPr="004E1630">
        <w:t xml:space="preserve"> </w:t>
      </w:r>
      <w:r w:rsidRPr="004E1630">
        <w:t>используются</w:t>
      </w:r>
      <w:r w:rsidR="00F86750" w:rsidRPr="004E1630">
        <w:t xml:space="preserve"> </w:t>
      </w:r>
      <w:r w:rsidRPr="004E1630">
        <w:t>с</w:t>
      </w:r>
      <w:r w:rsidR="00F86750" w:rsidRPr="004E1630">
        <w:t xml:space="preserve"> </w:t>
      </w:r>
      <w:r w:rsidRPr="004E1630">
        <w:t>учетом</w:t>
      </w:r>
      <w:r w:rsidR="00F86750" w:rsidRPr="004E1630">
        <w:t xml:space="preserve"> </w:t>
      </w:r>
      <w:r w:rsidRPr="004E1630">
        <w:t>ограничений,</w:t>
      </w:r>
      <w:r w:rsidR="00F86750" w:rsidRPr="004E1630">
        <w:t xml:space="preserve"> </w:t>
      </w:r>
      <w:r w:rsidRPr="004E1630">
        <w:t>установленных</w:t>
      </w:r>
      <w:r w:rsidR="00F86750" w:rsidRPr="004E1630">
        <w:t xml:space="preserve"> </w:t>
      </w:r>
      <w:r w:rsidRPr="004E1630">
        <w:t>при</w:t>
      </w:r>
      <w:r w:rsidR="00F86750" w:rsidRPr="004E1630">
        <w:t xml:space="preserve"> </w:t>
      </w:r>
      <w:r w:rsidRPr="004E1630">
        <w:t>использовании</w:t>
      </w:r>
      <w:r w:rsidR="00F86750" w:rsidRPr="004E1630">
        <w:t xml:space="preserve"> </w:t>
      </w:r>
      <w:r w:rsidRPr="004E1630">
        <w:t>городских</w:t>
      </w:r>
      <w:r w:rsidR="00F86750" w:rsidRPr="004E1630">
        <w:t xml:space="preserve"> </w:t>
      </w:r>
      <w:r w:rsidRPr="004E1630">
        <w:t>лесов</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лесным</w:t>
      </w:r>
      <w:r w:rsidR="00F86750" w:rsidRPr="004E1630">
        <w:t xml:space="preserve"> </w:t>
      </w:r>
      <w:r w:rsidRPr="004E1630">
        <w:t>законодательством.</w:t>
      </w:r>
    </w:p>
    <w:p w:rsidR="00717EC2" w:rsidRPr="004E1630" w:rsidRDefault="00717EC2" w:rsidP="0028053E">
      <w:pPr>
        <w:pStyle w:val="s1"/>
        <w:shd w:val="clear" w:color="auto" w:fill="FFFFFF"/>
        <w:spacing w:before="0" w:beforeAutospacing="0" w:after="0" w:afterAutospacing="0"/>
        <w:ind w:firstLine="709"/>
        <w:jc w:val="both"/>
      </w:pPr>
      <w:r w:rsidRPr="004E1630">
        <w:t>7.</w:t>
      </w:r>
      <w:r w:rsidR="00F86750" w:rsidRPr="004E1630">
        <w:t xml:space="preserve"> </w:t>
      </w:r>
      <w:r w:rsidRPr="004E1630">
        <w:t>Использование</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на</w:t>
      </w:r>
      <w:r w:rsidR="00F86750" w:rsidRPr="004E1630">
        <w:t xml:space="preserve"> </w:t>
      </w:r>
      <w:r w:rsidRPr="004E1630">
        <w:t>которые</w:t>
      </w:r>
      <w:r w:rsidR="00F86750" w:rsidRPr="004E1630">
        <w:t xml:space="preserve"> </w:t>
      </w:r>
      <w:r w:rsidRPr="004E1630">
        <w:t>действие</w:t>
      </w:r>
      <w:r w:rsidR="00F86750" w:rsidRPr="004E1630">
        <w:t xml:space="preserve"> </w:t>
      </w:r>
      <w:r w:rsidRPr="004E1630">
        <w:t>градостроительных</w:t>
      </w:r>
      <w:r w:rsidR="00F86750" w:rsidRPr="004E1630">
        <w:t xml:space="preserve"> </w:t>
      </w:r>
      <w:r w:rsidRPr="004E1630">
        <w:t>регламентов</w:t>
      </w:r>
      <w:r w:rsidR="00F86750" w:rsidRPr="004E1630">
        <w:t xml:space="preserve"> </w:t>
      </w:r>
      <w:r w:rsidRPr="004E1630">
        <w:t>не</w:t>
      </w:r>
      <w:r w:rsidR="00F86750" w:rsidRPr="004E1630">
        <w:t xml:space="preserve"> </w:t>
      </w:r>
      <w:r w:rsidRPr="004E1630">
        <w:t>распространяется</w:t>
      </w:r>
      <w:r w:rsidR="00F86750" w:rsidRPr="004E1630">
        <w:t xml:space="preserve"> </w:t>
      </w:r>
      <w:r w:rsidRPr="004E1630">
        <w:t>или</w:t>
      </w:r>
      <w:r w:rsidR="00F86750" w:rsidRPr="004E1630">
        <w:t xml:space="preserve"> </w:t>
      </w:r>
      <w:r w:rsidRPr="004E1630">
        <w:t>для</w:t>
      </w:r>
      <w:r w:rsidR="00F86750" w:rsidRPr="004E1630">
        <w:t xml:space="preserve"> </w:t>
      </w:r>
      <w:r w:rsidRPr="004E1630">
        <w:t>которых</w:t>
      </w:r>
      <w:r w:rsidR="00F86750" w:rsidRPr="004E1630">
        <w:t xml:space="preserve"> </w:t>
      </w:r>
      <w:r w:rsidRPr="004E1630">
        <w:t>градостроительные</w:t>
      </w:r>
      <w:r w:rsidR="00F86750" w:rsidRPr="004E1630">
        <w:t xml:space="preserve"> </w:t>
      </w:r>
      <w:r w:rsidRPr="004E1630">
        <w:t>регламенты</w:t>
      </w:r>
      <w:r w:rsidR="00F86750" w:rsidRPr="004E1630">
        <w:t xml:space="preserve"> </w:t>
      </w:r>
      <w:r w:rsidRPr="004E1630">
        <w:t>не</w:t>
      </w:r>
      <w:r w:rsidR="00F86750" w:rsidRPr="004E1630">
        <w:t xml:space="preserve"> </w:t>
      </w:r>
      <w:r w:rsidRPr="004E1630">
        <w:t>устанавливаются,</w:t>
      </w:r>
      <w:r w:rsidR="00F86750" w:rsidRPr="004E1630">
        <w:t xml:space="preserve"> </w:t>
      </w:r>
      <w:r w:rsidRPr="004E1630">
        <w:t>определяется</w:t>
      </w:r>
      <w:r w:rsidR="00F86750" w:rsidRPr="004E1630">
        <w:t xml:space="preserve"> </w:t>
      </w:r>
      <w:r w:rsidRPr="004E1630">
        <w:t>уполномоченными</w:t>
      </w:r>
      <w:r w:rsidR="00F86750" w:rsidRPr="004E1630">
        <w:t xml:space="preserve"> </w:t>
      </w:r>
      <w:r w:rsidRPr="004E1630">
        <w:t>федеральными</w:t>
      </w:r>
      <w:r w:rsidR="00F86750" w:rsidRPr="004E1630">
        <w:t xml:space="preserve"> </w:t>
      </w:r>
      <w:r w:rsidRPr="004E1630">
        <w:t>органами</w:t>
      </w:r>
      <w:r w:rsidR="00F86750" w:rsidRPr="004E1630">
        <w:t xml:space="preserve"> </w:t>
      </w:r>
      <w:r w:rsidRPr="004E1630">
        <w:t>исполнительной</w:t>
      </w:r>
      <w:r w:rsidR="00F86750" w:rsidRPr="004E1630">
        <w:t xml:space="preserve"> </w:t>
      </w:r>
      <w:r w:rsidRPr="004E1630">
        <w:t>власти,</w:t>
      </w:r>
      <w:r w:rsidR="00F86750" w:rsidRPr="004E1630">
        <w:t xml:space="preserve"> </w:t>
      </w:r>
      <w:r w:rsidRPr="004E1630">
        <w:t>уполномоченными</w:t>
      </w:r>
      <w:r w:rsidR="00F86750" w:rsidRPr="004E1630">
        <w:t xml:space="preserve"> </w:t>
      </w:r>
      <w:r w:rsidRPr="004E1630">
        <w:t>органами</w:t>
      </w:r>
      <w:r w:rsidR="00F86750" w:rsidRPr="004E1630">
        <w:t xml:space="preserve"> </w:t>
      </w:r>
      <w:r w:rsidRPr="004E1630">
        <w:t>исполнительной</w:t>
      </w:r>
      <w:r w:rsidR="00F86750" w:rsidRPr="004E1630">
        <w:t xml:space="preserve"> </w:t>
      </w:r>
      <w:r w:rsidRPr="004E1630">
        <w:t>власти</w:t>
      </w:r>
      <w:r w:rsidR="00F86750" w:rsidRPr="004E1630">
        <w:t xml:space="preserve"> </w:t>
      </w:r>
      <w:r w:rsidRPr="004E1630">
        <w:t>субъектов</w:t>
      </w:r>
      <w:r w:rsidR="00F86750" w:rsidRPr="004E1630">
        <w:t xml:space="preserve"> </w:t>
      </w:r>
      <w:r w:rsidRPr="004E1630">
        <w:t>Российской</w:t>
      </w:r>
      <w:r w:rsidR="00F86750" w:rsidRPr="004E1630">
        <w:t xml:space="preserve"> </w:t>
      </w:r>
      <w:r w:rsidRPr="004E1630">
        <w:t>Федерации</w:t>
      </w:r>
      <w:r w:rsidR="00F86750" w:rsidRPr="004E1630">
        <w:t xml:space="preserve"> </w:t>
      </w:r>
      <w:r w:rsidRPr="004E1630">
        <w:t>или</w:t>
      </w:r>
      <w:r w:rsidR="00F86750" w:rsidRPr="004E1630">
        <w:t xml:space="preserve"> </w:t>
      </w:r>
      <w:r w:rsidRPr="004E1630">
        <w:t>уполномоченными</w:t>
      </w:r>
      <w:r w:rsidR="00F86750" w:rsidRPr="004E1630">
        <w:t xml:space="preserve"> </w:t>
      </w:r>
      <w:r w:rsidRPr="004E1630">
        <w:t>органами</w:t>
      </w:r>
      <w:r w:rsidR="00F86750" w:rsidRPr="004E1630">
        <w:t xml:space="preserve"> </w:t>
      </w:r>
      <w:r w:rsidRPr="004E1630">
        <w:t>местного</w:t>
      </w:r>
      <w:r w:rsidR="00F86750" w:rsidRPr="004E1630">
        <w:t xml:space="preserve"> </w:t>
      </w:r>
      <w:r w:rsidRPr="004E1630">
        <w:t>самоуправления</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федеральными</w:t>
      </w:r>
      <w:r w:rsidR="00F86750" w:rsidRPr="004E1630">
        <w:t xml:space="preserve"> </w:t>
      </w:r>
      <w:r w:rsidRPr="004E1630">
        <w:t>законами.</w:t>
      </w:r>
      <w:r w:rsidR="00F86750" w:rsidRPr="004E1630">
        <w:t xml:space="preserve"> </w:t>
      </w:r>
      <w:r w:rsidRPr="004E1630">
        <w:t>Использование</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особых</w:t>
      </w:r>
      <w:r w:rsidR="00F86750" w:rsidRPr="004E1630">
        <w:t xml:space="preserve"> </w:t>
      </w:r>
      <w:r w:rsidRPr="004E1630">
        <w:t>экономических</w:t>
      </w:r>
      <w:r w:rsidR="00F86750" w:rsidRPr="004E1630">
        <w:t xml:space="preserve"> </w:t>
      </w:r>
      <w:r w:rsidRPr="004E1630">
        <w:t>зон</w:t>
      </w:r>
      <w:r w:rsidR="00F86750" w:rsidRPr="004E1630">
        <w:t xml:space="preserve"> </w:t>
      </w:r>
      <w:r w:rsidRPr="004E1630">
        <w:t>определяется</w:t>
      </w:r>
      <w:r w:rsidR="00F86750" w:rsidRPr="004E1630">
        <w:t xml:space="preserve"> </w:t>
      </w:r>
      <w:r w:rsidRPr="004E1630">
        <w:t>органами</w:t>
      </w:r>
      <w:r w:rsidR="00F86750" w:rsidRPr="004E1630">
        <w:t xml:space="preserve"> </w:t>
      </w:r>
      <w:r w:rsidRPr="004E1630">
        <w:t>управления</w:t>
      </w:r>
      <w:r w:rsidR="00F86750" w:rsidRPr="004E1630">
        <w:t xml:space="preserve"> </w:t>
      </w:r>
      <w:r w:rsidRPr="004E1630">
        <w:t>особыми</w:t>
      </w:r>
      <w:r w:rsidR="00F86750" w:rsidRPr="004E1630">
        <w:t xml:space="preserve"> </w:t>
      </w:r>
      <w:r w:rsidRPr="004E1630">
        <w:t>экономическими</w:t>
      </w:r>
      <w:r w:rsidR="00F86750" w:rsidRPr="004E1630">
        <w:t xml:space="preserve"> </w:t>
      </w:r>
      <w:r w:rsidRPr="004E1630">
        <w:t>зонами.</w:t>
      </w:r>
    </w:p>
    <w:p w:rsidR="00A43BCE" w:rsidRPr="004E1630" w:rsidRDefault="00A43BCE" w:rsidP="00A43BCE">
      <w:pPr>
        <w:pStyle w:val="s1"/>
        <w:widowControl w:val="0"/>
        <w:shd w:val="clear" w:color="auto" w:fill="FFFFFF"/>
        <w:spacing w:before="0" w:beforeAutospacing="0" w:after="0" w:afterAutospacing="0"/>
        <w:ind w:firstLine="709"/>
        <w:jc w:val="both"/>
      </w:pPr>
      <w:r w:rsidRPr="004E1630">
        <w:rPr>
          <w:shd w:val="clear" w:color="auto" w:fill="FFFFFF"/>
        </w:rPr>
        <w:t xml:space="preserve">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w:t>
      </w:r>
      <w:hyperlink r:id="rId30" w:anchor="/document/12150845/entry/2" w:history="1">
        <w:r w:rsidRPr="004E1630">
          <w:rPr>
            <w:rStyle w:val="af"/>
            <w:color w:val="auto"/>
            <w:u w:val="none"/>
            <w:shd w:val="clear" w:color="auto" w:fill="FFFFFF"/>
          </w:rPr>
          <w:t>лесным законодательством</w:t>
        </w:r>
      </w:hyperlink>
      <w:r w:rsidRPr="004E1630">
        <w:rPr>
          <w:shd w:val="clear" w:color="auto" w:fill="FFFFFF"/>
        </w:rPr>
        <w:t xml:space="preserve">, </w:t>
      </w:r>
      <w:hyperlink r:id="rId31" w:anchor="/document/10107990/entry/1" w:history="1">
        <w:r w:rsidRPr="004E1630">
          <w:rPr>
            <w:rStyle w:val="af"/>
            <w:color w:val="auto"/>
            <w:u w:val="none"/>
            <w:shd w:val="clear" w:color="auto" w:fill="FFFFFF"/>
          </w:rPr>
          <w:t>законодательством</w:t>
        </w:r>
      </w:hyperlink>
      <w:r w:rsidRPr="004E1630">
        <w:rPr>
          <w:shd w:val="clear" w:color="auto" w:fill="FFFFFF"/>
        </w:rPr>
        <w:t xml:space="preserve"> об особо охраняемых природных территориях.</w:t>
      </w:r>
    </w:p>
    <w:p w:rsidR="00717EC2" w:rsidRPr="004E1630" w:rsidRDefault="00717EC2" w:rsidP="0028053E">
      <w:pPr>
        <w:pStyle w:val="s1"/>
        <w:shd w:val="clear" w:color="auto" w:fill="FFFFFF"/>
        <w:spacing w:before="0" w:beforeAutospacing="0" w:after="0" w:afterAutospacing="0"/>
        <w:ind w:firstLine="709"/>
        <w:jc w:val="both"/>
      </w:pPr>
      <w:r w:rsidRPr="004E1630">
        <w:t>8.</w:t>
      </w:r>
      <w:r w:rsidR="00F86750" w:rsidRPr="004E1630">
        <w:t xml:space="preserve"> </w:t>
      </w:r>
      <w:r w:rsidRPr="004E1630">
        <w:t>Земельные</w:t>
      </w:r>
      <w:r w:rsidR="00F86750" w:rsidRPr="004E1630">
        <w:t xml:space="preserve"> </w:t>
      </w:r>
      <w:r w:rsidRPr="004E1630">
        <w:t>участки</w:t>
      </w:r>
      <w:r w:rsidR="00F86750" w:rsidRPr="004E1630">
        <w:t xml:space="preserve"> </w:t>
      </w:r>
      <w:r w:rsidRPr="004E1630">
        <w:t>или</w:t>
      </w:r>
      <w:r w:rsidR="00F86750" w:rsidRPr="004E1630">
        <w:t xml:space="preserve"> </w:t>
      </w:r>
      <w:r w:rsidRPr="004E1630">
        <w:t>объекты</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виды</w:t>
      </w:r>
      <w:r w:rsidR="00F86750" w:rsidRPr="004E1630">
        <w:t xml:space="preserve"> </w:t>
      </w:r>
      <w:r w:rsidRPr="004E1630">
        <w:t>разрешенного</w:t>
      </w:r>
      <w:r w:rsidR="00F86750" w:rsidRPr="004E1630">
        <w:t xml:space="preserve"> </w:t>
      </w:r>
      <w:r w:rsidRPr="004E1630">
        <w:t>использования,</w:t>
      </w:r>
      <w:r w:rsidR="00F86750" w:rsidRPr="004E1630">
        <w:t xml:space="preserve"> </w:t>
      </w:r>
      <w:r w:rsidRPr="004E1630">
        <w:t>предельные</w:t>
      </w:r>
      <w:r w:rsidR="00F86750" w:rsidRPr="004E1630">
        <w:t xml:space="preserve"> </w:t>
      </w:r>
      <w:r w:rsidRPr="004E1630">
        <w:t>(минимальные</w:t>
      </w:r>
      <w:r w:rsidR="00F86750" w:rsidRPr="004E1630">
        <w:t xml:space="preserve"> </w:t>
      </w:r>
      <w:r w:rsidRPr="004E1630">
        <w:t>и</w:t>
      </w:r>
      <w:r w:rsidR="00F86750" w:rsidRPr="004E1630">
        <w:t xml:space="preserve"> </w:t>
      </w:r>
      <w:r w:rsidRPr="004E1630">
        <w:t>(или)</w:t>
      </w:r>
      <w:r w:rsidR="00F86750" w:rsidRPr="004E1630">
        <w:t xml:space="preserve"> </w:t>
      </w:r>
      <w:r w:rsidRPr="004E1630">
        <w:t>максимальные)</w:t>
      </w:r>
      <w:r w:rsidR="00F86750" w:rsidRPr="004E1630">
        <w:t xml:space="preserve"> </w:t>
      </w:r>
      <w:r w:rsidRPr="004E1630">
        <w:t>размеры</w:t>
      </w:r>
      <w:r w:rsidR="00F86750" w:rsidRPr="004E1630">
        <w:t xml:space="preserve"> </w:t>
      </w:r>
      <w:r w:rsidRPr="004E1630">
        <w:t>и</w:t>
      </w:r>
      <w:r w:rsidR="00F86750" w:rsidRPr="004E1630">
        <w:t xml:space="preserve"> </w:t>
      </w:r>
      <w:r w:rsidRPr="004E1630">
        <w:t>предельные</w:t>
      </w:r>
      <w:r w:rsidR="00F86750" w:rsidRPr="004E1630">
        <w:t xml:space="preserve"> </w:t>
      </w:r>
      <w:r w:rsidRPr="004E1630">
        <w:t>параметры</w:t>
      </w:r>
      <w:r w:rsidR="00F86750" w:rsidRPr="004E1630">
        <w:t xml:space="preserve"> </w:t>
      </w:r>
      <w:r w:rsidRPr="004E1630">
        <w:t>которых</w:t>
      </w:r>
      <w:r w:rsidR="00F86750" w:rsidRPr="004E1630">
        <w:t xml:space="preserve"> </w:t>
      </w:r>
      <w:r w:rsidRPr="004E1630">
        <w:t>не</w:t>
      </w:r>
      <w:r w:rsidR="00F86750" w:rsidRPr="004E1630">
        <w:t xml:space="preserve"> </w:t>
      </w:r>
      <w:r w:rsidRPr="004E1630">
        <w:t>соответствуют</w:t>
      </w:r>
      <w:r w:rsidR="00F86750" w:rsidRPr="004E1630">
        <w:t xml:space="preserve"> </w:t>
      </w:r>
      <w:r w:rsidRPr="004E1630">
        <w:t>градостроительному</w:t>
      </w:r>
      <w:r w:rsidR="00F86750" w:rsidRPr="004E1630">
        <w:t xml:space="preserve"> </w:t>
      </w:r>
      <w:r w:rsidRPr="004E1630">
        <w:t>регламенту,</w:t>
      </w:r>
      <w:r w:rsidR="00F86750" w:rsidRPr="004E1630">
        <w:t xml:space="preserve"> </w:t>
      </w:r>
      <w:r w:rsidRPr="004E1630">
        <w:t>могут</w:t>
      </w:r>
      <w:r w:rsidR="00F86750" w:rsidRPr="004E1630">
        <w:t xml:space="preserve"> </w:t>
      </w:r>
      <w:r w:rsidRPr="004E1630">
        <w:t>использоваться</w:t>
      </w:r>
      <w:r w:rsidR="00F86750" w:rsidRPr="004E1630">
        <w:t xml:space="preserve"> </w:t>
      </w:r>
      <w:r w:rsidRPr="004E1630">
        <w:t>без</w:t>
      </w:r>
      <w:r w:rsidR="00F86750" w:rsidRPr="004E1630">
        <w:t xml:space="preserve"> </w:t>
      </w:r>
      <w:r w:rsidRPr="004E1630">
        <w:t>установления</w:t>
      </w:r>
      <w:r w:rsidR="00F86750" w:rsidRPr="004E1630">
        <w:t xml:space="preserve"> </w:t>
      </w:r>
      <w:r w:rsidRPr="004E1630">
        <w:t>срока</w:t>
      </w:r>
      <w:r w:rsidR="00F86750" w:rsidRPr="004E1630">
        <w:t xml:space="preserve"> </w:t>
      </w:r>
      <w:r w:rsidRPr="004E1630">
        <w:t>приведения</w:t>
      </w:r>
      <w:r w:rsidR="00F86750" w:rsidRPr="004E1630">
        <w:t xml:space="preserve"> </w:t>
      </w:r>
      <w:r w:rsidRPr="004E1630">
        <w:t>их</w:t>
      </w:r>
      <w:r w:rsidR="00F86750" w:rsidRPr="004E1630">
        <w:t xml:space="preserve"> </w:t>
      </w:r>
      <w:r w:rsidRPr="004E1630">
        <w:t>в</w:t>
      </w:r>
      <w:r w:rsidR="00F86750" w:rsidRPr="004E1630">
        <w:t xml:space="preserve"> </w:t>
      </w:r>
      <w:r w:rsidRPr="004E1630">
        <w:t>соответствие</w:t>
      </w:r>
      <w:r w:rsidR="00F86750" w:rsidRPr="004E1630">
        <w:t xml:space="preserve"> </w:t>
      </w:r>
      <w:r w:rsidRPr="004E1630">
        <w:t>с</w:t>
      </w:r>
      <w:r w:rsidR="00F86750" w:rsidRPr="004E1630">
        <w:t xml:space="preserve"> </w:t>
      </w:r>
      <w:hyperlink r:id="rId32" w:anchor="/document/12138258/entry/109" w:history="1">
        <w:r w:rsidRPr="004E1630">
          <w:rPr>
            <w:rStyle w:val="af"/>
            <w:color w:val="auto"/>
            <w:u w:val="none"/>
          </w:rPr>
          <w:t>градостроительным</w:t>
        </w:r>
        <w:r w:rsidR="00F86750" w:rsidRPr="004E1630">
          <w:rPr>
            <w:rStyle w:val="af"/>
            <w:color w:val="auto"/>
            <w:u w:val="none"/>
          </w:rPr>
          <w:t xml:space="preserve"> </w:t>
        </w:r>
        <w:r w:rsidRPr="004E1630">
          <w:rPr>
            <w:rStyle w:val="af"/>
            <w:color w:val="auto"/>
            <w:u w:val="none"/>
          </w:rPr>
          <w:t>регламентом</w:t>
        </w:r>
      </w:hyperlink>
      <w:r w:rsidRPr="004E1630">
        <w:t>,</w:t>
      </w:r>
      <w:r w:rsidR="00F86750" w:rsidRPr="004E1630">
        <w:t xml:space="preserve"> </w:t>
      </w:r>
      <w:r w:rsidRPr="004E1630">
        <w:t>за</w:t>
      </w:r>
      <w:r w:rsidR="00F86750" w:rsidRPr="004E1630">
        <w:t xml:space="preserve"> </w:t>
      </w:r>
      <w:r w:rsidRPr="004E1630">
        <w:t>исключением</w:t>
      </w:r>
      <w:r w:rsidR="00F86750" w:rsidRPr="004E1630">
        <w:t xml:space="preserve"> </w:t>
      </w:r>
      <w:r w:rsidRPr="004E1630">
        <w:t>случаев,</w:t>
      </w:r>
      <w:r w:rsidR="00F86750" w:rsidRPr="004E1630">
        <w:t xml:space="preserve"> </w:t>
      </w:r>
      <w:r w:rsidRPr="004E1630">
        <w:t>если</w:t>
      </w:r>
      <w:r w:rsidR="00F86750" w:rsidRPr="004E1630">
        <w:t xml:space="preserve"> </w:t>
      </w:r>
      <w:r w:rsidRPr="004E1630">
        <w:t>использование</w:t>
      </w:r>
      <w:r w:rsidR="00F86750" w:rsidRPr="004E1630">
        <w:t xml:space="preserve"> </w:t>
      </w:r>
      <w:r w:rsidRPr="004E1630">
        <w:t>таких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опасно</w:t>
      </w:r>
      <w:r w:rsidR="00F86750" w:rsidRPr="004E1630">
        <w:t xml:space="preserve"> </w:t>
      </w:r>
      <w:r w:rsidRPr="004E1630">
        <w:t>для</w:t>
      </w:r>
      <w:r w:rsidR="00F86750" w:rsidRPr="004E1630">
        <w:t xml:space="preserve"> </w:t>
      </w:r>
      <w:r w:rsidRPr="004E1630">
        <w:t>жизни</w:t>
      </w:r>
      <w:r w:rsidR="00F86750" w:rsidRPr="004E1630">
        <w:t xml:space="preserve"> </w:t>
      </w:r>
      <w:r w:rsidRPr="004E1630">
        <w:t>или</w:t>
      </w:r>
      <w:r w:rsidR="00F86750" w:rsidRPr="004E1630">
        <w:t xml:space="preserve"> </w:t>
      </w:r>
      <w:r w:rsidRPr="004E1630">
        <w:t>здоровья</w:t>
      </w:r>
      <w:r w:rsidR="00F86750" w:rsidRPr="004E1630">
        <w:t xml:space="preserve"> </w:t>
      </w:r>
      <w:r w:rsidRPr="004E1630">
        <w:t>человека,</w:t>
      </w:r>
      <w:r w:rsidR="00F86750" w:rsidRPr="004E1630">
        <w:t xml:space="preserve"> </w:t>
      </w:r>
      <w:r w:rsidRPr="004E1630">
        <w:t>для</w:t>
      </w:r>
      <w:r w:rsidR="00F86750" w:rsidRPr="004E1630">
        <w:t xml:space="preserve"> </w:t>
      </w:r>
      <w:r w:rsidRPr="004E1630">
        <w:t>окружающей</w:t>
      </w:r>
      <w:r w:rsidR="00F86750" w:rsidRPr="004E1630">
        <w:t xml:space="preserve"> </w:t>
      </w:r>
      <w:r w:rsidRPr="004E1630">
        <w:t>среды,</w:t>
      </w:r>
      <w:r w:rsidR="00F86750" w:rsidRPr="004E1630">
        <w:t xml:space="preserve"> </w:t>
      </w:r>
      <w:r w:rsidRPr="004E1630">
        <w:t>объектов</w:t>
      </w:r>
      <w:r w:rsidR="00F86750" w:rsidRPr="004E1630">
        <w:t xml:space="preserve"> </w:t>
      </w:r>
      <w:r w:rsidRPr="004E1630">
        <w:t>культурного</w:t>
      </w:r>
      <w:r w:rsidR="00F86750" w:rsidRPr="004E1630">
        <w:t xml:space="preserve"> </w:t>
      </w:r>
      <w:r w:rsidRPr="004E1630">
        <w:t>наследия.</w:t>
      </w:r>
    </w:p>
    <w:p w:rsidR="00717EC2" w:rsidRPr="004E1630" w:rsidRDefault="00717EC2" w:rsidP="0028053E">
      <w:pPr>
        <w:pStyle w:val="s1"/>
        <w:shd w:val="clear" w:color="auto" w:fill="FFFFFF"/>
        <w:spacing w:before="0" w:beforeAutospacing="0" w:after="0" w:afterAutospacing="0"/>
        <w:ind w:firstLine="709"/>
        <w:jc w:val="both"/>
      </w:pPr>
      <w:r w:rsidRPr="004E1630">
        <w:t>9.</w:t>
      </w:r>
      <w:r w:rsidR="00F86750" w:rsidRPr="004E1630">
        <w:t xml:space="preserve"> </w:t>
      </w:r>
      <w:hyperlink r:id="rId33" w:anchor="/document/12138258/entry/1014" w:history="1">
        <w:r w:rsidRPr="004E1630">
          <w:rPr>
            <w:rStyle w:val="af"/>
            <w:color w:val="auto"/>
            <w:u w:val="none"/>
          </w:rPr>
          <w:t>Реконструкция</w:t>
        </w:r>
      </w:hyperlink>
      <w:r w:rsidR="00F86750" w:rsidRPr="004E1630">
        <w:t xml:space="preserve"> </w:t>
      </w:r>
      <w:r w:rsidRPr="004E1630">
        <w:t>указанных</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может</w:t>
      </w:r>
      <w:r w:rsidR="00F86750" w:rsidRPr="004E1630">
        <w:t xml:space="preserve"> </w:t>
      </w:r>
      <w:r w:rsidRPr="004E1630">
        <w:t>осуществляться</w:t>
      </w:r>
      <w:r w:rsidR="00F86750" w:rsidRPr="004E1630">
        <w:t xml:space="preserve"> </w:t>
      </w:r>
      <w:r w:rsidRPr="004E1630">
        <w:t>только</w:t>
      </w:r>
      <w:r w:rsidR="00F86750" w:rsidRPr="004E1630">
        <w:t xml:space="preserve"> </w:t>
      </w:r>
      <w:r w:rsidRPr="004E1630">
        <w:t>путем</w:t>
      </w:r>
      <w:r w:rsidR="00F86750" w:rsidRPr="004E1630">
        <w:t xml:space="preserve"> </w:t>
      </w:r>
      <w:r w:rsidRPr="004E1630">
        <w:t>приведения</w:t>
      </w:r>
      <w:r w:rsidR="00F86750" w:rsidRPr="004E1630">
        <w:t xml:space="preserve"> </w:t>
      </w:r>
      <w:r w:rsidRPr="004E1630">
        <w:t>таких</w:t>
      </w:r>
      <w:r w:rsidR="00F86750" w:rsidRPr="004E1630">
        <w:t xml:space="preserve"> </w:t>
      </w:r>
      <w:r w:rsidRPr="004E1630">
        <w:t>объектов</w:t>
      </w:r>
      <w:r w:rsidR="00F86750" w:rsidRPr="004E1630">
        <w:t xml:space="preserve"> </w:t>
      </w:r>
      <w:r w:rsidRPr="004E1630">
        <w:t>в</w:t>
      </w:r>
      <w:r w:rsidR="00F86750" w:rsidRPr="004E1630">
        <w:t xml:space="preserve"> </w:t>
      </w:r>
      <w:r w:rsidRPr="004E1630">
        <w:t>соответствие</w:t>
      </w:r>
      <w:r w:rsidR="00F86750" w:rsidRPr="004E1630">
        <w:t xml:space="preserve"> </w:t>
      </w:r>
      <w:r w:rsidRPr="004E1630">
        <w:t>с</w:t>
      </w:r>
      <w:r w:rsidR="00F86750" w:rsidRPr="004E1630">
        <w:t xml:space="preserve"> </w:t>
      </w:r>
      <w:r w:rsidRPr="004E1630">
        <w:t>градостроительным</w:t>
      </w:r>
      <w:r w:rsidR="00F86750" w:rsidRPr="004E1630">
        <w:t xml:space="preserve"> </w:t>
      </w:r>
      <w:r w:rsidRPr="004E1630">
        <w:t>регламентом</w:t>
      </w:r>
      <w:r w:rsidR="00F86750" w:rsidRPr="004E1630">
        <w:t xml:space="preserve"> </w:t>
      </w:r>
      <w:r w:rsidRPr="004E1630">
        <w:t>или</w:t>
      </w:r>
      <w:r w:rsidR="00F86750" w:rsidRPr="004E1630">
        <w:t xml:space="preserve"> </w:t>
      </w:r>
      <w:r w:rsidRPr="004E1630">
        <w:t>путем</w:t>
      </w:r>
      <w:r w:rsidR="00F86750" w:rsidRPr="004E1630">
        <w:t xml:space="preserve"> </w:t>
      </w:r>
      <w:r w:rsidRPr="004E1630">
        <w:t>уменьшения</w:t>
      </w:r>
      <w:r w:rsidR="00F86750" w:rsidRPr="004E1630">
        <w:t xml:space="preserve"> </w:t>
      </w:r>
      <w:r w:rsidRPr="004E1630">
        <w:t>их</w:t>
      </w:r>
      <w:r w:rsidR="00F86750" w:rsidRPr="004E1630">
        <w:t xml:space="preserve"> </w:t>
      </w:r>
      <w:r w:rsidRPr="004E1630">
        <w:t>несоответствия</w:t>
      </w:r>
      <w:r w:rsidR="00F86750" w:rsidRPr="004E1630">
        <w:t xml:space="preserve"> </w:t>
      </w:r>
      <w:r w:rsidRPr="004E1630">
        <w:t>предельным</w:t>
      </w:r>
      <w:r w:rsidR="00F86750" w:rsidRPr="004E1630">
        <w:t xml:space="preserve"> </w:t>
      </w:r>
      <w:r w:rsidRPr="004E1630">
        <w:t>параметрам</w:t>
      </w:r>
      <w:r w:rsidR="00F86750" w:rsidRPr="004E1630">
        <w:t xml:space="preserve"> </w:t>
      </w:r>
      <w:r w:rsidRPr="004E1630">
        <w:t>разрешенного</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Изменение</w:t>
      </w:r>
      <w:r w:rsidR="00F86750" w:rsidRPr="004E1630">
        <w:t xml:space="preserve"> </w:t>
      </w:r>
      <w:hyperlink r:id="rId34" w:anchor="/document/12138258/entry/37" w:history="1">
        <w:r w:rsidRPr="004E1630">
          <w:rPr>
            <w:rStyle w:val="af"/>
            <w:color w:val="auto"/>
            <w:u w:val="none"/>
          </w:rPr>
          <w:t>видов</w:t>
        </w:r>
      </w:hyperlink>
      <w:r w:rsidR="00F86750" w:rsidRPr="004E1630">
        <w:t xml:space="preserve"> </w:t>
      </w:r>
      <w:r w:rsidRPr="004E1630">
        <w:t>разрешенного</w:t>
      </w:r>
      <w:r w:rsidR="00F86750" w:rsidRPr="004E1630">
        <w:t xml:space="preserve"> </w:t>
      </w:r>
      <w:r w:rsidRPr="004E1630">
        <w:t>использования</w:t>
      </w:r>
      <w:r w:rsidR="00F86750" w:rsidRPr="004E1630">
        <w:t xml:space="preserve"> </w:t>
      </w:r>
      <w:r w:rsidRPr="004E1630">
        <w:t>указанных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может</w:t>
      </w:r>
      <w:r w:rsidR="00F86750" w:rsidRPr="004E1630">
        <w:t xml:space="preserve"> </w:t>
      </w:r>
      <w:r w:rsidRPr="004E1630">
        <w:t>осуществляться</w:t>
      </w:r>
      <w:r w:rsidR="00F86750" w:rsidRPr="004E1630">
        <w:t xml:space="preserve"> </w:t>
      </w:r>
      <w:r w:rsidRPr="004E1630">
        <w:t>путем</w:t>
      </w:r>
      <w:r w:rsidR="00F86750" w:rsidRPr="004E1630">
        <w:t xml:space="preserve"> </w:t>
      </w:r>
      <w:r w:rsidRPr="004E1630">
        <w:t>приведения</w:t>
      </w:r>
      <w:r w:rsidR="00F86750" w:rsidRPr="004E1630">
        <w:t xml:space="preserve"> </w:t>
      </w:r>
      <w:r w:rsidRPr="004E1630">
        <w:t>их</w:t>
      </w:r>
      <w:r w:rsidR="00F86750" w:rsidRPr="004E1630">
        <w:t xml:space="preserve"> </w:t>
      </w:r>
      <w:r w:rsidRPr="004E1630">
        <w:t>в</w:t>
      </w:r>
      <w:r w:rsidR="00F86750" w:rsidRPr="004E1630">
        <w:t xml:space="preserve"> </w:t>
      </w:r>
      <w:r w:rsidRPr="004E1630">
        <w:t>соответствие</w:t>
      </w:r>
      <w:r w:rsidR="00F86750" w:rsidRPr="004E1630">
        <w:t xml:space="preserve"> </w:t>
      </w:r>
      <w:r w:rsidRPr="004E1630">
        <w:t>с</w:t>
      </w:r>
      <w:r w:rsidR="00F86750" w:rsidRPr="004E1630">
        <w:t xml:space="preserve"> </w:t>
      </w:r>
      <w:r w:rsidRPr="004E1630">
        <w:t>видами</w:t>
      </w:r>
      <w:r w:rsidR="00F86750" w:rsidRPr="004E1630">
        <w:t xml:space="preserve"> </w:t>
      </w:r>
      <w:r w:rsidRPr="004E1630">
        <w:t>разрешенного</w:t>
      </w:r>
      <w:r w:rsidR="00F86750" w:rsidRPr="004E1630">
        <w:t xml:space="preserve"> </w:t>
      </w:r>
      <w:r w:rsidRPr="004E1630">
        <w:t>использования</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установленными</w:t>
      </w:r>
      <w:r w:rsidR="00F86750" w:rsidRPr="004E1630">
        <w:t xml:space="preserve"> </w:t>
      </w:r>
      <w:r w:rsidRPr="004E1630">
        <w:t>градостроительным</w:t>
      </w:r>
      <w:r w:rsidR="00F86750" w:rsidRPr="004E1630">
        <w:t xml:space="preserve"> </w:t>
      </w:r>
      <w:r w:rsidRPr="004E1630">
        <w:t>регламентом.</w:t>
      </w:r>
    </w:p>
    <w:p w:rsidR="00717EC2" w:rsidRPr="004E1630" w:rsidRDefault="00717EC2" w:rsidP="0028053E">
      <w:pPr>
        <w:pStyle w:val="s1"/>
        <w:shd w:val="clear" w:color="auto" w:fill="FFFFFF"/>
        <w:spacing w:before="0" w:beforeAutospacing="0" w:after="0" w:afterAutospacing="0"/>
        <w:ind w:firstLine="709"/>
        <w:jc w:val="both"/>
      </w:pPr>
      <w:r w:rsidRPr="004E1630">
        <w:t>10.</w:t>
      </w:r>
      <w:r w:rsidR="00F86750" w:rsidRPr="004E1630">
        <w:t xml:space="preserve"> </w:t>
      </w:r>
      <w:r w:rsidRPr="004E1630">
        <w:t>В</w:t>
      </w:r>
      <w:r w:rsidR="00F86750" w:rsidRPr="004E1630">
        <w:t xml:space="preserve"> </w:t>
      </w:r>
      <w:r w:rsidRPr="004E1630">
        <w:t>случае,</w:t>
      </w:r>
      <w:r w:rsidR="00F86750" w:rsidRPr="004E1630">
        <w:t xml:space="preserve"> </w:t>
      </w:r>
      <w:r w:rsidRPr="004E1630">
        <w:t>если</w:t>
      </w:r>
      <w:r w:rsidR="00F86750" w:rsidRPr="004E1630">
        <w:t xml:space="preserve"> </w:t>
      </w:r>
      <w:r w:rsidRPr="004E1630">
        <w:t>использование</w:t>
      </w:r>
      <w:r w:rsidR="00F86750" w:rsidRPr="004E1630">
        <w:t xml:space="preserve"> </w:t>
      </w:r>
      <w:r w:rsidRPr="004E1630">
        <w:t>указанных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и</w:t>
      </w:r>
      <w:r w:rsidR="00F86750" w:rsidRPr="004E1630">
        <w:t xml:space="preserve"> </w:t>
      </w:r>
      <w:hyperlink r:id="rId35" w:anchor="/document/12138258/entry/1010" w:history="1">
        <w:r w:rsidRPr="004E1630">
          <w:rPr>
            <w:rStyle w:val="af"/>
            <w:color w:val="auto"/>
            <w:u w:val="none"/>
          </w:rPr>
          <w:t>объектов</w:t>
        </w:r>
        <w:r w:rsidR="00F86750" w:rsidRPr="004E1630">
          <w:rPr>
            <w:rStyle w:val="af"/>
            <w:color w:val="auto"/>
            <w:u w:val="none"/>
          </w:rPr>
          <w:t xml:space="preserve"> </w:t>
        </w:r>
        <w:r w:rsidRPr="004E1630">
          <w:rPr>
            <w:rStyle w:val="af"/>
            <w:color w:val="auto"/>
            <w:u w:val="none"/>
          </w:rPr>
          <w:t>капитального</w:t>
        </w:r>
        <w:r w:rsidR="00F86750" w:rsidRPr="004E1630">
          <w:rPr>
            <w:rStyle w:val="af"/>
            <w:color w:val="auto"/>
            <w:u w:val="none"/>
          </w:rPr>
          <w:t xml:space="preserve"> </w:t>
        </w:r>
        <w:r w:rsidRPr="004E1630">
          <w:rPr>
            <w:rStyle w:val="af"/>
            <w:color w:val="auto"/>
            <w:u w:val="none"/>
          </w:rPr>
          <w:t>строительства</w:t>
        </w:r>
      </w:hyperlink>
      <w:r w:rsidR="00F86750" w:rsidRPr="004E1630">
        <w:t xml:space="preserve"> </w:t>
      </w:r>
      <w:r w:rsidRPr="004E1630">
        <w:t>продолжается</w:t>
      </w:r>
      <w:r w:rsidR="00F86750" w:rsidRPr="004E1630">
        <w:t xml:space="preserve"> </w:t>
      </w:r>
      <w:r w:rsidRPr="004E1630">
        <w:t>и</w:t>
      </w:r>
      <w:r w:rsidR="00F86750" w:rsidRPr="004E1630">
        <w:t xml:space="preserve"> </w:t>
      </w:r>
      <w:r w:rsidRPr="004E1630">
        <w:t>опасно</w:t>
      </w:r>
      <w:r w:rsidR="00F86750" w:rsidRPr="004E1630">
        <w:t xml:space="preserve"> </w:t>
      </w:r>
      <w:r w:rsidRPr="004E1630">
        <w:t>для</w:t>
      </w:r>
      <w:r w:rsidR="00F86750" w:rsidRPr="004E1630">
        <w:t xml:space="preserve"> </w:t>
      </w:r>
      <w:r w:rsidRPr="004E1630">
        <w:t>жизни</w:t>
      </w:r>
      <w:r w:rsidR="00F86750" w:rsidRPr="004E1630">
        <w:t xml:space="preserve"> </w:t>
      </w:r>
      <w:r w:rsidRPr="004E1630">
        <w:t>или</w:t>
      </w:r>
      <w:r w:rsidR="00F86750" w:rsidRPr="004E1630">
        <w:t xml:space="preserve"> </w:t>
      </w:r>
      <w:r w:rsidRPr="004E1630">
        <w:t>здоровья</w:t>
      </w:r>
      <w:r w:rsidR="00F86750" w:rsidRPr="004E1630">
        <w:t xml:space="preserve"> </w:t>
      </w:r>
      <w:r w:rsidRPr="004E1630">
        <w:t>человека,</w:t>
      </w:r>
      <w:r w:rsidR="00F86750" w:rsidRPr="004E1630">
        <w:t xml:space="preserve"> </w:t>
      </w:r>
      <w:r w:rsidRPr="004E1630">
        <w:t>для</w:t>
      </w:r>
      <w:r w:rsidR="00F86750" w:rsidRPr="004E1630">
        <w:t xml:space="preserve"> </w:t>
      </w:r>
      <w:r w:rsidRPr="004E1630">
        <w:t>окружающей</w:t>
      </w:r>
      <w:r w:rsidR="00F86750" w:rsidRPr="004E1630">
        <w:t xml:space="preserve"> </w:t>
      </w:r>
      <w:r w:rsidRPr="004E1630">
        <w:t>среды,</w:t>
      </w:r>
      <w:r w:rsidR="00F86750" w:rsidRPr="004E1630">
        <w:t xml:space="preserve"> </w:t>
      </w:r>
      <w:r w:rsidRPr="004E1630">
        <w:t>объектов</w:t>
      </w:r>
      <w:r w:rsidR="00F86750" w:rsidRPr="004E1630">
        <w:t xml:space="preserve"> </w:t>
      </w:r>
      <w:r w:rsidRPr="004E1630">
        <w:t>культурного</w:t>
      </w:r>
      <w:r w:rsidR="00F86750" w:rsidRPr="004E1630">
        <w:t xml:space="preserve"> </w:t>
      </w:r>
      <w:r w:rsidRPr="004E1630">
        <w:t>наследия,</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федеральными</w:t>
      </w:r>
      <w:r w:rsidR="00F86750" w:rsidRPr="004E1630">
        <w:t xml:space="preserve"> </w:t>
      </w:r>
      <w:r w:rsidRPr="004E1630">
        <w:t>законами</w:t>
      </w:r>
      <w:r w:rsidR="00F86750" w:rsidRPr="004E1630">
        <w:t xml:space="preserve"> </w:t>
      </w:r>
      <w:r w:rsidRPr="004E1630">
        <w:t>может</w:t>
      </w:r>
      <w:r w:rsidR="00F86750" w:rsidRPr="004E1630">
        <w:t xml:space="preserve"> </w:t>
      </w:r>
      <w:r w:rsidRPr="004E1630">
        <w:t>быть</w:t>
      </w:r>
      <w:r w:rsidR="00F86750" w:rsidRPr="004E1630">
        <w:t xml:space="preserve"> </w:t>
      </w:r>
      <w:r w:rsidRPr="004E1630">
        <w:t>наложен</w:t>
      </w:r>
      <w:r w:rsidR="00F86750" w:rsidRPr="004E1630">
        <w:t xml:space="preserve"> </w:t>
      </w:r>
      <w:r w:rsidRPr="004E1630">
        <w:t>запрет</w:t>
      </w:r>
      <w:r w:rsidR="00F86750" w:rsidRPr="004E1630">
        <w:t xml:space="preserve"> </w:t>
      </w:r>
      <w:r w:rsidRPr="004E1630">
        <w:t>на</w:t>
      </w:r>
      <w:r w:rsidR="00F86750" w:rsidRPr="004E1630">
        <w:t xml:space="preserve"> </w:t>
      </w:r>
      <w:r w:rsidRPr="004E1630">
        <w:t>использование</w:t>
      </w:r>
      <w:r w:rsidR="00F86750" w:rsidRPr="004E1630">
        <w:t xml:space="preserve"> </w:t>
      </w:r>
      <w:r w:rsidRPr="004E1630">
        <w:t>таких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и</w:t>
      </w:r>
      <w:r w:rsidR="00F86750" w:rsidRPr="004E1630">
        <w:t xml:space="preserve"> </w:t>
      </w:r>
      <w:r w:rsidRPr="004E1630">
        <w:t>объектов.</w:t>
      </w:r>
    </w:p>
    <w:p w:rsidR="002021B7" w:rsidRPr="004E1630" w:rsidRDefault="002021B7" w:rsidP="0028053E">
      <w:pPr>
        <w:jc w:val="both"/>
        <w:rPr>
          <w:rFonts w:eastAsia="MS Mincho"/>
          <w:sz w:val="24"/>
          <w:szCs w:val="24"/>
        </w:rPr>
      </w:pPr>
    </w:p>
    <w:p w:rsidR="002021B7" w:rsidRPr="004E1630" w:rsidRDefault="002021B7" w:rsidP="0028053E">
      <w:pPr>
        <w:ind w:firstLine="709"/>
        <w:jc w:val="both"/>
        <w:outlineLvl w:val="2"/>
        <w:rPr>
          <w:b/>
          <w:iCs/>
          <w:sz w:val="24"/>
          <w:szCs w:val="24"/>
        </w:rPr>
      </w:pPr>
      <w:bookmarkStart w:id="53" w:name="_Toc433729366"/>
      <w:r w:rsidRPr="004E1630">
        <w:rPr>
          <w:b/>
          <w:iCs/>
          <w:sz w:val="24"/>
          <w:szCs w:val="24"/>
        </w:rPr>
        <w:t>Статья</w:t>
      </w:r>
      <w:r w:rsidR="00F86750" w:rsidRPr="004E1630">
        <w:rPr>
          <w:b/>
          <w:iCs/>
          <w:sz w:val="24"/>
          <w:szCs w:val="24"/>
        </w:rPr>
        <w:t xml:space="preserve"> </w:t>
      </w:r>
      <w:r w:rsidRPr="004E1630">
        <w:rPr>
          <w:b/>
          <w:iCs/>
          <w:sz w:val="24"/>
          <w:szCs w:val="24"/>
        </w:rPr>
        <w:t>12.</w:t>
      </w:r>
      <w:r w:rsidR="00F86750" w:rsidRPr="004E1630">
        <w:rPr>
          <w:b/>
          <w:iCs/>
          <w:sz w:val="24"/>
          <w:szCs w:val="24"/>
        </w:rPr>
        <w:t xml:space="preserve"> </w:t>
      </w:r>
      <w:r w:rsidRPr="004E1630">
        <w:rPr>
          <w:b/>
          <w:iCs/>
          <w:sz w:val="24"/>
          <w:szCs w:val="24"/>
        </w:rPr>
        <w:t>Виды</w:t>
      </w:r>
      <w:r w:rsidR="00F86750" w:rsidRPr="004E1630">
        <w:rPr>
          <w:b/>
          <w:iCs/>
          <w:sz w:val="24"/>
          <w:szCs w:val="24"/>
        </w:rPr>
        <w:t xml:space="preserve"> </w:t>
      </w:r>
      <w:r w:rsidRPr="004E1630">
        <w:rPr>
          <w:b/>
          <w:iCs/>
          <w:sz w:val="24"/>
          <w:szCs w:val="24"/>
        </w:rPr>
        <w:t>разрешенного</w:t>
      </w:r>
      <w:r w:rsidR="00F86750" w:rsidRPr="004E1630">
        <w:rPr>
          <w:b/>
          <w:iCs/>
          <w:sz w:val="24"/>
          <w:szCs w:val="24"/>
        </w:rPr>
        <w:t xml:space="preserve"> </w:t>
      </w:r>
      <w:r w:rsidRPr="004E1630">
        <w:rPr>
          <w:b/>
          <w:iCs/>
          <w:sz w:val="24"/>
          <w:szCs w:val="24"/>
        </w:rPr>
        <w:t>использования</w:t>
      </w:r>
      <w:r w:rsidR="00F86750" w:rsidRPr="004E1630">
        <w:rPr>
          <w:b/>
          <w:iCs/>
          <w:sz w:val="24"/>
          <w:szCs w:val="24"/>
        </w:rPr>
        <w:t xml:space="preserve"> </w:t>
      </w:r>
      <w:r w:rsidRPr="004E1630">
        <w:rPr>
          <w:b/>
          <w:iCs/>
          <w:sz w:val="24"/>
          <w:szCs w:val="24"/>
        </w:rPr>
        <w:t>земельных</w:t>
      </w:r>
      <w:r w:rsidR="00F86750" w:rsidRPr="004E1630">
        <w:rPr>
          <w:b/>
          <w:iCs/>
          <w:sz w:val="24"/>
          <w:szCs w:val="24"/>
        </w:rPr>
        <w:t xml:space="preserve"> </w:t>
      </w:r>
      <w:r w:rsidRPr="004E1630">
        <w:rPr>
          <w:b/>
          <w:iCs/>
          <w:sz w:val="24"/>
          <w:szCs w:val="24"/>
        </w:rPr>
        <w:t>участков</w:t>
      </w:r>
      <w:r w:rsidR="00F86750" w:rsidRPr="004E1630">
        <w:rPr>
          <w:b/>
          <w:iCs/>
          <w:sz w:val="24"/>
          <w:szCs w:val="24"/>
        </w:rPr>
        <w:t xml:space="preserve"> </w:t>
      </w:r>
      <w:r w:rsidRPr="004E1630">
        <w:rPr>
          <w:b/>
          <w:iCs/>
          <w:sz w:val="24"/>
          <w:szCs w:val="24"/>
        </w:rPr>
        <w:t>и</w:t>
      </w:r>
      <w:r w:rsidR="00F86750" w:rsidRPr="004E1630">
        <w:rPr>
          <w:b/>
          <w:iCs/>
          <w:sz w:val="24"/>
          <w:szCs w:val="24"/>
        </w:rPr>
        <w:t xml:space="preserve"> </w:t>
      </w:r>
      <w:r w:rsidRPr="004E1630">
        <w:rPr>
          <w:b/>
          <w:iCs/>
          <w:sz w:val="24"/>
          <w:szCs w:val="24"/>
        </w:rPr>
        <w:t>объектов</w:t>
      </w:r>
      <w:r w:rsidR="00F86750" w:rsidRPr="004E1630">
        <w:rPr>
          <w:b/>
          <w:iCs/>
          <w:sz w:val="24"/>
          <w:szCs w:val="24"/>
        </w:rPr>
        <w:t xml:space="preserve"> </w:t>
      </w:r>
      <w:r w:rsidRPr="004E1630">
        <w:rPr>
          <w:b/>
          <w:iCs/>
          <w:sz w:val="24"/>
          <w:szCs w:val="24"/>
        </w:rPr>
        <w:t>капитального</w:t>
      </w:r>
      <w:r w:rsidR="00F86750" w:rsidRPr="004E1630">
        <w:rPr>
          <w:b/>
          <w:iCs/>
          <w:sz w:val="24"/>
          <w:szCs w:val="24"/>
        </w:rPr>
        <w:t xml:space="preserve"> </w:t>
      </w:r>
      <w:r w:rsidRPr="004E1630">
        <w:rPr>
          <w:b/>
          <w:iCs/>
          <w:sz w:val="24"/>
          <w:szCs w:val="24"/>
        </w:rPr>
        <w:t>строительства</w:t>
      </w:r>
      <w:bookmarkEnd w:id="53"/>
    </w:p>
    <w:p w:rsidR="002021B7" w:rsidRPr="004E1630" w:rsidRDefault="002021B7" w:rsidP="0028053E">
      <w:pPr>
        <w:ind w:firstLine="709"/>
        <w:jc w:val="both"/>
        <w:rPr>
          <w:bCs/>
          <w:sz w:val="24"/>
          <w:szCs w:val="24"/>
        </w:rPr>
      </w:pPr>
      <w:r w:rsidRPr="004E1630">
        <w:rPr>
          <w:sz w:val="24"/>
          <w:szCs w:val="24"/>
        </w:rPr>
        <w:t>1.</w:t>
      </w:r>
      <w:r w:rsidR="00F86750" w:rsidRPr="004E1630">
        <w:rPr>
          <w:bCs/>
          <w:sz w:val="24"/>
          <w:szCs w:val="24"/>
        </w:rPr>
        <w:t xml:space="preserve"> </w:t>
      </w:r>
      <w:r w:rsidRPr="004E1630">
        <w:rPr>
          <w:bCs/>
          <w:sz w:val="24"/>
          <w:szCs w:val="24"/>
        </w:rPr>
        <w:t>Разрешенное</w:t>
      </w:r>
      <w:r w:rsidR="00F86750" w:rsidRPr="004E1630">
        <w:rPr>
          <w:bCs/>
          <w:sz w:val="24"/>
          <w:szCs w:val="24"/>
        </w:rPr>
        <w:t xml:space="preserve"> </w:t>
      </w:r>
      <w:r w:rsidRPr="004E1630">
        <w:rPr>
          <w:bCs/>
          <w:sz w:val="24"/>
          <w:szCs w:val="24"/>
        </w:rPr>
        <w:t>использование</w:t>
      </w:r>
      <w:r w:rsidR="00F86750" w:rsidRPr="004E1630">
        <w:rPr>
          <w:bCs/>
          <w:sz w:val="24"/>
          <w:szCs w:val="24"/>
        </w:rPr>
        <w:t xml:space="preserve"> </w:t>
      </w:r>
      <w:r w:rsidRPr="004E1630">
        <w:rPr>
          <w:bCs/>
          <w:sz w:val="24"/>
          <w:szCs w:val="24"/>
        </w:rPr>
        <w:t>земельных</w:t>
      </w:r>
      <w:r w:rsidR="00F86750" w:rsidRPr="004E1630">
        <w:rPr>
          <w:bCs/>
          <w:sz w:val="24"/>
          <w:szCs w:val="24"/>
        </w:rPr>
        <w:t xml:space="preserve"> </w:t>
      </w:r>
      <w:r w:rsidRPr="004E1630">
        <w:rPr>
          <w:bCs/>
          <w:sz w:val="24"/>
          <w:szCs w:val="24"/>
        </w:rPr>
        <w:t>участков</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объектов</w:t>
      </w:r>
      <w:r w:rsidR="00F86750" w:rsidRPr="004E1630">
        <w:rPr>
          <w:bCs/>
          <w:sz w:val="24"/>
          <w:szCs w:val="24"/>
        </w:rPr>
        <w:t xml:space="preserve"> </w:t>
      </w:r>
      <w:r w:rsidRPr="004E1630">
        <w:rPr>
          <w:bCs/>
          <w:sz w:val="24"/>
          <w:szCs w:val="24"/>
        </w:rPr>
        <w:t>капитального</w:t>
      </w:r>
      <w:r w:rsidR="00F86750" w:rsidRPr="004E1630">
        <w:rPr>
          <w:bCs/>
          <w:sz w:val="24"/>
          <w:szCs w:val="24"/>
        </w:rPr>
        <w:t xml:space="preserve"> </w:t>
      </w:r>
      <w:r w:rsidRPr="004E1630">
        <w:rPr>
          <w:bCs/>
          <w:sz w:val="24"/>
          <w:szCs w:val="24"/>
        </w:rPr>
        <w:t>строительства</w:t>
      </w:r>
      <w:r w:rsidR="00F86750" w:rsidRPr="004E1630">
        <w:rPr>
          <w:bCs/>
          <w:sz w:val="24"/>
          <w:szCs w:val="24"/>
        </w:rPr>
        <w:t xml:space="preserve"> </w:t>
      </w:r>
      <w:r w:rsidRPr="004E1630">
        <w:rPr>
          <w:bCs/>
          <w:sz w:val="24"/>
          <w:szCs w:val="24"/>
        </w:rPr>
        <w:t>может</w:t>
      </w:r>
      <w:r w:rsidR="00F86750" w:rsidRPr="004E1630">
        <w:rPr>
          <w:bCs/>
          <w:sz w:val="24"/>
          <w:szCs w:val="24"/>
        </w:rPr>
        <w:t xml:space="preserve"> </w:t>
      </w:r>
      <w:r w:rsidRPr="004E1630">
        <w:rPr>
          <w:bCs/>
          <w:sz w:val="24"/>
          <w:szCs w:val="24"/>
        </w:rPr>
        <w:t>быть</w:t>
      </w:r>
      <w:r w:rsidR="00F86750" w:rsidRPr="004E1630">
        <w:rPr>
          <w:bCs/>
          <w:sz w:val="24"/>
          <w:szCs w:val="24"/>
        </w:rPr>
        <w:t xml:space="preserve"> </w:t>
      </w:r>
      <w:r w:rsidRPr="004E1630">
        <w:rPr>
          <w:bCs/>
          <w:sz w:val="24"/>
          <w:szCs w:val="24"/>
        </w:rPr>
        <w:t>следующих</w:t>
      </w:r>
      <w:r w:rsidR="00F86750" w:rsidRPr="004E1630">
        <w:rPr>
          <w:bCs/>
          <w:sz w:val="24"/>
          <w:szCs w:val="24"/>
        </w:rPr>
        <w:t xml:space="preserve"> </w:t>
      </w:r>
      <w:r w:rsidRPr="004E1630">
        <w:rPr>
          <w:bCs/>
          <w:sz w:val="24"/>
          <w:szCs w:val="24"/>
        </w:rPr>
        <w:t>видов:</w:t>
      </w:r>
    </w:p>
    <w:p w:rsidR="002021B7" w:rsidRPr="004E1630" w:rsidRDefault="002021B7" w:rsidP="0028053E">
      <w:pPr>
        <w:ind w:firstLine="709"/>
        <w:jc w:val="both"/>
        <w:rPr>
          <w:bCs/>
          <w:sz w:val="24"/>
          <w:szCs w:val="24"/>
        </w:rPr>
      </w:pPr>
      <w:r w:rsidRPr="004E1630">
        <w:rPr>
          <w:bCs/>
          <w:sz w:val="24"/>
          <w:szCs w:val="24"/>
        </w:rPr>
        <w:t>1)</w:t>
      </w:r>
      <w:r w:rsidR="00F86750" w:rsidRPr="004E1630">
        <w:rPr>
          <w:bCs/>
          <w:sz w:val="24"/>
          <w:szCs w:val="24"/>
        </w:rPr>
        <w:t xml:space="preserve"> </w:t>
      </w:r>
      <w:r w:rsidRPr="004E1630">
        <w:rPr>
          <w:bCs/>
          <w:sz w:val="24"/>
          <w:szCs w:val="24"/>
        </w:rPr>
        <w:t>основные</w:t>
      </w:r>
      <w:r w:rsidR="00F86750" w:rsidRPr="004E1630">
        <w:rPr>
          <w:bCs/>
          <w:sz w:val="24"/>
          <w:szCs w:val="24"/>
        </w:rPr>
        <w:t xml:space="preserve"> </w:t>
      </w:r>
      <w:r w:rsidRPr="004E1630">
        <w:rPr>
          <w:bCs/>
          <w:sz w:val="24"/>
          <w:szCs w:val="24"/>
        </w:rPr>
        <w:t>виды</w:t>
      </w:r>
      <w:r w:rsidR="00F86750" w:rsidRPr="004E1630">
        <w:rPr>
          <w:bCs/>
          <w:sz w:val="24"/>
          <w:szCs w:val="24"/>
        </w:rPr>
        <w:t xml:space="preserve"> </w:t>
      </w:r>
      <w:r w:rsidRPr="004E1630">
        <w:rPr>
          <w:bCs/>
          <w:sz w:val="24"/>
          <w:szCs w:val="24"/>
        </w:rPr>
        <w:t>разрешенного</w:t>
      </w:r>
      <w:r w:rsidR="00F86750" w:rsidRPr="004E1630">
        <w:rPr>
          <w:bCs/>
          <w:sz w:val="24"/>
          <w:szCs w:val="24"/>
        </w:rPr>
        <w:t xml:space="preserve"> </w:t>
      </w:r>
      <w:r w:rsidRPr="004E1630">
        <w:rPr>
          <w:bCs/>
          <w:sz w:val="24"/>
          <w:szCs w:val="24"/>
        </w:rPr>
        <w:t>использования;</w:t>
      </w:r>
    </w:p>
    <w:p w:rsidR="002021B7" w:rsidRPr="004E1630" w:rsidRDefault="002021B7" w:rsidP="0028053E">
      <w:pPr>
        <w:ind w:firstLine="709"/>
        <w:jc w:val="both"/>
        <w:rPr>
          <w:bCs/>
          <w:sz w:val="24"/>
          <w:szCs w:val="24"/>
        </w:rPr>
      </w:pPr>
      <w:r w:rsidRPr="004E1630">
        <w:rPr>
          <w:bCs/>
          <w:sz w:val="24"/>
          <w:szCs w:val="24"/>
        </w:rPr>
        <w:t>2)</w:t>
      </w:r>
      <w:r w:rsidR="00F86750" w:rsidRPr="004E1630">
        <w:rPr>
          <w:bCs/>
          <w:sz w:val="24"/>
          <w:szCs w:val="24"/>
        </w:rPr>
        <w:t xml:space="preserve"> </w:t>
      </w:r>
      <w:r w:rsidRPr="004E1630">
        <w:rPr>
          <w:bCs/>
          <w:sz w:val="24"/>
          <w:szCs w:val="24"/>
        </w:rPr>
        <w:t>условно</w:t>
      </w:r>
      <w:r w:rsidR="00F86750" w:rsidRPr="004E1630">
        <w:rPr>
          <w:bCs/>
          <w:sz w:val="24"/>
          <w:szCs w:val="24"/>
        </w:rPr>
        <w:t xml:space="preserve"> </w:t>
      </w:r>
      <w:r w:rsidRPr="004E1630">
        <w:rPr>
          <w:bCs/>
          <w:sz w:val="24"/>
          <w:szCs w:val="24"/>
        </w:rPr>
        <w:t>разрешенные</w:t>
      </w:r>
      <w:r w:rsidR="00F86750" w:rsidRPr="004E1630">
        <w:rPr>
          <w:bCs/>
          <w:sz w:val="24"/>
          <w:szCs w:val="24"/>
        </w:rPr>
        <w:t xml:space="preserve"> </w:t>
      </w:r>
      <w:r w:rsidRPr="004E1630">
        <w:rPr>
          <w:bCs/>
          <w:sz w:val="24"/>
          <w:szCs w:val="24"/>
        </w:rPr>
        <w:t>виды</w:t>
      </w:r>
      <w:r w:rsidR="00F86750" w:rsidRPr="004E1630">
        <w:rPr>
          <w:bCs/>
          <w:sz w:val="24"/>
          <w:szCs w:val="24"/>
        </w:rPr>
        <w:t xml:space="preserve"> </w:t>
      </w:r>
      <w:r w:rsidRPr="004E1630">
        <w:rPr>
          <w:bCs/>
          <w:sz w:val="24"/>
          <w:szCs w:val="24"/>
        </w:rPr>
        <w:t>использования;</w:t>
      </w:r>
    </w:p>
    <w:p w:rsidR="002021B7" w:rsidRPr="004E1630" w:rsidRDefault="002021B7" w:rsidP="0028053E">
      <w:pPr>
        <w:ind w:firstLine="709"/>
        <w:jc w:val="both"/>
        <w:rPr>
          <w:bCs/>
          <w:sz w:val="24"/>
          <w:szCs w:val="24"/>
        </w:rPr>
      </w:pPr>
      <w:r w:rsidRPr="004E1630">
        <w:rPr>
          <w:bCs/>
          <w:sz w:val="24"/>
          <w:szCs w:val="24"/>
        </w:rPr>
        <w:t>3)</w:t>
      </w:r>
      <w:r w:rsidR="00F86750" w:rsidRPr="004E1630">
        <w:rPr>
          <w:bCs/>
          <w:sz w:val="24"/>
          <w:szCs w:val="24"/>
        </w:rPr>
        <w:t xml:space="preserve"> </w:t>
      </w:r>
      <w:r w:rsidRPr="004E1630">
        <w:rPr>
          <w:bCs/>
          <w:sz w:val="24"/>
          <w:szCs w:val="24"/>
        </w:rPr>
        <w:t>вспомогательные</w:t>
      </w:r>
      <w:r w:rsidR="00F86750" w:rsidRPr="004E1630">
        <w:rPr>
          <w:bCs/>
          <w:sz w:val="24"/>
          <w:szCs w:val="24"/>
        </w:rPr>
        <w:t xml:space="preserve"> </w:t>
      </w:r>
      <w:r w:rsidRPr="004E1630">
        <w:rPr>
          <w:bCs/>
          <w:sz w:val="24"/>
          <w:szCs w:val="24"/>
        </w:rPr>
        <w:t>виды</w:t>
      </w:r>
      <w:r w:rsidR="00F86750" w:rsidRPr="004E1630">
        <w:rPr>
          <w:bCs/>
          <w:sz w:val="24"/>
          <w:szCs w:val="24"/>
        </w:rPr>
        <w:t xml:space="preserve"> </w:t>
      </w:r>
      <w:r w:rsidRPr="004E1630">
        <w:rPr>
          <w:bCs/>
          <w:sz w:val="24"/>
          <w:szCs w:val="24"/>
        </w:rPr>
        <w:t>разрешенного</w:t>
      </w:r>
      <w:r w:rsidR="00F86750" w:rsidRPr="004E1630">
        <w:rPr>
          <w:bCs/>
          <w:sz w:val="24"/>
          <w:szCs w:val="24"/>
        </w:rPr>
        <w:t xml:space="preserve"> </w:t>
      </w:r>
      <w:r w:rsidRPr="004E1630">
        <w:rPr>
          <w:bCs/>
          <w:sz w:val="24"/>
          <w:szCs w:val="24"/>
        </w:rPr>
        <w:t>использования,</w:t>
      </w:r>
      <w:r w:rsidR="00F86750" w:rsidRPr="004E1630">
        <w:rPr>
          <w:bCs/>
          <w:sz w:val="24"/>
          <w:szCs w:val="24"/>
        </w:rPr>
        <w:t xml:space="preserve"> </w:t>
      </w:r>
      <w:r w:rsidRPr="004E1630">
        <w:rPr>
          <w:bCs/>
          <w:sz w:val="24"/>
          <w:szCs w:val="24"/>
        </w:rPr>
        <w:t>допустимые</w:t>
      </w:r>
      <w:r w:rsidR="00F86750" w:rsidRPr="004E1630">
        <w:rPr>
          <w:bCs/>
          <w:sz w:val="24"/>
          <w:szCs w:val="24"/>
        </w:rPr>
        <w:t xml:space="preserve"> </w:t>
      </w:r>
      <w:r w:rsidRPr="004E1630">
        <w:rPr>
          <w:bCs/>
          <w:sz w:val="24"/>
          <w:szCs w:val="24"/>
        </w:rPr>
        <w:t>только</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качестве</w:t>
      </w:r>
      <w:r w:rsidR="00F86750" w:rsidRPr="004E1630">
        <w:rPr>
          <w:bCs/>
          <w:sz w:val="24"/>
          <w:szCs w:val="24"/>
        </w:rPr>
        <w:t xml:space="preserve"> </w:t>
      </w:r>
      <w:r w:rsidRPr="004E1630">
        <w:rPr>
          <w:bCs/>
          <w:sz w:val="24"/>
          <w:szCs w:val="24"/>
        </w:rPr>
        <w:t>дополнительных</w:t>
      </w:r>
      <w:r w:rsidR="00F86750" w:rsidRPr="004E1630">
        <w:rPr>
          <w:bCs/>
          <w:sz w:val="24"/>
          <w:szCs w:val="24"/>
        </w:rPr>
        <w:t xml:space="preserve"> </w:t>
      </w:r>
      <w:r w:rsidRPr="004E1630">
        <w:rPr>
          <w:bCs/>
          <w:sz w:val="24"/>
          <w:szCs w:val="24"/>
        </w:rPr>
        <w:t>по</w:t>
      </w:r>
      <w:r w:rsidR="00F86750" w:rsidRPr="004E1630">
        <w:rPr>
          <w:bCs/>
          <w:sz w:val="24"/>
          <w:szCs w:val="24"/>
        </w:rPr>
        <w:t xml:space="preserve"> </w:t>
      </w:r>
      <w:r w:rsidRPr="004E1630">
        <w:rPr>
          <w:bCs/>
          <w:sz w:val="24"/>
          <w:szCs w:val="24"/>
        </w:rPr>
        <w:t>отношению</w:t>
      </w:r>
      <w:r w:rsidR="00F86750" w:rsidRPr="004E1630">
        <w:rPr>
          <w:bCs/>
          <w:sz w:val="24"/>
          <w:szCs w:val="24"/>
        </w:rPr>
        <w:t xml:space="preserve"> </w:t>
      </w:r>
      <w:r w:rsidRPr="004E1630">
        <w:rPr>
          <w:bCs/>
          <w:sz w:val="24"/>
          <w:szCs w:val="24"/>
        </w:rPr>
        <w:t>к</w:t>
      </w:r>
      <w:r w:rsidR="00F86750" w:rsidRPr="004E1630">
        <w:rPr>
          <w:bCs/>
          <w:sz w:val="24"/>
          <w:szCs w:val="24"/>
        </w:rPr>
        <w:t xml:space="preserve"> </w:t>
      </w:r>
      <w:r w:rsidRPr="004E1630">
        <w:rPr>
          <w:bCs/>
          <w:sz w:val="24"/>
          <w:szCs w:val="24"/>
        </w:rPr>
        <w:t>основным</w:t>
      </w:r>
      <w:r w:rsidR="00F86750" w:rsidRPr="004E1630">
        <w:rPr>
          <w:bCs/>
          <w:sz w:val="24"/>
          <w:szCs w:val="24"/>
        </w:rPr>
        <w:t xml:space="preserve"> </w:t>
      </w:r>
      <w:r w:rsidRPr="004E1630">
        <w:rPr>
          <w:bCs/>
          <w:sz w:val="24"/>
          <w:szCs w:val="24"/>
        </w:rPr>
        <w:t>видам</w:t>
      </w:r>
      <w:r w:rsidR="00F86750" w:rsidRPr="004E1630">
        <w:rPr>
          <w:bCs/>
          <w:sz w:val="24"/>
          <w:szCs w:val="24"/>
        </w:rPr>
        <w:t xml:space="preserve"> </w:t>
      </w:r>
      <w:r w:rsidRPr="004E1630">
        <w:rPr>
          <w:bCs/>
          <w:sz w:val="24"/>
          <w:szCs w:val="24"/>
        </w:rPr>
        <w:t>разрешенного</w:t>
      </w:r>
      <w:r w:rsidR="00F86750" w:rsidRPr="004E1630">
        <w:rPr>
          <w:bCs/>
          <w:sz w:val="24"/>
          <w:szCs w:val="24"/>
        </w:rPr>
        <w:t xml:space="preserve"> </w:t>
      </w:r>
      <w:r w:rsidRPr="004E1630">
        <w:rPr>
          <w:bCs/>
          <w:sz w:val="24"/>
          <w:szCs w:val="24"/>
        </w:rPr>
        <w:t>использования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условно</w:t>
      </w:r>
      <w:r w:rsidR="00F86750" w:rsidRPr="004E1630">
        <w:rPr>
          <w:bCs/>
          <w:sz w:val="24"/>
          <w:szCs w:val="24"/>
        </w:rPr>
        <w:t xml:space="preserve"> </w:t>
      </w:r>
      <w:r w:rsidRPr="004E1630">
        <w:rPr>
          <w:bCs/>
          <w:sz w:val="24"/>
          <w:szCs w:val="24"/>
        </w:rPr>
        <w:t>разрешенным</w:t>
      </w:r>
      <w:r w:rsidR="00F86750" w:rsidRPr="004E1630">
        <w:rPr>
          <w:bCs/>
          <w:sz w:val="24"/>
          <w:szCs w:val="24"/>
        </w:rPr>
        <w:t xml:space="preserve"> </w:t>
      </w:r>
      <w:r w:rsidRPr="004E1630">
        <w:rPr>
          <w:bCs/>
          <w:sz w:val="24"/>
          <w:szCs w:val="24"/>
        </w:rPr>
        <w:t>видам</w:t>
      </w:r>
      <w:r w:rsidR="00F86750" w:rsidRPr="004E1630">
        <w:rPr>
          <w:bCs/>
          <w:sz w:val="24"/>
          <w:szCs w:val="24"/>
        </w:rPr>
        <w:t xml:space="preserve"> </w:t>
      </w:r>
      <w:r w:rsidRPr="004E1630">
        <w:rPr>
          <w:bCs/>
          <w:sz w:val="24"/>
          <w:szCs w:val="24"/>
        </w:rPr>
        <w:t>использования</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осуществляемые</w:t>
      </w:r>
      <w:r w:rsidR="00F86750" w:rsidRPr="004E1630">
        <w:rPr>
          <w:bCs/>
          <w:sz w:val="24"/>
          <w:szCs w:val="24"/>
        </w:rPr>
        <w:t xml:space="preserve"> </w:t>
      </w:r>
      <w:r w:rsidRPr="004E1630">
        <w:rPr>
          <w:bCs/>
          <w:sz w:val="24"/>
          <w:szCs w:val="24"/>
        </w:rPr>
        <w:t>совместно</w:t>
      </w:r>
      <w:r w:rsidR="00F86750" w:rsidRPr="004E1630">
        <w:rPr>
          <w:bCs/>
          <w:sz w:val="24"/>
          <w:szCs w:val="24"/>
        </w:rPr>
        <w:t xml:space="preserve"> </w:t>
      </w:r>
      <w:r w:rsidRPr="004E1630">
        <w:rPr>
          <w:bCs/>
          <w:sz w:val="24"/>
          <w:szCs w:val="24"/>
        </w:rPr>
        <w:t>с</w:t>
      </w:r>
      <w:r w:rsidR="00F86750" w:rsidRPr="004E1630">
        <w:rPr>
          <w:bCs/>
          <w:sz w:val="24"/>
          <w:szCs w:val="24"/>
        </w:rPr>
        <w:t xml:space="preserve"> </w:t>
      </w:r>
      <w:r w:rsidRPr="004E1630">
        <w:rPr>
          <w:bCs/>
          <w:sz w:val="24"/>
          <w:szCs w:val="24"/>
        </w:rPr>
        <w:t>ними.</w:t>
      </w:r>
    </w:p>
    <w:p w:rsidR="002021B7" w:rsidRPr="004E1630" w:rsidRDefault="002021B7" w:rsidP="0028053E">
      <w:pPr>
        <w:ind w:firstLine="709"/>
        <w:jc w:val="both"/>
        <w:rPr>
          <w:bCs/>
          <w:sz w:val="24"/>
          <w:szCs w:val="24"/>
        </w:rPr>
      </w:pPr>
      <w:r w:rsidRPr="004E1630">
        <w:rPr>
          <w:bCs/>
          <w:sz w:val="24"/>
          <w:szCs w:val="24"/>
        </w:rPr>
        <w:t>2.</w:t>
      </w:r>
      <w:r w:rsidR="00F86750" w:rsidRPr="004E1630">
        <w:rPr>
          <w:bCs/>
          <w:sz w:val="24"/>
          <w:szCs w:val="24"/>
        </w:rPr>
        <w:t xml:space="preserve"> </w:t>
      </w:r>
      <w:r w:rsidRPr="004E1630">
        <w:rPr>
          <w:bCs/>
          <w:sz w:val="24"/>
          <w:szCs w:val="24"/>
        </w:rPr>
        <w:t>Применительно</w:t>
      </w:r>
      <w:r w:rsidR="00F86750" w:rsidRPr="004E1630">
        <w:rPr>
          <w:bCs/>
          <w:sz w:val="24"/>
          <w:szCs w:val="24"/>
        </w:rPr>
        <w:t xml:space="preserve"> </w:t>
      </w:r>
      <w:r w:rsidRPr="004E1630">
        <w:rPr>
          <w:bCs/>
          <w:sz w:val="24"/>
          <w:szCs w:val="24"/>
        </w:rPr>
        <w:t>к</w:t>
      </w:r>
      <w:r w:rsidR="00F86750" w:rsidRPr="004E1630">
        <w:rPr>
          <w:bCs/>
          <w:sz w:val="24"/>
          <w:szCs w:val="24"/>
        </w:rPr>
        <w:t xml:space="preserve"> </w:t>
      </w:r>
      <w:r w:rsidRPr="004E1630">
        <w:rPr>
          <w:bCs/>
          <w:sz w:val="24"/>
          <w:szCs w:val="24"/>
        </w:rPr>
        <w:t>каждой</w:t>
      </w:r>
      <w:r w:rsidR="00F86750" w:rsidRPr="004E1630">
        <w:rPr>
          <w:bCs/>
          <w:sz w:val="24"/>
          <w:szCs w:val="24"/>
        </w:rPr>
        <w:t xml:space="preserve"> </w:t>
      </w:r>
      <w:r w:rsidRPr="004E1630">
        <w:rPr>
          <w:bCs/>
          <w:sz w:val="24"/>
          <w:szCs w:val="24"/>
        </w:rPr>
        <w:t>территориальной</w:t>
      </w:r>
      <w:r w:rsidR="00F86750" w:rsidRPr="004E1630">
        <w:rPr>
          <w:bCs/>
          <w:sz w:val="24"/>
          <w:szCs w:val="24"/>
        </w:rPr>
        <w:t xml:space="preserve"> </w:t>
      </w:r>
      <w:r w:rsidRPr="004E1630">
        <w:rPr>
          <w:bCs/>
          <w:sz w:val="24"/>
          <w:szCs w:val="24"/>
        </w:rPr>
        <w:t>зоне</w:t>
      </w:r>
      <w:r w:rsidR="00F86750" w:rsidRPr="004E1630">
        <w:rPr>
          <w:bCs/>
          <w:sz w:val="24"/>
          <w:szCs w:val="24"/>
        </w:rPr>
        <w:t xml:space="preserve"> </w:t>
      </w:r>
      <w:r w:rsidRPr="004E1630">
        <w:rPr>
          <w:bCs/>
          <w:sz w:val="24"/>
          <w:szCs w:val="24"/>
        </w:rPr>
        <w:t>устанавливаются</w:t>
      </w:r>
      <w:r w:rsidR="00F86750" w:rsidRPr="004E1630">
        <w:rPr>
          <w:bCs/>
          <w:sz w:val="24"/>
          <w:szCs w:val="24"/>
        </w:rPr>
        <w:t xml:space="preserve"> </w:t>
      </w:r>
      <w:hyperlink r:id="rId36" w:anchor="block_1000" w:history="1">
        <w:r w:rsidRPr="004E1630">
          <w:rPr>
            <w:bCs/>
            <w:sz w:val="24"/>
            <w:szCs w:val="24"/>
          </w:rPr>
          <w:t>виды</w:t>
        </w:r>
      </w:hyperlink>
      <w:r w:rsidR="00F86750" w:rsidRPr="004E1630">
        <w:rPr>
          <w:bCs/>
          <w:sz w:val="24"/>
          <w:szCs w:val="24"/>
        </w:rPr>
        <w:t xml:space="preserve"> </w:t>
      </w:r>
      <w:r w:rsidRPr="004E1630">
        <w:rPr>
          <w:bCs/>
          <w:sz w:val="24"/>
          <w:szCs w:val="24"/>
        </w:rPr>
        <w:t>разрешенного</w:t>
      </w:r>
      <w:r w:rsidR="00F86750" w:rsidRPr="004E1630">
        <w:rPr>
          <w:bCs/>
          <w:sz w:val="24"/>
          <w:szCs w:val="24"/>
        </w:rPr>
        <w:t xml:space="preserve"> </w:t>
      </w:r>
      <w:r w:rsidRPr="004E1630">
        <w:rPr>
          <w:bCs/>
          <w:sz w:val="24"/>
          <w:szCs w:val="24"/>
        </w:rPr>
        <w:t>использования</w:t>
      </w:r>
      <w:r w:rsidR="00F86750" w:rsidRPr="004E1630">
        <w:rPr>
          <w:bCs/>
          <w:sz w:val="24"/>
          <w:szCs w:val="24"/>
        </w:rPr>
        <w:t xml:space="preserve"> </w:t>
      </w:r>
      <w:r w:rsidRPr="004E1630">
        <w:rPr>
          <w:bCs/>
          <w:sz w:val="24"/>
          <w:szCs w:val="24"/>
        </w:rPr>
        <w:t>земельных</w:t>
      </w:r>
      <w:r w:rsidR="00F86750" w:rsidRPr="004E1630">
        <w:rPr>
          <w:bCs/>
          <w:sz w:val="24"/>
          <w:szCs w:val="24"/>
        </w:rPr>
        <w:t xml:space="preserve"> </w:t>
      </w:r>
      <w:r w:rsidRPr="004E1630">
        <w:rPr>
          <w:bCs/>
          <w:sz w:val="24"/>
          <w:szCs w:val="24"/>
        </w:rPr>
        <w:t>участков</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объектов</w:t>
      </w:r>
      <w:r w:rsidR="00F86750" w:rsidRPr="004E1630">
        <w:rPr>
          <w:bCs/>
          <w:sz w:val="24"/>
          <w:szCs w:val="24"/>
        </w:rPr>
        <w:t xml:space="preserve"> </w:t>
      </w:r>
      <w:r w:rsidRPr="004E1630">
        <w:rPr>
          <w:bCs/>
          <w:sz w:val="24"/>
          <w:szCs w:val="24"/>
        </w:rPr>
        <w:t>капитального</w:t>
      </w:r>
      <w:r w:rsidR="00F86750" w:rsidRPr="004E1630">
        <w:rPr>
          <w:bCs/>
          <w:sz w:val="24"/>
          <w:szCs w:val="24"/>
        </w:rPr>
        <w:t xml:space="preserve"> </w:t>
      </w:r>
      <w:r w:rsidRPr="004E1630">
        <w:rPr>
          <w:bCs/>
          <w:sz w:val="24"/>
          <w:szCs w:val="24"/>
        </w:rPr>
        <w:t>строительства.</w:t>
      </w:r>
    </w:p>
    <w:p w:rsidR="00A34C62" w:rsidRPr="004E1630" w:rsidRDefault="00A34C62" w:rsidP="00A34C62">
      <w:pPr>
        <w:widowControl w:val="0"/>
        <w:ind w:firstLine="709"/>
        <w:jc w:val="both"/>
        <w:rPr>
          <w:bCs/>
          <w:sz w:val="24"/>
          <w:szCs w:val="24"/>
        </w:rPr>
      </w:pPr>
      <w:r w:rsidRPr="004E1630">
        <w:rPr>
          <w:sz w:val="24"/>
          <w:szCs w:val="24"/>
          <w:shd w:val="clear" w:color="auto" w:fill="FFFFFF"/>
        </w:rPr>
        <w:t xml:space="preserve">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w:t>
      </w:r>
      <w:r w:rsidRPr="004E1630">
        <w:rPr>
          <w:sz w:val="24"/>
          <w:szCs w:val="24"/>
        </w:rPr>
        <w:t xml:space="preserve"> </w:t>
      </w:r>
      <w:r w:rsidRPr="004E1630">
        <w:rPr>
          <w:sz w:val="24"/>
          <w:szCs w:val="24"/>
          <w:shd w:val="clear" w:color="auto" w:fill="FFFFFF"/>
        </w:rPr>
        <w:t>градостроительный регламент.</w:t>
      </w:r>
    </w:p>
    <w:p w:rsidR="002021B7" w:rsidRPr="004E1630" w:rsidRDefault="00A34C62" w:rsidP="0028053E">
      <w:pPr>
        <w:ind w:firstLine="709"/>
        <w:jc w:val="both"/>
        <w:rPr>
          <w:bCs/>
          <w:sz w:val="24"/>
          <w:szCs w:val="24"/>
        </w:rPr>
      </w:pPr>
      <w:r w:rsidRPr="004E1630">
        <w:rPr>
          <w:bCs/>
          <w:sz w:val="24"/>
          <w:szCs w:val="24"/>
        </w:rPr>
        <w:t>3.</w:t>
      </w:r>
      <w:r w:rsidR="00F86750" w:rsidRPr="004E1630">
        <w:rPr>
          <w:bCs/>
          <w:sz w:val="24"/>
          <w:szCs w:val="24"/>
        </w:rPr>
        <w:t xml:space="preserve"> </w:t>
      </w:r>
      <w:r w:rsidR="002021B7" w:rsidRPr="004E1630">
        <w:rPr>
          <w:bCs/>
          <w:sz w:val="24"/>
          <w:szCs w:val="24"/>
        </w:rPr>
        <w:t>Изменение</w:t>
      </w:r>
      <w:r w:rsidR="00F86750" w:rsidRPr="004E1630">
        <w:rPr>
          <w:bCs/>
          <w:sz w:val="24"/>
          <w:szCs w:val="24"/>
        </w:rPr>
        <w:t xml:space="preserve"> </w:t>
      </w:r>
      <w:r w:rsidR="002021B7" w:rsidRPr="004E1630">
        <w:rPr>
          <w:bCs/>
          <w:sz w:val="24"/>
          <w:szCs w:val="24"/>
        </w:rPr>
        <w:t>одного</w:t>
      </w:r>
      <w:r w:rsidR="00F86750" w:rsidRPr="004E1630">
        <w:rPr>
          <w:bCs/>
          <w:sz w:val="24"/>
          <w:szCs w:val="24"/>
        </w:rPr>
        <w:t xml:space="preserve"> </w:t>
      </w:r>
      <w:r w:rsidR="002021B7" w:rsidRPr="004E1630">
        <w:rPr>
          <w:bCs/>
          <w:sz w:val="24"/>
          <w:szCs w:val="24"/>
        </w:rPr>
        <w:t>вида</w:t>
      </w:r>
      <w:r w:rsidR="00F86750" w:rsidRPr="004E1630">
        <w:rPr>
          <w:bCs/>
          <w:sz w:val="24"/>
          <w:szCs w:val="24"/>
        </w:rPr>
        <w:t xml:space="preserve"> </w:t>
      </w:r>
      <w:r w:rsidR="002021B7" w:rsidRPr="004E1630">
        <w:rPr>
          <w:bCs/>
          <w:sz w:val="24"/>
          <w:szCs w:val="24"/>
        </w:rPr>
        <w:t>разрешенного</w:t>
      </w:r>
      <w:r w:rsidR="00F86750" w:rsidRPr="004E1630">
        <w:rPr>
          <w:bCs/>
          <w:sz w:val="24"/>
          <w:szCs w:val="24"/>
        </w:rPr>
        <w:t xml:space="preserve"> </w:t>
      </w:r>
      <w:r w:rsidR="002021B7" w:rsidRPr="004E1630">
        <w:rPr>
          <w:bCs/>
          <w:sz w:val="24"/>
          <w:szCs w:val="24"/>
        </w:rPr>
        <w:t>использования</w:t>
      </w:r>
      <w:r w:rsidR="00F86750" w:rsidRPr="004E1630">
        <w:rPr>
          <w:bCs/>
          <w:sz w:val="24"/>
          <w:szCs w:val="24"/>
        </w:rPr>
        <w:t xml:space="preserve"> </w:t>
      </w:r>
      <w:r w:rsidR="002021B7" w:rsidRPr="004E1630">
        <w:rPr>
          <w:bCs/>
          <w:sz w:val="24"/>
          <w:szCs w:val="24"/>
        </w:rPr>
        <w:t>земельных</w:t>
      </w:r>
      <w:r w:rsidR="00F86750" w:rsidRPr="004E1630">
        <w:rPr>
          <w:bCs/>
          <w:sz w:val="24"/>
          <w:szCs w:val="24"/>
        </w:rPr>
        <w:t xml:space="preserve"> </w:t>
      </w:r>
      <w:r w:rsidR="002021B7" w:rsidRPr="004E1630">
        <w:rPr>
          <w:bCs/>
          <w:sz w:val="24"/>
          <w:szCs w:val="24"/>
        </w:rPr>
        <w:t>участков</w:t>
      </w:r>
      <w:r w:rsidR="00F86750" w:rsidRPr="004E1630">
        <w:rPr>
          <w:bCs/>
          <w:sz w:val="24"/>
          <w:szCs w:val="24"/>
        </w:rPr>
        <w:t xml:space="preserve"> </w:t>
      </w:r>
      <w:r w:rsidR="002021B7" w:rsidRPr="004E1630">
        <w:rPr>
          <w:bCs/>
          <w:sz w:val="24"/>
          <w:szCs w:val="24"/>
        </w:rPr>
        <w:t>и</w:t>
      </w:r>
      <w:r w:rsidR="00F86750" w:rsidRPr="004E1630">
        <w:rPr>
          <w:bCs/>
          <w:sz w:val="24"/>
          <w:szCs w:val="24"/>
        </w:rPr>
        <w:t xml:space="preserve"> </w:t>
      </w:r>
      <w:r w:rsidR="002021B7" w:rsidRPr="004E1630">
        <w:rPr>
          <w:bCs/>
          <w:sz w:val="24"/>
          <w:szCs w:val="24"/>
        </w:rPr>
        <w:t>объектов</w:t>
      </w:r>
      <w:r w:rsidR="00F86750" w:rsidRPr="004E1630">
        <w:rPr>
          <w:bCs/>
          <w:sz w:val="24"/>
          <w:szCs w:val="24"/>
        </w:rPr>
        <w:t xml:space="preserve"> </w:t>
      </w:r>
      <w:r w:rsidR="002021B7" w:rsidRPr="004E1630">
        <w:rPr>
          <w:bCs/>
          <w:sz w:val="24"/>
          <w:szCs w:val="24"/>
        </w:rPr>
        <w:t>капитального</w:t>
      </w:r>
      <w:r w:rsidR="00F86750" w:rsidRPr="004E1630">
        <w:rPr>
          <w:bCs/>
          <w:sz w:val="24"/>
          <w:szCs w:val="24"/>
        </w:rPr>
        <w:t xml:space="preserve"> </w:t>
      </w:r>
      <w:r w:rsidR="002021B7" w:rsidRPr="004E1630">
        <w:rPr>
          <w:bCs/>
          <w:sz w:val="24"/>
          <w:szCs w:val="24"/>
        </w:rPr>
        <w:t>строительства</w:t>
      </w:r>
      <w:r w:rsidR="00F86750" w:rsidRPr="004E1630">
        <w:rPr>
          <w:bCs/>
          <w:sz w:val="24"/>
          <w:szCs w:val="24"/>
        </w:rPr>
        <w:t xml:space="preserve"> </w:t>
      </w:r>
      <w:r w:rsidR="002021B7" w:rsidRPr="004E1630">
        <w:rPr>
          <w:bCs/>
          <w:sz w:val="24"/>
          <w:szCs w:val="24"/>
        </w:rPr>
        <w:t>на</w:t>
      </w:r>
      <w:r w:rsidR="00F86750" w:rsidRPr="004E1630">
        <w:rPr>
          <w:bCs/>
          <w:sz w:val="24"/>
          <w:szCs w:val="24"/>
        </w:rPr>
        <w:t xml:space="preserve"> </w:t>
      </w:r>
      <w:r w:rsidR="002021B7" w:rsidRPr="004E1630">
        <w:rPr>
          <w:bCs/>
          <w:sz w:val="24"/>
          <w:szCs w:val="24"/>
        </w:rPr>
        <w:t>другой</w:t>
      </w:r>
      <w:r w:rsidR="00F86750" w:rsidRPr="004E1630">
        <w:rPr>
          <w:bCs/>
          <w:sz w:val="24"/>
          <w:szCs w:val="24"/>
        </w:rPr>
        <w:t xml:space="preserve"> </w:t>
      </w:r>
      <w:r w:rsidR="002021B7" w:rsidRPr="004E1630">
        <w:rPr>
          <w:bCs/>
          <w:sz w:val="24"/>
          <w:szCs w:val="24"/>
        </w:rPr>
        <w:t>вид</w:t>
      </w:r>
      <w:r w:rsidR="00F86750" w:rsidRPr="004E1630">
        <w:rPr>
          <w:bCs/>
          <w:sz w:val="24"/>
          <w:szCs w:val="24"/>
        </w:rPr>
        <w:t xml:space="preserve"> </w:t>
      </w:r>
      <w:r w:rsidR="002021B7" w:rsidRPr="004E1630">
        <w:rPr>
          <w:bCs/>
          <w:sz w:val="24"/>
          <w:szCs w:val="24"/>
        </w:rPr>
        <w:t>такого</w:t>
      </w:r>
      <w:r w:rsidR="00F86750" w:rsidRPr="004E1630">
        <w:rPr>
          <w:bCs/>
          <w:sz w:val="24"/>
          <w:szCs w:val="24"/>
        </w:rPr>
        <w:t xml:space="preserve"> </w:t>
      </w:r>
      <w:r w:rsidR="002021B7" w:rsidRPr="004E1630">
        <w:rPr>
          <w:bCs/>
          <w:sz w:val="24"/>
          <w:szCs w:val="24"/>
        </w:rPr>
        <w:t>использования</w:t>
      </w:r>
      <w:r w:rsidR="00F86750" w:rsidRPr="004E1630">
        <w:rPr>
          <w:bCs/>
          <w:sz w:val="24"/>
          <w:szCs w:val="24"/>
        </w:rPr>
        <w:t xml:space="preserve"> </w:t>
      </w:r>
      <w:r w:rsidR="002021B7" w:rsidRPr="004E1630">
        <w:rPr>
          <w:bCs/>
          <w:sz w:val="24"/>
          <w:szCs w:val="24"/>
        </w:rPr>
        <w:t>осуществляется</w:t>
      </w:r>
      <w:r w:rsidR="00F86750" w:rsidRPr="004E1630">
        <w:rPr>
          <w:bCs/>
          <w:sz w:val="24"/>
          <w:szCs w:val="24"/>
        </w:rPr>
        <w:t xml:space="preserve"> </w:t>
      </w:r>
      <w:r w:rsidR="002021B7" w:rsidRPr="004E1630">
        <w:rPr>
          <w:bCs/>
          <w:sz w:val="24"/>
          <w:szCs w:val="24"/>
        </w:rPr>
        <w:t>в</w:t>
      </w:r>
      <w:r w:rsidR="00F86750" w:rsidRPr="004E1630">
        <w:rPr>
          <w:bCs/>
          <w:sz w:val="24"/>
          <w:szCs w:val="24"/>
        </w:rPr>
        <w:t xml:space="preserve"> </w:t>
      </w:r>
      <w:r w:rsidR="002021B7" w:rsidRPr="004E1630">
        <w:rPr>
          <w:bCs/>
          <w:sz w:val="24"/>
          <w:szCs w:val="24"/>
        </w:rPr>
        <w:t>соответствии</w:t>
      </w:r>
      <w:r w:rsidR="00F86750" w:rsidRPr="004E1630">
        <w:rPr>
          <w:bCs/>
          <w:sz w:val="24"/>
          <w:szCs w:val="24"/>
        </w:rPr>
        <w:t xml:space="preserve"> </w:t>
      </w:r>
      <w:r w:rsidR="002021B7" w:rsidRPr="004E1630">
        <w:rPr>
          <w:bCs/>
          <w:sz w:val="24"/>
          <w:szCs w:val="24"/>
        </w:rPr>
        <w:t>с</w:t>
      </w:r>
      <w:r w:rsidR="00F86750" w:rsidRPr="004E1630">
        <w:rPr>
          <w:bCs/>
          <w:sz w:val="24"/>
          <w:szCs w:val="24"/>
        </w:rPr>
        <w:t xml:space="preserve"> </w:t>
      </w:r>
      <w:r w:rsidR="002021B7" w:rsidRPr="004E1630">
        <w:rPr>
          <w:bCs/>
          <w:sz w:val="24"/>
          <w:szCs w:val="24"/>
        </w:rPr>
        <w:t>градостроительным</w:t>
      </w:r>
      <w:r w:rsidR="00F86750" w:rsidRPr="004E1630">
        <w:rPr>
          <w:bCs/>
          <w:sz w:val="24"/>
          <w:szCs w:val="24"/>
        </w:rPr>
        <w:t xml:space="preserve"> </w:t>
      </w:r>
      <w:r w:rsidR="002021B7" w:rsidRPr="004E1630">
        <w:rPr>
          <w:bCs/>
          <w:sz w:val="24"/>
          <w:szCs w:val="24"/>
        </w:rPr>
        <w:t>регламентом</w:t>
      </w:r>
      <w:r w:rsidR="00F86750" w:rsidRPr="004E1630">
        <w:rPr>
          <w:bCs/>
          <w:sz w:val="24"/>
          <w:szCs w:val="24"/>
        </w:rPr>
        <w:t xml:space="preserve"> </w:t>
      </w:r>
      <w:r w:rsidR="002021B7" w:rsidRPr="004E1630">
        <w:rPr>
          <w:bCs/>
          <w:sz w:val="24"/>
          <w:szCs w:val="24"/>
        </w:rPr>
        <w:t>при</w:t>
      </w:r>
      <w:r w:rsidR="00F86750" w:rsidRPr="004E1630">
        <w:rPr>
          <w:bCs/>
          <w:sz w:val="24"/>
          <w:szCs w:val="24"/>
        </w:rPr>
        <w:t xml:space="preserve"> </w:t>
      </w:r>
      <w:r w:rsidR="002021B7" w:rsidRPr="004E1630">
        <w:rPr>
          <w:bCs/>
          <w:sz w:val="24"/>
          <w:szCs w:val="24"/>
        </w:rPr>
        <w:t>условии</w:t>
      </w:r>
      <w:r w:rsidR="00F86750" w:rsidRPr="004E1630">
        <w:rPr>
          <w:bCs/>
          <w:sz w:val="24"/>
          <w:szCs w:val="24"/>
        </w:rPr>
        <w:t xml:space="preserve"> </w:t>
      </w:r>
      <w:r w:rsidR="002021B7" w:rsidRPr="004E1630">
        <w:rPr>
          <w:bCs/>
          <w:sz w:val="24"/>
          <w:szCs w:val="24"/>
        </w:rPr>
        <w:t>соблюдения</w:t>
      </w:r>
      <w:r w:rsidR="00F86750" w:rsidRPr="004E1630">
        <w:rPr>
          <w:bCs/>
          <w:sz w:val="24"/>
          <w:szCs w:val="24"/>
        </w:rPr>
        <w:t xml:space="preserve"> </w:t>
      </w:r>
      <w:r w:rsidR="002021B7" w:rsidRPr="004E1630">
        <w:rPr>
          <w:bCs/>
          <w:sz w:val="24"/>
          <w:szCs w:val="24"/>
        </w:rPr>
        <w:t>требований</w:t>
      </w:r>
      <w:r w:rsidR="00F86750" w:rsidRPr="004E1630">
        <w:rPr>
          <w:bCs/>
          <w:sz w:val="24"/>
          <w:szCs w:val="24"/>
        </w:rPr>
        <w:t xml:space="preserve"> </w:t>
      </w:r>
      <w:r w:rsidR="002021B7" w:rsidRPr="004E1630">
        <w:rPr>
          <w:bCs/>
          <w:sz w:val="24"/>
          <w:szCs w:val="24"/>
        </w:rPr>
        <w:t>технических</w:t>
      </w:r>
      <w:r w:rsidR="00F86750" w:rsidRPr="004E1630">
        <w:rPr>
          <w:bCs/>
          <w:sz w:val="24"/>
          <w:szCs w:val="24"/>
        </w:rPr>
        <w:t xml:space="preserve"> </w:t>
      </w:r>
      <w:r w:rsidR="002021B7" w:rsidRPr="004E1630">
        <w:rPr>
          <w:bCs/>
          <w:sz w:val="24"/>
          <w:szCs w:val="24"/>
        </w:rPr>
        <w:t>регламентов.</w:t>
      </w:r>
    </w:p>
    <w:p w:rsidR="002021B7" w:rsidRPr="004E1630" w:rsidRDefault="00F801D9" w:rsidP="0028053E">
      <w:pPr>
        <w:ind w:firstLine="709"/>
        <w:jc w:val="both"/>
        <w:rPr>
          <w:bCs/>
          <w:sz w:val="24"/>
          <w:szCs w:val="24"/>
        </w:rPr>
      </w:pPr>
      <w:hyperlink r:id="rId37" w:anchor="block_2" w:history="1">
        <w:r w:rsidR="002021B7" w:rsidRPr="004E1630">
          <w:rPr>
            <w:bCs/>
            <w:sz w:val="24"/>
            <w:szCs w:val="24"/>
          </w:rPr>
          <w:t>4.</w:t>
        </w:r>
      </w:hyperlink>
      <w:r w:rsidR="00F86750" w:rsidRPr="004E1630">
        <w:rPr>
          <w:bCs/>
          <w:sz w:val="24"/>
          <w:szCs w:val="24"/>
        </w:rPr>
        <w:t xml:space="preserve"> </w:t>
      </w:r>
      <w:r w:rsidR="002021B7" w:rsidRPr="004E1630">
        <w:rPr>
          <w:bCs/>
          <w:sz w:val="24"/>
          <w:szCs w:val="24"/>
        </w:rPr>
        <w:t>Основные</w:t>
      </w:r>
      <w:r w:rsidR="00F86750" w:rsidRPr="004E1630">
        <w:rPr>
          <w:bCs/>
          <w:sz w:val="24"/>
          <w:szCs w:val="24"/>
        </w:rPr>
        <w:t xml:space="preserve"> </w:t>
      </w:r>
      <w:r w:rsidR="002021B7" w:rsidRPr="004E1630">
        <w:rPr>
          <w:bCs/>
          <w:sz w:val="24"/>
          <w:szCs w:val="24"/>
        </w:rPr>
        <w:t>и</w:t>
      </w:r>
      <w:r w:rsidR="00F86750" w:rsidRPr="004E1630">
        <w:rPr>
          <w:bCs/>
          <w:sz w:val="24"/>
          <w:szCs w:val="24"/>
        </w:rPr>
        <w:t xml:space="preserve"> </w:t>
      </w:r>
      <w:r w:rsidR="002021B7" w:rsidRPr="004E1630">
        <w:rPr>
          <w:bCs/>
          <w:sz w:val="24"/>
          <w:szCs w:val="24"/>
        </w:rPr>
        <w:t>вспомогательные</w:t>
      </w:r>
      <w:r w:rsidR="00F86750" w:rsidRPr="004E1630">
        <w:rPr>
          <w:bCs/>
          <w:sz w:val="24"/>
          <w:szCs w:val="24"/>
        </w:rPr>
        <w:t xml:space="preserve"> </w:t>
      </w:r>
      <w:r w:rsidR="002021B7" w:rsidRPr="004E1630">
        <w:rPr>
          <w:bCs/>
          <w:sz w:val="24"/>
          <w:szCs w:val="24"/>
        </w:rPr>
        <w:t>виды</w:t>
      </w:r>
      <w:r w:rsidR="00F86750" w:rsidRPr="004E1630">
        <w:rPr>
          <w:bCs/>
          <w:sz w:val="24"/>
          <w:szCs w:val="24"/>
        </w:rPr>
        <w:t xml:space="preserve"> </w:t>
      </w:r>
      <w:r w:rsidR="002021B7" w:rsidRPr="004E1630">
        <w:rPr>
          <w:bCs/>
          <w:sz w:val="24"/>
          <w:szCs w:val="24"/>
        </w:rPr>
        <w:t>разрешенного</w:t>
      </w:r>
      <w:r w:rsidR="00F86750" w:rsidRPr="004E1630">
        <w:rPr>
          <w:bCs/>
          <w:sz w:val="24"/>
          <w:szCs w:val="24"/>
        </w:rPr>
        <w:t xml:space="preserve"> </w:t>
      </w:r>
      <w:r w:rsidR="002021B7" w:rsidRPr="004E1630">
        <w:rPr>
          <w:bCs/>
          <w:sz w:val="24"/>
          <w:szCs w:val="24"/>
        </w:rPr>
        <w:t>использования</w:t>
      </w:r>
      <w:r w:rsidR="00F86750" w:rsidRPr="004E1630">
        <w:rPr>
          <w:bCs/>
          <w:sz w:val="24"/>
          <w:szCs w:val="24"/>
        </w:rPr>
        <w:t xml:space="preserve"> </w:t>
      </w:r>
      <w:r w:rsidR="002021B7" w:rsidRPr="004E1630">
        <w:rPr>
          <w:bCs/>
          <w:sz w:val="24"/>
          <w:szCs w:val="24"/>
        </w:rPr>
        <w:t>земельных</w:t>
      </w:r>
      <w:r w:rsidR="00F86750" w:rsidRPr="004E1630">
        <w:rPr>
          <w:bCs/>
          <w:sz w:val="24"/>
          <w:szCs w:val="24"/>
        </w:rPr>
        <w:t xml:space="preserve"> </w:t>
      </w:r>
      <w:r w:rsidR="002021B7" w:rsidRPr="004E1630">
        <w:rPr>
          <w:bCs/>
          <w:sz w:val="24"/>
          <w:szCs w:val="24"/>
        </w:rPr>
        <w:t>участков</w:t>
      </w:r>
      <w:r w:rsidR="00F86750" w:rsidRPr="004E1630">
        <w:rPr>
          <w:bCs/>
          <w:sz w:val="24"/>
          <w:szCs w:val="24"/>
        </w:rPr>
        <w:t xml:space="preserve"> </w:t>
      </w:r>
      <w:r w:rsidR="002021B7" w:rsidRPr="004E1630">
        <w:rPr>
          <w:bCs/>
          <w:sz w:val="24"/>
          <w:szCs w:val="24"/>
        </w:rPr>
        <w:t>и</w:t>
      </w:r>
      <w:r w:rsidR="00F86750" w:rsidRPr="004E1630">
        <w:rPr>
          <w:bCs/>
          <w:sz w:val="24"/>
          <w:szCs w:val="24"/>
        </w:rPr>
        <w:t xml:space="preserve"> </w:t>
      </w:r>
      <w:r w:rsidR="002021B7" w:rsidRPr="004E1630">
        <w:rPr>
          <w:bCs/>
          <w:sz w:val="24"/>
          <w:szCs w:val="24"/>
        </w:rPr>
        <w:t>объектов</w:t>
      </w:r>
      <w:r w:rsidR="00F86750" w:rsidRPr="004E1630">
        <w:rPr>
          <w:bCs/>
          <w:sz w:val="24"/>
          <w:szCs w:val="24"/>
        </w:rPr>
        <w:t xml:space="preserve"> </w:t>
      </w:r>
      <w:r w:rsidR="002021B7" w:rsidRPr="004E1630">
        <w:rPr>
          <w:bCs/>
          <w:sz w:val="24"/>
          <w:szCs w:val="24"/>
        </w:rPr>
        <w:t>капитального</w:t>
      </w:r>
      <w:r w:rsidR="00F86750" w:rsidRPr="004E1630">
        <w:rPr>
          <w:bCs/>
          <w:sz w:val="24"/>
          <w:szCs w:val="24"/>
        </w:rPr>
        <w:t xml:space="preserve"> </w:t>
      </w:r>
      <w:r w:rsidR="002021B7" w:rsidRPr="004E1630">
        <w:rPr>
          <w:bCs/>
          <w:sz w:val="24"/>
          <w:szCs w:val="24"/>
        </w:rPr>
        <w:t>строительства</w:t>
      </w:r>
      <w:r w:rsidR="00F86750" w:rsidRPr="004E1630">
        <w:rPr>
          <w:bCs/>
          <w:sz w:val="24"/>
          <w:szCs w:val="24"/>
        </w:rPr>
        <w:t xml:space="preserve"> </w:t>
      </w:r>
      <w:r w:rsidR="002021B7" w:rsidRPr="004E1630">
        <w:rPr>
          <w:bCs/>
          <w:sz w:val="24"/>
          <w:szCs w:val="24"/>
        </w:rPr>
        <w:t>правообладателями</w:t>
      </w:r>
      <w:r w:rsidR="00F86750" w:rsidRPr="004E1630">
        <w:rPr>
          <w:bCs/>
          <w:sz w:val="24"/>
          <w:szCs w:val="24"/>
        </w:rPr>
        <w:t xml:space="preserve"> </w:t>
      </w:r>
      <w:r w:rsidR="002021B7" w:rsidRPr="004E1630">
        <w:rPr>
          <w:bCs/>
          <w:sz w:val="24"/>
          <w:szCs w:val="24"/>
        </w:rPr>
        <w:t>земельных</w:t>
      </w:r>
      <w:r w:rsidR="00F86750" w:rsidRPr="004E1630">
        <w:rPr>
          <w:bCs/>
          <w:sz w:val="24"/>
          <w:szCs w:val="24"/>
        </w:rPr>
        <w:t xml:space="preserve"> </w:t>
      </w:r>
      <w:r w:rsidR="002021B7" w:rsidRPr="004E1630">
        <w:rPr>
          <w:bCs/>
          <w:sz w:val="24"/>
          <w:szCs w:val="24"/>
        </w:rPr>
        <w:t>участков</w:t>
      </w:r>
      <w:r w:rsidR="00F86750" w:rsidRPr="004E1630">
        <w:rPr>
          <w:bCs/>
          <w:sz w:val="24"/>
          <w:szCs w:val="24"/>
        </w:rPr>
        <w:t xml:space="preserve"> </w:t>
      </w:r>
      <w:r w:rsidR="002021B7" w:rsidRPr="004E1630">
        <w:rPr>
          <w:bCs/>
          <w:sz w:val="24"/>
          <w:szCs w:val="24"/>
        </w:rPr>
        <w:t>и</w:t>
      </w:r>
      <w:r w:rsidR="00F86750" w:rsidRPr="004E1630">
        <w:rPr>
          <w:bCs/>
          <w:sz w:val="24"/>
          <w:szCs w:val="24"/>
        </w:rPr>
        <w:t xml:space="preserve"> </w:t>
      </w:r>
      <w:r w:rsidR="002021B7" w:rsidRPr="004E1630">
        <w:rPr>
          <w:bCs/>
          <w:sz w:val="24"/>
          <w:szCs w:val="24"/>
        </w:rPr>
        <w:t>объектов</w:t>
      </w:r>
      <w:r w:rsidR="00F86750" w:rsidRPr="004E1630">
        <w:rPr>
          <w:bCs/>
          <w:sz w:val="24"/>
          <w:szCs w:val="24"/>
        </w:rPr>
        <w:t xml:space="preserve"> </w:t>
      </w:r>
      <w:r w:rsidR="002021B7" w:rsidRPr="004E1630">
        <w:rPr>
          <w:bCs/>
          <w:sz w:val="24"/>
          <w:szCs w:val="24"/>
        </w:rPr>
        <w:t>капитального</w:t>
      </w:r>
      <w:r w:rsidR="00F86750" w:rsidRPr="004E1630">
        <w:rPr>
          <w:bCs/>
          <w:sz w:val="24"/>
          <w:szCs w:val="24"/>
        </w:rPr>
        <w:t xml:space="preserve"> </w:t>
      </w:r>
      <w:r w:rsidR="002021B7" w:rsidRPr="004E1630">
        <w:rPr>
          <w:bCs/>
          <w:sz w:val="24"/>
          <w:szCs w:val="24"/>
        </w:rPr>
        <w:t>строительства,</w:t>
      </w:r>
      <w:r w:rsidR="00F86750" w:rsidRPr="004E1630">
        <w:rPr>
          <w:bCs/>
          <w:sz w:val="24"/>
          <w:szCs w:val="24"/>
        </w:rPr>
        <w:t xml:space="preserve"> </w:t>
      </w:r>
      <w:r w:rsidR="002021B7" w:rsidRPr="004E1630">
        <w:rPr>
          <w:bCs/>
          <w:sz w:val="24"/>
          <w:szCs w:val="24"/>
        </w:rPr>
        <w:t>за</w:t>
      </w:r>
      <w:r w:rsidR="00F86750" w:rsidRPr="004E1630">
        <w:rPr>
          <w:bCs/>
          <w:sz w:val="24"/>
          <w:szCs w:val="24"/>
        </w:rPr>
        <w:t xml:space="preserve"> </w:t>
      </w:r>
      <w:r w:rsidR="002021B7" w:rsidRPr="004E1630">
        <w:rPr>
          <w:bCs/>
          <w:sz w:val="24"/>
          <w:szCs w:val="24"/>
        </w:rPr>
        <w:t>исключением</w:t>
      </w:r>
      <w:r w:rsidR="00F86750" w:rsidRPr="004E1630">
        <w:rPr>
          <w:bCs/>
          <w:sz w:val="24"/>
          <w:szCs w:val="24"/>
        </w:rPr>
        <w:t xml:space="preserve"> </w:t>
      </w:r>
      <w:r w:rsidR="002021B7" w:rsidRPr="004E1630">
        <w:rPr>
          <w:bCs/>
          <w:sz w:val="24"/>
          <w:szCs w:val="24"/>
        </w:rPr>
        <w:t>органов</w:t>
      </w:r>
      <w:r w:rsidR="00F86750" w:rsidRPr="004E1630">
        <w:rPr>
          <w:bCs/>
          <w:sz w:val="24"/>
          <w:szCs w:val="24"/>
        </w:rPr>
        <w:t xml:space="preserve"> </w:t>
      </w:r>
      <w:r w:rsidR="002021B7" w:rsidRPr="004E1630">
        <w:rPr>
          <w:bCs/>
          <w:sz w:val="24"/>
          <w:szCs w:val="24"/>
        </w:rPr>
        <w:t>государственной</w:t>
      </w:r>
      <w:r w:rsidR="00F86750" w:rsidRPr="004E1630">
        <w:rPr>
          <w:bCs/>
          <w:sz w:val="24"/>
          <w:szCs w:val="24"/>
        </w:rPr>
        <w:t xml:space="preserve"> </w:t>
      </w:r>
      <w:r w:rsidR="002021B7" w:rsidRPr="004E1630">
        <w:rPr>
          <w:bCs/>
          <w:sz w:val="24"/>
          <w:szCs w:val="24"/>
        </w:rPr>
        <w:t>власти,</w:t>
      </w:r>
      <w:r w:rsidR="00F86750" w:rsidRPr="004E1630">
        <w:rPr>
          <w:bCs/>
          <w:sz w:val="24"/>
          <w:szCs w:val="24"/>
        </w:rPr>
        <w:t xml:space="preserve"> </w:t>
      </w:r>
      <w:r w:rsidR="002021B7" w:rsidRPr="004E1630">
        <w:rPr>
          <w:bCs/>
          <w:sz w:val="24"/>
          <w:szCs w:val="24"/>
        </w:rPr>
        <w:t>органов</w:t>
      </w:r>
      <w:r w:rsidR="00F86750" w:rsidRPr="004E1630">
        <w:rPr>
          <w:bCs/>
          <w:sz w:val="24"/>
          <w:szCs w:val="24"/>
        </w:rPr>
        <w:t xml:space="preserve"> </w:t>
      </w:r>
      <w:r w:rsidR="002021B7" w:rsidRPr="004E1630">
        <w:rPr>
          <w:bCs/>
          <w:sz w:val="24"/>
          <w:szCs w:val="24"/>
        </w:rPr>
        <w:t>местного</w:t>
      </w:r>
      <w:r w:rsidR="00F86750" w:rsidRPr="004E1630">
        <w:rPr>
          <w:bCs/>
          <w:sz w:val="24"/>
          <w:szCs w:val="24"/>
        </w:rPr>
        <w:t xml:space="preserve"> </w:t>
      </w:r>
      <w:r w:rsidR="002021B7" w:rsidRPr="004E1630">
        <w:rPr>
          <w:bCs/>
          <w:sz w:val="24"/>
          <w:szCs w:val="24"/>
        </w:rPr>
        <w:t>самоуправления,</w:t>
      </w:r>
      <w:r w:rsidR="00F86750" w:rsidRPr="004E1630">
        <w:rPr>
          <w:bCs/>
          <w:sz w:val="24"/>
          <w:szCs w:val="24"/>
        </w:rPr>
        <w:t xml:space="preserve"> </w:t>
      </w:r>
      <w:r w:rsidR="002021B7" w:rsidRPr="004E1630">
        <w:rPr>
          <w:bCs/>
          <w:sz w:val="24"/>
          <w:szCs w:val="24"/>
        </w:rPr>
        <w:t>государственных</w:t>
      </w:r>
      <w:r w:rsidR="00F86750" w:rsidRPr="004E1630">
        <w:rPr>
          <w:bCs/>
          <w:sz w:val="24"/>
          <w:szCs w:val="24"/>
        </w:rPr>
        <w:t xml:space="preserve"> </w:t>
      </w:r>
      <w:r w:rsidR="002021B7" w:rsidRPr="004E1630">
        <w:rPr>
          <w:bCs/>
          <w:sz w:val="24"/>
          <w:szCs w:val="24"/>
        </w:rPr>
        <w:t>и</w:t>
      </w:r>
      <w:r w:rsidR="00F86750" w:rsidRPr="004E1630">
        <w:rPr>
          <w:bCs/>
          <w:sz w:val="24"/>
          <w:szCs w:val="24"/>
        </w:rPr>
        <w:t xml:space="preserve"> </w:t>
      </w:r>
      <w:r w:rsidR="002021B7" w:rsidRPr="004E1630">
        <w:rPr>
          <w:bCs/>
          <w:sz w:val="24"/>
          <w:szCs w:val="24"/>
        </w:rPr>
        <w:t>муниципальных</w:t>
      </w:r>
      <w:r w:rsidR="00F86750" w:rsidRPr="004E1630">
        <w:rPr>
          <w:bCs/>
          <w:sz w:val="24"/>
          <w:szCs w:val="24"/>
        </w:rPr>
        <w:t xml:space="preserve"> </w:t>
      </w:r>
      <w:r w:rsidR="002021B7" w:rsidRPr="004E1630">
        <w:rPr>
          <w:bCs/>
          <w:sz w:val="24"/>
          <w:szCs w:val="24"/>
        </w:rPr>
        <w:t>учреждений,</w:t>
      </w:r>
      <w:r w:rsidR="00F86750" w:rsidRPr="004E1630">
        <w:rPr>
          <w:bCs/>
          <w:sz w:val="24"/>
          <w:szCs w:val="24"/>
        </w:rPr>
        <w:t xml:space="preserve"> </w:t>
      </w:r>
      <w:r w:rsidR="002021B7" w:rsidRPr="004E1630">
        <w:rPr>
          <w:bCs/>
          <w:sz w:val="24"/>
          <w:szCs w:val="24"/>
        </w:rPr>
        <w:t>государственных</w:t>
      </w:r>
      <w:r w:rsidR="00F86750" w:rsidRPr="004E1630">
        <w:rPr>
          <w:bCs/>
          <w:sz w:val="24"/>
          <w:szCs w:val="24"/>
        </w:rPr>
        <w:t xml:space="preserve"> </w:t>
      </w:r>
      <w:r w:rsidR="002021B7" w:rsidRPr="004E1630">
        <w:rPr>
          <w:bCs/>
          <w:sz w:val="24"/>
          <w:szCs w:val="24"/>
        </w:rPr>
        <w:t>и</w:t>
      </w:r>
      <w:r w:rsidR="00F86750" w:rsidRPr="004E1630">
        <w:rPr>
          <w:bCs/>
          <w:sz w:val="24"/>
          <w:szCs w:val="24"/>
        </w:rPr>
        <w:t xml:space="preserve"> </w:t>
      </w:r>
      <w:r w:rsidR="002021B7" w:rsidRPr="004E1630">
        <w:rPr>
          <w:bCs/>
          <w:sz w:val="24"/>
          <w:szCs w:val="24"/>
        </w:rPr>
        <w:t>муниципальных</w:t>
      </w:r>
      <w:r w:rsidR="00F86750" w:rsidRPr="004E1630">
        <w:rPr>
          <w:bCs/>
          <w:sz w:val="24"/>
          <w:szCs w:val="24"/>
        </w:rPr>
        <w:t xml:space="preserve"> </w:t>
      </w:r>
      <w:r w:rsidR="002021B7" w:rsidRPr="004E1630">
        <w:rPr>
          <w:bCs/>
          <w:sz w:val="24"/>
          <w:szCs w:val="24"/>
        </w:rPr>
        <w:t>унитарных</w:t>
      </w:r>
      <w:r w:rsidR="00F86750" w:rsidRPr="004E1630">
        <w:rPr>
          <w:bCs/>
          <w:sz w:val="24"/>
          <w:szCs w:val="24"/>
        </w:rPr>
        <w:t xml:space="preserve"> </w:t>
      </w:r>
      <w:r w:rsidR="002021B7" w:rsidRPr="004E1630">
        <w:rPr>
          <w:bCs/>
          <w:sz w:val="24"/>
          <w:szCs w:val="24"/>
        </w:rPr>
        <w:t>предприятий,</w:t>
      </w:r>
      <w:r w:rsidR="00F86750" w:rsidRPr="004E1630">
        <w:rPr>
          <w:bCs/>
          <w:sz w:val="24"/>
          <w:szCs w:val="24"/>
        </w:rPr>
        <w:t xml:space="preserve"> </w:t>
      </w:r>
      <w:r w:rsidR="002021B7" w:rsidRPr="004E1630">
        <w:rPr>
          <w:bCs/>
          <w:sz w:val="24"/>
          <w:szCs w:val="24"/>
        </w:rPr>
        <w:t>выбираются</w:t>
      </w:r>
      <w:r w:rsidR="00F86750" w:rsidRPr="004E1630">
        <w:rPr>
          <w:bCs/>
          <w:sz w:val="24"/>
          <w:szCs w:val="24"/>
        </w:rPr>
        <w:t xml:space="preserve"> </w:t>
      </w:r>
      <w:r w:rsidR="002021B7" w:rsidRPr="004E1630">
        <w:rPr>
          <w:bCs/>
          <w:sz w:val="24"/>
          <w:szCs w:val="24"/>
        </w:rPr>
        <w:t>самостоятельно</w:t>
      </w:r>
      <w:r w:rsidR="00F86750" w:rsidRPr="004E1630">
        <w:rPr>
          <w:bCs/>
          <w:sz w:val="24"/>
          <w:szCs w:val="24"/>
        </w:rPr>
        <w:t xml:space="preserve"> </w:t>
      </w:r>
      <w:r w:rsidR="002021B7" w:rsidRPr="004E1630">
        <w:rPr>
          <w:bCs/>
          <w:sz w:val="24"/>
          <w:szCs w:val="24"/>
        </w:rPr>
        <w:t>без</w:t>
      </w:r>
      <w:r w:rsidR="00F86750" w:rsidRPr="004E1630">
        <w:rPr>
          <w:bCs/>
          <w:sz w:val="24"/>
          <w:szCs w:val="24"/>
        </w:rPr>
        <w:t xml:space="preserve"> </w:t>
      </w:r>
      <w:r w:rsidR="002021B7" w:rsidRPr="004E1630">
        <w:rPr>
          <w:bCs/>
          <w:sz w:val="24"/>
          <w:szCs w:val="24"/>
        </w:rPr>
        <w:t>дополнительных</w:t>
      </w:r>
      <w:r w:rsidR="00F86750" w:rsidRPr="004E1630">
        <w:rPr>
          <w:bCs/>
          <w:sz w:val="24"/>
          <w:szCs w:val="24"/>
        </w:rPr>
        <w:t xml:space="preserve"> </w:t>
      </w:r>
      <w:r w:rsidR="002021B7" w:rsidRPr="004E1630">
        <w:rPr>
          <w:bCs/>
          <w:sz w:val="24"/>
          <w:szCs w:val="24"/>
        </w:rPr>
        <w:t>разрешений</w:t>
      </w:r>
      <w:r w:rsidR="00F86750" w:rsidRPr="004E1630">
        <w:rPr>
          <w:bCs/>
          <w:sz w:val="24"/>
          <w:szCs w:val="24"/>
        </w:rPr>
        <w:t xml:space="preserve"> </w:t>
      </w:r>
      <w:r w:rsidR="002021B7" w:rsidRPr="004E1630">
        <w:rPr>
          <w:bCs/>
          <w:sz w:val="24"/>
          <w:szCs w:val="24"/>
        </w:rPr>
        <w:t>и</w:t>
      </w:r>
      <w:r w:rsidR="00F86750" w:rsidRPr="004E1630">
        <w:rPr>
          <w:bCs/>
          <w:sz w:val="24"/>
          <w:szCs w:val="24"/>
        </w:rPr>
        <w:t xml:space="preserve"> </w:t>
      </w:r>
      <w:r w:rsidR="002021B7" w:rsidRPr="004E1630">
        <w:rPr>
          <w:bCs/>
          <w:sz w:val="24"/>
          <w:szCs w:val="24"/>
        </w:rPr>
        <w:t>согласования.</w:t>
      </w:r>
    </w:p>
    <w:p w:rsidR="002021B7" w:rsidRPr="004E1630" w:rsidRDefault="002021B7" w:rsidP="0028053E">
      <w:pPr>
        <w:ind w:firstLine="709"/>
        <w:jc w:val="both"/>
        <w:rPr>
          <w:bCs/>
          <w:sz w:val="24"/>
          <w:szCs w:val="24"/>
        </w:rPr>
      </w:pPr>
      <w:r w:rsidRPr="004E1630">
        <w:rPr>
          <w:bCs/>
          <w:sz w:val="24"/>
          <w:szCs w:val="24"/>
        </w:rPr>
        <w:t>5.</w:t>
      </w:r>
      <w:r w:rsidR="00F86750" w:rsidRPr="004E1630">
        <w:rPr>
          <w:bCs/>
          <w:sz w:val="24"/>
          <w:szCs w:val="24"/>
        </w:rPr>
        <w:t xml:space="preserve"> </w:t>
      </w:r>
      <w:r w:rsidRPr="004E1630">
        <w:rPr>
          <w:bCs/>
          <w:sz w:val="24"/>
          <w:szCs w:val="24"/>
        </w:rPr>
        <w:t>Решения</w:t>
      </w:r>
      <w:r w:rsidR="00F86750" w:rsidRPr="004E1630">
        <w:rPr>
          <w:bCs/>
          <w:sz w:val="24"/>
          <w:szCs w:val="24"/>
        </w:rPr>
        <w:t xml:space="preserve"> </w:t>
      </w:r>
      <w:r w:rsidRPr="004E1630">
        <w:rPr>
          <w:bCs/>
          <w:sz w:val="24"/>
          <w:szCs w:val="24"/>
        </w:rPr>
        <w:t>об</w:t>
      </w:r>
      <w:r w:rsidR="00F86750" w:rsidRPr="004E1630">
        <w:rPr>
          <w:bCs/>
          <w:sz w:val="24"/>
          <w:szCs w:val="24"/>
        </w:rPr>
        <w:t xml:space="preserve"> </w:t>
      </w:r>
      <w:r w:rsidRPr="004E1630">
        <w:rPr>
          <w:bCs/>
          <w:sz w:val="24"/>
          <w:szCs w:val="24"/>
        </w:rPr>
        <w:t>изменении</w:t>
      </w:r>
      <w:r w:rsidR="00F86750" w:rsidRPr="004E1630">
        <w:rPr>
          <w:bCs/>
          <w:sz w:val="24"/>
          <w:szCs w:val="24"/>
        </w:rPr>
        <w:t xml:space="preserve"> </w:t>
      </w:r>
      <w:r w:rsidRPr="004E1630">
        <w:rPr>
          <w:bCs/>
          <w:sz w:val="24"/>
          <w:szCs w:val="24"/>
        </w:rPr>
        <w:t>одного</w:t>
      </w:r>
      <w:r w:rsidR="00F86750" w:rsidRPr="004E1630">
        <w:rPr>
          <w:bCs/>
          <w:sz w:val="24"/>
          <w:szCs w:val="24"/>
        </w:rPr>
        <w:t xml:space="preserve"> </w:t>
      </w:r>
      <w:r w:rsidRPr="004E1630">
        <w:rPr>
          <w:bCs/>
          <w:sz w:val="24"/>
          <w:szCs w:val="24"/>
        </w:rPr>
        <w:t>вида</w:t>
      </w:r>
      <w:r w:rsidR="00F86750" w:rsidRPr="004E1630">
        <w:rPr>
          <w:bCs/>
          <w:sz w:val="24"/>
          <w:szCs w:val="24"/>
        </w:rPr>
        <w:t xml:space="preserve"> </w:t>
      </w:r>
      <w:r w:rsidRPr="004E1630">
        <w:rPr>
          <w:bCs/>
          <w:sz w:val="24"/>
          <w:szCs w:val="24"/>
        </w:rPr>
        <w:t>разрешенного</w:t>
      </w:r>
      <w:r w:rsidR="00F86750" w:rsidRPr="004E1630">
        <w:rPr>
          <w:bCs/>
          <w:sz w:val="24"/>
          <w:szCs w:val="24"/>
        </w:rPr>
        <w:t xml:space="preserve"> </w:t>
      </w:r>
      <w:r w:rsidRPr="004E1630">
        <w:rPr>
          <w:bCs/>
          <w:sz w:val="24"/>
          <w:szCs w:val="24"/>
        </w:rPr>
        <w:t>использования</w:t>
      </w:r>
      <w:r w:rsidR="00F86750" w:rsidRPr="004E1630">
        <w:rPr>
          <w:bCs/>
          <w:sz w:val="24"/>
          <w:szCs w:val="24"/>
        </w:rPr>
        <w:t xml:space="preserve"> </w:t>
      </w:r>
      <w:r w:rsidRPr="004E1630">
        <w:rPr>
          <w:bCs/>
          <w:sz w:val="24"/>
          <w:szCs w:val="24"/>
        </w:rPr>
        <w:t>земельных</w:t>
      </w:r>
      <w:r w:rsidR="00F86750" w:rsidRPr="004E1630">
        <w:rPr>
          <w:bCs/>
          <w:sz w:val="24"/>
          <w:szCs w:val="24"/>
        </w:rPr>
        <w:t xml:space="preserve"> </w:t>
      </w:r>
      <w:r w:rsidRPr="004E1630">
        <w:rPr>
          <w:bCs/>
          <w:sz w:val="24"/>
          <w:szCs w:val="24"/>
        </w:rPr>
        <w:t>участков</w:t>
      </w:r>
      <w:r w:rsidR="00F86750" w:rsidRPr="004E1630">
        <w:rPr>
          <w:bCs/>
          <w:sz w:val="24"/>
          <w:szCs w:val="24"/>
        </w:rPr>
        <w:t xml:space="preserve"> </w:t>
      </w:r>
      <w:r w:rsidRPr="004E1630">
        <w:rPr>
          <w:bCs/>
          <w:sz w:val="24"/>
          <w:szCs w:val="24"/>
        </w:rPr>
        <w:t>и</w:t>
      </w:r>
      <w:r w:rsidR="00F86750" w:rsidRPr="004E1630">
        <w:rPr>
          <w:bCs/>
          <w:sz w:val="24"/>
          <w:szCs w:val="24"/>
        </w:rPr>
        <w:t xml:space="preserve"> </w:t>
      </w:r>
      <w:r w:rsidRPr="004E1630">
        <w:rPr>
          <w:bCs/>
          <w:sz w:val="24"/>
          <w:szCs w:val="24"/>
        </w:rPr>
        <w:t>объектов</w:t>
      </w:r>
      <w:r w:rsidR="00F86750" w:rsidRPr="004E1630">
        <w:rPr>
          <w:bCs/>
          <w:sz w:val="24"/>
          <w:szCs w:val="24"/>
        </w:rPr>
        <w:t xml:space="preserve"> </w:t>
      </w:r>
      <w:r w:rsidRPr="004E1630">
        <w:rPr>
          <w:bCs/>
          <w:sz w:val="24"/>
          <w:szCs w:val="24"/>
        </w:rPr>
        <w:t>капитального</w:t>
      </w:r>
      <w:r w:rsidR="00F86750" w:rsidRPr="004E1630">
        <w:rPr>
          <w:bCs/>
          <w:sz w:val="24"/>
          <w:szCs w:val="24"/>
        </w:rPr>
        <w:t xml:space="preserve"> </w:t>
      </w:r>
      <w:r w:rsidRPr="004E1630">
        <w:rPr>
          <w:bCs/>
          <w:sz w:val="24"/>
          <w:szCs w:val="24"/>
        </w:rPr>
        <w:t>строительства,</w:t>
      </w:r>
      <w:r w:rsidR="00F86750" w:rsidRPr="004E1630">
        <w:rPr>
          <w:bCs/>
          <w:sz w:val="24"/>
          <w:szCs w:val="24"/>
        </w:rPr>
        <w:t xml:space="preserve"> </w:t>
      </w:r>
      <w:r w:rsidRPr="004E1630">
        <w:rPr>
          <w:bCs/>
          <w:sz w:val="24"/>
          <w:szCs w:val="24"/>
        </w:rPr>
        <w:t>расположенных</w:t>
      </w:r>
      <w:r w:rsidR="00F86750" w:rsidRPr="004E1630">
        <w:rPr>
          <w:bCs/>
          <w:sz w:val="24"/>
          <w:szCs w:val="24"/>
        </w:rPr>
        <w:t xml:space="preserve"> </w:t>
      </w:r>
      <w:r w:rsidRPr="004E1630">
        <w:rPr>
          <w:bCs/>
          <w:sz w:val="24"/>
          <w:szCs w:val="24"/>
        </w:rPr>
        <w:t>на</w:t>
      </w:r>
      <w:r w:rsidR="00F86750" w:rsidRPr="004E1630">
        <w:rPr>
          <w:bCs/>
          <w:sz w:val="24"/>
          <w:szCs w:val="24"/>
        </w:rPr>
        <w:t xml:space="preserve"> </w:t>
      </w:r>
      <w:r w:rsidRPr="004E1630">
        <w:rPr>
          <w:bCs/>
          <w:sz w:val="24"/>
          <w:szCs w:val="24"/>
        </w:rPr>
        <w:t>землях,</w:t>
      </w:r>
      <w:r w:rsidR="00F86750" w:rsidRPr="004E1630">
        <w:rPr>
          <w:bCs/>
          <w:sz w:val="24"/>
          <w:szCs w:val="24"/>
        </w:rPr>
        <w:t xml:space="preserve"> </w:t>
      </w:r>
      <w:r w:rsidRPr="004E1630">
        <w:rPr>
          <w:bCs/>
          <w:sz w:val="24"/>
          <w:szCs w:val="24"/>
        </w:rPr>
        <w:t>на</w:t>
      </w:r>
      <w:r w:rsidR="00F86750" w:rsidRPr="004E1630">
        <w:rPr>
          <w:bCs/>
          <w:sz w:val="24"/>
          <w:szCs w:val="24"/>
        </w:rPr>
        <w:t xml:space="preserve"> </w:t>
      </w:r>
      <w:r w:rsidRPr="004E1630">
        <w:rPr>
          <w:bCs/>
          <w:sz w:val="24"/>
          <w:szCs w:val="24"/>
        </w:rPr>
        <w:t>которые</w:t>
      </w:r>
      <w:r w:rsidR="00F86750" w:rsidRPr="004E1630">
        <w:rPr>
          <w:bCs/>
          <w:sz w:val="24"/>
          <w:szCs w:val="24"/>
        </w:rPr>
        <w:t xml:space="preserve"> </w:t>
      </w:r>
      <w:r w:rsidRPr="004E1630">
        <w:rPr>
          <w:bCs/>
          <w:sz w:val="24"/>
          <w:szCs w:val="24"/>
        </w:rPr>
        <w:t>действие</w:t>
      </w:r>
      <w:r w:rsidR="00F86750" w:rsidRPr="004E1630">
        <w:rPr>
          <w:bCs/>
          <w:sz w:val="24"/>
          <w:szCs w:val="24"/>
        </w:rPr>
        <w:t xml:space="preserve"> </w:t>
      </w:r>
      <w:hyperlink r:id="rId38" w:anchor="block_109" w:history="1">
        <w:r w:rsidRPr="004E1630">
          <w:rPr>
            <w:bCs/>
            <w:sz w:val="24"/>
            <w:szCs w:val="24"/>
          </w:rPr>
          <w:t>градостроительных</w:t>
        </w:r>
        <w:r w:rsidR="00F86750" w:rsidRPr="004E1630">
          <w:rPr>
            <w:bCs/>
            <w:sz w:val="24"/>
            <w:szCs w:val="24"/>
          </w:rPr>
          <w:t xml:space="preserve"> </w:t>
        </w:r>
        <w:r w:rsidRPr="004E1630">
          <w:rPr>
            <w:bCs/>
            <w:sz w:val="24"/>
            <w:szCs w:val="24"/>
          </w:rPr>
          <w:t>регламентов</w:t>
        </w:r>
      </w:hyperlink>
      <w:r w:rsidR="00F86750" w:rsidRPr="004E1630">
        <w:rPr>
          <w:bCs/>
          <w:sz w:val="24"/>
          <w:szCs w:val="24"/>
        </w:rPr>
        <w:t xml:space="preserve"> </w:t>
      </w:r>
      <w:r w:rsidRPr="004E1630">
        <w:rPr>
          <w:bCs/>
          <w:sz w:val="24"/>
          <w:szCs w:val="24"/>
        </w:rPr>
        <w:t>не</w:t>
      </w:r>
      <w:r w:rsidR="00F86750" w:rsidRPr="004E1630">
        <w:rPr>
          <w:bCs/>
          <w:sz w:val="24"/>
          <w:szCs w:val="24"/>
        </w:rPr>
        <w:t xml:space="preserve"> </w:t>
      </w:r>
      <w:r w:rsidRPr="004E1630">
        <w:rPr>
          <w:bCs/>
          <w:sz w:val="24"/>
          <w:szCs w:val="24"/>
        </w:rPr>
        <w:t>распространяется</w:t>
      </w:r>
      <w:r w:rsidR="00F86750" w:rsidRPr="004E1630">
        <w:rPr>
          <w:bCs/>
          <w:sz w:val="24"/>
          <w:szCs w:val="24"/>
        </w:rPr>
        <w:t xml:space="preserve"> </w:t>
      </w:r>
      <w:r w:rsidRPr="004E1630">
        <w:rPr>
          <w:bCs/>
          <w:sz w:val="24"/>
          <w:szCs w:val="24"/>
        </w:rPr>
        <w:t>или</w:t>
      </w:r>
      <w:r w:rsidR="00F86750" w:rsidRPr="004E1630">
        <w:rPr>
          <w:bCs/>
          <w:sz w:val="24"/>
          <w:szCs w:val="24"/>
        </w:rPr>
        <w:t xml:space="preserve"> </w:t>
      </w:r>
      <w:r w:rsidRPr="004E1630">
        <w:rPr>
          <w:bCs/>
          <w:sz w:val="24"/>
          <w:szCs w:val="24"/>
        </w:rPr>
        <w:t>для</w:t>
      </w:r>
      <w:r w:rsidR="00F86750" w:rsidRPr="004E1630">
        <w:rPr>
          <w:bCs/>
          <w:sz w:val="24"/>
          <w:szCs w:val="24"/>
        </w:rPr>
        <w:t xml:space="preserve"> </w:t>
      </w:r>
      <w:r w:rsidRPr="004E1630">
        <w:rPr>
          <w:bCs/>
          <w:sz w:val="24"/>
          <w:szCs w:val="24"/>
        </w:rPr>
        <w:t>которых</w:t>
      </w:r>
      <w:r w:rsidR="00F86750" w:rsidRPr="004E1630">
        <w:rPr>
          <w:bCs/>
          <w:sz w:val="24"/>
          <w:szCs w:val="24"/>
        </w:rPr>
        <w:t xml:space="preserve"> </w:t>
      </w:r>
      <w:r w:rsidRPr="004E1630">
        <w:rPr>
          <w:bCs/>
          <w:sz w:val="24"/>
          <w:szCs w:val="24"/>
        </w:rPr>
        <w:t>градостроительные</w:t>
      </w:r>
      <w:r w:rsidR="00F86750" w:rsidRPr="004E1630">
        <w:rPr>
          <w:bCs/>
          <w:sz w:val="24"/>
          <w:szCs w:val="24"/>
        </w:rPr>
        <w:t xml:space="preserve"> </w:t>
      </w:r>
      <w:r w:rsidRPr="004E1630">
        <w:rPr>
          <w:bCs/>
          <w:sz w:val="24"/>
          <w:szCs w:val="24"/>
        </w:rPr>
        <w:t>регламенты</w:t>
      </w:r>
      <w:r w:rsidR="00F86750" w:rsidRPr="004E1630">
        <w:rPr>
          <w:bCs/>
          <w:sz w:val="24"/>
          <w:szCs w:val="24"/>
        </w:rPr>
        <w:t xml:space="preserve"> </w:t>
      </w:r>
      <w:r w:rsidRPr="004E1630">
        <w:rPr>
          <w:bCs/>
          <w:sz w:val="24"/>
          <w:szCs w:val="24"/>
        </w:rPr>
        <w:t>не</w:t>
      </w:r>
      <w:r w:rsidR="00F86750" w:rsidRPr="004E1630">
        <w:rPr>
          <w:bCs/>
          <w:sz w:val="24"/>
          <w:szCs w:val="24"/>
        </w:rPr>
        <w:t xml:space="preserve"> </w:t>
      </w:r>
      <w:r w:rsidRPr="004E1630">
        <w:rPr>
          <w:bCs/>
          <w:sz w:val="24"/>
          <w:szCs w:val="24"/>
        </w:rPr>
        <w:t>устанавливаются,</w:t>
      </w:r>
      <w:r w:rsidR="00F86750" w:rsidRPr="004E1630">
        <w:rPr>
          <w:bCs/>
          <w:sz w:val="24"/>
          <w:szCs w:val="24"/>
        </w:rPr>
        <w:t xml:space="preserve"> </w:t>
      </w:r>
      <w:r w:rsidRPr="004E1630">
        <w:rPr>
          <w:bCs/>
          <w:sz w:val="24"/>
          <w:szCs w:val="24"/>
        </w:rPr>
        <w:t>на</w:t>
      </w:r>
      <w:r w:rsidR="00F86750" w:rsidRPr="004E1630">
        <w:rPr>
          <w:bCs/>
          <w:sz w:val="24"/>
          <w:szCs w:val="24"/>
        </w:rPr>
        <w:t xml:space="preserve"> </w:t>
      </w:r>
      <w:r w:rsidRPr="004E1630">
        <w:rPr>
          <w:bCs/>
          <w:sz w:val="24"/>
          <w:szCs w:val="24"/>
        </w:rPr>
        <w:t>другой</w:t>
      </w:r>
      <w:r w:rsidR="00F86750" w:rsidRPr="004E1630">
        <w:rPr>
          <w:bCs/>
          <w:sz w:val="24"/>
          <w:szCs w:val="24"/>
        </w:rPr>
        <w:t xml:space="preserve"> </w:t>
      </w:r>
      <w:r w:rsidRPr="004E1630">
        <w:rPr>
          <w:bCs/>
          <w:sz w:val="24"/>
          <w:szCs w:val="24"/>
        </w:rPr>
        <w:t>вид</w:t>
      </w:r>
      <w:r w:rsidR="00F86750" w:rsidRPr="004E1630">
        <w:rPr>
          <w:bCs/>
          <w:sz w:val="24"/>
          <w:szCs w:val="24"/>
        </w:rPr>
        <w:t xml:space="preserve"> </w:t>
      </w:r>
      <w:r w:rsidRPr="004E1630">
        <w:rPr>
          <w:bCs/>
          <w:sz w:val="24"/>
          <w:szCs w:val="24"/>
        </w:rPr>
        <w:t>такого</w:t>
      </w:r>
      <w:r w:rsidR="00F86750" w:rsidRPr="004E1630">
        <w:rPr>
          <w:bCs/>
          <w:sz w:val="24"/>
          <w:szCs w:val="24"/>
        </w:rPr>
        <w:t xml:space="preserve"> </w:t>
      </w:r>
      <w:r w:rsidRPr="004E1630">
        <w:rPr>
          <w:bCs/>
          <w:sz w:val="24"/>
          <w:szCs w:val="24"/>
        </w:rPr>
        <w:t>использования</w:t>
      </w:r>
      <w:r w:rsidR="00F86750" w:rsidRPr="004E1630">
        <w:rPr>
          <w:bCs/>
          <w:sz w:val="24"/>
          <w:szCs w:val="24"/>
        </w:rPr>
        <w:t xml:space="preserve"> </w:t>
      </w:r>
      <w:r w:rsidRPr="004E1630">
        <w:rPr>
          <w:bCs/>
          <w:sz w:val="24"/>
          <w:szCs w:val="24"/>
        </w:rPr>
        <w:t>принимаются</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соответствии</w:t>
      </w:r>
      <w:r w:rsidR="00F86750" w:rsidRPr="004E1630">
        <w:rPr>
          <w:bCs/>
          <w:sz w:val="24"/>
          <w:szCs w:val="24"/>
        </w:rPr>
        <w:t xml:space="preserve"> </w:t>
      </w:r>
      <w:r w:rsidRPr="004E1630">
        <w:rPr>
          <w:bCs/>
          <w:sz w:val="24"/>
          <w:szCs w:val="24"/>
        </w:rPr>
        <w:t>с</w:t>
      </w:r>
      <w:r w:rsidR="00F86750" w:rsidRPr="004E1630">
        <w:rPr>
          <w:bCs/>
          <w:sz w:val="24"/>
          <w:szCs w:val="24"/>
        </w:rPr>
        <w:t xml:space="preserve"> </w:t>
      </w:r>
      <w:r w:rsidRPr="004E1630">
        <w:rPr>
          <w:bCs/>
          <w:sz w:val="24"/>
          <w:szCs w:val="24"/>
        </w:rPr>
        <w:t>федеральными</w:t>
      </w:r>
      <w:r w:rsidR="00F86750" w:rsidRPr="004E1630">
        <w:rPr>
          <w:bCs/>
          <w:sz w:val="24"/>
          <w:szCs w:val="24"/>
        </w:rPr>
        <w:t xml:space="preserve"> </w:t>
      </w:r>
      <w:r w:rsidRPr="004E1630">
        <w:rPr>
          <w:bCs/>
          <w:sz w:val="24"/>
          <w:szCs w:val="24"/>
        </w:rPr>
        <w:t>законами.</w:t>
      </w:r>
    </w:p>
    <w:p w:rsidR="002021B7" w:rsidRPr="004E1630" w:rsidRDefault="002021B7" w:rsidP="0028053E">
      <w:pPr>
        <w:ind w:firstLine="709"/>
        <w:jc w:val="both"/>
        <w:rPr>
          <w:bCs/>
          <w:sz w:val="24"/>
          <w:szCs w:val="24"/>
        </w:rPr>
      </w:pPr>
      <w:r w:rsidRPr="004E1630">
        <w:rPr>
          <w:bCs/>
          <w:sz w:val="24"/>
          <w:szCs w:val="24"/>
        </w:rPr>
        <w:t>6.</w:t>
      </w:r>
      <w:r w:rsidR="00F86750" w:rsidRPr="004E1630">
        <w:rPr>
          <w:bCs/>
          <w:sz w:val="24"/>
          <w:szCs w:val="24"/>
        </w:rPr>
        <w:t xml:space="preserve"> </w:t>
      </w:r>
      <w:r w:rsidRPr="004E1630">
        <w:rPr>
          <w:bCs/>
          <w:sz w:val="24"/>
          <w:szCs w:val="24"/>
        </w:rPr>
        <w:t>Предоставление</w:t>
      </w:r>
      <w:r w:rsidR="00F86750" w:rsidRPr="004E1630">
        <w:rPr>
          <w:bCs/>
          <w:sz w:val="24"/>
          <w:szCs w:val="24"/>
        </w:rPr>
        <w:t xml:space="preserve"> </w:t>
      </w:r>
      <w:r w:rsidRPr="004E1630">
        <w:rPr>
          <w:bCs/>
          <w:sz w:val="24"/>
          <w:szCs w:val="24"/>
        </w:rPr>
        <w:t>разрешения</w:t>
      </w:r>
      <w:r w:rsidR="00F86750" w:rsidRPr="004E1630">
        <w:rPr>
          <w:bCs/>
          <w:sz w:val="24"/>
          <w:szCs w:val="24"/>
        </w:rPr>
        <w:t xml:space="preserve"> </w:t>
      </w:r>
      <w:r w:rsidRPr="004E1630">
        <w:rPr>
          <w:bCs/>
          <w:sz w:val="24"/>
          <w:szCs w:val="24"/>
        </w:rPr>
        <w:t>на</w:t>
      </w:r>
      <w:r w:rsidR="00F86750" w:rsidRPr="004E1630">
        <w:rPr>
          <w:bCs/>
          <w:sz w:val="24"/>
          <w:szCs w:val="24"/>
        </w:rPr>
        <w:t xml:space="preserve"> </w:t>
      </w:r>
      <w:r w:rsidRPr="004E1630">
        <w:rPr>
          <w:bCs/>
          <w:sz w:val="24"/>
          <w:szCs w:val="24"/>
        </w:rPr>
        <w:t>условно</w:t>
      </w:r>
      <w:r w:rsidR="00F86750" w:rsidRPr="004E1630">
        <w:rPr>
          <w:bCs/>
          <w:sz w:val="24"/>
          <w:szCs w:val="24"/>
        </w:rPr>
        <w:t xml:space="preserve"> </w:t>
      </w:r>
      <w:r w:rsidRPr="004E1630">
        <w:rPr>
          <w:bCs/>
          <w:sz w:val="24"/>
          <w:szCs w:val="24"/>
        </w:rPr>
        <w:t>разрешенный</w:t>
      </w:r>
      <w:r w:rsidR="00F86750" w:rsidRPr="004E1630">
        <w:rPr>
          <w:bCs/>
          <w:sz w:val="24"/>
          <w:szCs w:val="24"/>
        </w:rPr>
        <w:t xml:space="preserve"> </w:t>
      </w:r>
      <w:r w:rsidRPr="004E1630">
        <w:rPr>
          <w:bCs/>
          <w:sz w:val="24"/>
          <w:szCs w:val="24"/>
        </w:rPr>
        <w:t>вид</w:t>
      </w:r>
      <w:r w:rsidR="00F86750" w:rsidRPr="004E1630">
        <w:rPr>
          <w:bCs/>
          <w:sz w:val="24"/>
          <w:szCs w:val="24"/>
        </w:rPr>
        <w:t xml:space="preserve"> </w:t>
      </w:r>
      <w:r w:rsidRPr="004E1630">
        <w:rPr>
          <w:bCs/>
          <w:sz w:val="24"/>
          <w:szCs w:val="24"/>
        </w:rPr>
        <w:t>использования</w:t>
      </w:r>
      <w:r w:rsidR="00F86750" w:rsidRPr="004E1630">
        <w:rPr>
          <w:bCs/>
          <w:sz w:val="24"/>
          <w:szCs w:val="24"/>
        </w:rPr>
        <w:t xml:space="preserve"> </w:t>
      </w:r>
      <w:r w:rsidRPr="004E1630">
        <w:rPr>
          <w:bCs/>
          <w:sz w:val="24"/>
          <w:szCs w:val="24"/>
        </w:rPr>
        <w:t>земельного</w:t>
      </w:r>
      <w:r w:rsidR="00F86750" w:rsidRPr="004E1630">
        <w:rPr>
          <w:bCs/>
          <w:sz w:val="24"/>
          <w:szCs w:val="24"/>
        </w:rPr>
        <w:t xml:space="preserve"> </w:t>
      </w:r>
      <w:r w:rsidRPr="004E1630">
        <w:rPr>
          <w:bCs/>
          <w:sz w:val="24"/>
          <w:szCs w:val="24"/>
        </w:rPr>
        <w:t>участка</w:t>
      </w:r>
      <w:r w:rsidR="00F86750" w:rsidRPr="004E1630">
        <w:rPr>
          <w:bCs/>
          <w:sz w:val="24"/>
          <w:szCs w:val="24"/>
        </w:rPr>
        <w:t xml:space="preserve"> </w:t>
      </w:r>
      <w:r w:rsidRPr="004E1630">
        <w:rPr>
          <w:bCs/>
          <w:sz w:val="24"/>
          <w:szCs w:val="24"/>
        </w:rPr>
        <w:t>или</w:t>
      </w:r>
      <w:r w:rsidR="00F86750" w:rsidRPr="004E1630">
        <w:rPr>
          <w:bCs/>
          <w:sz w:val="24"/>
          <w:szCs w:val="24"/>
        </w:rPr>
        <w:t xml:space="preserve"> </w:t>
      </w:r>
      <w:r w:rsidRPr="004E1630">
        <w:rPr>
          <w:bCs/>
          <w:sz w:val="24"/>
          <w:szCs w:val="24"/>
        </w:rPr>
        <w:t>объекта</w:t>
      </w:r>
      <w:r w:rsidR="00F86750" w:rsidRPr="004E1630">
        <w:rPr>
          <w:bCs/>
          <w:sz w:val="24"/>
          <w:szCs w:val="24"/>
        </w:rPr>
        <w:t xml:space="preserve"> </w:t>
      </w:r>
      <w:r w:rsidRPr="004E1630">
        <w:rPr>
          <w:bCs/>
          <w:sz w:val="24"/>
          <w:szCs w:val="24"/>
        </w:rPr>
        <w:t>капитального</w:t>
      </w:r>
      <w:r w:rsidR="00F86750" w:rsidRPr="004E1630">
        <w:rPr>
          <w:bCs/>
          <w:sz w:val="24"/>
          <w:szCs w:val="24"/>
        </w:rPr>
        <w:t xml:space="preserve"> </w:t>
      </w:r>
      <w:r w:rsidRPr="004E1630">
        <w:rPr>
          <w:bCs/>
          <w:sz w:val="24"/>
          <w:szCs w:val="24"/>
        </w:rPr>
        <w:t>строительства</w:t>
      </w:r>
      <w:r w:rsidR="00F86750" w:rsidRPr="004E1630">
        <w:rPr>
          <w:bCs/>
          <w:sz w:val="24"/>
          <w:szCs w:val="24"/>
        </w:rPr>
        <w:t xml:space="preserve"> </w:t>
      </w:r>
      <w:r w:rsidRPr="004E1630">
        <w:rPr>
          <w:bCs/>
          <w:sz w:val="24"/>
          <w:szCs w:val="24"/>
        </w:rPr>
        <w:t>осуществляется</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порядке,</w:t>
      </w:r>
      <w:r w:rsidR="00F86750" w:rsidRPr="004E1630">
        <w:rPr>
          <w:bCs/>
          <w:sz w:val="24"/>
          <w:szCs w:val="24"/>
        </w:rPr>
        <w:t xml:space="preserve"> </w:t>
      </w:r>
      <w:r w:rsidRPr="004E1630">
        <w:rPr>
          <w:bCs/>
          <w:sz w:val="24"/>
          <w:szCs w:val="24"/>
        </w:rPr>
        <w:t>предусмотренном</w:t>
      </w:r>
      <w:r w:rsidR="00F86750" w:rsidRPr="004E1630">
        <w:rPr>
          <w:bCs/>
          <w:sz w:val="24"/>
          <w:szCs w:val="24"/>
        </w:rPr>
        <w:t xml:space="preserve"> </w:t>
      </w:r>
      <w:hyperlink r:id="rId39" w:anchor="block_39" w:history="1">
        <w:r w:rsidRPr="004E1630">
          <w:rPr>
            <w:bCs/>
            <w:sz w:val="24"/>
            <w:szCs w:val="24"/>
          </w:rPr>
          <w:t>статьей</w:t>
        </w:r>
        <w:r w:rsidR="00F86750" w:rsidRPr="004E1630">
          <w:rPr>
            <w:bCs/>
            <w:sz w:val="24"/>
            <w:szCs w:val="24"/>
          </w:rPr>
          <w:t xml:space="preserve"> </w:t>
        </w:r>
        <w:r w:rsidRPr="004E1630">
          <w:rPr>
            <w:bCs/>
            <w:sz w:val="24"/>
            <w:szCs w:val="24"/>
          </w:rPr>
          <w:t>39</w:t>
        </w:r>
      </w:hyperlink>
      <w:r w:rsidR="00F86750" w:rsidRPr="004E1630">
        <w:rPr>
          <w:bCs/>
          <w:sz w:val="24"/>
          <w:szCs w:val="24"/>
        </w:rPr>
        <w:t xml:space="preserve"> </w:t>
      </w:r>
      <w:r w:rsidRPr="004E1630">
        <w:rPr>
          <w:bCs/>
          <w:sz w:val="24"/>
          <w:szCs w:val="24"/>
        </w:rPr>
        <w:t>Градостроительного</w:t>
      </w:r>
      <w:r w:rsidR="00F86750" w:rsidRPr="004E1630">
        <w:rPr>
          <w:bCs/>
          <w:sz w:val="24"/>
          <w:szCs w:val="24"/>
        </w:rPr>
        <w:t xml:space="preserve"> </w:t>
      </w:r>
      <w:r w:rsidRPr="004E1630">
        <w:rPr>
          <w:bCs/>
          <w:sz w:val="24"/>
          <w:szCs w:val="24"/>
        </w:rPr>
        <w:t>Кодекса.</w:t>
      </w:r>
    </w:p>
    <w:p w:rsidR="002021B7" w:rsidRPr="004E1630" w:rsidRDefault="002021B7" w:rsidP="0028053E">
      <w:pPr>
        <w:ind w:firstLine="709"/>
        <w:jc w:val="both"/>
        <w:rPr>
          <w:bCs/>
          <w:sz w:val="24"/>
          <w:szCs w:val="24"/>
        </w:rPr>
      </w:pPr>
      <w:r w:rsidRPr="004E1630">
        <w:rPr>
          <w:bCs/>
          <w:sz w:val="24"/>
          <w:szCs w:val="24"/>
        </w:rPr>
        <w:t>7.</w:t>
      </w:r>
      <w:r w:rsidR="00F86750" w:rsidRPr="004E1630">
        <w:rPr>
          <w:bCs/>
          <w:sz w:val="24"/>
          <w:szCs w:val="24"/>
        </w:rPr>
        <w:t xml:space="preserve"> </w:t>
      </w:r>
      <w:r w:rsidRPr="004E1630">
        <w:rPr>
          <w:bCs/>
          <w:sz w:val="24"/>
          <w:szCs w:val="24"/>
        </w:rPr>
        <w:t>Физическое</w:t>
      </w:r>
      <w:r w:rsidR="00F86750" w:rsidRPr="004E1630">
        <w:rPr>
          <w:bCs/>
          <w:sz w:val="24"/>
          <w:szCs w:val="24"/>
        </w:rPr>
        <w:t xml:space="preserve"> </w:t>
      </w:r>
      <w:r w:rsidRPr="004E1630">
        <w:rPr>
          <w:bCs/>
          <w:sz w:val="24"/>
          <w:szCs w:val="24"/>
        </w:rPr>
        <w:t>или</w:t>
      </w:r>
      <w:r w:rsidR="00F86750" w:rsidRPr="004E1630">
        <w:rPr>
          <w:bCs/>
          <w:sz w:val="24"/>
          <w:szCs w:val="24"/>
        </w:rPr>
        <w:t xml:space="preserve"> </w:t>
      </w:r>
      <w:r w:rsidRPr="004E1630">
        <w:rPr>
          <w:bCs/>
          <w:sz w:val="24"/>
          <w:szCs w:val="24"/>
        </w:rPr>
        <w:t>юридическое</w:t>
      </w:r>
      <w:r w:rsidR="00F86750" w:rsidRPr="004E1630">
        <w:rPr>
          <w:bCs/>
          <w:sz w:val="24"/>
          <w:szCs w:val="24"/>
        </w:rPr>
        <w:t xml:space="preserve"> </w:t>
      </w:r>
      <w:r w:rsidRPr="004E1630">
        <w:rPr>
          <w:bCs/>
          <w:sz w:val="24"/>
          <w:szCs w:val="24"/>
        </w:rPr>
        <w:t>лицо</w:t>
      </w:r>
      <w:r w:rsidR="00F86750" w:rsidRPr="004E1630">
        <w:rPr>
          <w:bCs/>
          <w:sz w:val="24"/>
          <w:szCs w:val="24"/>
        </w:rPr>
        <w:t xml:space="preserve"> </w:t>
      </w:r>
      <w:r w:rsidRPr="004E1630">
        <w:rPr>
          <w:bCs/>
          <w:sz w:val="24"/>
          <w:szCs w:val="24"/>
        </w:rPr>
        <w:t>вправе</w:t>
      </w:r>
      <w:r w:rsidR="00F86750" w:rsidRPr="004E1630">
        <w:rPr>
          <w:bCs/>
          <w:sz w:val="24"/>
          <w:szCs w:val="24"/>
        </w:rPr>
        <w:t xml:space="preserve"> </w:t>
      </w:r>
      <w:r w:rsidRPr="004E1630">
        <w:rPr>
          <w:bCs/>
          <w:sz w:val="24"/>
          <w:szCs w:val="24"/>
        </w:rPr>
        <w:t>оспорить</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суде</w:t>
      </w:r>
      <w:r w:rsidR="00F86750" w:rsidRPr="004E1630">
        <w:rPr>
          <w:bCs/>
          <w:sz w:val="24"/>
          <w:szCs w:val="24"/>
        </w:rPr>
        <w:t xml:space="preserve"> </w:t>
      </w:r>
      <w:r w:rsidRPr="004E1630">
        <w:rPr>
          <w:bCs/>
          <w:sz w:val="24"/>
          <w:szCs w:val="24"/>
        </w:rPr>
        <w:t>решение</w:t>
      </w:r>
      <w:r w:rsidR="00F86750" w:rsidRPr="004E1630">
        <w:rPr>
          <w:bCs/>
          <w:sz w:val="24"/>
          <w:szCs w:val="24"/>
        </w:rPr>
        <w:t xml:space="preserve"> </w:t>
      </w:r>
      <w:r w:rsidRPr="004E1630">
        <w:rPr>
          <w:bCs/>
          <w:sz w:val="24"/>
          <w:szCs w:val="24"/>
        </w:rPr>
        <w:t>о</w:t>
      </w:r>
      <w:r w:rsidR="00F86750" w:rsidRPr="004E1630">
        <w:rPr>
          <w:bCs/>
          <w:sz w:val="24"/>
          <w:szCs w:val="24"/>
        </w:rPr>
        <w:t xml:space="preserve"> </w:t>
      </w:r>
      <w:r w:rsidRPr="004E1630">
        <w:rPr>
          <w:bCs/>
          <w:sz w:val="24"/>
          <w:szCs w:val="24"/>
        </w:rPr>
        <w:t>предоставлении</w:t>
      </w:r>
      <w:r w:rsidR="00F86750" w:rsidRPr="004E1630">
        <w:rPr>
          <w:bCs/>
          <w:sz w:val="24"/>
          <w:szCs w:val="24"/>
        </w:rPr>
        <w:t xml:space="preserve"> </w:t>
      </w:r>
      <w:r w:rsidRPr="004E1630">
        <w:rPr>
          <w:bCs/>
          <w:sz w:val="24"/>
          <w:szCs w:val="24"/>
        </w:rPr>
        <w:t>разрешения</w:t>
      </w:r>
      <w:r w:rsidR="00F86750" w:rsidRPr="004E1630">
        <w:rPr>
          <w:bCs/>
          <w:sz w:val="24"/>
          <w:szCs w:val="24"/>
        </w:rPr>
        <w:t xml:space="preserve"> </w:t>
      </w:r>
      <w:r w:rsidRPr="004E1630">
        <w:rPr>
          <w:bCs/>
          <w:sz w:val="24"/>
          <w:szCs w:val="24"/>
        </w:rPr>
        <w:t>на</w:t>
      </w:r>
      <w:r w:rsidR="00F86750" w:rsidRPr="004E1630">
        <w:rPr>
          <w:bCs/>
          <w:sz w:val="24"/>
          <w:szCs w:val="24"/>
        </w:rPr>
        <w:t xml:space="preserve"> </w:t>
      </w:r>
      <w:r w:rsidRPr="004E1630">
        <w:rPr>
          <w:bCs/>
          <w:sz w:val="24"/>
          <w:szCs w:val="24"/>
        </w:rPr>
        <w:t>условно</w:t>
      </w:r>
      <w:r w:rsidR="00F86750" w:rsidRPr="004E1630">
        <w:rPr>
          <w:bCs/>
          <w:sz w:val="24"/>
          <w:szCs w:val="24"/>
        </w:rPr>
        <w:t xml:space="preserve"> </w:t>
      </w:r>
      <w:r w:rsidRPr="004E1630">
        <w:rPr>
          <w:bCs/>
          <w:sz w:val="24"/>
          <w:szCs w:val="24"/>
        </w:rPr>
        <w:t>разрешенный</w:t>
      </w:r>
      <w:r w:rsidR="00F86750" w:rsidRPr="004E1630">
        <w:rPr>
          <w:bCs/>
          <w:sz w:val="24"/>
          <w:szCs w:val="24"/>
        </w:rPr>
        <w:t xml:space="preserve"> </w:t>
      </w:r>
      <w:r w:rsidRPr="004E1630">
        <w:rPr>
          <w:bCs/>
          <w:sz w:val="24"/>
          <w:szCs w:val="24"/>
        </w:rPr>
        <w:t>вид</w:t>
      </w:r>
      <w:r w:rsidR="00F86750" w:rsidRPr="004E1630">
        <w:rPr>
          <w:bCs/>
          <w:sz w:val="24"/>
          <w:szCs w:val="24"/>
        </w:rPr>
        <w:t xml:space="preserve"> </w:t>
      </w:r>
      <w:r w:rsidRPr="004E1630">
        <w:rPr>
          <w:bCs/>
          <w:sz w:val="24"/>
          <w:szCs w:val="24"/>
        </w:rPr>
        <w:t>использования</w:t>
      </w:r>
      <w:r w:rsidR="00F86750" w:rsidRPr="004E1630">
        <w:rPr>
          <w:bCs/>
          <w:sz w:val="24"/>
          <w:szCs w:val="24"/>
        </w:rPr>
        <w:t xml:space="preserve"> </w:t>
      </w:r>
      <w:r w:rsidRPr="004E1630">
        <w:rPr>
          <w:bCs/>
          <w:sz w:val="24"/>
          <w:szCs w:val="24"/>
        </w:rPr>
        <w:t>земельного</w:t>
      </w:r>
      <w:r w:rsidR="00F86750" w:rsidRPr="004E1630">
        <w:rPr>
          <w:bCs/>
          <w:sz w:val="24"/>
          <w:szCs w:val="24"/>
        </w:rPr>
        <w:t xml:space="preserve"> </w:t>
      </w:r>
      <w:r w:rsidRPr="004E1630">
        <w:rPr>
          <w:bCs/>
          <w:sz w:val="24"/>
          <w:szCs w:val="24"/>
        </w:rPr>
        <w:t>участка</w:t>
      </w:r>
      <w:r w:rsidR="00F86750" w:rsidRPr="004E1630">
        <w:rPr>
          <w:bCs/>
          <w:sz w:val="24"/>
          <w:szCs w:val="24"/>
        </w:rPr>
        <w:t xml:space="preserve"> </w:t>
      </w:r>
      <w:r w:rsidRPr="004E1630">
        <w:rPr>
          <w:bCs/>
          <w:sz w:val="24"/>
          <w:szCs w:val="24"/>
        </w:rPr>
        <w:t>или</w:t>
      </w:r>
      <w:r w:rsidR="00F86750" w:rsidRPr="004E1630">
        <w:rPr>
          <w:bCs/>
          <w:sz w:val="24"/>
          <w:szCs w:val="24"/>
        </w:rPr>
        <w:t xml:space="preserve"> </w:t>
      </w:r>
      <w:r w:rsidRPr="004E1630">
        <w:rPr>
          <w:bCs/>
          <w:sz w:val="24"/>
          <w:szCs w:val="24"/>
        </w:rPr>
        <w:t>объекта</w:t>
      </w:r>
      <w:r w:rsidR="00F86750" w:rsidRPr="004E1630">
        <w:rPr>
          <w:bCs/>
          <w:sz w:val="24"/>
          <w:szCs w:val="24"/>
        </w:rPr>
        <w:t xml:space="preserve"> </w:t>
      </w:r>
      <w:r w:rsidRPr="004E1630">
        <w:rPr>
          <w:bCs/>
          <w:sz w:val="24"/>
          <w:szCs w:val="24"/>
        </w:rPr>
        <w:t>капитального</w:t>
      </w:r>
      <w:r w:rsidR="00F86750" w:rsidRPr="004E1630">
        <w:rPr>
          <w:bCs/>
          <w:sz w:val="24"/>
          <w:szCs w:val="24"/>
        </w:rPr>
        <w:t xml:space="preserve"> </w:t>
      </w:r>
      <w:hyperlink r:id="rId40" w:anchor="block_1013" w:history="1">
        <w:r w:rsidRPr="004E1630">
          <w:rPr>
            <w:bCs/>
            <w:sz w:val="24"/>
            <w:szCs w:val="24"/>
          </w:rPr>
          <w:t>строительства</w:t>
        </w:r>
      </w:hyperlink>
      <w:r w:rsidR="00F86750" w:rsidRPr="004E1630">
        <w:rPr>
          <w:bCs/>
          <w:sz w:val="24"/>
          <w:szCs w:val="24"/>
        </w:rPr>
        <w:t xml:space="preserve"> </w:t>
      </w:r>
      <w:r w:rsidRPr="004E1630">
        <w:rPr>
          <w:bCs/>
          <w:sz w:val="24"/>
          <w:szCs w:val="24"/>
        </w:rPr>
        <w:t>либо</w:t>
      </w:r>
      <w:r w:rsidR="00F86750" w:rsidRPr="004E1630">
        <w:rPr>
          <w:bCs/>
          <w:sz w:val="24"/>
          <w:szCs w:val="24"/>
        </w:rPr>
        <w:t xml:space="preserve"> </w:t>
      </w:r>
      <w:r w:rsidRPr="004E1630">
        <w:rPr>
          <w:bCs/>
          <w:sz w:val="24"/>
          <w:szCs w:val="24"/>
        </w:rPr>
        <w:t>об</w:t>
      </w:r>
      <w:r w:rsidR="00F86750" w:rsidRPr="004E1630">
        <w:rPr>
          <w:bCs/>
          <w:sz w:val="24"/>
          <w:szCs w:val="24"/>
        </w:rPr>
        <w:t xml:space="preserve"> </w:t>
      </w:r>
      <w:r w:rsidRPr="004E1630">
        <w:rPr>
          <w:bCs/>
          <w:sz w:val="24"/>
          <w:szCs w:val="24"/>
        </w:rPr>
        <w:t>отказе</w:t>
      </w:r>
      <w:r w:rsidR="00F86750" w:rsidRPr="004E1630">
        <w:rPr>
          <w:bCs/>
          <w:sz w:val="24"/>
          <w:szCs w:val="24"/>
        </w:rPr>
        <w:t xml:space="preserve"> </w:t>
      </w:r>
      <w:r w:rsidRPr="004E1630">
        <w:rPr>
          <w:bCs/>
          <w:sz w:val="24"/>
          <w:szCs w:val="24"/>
        </w:rPr>
        <w:t>в</w:t>
      </w:r>
      <w:r w:rsidR="00F86750" w:rsidRPr="004E1630">
        <w:rPr>
          <w:bCs/>
          <w:sz w:val="24"/>
          <w:szCs w:val="24"/>
        </w:rPr>
        <w:t xml:space="preserve"> </w:t>
      </w:r>
      <w:r w:rsidRPr="004E1630">
        <w:rPr>
          <w:bCs/>
          <w:sz w:val="24"/>
          <w:szCs w:val="24"/>
        </w:rPr>
        <w:t>предоставлении</w:t>
      </w:r>
      <w:r w:rsidR="00F86750" w:rsidRPr="004E1630">
        <w:rPr>
          <w:bCs/>
          <w:sz w:val="24"/>
          <w:szCs w:val="24"/>
        </w:rPr>
        <w:t xml:space="preserve"> </w:t>
      </w:r>
      <w:r w:rsidRPr="004E1630">
        <w:rPr>
          <w:bCs/>
          <w:sz w:val="24"/>
          <w:szCs w:val="24"/>
        </w:rPr>
        <w:t>такого</w:t>
      </w:r>
      <w:r w:rsidR="00F86750" w:rsidRPr="004E1630">
        <w:rPr>
          <w:bCs/>
          <w:sz w:val="24"/>
          <w:szCs w:val="24"/>
        </w:rPr>
        <w:t xml:space="preserve"> </w:t>
      </w:r>
      <w:r w:rsidRPr="004E1630">
        <w:rPr>
          <w:bCs/>
          <w:sz w:val="24"/>
          <w:szCs w:val="24"/>
        </w:rPr>
        <w:t>разрешения.</w:t>
      </w:r>
    </w:p>
    <w:p w:rsidR="002021B7" w:rsidRPr="004E1630" w:rsidRDefault="002021B7" w:rsidP="0028053E">
      <w:pPr>
        <w:shd w:val="clear" w:color="auto" w:fill="FFFFFF"/>
        <w:jc w:val="both"/>
        <w:rPr>
          <w:sz w:val="24"/>
          <w:szCs w:val="24"/>
        </w:rPr>
      </w:pPr>
    </w:p>
    <w:p w:rsidR="002021B7" w:rsidRPr="004E1630" w:rsidRDefault="002021B7" w:rsidP="0028053E">
      <w:pPr>
        <w:ind w:firstLine="709"/>
        <w:jc w:val="both"/>
        <w:outlineLvl w:val="2"/>
        <w:rPr>
          <w:b/>
          <w:iCs/>
          <w:sz w:val="24"/>
          <w:szCs w:val="24"/>
        </w:rPr>
      </w:pPr>
      <w:bookmarkStart w:id="54" w:name="_Toc433729367"/>
      <w:r w:rsidRPr="004E1630">
        <w:rPr>
          <w:b/>
          <w:iCs/>
          <w:sz w:val="24"/>
          <w:szCs w:val="24"/>
        </w:rPr>
        <w:t>Статья</w:t>
      </w:r>
      <w:r w:rsidR="00F86750" w:rsidRPr="004E1630">
        <w:rPr>
          <w:b/>
          <w:iCs/>
          <w:sz w:val="24"/>
          <w:szCs w:val="24"/>
        </w:rPr>
        <w:t xml:space="preserve"> </w:t>
      </w:r>
      <w:r w:rsidRPr="004E1630">
        <w:rPr>
          <w:b/>
          <w:iCs/>
          <w:sz w:val="24"/>
          <w:szCs w:val="24"/>
        </w:rPr>
        <w:t>13.</w:t>
      </w:r>
      <w:r w:rsidR="00F86750" w:rsidRPr="004E1630">
        <w:rPr>
          <w:b/>
          <w:iCs/>
          <w:sz w:val="24"/>
          <w:szCs w:val="24"/>
        </w:rPr>
        <w:t xml:space="preserve"> </w:t>
      </w:r>
      <w:r w:rsidRPr="004E1630">
        <w:rPr>
          <w:b/>
          <w:iCs/>
          <w:sz w:val="24"/>
          <w:szCs w:val="24"/>
        </w:rPr>
        <w:t>Приведение</w:t>
      </w:r>
      <w:r w:rsidR="00F86750" w:rsidRPr="004E1630">
        <w:rPr>
          <w:b/>
          <w:iCs/>
          <w:sz w:val="24"/>
          <w:szCs w:val="24"/>
        </w:rPr>
        <w:t xml:space="preserve"> </w:t>
      </w:r>
      <w:r w:rsidRPr="004E1630">
        <w:rPr>
          <w:b/>
          <w:iCs/>
          <w:sz w:val="24"/>
          <w:szCs w:val="24"/>
        </w:rPr>
        <w:t>ранее</w:t>
      </w:r>
      <w:r w:rsidR="00F86750" w:rsidRPr="004E1630">
        <w:rPr>
          <w:b/>
          <w:iCs/>
          <w:sz w:val="24"/>
          <w:szCs w:val="24"/>
        </w:rPr>
        <w:t xml:space="preserve"> </w:t>
      </w:r>
      <w:r w:rsidRPr="004E1630">
        <w:rPr>
          <w:b/>
          <w:iCs/>
          <w:sz w:val="24"/>
          <w:szCs w:val="24"/>
        </w:rPr>
        <w:t>установленных</w:t>
      </w:r>
      <w:r w:rsidR="00F86750" w:rsidRPr="004E1630">
        <w:rPr>
          <w:b/>
          <w:iCs/>
          <w:sz w:val="24"/>
          <w:szCs w:val="24"/>
        </w:rPr>
        <w:t xml:space="preserve"> </w:t>
      </w:r>
      <w:r w:rsidRPr="004E1630">
        <w:rPr>
          <w:b/>
          <w:iCs/>
          <w:sz w:val="24"/>
          <w:szCs w:val="24"/>
        </w:rPr>
        <w:t>видов</w:t>
      </w:r>
      <w:r w:rsidR="00F86750" w:rsidRPr="004E1630">
        <w:rPr>
          <w:b/>
          <w:iCs/>
          <w:sz w:val="24"/>
          <w:szCs w:val="24"/>
        </w:rPr>
        <w:t xml:space="preserve"> </w:t>
      </w:r>
      <w:r w:rsidRPr="004E1630">
        <w:rPr>
          <w:b/>
          <w:iCs/>
          <w:sz w:val="24"/>
          <w:szCs w:val="24"/>
        </w:rPr>
        <w:t>разрешенного</w:t>
      </w:r>
      <w:r w:rsidR="00F86750" w:rsidRPr="004E1630">
        <w:rPr>
          <w:b/>
          <w:iCs/>
          <w:sz w:val="24"/>
          <w:szCs w:val="24"/>
        </w:rPr>
        <w:t xml:space="preserve"> </w:t>
      </w:r>
      <w:r w:rsidRPr="004E1630">
        <w:rPr>
          <w:b/>
          <w:iCs/>
          <w:sz w:val="24"/>
          <w:szCs w:val="24"/>
        </w:rPr>
        <w:t>использования</w:t>
      </w:r>
      <w:r w:rsidR="00F86750" w:rsidRPr="004E1630">
        <w:rPr>
          <w:b/>
          <w:iCs/>
          <w:sz w:val="24"/>
          <w:szCs w:val="24"/>
        </w:rPr>
        <w:t xml:space="preserve"> </w:t>
      </w:r>
      <w:r w:rsidRPr="004E1630">
        <w:rPr>
          <w:b/>
          <w:iCs/>
          <w:sz w:val="24"/>
          <w:szCs w:val="24"/>
        </w:rPr>
        <w:t>земельных</w:t>
      </w:r>
      <w:r w:rsidR="00F86750" w:rsidRPr="004E1630">
        <w:rPr>
          <w:b/>
          <w:iCs/>
          <w:sz w:val="24"/>
          <w:szCs w:val="24"/>
        </w:rPr>
        <w:t xml:space="preserve"> </w:t>
      </w:r>
      <w:r w:rsidRPr="004E1630">
        <w:rPr>
          <w:b/>
          <w:iCs/>
          <w:sz w:val="24"/>
          <w:szCs w:val="24"/>
        </w:rPr>
        <w:t>участков</w:t>
      </w:r>
      <w:r w:rsidR="00F86750" w:rsidRPr="004E1630">
        <w:rPr>
          <w:b/>
          <w:iCs/>
          <w:sz w:val="24"/>
          <w:szCs w:val="24"/>
        </w:rPr>
        <w:t xml:space="preserve"> </w:t>
      </w:r>
      <w:r w:rsidRPr="004E1630">
        <w:rPr>
          <w:b/>
          <w:iCs/>
          <w:sz w:val="24"/>
          <w:szCs w:val="24"/>
        </w:rPr>
        <w:t>в</w:t>
      </w:r>
      <w:r w:rsidR="00F86750" w:rsidRPr="004E1630">
        <w:rPr>
          <w:b/>
          <w:iCs/>
          <w:sz w:val="24"/>
          <w:szCs w:val="24"/>
        </w:rPr>
        <w:t xml:space="preserve"> </w:t>
      </w:r>
      <w:r w:rsidRPr="004E1630">
        <w:rPr>
          <w:b/>
          <w:iCs/>
          <w:sz w:val="24"/>
          <w:szCs w:val="24"/>
        </w:rPr>
        <w:t>соответствие</w:t>
      </w:r>
      <w:r w:rsidR="00F86750" w:rsidRPr="004E1630">
        <w:rPr>
          <w:b/>
          <w:iCs/>
          <w:sz w:val="24"/>
          <w:szCs w:val="24"/>
        </w:rPr>
        <w:t xml:space="preserve"> </w:t>
      </w:r>
      <w:r w:rsidRPr="004E1630">
        <w:rPr>
          <w:b/>
          <w:iCs/>
          <w:sz w:val="24"/>
          <w:szCs w:val="24"/>
        </w:rPr>
        <w:t>классификатору</w:t>
      </w:r>
      <w:r w:rsidR="00F86750" w:rsidRPr="004E1630">
        <w:rPr>
          <w:b/>
          <w:iCs/>
          <w:sz w:val="24"/>
          <w:szCs w:val="24"/>
        </w:rPr>
        <w:t xml:space="preserve"> </w:t>
      </w:r>
      <w:r w:rsidRPr="004E1630">
        <w:rPr>
          <w:b/>
          <w:iCs/>
          <w:sz w:val="24"/>
          <w:szCs w:val="24"/>
        </w:rPr>
        <w:t>видов</w:t>
      </w:r>
      <w:r w:rsidR="00F86750" w:rsidRPr="004E1630">
        <w:rPr>
          <w:b/>
          <w:iCs/>
          <w:sz w:val="24"/>
          <w:szCs w:val="24"/>
        </w:rPr>
        <w:t xml:space="preserve"> </w:t>
      </w:r>
      <w:r w:rsidRPr="004E1630">
        <w:rPr>
          <w:b/>
          <w:iCs/>
          <w:sz w:val="24"/>
          <w:szCs w:val="24"/>
        </w:rPr>
        <w:t>разрешенного</w:t>
      </w:r>
      <w:r w:rsidR="00F86750" w:rsidRPr="004E1630">
        <w:rPr>
          <w:b/>
          <w:iCs/>
          <w:sz w:val="24"/>
          <w:szCs w:val="24"/>
        </w:rPr>
        <w:t xml:space="preserve"> </w:t>
      </w:r>
      <w:r w:rsidRPr="004E1630">
        <w:rPr>
          <w:b/>
          <w:iCs/>
          <w:sz w:val="24"/>
          <w:szCs w:val="24"/>
        </w:rPr>
        <w:t>использования</w:t>
      </w:r>
      <w:r w:rsidR="00F86750" w:rsidRPr="004E1630">
        <w:rPr>
          <w:b/>
          <w:iCs/>
          <w:sz w:val="24"/>
          <w:szCs w:val="24"/>
        </w:rPr>
        <w:t xml:space="preserve"> </w:t>
      </w:r>
      <w:r w:rsidRPr="004E1630">
        <w:rPr>
          <w:b/>
          <w:iCs/>
          <w:sz w:val="24"/>
          <w:szCs w:val="24"/>
        </w:rPr>
        <w:t>земельных</w:t>
      </w:r>
      <w:r w:rsidR="00F86750" w:rsidRPr="004E1630">
        <w:rPr>
          <w:b/>
          <w:iCs/>
          <w:sz w:val="24"/>
          <w:szCs w:val="24"/>
        </w:rPr>
        <w:t xml:space="preserve"> </w:t>
      </w:r>
      <w:r w:rsidRPr="004E1630">
        <w:rPr>
          <w:b/>
          <w:iCs/>
          <w:sz w:val="24"/>
          <w:szCs w:val="24"/>
        </w:rPr>
        <w:t>участков</w:t>
      </w:r>
      <w:bookmarkEnd w:id="54"/>
    </w:p>
    <w:p w:rsidR="002021B7" w:rsidRPr="004E1630" w:rsidRDefault="002021B7" w:rsidP="0028053E">
      <w:pPr>
        <w:autoSpaceDE w:val="0"/>
        <w:autoSpaceDN w:val="0"/>
        <w:adjustRightInd w:val="0"/>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Разрешенное</w:t>
      </w:r>
      <w:r w:rsidR="00F86750" w:rsidRPr="004E1630">
        <w:rPr>
          <w:sz w:val="24"/>
          <w:szCs w:val="24"/>
        </w:rPr>
        <w:t xml:space="preserve"> </w:t>
      </w:r>
      <w:r w:rsidRPr="004E1630">
        <w:rPr>
          <w:sz w:val="24"/>
          <w:szCs w:val="24"/>
        </w:rPr>
        <w:t>использование</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установленное</w:t>
      </w:r>
      <w:r w:rsidR="00F86750" w:rsidRPr="004E1630">
        <w:rPr>
          <w:sz w:val="24"/>
          <w:szCs w:val="24"/>
        </w:rPr>
        <w:t xml:space="preserve"> </w:t>
      </w:r>
      <w:r w:rsidRPr="004E1630">
        <w:rPr>
          <w:sz w:val="24"/>
          <w:szCs w:val="24"/>
        </w:rPr>
        <w:t>до</w:t>
      </w:r>
      <w:r w:rsidR="00F86750" w:rsidRPr="004E1630">
        <w:rPr>
          <w:sz w:val="24"/>
          <w:szCs w:val="24"/>
        </w:rPr>
        <w:t xml:space="preserve"> </w:t>
      </w:r>
      <w:r w:rsidRPr="004E1630">
        <w:rPr>
          <w:sz w:val="24"/>
          <w:szCs w:val="24"/>
        </w:rPr>
        <w:t>дня</w:t>
      </w:r>
      <w:r w:rsidR="00F86750" w:rsidRPr="004E1630">
        <w:rPr>
          <w:sz w:val="24"/>
          <w:szCs w:val="24"/>
        </w:rPr>
        <w:t xml:space="preserve"> </w:t>
      </w:r>
      <w:r w:rsidRPr="004E1630">
        <w:rPr>
          <w:sz w:val="24"/>
          <w:szCs w:val="24"/>
        </w:rPr>
        <w:t>утверждения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Земельным</w:t>
      </w:r>
      <w:r w:rsidR="00F86750" w:rsidRPr="004E1630">
        <w:rPr>
          <w:sz w:val="24"/>
          <w:szCs w:val="24"/>
        </w:rPr>
        <w:t xml:space="preserve"> </w:t>
      </w:r>
      <w:r w:rsidRPr="004E1630">
        <w:rPr>
          <w:sz w:val="24"/>
          <w:szCs w:val="24"/>
        </w:rPr>
        <w:t>кодексом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классификатора</w:t>
      </w:r>
      <w:r w:rsidR="00F86750" w:rsidRPr="004E1630">
        <w:rPr>
          <w:sz w:val="24"/>
          <w:szCs w:val="24"/>
        </w:rPr>
        <w:t xml:space="preserve"> </w:t>
      </w:r>
      <w:r w:rsidRPr="004E1630">
        <w:rPr>
          <w:sz w:val="24"/>
          <w:szCs w:val="24"/>
        </w:rPr>
        <w:t>видов</w:t>
      </w:r>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признается</w:t>
      </w:r>
      <w:r w:rsidR="00F86750" w:rsidRPr="004E1630">
        <w:rPr>
          <w:sz w:val="24"/>
          <w:szCs w:val="24"/>
        </w:rPr>
        <w:t xml:space="preserve"> </w:t>
      </w:r>
      <w:r w:rsidRPr="004E1630">
        <w:rPr>
          <w:sz w:val="24"/>
          <w:szCs w:val="24"/>
        </w:rPr>
        <w:t>действительным</w:t>
      </w:r>
      <w:r w:rsidR="00F86750" w:rsidRPr="004E1630">
        <w:rPr>
          <w:sz w:val="24"/>
          <w:szCs w:val="24"/>
        </w:rPr>
        <w:t xml:space="preserve"> </w:t>
      </w:r>
      <w:r w:rsidRPr="004E1630">
        <w:rPr>
          <w:sz w:val="24"/>
          <w:szCs w:val="24"/>
        </w:rPr>
        <w:t>вне</w:t>
      </w:r>
      <w:r w:rsidR="00F86750" w:rsidRPr="004E1630">
        <w:rPr>
          <w:sz w:val="24"/>
          <w:szCs w:val="24"/>
        </w:rPr>
        <w:t xml:space="preserve"> </w:t>
      </w:r>
      <w:r w:rsidRPr="004E1630">
        <w:rPr>
          <w:sz w:val="24"/>
          <w:szCs w:val="24"/>
        </w:rPr>
        <w:t>зависимости</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его</w:t>
      </w:r>
      <w:r w:rsidR="00F86750" w:rsidRPr="004E1630">
        <w:rPr>
          <w:sz w:val="24"/>
          <w:szCs w:val="24"/>
        </w:rPr>
        <w:t xml:space="preserve"> </w:t>
      </w:r>
      <w:r w:rsidRPr="004E1630">
        <w:rPr>
          <w:sz w:val="24"/>
          <w:szCs w:val="24"/>
        </w:rPr>
        <w:t>соответствия</w:t>
      </w:r>
      <w:r w:rsidR="00F86750" w:rsidRPr="004E1630">
        <w:rPr>
          <w:sz w:val="24"/>
          <w:szCs w:val="24"/>
        </w:rPr>
        <w:t xml:space="preserve"> </w:t>
      </w:r>
      <w:r w:rsidRPr="004E1630">
        <w:rPr>
          <w:sz w:val="24"/>
          <w:szCs w:val="24"/>
        </w:rPr>
        <w:t>указанному</w:t>
      </w:r>
      <w:r w:rsidR="00F86750" w:rsidRPr="004E1630">
        <w:rPr>
          <w:sz w:val="24"/>
          <w:szCs w:val="24"/>
        </w:rPr>
        <w:t xml:space="preserve"> </w:t>
      </w:r>
      <w:r w:rsidRPr="004E1630">
        <w:rPr>
          <w:sz w:val="24"/>
          <w:szCs w:val="24"/>
        </w:rPr>
        <w:t>классификатору.</w:t>
      </w:r>
    </w:p>
    <w:p w:rsidR="002021B7" w:rsidRPr="004E1630" w:rsidRDefault="002021B7" w:rsidP="0028053E">
      <w:pPr>
        <w:autoSpaceDE w:val="0"/>
        <w:autoSpaceDN w:val="0"/>
        <w:adjustRightInd w:val="0"/>
        <w:ind w:firstLine="709"/>
        <w:jc w:val="both"/>
        <w:rPr>
          <w:sz w:val="24"/>
          <w:szCs w:val="24"/>
          <w:shd w:val="clear" w:color="auto" w:fill="FFFFFF"/>
        </w:rPr>
      </w:pPr>
      <w:r w:rsidRPr="004E1630">
        <w:rPr>
          <w:sz w:val="24"/>
          <w:szCs w:val="24"/>
        </w:rPr>
        <w:t>2</w:t>
      </w:r>
      <w:r w:rsidR="00F86750" w:rsidRPr="004E1630">
        <w:rPr>
          <w:sz w:val="24"/>
          <w:szCs w:val="24"/>
          <w:shd w:val="clear" w:color="auto" w:fill="FFFFFF"/>
        </w:rPr>
        <w:t xml:space="preserve"> </w:t>
      </w:r>
      <w:r w:rsidR="00C83CFE" w:rsidRPr="004E1630">
        <w:rPr>
          <w:sz w:val="24"/>
          <w:szCs w:val="24"/>
          <w:shd w:val="clear" w:color="auto" w:fill="FFFFFF"/>
        </w:rPr>
        <w:t>А</w:t>
      </w:r>
      <w:r w:rsidRPr="004E1630">
        <w:rPr>
          <w:sz w:val="24"/>
          <w:szCs w:val="24"/>
          <w:shd w:val="clear" w:color="auto" w:fill="FFFFFF"/>
        </w:rPr>
        <w:t>дминистрация</w:t>
      </w:r>
      <w:r w:rsidR="00F86750" w:rsidRPr="004E1630">
        <w:rPr>
          <w:sz w:val="24"/>
          <w:szCs w:val="24"/>
          <w:shd w:val="clear" w:color="auto" w:fill="FFFFFF"/>
        </w:rPr>
        <w:t xml:space="preserve"> </w:t>
      </w:r>
      <w:r w:rsidRPr="004E1630">
        <w:rPr>
          <w:sz w:val="24"/>
          <w:szCs w:val="24"/>
          <w:shd w:val="clear" w:color="auto" w:fill="FFFFFF"/>
        </w:rPr>
        <w:t>по</w:t>
      </w:r>
      <w:r w:rsidR="00F86750" w:rsidRPr="004E1630">
        <w:rPr>
          <w:sz w:val="24"/>
          <w:szCs w:val="24"/>
          <w:shd w:val="clear" w:color="auto" w:fill="FFFFFF"/>
        </w:rPr>
        <w:t xml:space="preserve"> </w:t>
      </w:r>
      <w:r w:rsidRPr="004E1630">
        <w:rPr>
          <w:sz w:val="24"/>
          <w:szCs w:val="24"/>
          <w:shd w:val="clear" w:color="auto" w:fill="FFFFFF"/>
        </w:rPr>
        <w:t>заявлению</w:t>
      </w:r>
      <w:r w:rsidR="00F86750" w:rsidRPr="004E1630">
        <w:rPr>
          <w:sz w:val="24"/>
          <w:szCs w:val="24"/>
          <w:shd w:val="clear" w:color="auto" w:fill="FFFFFF"/>
        </w:rPr>
        <w:t xml:space="preserve"> </w:t>
      </w:r>
      <w:r w:rsidRPr="004E1630">
        <w:rPr>
          <w:sz w:val="24"/>
          <w:szCs w:val="24"/>
          <w:shd w:val="clear" w:color="auto" w:fill="FFFFFF"/>
        </w:rPr>
        <w:t>правообладателя</w:t>
      </w:r>
      <w:r w:rsidR="00F86750" w:rsidRPr="004E1630">
        <w:rPr>
          <w:sz w:val="24"/>
          <w:szCs w:val="24"/>
          <w:shd w:val="clear" w:color="auto" w:fill="FFFFFF"/>
        </w:rPr>
        <w:t xml:space="preserve"> </w:t>
      </w:r>
      <w:r w:rsidRPr="004E1630">
        <w:rPr>
          <w:sz w:val="24"/>
          <w:szCs w:val="24"/>
          <w:shd w:val="clear" w:color="auto" w:fill="FFFFFF"/>
        </w:rPr>
        <w:t>земельного</w:t>
      </w:r>
      <w:r w:rsidR="00F86750" w:rsidRPr="004E1630">
        <w:rPr>
          <w:sz w:val="24"/>
          <w:szCs w:val="24"/>
          <w:shd w:val="clear" w:color="auto" w:fill="FFFFFF"/>
        </w:rPr>
        <w:t xml:space="preserve"> </w:t>
      </w:r>
      <w:r w:rsidRPr="004E1630">
        <w:rPr>
          <w:sz w:val="24"/>
          <w:szCs w:val="24"/>
          <w:shd w:val="clear" w:color="auto" w:fill="FFFFFF"/>
        </w:rPr>
        <w:t>участка</w:t>
      </w:r>
      <w:r w:rsidR="00F86750" w:rsidRPr="004E1630">
        <w:rPr>
          <w:sz w:val="24"/>
          <w:szCs w:val="24"/>
          <w:shd w:val="clear" w:color="auto" w:fill="FFFFFF"/>
        </w:rPr>
        <w:t xml:space="preserve"> </w:t>
      </w:r>
      <w:r w:rsidRPr="004E1630">
        <w:rPr>
          <w:sz w:val="24"/>
          <w:szCs w:val="24"/>
          <w:shd w:val="clear" w:color="auto" w:fill="FFFFFF"/>
        </w:rPr>
        <w:t>об</w:t>
      </w:r>
      <w:r w:rsidR="00F86750" w:rsidRPr="004E1630">
        <w:rPr>
          <w:sz w:val="24"/>
          <w:szCs w:val="24"/>
          <w:shd w:val="clear" w:color="auto" w:fill="FFFFFF"/>
        </w:rPr>
        <w:t xml:space="preserve"> </w:t>
      </w:r>
      <w:r w:rsidRPr="004E1630">
        <w:rPr>
          <w:sz w:val="24"/>
          <w:szCs w:val="24"/>
          <w:shd w:val="clear" w:color="auto" w:fill="FFFFFF"/>
        </w:rPr>
        <w:t>установлении</w:t>
      </w:r>
      <w:r w:rsidR="00F86750" w:rsidRPr="004E1630">
        <w:rPr>
          <w:sz w:val="24"/>
          <w:szCs w:val="24"/>
          <w:shd w:val="clear" w:color="auto" w:fill="FFFFFF"/>
        </w:rPr>
        <w:t xml:space="preserve"> </w:t>
      </w:r>
      <w:r w:rsidRPr="004E1630">
        <w:rPr>
          <w:sz w:val="24"/>
          <w:szCs w:val="24"/>
          <w:shd w:val="clear" w:color="auto" w:fill="FFFFFF"/>
        </w:rPr>
        <w:t>соответствия</w:t>
      </w:r>
      <w:r w:rsidR="00F86750" w:rsidRPr="004E1630">
        <w:rPr>
          <w:sz w:val="24"/>
          <w:szCs w:val="24"/>
          <w:shd w:val="clear" w:color="auto" w:fill="FFFFFF"/>
        </w:rPr>
        <w:t xml:space="preserve"> </w:t>
      </w:r>
      <w:r w:rsidRPr="004E1630">
        <w:rPr>
          <w:sz w:val="24"/>
          <w:szCs w:val="24"/>
          <w:shd w:val="clear" w:color="auto" w:fill="FFFFFF"/>
        </w:rPr>
        <w:t>разрешенного</w:t>
      </w:r>
      <w:r w:rsidR="00F86750" w:rsidRPr="004E1630">
        <w:rPr>
          <w:sz w:val="24"/>
          <w:szCs w:val="24"/>
          <w:shd w:val="clear" w:color="auto" w:fill="FFFFFF"/>
        </w:rPr>
        <w:t xml:space="preserve"> </w:t>
      </w:r>
      <w:r w:rsidRPr="004E1630">
        <w:rPr>
          <w:sz w:val="24"/>
          <w:szCs w:val="24"/>
          <w:shd w:val="clear" w:color="auto" w:fill="FFFFFF"/>
        </w:rPr>
        <w:t>использования</w:t>
      </w:r>
      <w:r w:rsidR="00F86750" w:rsidRPr="004E1630">
        <w:rPr>
          <w:sz w:val="24"/>
          <w:szCs w:val="24"/>
          <w:shd w:val="clear" w:color="auto" w:fill="FFFFFF"/>
        </w:rPr>
        <w:t xml:space="preserve"> </w:t>
      </w:r>
      <w:r w:rsidRPr="004E1630">
        <w:rPr>
          <w:sz w:val="24"/>
          <w:szCs w:val="24"/>
          <w:shd w:val="clear" w:color="auto" w:fill="FFFFFF"/>
        </w:rPr>
        <w:t>земельного</w:t>
      </w:r>
      <w:r w:rsidR="00F86750" w:rsidRPr="004E1630">
        <w:rPr>
          <w:sz w:val="24"/>
          <w:szCs w:val="24"/>
          <w:shd w:val="clear" w:color="auto" w:fill="FFFFFF"/>
        </w:rPr>
        <w:t xml:space="preserve"> </w:t>
      </w:r>
      <w:r w:rsidRPr="004E1630">
        <w:rPr>
          <w:sz w:val="24"/>
          <w:szCs w:val="24"/>
          <w:shd w:val="clear" w:color="auto" w:fill="FFFFFF"/>
        </w:rPr>
        <w:t>участка</w:t>
      </w:r>
      <w:r w:rsidR="00F86750" w:rsidRPr="004E1630">
        <w:rPr>
          <w:sz w:val="24"/>
          <w:szCs w:val="24"/>
          <w:shd w:val="clear" w:color="auto" w:fill="FFFFFF"/>
        </w:rPr>
        <w:t xml:space="preserve"> </w:t>
      </w:r>
      <w:r w:rsidRPr="004E1630">
        <w:rPr>
          <w:sz w:val="24"/>
          <w:szCs w:val="24"/>
          <w:shd w:val="clear" w:color="auto" w:fill="FFFFFF"/>
        </w:rPr>
        <w:t>классификатору</w:t>
      </w:r>
      <w:r w:rsidR="00F86750" w:rsidRPr="004E1630">
        <w:rPr>
          <w:sz w:val="24"/>
          <w:szCs w:val="24"/>
          <w:shd w:val="clear" w:color="auto" w:fill="FFFFFF"/>
        </w:rPr>
        <w:t xml:space="preserve"> </w:t>
      </w:r>
      <w:r w:rsidRPr="004E1630">
        <w:rPr>
          <w:sz w:val="24"/>
          <w:szCs w:val="24"/>
          <w:shd w:val="clear" w:color="auto" w:fill="FFFFFF"/>
        </w:rPr>
        <w:t>видов</w:t>
      </w:r>
      <w:r w:rsidR="00F86750" w:rsidRPr="004E1630">
        <w:rPr>
          <w:sz w:val="24"/>
          <w:szCs w:val="24"/>
          <w:shd w:val="clear" w:color="auto" w:fill="FFFFFF"/>
        </w:rPr>
        <w:t xml:space="preserve"> </w:t>
      </w:r>
      <w:r w:rsidRPr="004E1630">
        <w:rPr>
          <w:sz w:val="24"/>
          <w:szCs w:val="24"/>
          <w:shd w:val="clear" w:color="auto" w:fill="FFFFFF"/>
        </w:rPr>
        <w:t>разрешенного</w:t>
      </w:r>
      <w:r w:rsidR="00F86750" w:rsidRPr="004E1630">
        <w:rPr>
          <w:sz w:val="24"/>
          <w:szCs w:val="24"/>
          <w:shd w:val="clear" w:color="auto" w:fill="FFFFFF"/>
        </w:rPr>
        <w:t xml:space="preserve"> </w:t>
      </w:r>
      <w:r w:rsidRPr="004E1630">
        <w:rPr>
          <w:sz w:val="24"/>
          <w:szCs w:val="24"/>
          <w:shd w:val="clear" w:color="auto" w:fill="FFFFFF"/>
        </w:rPr>
        <w:t>использования</w:t>
      </w:r>
      <w:r w:rsidR="00F86750" w:rsidRPr="004E1630">
        <w:rPr>
          <w:sz w:val="24"/>
          <w:szCs w:val="24"/>
          <w:shd w:val="clear" w:color="auto" w:fill="FFFFFF"/>
        </w:rPr>
        <w:t xml:space="preserve"> </w:t>
      </w:r>
      <w:r w:rsidRPr="004E1630">
        <w:rPr>
          <w:sz w:val="24"/>
          <w:szCs w:val="24"/>
          <w:shd w:val="clear" w:color="auto" w:fill="FFFFFF"/>
        </w:rPr>
        <w:t>земельных</w:t>
      </w:r>
      <w:r w:rsidR="00F86750" w:rsidRPr="004E1630">
        <w:rPr>
          <w:sz w:val="24"/>
          <w:szCs w:val="24"/>
          <w:shd w:val="clear" w:color="auto" w:fill="FFFFFF"/>
        </w:rPr>
        <w:t xml:space="preserve"> </w:t>
      </w:r>
      <w:r w:rsidRPr="004E1630">
        <w:rPr>
          <w:sz w:val="24"/>
          <w:szCs w:val="24"/>
          <w:shd w:val="clear" w:color="auto" w:fill="FFFFFF"/>
        </w:rPr>
        <w:t>участков</w:t>
      </w:r>
      <w:r w:rsidR="00EB54DA" w:rsidRPr="004E1630">
        <w:rPr>
          <w:sz w:val="24"/>
          <w:szCs w:val="24"/>
          <w:shd w:val="clear" w:color="auto" w:fill="FFFFFF"/>
        </w:rPr>
        <w:t>,</w:t>
      </w:r>
      <w:r w:rsidR="00F86750" w:rsidRPr="004E1630">
        <w:rPr>
          <w:sz w:val="24"/>
          <w:szCs w:val="24"/>
          <w:shd w:val="clear" w:color="auto" w:fill="FFFFFF"/>
        </w:rPr>
        <w:t xml:space="preserve"> </w:t>
      </w:r>
      <w:r w:rsidRPr="004E1630">
        <w:rPr>
          <w:sz w:val="24"/>
          <w:szCs w:val="24"/>
          <w:shd w:val="clear" w:color="auto" w:fill="FFFFFF"/>
        </w:rPr>
        <w:t>уполномоченны</w:t>
      </w:r>
      <w:r w:rsidR="00EB54DA" w:rsidRPr="004E1630">
        <w:rPr>
          <w:sz w:val="24"/>
          <w:szCs w:val="24"/>
          <w:shd w:val="clear" w:color="auto" w:fill="FFFFFF"/>
        </w:rPr>
        <w:t>й</w:t>
      </w:r>
      <w:r w:rsidR="00F86750" w:rsidRPr="004E1630">
        <w:rPr>
          <w:sz w:val="24"/>
          <w:szCs w:val="24"/>
          <w:shd w:val="clear" w:color="auto" w:fill="FFFFFF"/>
        </w:rPr>
        <w:t xml:space="preserve"> </w:t>
      </w:r>
      <w:r w:rsidRPr="004E1630">
        <w:rPr>
          <w:sz w:val="24"/>
          <w:szCs w:val="24"/>
          <w:shd w:val="clear" w:color="auto" w:fill="FFFFFF"/>
        </w:rPr>
        <w:t>на</w:t>
      </w:r>
      <w:r w:rsidR="00F86750" w:rsidRPr="004E1630">
        <w:rPr>
          <w:sz w:val="24"/>
          <w:szCs w:val="24"/>
          <w:shd w:val="clear" w:color="auto" w:fill="FFFFFF"/>
        </w:rPr>
        <w:t xml:space="preserve"> </w:t>
      </w:r>
      <w:r w:rsidRPr="004E1630">
        <w:rPr>
          <w:sz w:val="24"/>
          <w:szCs w:val="24"/>
          <w:shd w:val="clear" w:color="auto" w:fill="FFFFFF"/>
        </w:rPr>
        <w:t>установление</w:t>
      </w:r>
      <w:r w:rsidR="00F86750" w:rsidRPr="004E1630">
        <w:rPr>
          <w:sz w:val="24"/>
          <w:szCs w:val="24"/>
          <w:shd w:val="clear" w:color="auto" w:fill="FFFFFF"/>
        </w:rPr>
        <w:t xml:space="preserve"> </w:t>
      </w:r>
      <w:r w:rsidRPr="004E1630">
        <w:rPr>
          <w:sz w:val="24"/>
          <w:szCs w:val="24"/>
          <w:shd w:val="clear" w:color="auto" w:fill="FFFFFF"/>
        </w:rPr>
        <w:t>или</w:t>
      </w:r>
      <w:r w:rsidR="00F86750" w:rsidRPr="004E1630">
        <w:rPr>
          <w:sz w:val="24"/>
          <w:szCs w:val="24"/>
          <w:shd w:val="clear" w:color="auto" w:fill="FFFFFF"/>
        </w:rPr>
        <w:t xml:space="preserve"> </w:t>
      </w:r>
      <w:r w:rsidRPr="004E1630">
        <w:rPr>
          <w:sz w:val="24"/>
          <w:szCs w:val="24"/>
          <w:shd w:val="clear" w:color="auto" w:fill="FFFFFF"/>
        </w:rPr>
        <w:t>изменение</w:t>
      </w:r>
      <w:r w:rsidR="00F86750" w:rsidRPr="004E1630">
        <w:rPr>
          <w:sz w:val="24"/>
          <w:szCs w:val="24"/>
          <w:shd w:val="clear" w:color="auto" w:fill="FFFFFF"/>
        </w:rPr>
        <w:t xml:space="preserve"> </w:t>
      </w:r>
      <w:r w:rsidRPr="004E1630">
        <w:rPr>
          <w:sz w:val="24"/>
          <w:szCs w:val="24"/>
          <w:shd w:val="clear" w:color="auto" w:fill="FFFFFF"/>
        </w:rPr>
        <w:t>видов</w:t>
      </w:r>
      <w:r w:rsidR="00F86750" w:rsidRPr="004E1630">
        <w:rPr>
          <w:sz w:val="24"/>
          <w:szCs w:val="24"/>
          <w:shd w:val="clear" w:color="auto" w:fill="FFFFFF"/>
        </w:rPr>
        <w:t xml:space="preserve"> </w:t>
      </w:r>
      <w:r w:rsidRPr="004E1630">
        <w:rPr>
          <w:sz w:val="24"/>
          <w:szCs w:val="24"/>
          <w:shd w:val="clear" w:color="auto" w:fill="FFFFFF"/>
        </w:rPr>
        <w:t>разрешенного</w:t>
      </w:r>
      <w:r w:rsidR="00F86750" w:rsidRPr="004E1630">
        <w:rPr>
          <w:sz w:val="24"/>
          <w:szCs w:val="24"/>
          <w:shd w:val="clear" w:color="auto" w:fill="FFFFFF"/>
        </w:rPr>
        <w:t xml:space="preserve"> </w:t>
      </w:r>
      <w:r w:rsidRPr="004E1630">
        <w:rPr>
          <w:sz w:val="24"/>
          <w:szCs w:val="24"/>
          <w:shd w:val="clear" w:color="auto" w:fill="FFFFFF"/>
        </w:rPr>
        <w:t>использования</w:t>
      </w:r>
      <w:r w:rsidR="00F86750" w:rsidRPr="004E1630">
        <w:rPr>
          <w:sz w:val="24"/>
          <w:szCs w:val="24"/>
          <w:shd w:val="clear" w:color="auto" w:fill="FFFFFF"/>
        </w:rPr>
        <w:t xml:space="preserve"> </w:t>
      </w:r>
      <w:r w:rsidRPr="004E1630">
        <w:rPr>
          <w:sz w:val="24"/>
          <w:szCs w:val="24"/>
          <w:shd w:val="clear" w:color="auto" w:fill="FFFFFF"/>
        </w:rPr>
        <w:t>земельного</w:t>
      </w:r>
      <w:r w:rsidR="00F86750" w:rsidRPr="004E1630">
        <w:rPr>
          <w:sz w:val="24"/>
          <w:szCs w:val="24"/>
          <w:shd w:val="clear" w:color="auto" w:fill="FFFFFF"/>
        </w:rPr>
        <w:t xml:space="preserve"> </w:t>
      </w:r>
      <w:r w:rsidRPr="004E1630">
        <w:rPr>
          <w:sz w:val="24"/>
          <w:szCs w:val="24"/>
          <w:shd w:val="clear" w:color="auto" w:fill="FFFFFF"/>
        </w:rPr>
        <w:t>участка</w:t>
      </w:r>
      <w:r w:rsidR="00F86750" w:rsidRPr="004E1630">
        <w:rPr>
          <w:sz w:val="24"/>
          <w:szCs w:val="24"/>
          <w:shd w:val="clear" w:color="auto" w:fill="FFFFFF"/>
        </w:rPr>
        <w:t xml:space="preserve"> </w:t>
      </w:r>
      <w:r w:rsidRPr="004E1630">
        <w:rPr>
          <w:sz w:val="24"/>
          <w:szCs w:val="24"/>
          <w:shd w:val="clear" w:color="auto" w:fill="FFFFFF"/>
        </w:rPr>
        <w:t>орган</w:t>
      </w:r>
      <w:r w:rsidR="00F86750" w:rsidRPr="004E1630">
        <w:rPr>
          <w:sz w:val="24"/>
          <w:szCs w:val="24"/>
          <w:shd w:val="clear" w:color="auto" w:fill="FFFFFF"/>
        </w:rPr>
        <w:t xml:space="preserve"> </w:t>
      </w:r>
      <w:r w:rsidRPr="004E1630">
        <w:rPr>
          <w:sz w:val="24"/>
          <w:szCs w:val="24"/>
          <w:shd w:val="clear" w:color="auto" w:fill="FFFFFF"/>
        </w:rPr>
        <w:t>местного</w:t>
      </w:r>
      <w:r w:rsidR="00F86750" w:rsidRPr="004E1630">
        <w:rPr>
          <w:sz w:val="24"/>
          <w:szCs w:val="24"/>
          <w:shd w:val="clear" w:color="auto" w:fill="FFFFFF"/>
        </w:rPr>
        <w:t xml:space="preserve"> </w:t>
      </w:r>
      <w:r w:rsidRPr="004E1630">
        <w:rPr>
          <w:sz w:val="24"/>
          <w:szCs w:val="24"/>
          <w:shd w:val="clear" w:color="auto" w:fill="FFFFFF"/>
        </w:rPr>
        <w:t>самоуправления</w:t>
      </w:r>
      <w:r w:rsidR="00F86750" w:rsidRPr="004E1630">
        <w:rPr>
          <w:sz w:val="24"/>
          <w:szCs w:val="24"/>
          <w:shd w:val="clear" w:color="auto" w:fill="FFFFFF"/>
        </w:rPr>
        <w:t xml:space="preserve"> </w:t>
      </w:r>
      <w:r w:rsidRPr="004E1630">
        <w:rPr>
          <w:sz w:val="24"/>
          <w:szCs w:val="24"/>
          <w:shd w:val="clear" w:color="auto" w:fill="FFFFFF"/>
        </w:rPr>
        <w:t>в</w:t>
      </w:r>
      <w:r w:rsidR="00F86750" w:rsidRPr="004E1630">
        <w:rPr>
          <w:sz w:val="24"/>
          <w:szCs w:val="24"/>
          <w:shd w:val="clear" w:color="auto" w:fill="FFFFFF"/>
        </w:rPr>
        <w:t xml:space="preserve"> </w:t>
      </w:r>
      <w:r w:rsidRPr="004E1630">
        <w:rPr>
          <w:sz w:val="24"/>
          <w:szCs w:val="24"/>
          <w:shd w:val="clear" w:color="auto" w:fill="FFFFFF"/>
        </w:rPr>
        <w:t>течение</w:t>
      </w:r>
      <w:r w:rsidR="00F86750" w:rsidRPr="004E1630">
        <w:rPr>
          <w:sz w:val="24"/>
          <w:szCs w:val="24"/>
          <w:shd w:val="clear" w:color="auto" w:fill="FFFFFF"/>
        </w:rPr>
        <w:t xml:space="preserve"> </w:t>
      </w:r>
      <w:r w:rsidRPr="004E1630">
        <w:rPr>
          <w:sz w:val="24"/>
          <w:szCs w:val="24"/>
          <w:shd w:val="clear" w:color="auto" w:fill="FFFFFF"/>
        </w:rPr>
        <w:t>одного</w:t>
      </w:r>
      <w:r w:rsidR="00F86750" w:rsidRPr="004E1630">
        <w:rPr>
          <w:sz w:val="24"/>
          <w:szCs w:val="24"/>
          <w:shd w:val="clear" w:color="auto" w:fill="FFFFFF"/>
        </w:rPr>
        <w:t xml:space="preserve"> </w:t>
      </w:r>
      <w:r w:rsidRPr="004E1630">
        <w:rPr>
          <w:sz w:val="24"/>
          <w:szCs w:val="24"/>
          <w:shd w:val="clear" w:color="auto" w:fill="FFFFFF"/>
        </w:rPr>
        <w:t>месяца</w:t>
      </w:r>
      <w:r w:rsidR="00F86750" w:rsidRPr="004E1630">
        <w:rPr>
          <w:sz w:val="24"/>
          <w:szCs w:val="24"/>
          <w:shd w:val="clear" w:color="auto" w:fill="FFFFFF"/>
        </w:rPr>
        <w:t xml:space="preserve"> </w:t>
      </w:r>
      <w:r w:rsidRPr="004E1630">
        <w:rPr>
          <w:sz w:val="24"/>
          <w:szCs w:val="24"/>
          <w:shd w:val="clear" w:color="auto" w:fill="FFFFFF"/>
        </w:rPr>
        <w:t>со</w:t>
      </w:r>
      <w:r w:rsidR="00F86750" w:rsidRPr="004E1630">
        <w:rPr>
          <w:sz w:val="24"/>
          <w:szCs w:val="24"/>
          <w:shd w:val="clear" w:color="auto" w:fill="FFFFFF"/>
        </w:rPr>
        <w:t xml:space="preserve"> </w:t>
      </w:r>
      <w:r w:rsidRPr="004E1630">
        <w:rPr>
          <w:sz w:val="24"/>
          <w:szCs w:val="24"/>
          <w:shd w:val="clear" w:color="auto" w:fill="FFFFFF"/>
        </w:rPr>
        <w:t>дня</w:t>
      </w:r>
      <w:r w:rsidR="00F86750" w:rsidRPr="004E1630">
        <w:rPr>
          <w:sz w:val="24"/>
          <w:szCs w:val="24"/>
          <w:shd w:val="clear" w:color="auto" w:fill="FFFFFF"/>
        </w:rPr>
        <w:t xml:space="preserve"> </w:t>
      </w:r>
      <w:r w:rsidRPr="004E1630">
        <w:rPr>
          <w:sz w:val="24"/>
          <w:szCs w:val="24"/>
          <w:shd w:val="clear" w:color="auto" w:fill="FFFFFF"/>
        </w:rPr>
        <w:t>поступления</w:t>
      </w:r>
      <w:r w:rsidR="00F86750" w:rsidRPr="004E1630">
        <w:rPr>
          <w:sz w:val="24"/>
          <w:szCs w:val="24"/>
          <w:shd w:val="clear" w:color="auto" w:fill="FFFFFF"/>
        </w:rPr>
        <w:t xml:space="preserve"> </w:t>
      </w:r>
      <w:r w:rsidRPr="004E1630">
        <w:rPr>
          <w:sz w:val="24"/>
          <w:szCs w:val="24"/>
          <w:shd w:val="clear" w:color="auto" w:fill="FFFFFF"/>
        </w:rPr>
        <w:t>такого</w:t>
      </w:r>
      <w:r w:rsidR="00F86750" w:rsidRPr="004E1630">
        <w:rPr>
          <w:sz w:val="24"/>
          <w:szCs w:val="24"/>
          <w:shd w:val="clear" w:color="auto" w:fill="FFFFFF"/>
        </w:rPr>
        <w:t xml:space="preserve"> </w:t>
      </w:r>
      <w:r w:rsidRPr="004E1630">
        <w:rPr>
          <w:sz w:val="24"/>
          <w:szCs w:val="24"/>
          <w:shd w:val="clear" w:color="auto" w:fill="FFFFFF"/>
        </w:rPr>
        <w:t>заявления</w:t>
      </w:r>
      <w:r w:rsidR="00F86750" w:rsidRPr="004E1630">
        <w:rPr>
          <w:sz w:val="24"/>
          <w:szCs w:val="24"/>
          <w:shd w:val="clear" w:color="auto" w:fill="FFFFFF"/>
        </w:rPr>
        <w:t xml:space="preserve"> </w:t>
      </w:r>
      <w:r w:rsidRPr="004E1630">
        <w:rPr>
          <w:sz w:val="24"/>
          <w:szCs w:val="24"/>
          <w:shd w:val="clear" w:color="auto" w:fill="FFFFFF"/>
        </w:rPr>
        <w:t>обязаны</w:t>
      </w:r>
      <w:r w:rsidR="00F86750" w:rsidRPr="004E1630">
        <w:rPr>
          <w:sz w:val="24"/>
          <w:szCs w:val="24"/>
          <w:shd w:val="clear" w:color="auto" w:fill="FFFFFF"/>
        </w:rPr>
        <w:t xml:space="preserve"> </w:t>
      </w:r>
      <w:r w:rsidRPr="004E1630">
        <w:rPr>
          <w:sz w:val="24"/>
          <w:szCs w:val="24"/>
          <w:shd w:val="clear" w:color="auto" w:fill="FFFFFF"/>
        </w:rPr>
        <w:t>принять</w:t>
      </w:r>
      <w:r w:rsidR="00F86750" w:rsidRPr="004E1630">
        <w:rPr>
          <w:sz w:val="24"/>
          <w:szCs w:val="24"/>
          <w:shd w:val="clear" w:color="auto" w:fill="FFFFFF"/>
        </w:rPr>
        <w:t xml:space="preserve"> </w:t>
      </w:r>
      <w:r w:rsidRPr="004E1630">
        <w:rPr>
          <w:sz w:val="24"/>
          <w:szCs w:val="24"/>
          <w:shd w:val="clear" w:color="auto" w:fill="FFFFFF"/>
        </w:rPr>
        <w:t>решение</w:t>
      </w:r>
      <w:r w:rsidR="00F86750" w:rsidRPr="004E1630">
        <w:rPr>
          <w:sz w:val="24"/>
          <w:szCs w:val="24"/>
          <w:shd w:val="clear" w:color="auto" w:fill="FFFFFF"/>
        </w:rPr>
        <w:t xml:space="preserve"> </w:t>
      </w:r>
      <w:r w:rsidRPr="004E1630">
        <w:rPr>
          <w:sz w:val="24"/>
          <w:szCs w:val="24"/>
          <w:shd w:val="clear" w:color="auto" w:fill="FFFFFF"/>
        </w:rPr>
        <w:t>об</w:t>
      </w:r>
      <w:r w:rsidR="00F86750" w:rsidRPr="004E1630">
        <w:rPr>
          <w:sz w:val="24"/>
          <w:szCs w:val="24"/>
          <w:shd w:val="clear" w:color="auto" w:fill="FFFFFF"/>
        </w:rPr>
        <w:t xml:space="preserve"> </w:t>
      </w:r>
      <w:r w:rsidRPr="004E1630">
        <w:rPr>
          <w:sz w:val="24"/>
          <w:szCs w:val="24"/>
          <w:shd w:val="clear" w:color="auto" w:fill="FFFFFF"/>
        </w:rPr>
        <w:t>установлении</w:t>
      </w:r>
      <w:r w:rsidR="00F86750" w:rsidRPr="004E1630">
        <w:rPr>
          <w:sz w:val="24"/>
          <w:szCs w:val="24"/>
          <w:shd w:val="clear" w:color="auto" w:fill="FFFFFF"/>
        </w:rPr>
        <w:t xml:space="preserve"> </w:t>
      </w:r>
      <w:r w:rsidRPr="004E1630">
        <w:rPr>
          <w:sz w:val="24"/>
          <w:szCs w:val="24"/>
          <w:shd w:val="clear" w:color="auto" w:fill="FFFFFF"/>
        </w:rPr>
        <w:t>соответствия</w:t>
      </w:r>
      <w:r w:rsidR="00F86750" w:rsidRPr="004E1630">
        <w:rPr>
          <w:sz w:val="24"/>
          <w:szCs w:val="24"/>
          <w:shd w:val="clear" w:color="auto" w:fill="FFFFFF"/>
        </w:rPr>
        <w:t xml:space="preserve"> </w:t>
      </w:r>
      <w:r w:rsidRPr="004E1630">
        <w:rPr>
          <w:sz w:val="24"/>
          <w:szCs w:val="24"/>
          <w:shd w:val="clear" w:color="auto" w:fill="FFFFFF"/>
        </w:rPr>
        <w:t>между</w:t>
      </w:r>
      <w:r w:rsidR="00F86750" w:rsidRPr="004E1630">
        <w:rPr>
          <w:sz w:val="24"/>
          <w:szCs w:val="24"/>
          <w:shd w:val="clear" w:color="auto" w:fill="FFFFFF"/>
        </w:rPr>
        <w:t xml:space="preserve"> </w:t>
      </w:r>
      <w:r w:rsidRPr="004E1630">
        <w:rPr>
          <w:sz w:val="24"/>
          <w:szCs w:val="24"/>
          <w:shd w:val="clear" w:color="auto" w:fill="FFFFFF"/>
        </w:rPr>
        <w:t>разрешенным</w:t>
      </w:r>
      <w:r w:rsidR="00F86750" w:rsidRPr="004E1630">
        <w:rPr>
          <w:sz w:val="24"/>
          <w:szCs w:val="24"/>
          <w:shd w:val="clear" w:color="auto" w:fill="FFFFFF"/>
        </w:rPr>
        <w:t xml:space="preserve"> </w:t>
      </w:r>
      <w:r w:rsidRPr="004E1630">
        <w:rPr>
          <w:sz w:val="24"/>
          <w:szCs w:val="24"/>
          <w:shd w:val="clear" w:color="auto" w:fill="FFFFFF"/>
        </w:rPr>
        <w:t>использованием</w:t>
      </w:r>
      <w:r w:rsidR="00F86750" w:rsidRPr="004E1630">
        <w:rPr>
          <w:sz w:val="24"/>
          <w:szCs w:val="24"/>
          <w:shd w:val="clear" w:color="auto" w:fill="FFFFFF"/>
        </w:rPr>
        <w:t xml:space="preserve"> </w:t>
      </w:r>
      <w:r w:rsidRPr="004E1630">
        <w:rPr>
          <w:sz w:val="24"/>
          <w:szCs w:val="24"/>
          <w:shd w:val="clear" w:color="auto" w:fill="FFFFFF"/>
        </w:rPr>
        <w:t>земельного</w:t>
      </w:r>
      <w:r w:rsidR="00F86750" w:rsidRPr="004E1630">
        <w:rPr>
          <w:sz w:val="24"/>
          <w:szCs w:val="24"/>
          <w:shd w:val="clear" w:color="auto" w:fill="FFFFFF"/>
        </w:rPr>
        <w:t xml:space="preserve"> </w:t>
      </w:r>
      <w:r w:rsidRPr="004E1630">
        <w:rPr>
          <w:sz w:val="24"/>
          <w:szCs w:val="24"/>
          <w:shd w:val="clear" w:color="auto" w:fill="FFFFFF"/>
        </w:rPr>
        <w:t>участка,</w:t>
      </w:r>
      <w:r w:rsidR="00F86750" w:rsidRPr="004E1630">
        <w:rPr>
          <w:sz w:val="24"/>
          <w:szCs w:val="24"/>
          <w:shd w:val="clear" w:color="auto" w:fill="FFFFFF"/>
        </w:rPr>
        <w:t xml:space="preserve"> </w:t>
      </w:r>
      <w:r w:rsidRPr="004E1630">
        <w:rPr>
          <w:sz w:val="24"/>
          <w:szCs w:val="24"/>
          <w:shd w:val="clear" w:color="auto" w:fill="FFFFFF"/>
        </w:rPr>
        <w:t>указанным</w:t>
      </w:r>
      <w:r w:rsidR="00F86750" w:rsidRPr="004E1630">
        <w:rPr>
          <w:sz w:val="24"/>
          <w:szCs w:val="24"/>
          <w:shd w:val="clear" w:color="auto" w:fill="FFFFFF"/>
        </w:rPr>
        <w:t xml:space="preserve"> </w:t>
      </w:r>
      <w:r w:rsidRPr="004E1630">
        <w:rPr>
          <w:sz w:val="24"/>
          <w:szCs w:val="24"/>
          <w:shd w:val="clear" w:color="auto" w:fill="FFFFFF"/>
        </w:rPr>
        <w:t>в</w:t>
      </w:r>
      <w:r w:rsidR="00F86750" w:rsidRPr="004E1630">
        <w:rPr>
          <w:sz w:val="24"/>
          <w:szCs w:val="24"/>
          <w:shd w:val="clear" w:color="auto" w:fill="FFFFFF"/>
        </w:rPr>
        <w:t xml:space="preserve"> </w:t>
      </w:r>
      <w:r w:rsidRPr="004E1630">
        <w:rPr>
          <w:sz w:val="24"/>
          <w:szCs w:val="24"/>
          <w:shd w:val="clear" w:color="auto" w:fill="FFFFFF"/>
        </w:rPr>
        <w:t>заявлении,</w:t>
      </w:r>
      <w:r w:rsidR="00F86750" w:rsidRPr="004E1630">
        <w:rPr>
          <w:sz w:val="24"/>
          <w:szCs w:val="24"/>
          <w:shd w:val="clear" w:color="auto" w:fill="FFFFFF"/>
        </w:rPr>
        <w:t xml:space="preserve"> </w:t>
      </w:r>
      <w:r w:rsidRPr="004E1630">
        <w:rPr>
          <w:sz w:val="24"/>
          <w:szCs w:val="24"/>
          <w:shd w:val="clear" w:color="auto" w:fill="FFFFFF"/>
        </w:rPr>
        <w:t>и</w:t>
      </w:r>
      <w:r w:rsidR="00F86750" w:rsidRPr="004E1630">
        <w:rPr>
          <w:sz w:val="24"/>
          <w:szCs w:val="24"/>
          <w:shd w:val="clear" w:color="auto" w:fill="FFFFFF"/>
        </w:rPr>
        <w:t xml:space="preserve"> </w:t>
      </w:r>
      <w:r w:rsidRPr="004E1630">
        <w:rPr>
          <w:sz w:val="24"/>
          <w:szCs w:val="24"/>
          <w:shd w:val="clear" w:color="auto" w:fill="FFFFFF"/>
        </w:rPr>
        <w:t>видом</w:t>
      </w:r>
      <w:r w:rsidR="00F86750" w:rsidRPr="004E1630">
        <w:rPr>
          <w:sz w:val="24"/>
          <w:szCs w:val="24"/>
          <w:shd w:val="clear" w:color="auto" w:fill="FFFFFF"/>
        </w:rPr>
        <w:t xml:space="preserve"> </w:t>
      </w:r>
      <w:r w:rsidRPr="004E1630">
        <w:rPr>
          <w:sz w:val="24"/>
          <w:szCs w:val="24"/>
          <w:shd w:val="clear" w:color="auto" w:fill="FFFFFF"/>
        </w:rPr>
        <w:t>разрешенного</w:t>
      </w:r>
      <w:r w:rsidR="00F86750" w:rsidRPr="004E1630">
        <w:rPr>
          <w:sz w:val="24"/>
          <w:szCs w:val="24"/>
          <w:shd w:val="clear" w:color="auto" w:fill="FFFFFF"/>
        </w:rPr>
        <w:t xml:space="preserve"> </w:t>
      </w:r>
      <w:r w:rsidRPr="004E1630">
        <w:rPr>
          <w:sz w:val="24"/>
          <w:szCs w:val="24"/>
          <w:shd w:val="clear" w:color="auto" w:fill="FFFFFF"/>
        </w:rPr>
        <w:t>использования</w:t>
      </w:r>
      <w:r w:rsidR="00F86750" w:rsidRPr="004E1630">
        <w:rPr>
          <w:sz w:val="24"/>
          <w:szCs w:val="24"/>
          <w:shd w:val="clear" w:color="auto" w:fill="FFFFFF"/>
        </w:rPr>
        <w:t xml:space="preserve"> </w:t>
      </w:r>
      <w:r w:rsidRPr="004E1630">
        <w:rPr>
          <w:sz w:val="24"/>
          <w:szCs w:val="24"/>
          <w:shd w:val="clear" w:color="auto" w:fill="FFFFFF"/>
        </w:rPr>
        <w:t>земельных</w:t>
      </w:r>
      <w:r w:rsidR="00F86750" w:rsidRPr="004E1630">
        <w:rPr>
          <w:sz w:val="24"/>
          <w:szCs w:val="24"/>
          <w:shd w:val="clear" w:color="auto" w:fill="FFFFFF"/>
        </w:rPr>
        <w:t xml:space="preserve"> </w:t>
      </w:r>
      <w:r w:rsidRPr="004E1630">
        <w:rPr>
          <w:sz w:val="24"/>
          <w:szCs w:val="24"/>
          <w:shd w:val="clear" w:color="auto" w:fill="FFFFFF"/>
        </w:rPr>
        <w:t>участков,</w:t>
      </w:r>
      <w:r w:rsidR="00F86750" w:rsidRPr="004E1630">
        <w:rPr>
          <w:sz w:val="24"/>
          <w:szCs w:val="24"/>
          <w:shd w:val="clear" w:color="auto" w:fill="FFFFFF"/>
        </w:rPr>
        <w:t xml:space="preserve"> </w:t>
      </w:r>
      <w:r w:rsidRPr="004E1630">
        <w:rPr>
          <w:sz w:val="24"/>
          <w:szCs w:val="24"/>
          <w:shd w:val="clear" w:color="auto" w:fill="FFFFFF"/>
        </w:rPr>
        <w:t>установленным</w:t>
      </w:r>
      <w:r w:rsidR="00F86750" w:rsidRPr="004E1630">
        <w:rPr>
          <w:sz w:val="24"/>
          <w:szCs w:val="24"/>
          <w:shd w:val="clear" w:color="auto" w:fill="FFFFFF"/>
        </w:rPr>
        <w:t xml:space="preserve"> </w:t>
      </w:r>
      <w:r w:rsidRPr="004E1630">
        <w:rPr>
          <w:sz w:val="24"/>
          <w:szCs w:val="24"/>
          <w:shd w:val="clear" w:color="auto" w:fill="FFFFFF"/>
        </w:rPr>
        <w:t>классификатором</w:t>
      </w:r>
      <w:r w:rsidR="00F86750" w:rsidRPr="004E1630">
        <w:rPr>
          <w:sz w:val="24"/>
          <w:szCs w:val="24"/>
          <w:shd w:val="clear" w:color="auto" w:fill="FFFFFF"/>
        </w:rPr>
        <w:t xml:space="preserve"> </w:t>
      </w:r>
      <w:r w:rsidRPr="004E1630">
        <w:rPr>
          <w:sz w:val="24"/>
          <w:szCs w:val="24"/>
          <w:shd w:val="clear" w:color="auto" w:fill="FFFFFF"/>
        </w:rPr>
        <w:t>видов</w:t>
      </w:r>
      <w:r w:rsidR="00F86750" w:rsidRPr="004E1630">
        <w:rPr>
          <w:sz w:val="24"/>
          <w:szCs w:val="24"/>
          <w:shd w:val="clear" w:color="auto" w:fill="FFFFFF"/>
        </w:rPr>
        <w:t xml:space="preserve"> </w:t>
      </w:r>
      <w:r w:rsidRPr="004E1630">
        <w:rPr>
          <w:sz w:val="24"/>
          <w:szCs w:val="24"/>
          <w:shd w:val="clear" w:color="auto" w:fill="FFFFFF"/>
        </w:rPr>
        <w:t>разрешенного</w:t>
      </w:r>
      <w:r w:rsidR="00F86750" w:rsidRPr="004E1630">
        <w:rPr>
          <w:sz w:val="24"/>
          <w:szCs w:val="24"/>
          <w:shd w:val="clear" w:color="auto" w:fill="FFFFFF"/>
        </w:rPr>
        <w:t xml:space="preserve"> </w:t>
      </w:r>
      <w:r w:rsidRPr="004E1630">
        <w:rPr>
          <w:sz w:val="24"/>
          <w:szCs w:val="24"/>
          <w:shd w:val="clear" w:color="auto" w:fill="FFFFFF"/>
        </w:rPr>
        <w:t>использования</w:t>
      </w:r>
      <w:r w:rsidR="00F86750" w:rsidRPr="004E1630">
        <w:rPr>
          <w:sz w:val="24"/>
          <w:szCs w:val="24"/>
          <w:shd w:val="clear" w:color="auto" w:fill="FFFFFF"/>
        </w:rPr>
        <w:t xml:space="preserve"> </w:t>
      </w:r>
      <w:r w:rsidRPr="004E1630">
        <w:rPr>
          <w:sz w:val="24"/>
          <w:szCs w:val="24"/>
          <w:shd w:val="clear" w:color="auto" w:fill="FFFFFF"/>
        </w:rPr>
        <w:t>земельных</w:t>
      </w:r>
      <w:r w:rsidR="00F86750" w:rsidRPr="004E1630">
        <w:rPr>
          <w:sz w:val="24"/>
          <w:szCs w:val="24"/>
          <w:shd w:val="clear" w:color="auto" w:fill="FFFFFF"/>
        </w:rPr>
        <w:t xml:space="preserve"> </w:t>
      </w:r>
      <w:r w:rsidRPr="004E1630">
        <w:rPr>
          <w:sz w:val="24"/>
          <w:szCs w:val="24"/>
          <w:shd w:val="clear" w:color="auto" w:fill="FFFFFF"/>
        </w:rPr>
        <w:t>участков.</w:t>
      </w:r>
      <w:r w:rsidR="00F86750" w:rsidRPr="004E1630">
        <w:rPr>
          <w:sz w:val="24"/>
          <w:szCs w:val="24"/>
          <w:shd w:val="clear" w:color="auto" w:fill="FFFFFF"/>
        </w:rPr>
        <w:t xml:space="preserve"> </w:t>
      </w:r>
      <w:r w:rsidRPr="004E1630">
        <w:rPr>
          <w:sz w:val="24"/>
          <w:szCs w:val="24"/>
          <w:shd w:val="clear" w:color="auto" w:fill="FFFFFF"/>
        </w:rPr>
        <w:t>Данное</w:t>
      </w:r>
      <w:r w:rsidR="00F86750" w:rsidRPr="004E1630">
        <w:rPr>
          <w:sz w:val="24"/>
          <w:szCs w:val="24"/>
          <w:shd w:val="clear" w:color="auto" w:fill="FFFFFF"/>
        </w:rPr>
        <w:t xml:space="preserve"> </w:t>
      </w:r>
      <w:r w:rsidRPr="004E1630">
        <w:rPr>
          <w:sz w:val="24"/>
          <w:szCs w:val="24"/>
          <w:shd w:val="clear" w:color="auto" w:fill="FFFFFF"/>
        </w:rPr>
        <w:t>решение</w:t>
      </w:r>
      <w:r w:rsidR="00F86750" w:rsidRPr="004E1630">
        <w:rPr>
          <w:sz w:val="24"/>
          <w:szCs w:val="24"/>
          <w:shd w:val="clear" w:color="auto" w:fill="FFFFFF"/>
        </w:rPr>
        <w:t xml:space="preserve"> </w:t>
      </w:r>
      <w:r w:rsidRPr="004E1630">
        <w:rPr>
          <w:sz w:val="24"/>
          <w:szCs w:val="24"/>
          <w:shd w:val="clear" w:color="auto" w:fill="FFFFFF"/>
        </w:rPr>
        <w:t>является</w:t>
      </w:r>
      <w:r w:rsidR="00F86750" w:rsidRPr="004E1630">
        <w:rPr>
          <w:sz w:val="24"/>
          <w:szCs w:val="24"/>
          <w:shd w:val="clear" w:color="auto" w:fill="FFFFFF"/>
        </w:rPr>
        <w:t xml:space="preserve"> </w:t>
      </w:r>
      <w:r w:rsidRPr="004E1630">
        <w:rPr>
          <w:sz w:val="24"/>
          <w:szCs w:val="24"/>
          <w:shd w:val="clear" w:color="auto" w:fill="FFFFFF"/>
        </w:rPr>
        <w:t>основанием</w:t>
      </w:r>
      <w:r w:rsidR="00F86750" w:rsidRPr="004E1630">
        <w:rPr>
          <w:sz w:val="24"/>
          <w:szCs w:val="24"/>
          <w:shd w:val="clear" w:color="auto" w:fill="FFFFFF"/>
        </w:rPr>
        <w:t xml:space="preserve"> </w:t>
      </w:r>
      <w:r w:rsidRPr="004E1630">
        <w:rPr>
          <w:sz w:val="24"/>
          <w:szCs w:val="24"/>
          <w:shd w:val="clear" w:color="auto" w:fill="FFFFFF"/>
        </w:rPr>
        <w:t>для</w:t>
      </w:r>
      <w:r w:rsidR="00F86750" w:rsidRPr="004E1630">
        <w:rPr>
          <w:sz w:val="24"/>
          <w:szCs w:val="24"/>
          <w:shd w:val="clear" w:color="auto" w:fill="FFFFFF"/>
        </w:rPr>
        <w:t xml:space="preserve"> </w:t>
      </w:r>
      <w:r w:rsidRPr="004E1630">
        <w:rPr>
          <w:sz w:val="24"/>
          <w:szCs w:val="24"/>
          <w:shd w:val="clear" w:color="auto" w:fill="FFFFFF"/>
        </w:rPr>
        <w:t>внесения</w:t>
      </w:r>
      <w:r w:rsidR="00F86750" w:rsidRPr="004E1630">
        <w:rPr>
          <w:sz w:val="24"/>
          <w:szCs w:val="24"/>
          <w:shd w:val="clear" w:color="auto" w:fill="FFFFFF"/>
        </w:rPr>
        <w:t xml:space="preserve"> </w:t>
      </w:r>
      <w:r w:rsidRPr="004E1630">
        <w:rPr>
          <w:sz w:val="24"/>
          <w:szCs w:val="24"/>
          <w:shd w:val="clear" w:color="auto" w:fill="FFFFFF"/>
        </w:rPr>
        <w:t>изменений</w:t>
      </w:r>
      <w:r w:rsidR="00F86750" w:rsidRPr="004E1630">
        <w:rPr>
          <w:sz w:val="24"/>
          <w:szCs w:val="24"/>
          <w:shd w:val="clear" w:color="auto" w:fill="FFFFFF"/>
        </w:rPr>
        <w:t xml:space="preserve"> </w:t>
      </w:r>
      <w:r w:rsidRPr="004E1630">
        <w:rPr>
          <w:sz w:val="24"/>
          <w:szCs w:val="24"/>
          <w:shd w:val="clear" w:color="auto" w:fill="FFFFFF"/>
        </w:rPr>
        <w:t>в</w:t>
      </w:r>
      <w:r w:rsidR="00F86750" w:rsidRPr="004E1630">
        <w:rPr>
          <w:sz w:val="24"/>
          <w:szCs w:val="24"/>
          <w:shd w:val="clear" w:color="auto" w:fill="FFFFFF"/>
        </w:rPr>
        <w:t xml:space="preserve"> </w:t>
      </w:r>
      <w:r w:rsidRPr="004E1630">
        <w:rPr>
          <w:sz w:val="24"/>
          <w:szCs w:val="24"/>
          <w:shd w:val="clear" w:color="auto" w:fill="FFFFFF"/>
        </w:rPr>
        <w:t>сведения</w:t>
      </w:r>
      <w:r w:rsidR="00F86750" w:rsidRPr="004E1630">
        <w:rPr>
          <w:sz w:val="24"/>
          <w:szCs w:val="24"/>
          <w:shd w:val="clear" w:color="auto" w:fill="FFFFFF"/>
        </w:rPr>
        <w:t xml:space="preserve"> </w:t>
      </w:r>
      <w:r w:rsidRPr="004E1630">
        <w:rPr>
          <w:sz w:val="24"/>
          <w:szCs w:val="24"/>
          <w:shd w:val="clear" w:color="auto" w:fill="FFFFFF"/>
        </w:rPr>
        <w:t>ГКН</w:t>
      </w:r>
      <w:r w:rsidR="00F86750" w:rsidRPr="004E1630">
        <w:rPr>
          <w:sz w:val="24"/>
          <w:szCs w:val="24"/>
          <w:shd w:val="clear" w:color="auto" w:fill="FFFFFF"/>
        </w:rPr>
        <w:t xml:space="preserve"> </w:t>
      </w:r>
      <w:r w:rsidRPr="004E1630">
        <w:rPr>
          <w:sz w:val="24"/>
          <w:szCs w:val="24"/>
          <w:shd w:val="clear" w:color="auto" w:fill="FFFFFF"/>
        </w:rPr>
        <w:t>о</w:t>
      </w:r>
      <w:r w:rsidR="00F86750" w:rsidRPr="004E1630">
        <w:rPr>
          <w:sz w:val="24"/>
          <w:szCs w:val="24"/>
          <w:shd w:val="clear" w:color="auto" w:fill="FFFFFF"/>
        </w:rPr>
        <w:t xml:space="preserve"> </w:t>
      </w:r>
      <w:r w:rsidRPr="004E1630">
        <w:rPr>
          <w:sz w:val="24"/>
          <w:szCs w:val="24"/>
          <w:shd w:val="clear" w:color="auto" w:fill="FFFFFF"/>
        </w:rPr>
        <w:t>разрешенном</w:t>
      </w:r>
      <w:r w:rsidR="00F86750" w:rsidRPr="004E1630">
        <w:rPr>
          <w:sz w:val="24"/>
          <w:szCs w:val="24"/>
          <w:shd w:val="clear" w:color="auto" w:fill="FFFFFF"/>
        </w:rPr>
        <w:t xml:space="preserve"> </w:t>
      </w:r>
      <w:r w:rsidRPr="004E1630">
        <w:rPr>
          <w:sz w:val="24"/>
          <w:szCs w:val="24"/>
          <w:shd w:val="clear" w:color="auto" w:fill="FFFFFF"/>
        </w:rPr>
        <w:t>использовании</w:t>
      </w:r>
      <w:r w:rsidR="00F86750" w:rsidRPr="004E1630">
        <w:rPr>
          <w:sz w:val="24"/>
          <w:szCs w:val="24"/>
          <w:shd w:val="clear" w:color="auto" w:fill="FFFFFF"/>
        </w:rPr>
        <w:t xml:space="preserve"> </w:t>
      </w:r>
      <w:r w:rsidRPr="004E1630">
        <w:rPr>
          <w:sz w:val="24"/>
          <w:szCs w:val="24"/>
          <w:shd w:val="clear" w:color="auto" w:fill="FFFFFF"/>
        </w:rPr>
        <w:t>земельного</w:t>
      </w:r>
      <w:r w:rsidR="00F86750" w:rsidRPr="004E1630">
        <w:rPr>
          <w:sz w:val="24"/>
          <w:szCs w:val="24"/>
          <w:shd w:val="clear" w:color="auto" w:fill="FFFFFF"/>
        </w:rPr>
        <w:t xml:space="preserve"> </w:t>
      </w:r>
      <w:r w:rsidRPr="004E1630">
        <w:rPr>
          <w:sz w:val="24"/>
          <w:szCs w:val="24"/>
          <w:shd w:val="clear" w:color="auto" w:fill="FFFFFF"/>
        </w:rPr>
        <w:t>участка.</w:t>
      </w:r>
    </w:p>
    <w:p w:rsidR="002021B7" w:rsidRPr="004E1630" w:rsidRDefault="002021B7" w:rsidP="0028053E">
      <w:pPr>
        <w:autoSpaceDE w:val="0"/>
        <w:autoSpaceDN w:val="0"/>
        <w:adjustRightInd w:val="0"/>
        <w:jc w:val="both"/>
        <w:rPr>
          <w:sz w:val="24"/>
          <w:szCs w:val="24"/>
        </w:rPr>
      </w:pPr>
    </w:p>
    <w:p w:rsidR="002021B7" w:rsidRPr="004E1630" w:rsidRDefault="002021B7" w:rsidP="004E5343">
      <w:pPr>
        <w:jc w:val="center"/>
        <w:outlineLvl w:val="2"/>
        <w:rPr>
          <w:b/>
          <w:iCs/>
          <w:sz w:val="24"/>
          <w:szCs w:val="24"/>
        </w:rPr>
      </w:pPr>
      <w:bookmarkStart w:id="55" w:name="_Toc344077803"/>
      <w:bookmarkStart w:id="56" w:name="_Toc412129390"/>
      <w:bookmarkStart w:id="57" w:name="_Toc433729368"/>
      <w:r w:rsidRPr="004E1630">
        <w:rPr>
          <w:b/>
          <w:iCs/>
          <w:sz w:val="24"/>
          <w:szCs w:val="24"/>
        </w:rPr>
        <w:t>Глава</w:t>
      </w:r>
      <w:r w:rsidR="00F86750" w:rsidRPr="004E1630">
        <w:rPr>
          <w:b/>
          <w:iCs/>
          <w:sz w:val="24"/>
          <w:szCs w:val="24"/>
        </w:rPr>
        <w:t xml:space="preserve"> </w:t>
      </w:r>
      <w:r w:rsidRPr="004E1630">
        <w:rPr>
          <w:b/>
          <w:iCs/>
          <w:sz w:val="24"/>
          <w:szCs w:val="24"/>
        </w:rPr>
        <w:t>4.</w:t>
      </w:r>
      <w:r w:rsidR="00F86750" w:rsidRPr="004E1630">
        <w:rPr>
          <w:b/>
          <w:iCs/>
          <w:sz w:val="24"/>
          <w:szCs w:val="24"/>
        </w:rPr>
        <w:t xml:space="preserve"> </w:t>
      </w:r>
      <w:bookmarkEnd w:id="55"/>
      <w:r w:rsidRPr="004E1630">
        <w:rPr>
          <w:b/>
          <w:iCs/>
          <w:sz w:val="24"/>
          <w:szCs w:val="24"/>
        </w:rPr>
        <w:t>ПОЛОЖЕНИЕ</w:t>
      </w:r>
      <w:r w:rsidR="00F86750" w:rsidRPr="004E1630">
        <w:rPr>
          <w:b/>
          <w:iCs/>
          <w:sz w:val="24"/>
          <w:szCs w:val="24"/>
        </w:rPr>
        <w:t xml:space="preserve"> </w:t>
      </w:r>
      <w:r w:rsidRPr="004E1630">
        <w:rPr>
          <w:b/>
          <w:iCs/>
          <w:sz w:val="24"/>
          <w:szCs w:val="24"/>
        </w:rPr>
        <w:t>О</w:t>
      </w:r>
      <w:r w:rsidR="00F86750" w:rsidRPr="004E1630">
        <w:rPr>
          <w:b/>
          <w:iCs/>
          <w:sz w:val="24"/>
          <w:szCs w:val="24"/>
        </w:rPr>
        <w:t xml:space="preserve"> </w:t>
      </w:r>
      <w:r w:rsidRPr="004E1630">
        <w:rPr>
          <w:b/>
          <w:iCs/>
          <w:sz w:val="24"/>
          <w:szCs w:val="24"/>
        </w:rPr>
        <w:t>ПОДГОТОВКЕ</w:t>
      </w:r>
      <w:r w:rsidR="00F86750" w:rsidRPr="004E1630">
        <w:rPr>
          <w:b/>
          <w:iCs/>
          <w:sz w:val="24"/>
          <w:szCs w:val="24"/>
        </w:rPr>
        <w:t xml:space="preserve"> </w:t>
      </w:r>
      <w:r w:rsidRPr="004E1630">
        <w:rPr>
          <w:b/>
          <w:iCs/>
          <w:sz w:val="24"/>
          <w:szCs w:val="24"/>
        </w:rPr>
        <w:t>ДОКУМЕНТАЦИИ</w:t>
      </w:r>
      <w:r w:rsidR="004E5343" w:rsidRPr="004E1630">
        <w:rPr>
          <w:b/>
          <w:iCs/>
          <w:sz w:val="24"/>
          <w:szCs w:val="24"/>
        </w:rPr>
        <w:br/>
      </w:r>
      <w:r w:rsidRPr="004E1630">
        <w:rPr>
          <w:b/>
          <w:iCs/>
          <w:sz w:val="24"/>
          <w:szCs w:val="24"/>
        </w:rPr>
        <w:t>ПО</w:t>
      </w:r>
      <w:r w:rsidR="00F86750" w:rsidRPr="004E1630">
        <w:rPr>
          <w:b/>
          <w:iCs/>
          <w:sz w:val="24"/>
          <w:szCs w:val="24"/>
        </w:rPr>
        <w:t xml:space="preserve"> </w:t>
      </w:r>
      <w:r w:rsidRPr="004E1630">
        <w:rPr>
          <w:b/>
          <w:iCs/>
          <w:sz w:val="24"/>
          <w:szCs w:val="24"/>
        </w:rPr>
        <w:t>ПЛАНИРОВКЕ</w:t>
      </w:r>
      <w:r w:rsidR="00F86750" w:rsidRPr="004E1630">
        <w:rPr>
          <w:b/>
          <w:iCs/>
          <w:sz w:val="24"/>
          <w:szCs w:val="24"/>
        </w:rPr>
        <w:t xml:space="preserve"> </w:t>
      </w:r>
      <w:r w:rsidRPr="004E1630">
        <w:rPr>
          <w:b/>
          <w:iCs/>
          <w:sz w:val="24"/>
          <w:szCs w:val="24"/>
        </w:rPr>
        <w:t>ТЕРРИТОРИИ</w:t>
      </w:r>
      <w:bookmarkStart w:id="58" w:name="_Toc357004051"/>
      <w:bookmarkStart w:id="59" w:name="_Toc412129391"/>
      <w:bookmarkStart w:id="60" w:name="_Toc344077821"/>
      <w:bookmarkEnd w:id="56"/>
      <w:bookmarkEnd w:id="57"/>
    </w:p>
    <w:p w:rsidR="004E5343" w:rsidRPr="004E1630" w:rsidRDefault="004E5343" w:rsidP="004E5343">
      <w:pPr>
        <w:autoSpaceDE w:val="0"/>
        <w:autoSpaceDN w:val="0"/>
        <w:adjustRightInd w:val="0"/>
        <w:jc w:val="both"/>
        <w:rPr>
          <w:iCs/>
          <w:sz w:val="24"/>
          <w:szCs w:val="24"/>
        </w:rPr>
      </w:pPr>
      <w:bookmarkStart w:id="61" w:name="_Toc433729369"/>
    </w:p>
    <w:p w:rsidR="00445383" w:rsidRPr="004E1630" w:rsidRDefault="00445383" w:rsidP="0028053E">
      <w:pPr>
        <w:autoSpaceDE w:val="0"/>
        <w:autoSpaceDN w:val="0"/>
        <w:adjustRightInd w:val="0"/>
        <w:ind w:firstLine="709"/>
        <w:jc w:val="both"/>
        <w:rPr>
          <w:b/>
          <w:sz w:val="24"/>
          <w:szCs w:val="24"/>
        </w:rPr>
      </w:pPr>
      <w:r w:rsidRPr="004E1630">
        <w:rPr>
          <w:b/>
          <w:iCs/>
          <w:sz w:val="24"/>
          <w:szCs w:val="24"/>
        </w:rPr>
        <w:t>Статья</w:t>
      </w:r>
      <w:r w:rsidR="00F86750" w:rsidRPr="004E1630">
        <w:rPr>
          <w:b/>
          <w:iCs/>
          <w:sz w:val="24"/>
          <w:szCs w:val="24"/>
        </w:rPr>
        <w:t xml:space="preserve"> </w:t>
      </w:r>
      <w:r w:rsidRPr="004E1630">
        <w:rPr>
          <w:b/>
          <w:iCs/>
          <w:sz w:val="24"/>
          <w:szCs w:val="24"/>
        </w:rPr>
        <w:t>14</w:t>
      </w:r>
      <w:r w:rsidR="00F86750" w:rsidRPr="004E1630">
        <w:rPr>
          <w:b/>
          <w:iCs/>
          <w:sz w:val="24"/>
          <w:szCs w:val="24"/>
        </w:rPr>
        <w:t xml:space="preserve"> </w:t>
      </w:r>
      <w:r w:rsidRPr="004E1630">
        <w:rPr>
          <w:b/>
          <w:iCs/>
          <w:sz w:val="24"/>
          <w:szCs w:val="24"/>
        </w:rPr>
        <w:t>Назначение,</w:t>
      </w:r>
      <w:r w:rsidR="00F86750" w:rsidRPr="004E1630">
        <w:rPr>
          <w:b/>
          <w:iCs/>
          <w:sz w:val="24"/>
          <w:szCs w:val="24"/>
        </w:rPr>
        <w:t xml:space="preserve"> </w:t>
      </w:r>
      <w:r w:rsidRPr="004E1630">
        <w:rPr>
          <w:b/>
          <w:iCs/>
          <w:sz w:val="24"/>
          <w:szCs w:val="24"/>
        </w:rPr>
        <w:t>виды</w:t>
      </w:r>
      <w:r w:rsidR="00F86750" w:rsidRPr="004E1630">
        <w:rPr>
          <w:b/>
          <w:iCs/>
          <w:sz w:val="24"/>
          <w:szCs w:val="24"/>
        </w:rPr>
        <w:t xml:space="preserve"> </w:t>
      </w:r>
      <w:r w:rsidRPr="004E1630">
        <w:rPr>
          <w:b/>
          <w:iCs/>
          <w:sz w:val="24"/>
          <w:szCs w:val="24"/>
        </w:rPr>
        <w:t>и</w:t>
      </w:r>
      <w:r w:rsidR="00F86750" w:rsidRPr="004E1630">
        <w:rPr>
          <w:b/>
          <w:iCs/>
          <w:sz w:val="24"/>
          <w:szCs w:val="24"/>
        </w:rPr>
        <w:t xml:space="preserve"> </w:t>
      </w:r>
      <w:r w:rsidRPr="004E1630">
        <w:rPr>
          <w:b/>
          <w:iCs/>
          <w:sz w:val="24"/>
          <w:szCs w:val="24"/>
        </w:rPr>
        <w:t>состав</w:t>
      </w:r>
      <w:r w:rsidR="00F86750" w:rsidRPr="004E1630">
        <w:rPr>
          <w:b/>
          <w:iCs/>
          <w:sz w:val="24"/>
          <w:szCs w:val="24"/>
        </w:rPr>
        <w:t xml:space="preserve"> </w:t>
      </w:r>
      <w:r w:rsidRPr="004E1630">
        <w:rPr>
          <w:b/>
          <w:iCs/>
          <w:sz w:val="24"/>
          <w:szCs w:val="24"/>
        </w:rPr>
        <w:t>документации</w:t>
      </w:r>
      <w:r w:rsidR="00F86750" w:rsidRPr="004E1630">
        <w:rPr>
          <w:b/>
          <w:iCs/>
          <w:sz w:val="24"/>
          <w:szCs w:val="24"/>
        </w:rPr>
        <w:t xml:space="preserve"> </w:t>
      </w:r>
      <w:r w:rsidRPr="004E1630">
        <w:rPr>
          <w:b/>
          <w:iCs/>
          <w:sz w:val="24"/>
          <w:szCs w:val="24"/>
        </w:rPr>
        <w:t>по</w:t>
      </w:r>
      <w:r w:rsidR="00F86750" w:rsidRPr="004E1630">
        <w:rPr>
          <w:b/>
          <w:iCs/>
          <w:sz w:val="24"/>
          <w:szCs w:val="24"/>
        </w:rPr>
        <w:t xml:space="preserve"> </w:t>
      </w:r>
      <w:r w:rsidRPr="004E1630">
        <w:rPr>
          <w:b/>
          <w:iCs/>
          <w:sz w:val="24"/>
          <w:szCs w:val="24"/>
        </w:rPr>
        <w:t>планировке</w:t>
      </w:r>
      <w:r w:rsidR="00F86750" w:rsidRPr="004E1630">
        <w:rPr>
          <w:b/>
          <w:iCs/>
          <w:sz w:val="24"/>
          <w:szCs w:val="24"/>
        </w:rPr>
        <w:t xml:space="preserve"> </w:t>
      </w:r>
      <w:r w:rsidRPr="004E1630">
        <w:rPr>
          <w:b/>
          <w:iCs/>
          <w:sz w:val="24"/>
          <w:szCs w:val="24"/>
        </w:rPr>
        <w:t>территории</w:t>
      </w:r>
      <w:r w:rsidR="00F86750" w:rsidRPr="004E1630">
        <w:rPr>
          <w:b/>
          <w:iCs/>
          <w:sz w:val="24"/>
          <w:szCs w:val="24"/>
        </w:rPr>
        <w:t xml:space="preserve"> </w:t>
      </w:r>
      <w:r w:rsidRPr="004E1630">
        <w:rPr>
          <w:b/>
          <w:iCs/>
          <w:sz w:val="24"/>
          <w:szCs w:val="24"/>
        </w:rPr>
        <w:t>поселения</w:t>
      </w:r>
    </w:p>
    <w:p w:rsidR="00445383" w:rsidRPr="004E1630" w:rsidRDefault="00445383" w:rsidP="0028053E">
      <w:pPr>
        <w:pStyle w:val="s1"/>
        <w:shd w:val="clear" w:color="auto" w:fill="FFFFFF"/>
        <w:spacing w:before="0" w:beforeAutospacing="0" w:after="0" w:afterAutospacing="0"/>
        <w:ind w:firstLine="709"/>
        <w:jc w:val="both"/>
      </w:pPr>
      <w:r w:rsidRPr="004E1630">
        <w:t>1.</w:t>
      </w:r>
      <w:r w:rsidR="00F86750" w:rsidRPr="004E1630">
        <w:t xml:space="preserve"> </w:t>
      </w:r>
      <w:r w:rsidRPr="004E1630">
        <w:t>Подготовка</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осуществляется</w:t>
      </w:r>
      <w:r w:rsidR="00F86750" w:rsidRPr="004E1630">
        <w:t xml:space="preserve"> </w:t>
      </w:r>
      <w:r w:rsidRPr="004E1630">
        <w:t>в</w:t>
      </w:r>
      <w:r w:rsidR="00F86750" w:rsidRPr="004E1630">
        <w:t xml:space="preserve"> </w:t>
      </w:r>
      <w:r w:rsidRPr="004E1630">
        <w:t>целях</w:t>
      </w:r>
      <w:r w:rsidR="00F86750" w:rsidRPr="004E1630">
        <w:t xml:space="preserve"> </w:t>
      </w:r>
      <w:r w:rsidRPr="004E1630">
        <w:t>обеспечения</w:t>
      </w:r>
      <w:r w:rsidR="00F86750" w:rsidRPr="004E1630">
        <w:t xml:space="preserve"> </w:t>
      </w:r>
      <w:hyperlink r:id="rId41" w:anchor="/document/12138258/entry/103" w:history="1">
        <w:r w:rsidRPr="004E1630">
          <w:rPr>
            <w:rStyle w:val="af"/>
            <w:color w:val="auto"/>
            <w:u w:val="none"/>
          </w:rPr>
          <w:t>устойчивого</w:t>
        </w:r>
        <w:r w:rsidR="00F86750" w:rsidRPr="004E1630">
          <w:rPr>
            <w:rStyle w:val="af"/>
            <w:color w:val="auto"/>
            <w:u w:val="none"/>
          </w:rPr>
          <w:t xml:space="preserve"> </w:t>
        </w:r>
        <w:r w:rsidRPr="004E1630">
          <w:rPr>
            <w:rStyle w:val="af"/>
            <w:color w:val="auto"/>
            <w:u w:val="none"/>
          </w:rPr>
          <w:t>развития</w:t>
        </w:r>
        <w:r w:rsidR="00F86750" w:rsidRPr="004E1630">
          <w:rPr>
            <w:rStyle w:val="af"/>
            <w:color w:val="auto"/>
            <w:u w:val="none"/>
          </w:rPr>
          <w:t xml:space="preserve"> </w:t>
        </w:r>
        <w:r w:rsidRPr="004E1630">
          <w:rPr>
            <w:rStyle w:val="af"/>
            <w:color w:val="auto"/>
            <w:u w:val="none"/>
          </w:rPr>
          <w:t>территорий</w:t>
        </w:r>
      </w:hyperlink>
      <w:r w:rsidRPr="004E1630">
        <w:t>,</w:t>
      </w:r>
      <w:r w:rsidR="00F86750" w:rsidRPr="004E1630">
        <w:t xml:space="preserve"> </w:t>
      </w:r>
      <w:r w:rsidRPr="004E1630">
        <w:t>в</w:t>
      </w:r>
      <w:r w:rsidR="00F86750" w:rsidRPr="004E1630">
        <w:t xml:space="preserve"> </w:t>
      </w:r>
      <w:r w:rsidRPr="004E1630">
        <w:t>том</w:t>
      </w:r>
      <w:r w:rsidR="00F86750" w:rsidRPr="004E1630">
        <w:t xml:space="preserve"> </w:t>
      </w:r>
      <w:r w:rsidRPr="004E1630">
        <w:t>числе</w:t>
      </w:r>
      <w:r w:rsidR="00F86750" w:rsidRPr="004E1630">
        <w:t xml:space="preserve"> </w:t>
      </w:r>
      <w:r w:rsidRPr="004E1630">
        <w:t>выделения</w:t>
      </w:r>
      <w:r w:rsidR="00F86750" w:rsidRPr="004E1630">
        <w:t xml:space="preserve"> </w:t>
      </w:r>
      <w:r w:rsidRPr="004E1630">
        <w:t>элементов</w:t>
      </w:r>
      <w:r w:rsidR="00F86750" w:rsidRPr="004E1630">
        <w:t xml:space="preserve"> </w:t>
      </w:r>
      <w:r w:rsidRPr="004E1630">
        <w:t>планировочной</w:t>
      </w:r>
      <w:r w:rsidR="00F86750" w:rsidRPr="004E1630">
        <w:t xml:space="preserve"> </w:t>
      </w:r>
      <w:r w:rsidRPr="004E1630">
        <w:t>структуры,</w:t>
      </w:r>
      <w:r w:rsidR="00F86750" w:rsidRPr="004E1630">
        <w:t xml:space="preserve"> </w:t>
      </w:r>
      <w:r w:rsidRPr="004E1630">
        <w:t>установления</w:t>
      </w:r>
      <w:r w:rsidR="00F86750" w:rsidRPr="004E1630">
        <w:t xml:space="preserve"> </w:t>
      </w:r>
      <w:r w:rsidRPr="004E1630">
        <w:t>границ</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установления</w:t>
      </w:r>
      <w:r w:rsidR="00F86750" w:rsidRPr="004E1630">
        <w:t xml:space="preserve"> </w:t>
      </w:r>
      <w:r w:rsidRPr="004E1630">
        <w:t>границ</w:t>
      </w:r>
      <w:r w:rsidR="00F86750" w:rsidRPr="004E1630">
        <w:t xml:space="preserve"> </w:t>
      </w:r>
      <w:r w:rsidRPr="004E1630">
        <w:t>зон</w:t>
      </w:r>
      <w:r w:rsidR="00F86750" w:rsidRPr="004E1630">
        <w:t xml:space="preserve"> </w:t>
      </w:r>
      <w:r w:rsidRPr="004E1630">
        <w:t>планируемого</w:t>
      </w:r>
      <w:r w:rsidR="00F86750" w:rsidRPr="004E1630">
        <w:t xml:space="preserve"> </w:t>
      </w:r>
      <w:r w:rsidRPr="004E1630">
        <w:t>размещения</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p>
    <w:p w:rsidR="00445383" w:rsidRPr="004E1630" w:rsidRDefault="00445383"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Подготовка</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целях</w:t>
      </w:r>
      <w:r w:rsidR="00F86750" w:rsidRPr="004E1630">
        <w:t xml:space="preserve"> </w:t>
      </w:r>
      <w:r w:rsidRPr="004E1630">
        <w:t>размещения</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применительно</w:t>
      </w:r>
      <w:r w:rsidR="00F86750" w:rsidRPr="004E1630">
        <w:t xml:space="preserve"> </w:t>
      </w:r>
      <w:r w:rsidRPr="004E1630">
        <w:t>к</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которой</w:t>
      </w:r>
      <w:r w:rsidR="00F86750" w:rsidRPr="004E1630">
        <w:t xml:space="preserve"> </w:t>
      </w:r>
      <w:r w:rsidRPr="004E1630">
        <w:t>не</w:t>
      </w:r>
      <w:r w:rsidR="00F86750" w:rsidRPr="004E1630">
        <w:t xml:space="preserve"> </w:t>
      </w:r>
      <w:r w:rsidRPr="004E1630">
        <w:t>предусматривается</w:t>
      </w:r>
      <w:r w:rsidR="00F86750" w:rsidRPr="004E1630">
        <w:t xml:space="preserve"> </w:t>
      </w:r>
      <w:r w:rsidRPr="004E1630">
        <w:t>осуществление</w:t>
      </w:r>
      <w:r w:rsidR="00F86750" w:rsidRPr="004E1630">
        <w:t xml:space="preserve"> </w:t>
      </w:r>
      <w:r w:rsidRPr="004E1630">
        <w:t>деятельности</w:t>
      </w:r>
      <w:r w:rsidR="00F86750" w:rsidRPr="004E1630">
        <w:t xml:space="preserve"> </w:t>
      </w:r>
      <w:r w:rsidRPr="004E1630">
        <w:t>по</w:t>
      </w:r>
      <w:r w:rsidR="00F86750" w:rsidRPr="004E1630">
        <w:t xml:space="preserve"> </w:t>
      </w:r>
      <w:r w:rsidRPr="004E1630">
        <w:t>комплексному</w:t>
      </w:r>
      <w:r w:rsidR="00F86750" w:rsidRPr="004E1630">
        <w:t xml:space="preserve"> </w:t>
      </w:r>
      <w:r w:rsidRPr="004E1630">
        <w:t>и</w:t>
      </w:r>
      <w:r w:rsidR="00F86750" w:rsidRPr="004E1630">
        <w:t xml:space="preserve"> </w:t>
      </w:r>
      <w:r w:rsidRPr="004E1630">
        <w:t>устойчивому</w:t>
      </w:r>
      <w:r w:rsidR="00F86750" w:rsidRPr="004E1630">
        <w:t xml:space="preserve"> </w:t>
      </w:r>
      <w:r w:rsidRPr="004E1630">
        <w:t>развитию</w:t>
      </w:r>
      <w:r w:rsidR="00F86750" w:rsidRPr="004E1630">
        <w:t xml:space="preserve"> </w:t>
      </w:r>
      <w:r w:rsidRPr="004E1630">
        <w:t>территории,</w:t>
      </w:r>
      <w:r w:rsidR="00F86750" w:rsidRPr="004E1630">
        <w:t xml:space="preserve"> </w:t>
      </w:r>
      <w:r w:rsidRPr="004E1630">
        <w:t>не</w:t>
      </w:r>
      <w:r w:rsidR="00F86750" w:rsidRPr="004E1630">
        <w:t xml:space="preserve"> </w:t>
      </w:r>
      <w:r w:rsidRPr="004E1630">
        <w:t>требуется,</w:t>
      </w:r>
      <w:r w:rsidR="00F86750" w:rsidRPr="004E1630">
        <w:t xml:space="preserve"> </w:t>
      </w:r>
      <w:r w:rsidRPr="004E1630">
        <w:t>за</w:t>
      </w:r>
      <w:r w:rsidR="00F86750" w:rsidRPr="004E1630">
        <w:t xml:space="preserve"> </w:t>
      </w:r>
      <w:r w:rsidRPr="004E1630">
        <w:t>исключением</w:t>
      </w:r>
      <w:r w:rsidR="00F86750" w:rsidRPr="004E1630">
        <w:t xml:space="preserve"> </w:t>
      </w:r>
      <w:r w:rsidRPr="004E1630">
        <w:t>случаев,</w:t>
      </w:r>
      <w:r w:rsidR="00F86750" w:rsidRPr="004E1630">
        <w:t xml:space="preserve"> </w:t>
      </w:r>
      <w:r w:rsidRPr="004E1630">
        <w:t>указанных</w:t>
      </w:r>
      <w:r w:rsidR="00F86750" w:rsidRPr="004E1630">
        <w:t xml:space="preserve"> </w:t>
      </w:r>
      <w:r w:rsidRPr="004E1630">
        <w:t>в</w:t>
      </w:r>
      <w:r w:rsidR="00F86750" w:rsidRPr="004E1630">
        <w:t xml:space="preserve"> </w:t>
      </w:r>
      <w:hyperlink r:id="rId42" w:anchor="/document/12138258/entry/4103" w:history="1">
        <w:r w:rsidRPr="004E1630">
          <w:rPr>
            <w:rStyle w:val="af"/>
            <w:color w:val="auto"/>
            <w:u w:val="none"/>
          </w:rPr>
          <w:t>части</w:t>
        </w:r>
        <w:r w:rsidR="00F86750" w:rsidRPr="004E1630">
          <w:rPr>
            <w:rStyle w:val="af"/>
            <w:color w:val="auto"/>
            <w:u w:val="none"/>
          </w:rPr>
          <w:t xml:space="preserve"> </w:t>
        </w:r>
        <w:r w:rsidRPr="004E1630">
          <w:rPr>
            <w:rStyle w:val="af"/>
            <w:color w:val="auto"/>
            <w:u w:val="none"/>
          </w:rPr>
          <w:t>3</w:t>
        </w:r>
      </w:hyperlink>
      <w:r w:rsidR="00F86750" w:rsidRPr="004E1630">
        <w:t xml:space="preserve"> </w:t>
      </w:r>
      <w:r w:rsidRPr="004E1630">
        <w:t>настоящей</w:t>
      </w:r>
      <w:r w:rsidR="00F86750" w:rsidRPr="004E1630">
        <w:t xml:space="preserve"> </w:t>
      </w:r>
      <w:r w:rsidRPr="004E1630">
        <w:t>статьи.</w:t>
      </w:r>
    </w:p>
    <w:p w:rsidR="00445383" w:rsidRPr="004E1630" w:rsidRDefault="00445383" w:rsidP="0028053E">
      <w:pPr>
        <w:pStyle w:val="s1"/>
        <w:shd w:val="clear" w:color="auto" w:fill="FFFFFF"/>
        <w:spacing w:before="0" w:beforeAutospacing="0" w:after="0" w:afterAutospacing="0"/>
        <w:ind w:firstLine="709"/>
        <w:jc w:val="both"/>
      </w:pPr>
      <w:r w:rsidRPr="004E1630">
        <w:t>3.</w:t>
      </w:r>
      <w:r w:rsidR="00F86750" w:rsidRPr="004E1630">
        <w:t xml:space="preserve"> </w:t>
      </w:r>
      <w:r w:rsidRPr="004E1630">
        <w:t>Подготовка</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целях</w:t>
      </w:r>
      <w:r w:rsidR="00F86750" w:rsidRPr="004E1630">
        <w:t xml:space="preserve"> </w:t>
      </w:r>
      <w:r w:rsidRPr="004E1630">
        <w:t>размещения</w:t>
      </w:r>
      <w:r w:rsidR="00F86750" w:rsidRPr="004E1630">
        <w:t xml:space="preserve"> </w:t>
      </w:r>
      <w:r w:rsidRPr="004E1630">
        <w:t>объекта</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является</w:t>
      </w:r>
      <w:r w:rsidR="00F86750" w:rsidRPr="004E1630">
        <w:t xml:space="preserve"> </w:t>
      </w:r>
      <w:r w:rsidRPr="004E1630">
        <w:t>обязательной</w:t>
      </w:r>
      <w:r w:rsidR="00F86750" w:rsidRPr="004E1630">
        <w:t xml:space="preserve"> </w:t>
      </w:r>
      <w:r w:rsidRPr="004E1630">
        <w:t>в</w:t>
      </w:r>
      <w:r w:rsidR="00F86750" w:rsidRPr="004E1630">
        <w:t xml:space="preserve"> </w:t>
      </w:r>
      <w:r w:rsidRPr="004E1630">
        <w:t>следующих</w:t>
      </w:r>
      <w:r w:rsidR="00F86750" w:rsidRPr="004E1630">
        <w:t xml:space="preserve"> </w:t>
      </w:r>
      <w:r w:rsidRPr="004E1630">
        <w:t>случаях:</w:t>
      </w:r>
    </w:p>
    <w:p w:rsidR="00445383" w:rsidRPr="004E1630" w:rsidRDefault="00445383" w:rsidP="0028053E">
      <w:pPr>
        <w:pStyle w:val="s1"/>
        <w:shd w:val="clear" w:color="auto" w:fill="FFFFFF"/>
        <w:spacing w:before="0" w:beforeAutospacing="0" w:after="0" w:afterAutospacing="0"/>
        <w:ind w:firstLine="709"/>
        <w:jc w:val="both"/>
      </w:pPr>
      <w:r w:rsidRPr="004E1630">
        <w:lastRenderedPageBreak/>
        <w:t>1)</w:t>
      </w:r>
      <w:r w:rsidR="00F86750" w:rsidRPr="004E1630">
        <w:t xml:space="preserve"> </w:t>
      </w:r>
      <w:r w:rsidRPr="004E1630">
        <w:t>необходимо</w:t>
      </w:r>
      <w:r w:rsidR="00F86750" w:rsidRPr="004E1630">
        <w:t xml:space="preserve"> </w:t>
      </w:r>
      <w:r w:rsidRPr="004E1630">
        <w:t>изъятие</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для</w:t>
      </w:r>
      <w:r w:rsidR="00F86750" w:rsidRPr="004E1630">
        <w:t xml:space="preserve"> </w:t>
      </w:r>
      <w:r w:rsidRPr="004E1630">
        <w:t>государственных</w:t>
      </w:r>
      <w:r w:rsidR="00F86750" w:rsidRPr="004E1630">
        <w:t xml:space="preserve"> </w:t>
      </w:r>
      <w:r w:rsidRPr="004E1630">
        <w:t>или</w:t>
      </w:r>
      <w:r w:rsidR="00F86750" w:rsidRPr="004E1630">
        <w:t xml:space="preserve"> </w:t>
      </w:r>
      <w:r w:rsidRPr="004E1630">
        <w:t>муниципальных</w:t>
      </w:r>
      <w:r w:rsidR="00F86750" w:rsidRPr="004E1630">
        <w:t xml:space="preserve"> </w:t>
      </w:r>
      <w:r w:rsidRPr="004E1630">
        <w:t>нужд</w:t>
      </w:r>
      <w:r w:rsidR="00F86750" w:rsidRPr="004E1630">
        <w:t xml:space="preserve"> </w:t>
      </w:r>
      <w:r w:rsidRPr="004E1630">
        <w:t>в</w:t>
      </w:r>
      <w:r w:rsidR="00F86750" w:rsidRPr="004E1630">
        <w:t xml:space="preserve"> </w:t>
      </w:r>
      <w:r w:rsidRPr="004E1630">
        <w:t>связи</w:t>
      </w:r>
      <w:r w:rsidR="00F86750" w:rsidRPr="004E1630">
        <w:t xml:space="preserve"> </w:t>
      </w:r>
      <w:r w:rsidRPr="004E1630">
        <w:t>с</w:t>
      </w:r>
      <w:r w:rsidR="00F86750" w:rsidRPr="004E1630">
        <w:t xml:space="preserve"> </w:t>
      </w:r>
      <w:r w:rsidRPr="004E1630">
        <w:t>размещением</w:t>
      </w:r>
      <w:r w:rsidR="00F86750" w:rsidRPr="004E1630">
        <w:t xml:space="preserve"> </w:t>
      </w:r>
      <w:r w:rsidRPr="004E1630">
        <w:t>объекта</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федерального,</w:t>
      </w:r>
      <w:r w:rsidR="00F86750" w:rsidRPr="004E1630">
        <w:t xml:space="preserve"> </w:t>
      </w:r>
      <w:r w:rsidRPr="004E1630">
        <w:t>регионального</w:t>
      </w:r>
      <w:r w:rsidR="00F86750" w:rsidRPr="004E1630">
        <w:t xml:space="preserve"> </w:t>
      </w:r>
      <w:r w:rsidRPr="004E1630">
        <w:t>или</w:t>
      </w:r>
      <w:r w:rsidR="00F86750" w:rsidRPr="004E1630">
        <w:t xml:space="preserve"> </w:t>
      </w:r>
      <w:r w:rsidRPr="004E1630">
        <w:t>местного</w:t>
      </w:r>
      <w:r w:rsidR="00F86750" w:rsidRPr="004E1630">
        <w:t xml:space="preserve"> </w:t>
      </w:r>
      <w:r w:rsidRPr="004E1630">
        <w:t>значения;</w:t>
      </w:r>
    </w:p>
    <w:p w:rsidR="00445383" w:rsidRPr="004E1630" w:rsidRDefault="00445383"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необходимы</w:t>
      </w:r>
      <w:r w:rsidR="00F86750" w:rsidRPr="004E1630">
        <w:t xml:space="preserve"> </w:t>
      </w:r>
      <w:r w:rsidRPr="004E1630">
        <w:t>установление,</w:t>
      </w:r>
      <w:r w:rsidR="00F86750" w:rsidRPr="004E1630">
        <w:t xml:space="preserve"> </w:t>
      </w:r>
      <w:r w:rsidRPr="004E1630">
        <w:t>изменение</w:t>
      </w:r>
      <w:r w:rsidR="00F86750" w:rsidRPr="004E1630">
        <w:t xml:space="preserve"> </w:t>
      </w:r>
      <w:r w:rsidRPr="004E1630">
        <w:t>или</w:t>
      </w:r>
      <w:r w:rsidR="00F86750" w:rsidRPr="004E1630">
        <w:t xml:space="preserve"> </w:t>
      </w:r>
      <w:r w:rsidRPr="004E1630">
        <w:t>отмена</w:t>
      </w:r>
      <w:r w:rsidR="00F86750" w:rsidRPr="004E1630">
        <w:t xml:space="preserve"> </w:t>
      </w:r>
      <w:r w:rsidRPr="004E1630">
        <w:t>красных</w:t>
      </w:r>
      <w:r w:rsidR="00F86750" w:rsidRPr="004E1630">
        <w:t xml:space="preserve"> </w:t>
      </w:r>
      <w:r w:rsidRPr="004E1630">
        <w:t>линий;</w:t>
      </w:r>
    </w:p>
    <w:p w:rsidR="00445383" w:rsidRPr="004E1630" w:rsidRDefault="00445383" w:rsidP="0028053E">
      <w:pPr>
        <w:pStyle w:val="s1"/>
        <w:shd w:val="clear" w:color="auto" w:fill="FFFFFF"/>
        <w:spacing w:before="0" w:beforeAutospacing="0" w:after="0" w:afterAutospacing="0"/>
        <w:ind w:firstLine="709"/>
        <w:jc w:val="both"/>
      </w:pPr>
      <w:r w:rsidRPr="004E1630">
        <w:t>3)</w:t>
      </w:r>
      <w:r w:rsidR="00F86750" w:rsidRPr="004E1630">
        <w:t xml:space="preserve"> </w:t>
      </w:r>
      <w:r w:rsidRPr="004E1630">
        <w:t>необходимо</w:t>
      </w:r>
      <w:r w:rsidR="00F86750" w:rsidRPr="004E1630">
        <w:t xml:space="preserve"> </w:t>
      </w:r>
      <w:r w:rsidRPr="004E1630">
        <w:t>образование</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в</w:t>
      </w:r>
      <w:r w:rsidR="00F86750" w:rsidRPr="004E1630">
        <w:t xml:space="preserve"> </w:t>
      </w:r>
      <w:r w:rsidRPr="004E1630">
        <w:t>случае,</w:t>
      </w:r>
      <w:r w:rsidR="00F86750" w:rsidRPr="004E1630">
        <w:t xml:space="preserve"> </w:t>
      </w:r>
      <w:r w:rsidRPr="004E1630">
        <w:t>если</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hyperlink r:id="rId43" w:anchor="/document/12124624/entry/11112" w:history="1">
        <w:r w:rsidRPr="004E1630">
          <w:rPr>
            <w:rStyle w:val="af"/>
            <w:color w:val="auto"/>
            <w:u w:val="none"/>
          </w:rPr>
          <w:t>земельным</w:t>
        </w:r>
        <w:r w:rsidR="00F86750" w:rsidRPr="004E1630">
          <w:rPr>
            <w:rStyle w:val="af"/>
            <w:color w:val="auto"/>
            <w:u w:val="none"/>
          </w:rPr>
          <w:t xml:space="preserve"> </w:t>
        </w:r>
        <w:r w:rsidRPr="004E1630">
          <w:rPr>
            <w:rStyle w:val="af"/>
            <w:color w:val="auto"/>
            <w:u w:val="none"/>
          </w:rPr>
          <w:t>законодательством</w:t>
        </w:r>
      </w:hyperlink>
      <w:r w:rsidR="00F86750" w:rsidRPr="004E1630">
        <w:t xml:space="preserve"> </w:t>
      </w:r>
      <w:r w:rsidRPr="004E1630">
        <w:t>образование</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осуществляется</w:t>
      </w:r>
      <w:r w:rsidR="00F86750" w:rsidRPr="004E1630">
        <w:t xml:space="preserve"> </w:t>
      </w:r>
      <w:r w:rsidRPr="004E1630">
        <w:t>только</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проектом</w:t>
      </w:r>
      <w:r w:rsidR="00F86750" w:rsidRPr="004E1630">
        <w:t xml:space="preserve"> </w:t>
      </w:r>
      <w:r w:rsidRPr="004E1630">
        <w:t>межевания</w:t>
      </w:r>
      <w:r w:rsidR="00F86750" w:rsidRPr="004E1630">
        <w:t xml:space="preserve"> </w:t>
      </w:r>
      <w:r w:rsidRPr="004E1630">
        <w:t>территории;</w:t>
      </w:r>
    </w:p>
    <w:p w:rsidR="00445383" w:rsidRPr="004E1630" w:rsidRDefault="00445383" w:rsidP="0028053E">
      <w:pPr>
        <w:pStyle w:val="s1"/>
        <w:shd w:val="clear" w:color="auto" w:fill="FFFFFF"/>
        <w:spacing w:before="0" w:beforeAutospacing="0" w:after="0" w:afterAutospacing="0"/>
        <w:ind w:firstLine="709"/>
        <w:jc w:val="both"/>
      </w:pPr>
      <w:r w:rsidRPr="004E1630">
        <w:t>4)</w:t>
      </w:r>
      <w:r w:rsidR="00F86750" w:rsidRPr="004E1630">
        <w:t xml:space="preserve"> </w:t>
      </w:r>
      <w:r w:rsidRPr="004E1630">
        <w:t>размещение</w:t>
      </w:r>
      <w:r w:rsidR="00F86750" w:rsidRPr="004E1630">
        <w:t xml:space="preserve"> </w:t>
      </w:r>
      <w:r w:rsidRPr="004E1630">
        <w:t>объекта</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планируется</w:t>
      </w:r>
      <w:r w:rsidR="00F86750" w:rsidRPr="004E1630">
        <w:t xml:space="preserve"> </w:t>
      </w:r>
      <w:r w:rsidRPr="004E1630">
        <w:t>на</w:t>
      </w:r>
      <w:r w:rsidR="00F86750" w:rsidRPr="004E1630">
        <w:t xml:space="preserve"> </w:t>
      </w:r>
      <w:r w:rsidRPr="004E1630">
        <w:t>территориях</w:t>
      </w:r>
      <w:r w:rsidR="00F86750" w:rsidRPr="004E1630">
        <w:t xml:space="preserve"> </w:t>
      </w:r>
      <w:r w:rsidRPr="004E1630">
        <w:t>двух</w:t>
      </w:r>
      <w:r w:rsidR="00F86750" w:rsidRPr="004E1630">
        <w:t xml:space="preserve"> </w:t>
      </w:r>
      <w:r w:rsidRPr="004E1630">
        <w:t>и</w:t>
      </w:r>
      <w:r w:rsidR="00F86750" w:rsidRPr="004E1630">
        <w:t xml:space="preserve"> </w:t>
      </w:r>
      <w:r w:rsidRPr="004E1630">
        <w:t>более</w:t>
      </w:r>
      <w:r w:rsidR="00F86750" w:rsidRPr="004E1630">
        <w:t xml:space="preserve"> </w:t>
      </w:r>
      <w:r w:rsidRPr="004E1630">
        <w:t>муниципальных</w:t>
      </w:r>
      <w:r w:rsidR="00F86750" w:rsidRPr="004E1630">
        <w:t xml:space="preserve"> </w:t>
      </w:r>
      <w:r w:rsidRPr="004E1630">
        <w:t>образований,</w:t>
      </w:r>
      <w:r w:rsidR="00F86750" w:rsidRPr="004E1630">
        <w:t xml:space="preserve"> </w:t>
      </w:r>
      <w:r w:rsidRPr="004E1630">
        <w:t>имеющих</w:t>
      </w:r>
      <w:r w:rsidR="00F86750" w:rsidRPr="004E1630">
        <w:t xml:space="preserve"> </w:t>
      </w:r>
      <w:r w:rsidRPr="004E1630">
        <w:t>общую</w:t>
      </w:r>
      <w:r w:rsidR="00F86750" w:rsidRPr="004E1630">
        <w:t xml:space="preserve"> </w:t>
      </w:r>
      <w:r w:rsidRPr="004E1630">
        <w:t>границу</w:t>
      </w:r>
      <w:r w:rsidR="00F86750" w:rsidRPr="004E1630">
        <w:t xml:space="preserve"> </w:t>
      </w:r>
      <w:r w:rsidRPr="004E1630">
        <w:t>(за</w:t>
      </w:r>
      <w:r w:rsidR="00F86750" w:rsidRPr="004E1630">
        <w:t xml:space="preserve"> </w:t>
      </w:r>
      <w:r w:rsidRPr="004E1630">
        <w:t>исключением</w:t>
      </w:r>
      <w:r w:rsidR="00F86750" w:rsidRPr="004E1630">
        <w:t xml:space="preserve"> </w:t>
      </w:r>
      <w:r w:rsidRPr="004E1630">
        <w:t>случая,</w:t>
      </w:r>
      <w:r w:rsidR="00F86750" w:rsidRPr="004E1630">
        <w:t xml:space="preserve"> </w:t>
      </w:r>
      <w:r w:rsidRPr="004E1630">
        <w:t>если</w:t>
      </w:r>
      <w:r w:rsidR="00F86750" w:rsidRPr="004E1630">
        <w:t xml:space="preserve"> </w:t>
      </w:r>
      <w:r w:rsidRPr="004E1630">
        <w:t>размещение</w:t>
      </w:r>
      <w:r w:rsidR="00F86750" w:rsidRPr="004E1630">
        <w:t xml:space="preserve"> </w:t>
      </w:r>
      <w:r w:rsidRPr="004E1630">
        <w:t>такого</w:t>
      </w:r>
      <w:r w:rsidR="00F86750" w:rsidRPr="004E1630">
        <w:t xml:space="preserve"> </w:t>
      </w:r>
      <w:r w:rsidRPr="004E1630">
        <w:t>объекта</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планируется</w:t>
      </w:r>
      <w:r w:rsidR="00F86750" w:rsidRPr="004E1630">
        <w:t xml:space="preserve"> </w:t>
      </w:r>
      <w:r w:rsidRPr="004E1630">
        <w:t>осуществлять</w:t>
      </w:r>
      <w:r w:rsidR="00F86750" w:rsidRPr="004E1630">
        <w:t xml:space="preserve"> </w:t>
      </w:r>
      <w:r w:rsidRPr="004E1630">
        <w:t>на</w:t>
      </w:r>
      <w:r w:rsidR="00F86750" w:rsidRPr="004E1630">
        <w:t xml:space="preserve"> </w:t>
      </w:r>
      <w:r w:rsidRPr="004E1630">
        <w:t>землях</w:t>
      </w:r>
      <w:r w:rsidR="00F86750" w:rsidRPr="004E1630">
        <w:t xml:space="preserve"> </w:t>
      </w:r>
      <w:r w:rsidRPr="004E1630">
        <w:t>или</w:t>
      </w:r>
      <w:r w:rsidR="00F86750" w:rsidRPr="004E1630">
        <w:t xml:space="preserve"> </w:t>
      </w:r>
      <w:r w:rsidRPr="004E1630">
        <w:t>земельных</w:t>
      </w:r>
      <w:r w:rsidR="00F86750" w:rsidRPr="004E1630">
        <w:t xml:space="preserve"> </w:t>
      </w:r>
      <w:r w:rsidRPr="004E1630">
        <w:t>участках,</w:t>
      </w:r>
      <w:r w:rsidR="00F86750" w:rsidRPr="004E1630">
        <w:t xml:space="preserve"> </w:t>
      </w:r>
      <w:r w:rsidRPr="004E1630">
        <w:t>находящихся</w:t>
      </w:r>
      <w:r w:rsidR="00F86750" w:rsidRPr="004E1630">
        <w:t xml:space="preserve"> </w:t>
      </w:r>
      <w:r w:rsidRPr="004E1630">
        <w:t>в</w:t>
      </w:r>
      <w:r w:rsidR="00F86750" w:rsidRPr="004E1630">
        <w:t xml:space="preserve"> </w:t>
      </w:r>
      <w:r w:rsidRPr="004E1630">
        <w:t>государственной</w:t>
      </w:r>
      <w:r w:rsidR="00F86750" w:rsidRPr="004E1630">
        <w:t xml:space="preserve"> </w:t>
      </w:r>
      <w:r w:rsidRPr="004E1630">
        <w:t>или</w:t>
      </w:r>
      <w:r w:rsidR="00F86750" w:rsidRPr="004E1630">
        <w:t xml:space="preserve"> </w:t>
      </w:r>
      <w:r w:rsidRPr="004E1630">
        <w:t>муниципальной</w:t>
      </w:r>
      <w:r w:rsidR="00F86750" w:rsidRPr="004E1630">
        <w:t xml:space="preserve"> </w:t>
      </w:r>
      <w:r w:rsidRPr="004E1630">
        <w:t>собственности,</w:t>
      </w:r>
      <w:r w:rsidR="00F86750" w:rsidRPr="004E1630">
        <w:t xml:space="preserve"> </w:t>
      </w:r>
      <w:r w:rsidRPr="004E1630">
        <w:t>и</w:t>
      </w:r>
      <w:r w:rsidR="00F86750" w:rsidRPr="004E1630">
        <w:t xml:space="preserve"> </w:t>
      </w:r>
      <w:r w:rsidRPr="004E1630">
        <w:t>для</w:t>
      </w:r>
      <w:r w:rsidR="00F86750" w:rsidRPr="004E1630">
        <w:t xml:space="preserve"> </w:t>
      </w:r>
      <w:r w:rsidRPr="004E1630">
        <w:t>размещения</w:t>
      </w:r>
      <w:r w:rsidR="00F86750" w:rsidRPr="004E1630">
        <w:t xml:space="preserve"> </w:t>
      </w:r>
      <w:r w:rsidRPr="004E1630">
        <w:t>такого</w:t>
      </w:r>
      <w:r w:rsidR="00F86750" w:rsidRPr="004E1630">
        <w:t xml:space="preserve"> </w:t>
      </w:r>
      <w:r w:rsidRPr="004E1630">
        <w:t>объекта</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не</w:t>
      </w:r>
      <w:r w:rsidR="00F86750" w:rsidRPr="004E1630">
        <w:t xml:space="preserve"> </w:t>
      </w:r>
      <w:r w:rsidRPr="004E1630">
        <w:t>требуются</w:t>
      </w:r>
      <w:r w:rsidR="00F86750" w:rsidRPr="004E1630">
        <w:t xml:space="preserve"> </w:t>
      </w:r>
      <w:r w:rsidRPr="004E1630">
        <w:t>предоставление</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находящихся</w:t>
      </w:r>
      <w:r w:rsidR="00F86750" w:rsidRPr="004E1630">
        <w:t xml:space="preserve"> </w:t>
      </w:r>
      <w:r w:rsidRPr="004E1630">
        <w:t>в</w:t>
      </w:r>
      <w:r w:rsidR="00F86750" w:rsidRPr="004E1630">
        <w:t xml:space="preserve"> </w:t>
      </w:r>
      <w:r w:rsidRPr="004E1630">
        <w:t>государственной</w:t>
      </w:r>
      <w:r w:rsidR="00F86750" w:rsidRPr="004E1630">
        <w:t xml:space="preserve"> </w:t>
      </w:r>
      <w:r w:rsidRPr="004E1630">
        <w:t>или</w:t>
      </w:r>
      <w:r w:rsidR="00F86750" w:rsidRPr="004E1630">
        <w:t xml:space="preserve"> </w:t>
      </w:r>
      <w:r w:rsidRPr="004E1630">
        <w:t>муниципальной</w:t>
      </w:r>
      <w:r w:rsidR="00F86750" w:rsidRPr="004E1630">
        <w:t xml:space="preserve"> </w:t>
      </w:r>
      <w:r w:rsidRPr="004E1630">
        <w:t>собственности,</w:t>
      </w:r>
      <w:r w:rsidR="00F86750" w:rsidRPr="004E1630">
        <w:t xml:space="preserve"> </w:t>
      </w:r>
      <w:r w:rsidRPr="004E1630">
        <w:t>и</w:t>
      </w:r>
      <w:r w:rsidR="00F86750" w:rsidRPr="004E1630">
        <w:t xml:space="preserve"> </w:t>
      </w:r>
      <w:r w:rsidRPr="004E1630">
        <w:t>установление</w:t>
      </w:r>
      <w:r w:rsidR="00F86750" w:rsidRPr="004E1630">
        <w:t xml:space="preserve"> </w:t>
      </w:r>
      <w:r w:rsidRPr="004E1630">
        <w:t>сервитутов);</w:t>
      </w:r>
    </w:p>
    <w:p w:rsidR="00445383" w:rsidRPr="004E1630" w:rsidRDefault="00445383" w:rsidP="0028053E">
      <w:pPr>
        <w:pStyle w:val="s1"/>
        <w:shd w:val="clear" w:color="auto" w:fill="FFFFFF"/>
        <w:spacing w:before="0" w:beforeAutospacing="0" w:after="0" w:afterAutospacing="0"/>
        <w:ind w:firstLine="709"/>
        <w:jc w:val="both"/>
      </w:pPr>
      <w:r w:rsidRPr="004E1630">
        <w:t>5)</w:t>
      </w:r>
      <w:r w:rsidR="00F86750" w:rsidRPr="004E1630">
        <w:t xml:space="preserve"> </w:t>
      </w:r>
      <w:r w:rsidRPr="004E1630">
        <w:t>планируются</w:t>
      </w:r>
      <w:r w:rsidR="00F86750" w:rsidRPr="004E1630">
        <w:t xml:space="preserve"> </w:t>
      </w:r>
      <w:r w:rsidRPr="004E1630">
        <w:t>строительство,</w:t>
      </w:r>
      <w:r w:rsidR="00F86750" w:rsidRPr="004E1630">
        <w:t xml:space="preserve"> </w:t>
      </w:r>
      <w:r w:rsidRPr="004E1630">
        <w:t>реконструкция</w:t>
      </w:r>
      <w:r w:rsidR="00F86750" w:rsidRPr="004E1630">
        <w:t xml:space="preserve"> </w:t>
      </w:r>
      <w:r w:rsidRPr="004E1630">
        <w:t>линейного</w:t>
      </w:r>
      <w:r w:rsidR="00F86750" w:rsidRPr="004E1630">
        <w:t xml:space="preserve"> </w:t>
      </w:r>
      <w:r w:rsidRPr="004E1630">
        <w:t>объекта</w:t>
      </w:r>
      <w:r w:rsidR="00F86750" w:rsidRPr="004E1630">
        <w:t xml:space="preserve"> </w:t>
      </w:r>
      <w:r w:rsidRPr="004E1630">
        <w:t>(за</w:t>
      </w:r>
      <w:r w:rsidR="00F86750" w:rsidRPr="004E1630">
        <w:t xml:space="preserve"> </w:t>
      </w:r>
      <w:r w:rsidRPr="004E1630">
        <w:t>исключением</w:t>
      </w:r>
      <w:r w:rsidR="00F86750" w:rsidRPr="004E1630">
        <w:t xml:space="preserve"> </w:t>
      </w:r>
      <w:r w:rsidRPr="004E1630">
        <w:t>случая,</w:t>
      </w:r>
      <w:r w:rsidR="00F86750" w:rsidRPr="004E1630">
        <w:t xml:space="preserve"> </w:t>
      </w:r>
      <w:r w:rsidRPr="004E1630">
        <w:t>если</w:t>
      </w:r>
      <w:r w:rsidR="00F86750" w:rsidRPr="004E1630">
        <w:t xml:space="preserve"> </w:t>
      </w:r>
      <w:r w:rsidRPr="004E1630">
        <w:t>размещение</w:t>
      </w:r>
      <w:r w:rsidR="00F86750" w:rsidRPr="004E1630">
        <w:t xml:space="preserve"> </w:t>
      </w:r>
      <w:r w:rsidRPr="004E1630">
        <w:t>линейного</w:t>
      </w:r>
      <w:r w:rsidR="00F86750" w:rsidRPr="004E1630">
        <w:t xml:space="preserve"> </w:t>
      </w:r>
      <w:r w:rsidRPr="004E1630">
        <w:t>объекта</w:t>
      </w:r>
      <w:r w:rsidR="00F86750" w:rsidRPr="004E1630">
        <w:t xml:space="preserve"> </w:t>
      </w:r>
      <w:r w:rsidRPr="004E1630">
        <w:t>планируется</w:t>
      </w:r>
      <w:r w:rsidR="00F86750" w:rsidRPr="004E1630">
        <w:t xml:space="preserve"> </w:t>
      </w:r>
      <w:r w:rsidRPr="004E1630">
        <w:t>осуществлять</w:t>
      </w:r>
      <w:r w:rsidR="00F86750" w:rsidRPr="004E1630">
        <w:t xml:space="preserve"> </w:t>
      </w:r>
      <w:r w:rsidRPr="004E1630">
        <w:t>на</w:t>
      </w:r>
      <w:r w:rsidR="00F86750" w:rsidRPr="004E1630">
        <w:t xml:space="preserve"> </w:t>
      </w:r>
      <w:r w:rsidRPr="004E1630">
        <w:t>землях</w:t>
      </w:r>
      <w:r w:rsidR="00F86750" w:rsidRPr="004E1630">
        <w:t xml:space="preserve"> </w:t>
      </w:r>
      <w:r w:rsidRPr="004E1630">
        <w:t>или</w:t>
      </w:r>
      <w:r w:rsidR="00F86750" w:rsidRPr="004E1630">
        <w:t xml:space="preserve"> </w:t>
      </w:r>
      <w:r w:rsidRPr="004E1630">
        <w:t>земельных</w:t>
      </w:r>
      <w:r w:rsidR="00F86750" w:rsidRPr="004E1630">
        <w:t xml:space="preserve"> </w:t>
      </w:r>
      <w:r w:rsidRPr="004E1630">
        <w:t>участках,</w:t>
      </w:r>
      <w:r w:rsidR="00F86750" w:rsidRPr="004E1630">
        <w:t xml:space="preserve"> </w:t>
      </w:r>
      <w:r w:rsidRPr="004E1630">
        <w:t>находящихся</w:t>
      </w:r>
      <w:r w:rsidR="00F86750" w:rsidRPr="004E1630">
        <w:t xml:space="preserve"> </w:t>
      </w:r>
      <w:r w:rsidRPr="004E1630">
        <w:t>в</w:t>
      </w:r>
      <w:r w:rsidR="00F86750" w:rsidRPr="004E1630">
        <w:t xml:space="preserve"> </w:t>
      </w:r>
      <w:r w:rsidRPr="004E1630">
        <w:t>государственной</w:t>
      </w:r>
      <w:r w:rsidR="00F86750" w:rsidRPr="004E1630">
        <w:t xml:space="preserve"> </w:t>
      </w:r>
      <w:r w:rsidRPr="004E1630">
        <w:t>или</w:t>
      </w:r>
      <w:r w:rsidR="00F86750" w:rsidRPr="004E1630">
        <w:t xml:space="preserve"> </w:t>
      </w:r>
      <w:r w:rsidRPr="004E1630">
        <w:t>муниципальной</w:t>
      </w:r>
      <w:r w:rsidR="00F86750" w:rsidRPr="004E1630">
        <w:t xml:space="preserve"> </w:t>
      </w:r>
      <w:r w:rsidRPr="004E1630">
        <w:t>собственности,</w:t>
      </w:r>
      <w:r w:rsidR="00F86750" w:rsidRPr="004E1630">
        <w:t xml:space="preserve"> </w:t>
      </w:r>
      <w:r w:rsidRPr="004E1630">
        <w:t>и</w:t>
      </w:r>
      <w:r w:rsidR="00F86750" w:rsidRPr="004E1630">
        <w:t xml:space="preserve"> </w:t>
      </w:r>
      <w:r w:rsidRPr="004E1630">
        <w:t>для</w:t>
      </w:r>
      <w:r w:rsidR="00F86750" w:rsidRPr="004E1630">
        <w:t xml:space="preserve"> </w:t>
      </w:r>
      <w:r w:rsidRPr="004E1630">
        <w:t>размещения</w:t>
      </w:r>
      <w:r w:rsidR="00F86750" w:rsidRPr="004E1630">
        <w:t xml:space="preserve"> </w:t>
      </w:r>
      <w:r w:rsidRPr="004E1630">
        <w:t>такого</w:t>
      </w:r>
      <w:r w:rsidR="00F86750" w:rsidRPr="004E1630">
        <w:t xml:space="preserve"> </w:t>
      </w:r>
      <w:r w:rsidRPr="004E1630">
        <w:t>линейного</w:t>
      </w:r>
      <w:r w:rsidR="00F86750" w:rsidRPr="004E1630">
        <w:t xml:space="preserve"> </w:t>
      </w:r>
      <w:r w:rsidRPr="004E1630">
        <w:t>объекта</w:t>
      </w:r>
      <w:r w:rsidR="00F86750" w:rsidRPr="004E1630">
        <w:t xml:space="preserve"> </w:t>
      </w:r>
      <w:r w:rsidRPr="004E1630">
        <w:t>не</w:t>
      </w:r>
      <w:r w:rsidR="00F86750" w:rsidRPr="004E1630">
        <w:t xml:space="preserve"> </w:t>
      </w:r>
      <w:r w:rsidRPr="004E1630">
        <w:t>требуются</w:t>
      </w:r>
      <w:r w:rsidR="00F86750" w:rsidRPr="004E1630">
        <w:t xml:space="preserve"> </w:t>
      </w:r>
      <w:r w:rsidRPr="004E1630">
        <w:t>предоставление</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находящихся</w:t>
      </w:r>
      <w:r w:rsidR="00F86750" w:rsidRPr="004E1630">
        <w:t xml:space="preserve"> </w:t>
      </w:r>
      <w:r w:rsidRPr="004E1630">
        <w:t>в</w:t>
      </w:r>
      <w:r w:rsidR="00F86750" w:rsidRPr="004E1630">
        <w:t xml:space="preserve"> </w:t>
      </w:r>
      <w:r w:rsidRPr="004E1630">
        <w:t>государственной</w:t>
      </w:r>
      <w:r w:rsidR="00F86750" w:rsidRPr="004E1630">
        <w:t xml:space="preserve"> </w:t>
      </w:r>
      <w:r w:rsidRPr="004E1630">
        <w:t>или</w:t>
      </w:r>
      <w:r w:rsidR="00F86750" w:rsidRPr="004E1630">
        <w:t xml:space="preserve"> </w:t>
      </w:r>
      <w:r w:rsidRPr="004E1630">
        <w:t>муниципальной</w:t>
      </w:r>
      <w:r w:rsidR="00F86750" w:rsidRPr="004E1630">
        <w:t xml:space="preserve"> </w:t>
      </w:r>
      <w:r w:rsidRPr="004E1630">
        <w:t>собственности,</w:t>
      </w:r>
      <w:r w:rsidR="00F86750" w:rsidRPr="004E1630">
        <w:t xml:space="preserve"> </w:t>
      </w:r>
      <w:r w:rsidRPr="004E1630">
        <w:t>и</w:t>
      </w:r>
      <w:r w:rsidR="00F86750" w:rsidRPr="004E1630">
        <w:t xml:space="preserve"> </w:t>
      </w:r>
      <w:r w:rsidRPr="004E1630">
        <w:t>установление</w:t>
      </w:r>
      <w:r w:rsidR="00F86750" w:rsidRPr="004E1630">
        <w:t xml:space="preserve"> </w:t>
      </w:r>
      <w:r w:rsidRPr="004E1630">
        <w:t>сервитутов).</w:t>
      </w:r>
      <w:r w:rsidR="00F86750" w:rsidRPr="004E1630">
        <w:t xml:space="preserve"> </w:t>
      </w:r>
      <w:r w:rsidRPr="004E1630">
        <w:t>Правительством</w:t>
      </w:r>
      <w:r w:rsidR="00F86750" w:rsidRPr="004E1630">
        <w:t xml:space="preserve"> </w:t>
      </w:r>
      <w:r w:rsidRPr="004E1630">
        <w:t>Российской</w:t>
      </w:r>
      <w:r w:rsidR="00F86750" w:rsidRPr="004E1630">
        <w:t xml:space="preserve"> </w:t>
      </w:r>
      <w:r w:rsidRPr="004E1630">
        <w:t>Федерации</w:t>
      </w:r>
      <w:r w:rsidR="00F86750" w:rsidRPr="004E1630">
        <w:t xml:space="preserve"> </w:t>
      </w:r>
      <w:r w:rsidRPr="004E1630">
        <w:t>могут</w:t>
      </w:r>
      <w:r w:rsidR="00F86750" w:rsidRPr="004E1630">
        <w:t xml:space="preserve"> </w:t>
      </w:r>
      <w:r w:rsidRPr="004E1630">
        <w:t>быть</w:t>
      </w:r>
      <w:r w:rsidR="00F86750" w:rsidRPr="004E1630">
        <w:t xml:space="preserve"> </w:t>
      </w:r>
      <w:r w:rsidRPr="004E1630">
        <w:t>установлены</w:t>
      </w:r>
      <w:r w:rsidR="00F86750" w:rsidRPr="004E1630">
        <w:t xml:space="preserve"> </w:t>
      </w:r>
      <w:hyperlink r:id="rId44" w:anchor="/document/71626284/entry/1000" w:history="1">
        <w:r w:rsidRPr="004E1630">
          <w:rPr>
            <w:rStyle w:val="af"/>
            <w:color w:val="auto"/>
            <w:u w:val="none"/>
          </w:rPr>
          <w:t>иные</w:t>
        </w:r>
        <w:r w:rsidR="00F86750" w:rsidRPr="004E1630">
          <w:rPr>
            <w:rStyle w:val="af"/>
            <w:color w:val="auto"/>
            <w:u w:val="none"/>
          </w:rPr>
          <w:t xml:space="preserve"> </w:t>
        </w:r>
        <w:r w:rsidRPr="004E1630">
          <w:rPr>
            <w:rStyle w:val="af"/>
            <w:color w:val="auto"/>
            <w:u w:val="none"/>
          </w:rPr>
          <w:t>случаи</w:t>
        </w:r>
      </w:hyperlink>
      <w:r w:rsidRPr="004E1630">
        <w:t>,</w:t>
      </w:r>
      <w:r w:rsidR="00F86750" w:rsidRPr="004E1630">
        <w:t xml:space="preserve"> </w:t>
      </w:r>
      <w:r w:rsidRPr="004E1630">
        <w:t>при</w:t>
      </w:r>
      <w:r w:rsidR="00F86750" w:rsidRPr="004E1630">
        <w:t xml:space="preserve"> </w:t>
      </w:r>
      <w:r w:rsidRPr="004E1630">
        <w:t>которых</w:t>
      </w:r>
      <w:r w:rsidR="00F86750" w:rsidRPr="004E1630">
        <w:t xml:space="preserve"> </w:t>
      </w:r>
      <w:r w:rsidRPr="004E1630">
        <w:t>для</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линейного</w:t>
      </w:r>
      <w:r w:rsidR="00F86750" w:rsidRPr="004E1630">
        <w:t xml:space="preserve"> </w:t>
      </w:r>
      <w:r w:rsidRPr="004E1630">
        <w:t>объекта</w:t>
      </w:r>
      <w:r w:rsidR="00F86750" w:rsidRPr="004E1630">
        <w:t xml:space="preserve"> </w:t>
      </w:r>
      <w:r w:rsidRPr="004E1630">
        <w:t>не</w:t>
      </w:r>
      <w:r w:rsidR="00F86750" w:rsidRPr="004E1630">
        <w:t xml:space="preserve"> </w:t>
      </w:r>
      <w:r w:rsidRPr="004E1630">
        <w:t>требуется</w:t>
      </w:r>
      <w:r w:rsidR="00F86750" w:rsidRPr="004E1630">
        <w:t xml:space="preserve"> </w:t>
      </w:r>
      <w:r w:rsidRPr="004E1630">
        <w:t>подготовка</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p>
    <w:p w:rsidR="00445383" w:rsidRPr="004E1630" w:rsidRDefault="00445383" w:rsidP="0028053E">
      <w:pPr>
        <w:pStyle w:val="s1"/>
        <w:shd w:val="clear" w:color="auto" w:fill="FFFFFF"/>
        <w:spacing w:before="0" w:beforeAutospacing="0" w:after="0" w:afterAutospacing="0"/>
        <w:ind w:firstLine="709"/>
        <w:jc w:val="both"/>
      </w:pPr>
      <w:r w:rsidRPr="004E1630">
        <w:t>4.</w:t>
      </w:r>
      <w:r w:rsidR="00F86750" w:rsidRPr="004E1630">
        <w:t xml:space="preserve"> </w:t>
      </w:r>
      <w:r w:rsidRPr="004E1630">
        <w:t>Видами</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являются:</w:t>
      </w:r>
    </w:p>
    <w:p w:rsidR="00445383" w:rsidRPr="004E1630" w:rsidRDefault="00445383" w:rsidP="0028053E">
      <w:pPr>
        <w:pStyle w:val="s1"/>
        <w:shd w:val="clear" w:color="auto" w:fill="FFFFFF"/>
        <w:spacing w:before="0" w:beforeAutospacing="0" w:after="0" w:afterAutospacing="0"/>
        <w:ind w:firstLine="709"/>
        <w:jc w:val="both"/>
      </w:pPr>
      <w:r w:rsidRPr="004E1630">
        <w:t>1)</w:t>
      </w:r>
      <w:r w:rsidR="00F86750" w:rsidRPr="004E1630">
        <w:t xml:space="preserve"> </w:t>
      </w:r>
      <w:r w:rsidRPr="004E1630">
        <w:t>проект</w:t>
      </w:r>
      <w:r w:rsidR="00F86750" w:rsidRPr="004E1630">
        <w:t xml:space="preserve"> </w:t>
      </w:r>
      <w:r w:rsidRPr="004E1630">
        <w:t>планировки</w:t>
      </w:r>
      <w:r w:rsidR="00F86750" w:rsidRPr="004E1630">
        <w:t xml:space="preserve"> </w:t>
      </w:r>
      <w:r w:rsidRPr="004E1630">
        <w:t>территории;</w:t>
      </w:r>
    </w:p>
    <w:p w:rsidR="00445383" w:rsidRPr="004E1630" w:rsidRDefault="00445383"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проект</w:t>
      </w:r>
      <w:r w:rsidR="00F86750" w:rsidRPr="004E1630">
        <w:t xml:space="preserve"> </w:t>
      </w:r>
      <w:r w:rsidRPr="004E1630">
        <w:t>межевания</w:t>
      </w:r>
      <w:r w:rsidR="00F86750" w:rsidRPr="004E1630">
        <w:t xml:space="preserve"> </w:t>
      </w:r>
      <w:r w:rsidRPr="004E1630">
        <w:t>территории.</w:t>
      </w:r>
    </w:p>
    <w:p w:rsidR="00445383" w:rsidRPr="004E1630" w:rsidRDefault="00445383" w:rsidP="0028053E">
      <w:pPr>
        <w:pStyle w:val="s1"/>
        <w:shd w:val="clear" w:color="auto" w:fill="FFFFFF"/>
        <w:spacing w:before="0" w:beforeAutospacing="0" w:after="0" w:afterAutospacing="0"/>
        <w:ind w:firstLine="709"/>
        <w:jc w:val="both"/>
      </w:pPr>
      <w:r w:rsidRPr="004E1630">
        <w:t>5.</w:t>
      </w:r>
      <w:r w:rsidR="00F86750" w:rsidRPr="004E1630">
        <w:t xml:space="preserve"> </w:t>
      </w:r>
      <w:r w:rsidRPr="004E1630">
        <w:t>Применительно</w:t>
      </w:r>
      <w:r w:rsidR="00F86750" w:rsidRPr="004E1630">
        <w:t xml:space="preserve"> </w:t>
      </w:r>
      <w:r w:rsidRPr="004E1630">
        <w:t>к</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которой</w:t>
      </w:r>
      <w:r w:rsidR="00F86750" w:rsidRPr="004E1630">
        <w:t xml:space="preserve"> </w:t>
      </w:r>
      <w:r w:rsidRPr="004E1630">
        <w:t>не</w:t>
      </w:r>
      <w:r w:rsidR="00F86750" w:rsidRPr="004E1630">
        <w:t xml:space="preserve"> </w:t>
      </w:r>
      <w:r w:rsidRPr="004E1630">
        <w:t>предусматривается</w:t>
      </w:r>
      <w:r w:rsidR="00F86750" w:rsidRPr="004E1630">
        <w:t xml:space="preserve"> </w:t>
      </w:r>
      <w:r w:rsidRPr="004E1630">
        <w:t>осуществление</w:t>
      </w:r>
      <w:r w:rsidR="00F86750" w:rsidRPr="004E1630">
        <w:t xml:space="preserve"> </w:t>
      </w:r>
      <w:r w:rsidRPr="004E1630">
        <w:t>деятельности</w:t>
      </w:r>
      <w:r w:rsidR="00F86750" w:rsidRPr="004E1630">
        <w:t xml:space="preserve"> </w:t>
      </w:r>
      <w:r w:rsidRPr="004E1630">
        <w:t>по</w:t>
      </w:r>
      <w:r w:rsidR="00F86750" w:rsidRPr="004E1630">
        <w:t xml:space="preserve"> </w:t>
      </w:r>
      <w:r w:rsidRPr="004E1630">
        <w:t>комплексному</w:t>
      </w:r>
      <w:r w:rsidR="00F86750" w:rsidRPr="004E1630">
        <w:t xml:space="preserve"> </w:t>
      </w:r>
      <w:r w:rsidRPr="004E1630">
        <w:t>и</w:t>
      </w:r>
      <w:r w:rsidR="00F86750" w:rsidRPr="004E1630">
        <w:t xml:space="preserve"> </w:t>
      </w:r>
      <w:r w:rsidRPr="004E1630">
        <w:t>устойчивому</w:t>
      </w:r>
      <w:r w:rsidR="00F86750" w:rsidRPr="004E1630">
        <w:t xml:space="preserve"> </w:t>
      </w:r>
      <w:r w:rsidRPr="004E1630">
        <w:t>развитию</w:t>
      </w:r>
      <w:r w:rsidR="00F86750" w:rsidRPr="004E1630">
        <w:t xml:space="preserve"> </w:t>
      </w:r>
      <w:r w:rsidRPr="004E1630">
        <w:t>территории,</w:t>
      </w:r>
      <w:r w:rsidR="00F86750" w:rsidRPr="004E1630">
        <w:t xml:space="preserve"> </w:t>
      </w:r>
      <w:r w:rsidRPr="004E1630">
        <w:t>а</w:t>
      </w:r>
      <w:r w:rsidR="00F86750" w:rsidRPr="004E1630">
        <w:t xml:space="preserve"> </w:t>
      </w:r>
      <w:r w:rsidRPr="004E1630">
        <w:t>также</w:t>
      </w:r>
      <w:r w:rsidR="00F86750" w:rsidRPr="004E1630">
        <w:t xml:space="preserve"> </w:t>
      </w:r>
      <w:r w:rsidRPr="004E1630">
        <w:t>не</w:t>
      </w:r>
      <w:r w:rsidR="00F86750" w:rsidRPr="004E1630">
        <w:t xml:space="preserve"> </w:t>
      </w:r>
      <w:r w:rsidRPr="004E1630">
        <w:t>планируется</w:t>
      </w:r>
      <w:r w:rsidR="00F86750" w:rsidRPr="004E1630">
        <w:t xml:space="preserve"> </w:t>
      </w:r>
      <w:r w:rsidRPr="004E1630">
        <w:t>размещение</w:t>
      </w:r>
      <w:r w:rsidR="00F86750" w:rsidRPr="004E1630">
        <w:t xml:space="preserve"> </w:t>
      </w:r>
      <w:r w:rsidRPr="004E1630">
        <w:t>линейных</w:t>
      </w:r>
      <w:r w:rsidR="00F86750" w:rsidRPr="004E1630">
        <w:t xml:space="preserve"> </w:t>
      </w:r>
      <w:r w:rsidRPr="004E1630">
        <w:t>объектов,</w:t>
      </w:r>
      <w:r w:rsidR="00F86750" w:rsidRPr="004E1630">
        <w:t xml:space="preserve"> </w:t>
      </w:r>
      <w:r w:rsidRPr="004E1630">
        <w:t>допускается</w:t>
      </w:r>
      <w:r w:rsidR="00F86750" w:rsidRPr="004E1630">
        <w:t xml:space="preserve"> </w:t>
      </w:r>
      <w:r w:rsidRPr="004E1630">
        <w:t>подготовка</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без</w:t>
      </w:r>
      <w:r w:rsidR="00F86750" w:rsidRPr="004E1630">
        <w:t xml:space="preserve"> </w:t>
      </w:r>
      <w:r w:rsidRPr="004E1630">
        <w:t>подготовки</w:t>
      </w:r>
      <w:r w:rsidR="00F86750" w:rsidRPr="004E1630">
        <w:t xml:space="preserve"> </w:t>
      </w:r>
      <w:r w:rsidRPr="004E1630">
        <w:t>проекта</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целях,</w:t>
      </w:r>
      <w:r w:rsidR="00F86750" w:rsidRPr="004E1630">
        <w:t xml:space="preserve"> </w:t>
      </w:r>
      <w:r w:rsidRPr="004E1630">
        <w:t>предусмотренных</w:t>
      </w:r>
      <w:r w:rsidR="00F86750" w:rsidRPr="004E1630">
        <w:t xml:space="preserve"> </w:t>
      </w:r>
      <w:hyperlink r:id="rId45" w:anchor="/document/12138258/entry/4302" w:history="1">
        <w:r w:rsidRPr="004E1630">
          <w:rPr>
            <w:rStyle w:val="af"/>
            <w:color w:val="auto"/>
            <w:u w:val="none"/>
          </w:rPr>
          <w:t>частью</w:t>
        </w:r>
        <w:r w:rsidR="00F86750" w:rsidRPr="004E1630">
          <w:rPr>
            <w:rStyle w:val="af"/>
            <w:color w:val="auto"/>
            <w:u w:val="none"/>
          </w:rPr>
          <w:t xml:space="preserve"> </w:t>
        </w:r>
        <w:r w:rsidRPr="004E1630">
          <w:rPr>
            <w:rStyle w:val="af"/>
            <w:color w:val="auto"/>
            <w:u w:val="none"/>
          </w:rPr>
          <w:t>2</w:t>
        </w:r>
        <w:r w:rsidR="00F86750" w:rsidRPr="004E1630">
          <w:rPr>
            <w:rStyle w:val="af"/>
            <w:color w:val="auto"/>
            <w:u w:val="none"/>
          </w:rPr>
          <w:t xml:space="preserve"> </w:t>
        </w:r>
        <w:r w:rsidRPr="004E1630">
          <w:rPr>
            <w:rStyle w:val="af"/>
            <w:color w:val="auto"/>
            <w:u w:val="none"/>
          </w:rPr>
          <w:t>статьи</w:t>
        </w:r>
        <w:r w:rsidR="00F86750" w:rsidRPr="004E1630">
          <w:rPr>
            <w:rStyle w:val="af"/>
            <w:color w:val="auto"/>
            <w:u w:val="none"/>
          </w:rPr>
          <w:t xml:space="preserve"> </w:t>
        </w:r>
        <w:r w:rsidRPr="004E1630">
          <w:rPr>
            <w:rStyle w:val="af"/>
            <w:color w:val="auto"/>
            <w:u w:val="none"/>
          </w:rPr>
          <w:t>43</w:t>
        </w:r>
      </w:hyperlink>
      <w:r w:rsidR="00F86750" w:rsidRPr="004E1630">
        <w:t xml:space="preserve"> </w:t>
      </w:r>
      <w:r w:rsidR="00ED05FB" w:rsidRPr="004E1630">
        <w:t>Градостроительного</w:t>
      </w:r>
      <w:r w:rsidR="00F86750" w:rsidRPr="004E1630">
        <w:t xml:space="preserve"> </w:t>
      </w:r>
      <w:r w:rsidRPr="004E1630">
        <w:t>Кодекса.</w:t>
      </w:r>
    </w:p>
    <w:p w:rsidR="00445383" w:rsidRPr="004E1630" w:rsidRDefault="00445383" w:rsidP="0028053E">
      <w:pPr>
        <w:pStyle w:val="s1"/>
        <w:shd w:val="clear" w:color="auto" w:fill="FFFFFF"/>
        <w:spacing w:before="0" w:beforeAutospacing="0" w:after="0" w:afterAutospacing="0"/>
        <w:ind w:firstLine="709"/>
        <w:jc w:val="both"/>
      </w:pPr>
      <w:r w:rsidRPr="004E1630">
        <w:t>6.</w:t>
      </w:r>
      <w:r w:rsidR="00F86750" w:rsidRPr="004E1630">
        <w:t xml:space="preserve"> </w:t>
      </w:r>
      <w:r w:rsidRPr="004E1630">
        <w:t>Проект</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является</w:t>
      </w:r>
      <w:r w:rsidR="00F86750" w:rsidRPr="004E1630">
        <w:t xml:space="preserve"> </w:t>
      </w:r>
      <w:r w:rsidRPr="004E1630">
        <w:t>основой</w:t>
      </w:r>
      <w:r w:rsidR="00F86750" w:rsidRPr="004E1630">
        <w:t xml:space="preserve"> </w:t>
      </w:r>
      <w:r w:rsidRPr="004E1630">
        <w:t>для</w:t>
      </w:r>
      <w:r w:rsidR="00F86750" w:rsidRPr="004E1630">
        <w:t xml:space="preserve"> </w:t>
      </w:r>
      <w:r w:rsidRPr="004E1630">
        <w:t>подготовки</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за</w:t>
      </w:r>
      <w:r w:rsidR="00F86750" w:rsidRPr="004E1630">
        <w:t xml:space="preserve"> </w:t>
      </w:r>
      <w:r w:rsidRPr="004E1630">
        <w:t>исключением</w:t>
      </w:r>
      <w:r w:rsidR="00F86750" w:rsidRPr="004E1630">
        <w:t xml:space="preserve"> </w:t>
      </w:r>
      <w:r w:rsidRPr="004E1630">
        <w:t>случаев,</w:t>
      </w:r>
      <w:r w:rsidR="00F86750" w:rsidRPr="004E1630">
        <w:t xml:space="preserve"> </w:t>
      </w:r>
      <w:r w:rsidRPr="004E1630">
        <w:t>предусмотренных</w:t>
      </w:r>
      <w:r w:rsidR="00F86750" w:rsidRPr="004E1630">
        <w:t xml:space="preserve"> </w:t>
      </w:r>
      <w:hyperlink r:id="rId46" w:anchor="/document/12138258/entry/4105" w:history="1">
        <w:r w:rsidRPr="004E1630">
          <w:rPr>
            <w:rStyle w:val="af"/>
            <w:color w:val="auto"/>
            <w:u w:val="none"/>
          </w:rPr>
          <w:t>частью</w:t>
        </w:r>
        <w:r w:rsidR="00F86750" w:rsidRPr="004E1630">
          <w:rPr>
            <w:rStyle w:val="af"/>
            <w:color w:val="auto"/>
            <w:u w:val="none"/>
          </w:rPr>
          <w:t xml:space="preserve"> </w:t>
        </w:r>
        <w:r w:rsidRPr="004E1630">
          <w:rPr>
            <w:rStyle w:val="af"/>
            <w:color w:val="auto"/>
            <w:u w:val="none"/>
          </w:rPr>
          <w:t>5</w:t>
        </w:r>
      </w:hyperlink>
      <w:r w:rsidR="00F86750" w:rsidRPr="004E1630">
        <w:t xml:space="preserve"> </w:t>
      </w:r>
      <w:r w:rsidRPr="004E1630">
        <w:t>настоящей</w:t>
      </w:r>
      <w:r w:rsidR="00F86750" w:rsidRPr="004E1630">
        <w:t xml:space="preserve"> </w:t>
      </w:r>
      <w:r w:rsidRPr="004E1630">
        <w:t>статьи.</w:t>
      </w:r>
      <w:r w:rsidR="00F86750" w:rsidRPr="004E1630">
        <w:t xml:space="preserve"> </w:t>
      </w:r>
      <w:r w:rsidRPr="004E1630">
        <w:t>Подготовка</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осуществляется</w:t>
      </w:r>
      <w:r w:rsidR="00F86750" w:rsidRPr="004E1630">
        <w:t xml:space="preserve"> </w:t>
      </w:r>
      <w:r w:rsidRPr="004E1630">
        <w:t>в</w:t>
      </w:r>
      <w:r w:rsidR="00F86750" w:rsidRPr="004E1630">
        <w:t xml:space="preserve"> </w:t>
      </w:r>
      <w:r w:rsidRPr="004E1630">
        <w:t>составе</w:t>
      </w:r>
      <w:r w:rsidR="00F86750" w:rsidRPr="004E1630">
        <w:t xml:space="preserve"> </w:t>
      </w:r>
      <w:r w:rsidRPr="004E1630">
        <w:t>проекта</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или</w:t>
      </w:r>
      <w:r w:rsidR="00F86750" w:rsidRPr="004E1630">
        <w:t xml:space="preserve"> </w:t>
      </w:r>
      <w:r w:rsidRPr="004E1630">
        <w:t>в</w:t>
      </w:r>
      <w:r w:rsidR="00F86750" w:rsidRPr="004E1630">
        <w:t xml:space="preserve"> </w:t>
      </w:r>
      <w:r w:rsidRPr="004E1630">
        <w:t>виде</w:t>
      </w:r>
      <w:r w:rsidR="00F86750" w:rsidRPr="004E1630">
        <w:t xml:space="preserve"> </w:t>
      </w:r>
      <w:r w:rsidRPr="004E1630">
        <w:t>отдельного</w:t>
      </w:r>
      <w:r w:rsidR="00F86750" w:rsidRPr="004E1630">
        <w:t xml:space="preserve"> </w:t>
      </w:r>
      <w:r w:rsidRPr="004E1630">
        <w:t>документа.</w:t>
      </w:r>
    </w:p>
    <w:p w:rsidR="00445383" w:rsidRPr="004E1630" w:rsidRDefault="00445383" w:rsidP="0028053E">
      <w:pPr>
        <w:pStyle w:val="s15"/>
        <w:spacing w:before="0" w:beforeAutospacing="0" w:after="0" w:afterAutospacing="0"/>
        <w:ind w:firstLine="709"/>
        <w:jc w:val="both"/>
        <w:rPr>
          <w:b/>
          <w:bCs/>
        </w:rPr>
      </w:pPr>
      <w:r w:rsidRPr="004E1630">
        <w:rPr>
          <w:b/>
          <w:bCs/>
        </w:rPr>
        <w:t>Общие</w:t>
      </w:r>
      <w:r w:rsidR="00F86750" w:rsidRPr="004E1630">
        <w:rPr>
          <w:b/>
          <w:bCs/>
        </w:rPr>
        <w:t xml:space="preserve"> </w:t>
      </w:r>
      <w:r w:rsidRPr="004E1630">
        <w:rPr>
          <w:b/>
          <w:bCs/>
        </w:rPr>
        <w:t>требования</w:t>
      </w:r>
      <w:r w:rsidR="00F86750" w:rsidRPr="004E1630">
        <w:rPr>
          <w:b/>
          <w:bCs/>
        </w:rPr>
        <w:t xml:space="preserve"> </w:t>
      </w:r>
      <w:r w:rsidRPr="004E1630">
        <w:rPr>
          <w:b/>
          <w:bCs/>
        </w:rPr>
        <w:t>к</w:t>
      </w:r>
      <w:r w:rsidR="00F86750" w:rsidRPr="004E1630">
        <w:rPr>
          <w:b/>
          <w:bCs/>
        </w:rPr>
        <w:t xml:space="preserve"> </w:t>
      </w:r>
      <w:r w:rsidRPr="004E1630">
        <w:rPr>
          <w:b/>
          <w:bCs/>
        </w:rPr>
        <w:t>документации</w:t>
      </w:r>
      <w:r w:rsidR="00F86750" w:rsidRPr="004E1630">
        <w:rPr>
          <w:b/>
          <w:bCs/>
        </w:rPr>
        <w:t xml:space="preserve"> </w:t>
      </w:r>
      <w:r w:rsidRPr="004E1630">
        <w:rPr>
          <w:b/>
          <w:bCs/>
        </w:rPr>
        <w:t>по</w:t>
      </w:r>
      <w:r w:rsidR="00F86750" w:rsidRPr="004E1630">
        <w:rPr>
          <w:b/>
          <w:bCs/>
        </w:rPr>
        <w:t xml:space="preserve"> </w:t>
      </w:r>
      <w:r w:rsidRPr="004E1630">
        <w:rPr>
          <w:b/>
          <w:bCs/>
        </w:rPr>
        <w:t>планировке</w:t>
      </w:r>
      <w:r w:rsidR="00F86750" w:rsidRPr="004E1630">
        <w:rPr>
          <w:b/>
          <w:bCs/>
        </w:rPr>
        <w:t xml:space="preserve"> </w:t>
      </w:r>
      <w:r w:rsidRPr="004E1630">
        <w:rPr>
          <w:b/>
          <w:bCs/>
        </w:rPr>
        <w:t>территории</w:t>
      </w:r>
    </w:p>
    <w:p w:rsidR="00445383" w:rsidRPr="004E1630" w:rsidRDefault="00445383" w:rsidP="0028053E">
      <w:pPr>
        <w:pStyle w:val="s1"/>
        <w:spacing w:before="0" w:beforeAutospacing="0" w:after="0" w:afterAutospacing="0"/>
        <w:ind w:firstLine="709"/>
        <w:jc w:val="both"/>
      </w:pPr>
      <w:r w:rsidRPr="004E1630">
        <w:t>1.</w:t>
      </w:r>
      <w:r w:rsidR="00F86750" w:rsidRPr="004E1630">
        <w:t xml:space="preserve"> </w:t>
      </w:r>
      <w:r w:rsidRPr="004E1630">
        <w:t>Подготовка</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осуществляется</w:t>
      </w:r>
      <w:r w:rsidR="00F86750" w:rsidRPr="004E1630">
        <w:t xml:space="preserve"> </w:t>
      </w:r>
      <w:r w:rsidRPr="004E1630">
        <w:t>в</w:t>
      </w:r>
      <w:r w:rsidR="00F86750" w:rsidRPr="004E1630">
        <w:t xml:space="preserve"> </w:t>
      </w:r>
      <w:r w:rsidRPr="004E1630">
        <w:t>отношении</w:t>
      </w:r>
      <w:r w:rsidR="00F86750" w:rsidRPr="004E1630">
        <w:t xml:space="preserve"> </w:t>
      </w:r>
      <w:r w:rsidRPr="004E1630">
        <w:t>выделяемых</w:t>
      </w:r>
      <w:r w:rsidR="00F86750" w:rsidRPr="004E1630">
        <w:t xml:space="preserve"> </w:t>
      </w:r>
      <w:r w:rsidRPr="004E1630">
        <w:t>проектом</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одного</w:t>
      </w:r>
      <w:r w:rsidR="00F86750" w:rsidRPr="004E1630">
        <w:t xml:space="preserve"> </w:t>
      </w:r>
      <w:r w:rsidRPr="004E1630">
        <w:t>или</w:t>
      </w:r>
      <w:r w:rsidR="00F86750" w:rsidRPr="004E1630">
        <w:t xml:space="preserve"> </w:t>
      </w:r>
      <w:r w:rsidRPr="004E1630">
        <w:t>нескольких</w:t>
      </w:r>
      <w:r w:rsidR="00F86750" w:rsidRPr="004E1630">
        <w:t xml:space="preserve"> </w:t>
      </w:r>
      <w:r w:rsidRPr="004E1630">
        <w:t>смежных</w:t>
      </w:r>
      <w:r w:rsidR="00F86750" w:rsidRPr="004E1630">
        <w:t xml:space="preserve"> </w:t>
      </w:r>
      <w:r w:rsidRPr="004E1630">
        <w:t>элементов</w:t>
      </w:r>
      <w:r w:rsidR="00F86750" w:rsidRPr="004E1630">
        <w:t xml:space="preserve"> </w:t>
      </w:r>
      <w:r w:rsidRPr="004E1630">
        <w:t>планировочной</w:t>
      </w:r>
      <w:r w:rsidR="00F86750" w:rsidRPr="004E1630">
        <w:t xml:space="preserve"> </w:t>
      </w:r>
      <w:r w:rsidRPr="004E1630">
        <w:t>структуры,</w:t>
      </w:r>
      <w:r w:rsidR="00F86750" w:rsidRPr="004E1630">
        <w:t xml:space="preserve"> </w:t>
      </w:r>
      <w:r w:rsidRPr="004E1630">
        <w:t>определенных</w:t>
      </w:r>
      <w:r w:rsidR="00F86750" w:rsidRPr="004E1630">
        <w:t xml:space="preserve"> </w:t>
      </w:r>
      <w:r w:rsidRPr="004E1630">
        <w:t>правилами</w:t>
      </w:r>
      <w:r w:rsidR="00F86750" w:rsidRPr="004E1630">
        <w:t xml:space="preserve"> </w:t>
      </w:r>
      <w:r w:rsidRPr="004E1630">
        <w:t>землепользования</w:t>
      </w:r>
      <w:r w:rsidR="00F86750" w:rsidRPr="004E1630">
        <w:t xml:space="preserve"> </w:t>
      </w:r>
      <w:r w:rsidRPr="004E1630">
        <w:t>и</w:t>
      </w:r>
      <w:r w:rsidR="00F86750" w:rsidRPr="004E1630">
        <w:t xml:space="preserve"> </w:t>
      </w:r>
      <w:r w:rsidRPr="004E1630">
        <w:t>застройки</w:t>
      </w:r>
      <w:r w:rsidR="00F86750" w:rsidRPr="004E1630">
        <w:t xml:space="preserve"> </w:t>
      </w:r>
      <w:r w:rsidRPr="004E1630">
        <w:t>территориальных</w:t>
      </w:r>
      <w:r w:rsidR="00F86750" w:rsidRPr="004E1630">
        <w:t xml:space="preserve"> </w:t>
      </w:r>
      <w:r w:rsidRPr="004E1630">
        <w:t>зон</w:t>
      </w:r>
      <w:r w:rsidR="00F86750" w:rsidRPr="004E1630">
        <w:t xml:space="preserve"> </w:t>
      </w:r>
      <w:r w:rsidRPr="004E1630">
        <w:t>и</w:t>
      </w:r>
      <w:r w:rsidR="00F86750" w:rsidRPr="004E1630">
        <w:t xml:space="preserve"> </w:t>
      </w:r>
      <w:r w:rsidRPr="004E1630">
        <w:t>(или)</w:t>
      </w:r>
      <w:r w:rsidR="00F86750" w:rsidRPr="004E1630">
        <w:t xml:space="preserve"> </w:t>
      </w:r>
      <w:r w:rsidRPr="004E1630">
        <w:t>установленных</w:t>
      </w:r>
      <w:r w:rsidR="00F86750" w:rsidRPr="004E1630">
        <w:t xml:space="preserve"> </w:t>
      </w:r>
      <w:r w:rsidRPr="004E1630">
        <w:t>схемами</w:t>
      </w:r>
      <w:r w:rsidR="00F86750" w:rsidRPr="004E1630">
        <w:t xml:space="preserve"> </w:t>
      </w:r>
      <w:r w:rsidRPr="004E1630">
        <w:t>территориального</w:t>
      </w:r>
      <w:r w:rsidR="00F86750" w:rsidRPr="004E1630">
        <w:t xml:space="preserve"> </w:t>
      </w:r>
      <w:r w:rsidRPr="004E1630">
        <w:t>планирования</w:t>
      </w:r>
      <w:r w:rsidR="00F86750" w:rsidRPr="004E1630">
        <w:t xml:space="preserve"> </w:t>
      </w:r>
      <w:r w:rsidRPr="004E1630">
        <w:t>муниципальных</w:t>
      </w:r>
      <w:r w:rsidR="00F86750" w:rsidRPr="004E1630">
        <w:t xml:space="preserve"> </w:t>
      </w:r>
      <w:r w:rsidRPr="004E1630">
        <w:t>районов,</w:t>
      </w:r>
      <w:r w:rsidR="00F86750" w:rsidRPr="004E1630">
        <w:t xml:space="preserve"> </w:t>
      </w:r>
      <w:r w:rsidRPr="004E1630">
        <w:t>генеральными</w:t>
      </w:r>
      <w:r w:rsidR="00F86750" w:rsidRPr="004E1630">
        <w:t xml:space="preserve"> </w:t>
      </w:r>
      <w:r w:rsidRPr="004E1630">
        <w:t>планами</w:t>
      </w:r>
      <w:r w:rsidR="00F86750" w:rsidRPr="004E1630">
        <w:t xml:space="preserve"> </w:t>
      </w:r>
      <w:r w:rsidRPr="004E1630">
        <w:t>поселений,</w:t>
      </w:r>
      <w:r w:rsidR="00F86750" w:rsidRPr="004E1630">
        <w:t xml:space="preserve"> </w:t>
      </w:r>
      <w:r w:rsidRPr="004E1630">
        <w:t>городских</w:t>
      </w:r>
      <w:r w:rsidR="00F86750" w:rsidRPr="004E1630">
        <w:t xml:space="preserve"> </w:t>
      </w:r>
      <w:r w:rsidRPr="004E1630">
        <w:t>округов</w:t>
      </w:r>
      <w:r w:rsidR="00F86750" w:rsidRPr="004E1630">
        <w:t xml:space="preserve"> </w:t>
      </w:r>
      <w:r w:rsidRPr="004E1630">
        <w:t>функциональных</w:t>
      </w:r>
      <w:r w:rsidR="00F86750" w:rsidRPr="004E1630">
        <w:t xml:space="preserve"> </w:t>
      </w:r>
      <w:r w:rsidRPr="004E1630">
        <w:t>зон.</w:t>
      </w:r>
    </w:p>
    <w:p w:rsidR="00445383" w:rsidRPr="004E1630" w:rsidRDefault="00445383" w:rsidP="0028053E">
      <w:pPr>
        <w:pStyle w:val="s1"/>
        <w:spacing w:before="0" w:beforeAutospacing="0" w:after="0" w:afterAutospacing="0"/>
        <w:ind w:firstLine="709"/>
        <w:jc w:val="both"/>
      </w:pPr>
      <w:r w:rsidRPr="004E1630">
        <w:t>2.</w:t>
      </w:r>
      <w:r w:rsidR="00F86750" w:rsidRPr="004E1630">
        <w:t xml:space="preserve"> </w:t>
      </w:r>
      <w:r w:rsidRPr="004E1630">
        <w:t>При</w:t>
      </w:r>
      <w:r w:rsidR="00F86750" w:rsidRPr="004E1630">
        <w:t xml:space="preserve"> </w:t>
      </w:r>
      <w:r w:rsidRPr="004E1630">
        <w:t>подготовке</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до</w:t>
      </w:r>
      <w:r w:rsidR="00F86750" w:rsidRPr="004E1630">
        <w:t xml:space="preserve"> </w:t>
      </w:r>
      <w:r w:rsidRPr="004E1630">
        <w:t>установления</w:t>
      </w:r>
      <w:r w:rsidR="00F86750" w:rsidRPr="004E1630">
        <w:t xml:space="preserve"> </w:t>
      </w:r>
      <w:r w:rsidRPr="004E1630">
        <w:t>границ</w:t>
      </w:r>
      <w:r w:rsidR="00F86750" w:rsidRPr="004E1630">
        <w:t xml:space="preserve"> </w:t>
      </w:r>
      <w:r w:rsidRPr="004E1630">
        <w:t>зон</w:t>
      </w:r>
      <w:r w:rsidR="00F86750" w:rsidRPr="004E1630">
        <w:t xml:space="preserve"> </w:t>
      </w:r>
      <w:r w:rsidRPr="004E1630">
        <w:t>с</w:t>
      </w:r>
      <w:r w:rsidR="00F86750" w:rsidRPr="004E1630">
        <w:t xml:space="preserve"> </w:t>
      </w:r>
      <w:r w:rsidRPr="004E1630">
        <w:t>особыми</w:t>
      </w:r>
      <w:r w:rsidR="00F86750" w:rsidRPr="004E1630">
        <w:t xml:space="preserve"> </w:t>
      </w:r>
      <w:r w:rsidRPr="004E1630">
        <w:t>условиями</w:t>
      </w:r>
      <w:r w:rsidR="00F86750" w:rsidRPr="004E1630">
        <w:t xml:space="preserve"> </w:t>
      </w:r>
      <w:r w:rsidRPr="004E1630">
        <w:t>использования</w:t>
      </w:r>
      <w:r w:rsidR="00F86750" w:rsidRPr="004E1630">
        <w:t xml:space="preserve"> </w:t>
      </w:r>
      <w:r w:rsidRPr="004E1630">
        <w:t>территории</w:t>
      </w:r>
      <w:r w:rsidR="00F86750" w:rsidRPr="004E1630">
        <w:t xml:space="preserve"> </w:t>
      </w:r>
      <w:r w:rsidRPr="004E1630">
        <w:t>учитываются</w:t>
      </w:r>
      <w:r w:rsidR="00F86750" w:rsidRPr="004E1630">
        <w:t xml:space="preserve"> </w:t>
      </w:r>
      <w:r w:rsidRPr="004E1630">
        <w:t>размеры</w:t>
      </w:r>
      <w:r w:rsidR="00F86750" w:rsidRPr="004E1630">
        <w:t xml:space="preserve"> </w:t>
      </w:r>
      <w:r w:rsidRPr="004E1630">
        <w:t>этих</w:t>
      </w:r>
      <w:r w:rsidR="00F86750" w:rsidRPr="004E1630">
        <w:t xml:space="preserve"> </w:t>
      </w:r>
      <w:r w:rsidRPr="004E1630">
        <w:t>зон</w:t>
      </w:r>
      <w:r w:rsidR="00F86750" w:rsidRPr="004E1630">
        <w:t xml:space="preserve"> </w:t>
      </w:r>
      <w:r w:rsidRPr="004E1630">
        <w:t>и</w:t>
      </w:r>
      <w:r w:rsidR="00F86750" w:rsidRPr="004E1630">
        <w:t xml:space="preserve"> </w:t>
      </w:r>
      <w:r w:rsidRPr="004E1630">
        <w:t>ограничения</w:t>
      </w:r>
      <w:r w:rsidR="00F86750" w:rsidRPr="004E1630">
        <w:t xml:space="preserve"> </w:t>
      </w:r>
      <w:r w:rsidRPr="004E1630">
        <w:t>по</w:t>
      </w:r>
      <w:r w:rsidR="00F86750" w:rsidRPr="004E1630">
        <w:t xml:space="preserve"> </w:t>
      </w:r>
      <w:r w:rsidRPr="004E1630">
        <w:t>использованию</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таких</w:t>
      </w:r>
      <w:r w:rsidR="00F86750" w:rsidRPr="004E1630">
        <w:t xml:space="preserve"> </w:t>
      </w:r>
      <w:r w:rsidRPr="004E1630">
        <w:t>зон,</w:t>
      </w:r>
      <w:r w:rsidR="00F86750" w:rsidRPr="004E1630">
        <w:t xml:space="preserve"> </w:t>
      </w:r>
      <w:r w:rsidRPr="004E1630">
        <w:t>которые</w:t>
      </w:r>
      <w:r w:rsidR="00F86750" w:rsidRPr="004E1630">
        <w:t xml:space="preserve"> </w:t>
      </w:r>
      <w:r w:rsidRPr="004E1630">
        <w:t>устанавливаются</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законодательством</w:t>
      </w:r>
      <w:r w:rsidR="00F86750" w:rsidRPr="004E1630">
        <w:t xml:space="preserve"> </w:t>
      </w:r>
      <w:r w:rsidRPr="004E1630">
        <w:t>Российской</w:t>
      </w:r>
      <w:r w:rsidR="00F86750" w:rsidRPr="004E1630">
        <w:t xml:space="preserve"> </w:t>
      </w:r>
      <w:r w:rsidRPr="004E1630">
        <w:t>Федерации.</w:t>
      </w:r>
    </w:p>
    <w:p w:rsidR="00445383" w:rsidRPr="004E1630" w:rsidRDefault="00445383" w:rsidP="0028053E">
      <w:pPr>
        <w:pStyle w:val="s1"/>
        <w:spacing w:before="0" w:beforeAutospacing="0" w:after="0" w:afterAutospacing="0"/>
        <w:ind w:firstLine="709"/>
        <w:jc w:val="both"/>
      </w:pPr>
      <w:r w:rsidRPr="004E1630">
        <w:t>3.</w:t>
      </w:r>
      <w:r w:rsidR="00F86750" w:rsidRPr="004E1630">
        <w:t xml:space="preserve"> </w:t>
      </w:r>
      <w:r w:rsidRPr="004E1630">
        <w:t>Подготовка</w:t>
      </w:r>
      <w:r w:rsidR="00F86750" w:rsidRPr="004E1630">
        <w:t xml:space="preserve"> </w:t>
      </w:r>
      <w:r w:rsidRPr="004E1630">
        <w:t>графической</w:t>
      </w:r>
      <w:r w:rsidR="00F86750" w:rsidRPr="004E1630">
        <w:t xml:space="preserve"> </w:t>
      </w:r>
      <w:r w:rsidRPr="004E1630">
        <w:t>части</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осуществляется:</w:t>
      </w:r>
    </w:p>
    <w:p w:rsidR="00445383" w:rsidRPr="004E1630" w:rsidRDefault="00445383" w:rsidP="0028053E">
      <w:pPr>
        <w:pStyle w:val="s1"/>
        <w:spacing w:before="0" w:beforeAutospacing="0" w:after="0" w:afterAutospacing="0"/>
        <w:ind w:firstLine="709"/>
        <w:jc w:val="both"/>
      </w:pPr>
      <w:r w:rsidRPr="004E1630">
        <w:t>1)</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системой</w:t>
      </w:r>
      <w:r w:rsidR="00F86750" w:rsidRPr="004E1630">
        <w:t xml:space="preserve"> </w:t>
      </w:r>
      <w:r w:rsidRPr="004E1630">
        <w:t>координат,</w:t>
      </w:r>
      <w:r w:rsidR="00F86750" w:rsidRPr="004E1630">
        <w:t xml:space="preserve"> </w:t>
      </w:r>
      <w:r w:rsidRPr="004E1630">
        <w:t>используемой</w:t>
      </w:r>
      <w:r w:rsidR="00F86750" w:rsidRPr="004E1630">
        <w:t xml:space="preserve"> </w:t>
      </w:r>
      <w:r w:rsidRPr="004E1630">
        <w:t>для</w:t>
      </w:r>
      <w:r w:rsidR="00F86750" w:rsidRPr="004E1630">
        <w:t xml:space="preserve"> </w:t>
      </w:r>
      <w:r w:rsidRPr="004E1630">
        <w:t>ведения</w:t>
      </w:r>
      <w:r w:rsidR="00F86750" w:rsidRPr="004E1630">
        <w:t xml:space="preserve"> </w:t>
      </w:r>
      <w:r w:rsidRPr="004E1630">
        <w:t>Единого</w:t>
      </w:r>
      <w:r w:rsidR="00F86750" w:rsidRPr="004E1630">
        <w:t xml:space="preserve"> </w:t>
      </w:r>
      <w:r w:rsidRPr="004E1630">
        <w:t>государственного</w:t>
      </w:r>
      <w:r w:rsidR="00F86750" w:rsidRPr="004E1630">
        <w:t xml:space="preserve"> </w:t>
      </w:r>
      <w:r w:rsidRPr="004E1630">
        <w:t>реестра</w:t>
      </w:r>
      <w:r w:rsidR="00F86750" w:rsidRPr="004E1630">
        <w:t xml:space="preserve"> </w:t>
      </w:r>
      <w:r w:rsidRPr="004E1630">
        <w:t>недвижимости;</w:t>
      </w:r>
    </w:p>
    <w:p w:rsidR="00445383" w:rsidRPr="004E1630" w:rsidRDefault="00445383" w:rsidP="0028053E">
      <w:pPr>
        <w:pStyle w:val="s1"/>
        <w:spacing w:before="0" w:beforeAutospacing="0" w:after="0" w:afterAutospacing="0"/>
        <w:ind w:firstLine="709"/>
        <w:jc w:val="both"/>
      </w:pPr>
      <w:r w:rsidRPr="004E1630">
        <w:t>2)</w:t>
      </w:r>
      <w:r w:rsidR="00F86750" w:rsidRPr="004E1630">
        <w:t xml:space="preserve"> </w:t>
      </w:r>
      <w:r w:rsidRPr="004E1630">
        <w:t>с</w:t>
      </w:r>
      <w:r w:rsidR="00F86750" w:rsidRPr="004E1630">
        <w:t xml:space="preserve"> </w:t>
      </w:r>
      <w:r w:rsidRPr="004E1630">
        <w:t>использованием</w:t>
      </w:r>
      <w:r w:rsidR="00F86750" w:rsidRPr="004E1630">
        <w:t xml:space="preserve"> </w:t>
      </w:r>
      <w:r w:rsidRPr="004E1630">
        <w:t>цифровых</w:t>
      </w:r>
      <w:r w:rsidR="00F86750" w:rsidRPr="004E1630">
        <w:t xml:space="preserve"> </w:t>
      </w:r>
      <w:r w:rsidRPr="004E1630">
        <w:t>топографических</w:t>
      </w:r>
      <w:r w:rsidR="00F86750" w:rsidRPr="004E1630">
        <w:t xml:space="preserve"> </w:t>
      </w:r>
      <w:r w:rsidRPr="004E1630">
        <w:t>карт,</w:t>
      </w:r>
      <w:r w:rsidR="00F86750" w:rsidRPr="004E1630">
        <w:t xml:space="preserve"> </w:t>
      </w:r>
      <w:r w:rsidRPr="004E1630">
        <w:t>цифровых</w:t>
      </w:r>
      <w:r w:rsidR="00F86750" w:rsidRPr="004E1630">
        <w:t xml:space="preserve"> </w:t>
      </w:r>
      <w:r w:rsidRPr="004E1630">
        <w:t>топографических</w:t>
      </w:r>
      <w:r w:rsidR="00F86750" w:rsidRPr="004E1630">
        <w:t xml:space="preserve"> </w:t>
      </w:r>
      <w:r w:rsidRPr="004E1630">
        <w:t>планов,</w:t>
      </w:r>
      <w:r w:rsidR="00F86750" w:rsidRPr="004E1630">
        <w:t xml:space="preserve"> </w:t>
      </w:r>
      <w:hyperlink r:id="rId47" w:anchor="/document/71682844/entry/1000" w:history="1">
        <w:r w:rsidRPr="004E1630">
          <w:rPr>
            <w:rStyle w:val="af"/>
            <w:color w:val="auto"/>
            <w:u w:val="none"/>
          </w:rPr>
          <w:t>требования</w:t>
        </w:r>
      </w:hyperlink>
      <w:r w:rsidR="00F86750" w:rsidRPr="004E1630">
        <w:t xml:space="preserve"> </w:t>
      </w:r>
      <w:r w:rsidRPr="004E1630">
        <w:t>к</w:t>
      </w:r>
      <w:r w:rsidR="00F86750" w:rsidRPr="004E1630">
        <w:t xml:space="preserve"> </w:t>
      </w:r>
      <w:r w:rsidRPr="004E1630">
        <w:t>которым</w:t>
      </w:r>
      <w:r w:rsidR="00F86750" w:rsidRPr="004E1630">
        <w:t xml:space="preserve"> </w:t>
      </w:r>
      <w:r w:rsidRPr="004E1630">
        <w:t>устанавливаются</w:t>
      </w:r>
      <w:r w:rsidR="00F86750" w:rsidRPr="004E1630">
        <w:t xml:space="preserve"> </w:t>
      </w:r>
      <w:r w:rsidRPr="004E1630">
        <w:t>уполномоченным</w:t>
      </w:r>
      <w:r w:rsidR="00F86750" w:rsidRPr="004E1630">
        <w:t xml:space="preserve"> </w:t>
      </w:r>
      <w:r w:rsidRPr="004E1630">
        <w:t>федеральным</w:t>
      </w:r>
      <w:r w:rsidR="00F86750" w:rsidRPr="004E1630">
        <w:t xml:space="preserve"> </w:t>
      </w:r>
      <w:r w:rsidRPr="004E1630">
        <w:t>органом</w:t>
      </w:r>
      <w:r w:rsidR="00F86750" w:rsidRPr="004E1630">
        <w:t xml:space="preserve"> </w:t>
      </w:r>
      <w:r w:rsidRPr="004E1630">
        <w:t>исполнительной</w:t>
      </w:r>
      <w:r w:rsidR="00F86750" w:rsidRPr="004E1630">
        <w:t xml:space="preserve"> </w:t>
      </w:r>
      <w:r w:rsidRPr="004E1630">
        <w:t>власти.</w:t>
      </w:r>
    </w:p>
    <w:p w:rsidR="008C34F2" w:rsidRPr="004E1630" w:rsidRDefault="008C34F2" w:rsidP="0028053E">
      <w:pPr>
        <w:pStyle w:val="s15"/>
        <w:shd w:val="clear" w:color="auto" w:fill="FFFFFF"/>
        <w:spacing w:before="0" w:beforeAutospacing="0" w:after="0" w:afterAutospacing="0"/>
        <w:ind w:firstLine="709"/>
        <w:jc w:val="both"/>
        <w:rPr>
          <w:b/>
          <w:bCs/>
        </w:rPr>
      </w:pPr>
      <w:r w:rsidRPr="004E1630">
        <w:rPr>
          <w:b/>
          <w:bCs/>
        </w:rPr>
        <w:lastRenderedPageBreak/>
        <w:t>Инженерные</w:t>
      </w:r>
      <w:r w:rsidR="00F86750" w:rsidRPr="004E1630">
        <w:rPr>
          <w:b/>
          <w:bCs/>
        </w:rPr>
        <w:t xml:space="preserve"> </w:t>
      </w:r>
      <w:r w:rsidRPr="004E1630">
        <w:rPr>
          <w:b/>
          <w:bCs/>
        </w:rPr>
        <w:t>изыскания</w:t>
      </w:r>
      <w:r w:rsidR="00F86750" w:rsidRPr="004E1630">
        <w:rPr>
          <w:b/>
          <w:bCs/>
        </w:rPr>
        <w:t xml:space="preserve"> </w:t>
      </w:r>
      <w:r w:rsidRPr="004E1630">
        <w:rPr>
          <w:b/>
          <w:bCs/>
        </w:rPr>
        <w:t>для</w:t>
      </w:r>
      <w:r w:rsidR="00F86750" w:rsidRPr="004E1630">
        <w:rPr>
          <w:b/>
          <w:bCs/>
        </w:rPr>
        <w:t xml:space="preserve"> </w:t>
      </w:r>
      <w:r w:rsidRPr="004E1630">
        <w:rPr>
          <w:b/>
          <w:bCs/>
        </w:rPr>
        <w:t>подготовки</w:t>
      </w:r>
      <w:r w:rsidR="00F86750" w:rsidRPr="004E1630">
        <w:rPr>
          <w:b/>
          <w:bCs/>
        </w:rPr>
        <w:t xml:space="preserve"> </w:t>
      </w:r>
      <w:r w:rsidRPr="004E1630">
        <w:rPr>
          <w:b/>
          <w:bCs/>
        </w:rPr>
        <w:t>документации</w:t>
      </w:r>
      <w:r w:rsidR="00F86750" w:rsidRPr="004E1630">
        <w:rPr>
          <w:b/>
          <w:bCs/>
        </w:rPr>
        <w:t xml:space="preserve"> </w:t>
      </w:r>
      <w:r w:rsidRPr="004E1630">
        <w:rPr>
          <w:b/>
          <w:bCs/>
        </w:rPr>
        <w:t>по</w:t>
      </w:r>
      <w:r w:rsidR="00F86750" w:rsidRPr="004E1630">
        <w:rPr>
          <w:b/>
          <w:bCs/>
        </w:rPr>
        <w:t xml:space="preserve"> </w:t>
      </w:r>
      <w:r w:rsidRPr="004E1630">
        <w:rPr>
          <w:b/>
          <w:bCs/>
        </w:rPr>
        <w:t>планировке</w:t>
      </w:r>
      <w:r w:rsidR="00F86750" w:rsidRPr="004E1630">
        <w:rPr>
          <w:b/>
          <w:bCs/>
        </w:rPr>
        <w:t xml:space="preserve"> </w:t>
      </w:r>
      <w:r w:rsidRPr="004E1630">
        <w:rPr>
          <w:b/>
          <w:bCs/>
        </w:rPr>
        <w:t>территории</w:t>
      </w:r>
    </w:p>
    <w:p w:rsidR="008C34F2" w:rsidRPr="004E1630" w:rsidRDefault="008C34F2" w:rsidP="0028053E">
      <w:pPr>
        <w:pStyle w:val="s1"/>
        <w:shd w:val="clear" w:color="auto" w:fill="FFFFFF"/>
        <w:spacing w:before="0" w:beforeAutospacing="0" w:after="0" w:afterAutospacing="0"/>
        <w:ind w:firstLine="709"/>
        <w:jc w:val="both"/>
      </w:pPr>
      <w:r w:rsidRPr="004E1630">
        <w:t>1.</w:t>
      </w:r>
      <w:r w:rsidR="00F86750" w:rsidRPr="004E1630">
        <w:t xml:space="preserve"> </w:t>
      </w:r>
      <w:r w:rsidRPr="004E1630">
        <w:t>Подготовка</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осуществляется</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материалами</w:t>
      </w:r>
      <w:r w:rsidR="00F86750" w:rsidRPr="004E1630">
        <w:t xml:space="preserve"> </w:t>
      </w:r>
      <w:r w:rsidRPr="004E1630">
        <w:t>и</w:t>
      </w:r>
      <w:r w:rsidR="00F86750" w:rsidRPr="004E1630">
        <w:t xml:space="preserve"> </w:t>
      </w:r>
      <w:r w:rsidRPr="004E1630">
        <w:t>результатами</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в</w:t>
      </w:r>
      <w:r w:rsidR="00F86750" w:rsidRPr="004E1630">
        <w:t xml:space="preserve"> </w:t>
      </w:r>
      <w:r w:rsidRPr="004E1630">
        <w:t>случаях,</w:t>
      </w:r>
      <w:r w:rsidR="00F86750" w:rsidRPr="004E1630">
        <w:t xml:space="preserve"> </w:t>
      </w:r>
      <w:r w:rsidRPr="004E1630">
        <w:t>предусмотренных</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hyperlink r:id="rId48" w:anchor="/document/12138258/entry/4122" w:history="1">
        <w:r w:rsidRPr="004E1630">
          <w:rPr>
            <w:rStyle w:val="af"/>
            <w:color w:val="auto"/>
            <w:u w:val="none"/>
          </w:rPr>
          <w:t>частью</w:t>
        </w:r>
        <w:r w:rsidR="00F86750" w:rsidRPr="004E1630">
          <w:rPr>
            <w:rStyle w:val="af"/>
            <w:color w:val="auto"/>
            <w:u w:val="none"/>
          </w:rPr>
          <w:t xml:space="preserve"> </w:t>
        </w:r>
        <w:r w:rsidRPr="004E1630">
          <w:rPr>
            <w:rStyle w:val="af"/>
            <w:color w:val="auto"/>
            <w:u w:val="none"/>
          </w:rPr>
          <w:t>2</w:t>
        </w:r>
      </w:hyperlink>
      <w:r w:rsidR="00F86750" w:rsidRPr="004E1630">
        <w:t xml:space="preserve"> </w:t>
      </w:r>
      <w:r w:rsidRPr="004E1630">
        <w:t>настоящей</w:t>
      </w:r>
      <w:r w:rsidR="00F86750" w:rsidRPr="004E1630">
        <w:t xml:space="preserve"> </w:t>
      </w:r>
      <w:r w:rsidRPr="004E1630">
        <w:t>статьи.</w:t>
      </w:r>
    </w:p>
    <w:p w:rsidR="008C34F2" w:rsidRPr="004E1630" w:rsidRDefault="008C34F2" w:rsidP="0028053E">
      <w:pPr>
        <w:pStyle w:val="s1"/>
        <w:shd w:val="clear" w:color="auto" w:fill="FFFFFF"/>
        <w:spacing w:before="0" w:beforeAutospacing="0" w:after="0" w:afterAutospacing="0"/>
        <w:ind w:firstLine="709"/>
        <w:jc w:val="both"/>
      </w:pPr>
      <w:r w:rsidRPr="004E1630">
        <w:t>2.</w:t>
      </w:r>
      <w:r w:rsidR="00F86750" w:rsidRPr="004E1630">
        <w:t xml:space="preserve"> </w:t>
      </w:r>
      <w:hyperlink r:id="rId49" w:anchor="/document/71647410/entry/28" w:history="1">
        <w:r w:rsidRPr="004E1630">
          <w:rPr>
            <w:rStyle w:val="af"/>
            <w:color w:val="auto"/>
            <w:u w:val="none"/>
          </w:rPr>
          <w:t>Виды</w:t>
        </w:r>
      </w:hyperlink>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необходимых</w:t>
      </w:r>
      <w:r w:rsidR="00F86750" w:rsidRPr="004E1630">
        <w:t xml:space="preserve"> </w:t>
      </w:r>
      <w:r w:rsidRPr="004E1630">
        <w:t>для</w:t>
      </w:r>
      <w:r w:rsidR="00F86750" w:rsidRPr="004E1630">
        <w:t xml:space="preserve"> </w:t>
      </w:r>
      <w:r w:rsidRPr="004E1630">
        <w:t>подготовки</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hyperlink r:id="rId50" w:anchor="/multilink/12138258/paragraph/20656592/number/1" w:history="1">
        <w:r w:rsidRPr="004E1630">
          <w:rPr>
            <w:rStyle w:val="af"/>
            <w:color w:val="auto"/>
            <w:u w:val="none"/>
          </w:rPr>
          <w:t>порядок</w:t>
        </w:r>
      </w:hyperlink>
      <w:r w:rsidR="00F86750" w:rsidRPr="004E1630">
        <w:t xml:space="preserve"> </w:t>
      </w:r>
      <w:r w:rsidRPr="004E1630">
        <w:t>их</w:t>
      </w:r>
      <w:r w:rsidR="00F86750" w:rsidRPr="004E1630">
        <w:t xml:space="preserve"> </w:t>
      </w:r>
      <w:r w:rsidRPr="004E1630">
        <w:t>выполнения,</w:t>
      </w:r>
      <w:r w:rsidR="00F86750" w:rsidRPr="004E1630">
        <w:t xml:space="preserve"> </w:t>
      </w:r>
      <w:r w:rsidRPr="004E1630">
        <w:t>а</w:t>
      </w:r>
      <w:r w:rsidR="00F86750" w:rsidRPr="004E1630">
        <w:t xml:space="preserve"> </w:t>
      </w:r>
      <w:r w:rsidRPr="004E1630">
        <w:t>также</w:t>
      </w:r>
      <w:r w:rsidR="00F86750" w:rsidRPr="004E1630">
        <w:t xml:space="preserve"> </w:t>
      </w:r>
      <w:r w:rsidRPr="004E1630">
        <w:t>случаи,</w:t>
      </w:r>
      <w:r w:rsidR="00F86750" w:rsidRPr="004E1630">
        <w:t xml:space="preserve"> </w:t>
      </w:r>
      <w:r w:rsidRPr="004E1630">
        <w:t>при</w:t>
      </w:r>
      <w:r w:rsidR="00F86750" w:rsidRPr="004E1630">
        <w:t xml:space="preserve"> </w:t>
      </w:r>
      <w:r w:rsidRPr="004E1630">
        <w:t>которых</w:t>
      </w:r>
      <w:r w:rsidR="00F86750" w:rsidRPr="004E1630">
        <w:t xml:space="preserve"> </w:t>
      </w:r>
      <w:r w:rsidRPr="004E1630">
        <w:t>требуется</w:t>
      </w:r>
      <w:r w:rsidR="00F86750" w:rsidRPr="004E1630">
        <w:t xml:space="preserve"> </w:t>
      </w:r>
      <w:r w:rsidRPr="004E1630">
        <w:t>их</w:t>
      </w:r>
      <w:r w:rsidR="00F86750" w:rsidRPr="004E1630">
        <w:t xml:space="preserve"> </w:t>
      </w:r>
      <w:r w:rsidRPr="004E1630">
        <w:t>выполнение,</w:t>
      </w:r>
      <w:r w:rsidR="00F86750" w:rsidRPr="004E1630">
        <w:t xml:space="preserve"> </w:t>
      </w:r>
      <w:r w:rsidRPr="004E1630">
        <w:t>устанавливаются</w:t>
      </w:r>
      <w:r w:rsidR="00F86750" w:rsidRPr="004E1630">
        <w:t xml:space="preserve"> </w:t>
      </w:r>
      <w:r w:rsidRPr="004E1630">
        <w:t>Правительством</w:t>
      </w:r>
      <w:r w:rsidR="00F86750" w:rsidRPr="004E1630">
        <w:t xml:space="preserve"> </w:t>
      </w:r>
      <w:r w:rsidRPr="004E1630">
        <w:t>Российской</w:t>
      </w:r>
      <w:r w:rsidR="00F86750" w:rsidRPr="004E1630">
        <w:t xml:space="preserve"> </w:t>
      </w:r>
      <w:r w:rsidRPr="004E1630">
        <w:t>Федерации.</w:t>
      </w:r>
    </w:p>
    <w:p w:rsidR="008C34F2" w:rsidRPr="004E1630" w:rsidRDefault="008C34F2" w:rsidP="0028053E">
      <w:pPr>
        <w:pStyle w:val="s1"/>
        <w:shd w:val="clear" w:color="auto" w:fill="FFFFFF"/>
        <w:spacing w:before="0" w:beforeAutospacing="0" w:after="0" w:afterAutospacing="0"/>
        <w:ind w:firstLine="709"/>
        <w:jc w:val="both"/>
      </w:pPr>
      <w:r w:rsidRPr="004E1630">
        <w:t>3.</w:t>
      </w:r>
      <w:r w:rsidR="00F86750" w:rsidRPr="004E1630">
        <w:t xml:space="preserve"> </w:t>
      </w:r>
      <w:hyperlink r:id="rId51" w:anchor="/document/71663066/entry/1000" w:history="1">
        <w:r w:rsidRPr="004E1630">
          <w:rPr>
            <w:rStyle w:val="af"/>
            <w:color w:val="auto"/>
            <w:u w:val="none"/>
          </w:rPr>
          <w:t>Состав</w:t>
        </w:r>
      </w:hyperlink>
      <w:r w:rsidR="00F86750" w:rsidRPr="004E1630">
        <w:t xml:space="preserve"> </w:t>
      </w:r>
      <w:r w:rsidRPr="004E1630">
        <w:t>материалов</w:t>
      </w:r>
      <w:r w:rsidR="00F86750" w:rsidRPr="004E1630">
        <w:t xml:space="preserve"> </w:t>
      </w:r>
      <w:r w:rsidRPr="004E1630">
        <w:t>и</w:t>
      </w:r>
      <w:r w:rsidR="00F86750" w:rsidRPr="004E1630">
        <w:t xml:space="preserve"> </w:t>
      </w:r>
      <w:r w:rsidRPr="004E1630">
        <w:t>результатов</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подлежащих</w:t>
      </w:r>
      <w:r w:rsidR="00F86750" w:rsidRPr="004E1630">
        <w:t xml:space="preserve"> </w:t>
      </w:r>
      <w:r w:rsidRPr="004E1630">
        <w:t>размещению</w:t>
      </w:r>
      <w:r w:rsidR="00F86750" w:rsidRPr="004E1630">
        <w:t xml:space="preserve"> </w:t>
      </w:r>
      <w:r w:rsidRPr="004E1630">
        <w:t>в</w:t>
      </w:r>
      <w:r w:rsidR="00F86750" w:rsidRPr="004E1630">
        <w:t xml:space="preserve"> </w:t>
      </w:r>
      <w:r w:rsidRPr="004E1630">
        <w:t>информационных</w:t>
      </w:r>
      <w:r w:rsidR="00F86750" w:rsidRPr="004E1630">
        <w:t xml:space="preserve"> </w:t>
      </w:r>
      <w:r w:rsidRPr="004E1630">
        <w:t>системах</w:t>
      </w:r>
      <w:r w:rsidR="00F86750" w:rsidRPr="004E1630">
        <w:t xml:space="preserve"> </w:t>
      </w:r>
      <w:r w:rsidRPr="004E1630">
        <w:t>обеспечения</w:t>
      </w:r>
      <w:r w:rsidR="00F86750" w:rsidRPr="004E1630">
        <w:t xml:space="preserve"> </w:t>
      </w:r>
      <w:r w:rsidRPr="004E1630">
        <w:t>градостроительной</w:t>
      </w:r>
      <w:r w:rsidR="00F86750" w:rsidRPr="004E1630">
        <w:t xml:space="preserve"> </w:t>
      </w:r>
      <w:r w:rsidRPr="004E1630">
        <w:t>деятельности,</w:t>
      </w:r>
      <w:r w:rsidR="00F86750" w:rsidRPr="004E1630">
        <w:t xml:space="preserve"> </w:t>
      </w:r>
      <w:r w:rsidRPr="004E1630">
        <w:t>федеральной</w:t>
      </w:r>
      <w:r w:rsidR="00F86750" w:rsidRPr="004E1630">
        <w:t xml:space="preserve"> </w:t>
      </w:r>
      <w:r w:rsidRPr="004E1630">
        <w:t>государственной</w:t>
      </w:r>
      <w:r w:rsidR="00F86750" w:rsidRPr="004E1630">
        <w:t xml:space="preserve"> </w:t>
      </w:r>
      <w:r w:rsidRPr="004E1630">
        <w:t>информационной</w:t>
      </w:r>
      <w:r w:rsidR="00F86750" w:rsidRPr="004E1630">
        <w:t xml:space="preserve"> </w:t>
      </w:r>
      <w:r w:rsidRPr="004E1630">
        <w:t>системе</w:t>
      </w:r>
      <w:r w:rsidR="00F86750" w:rsidRPr="004E1630">
        <w:t xml:space="preserve"> </w:t>
      </w:r>
      <w:r w:rsidRPr="004E1630">
        <w:t>территориального</w:t>
      </w:r>
      <w:r w:rsidR="00F86750" w:rsidRPr="004E1630">
        <w:t xml:space="preserve"> </w:t>
      </w:r>
      <w:r w:rsidRPr="004E1630">
        <w:t>планирования,</w:t>
      </w:r>
      <w:r w:rsidR="00F86750" w:rsidRPr="004E1630">
        <w:t xml:space="preserve"> </w:t>
      </w:r>
      <w:r w:rsidRPr="004E1630">
        <w:t>государственном</w:t>
      </w:r>
      <w:r w:rsidR="00F86750" w:rsidRPr="004E1630">
        <w:t xml:space="preserve"> </w:t>
      </w:r>
      <w:r w:rsidRPr="004E1630">
        <w:t>фонде</w:t>
      </w:r>
      <w:r w:rsidR="00F86750" w:rsidRPr="004E1630">
        <w:t xml:space="preserve"> </w:t>
      </w:r>
      <w:r w:rsidRPr="004E1630">
        <w:t>материалов</w:t>
      </w:r>
      <w:r w:rsidR="00F86750" w:rsidRPr="004E1630">
        <w:t xml:space="preserve"> </w:t>
      </w:r>
      <w:r w:rsidRPr="004E1630">
        <w:t>и</w:t>
      </w:r>
      <w:r w:rsidR="00F86750" w:rsidRPr="004E1630">
        <w:t xml:space="preserve"> </w:t>
      </w:r>
      <w:r w:rsidRPr="004E1630">
        <w:t>данных</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Едином</w:t>
      </w:r>
      <w:r w:rsidR="00F86750" w:rsidRPr="004E1630">
        <w:t xml:space="preserve"> </w:t>
      </w:r>
      <w:r w:rsidRPr="004E1630">
        <w:t>государственном</w:t>
      </w:r>
      <w:r w:rsidR="00F86750" w:rsidRPr="004E1630">
        <w:t xml:space="preserve"> </w:t>
      </w:r>
      <w:r w:rsidRPr="004E1630">
        <w:t>фонде</w:t>
      </w:r>
      <w:r w:rsidR="00F86750" w:rsidRPr="004E1630">
        <w:t xml:space="preserve"> </w:t>
      </w:r>
      <w:r w:rsidRPr="004E1630">
        <w:t>данных</w:t>
      </w:r>
      <w:r w:rsidR="00F86750" w:rsidRPr="004E1630">
        <w:t xml:space="preserve"> </w:t>
      </w:r>
      <w:r w:rsidRPr="004E1630">
        <w:t>о</w:t>
      </w:r>
      <w:r w:rsidR="00F86750" w:rsidRPr="004E1630">
        <w:t xml:space="preserve"> </w:t>
      </w:r>
      <w:r w:rsidRPr="004E1630">
        <w:t>состоянии</w:t>
      </w:r>
      <w:r w:rsidR="00F86750" w:rsidRPr="004E1630">
        <w:t xml:space="preserve"> </w:t>
      </w:r>
      <w:r w:rsidRPr="004E1630">
        <w:t>окружающей</w:t>
      </w:r>
      <w:r w:rsidR="00F86750" w:rsidRPr="004E1630">
        <w:t xml:space="preserve"> </w:t>
      </w:r>
      <w:r w:rsidRPr="004E1630">
        <w:t>среды,</w:t>
      </w:r>
      <w:r w:rsidR="00F86750" w:rsidRPr="004E1630">
        <w:t xml:space="preserve"> </w:t>
      </w:r>
      <w:r w:rsidRPr="004E1630">
        <w:t>ее</w:t>
      </w:r>
      <w:r w:rsidR="00F86750" w:rsidRPr="004E1630">
        <w:t xml:space="preserve"> </w:t>
      </w:r>
      <w:r w:rsidRPr="004E1630">
        <w:t>загрязнении,</w:t>
      </w:r>
      <w:r w:rsidR="00F86750" w:rsidRPr="004E1630">
        <w:t xml:space="preserve"> </w:t>
      </w:r>
      <w:r w:rsidRPr="004E1630">
        <w:t>а</w:t>
      </w:r>
      <w:r w:rsidR="00F86750" w:rsidRPr="004E1630">
        <w:t xml:space="preserve"> </w:t>
      </w:r>
      <w:r w:rsidRPr="004E1630">
        <w:t>также</w:t>
      </w:r>
      <w:r w:rsidR="00F86750" w:rsidRPr="004E1630">
        <w:t xml:space="preserve"> </w:t>
      </w:r>
      <w:r w:rsidRPr="004E1630">
        <w:t>форма</w:t>
      </w:r>
      <w:r w:rsidR="00F86750" w:rsidRPr="004E1630">
        <w:t xml:space="preserve"> </w:t>
      </w:r>
      <w:r w:rsidRPr="004E1630">
        <w:t>и</w:t>
      </w:r>
      <w:r w:rsidR="00F86750" w:rsidRPr="004E1630">
        <w:t xml:space="preserve"> </w:t>
      </w:r>
      <w:hyperlink r:id="rId52" w:anchor="/document/71663066/entry/2000" w:history="1">
        <w:r w:rsidRPr="004E1630">
          <w:rPr>
            <w:rStyle w:val="af"/>
            <w:color w:val="auto"/>
            <w:u w:val="none"/>
          </w:rPr>
          <w:t>порядок</w:t>
        </w:r>
      </w:hyperlink>
      <w:r w:rsidR="00F86750" w:rsidRPr="004E1630">
        <w:t xml:space="preserve"> </w:t>
      </w:r>
      <w:r w:rsidRPr="004E1630">
        <w:t>их</w:t>
      </w:r>
      <w:r w:rsidR="00F86750" w:rsidRPr="004E1630">
        <w:t xml:space="preserve"> </w:t>
      </w:r>
      <w:r w:rsidRPr="004E1630">
        <w:t>представления</w:t>
      </w:r>
      <w:r w:rsidR="00F86750" w:rsidRPr="004E1630">
        <w:t xml:space="preserve"> </w:t>
      </w:r>
      <w:r w:rsidRPr="004E1630">
        <w:t>устанавливаются</w:t>
      </w:r>
      <w:r w:rsidR="00F86750" w:rsidRPr="004E1630">
        <w:t xml:space="preserve"> </w:t>
      </w:r>
      <w:r w:rsidRPr="004E1630">
        <w:t>Правительством</w:t>
      </w:r>
      <w:r w:rsidR="00F86750" w:rsidRPr="004E1630">
        <w:t xml:space="preserve"> </w:t>
      </w:r>
      <w:r w:rsidRPr="004E1630">
        <w:t>Российской</w:t>
      </w:r>
      <w:r w:rsidR="00F86750" w:rsidRPr="004E1630">
        <w:t xml:space="preserve"> </w:t>
      </w:r>
      <w:r w:rsidRPr="004E1630">
        <w:t>Федерации.</w:t>
      </w:r>
    </w:p>
    <w:p w:rsidR="008C34F2" w:rsidRPr="004E1630" w:rsidRDefault="008C34F2" w:rsidP="0028053E">
      <w:pPr>
        <w:pStyle w:val="s1"/>
        <w:shd w:val="clear" w:color="auto" w:fill="FFFFFF"/>
        <w:spacing w:before="0" w:beforeAutospacing="0" w:after="0" w:afterAutospacing="0"/>
        <w:ind w:firstLine="709"/>
        <w:jc w:val="both"/>
      </w:pPr>
      <w:r w:rsidRPr="004E1630">
        <w:t>4.</w:t>
      </w:r>
      <w:r w:rsidR="00F86750" w:rsidRPr="004E1630">
        <w:t xml:space="preserve"> </w:t>
      </w:r>
      <w:r w:rsidRPr="004E1630">
        <w:t>Инженерные</w:t>
      </w:r>
      <w:r w:rsidR="00F86750" w:rsidRPr="004E1630">
        <w:t xml:space="preserve"> </w:t>
      </w:r>
      <w:r w:rsidRPr="004E1630">
        <w:t>изыскания</w:t>
      </w:r>
      <w:r w:rsidR="00F86750" w:rsidRPr="004E1630">
        <w:t xml:space="preserve"> </w:t>
      </w:r>
      <w:r w:rsidRPr="004E1630">
        <w:t>для</w:t>
      </w:r>
      <w:r w:rsidR="00F86750" w:rsidRPr="004E1630">
        <w:t xml:space="preserve"> </w:t>
      </w:r>
      <w:r w:rsidRPr="004E1630">
        <w:t>подготовки</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выполняются</w:t>
      </w:r>
      <w:r w:rsidR="00F86750" w:rsidRPr="004E1630">
        <w:t xml:space="preserve"> </w:t>
      </w:r>
      <w:r w:rsidRPr="004E1630">
        <w:t>в</w:t>
      </w:r>
      <w:r w:rsidR="00F86750" w:rsidRPr="004E1630">
        <w:t xml:space="preserve"> </w:t>
      </w:r>
      <w:r w:rsidRPr="004E1630">
        <w:t>целях</w:t>
      </w:r>
      <w:r w:rsidR="00F86750" w:rsidRPr="004E1630">
        <w:t xml:space="preserve"> </w:t>
      </w:r>
      <w:r w:rsidRPr="004E1630">
        <w:t>получения:</w:t>
      </w:r>
    </w:p>
    <w:p w:rsidR="008C34F2" w:rsidRPr="004E1630" w:rsidRDefault="008C34F2" w:rsidP="0028053E">
      <w:pPr>
        <w:pStyle w:val="s1"/>
        <w:shd w:val="clear" w:color="auto" w:fill="FFFFFF"/>
        <w:spacing w:before="0" w:beforeAutospacing="0" w:after="0" w:afterAutospacing="0"/>
        <w:ind w:firstLine="709"/>
        <w:jc w:val="both"/>
      </w:pPr>
      <w:r w:rsidRPr="004E1630">
        <w:t>1)</w:t>
      </w:r>
      <w:r w:rsidR="00F86750" w:rsidRPr="004E1630">
        <w:t xml:space="preserve"> </w:t>
      </w:r>
      <w:r w:rsidRPr="004E1630">
        <w:t>материалов</w:t>
      </w:r>
      <w:r w:rsidR="00F86750" w:rsidRPr="004E1630">
        <w:t xml:space="preserve"> </w:t>
      </w:r>
      <w:r w:rsidRPr="004E1630">
        <w:t>о</w:t>
      </w:r>
      <w:r w:rsidR="00F86750" w:rsidRPr="004E1630">
        <w:t xml:space="preserve"> </w:t>
      </w:r>
      <w:r w:rsidRPr="004E1630">
        <w:t>природных</w:t>
      </w:r>
      <w:r w:rsidR="00F86750" w:rsidRPr="004E1630">
        <w:t xml:space="preserve"> </w:t>
      </w:r>
      <w:r w:rsidRPr="004E1630">
        <w:t>условиях</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отношении</w:t>
      </w:r>
      <w:r w:rsidR="00F86750" w:rsidRPr="004E1630">
        <w:t xml:space="preserve"> </w:t>
      </w:r>
      <w:r w:rsidRPr="004E1630">
        <w:t>которой</w:t>
      </w:r>
      <w:r w:rsidR="00F86750" w:rsidRPr="004E1630">
        <w:t xml:space="preserve"> </w:t>
      </w:r>
      <w:r w:rsidRPr="004E1630">
        <w:t>осуществляется</w:t>
      </w:r>
      <w:r w:rsidR="00F86750" w:rsidRPr="004E1630">
        <w:t xml:space="preserve"> </w:t>
      </w:r>
      <w:r w:rsidRPr="004E1630">
        <w:t>подготовка</w:t>
      </w:r>
      <w:r w:rsidR="00F86750" w:rsidRPr="004E1630">
        <w:t xml:space="preserve"> </w:t>
      </w:r>
      <w:r w:rsidRPr="004E1630">
        <w:t>такой</w:t>
      </w:r>
      <w:r w:rsidR="00F86750" w:rsidRPr="004E1630">
        <w:t xml:space="preserve"> </w:t>
      </w:r>
      <w:r w:rsidRPr="004E1630">
        <w:t>документации,</w:t>
      </w:r>
      <w:r w:rsidR="00F86750" w:rsidRPr="004E1630">
        <w:t xml:space="preserve"> </w:t>
      </w:r>
      <w:r w:rsidRPr="004E1630">
        <w:t>и</w:t>
      </w:r>
      <w:r w:rsidR="00F86750" w:rsidRPr="004E1630">
        <w:t xml:space="preserve"> </w:t>
      </w:r>
      <w:r w:rsidRPr="004E1630">
        <w:t>факторах</w:t>
      </w:r>
      <w:r w:rsidR="00F86750" w:rsidRPr="004E1630">
        <w:t xml:space="preserve"> </w:t>
      </w:r>
      <w:r w:rsidRPr="004E1630">
        <w:t>техногенного</w:t>
      </w:r>
      <w:r w:rsidR="00F86750" w:rsidRPr="004E1630">
        <w:t xml:space="preserve"> </w:t>
      </w:r>
      <w:r w:rsidRPr="004E1630">
        <w:t>воздействия</w:t>
      </w:r>
      <w:r w:rsidR="00F86750" w:rsidRPr="004E1630">
        <w:t xml:space="preserve"> </w:t>
      </w:r>
      <w:r w:rsidRPr="004E1630">
        <w:t>на</w:t>
      </w:r>
      <w:r w:rsidR="00F86750" w:rsidRPr="004E1630">
        <w:t xml:space="preserve"> </w:t>
      </w:r>
      <w:r w:rsidRPr="004E1630">
        <w:t>окружающую</w:t>
      </w:r>
      <w:r w:rsidR="00F86750" w:rsidRPr="004E1630">
        <w:t xml:space="preserve"> </w:t>
      </w:r>
      <w:r w:rsidRPr="004E1630">
        <w:t>среду,</w:t>
      </w:r>
      <w:r w:rsidR="00F86750" w:rsidRPr="004E1630">
        <w:t xml:space="preserve"> </w:t>
      </w:r>
      <w:r w:rsidRPr="004E1630">
        <w:t>прогнозов</w:t>
      </w:r>
      <w:r w:rsidR="00F86750" w:rsidRPr="004E1630">
        <w:t xml:space="preserve"> </w:t>
      </w:r>
      <w:r w:rsidRPr="004E1630">
        <w:t>их</w:t>
      </w:r>
      <w:r w:rsidR="00F86750" w:rsidRPr="004E1630">
        <w:t xml:space="preserve"> </w:t>
      </w:r>
      <w:r w:rsidRPr="004E1630">
        <w:t>изменения</w:t>
      </w:r>
      <w:r w:rsidR="00F86750" w:rsidRPr="004E1630">
        <w:t xml:space="preserve"> </w:t>
      </w:r>
      <w:r w:rsidRPr="004E1630">
        <w:t>в</w:t>
      </w:r>
      <w:r w:rsidR="00F86750" w:rsidRPr="004E1630">
        <w:t xml:space="preserve"> </w:t>
      </w:r>
      <w:r w:rsidRPr="004E1630">
        <w:t>целях</w:t>
      </w:r>
      <w:r w:rsidR="00F86750" w:rsidRPr="004E1630">
        <w:t xml:space="preserve"> </w:t>
      </w:r>
      <w:r w:rsidRPr="004E1630">
        <w:t>обеспечения</w:t>
      </w:r>
      <w:r w:rsidR="00F86750" w:rsidRPr="004E1630">
        <w:t xml:space="preserve"> </w:t>
      </w:r>
      <w:r w:rsidRPr="004E1630">
        <w:t>рационального</w:t>
      </w:r>
      <w:r w:rsidR="00F86750" w:rsidRPr="004E1630">
        <w:t xml:space="preserve"> </w:t>
      </w:r>
      <w:r w:rsidRPr="004E1630">
        <w:t>и</w:t>
      </w:r>
      <w:r w:rsidR="00F86750" w:rsidRPr="004E1630">
        <w:t xml:space="preserve"> </w:t>
      </w:r>
      <w:r w:rsidRPr="004E1630">
        <w:t>безопасного</w:t>
      </w:r>
      <w:r w:rsidR="00F86750" w:rsidRPr="004E1630">
        <w:t xml:space="preserve"> </w:t>
      </w:r>
      <w:r w:rsidRPr="004E1630">
        <w:t>использования</w:t>
      </w:r>
      <w:r w:rsidR="00F86750" w:rsidRPr="004E1630">
        <w:t xml:space="preserve"> </w:t>
      </w:r>
      <w:r w:rsidRPr="004E1630">
        <w:t>указанной</w:t>
      </w:r>
      <w:r w:rsidR="00F86750" w:rsidRPr="004E1630">
        <w:t xml:space="preserve"> </w:t>
      </w:r>
      <w:r w:rsidRPr="004E1630">
        <w:t>территории;</w:t>
      </w:r>
    </w:p>
    <w:p w:rsidR="008C34F2" w:rsidRPr="004E1630" w:rsidRDefault="008C34F2"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материалов,</w:t>
      </w:r>
      <w:r w:rsidR="00F86750" w:rsidRPr="004E1630">
        <w:t xml:space="preserve"> </w:t>
      </w:r>
      <w:r w:rsidRPr="004E1630">
        <w:t>необходимых</w:t>
      </w:r>
      <w:r w:rsidR="00F86750" w:rsidRPr="004E1630">
        <w:t xml:space="preserve"> </w:t>
      </w:r>
      <w:r w:rsidRPr="004E1630">
        <w:t>для</w:t>
      </w:r>
      <w:r w:rsidR="00F86750" w:rsidRPr="004E1630">
        <w:t xml:space="preserve"> </w:t>
      </w:r>
      <w:r w:rsidRPr="004E1630">
        <w:t>установления</w:t>
      </w:r>
      <w:r w:rsidR="00F86750" w:rsidRPr="004E1630">
        <w:t xml:space="preserve"> </w:t>
      </w:r>
      <w:r w:rsidRPr="004E1630">
        <w:t>границ</w:t>
      </w:r>
      <w:r w:rsidR="00F86750" w:rsidRPr="004E1630">
        <w:t xml:space="preserve"> </w:t>
      </w:r>
      <w:r w:rsidRPr="004E1630">
        <w:t>зон</w:t>
      </w:r>
      <w:r w:rsidR="00F86750" w:rsidRPr="004E1630">
        <w:t xml:space="preserve"> </w:t>
      </w:r>
      <w:r w:rsidRPr="004E1630">
        <w:t>планируемого</w:t>
      </w:r>
      <w:r w:rsidR="00F86750" w:rsidRPr="004E1630">
        <w:t xml:space="preserve"> </w:t>
      </w:r>
      <w:r w:rsidRPr="004E1630">
        <w:t>размещения</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уточнения</w:t>
      </w:r>
      <w:r w:rsidR="00F86750" w:rsidRPr="004E1630">
        <w:t xml:space="preserve"> </w:t>
      </w:r>
      <w:r w:rsidRPr="004E1630">
        <w:t>их</w:t>
      </w:r>
      <w:r w:rsidR="00F86750" w:rsidRPr="004E1630">
        <w:t xml:space="preserve"> </w:t>
      </w:r>
      <w:r w:rsidRPr="004E1630">
        <w:t>предельных</w:t>
      </w:r>
      <w:r w:rsidR="00F86750" w:rsidRPr="004E1630">
        <w:t xml:space="preserve"> </w:t>
      </w:r>
      <w:r w:rsidRPr="004E1630">
        <w:t>параметров,</w:t>
      </w:r>
      <w:r w:rsidR="00F86750" w:rsidRPr="004E1630">
        <w:t xml:space="preserve"> </w:t>
      </w:r>
      <w:r w:rsidRPr="004E1630">
        <w:t>установления</w:t>
      </w:r>
      <w:r w:rsidR="00F86750" w:rsidRPr="004E1630">
        <w:t xml:space="preserve"> </w:t>
      </w:r>
      <w:r w:rsidRPr="004E1630">
        <w:t>границ</w:t>
      </w:r>
      <w:r w:rsidR="00F86750" w:rsidRPr="004E1630">
        <w:t xml:space="preserve"> </w:t>
      </w:r>
      <w:r w:rsidRPr="004E1630">
        <w:t>земельных</w:t>
      </w:r>
      <w:r w:rsidR="00F86750" w:rsidRPr="004E1630">
        <w:t xml:space="preserve"> </w:t>
      </w:r>
      <w:r w:rsidRPr="004E1630">
        <w:t>участков;</w:t>
      </w:r>
    </w:p>
    <w:p w:rsidR="008C34F2" w:rsidRPr="004E1630" w:rsidRDefault="008C34F2" w:rsidP="0028053E">
      <w:pPr>
        <w:pStyle w:val="s1"/>
        <w:shd w:val="clear" w:color="auto" w:fill="FFFFFF"/>
        <w:spacing w:before="0" w:beforeAutospacing="0" w:after="0" w:afterAutospacing="0"/>
        <w:ind w:firstLine="709"/>
        <w:jc w:val="both"/>
      </w:pPr>
      <w:r w:rsidRPr="004E1630">
        <w:t>3)</w:t>
      </w:r>
      <w:r w:rsidR="00F86750" w:rsidRPr="004E1630">
        <w:t xml:space="preserve"> </w:t>
      </w:r>
      <w:r w:rsidRPr="004E1630">
        <w:t>материалов,</w:t>
      </w:r>
      <w:r w:rsidR="00F86750" w:rsidRPr="004E1630">
        <w:t xml:space="preserve"> </w:t>
      </w:r>
      <w:r w:rsidRPr="004E1630">
        <w:t>необходимых</w:t>
      </w:r>
      <w:r w:rsidR="00F86750" w:rsidRPr="004E1630">
        <w:t xml:space="preserve"> </w:t>
      </w:r>
      <w:r w:rsidRPr="004E1630">
        <w:t>для</w:t>
      </w:r>
      <w:r w:rsidR="00F86750" w:rsidRPr="004E1630">
        <w:t xml:space="preserve"> </w:t>
      </w:r>
      <w:r w:rsidRPr="004E1630">
        <w:t>обоснования</w:t>
      </w:r>
      <w:r w:rsidR="00F86750" w:rsidRPr="004E1630">
        <w:t xml:space="preserve"> </w:t>
      </w:r>
      <w:r w:rsidRPr="004E1630">
        <w:t>проведения</w:t>
      </w:r>
      <w:r w:rsidR="00F86750" w:rsidRPr="004E1630">
        <w:t xml:space="preserve"> </w:t>
      </w:r>
      <w:r w:rsidRPr="004E1630">
        <w:t>мероприятий</w:t>
      </w:r>
      <w:r w:rsidR="00F86750" w:rsidRPr="004E1630">
        <w:t xml:space="preserve"> </w:t>
      </w:r>
      <w:r w:rsidRPr="004E1630">
        <w:t>по</w:t>
      </w:r>
      <w:r w:rsidR="00F86750" w:rsidRPr="004E1630">
        <w:t xml:space="preserve"> </w:t>
      </w:r>
      <w:r w:rsidRPr="004E1630">
        <w:t>организации</w:t>
      </w:r>
      <w:r w:rsidR="00F86750" w:rsidRPr="004E1630">
        <w:t xml:space="preserve"> </w:t>
      </w:r>
      <w:r w:rsidRPr="004E1630">
        <w:t>поверхностного</w:t>
      </w:r>
      <w:r w:rsidR="00F86750" w:rsidRPr="004E1630">
        <w:t xml:space="preserve"> </w:t>
      </w:r>
      <w:r w:rsidRPr="004E1630">
        <w:t>стока</w:t>
      </w:r>
      <w:r w:rsidR="00F86750" w:rsidRPr="004E1630">
        <w:t xml:space="preserve"> </w:t>
      </w:r>
      <w:r w:rsidRPr="004E1630">
        <w:t>вод,</w:t>
      </w:r>
      <w:r w:rsidR="00F86750" w:rsidRPr="004E1630">
        <w:t xml:space="preserve"> </w:t>
      </w:r>
      <w:r w:rsidRPr="004E1630">
        <w:t>частичному</w:t>
      </w:r>
      <w:r w:rsidR="00F86750" w:rsidRPr="004E1630">
        <w:t xml:space="preserve"> </w:t>
      </w:r>
      <w:r w:rsidRPr="004E1630">
        <w:t>или</w:t>
      </w:r>
      <w:r w:rsidR="00F86750" w:rsidRPr="004E1630">
        <w:t xml:space="preserve"> </w:t>
      </w:r>
      <w:r w:rsidRPr="004E1630">
        <w:t>полному</w:t>
      </w:r>
      <w:r w:rsidR="00F86750" w:rsidRPr="004E1630">
        <w:t xml:space="preserve"> </w:t>
      </w:r>
      <w:r w:rsidRPr="004E1630">
        <w:t>осушению</w:t>
      </w:r>
      <w:r w:rsidR="00F86750" w:rsidRPr="004E1630">
        <w:t xml:space="preserve"> </w:t>
      </w:r>
      <w:r w:rsidRPr="004E1630">
        <w:t>территории</w:t>
      </w:r>
      <w:r w:rsidR="00F86750" w:rsidRPr="004E1630">
        <w:t xml:space="preserve"> </w:t>
      </w:r>
      <w:r w:rsidRPr="004E1630">
        <w:t>и</w:t>
      </w:r>
      <w:r w:rsidR="00F86750" w:rsidRPr="004E1630">
        <w:t xml:space="preserve"> </w:t>
      </w:r>
      <w:r w:rsidRPr="004E1630">
        <w:t>других</w:t>
      </w:r>
      <w:r w:rsidR="00F86750" w:rsidRPr="004E1630">
        <w:t xml:space="preserve"> </w:t>
      </w:r>
      <w:r w:rsidRPr="004E1630">
        <w:t>подобных</w:t>
      </w:r>
      <w:r w:rsidR="00F86750" w:rsidRPr="004E1630">
        <w:t xml:space="preserve"> </w:t>
      </w:r>
      <w:r w:rsidRPr="004E1630">
        <w:t>мероприятий</w:t>
      </w:r>
      <w:r w:rsidR="00F86750" w:rsidRPr="004E1630">
        <w:t xml:space="preserve"> </w:t>
      </w:r>
      <w:r w:rsidRPr="004E1630">
        <w:t>(далее</w:t>
      </w:r>
      <w:r w:rsidR="00F86750" w:rsidRPr="004E1630">
        <w:t xml:space="preserve"> </w:t>
      </w:r>
      <w:r w:rsidRPr="004E1630">
        <w:t>-</w:t>
      </w:r>
      <w:r w:rsidR="00F86750" w:rsidRPr="004E1630">
        <w:t xml:space="preserve"> </w:t>
      </w:r>
      <w:r w:rsidRPr="004E1630">
        <w:t>инженерная</w:t>
      </w:r>
      <w:r w:rsidR="00F86750" w:rsidRPr="004E1630">
        <w:t xml:space="preserve"> </w:t>
      </w:r>
      <w:r w:rsidRPr="004E1630">
        <w:t>подготовка),</w:t>
      </w:r>
      <w:r w:rsidR="00F86750" w:rsidRPr="004E1630">
        <w:t xml:space="preserve"> </w:t>
      </w:r>
      <w:r w:rsidRPr="004E1630">
        <w:t>инженерной</w:t>
      </w:r>
      <w:r w:rsidR="00F86750" w:rsidRPr="004E1630">
        <w:t xml:space="preserve"> </w:t>
      </w:r>
      <w:r w:rsidRPr="004E1630">
        <w:t>защите</w:t>
      </w:r>
      <w:r w:rsidR="00F86750" w:rsidRPr="004E1630">
        <w:t xml:space="preserve"> </w:t>
      </w:r>
      <w:r w:rsidRPr="004E1630">
        <w:t>и</w:t>
      </w:r>
      <w:r w:rsidR="00F86750" w:rsidRPr="004E1630">
        <w:t xml:space="preserve"> </w:t>
      </w:r>
      <w:r w:rsidRPr="004E1630">
        <w:t>благоустройству</w:t>
      </w:r>
      <w:r w:rsidR="00F86750" w:rsidRPr="004E1630">
        <w:t xml:space="preserve"> </w:t>
      </w:r>
      <w:r w:rsidRPr="004E1630">
        <w:t>территории.</w:t>
      </w:r>
    </w:p>
    <w:p w:rsidR="008C34F2" w:rsidRPr="004E1630" w:rsidRDefault="008C34F2" w:rsidP="0028053E">
      <w:pPr>
        <w:pStyle w:val="s1"/>
        <w:shd w:val="clear" w:color="auto" w:fill="FFFFFF"/>
        <w:spacing w:before="0" w:beforeAutospacing="0" w:after="0" w:afterAutospacing="0"/>
        <w:ind w:firstLine="709"/>
        <w:jc w:val="both"/>
      </w:pPr>
      <w:r w:rsidRPr="004E1630">
        <w:t>5.</w:t>
      </w:r>
      <w:r w:rsidR="00F86750" w:rsidRPr="004E1630">
        <w:t xml:space="preserve"> </w:t>
      </w:r>
      <w:r w:rsidRPr="004E1630">
        <w:t>Состав</w:t>
      </w:r>
      <w:r w:rsidR="00F86750" w:rsidRPr="004E1630">
        <w:t xml:space="preserve"> </w:t>
      </w:r>
      <w:r w:rsidRPr="004E1630">
        <w:t>и</w:t>
      </w:r>
      <w:r w:rsidR="00F86750" w:rsidRPr="004E1630">
        <w:t xml:space="preserve"> </w:t>
      </w:r>
      <w:r w:rsidRPr="004E1630">
        <w:t>объем</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для</w:t>
      </w:r>
      <w:r w:rsidR="00F86750" w:rsidRPr="004E1630">
        <w:t xml:space="preserve"> </w:t>
      </w:r>
      <w:r w:rsidRPr="004E1630">
        <w:t>подготовки</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метод</w:t>
      </w:r>
      <w:r w:rsidR="00F86750" w:rsidRPr="004E1630">
        <w:t xml:space="preserve"> </w:t>
      </w:r>
      <w:r w:rsidRPr="004E1630">
        <w:t>их</w:t>
      </w:r>
      <w:r w:rsidR="00F86750" w:rsidRPr="004E1630">
        <w:t xml:space="preserve"> </w:t>
      </w:r>
      <w:r w:rsidRPr="004E1630">
        <w:t>выполнения</w:t>
      </w:r>
      <w:r w:rsidR="00F86750" w:rsidRPr="004E1630">
        <w:t xml:space="preserve"> </w:t>
      </w:r>
      <w:r w:rsidRPr="004E1630">
        <w:t>устанавливаются</w:t>
      </w:r>
      <w:r w:rsidR="00F86750" w:rsidRPr="004E1630">
        <w:t xml:space="preserve"> </w:t>
      </w:r>
      <w:r w:rsidRPr="004E1630">
        <w:t>с</w:t>
      </w:r>
      <w:r w:rsidR="00F86750" w:rsidRPr="004E1630">
        <w:t xml:space="preserve"> </w:t>
      </w:r>
      <w:r w:rsidRPr="004E1630">
        <w:t>учетом</w:t>
      </w:r>
      <w:r w:rsidR="00F86750" w:rsidRPr="004E1630">
        <w:t xml:space="preserve"> </w:t>
      </w:r>
      <w:r w:rsidRPr="004E1630">
        <w:t>требований</w:t>
      </w:r>
      <w:r w:rsidR="00F86750" w:rsidRPr="004E1630">
        <w:t xml:space="preserve"> </w:t>
      </w:r>
      <w:r w:rsidRPr="004E1630">
        <w:t>технических</w:t>
      </w:r>
      <w:r w:rsidR="00F86750" w:rsidRPr="004E1630">
        <w:t xml:space="preserve"> </w:t>
      </w:r>
      <w:r w:rsidRPr="004E1630">
        <w:t>регламентов</w:t>
      </w:r>
      <w:r w:rsidR="00F86750" w:rsidRPr="004E1630">
        <w:t xml:space="preserve"> </w:t>
      </w:r>
      <w:r w:rsidRPr="004E1630">
        <w:t>программой</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разработанной</w:t>
      </w:r>
      <w:r w:rsidR="00F86750" w:rsidRPr="004E1630">
        <w:t xml:space="preserve"> </w:t>
      </w:r>
      <w:r w:rsidRPr="004E1630">
        <w:t>на</w:t>
      </w:r>
      <w:r w:rsidR="00F86750" w:rsidRPr="004E1630">
        <w:t xml:space="preserve"> </w:t>
      </w:r>
      <w:r w:rsidRPr="004E1630">
        <w:t>основе</w:t>
      </w:r>
      <w:r w:rsidR="00F86750" w:rsidRPr="004E1630">
        <w:t xml:space="preserve"> </w:t>
      </w:r>
      <w:r w:rsidRPr="004E1630">
        <w:t>задания</w:t>
      </w:r>
      <w:r w:rsidR="00F86750" w:rsidRPr="004E1630">
        <w:t xml:space="preserve"> </w:t>
      </w:r>
      <w:r w:rsidRPr="004E1630">
        <w:t>лица,</w:t>
      </w:r>
      <w:r w:rsidR="00F86750" w:rsidRPr="004E1630">
        <w:t xml:space="preserve"> </w:t>
      </w:r>
      <w:r w:rsidRPr="004E1630">
        <w:t>принявшего</w:t>
      </w:r>
      <w:r w:rsidR="00F86750" w:rsidRPr="004E1630">
        <w:t xml:space="preserve"> </w:t>
      </w:r>
      <w:r w:rsidRPr="004E1630">
        <w:t>решение</w:t>
      </w:r>
      <w:r w:rsidR="00F86750" w:rsidRPr="004E1630">
        <w:t xml:space="preserve"> </w:t>
      </w:r>
      <w:r w:rsidRPr="004E1630">
        <w:t>о</w:t>
      </w:r>
      <w:r w:rsidR="00F86750" w:rsidRPr="004E1630">
        <w:t xml:space="preserve"> </w:t>
      </w:r>
      <w:r w:rsidRPr="004E1630">
        <w:t>подготовке</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настоящим</w:t>
      </w:r>
      <w:r w:rsidR="00F86750" w:rsidRPr="004E1630">
        <w:t xml:space="preserve"> </w:t>
      </w:r>
      <w:r w:rsidRPr="004E1630">
        <w:t>Кодексом,</w:t>
      </w:r>
      <w:r w:rsidR="00F86750" w:rsidRPr="004E1630">
        <w:t xml:space="preserve"> </w:t>
      </w:r>
      <w:r w:rsidRPr="004E1630">
        <w:t>в</w:t>
      </w:r>
      <w:r w:rsidR="00F86750" w:rsidRPr="004E1630">
        <w:t xml:space="preserve"> </w:t>
      </w:r>
      <w:r w:rsidRPr="004E1630">
        <w:t>зависимости</w:t>
      </w:r>
      <w:r w:rsidR="00F86750" w:rsidRPr="004E1630">
        <w:t xml:space="preserve"> </w:t>
      </w:r>
      <w:r w:rsidRPr="004E1630">
        <w:t>от</w:t>
      </w:r>
      <w:r w:rsidR="00F86750" w:rsidRPr="004E1630">
        <w:t xml:space="preserve"> </w:t>
      </w:r>
      <w:r w:rsidRPr="004E1630">
        <w:t>вида</w:t>
      </w:r>
      <w:r w:rsidR="00F86750" w:rsidRPr="004E1630">
        <w:t xml:space="preserve"> </w:t>
      </w:r>
      <w:r w:rsidRPr="004E1630">
        <w:t>и</w:t>
      </w:r>
      <w:r w:rsidR="00F86750" w:rsidRPr="004E1630">
        <w:t xml:space="preserve"> </w:t>
      </w:r>
      <w:r w:rsidRPr="004E1630">
        <w:t>назначения</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размещение</w:t>
      </w:r>
      <w:r w:rsidR="00F86750" w:rsidRPr="004E1630">
        <w:t xml:space="preserve"> </w:t>
      </w:r>
      <w:r w:rsidRPr="004E1630">
        <w:t>которых</w:t>
      </w:r>
      <w:r w:rsidR="00F86750" w:rsidRPr="004E1630">
        <w:t xml:space="preserve"> </w:t>
      </w:r>
      <w:r w:rsidRPr="004E1630">
        <w:t>планируется</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такой</w:t>
      </w:r>
      <w:r w:rsidR="00F86750" w:rsidRPr="004E1630">
        <w:t xml:space="preserve"> </w:t>
      </w:r>
      <w:r w:rsidRPr="004E1630">
        <w:t>документацией,</w:t>
      </w:r>
      <w:r w:rsidR="00F86750" w:rsidRPr="004E1630">
        <w:t xml:space="preserve"> </w:t>
      </w:r>
      <w:r w:rsidRPr="004E1630">
        <w:t>а</w:t>
      </w:r>
      <w:r w:rsidR="00F86750" w:rsidRPr="004E1630">
        <w:t xml:space="preserve"> </w:t>
      </w:r>
      <w:r w:rsidRPr="004E1630">
        <w:t>также</w:t>
      </w:r>
      <w:r w:rsidR="00F86750" w:rsidRPr="004E1630">
        <w:t xml:space="preserve"> </w:t>
      </w:r>
      <w:r w:rsidRPr="004E1630">
        <w:t>от</w:t>
      </w:r>
      <w:r w:rsidR="00F86750" w:rsidRPr="004E1630">
        <w:t xml:space="preserve"> </w:t>
      </w:r>
      <w:r w:rsidRPr="004E1630">
        <w:t>сложности</w:t>
      </w:r>
      <w:r w:rsidR="00F86750" w:rsidRPr="004E1630">
        <w:t xml:space="preserve"> </w:t>
      </w:r>
      <w:r w:rsidRPr="004E1630">
        <w:t>топографических,</w:t>
      </w:r>
      <w:r w:rsidR="00F86750" w:rsidRPr="004E1630">
        <w:t xml:space="preserve"> </w:t>
      </w:r>
      <w:r w:rsidRPr="004E1630">
        <w:t>инженерно-геологических,</w:t>
      </w:r>
      <w:r w:rsidR="00F86750" w:rsidRPr="004E1630">
        <w:t xml:space="preserve"> </w:t>
      </w:r>
      <w:r w:rsidRPr="004E1630">
        <w:t>экологических,</w:t>
      </w:r>
      <w:r w:rsidR="00F86750" w:rsidRPr="004E1630">
        <w:t xml:space="preserve"> </w:t>
      </w:r>
      <w:r w:rsidRPr="004E1630">
        <w:t>гидрологических,</w:t>
      </w:r>
      <w:r w:rsidR="00F86750" w:rsidRPr="004E1630">
        <w:t xml:space="preserve"> </w:t>
      </w:r>
      <w:r w:rsidRPr="004E1630">
        <w:t>метеорологических</w:t>
      </w:r>
      <w:r w:rsidR="00F86750" w:rsidRPr="004E1630">
        <w:t xml:space="preserve"> </w:t>
      </w:r>
      <w:r w:rsidRPr="004E1630">
        <w:t>и</w:t>
      </w:r>
      <w:r w:rsidR="00F86750" w:rsidRPr="004E1630">
        <w:t xml:space="preserve"> </w:t>
      </w:r>
      <w:r w:rsidRPr="004E1630">
        <w:t>климатических</w:t>
      </w:r>
      <w:r w:rsidR="00F86750" w:rsidRPr="004E1630">
        <w:t xml:space="preserve"> </w:t>
      </w:r>
      <w:r w:rsidRPr="004E1630">
        <w:t>условий</w:t>
      </w:r>
      <w:r w:rsidR="00F86750" w:rsidRPr="004E1630">
        <w:t xml:space="preserve"> </w:t>
      </w:r>
      <w:r w:rsidRPr="004E1630">
        <w:t>территории,</w:t>
      </w:r>
      <w:r w:rsidR="00F86750" w:rsidRPr="004E1630">
        <w:t xml:space="preserve"> </w:t>
      </w:r>
      <w:r w:rsidRPr="004E1630">
        <w:t>степени</w:t>
      </w:r>
      <w:r w:rsidR="00F86750" w:rsidRPr="004E1630">
        <w:t xml:space="preserve"> </w:t>
      </w:r>
      <w:r w:rsidRPr="004E1630">
        <w:t>изученности</w:t>
      </w:r>
      <w:r w:rsidR="00F86750" w:rsidRPr="004E1630">
        <w:t xml:space="preserve"> </w:t>
      </w:r>
      <w:r w:rsidRPr="004E1630">
        <w:t>указанных</w:t>
      </w:r>
      <w:r w:rsidR="00F86750" w:rsidRPr="004E1630">
        <w:t xml:space="preserve"> </w:t>
      </w:r>
      <w:r w:rsidRPr="004E1630">
        <w:t>условий.</w:t>
      </w:r>
    </w:p>
    <w:p w:rsidR="008C34F2" w:rsidRPr="004E1630" w:rsidRDefault="008C34F2" w:rsidP="0028053E">
      <w:pPr>
        <w:pStyle w:val="s1"/>
        <w:shd w:val="clear" w:color="auto" w:fill="FFFFFF"/>
        <w:spacing w:before="0" w:beforeAutospacing="0" w:after="0" w:afterAutospacing="0"/>
        <w:ind w:firstLine="709"/>
        <w:jc w:val="both"/>
      </w:pPr>
      <w:r w:rsidRPr="004E1630">
        <w:t>6.</w:t>
      </w:r>
      <w:r w:rsidR="00F86750" w:rsidRPr="004E1630">
        <w:t xml:space="preserve"> </w:t>
      </w:r>
      <w:r w:rsidRPr="004E1630">
        <w:t>Результаты</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выполненных</w:t>
      </w:r>
      <w:r w:rsidR="00F86750" w:rsidRPr="004E1630">
        <w:t xml:space="preserve"> </w:t>
      </w:r>
      <w:r w:rsidRPr="004E1630">
        <w:t>для</w:t>
      </w:r>
      <w:r w:rsidR="00F86750" w:rsidRPr="004E1630">
        <w:t xml:space="preserve"> </w:t>
      </w:r>
      <w:r w:rsidRPr="004E1630">
        <w:t>подготовки</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могут</w:t>
      </w:r>
      <w:r w:rsidR="00F86750" w:rsidRPr="004E1630">
        <w:t xml:space="preserve"> </w:t>
      </w:r>
      <w:r w:rsidRPr="004E1630">
        <w:t>быть</w:t>
      </w:r>
      <w:r w:rsidR="00F86750" w:rsidRPr="004E1630">
        <w:t xml:space="preserve"> </w:t>
      </w:r>
      <w:r w:rsidRPr="004E1630">
        <w:t>использованы</w:t>
      </w:r>
      <w:r w:rsidR="00F86750" w:rsidRPr="004E1630">
        <w:t xml:space="preserve"> </w:t>
      </w:r>
      <w:r w:rsidRPr="004E1630">
        <w:t>для</w:t>
      </w:r>
      <w:r w:rsidR="00F86750" w:rsidRPr="004E1630">
        <w:t xml:space="preserve"> </w:t>
      </w:r>
      <w:r w:rsidRPr="004E1630">
        <w:t>подготовки</w:t>
      </w:r>
      <w:r w:rsidR="00F86750" w:rsidRPr="004E1630">
        <w:t xml:space="preserve"> </w:t>
      </w:r>
      <w:r w:rsidRPr="004E1630">
        <w:t>проектной</w:t>
      </w:r>
      <w:r w:rsidR="00F86750" w:rsidRPr="004E1630">
        <w:t xml:space="preserve"> </w:t>
      </w:r>
      <w:r w:rsidRPr="004E1630">
        <w:t>документации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размещаемых</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указанной</w:t>
      </w:r>
      <w:r w:rsidR="00F86750" w:rsidRPr="004E1630">
        <w:t xml:space="preserve"> </w:t>
      </w:r>
      <w:r w:rsidRPr="004E1630">
        <w:t>документацией.</w:t>
      </w:r>
    </w:p>
    <w:p w:rsidR="008C34F2" w:rsidRPr="004E1630" w:rsidRDefault="008C34F2" w:rsidP="0028053E">
      <w:pPr>
        <w:pStyle w:val="s1"/>
        <w:spacing w:before="0" w:beforeAutospacing="0" w:after="0" w:afterAutospacing="0"/>
        <w:jc w:val="both"/>
      </w:pPr>
    </w:p>
    <w:p w:rsidR="002021B7" w:rsidRPr="004E1630" w:rsidRDefault="002021B7" w:rsidP="0028053E">
      <w:pPr>
        <w:ind w:firstLine="709"/>
        <w:jc w:val="both"/>
        <w:outlineLvl w:val="2"/>
        <w:rPr>
          <w:b/>
          <w:iCs/>
          <w:sz w:val="24"/>
          <w:szCs w:val="24"/>
        </w:rPr>
      </w:pPr>
      <w:bookmarkStart w:id="62" w:name="_Toc353466165"/>
      <w:bookmarkStart w:id="63" w:name="_Toc353543264"/>
      <w:bookmarkStart w:id="64" w:name="_Toc353548185"/>
      <w:bookmarkStart w:id="65" w:name="_Toc374973488"/>
      <w:bookmarkStart w:id="66" w:name="_Toc412129392"/>
      <w:bookmarkStart w:id="67" w:name="_Toc433729370"/>
      <w:bookmarkStart w:id="68" w:name="_Toc352335951"/>
      <w:bookmarkStart w:id="69" w:name="_Toc353466149"/>
      <w:bookmarkStart w:id="70" w:name="_Toc353543248"/>
      <w:bookmarkStart w:id="71" w:name="_Toc353548169"/>
      <w:bookmarkStart w:id="72" w:name="_Toc357004052"/>
      <w:bookmarkEnd w:id="58"/>
      <w:bookmarkEnd w:id="59"/>
      <w:bookmarkEnd w:id="61"/>
      <w:r w:rsidRPr="004E1630">
        <w:rPr>
          <w:b/>
          <w:iCs/>
          <w:sz w:val="24"/>
          <w:szCs w:val="24"/>
        </w:rPr>
        <w:t>Статья</w:t>
      </w:r>
      <w:r w:rsidR="00F86750" w:rsidRPr="004E1630">
        <w:rPr>
          <w:b/>
          <w:iCs/>
          <w:sz w:val="24"/>
          <w:szCs w:val="24"/>
        </w:rPr>
        <w:t xml:space="preserve"> </w:t>
      </w:r>
      <w:r w:rsidRPr="004E1630">
        <w:rPr>
          <w:b/>
          <w:iCs/>
          <w:sz w:val="24"/>
          <w:szCs w:val="24"/>
        </w:rPr>
        <w:t>15.</w:t>
      </w:r>
      <w:r w:rsidR="00F86750" w:rsidRPr="004E1630">
        <w:rPr>
          <w:b/>
          <w:iCs/>
          <w:sz w:val="24"/>
          <w:szCs w:val="24"/>
        </w:rPr>
        <w:t xml:space="preserve"> </w:t>
      </w:r>
      <w:r w:rsidRPr="004E1630">
        <w:rPr>
          <w:b/>
          <w:iCs/>
          <w:sz w:val="24"/>
          <w:szCs w:val="24"/>
        </w:rPr>
        <w:t>Содержание</w:t>
      </w:r>
      <w:r w:rsidR="00F86750" w:rsidRPr="004E1630">
        <w:rPr>
          <w:b/>
          <w:iCs/>
          <w:sz w:val="24"/>
          <w:szCs w:val="24"/>
        </w:rPr>
        <w:t xml:space="preserve"> </w:t>
      </w:r>
      <w:r w:rsidRPr="004E1630">
        <w:rPr>
          <w:b/>
          <w:iCs/>
          <w:sz w:val="24"/>
          <w:szCs w:val="24"/>
        </w:rPr>
        <w:t>проектов</w:t>
      </w:r>
      <w:r w:rsidR="00F86750" w:rsidRPr="004E1630">
        <w:rPr>
          <w:b/>
          <w:iCs/>
          <w:sz w:val="24"/>
          <w:szCs w:val="24"/>
        </w:rPr>
        <w:t xml:space="preserve"> </w:t>
      </w:r>
      <w:r w:rsidRPr="004E1630">
        <w:rPr>
          <w:b/>
          <w:iCs/>
          <w:sz w:val="24"/>
          <w:szCs w:val="24"/>
        </w:rPr>
        <w:t>планировки</w:t>
      </w:r>
      <w:r w:rsidR="00F86750" w:rsidRPr="004E1630">
        <w:rPr>
          <w:b/>
          <w:iCs/>
          <w:sz w:val="24"/>
          <w:szCs w:val="24"/>
        </w:rPr>
        <w:t xml:space="preserve"> </w:t>
      </w:r>
      <w:r w:rsidRPr="004E1630">
        <w:rPr>
          <w:b/>
          <w:iCs/>
          <w:sz w:val="24"/>
          <w:szCs w:val="24"/>
        </w:rPr>
        <w:t>территории</w:t>
      </w:r>
      <w:bookmarkEnd w:id="62"/>
      <w:bookmarkEnd w:id="63"/>
      <w:bookmarkEnd w:id="64"/>
      <w:bookmarkEnd w:id="65"/>
      <w:bookmarkEnd w:id="66"/>
      <w:bookmarkEnd w:id="67"/>
      <w:r w:rsidR="00E42175" w:rsidRPr="004E1630">
        <w:rPr>
          <w:b/>
          <w:iCs/>
          <w:sz w:val="24"/>
          <w:szCs w:val="24"/>
        </w:rPr>
        <w:t>.</w:t>
      </w:r>
      <w:r w:rsidR="00F86750" w:rsidRPr="004E1630">
        <w:rPr>
          <w:b/>
          <w:iCs/>
          <w:sz w:val="24"/>
          <w:szCs w:val="24"/>
        </w:rPr>
        <w:t xml:space="preserve"> </w:t>
      </w:r>
      <w:r w:rsidRPr="004E1630">
        <w:rPr>
          <w:b/>
          <w:sz w:val="24"/>
          <w:szCs w:val="24"/>
        </w:rPr>
        <w:t>Проект</w:t>
      </w:r>
      <w:r w:rsidR="00F86750" w:rsidRPr="004E1630">
        <w:rPr>
          <w:b/>
          <w:sz w:val="24"/>
          <w:szCs w:val="24"/>
        </w:rPr>
        <w:t xml:space="preserve"> </w:t>
      </w:r>
      <w:r w:rsidRPr="004E1630">
        <w:rPr>
          <w:b/>
          <w:sz w:val="24"/>
          <w:szCs w:val="24"/>
        </w:rPr>
        <w:t>планировки</w:t>
      </w:r>
      <w:r w:rsidR="00F86750" w:rsidRPr="004E1630">
        <w:rPr>
          <w:b/>
          <w:sz w:val="24"/>
          <w:szCs w:val="24"/>
        </w:rPr>
        <w:t xml:space="preserve"> </w:t>
      </w:r>
      <w:r w:rsidRPr="004E1630">
        <w:rPr>
          <w:b/>
          <w:sz w:val="24"/>
          <w:szCs w:val="24"/>
        </w:rPr>
        <w:t>территории</w:t>
      </w:r>
    </w:p>
    <w:p w:rsidR="00C9340A" w:rsidRPr="004E1630" w:rsidRDefault="00C9340A" w:rsidP="0028053E">
      <w:pPr>
        <w:pStyle w:val="s1"/>
        <w:shd w:val="clear" w:color="auto" w:fill="FFFFFF"/>
        <w:spacing w:before="0" w:beforeAutospacing="0" w:after="0" w:afterAutospacing="0"/>
        <w:ind w:firstLine="709"/>
        <w:jc w:val="both"/>
      </w:pPr>
      <w:bookmarkStart w:id="73" w:name="sub_4201"/>
      <w:r w:rsidRPr="004E1630">
        <w:t>Подготовка</w:t>
      </w:r>
      <w:r w:rsidR="00F86750" w:rsidRPr="004E1630">
        <w:t xml:space="preserve"> </w:t>
      </w:r>
      <w:r w:rsidRPr="004E1630">
        <w:t>проектов</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осуществляется</w:t>
      </w:r>
      <w:r w:rsidR="00F86750" w:rsidRPr="004E1630">
        <w:t xml:space="preserve"> </w:t>
      </w:r>
      <w:r w:rsidRPr="004E1630">
        <w:t>для</w:t>
      </w:r>
      <w:r w:rsidR="00F86750" w:rsidRPr="004E1630">
        <w:t xml:space="preserve"> </w:t>
      </w:r>
      <w:r w:rsidRPr="004E1630">
        <w:t>выделения</w:t>
      </w:r>
      <w:r w:rsidR="00F86750" w:rsidRPr="004E1630">
        <w:t xml:space="preserve"> </w:t>
      </w:r>
      <w:r w:rsidRPr="004E1630">
        <w:t>элементов</w:t>
      </w:r>
      <w:r w:rsidR="00F86750" w:rsidRPr="004E1630">
        <w:t xml:space="preserve"> </w:t>
      </w:r>
      <w:r w:rsidRPr="004E1630">
        <w:t>планировочной</w:t>
      </w:r>
      <w:r w:rsidR="00F86750" w:rsidRPr="004E1630">
        <w:t xml:space="preserve"> </w:t>
      </w:r>
      <w:r w:rsidRPr="004E1630">
        <w:t>структуры,</w:t>
      </w:r>
      <w:r w:rsidR="00F86750" w:rsidRPr="004E1630">
        <w:t xml:space="preserve"> </w:t>
      </w:r>
      <w:r w:rsidRPr="004E1630">
        <w:t>установления</w:t>
      </w:r>
      <w:r w:rsidR="00F86750" w:rsidRPr="004E1630">
        <w:t xml:space="preserve"> </w:t>
      </w:r>
      <w:r w:rsidRPr="004E1630">
        <w:t>границ</w:t>
      </w:r>
      <w:r w:rsidR="00F86750" w:rsidRPr="004E1630">
        <w:t xml:space="preserve"> </w:t>
      </w:r>
      <w:r w:rsidRPr="004E1630">
        <w:t>территорий</w:t>
      </w:r>
      <w:r w:rsidR="00F86750" w:rsidRPr="004E1630">
        <w:t xml:space="preserve"> </w:t>
      </w:r>
      <w:r w:rsidRPr="004E1630">
        <w:t>общего</w:t>
      </w:r>
      <w:r w:rsidR="00F86750" w:rsidRPr="004E1630">
        <w:t xml:space="preserve"> </w:t>
      </w:r>
      <w:r w:rsidRPr="004E1630">
        <w:t>пользования,</w:t>
      </w:r>
      <w:r w:rsidR="00F86750" w:rsidRPr="004E1630">
        <w:t xml:space="preserve"> </w:t>
      </w:r>
      <w:r w:rsidRPr="004E1630">
        <w:t>границ</w:t>
      </w:r>
      <w:r w:rsidR="00F86750" w:rsidRPr="004E1630">
        <w:t xml:space="preserve"> </w:t>
      </w:r>
      <w:r w:rsidRPr="004E1630">
        <w:t>зон</w:t>
      </w:r>
      <w:r w:rsidR="00F86750" w:rsidRPr="004E1630">
        <w:t xml:space="preserve"> </w:t>
      </w:r>
      <w:r w:rsidRPr="004E1630">
        <w:t>планируемого</w:t>
      </w:r>
      <w:r w:rsidR="00F86750" w:rsidRPr="004E1630">
        <w:t xml:space="preserve"> </w:t>
      </w:r>
      <w:r w:rsidRPr="004E1630">
        <w:t>размещения</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определения</w:t>
      </w:r>
      <w:r w:rsidR="00F86750" w:rsidRPr="004E1630">
        <w:t xml:space="preserve"> </w:t>
      </w:r>
      <w:r w:rsidRPr="004E1630">
        <w:t>характеристик</w:t>
      </w:r>
      <w:r w:rsidR="00F86750" w:rsidRPr="004E1630">
        <w:t xml:space="preserve"> </w:t>
      </w:r>
      <w:r w:rsidRPr="004E1630">
        <w:t>и</w:t>
      </w:r>
      <w:r w:rsidR="00F86750" w:rsidRPr="004E1630">
        <w:t xml:space="preserve"> </w:t>
      </w:r>
      <w:r w:rsidRPr="004E1630">
        <w:t>очередности</w:t>
      </w:r>
      <w:r w:rsidR="00F86750" w:rsidRPr="004E1630">
        <w:t xml:space="preserve"> </w:t>
      </w:r>
      <w:r w:rsidRPr="004E1630">
        <w:t>планируемого</w:t>
      </w:r>
      <w:r w:rsidR="00F86750" w:rsidRPr="004E1630">
        <w:t xml:space="preserve"> </w:t>
      </w:r>
      <w:r w:rsidRPr="004E1630">
        <w:t>развития</w:t>
      </w:r>
      <w:r w:rsidR="00F86750" w:rsidRPr="004E1630">
        <w:t xml:space="preserve"> </w:t>
      </w:r>
      <w:r w:rsidRPr="004E1630">
        <w:t>территории.</w:t>
      </w:r>
    </w:p>
    <w:p w:rsidR="00C9340A" w:rsidRPr="004E1630" w:rsidRDefault="00C9340A" w:rsidP="0028053E">
      <w:pPr>
        <w:pStyle w:val="s1"/>
        <w:shd w:val="clear" w:color="auto" w:fill="FFFFFF"/>
        <w:spacing w:before="0" w:beforeAutospacing="0" w:after="0" w:afterAutospacing="0"/>
        <w:ind w:firstLine="709"/>
        <w:jc w:val="both"/>
      </w:pPr>
      <w:r w:rsidRPr="004E1630">
        <w:t>Проект</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состоит</w:t>
      </w:r>
      <w:r w:rsidR="00F86750" w:rsidRPr="004E1630">
        <w:t xml:space="preserve"> </w:t>
      </w:r>
      <w:r w:rsidRPr="004E1630">
        <w:t>из</w:t>
      </w:r>
      <w:r w:rsidR="00F86750" w:rsidRPr="004E1630">
        <w:t xml:space="preserve"> </w:t>
      </w:r>
      <w:r w:rsidRPr="004E1630">
        <w:t>основной</w:t>
      </w:r>
      <w:r w:rsidR="00F86750" w:rsidRPr="004E1630">
        <w:t xml:space="preserve"> </w:t>
      </w:r>
      <w:r w:rsidRPr="004E1630">
        <w:t>части,</w:t>
      </w:r>
      <w:r w:rsidR="00F86750" w:rsidRPr="004E1630">
        <w:t xml:space="preserve"> </w:t>
      </w:r>
      <w:r w:rsidRPr="004E1630">
        <w:t>которая</w:t>
      </w:r>
      <w:r w:rsidR="00F86750" w:rsidRPr="004E1630">
        <w:t xml:space="preserve"> </w:t>
      </w:r>
      <w:r w:rsidRPr="004E1630">
        <w:t>подлежит</w:t>
      </w:r>
      <w:r w:rsidR="00F86750" w:rsidRPr="004E1630">
        <w:t xml:space="preserve"> </w:t>
      </w:r>
      <w:r w:rsidRPr="004E1630">
        <w:t>утверждению,</w:t>
      </w:r>
      <w:r w:rsidR="00F86750" w:rsidRPr="004E1630">
        <w:t xml:space="preserve"> </w:t>
      </w:r>
      <w:r w:rsidRPr="004E1630">
        <w:t>и</w:t>
      </w:r>
      <w:r w:rsidR="00F86750" w:rsidRPr="004E1630">
        <w:t xml:space="preserve"> </w:t>
      </w:r>
      <w:r w:rsidRPr="004E1630">
        <w:t>материалов</w:t>
      </w:r>
      <w:r w:rsidR="00F86750" w:rsidRPr="004E1630">
        <w:t xml:space="preserve"> </w:t>
      </w:r>
      <w:r w:rsidRPr="004E1630">
        <w:t>по</w:t>
      </w:r>
      <w:r w:rsidR="00F86750" w:rsidRPr="004E1630">
        <w:t xml:space="preserve"> </w:t>
      </w:r>
      <w:r w:rsidRPr="004E1630">
        <w:t>ее</w:t>
      </w:r>
      <w:r w:rsidR="00F86750" w:rsidRPr="004E1630">
        <w:t xml:space="preserve"> </w:t>
      </w:r>
      <w:r w:rsidRPr="004E1630">
        <w:t>обоснованию.</w:t>
      </w:r>
    </w:p>
    <w:p w:rsidR="00C9340A" w:rsidRPr="004E1630" w:rsidRDefault="00C9340A" w:rsidP="0028053E">
      <w:pPr>
        <w:pStyle w:val="s1"/>
        <w:shd w:val="clear" w:color="auto" w:fill="FFFFFF"/>
        <w:spacing w:before="0" w:beforeAutospacing="0" w:after="0" w:afterAutospacing="0"/>
        <w:ind w:firstLine="709"/>
        <w:jc w:val="both"/>
      </w:pPr>
      <w:r w:rsidRPr="004E1630">
        <w:t>Основная</w:t>
      </w:r>
      <w:r w:rsidR="00F86750" w:rsidRPr="004E1630">
        <w:t xml:space="preserve"> </w:t>
      </w:r>
      <w:r w:rsidRPr="004E1630">
        <w:t>часть</w:t>
      </w:r>
      <w:r w:rsidR="00F86750" w:rsidRPr="004E1630">
        <w:t xml:space="preserve"> </w:t>
      </w:r>
      <w:r w:rsidRPr="004E1630">
        <w:t>проекта</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включает</w:t>
      </w:r>
      <w:r w:rsidR="00F86750" w:rsidRPr="004E1630">
        <w:t xml:space="preserve"> </w:t>
      </w:r>
      <w:r w:rsidRPr="004E1630">
        <w:t>в</w:t>
      </w:r>
      <w:r w:rsidR="00F86750" w:rsidRPr="004E1630">
        <w:t xml:space="preserve"> </w:t>
      </w:r>
      <w:r w:rsidRPr="004E1630">
        <w:t>себя:</w:t>
      </w:r>
    </w:p>
    <w:p w:rsidR="00C9340A" w:rsidRPr="004E1630" w:rsidRDefault="00C9340A" w:rsidP="0028053E">
      <w:pPr>
        <w:pStyle w:val="s1"/>
        <w:shd w:val="clear" w:color="auto" w:fill="FFFFFF"/>
        <w:spacing w:before="0" w:beforeAutospacing="0" w:after="0" w:afterAutospacing="0"/>
        <w:ind w:firstLine="709"/>
        <w:jc w:val="both"/>
      </w:pPr>
      <w:r w:rsidRPr="004E1630">
        <w:t>1)</w:t>
      </w:r>
      <w:r w:rsidR="00F86750" w:rsidRPr="004E1630">
        <w:t xml:space="preserve"> </w:t>
      </w:r>
      <w:r w:rsidRPr="004E1630">
        <w:t>чертеж</w:t>
      </w:r>
      <w:r w:rsidR="00F86750" w:rsidRPr="004E1630">
        <w:t xml:space="preserve"> </w:t>
      </w:r>
      <w:r w:rsidRPr="004E1630">
        <w:t>или</w:t>
      </w:r>
      <w:r w:rsidR="00F86750" w:rsidRPr="004E1630">
        <w:t xml:space="preserve"> </w:t>
      </w:r>
      <w:r w:rsidRPr="004E1630">
        <w:t>чертежи</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на</w:t>
      </w:r>
      <w:r w:rsidR="00F86750" w:rsidRPr="004E1630">
        <w:t xml:space="preserve"> </w:t>
      </w:r>
      <w:r w:rsidRPr="004E1630">
        <w:t>которых</w:t>
      </w:r>
      <w:r w:rsidR="00F86750" w:rsidRPr="004E1630">
        <w:t xml:space="preserve"> </w:t>
      </w:r>
      <w:r w:rsidRPr="004E1630">
        <w:t>отображаются:</w:t>
      </w:r>
    </w:p>
    <w:p w:rsidR="00A953FC" w:rsidRPr="004E1630" w:rsidRDefault="00C9340A" w:rsidP="0028053E">
      <w:pPr>
        <w:pStyle w:val="s1"/>
        <w:shd w:val="clear" w:color="auto" w:fill="FFFFFF"/>
        <w:spacing w:before="0" w:beforeAutospacing="0" w:after="0" w:afterAutospacing="0"/>
        <w:ind w:firstLine="709"/>
        <w:jc w:val="both"/>
      </w:pPr>
      <w:r w:rsidRPr="004E1630">
        <w:t>а)</w:t>
      </w:r>
      <w:r w:rsidR="00F86750" w:rsidRPr="004E1630">
        <w:t xml:space="preserve"> </w:t>
      </w:r>
      <w:hyperlink r:id="rId53" w:anchor="/document/12138258/entry/1011" w:history="1">
        <w:r w:rsidRPr="004E1630">
          <w:rPr>
            <w:rStyle w:val="af"/>
            <w:color w:val="auto"/>
            <w:u w:val="none"/>
          </w:rPr>
          <w:t>красные</w:t>
        </w:r>
        <w:r w:rsidR="00F86750" w:rsidRPr="004E1630">
          <w:rPr>
            <w:rStyle w:val="af"/>
            <w:color w:val="auto"/>
            <w:u w:val="none"/>
          </w:rPr>
          <w:t xml:space="preserve"> </w:t>
        </w:r>
        <w:r w:rsidRPr="004E1630">
          <w:rPr>
            <w:rStyle w:val="af"/>
            <w:color w:val="auto"/>
            <w:u w:val="none"/>
          </w:rPr>
          <w:t>линии</w:t>
        </w:r>
      </w:hyperlink>
      <w:r w:rsidRPr="004E1630">
        <w:t>.</w:t>
      </w:r>
      <w:r w:rsidR="00F86750" w:rsidRPr="004E1630">
        <w:t xml:space="preserve"> </w:t>
      </w:r>
      <w:hyperlink r:id="rId54" w:anchor="/document/71685976/entry/1000" w:history="1">
        <w:r w:rsidRPr="004E1630">
          <w:rPr>
            <w:rStyle w:val="af"/>
            <w:color w:val="auto"/>
            <w:u w:val="none"/>
          </w:rPr>
          <w:t>Порядок</w:t>
        </w:r>
      </w:hyperlink>
      <w:r w:rsidR="00F86750" w:rsidRPr="004E1630">
        <w:t xml:space="preserve"> </w:t>
      </w:r>
      <w:r w:rsidRPr="004E1630">
        <w:t>установления</w:t>
      </w:r>
      <w:r w:rsidR="00F86750" w:rsidRPr="004E1630">
        <w:t xml:space="preserve"> </w:t>
      </w:r>
      <w:r w:rsidRPr="004E1630">
        <w:t>и</w:t>
      </w:r>
      <w:r w:rsidR="00F86750" w:rsidRPr="004E1630">
        <w:t xml:space="preserve"> </w:t>
      </w:r>
      <w:r w:rsidRPr="004E1630">
        <w:t>отображения</w:t>
      </w:r>
      <w:r w:rsidR="00F86750" w:rsidRPr="004E1630">
        <w:t xml:space="preserve"> </w:t>
      </w:r>
      <w:r w:rsidRPr="004E1630">
        <w:t>красных</w:t>
      </w:r>
      <w:r w:rsidR="00F86750" w:rsidRPr="004E1630">
        <w:t xml:space="preserve"> </w:t>
      </w:r>
      <w:r w:rsidRPr="004E1630">
        <w:t>линий,</w:t>
      </w:r>
      <w:r w:rsidR="00F86750" w:rsidRPr="004E1630">
        <w:t xml:space="preserve"> </w:t>
      </w:r>
      <w:r w:rsidRPr="004E1630">
        <w:t>обозначающих</w:t>
      </w:r>
      <w:r w:rsidR="00F86750" w:rsidRPr="004E1630">
        <w:t xml:space="preserve"> </w:t>
      </w:r>
      <w:r w:rsidRPr="004E1630">
        <w:t>границы</w:t>
      </w:r>
      <w:r w:rsidR="00F86750" w:rsidRPr="004E1630">
        <w:t xml:space="preserve"> </w:t>
      </w:r>
      <w:r w:rsidRPr="004E1630">
        <w:t>территорий,</w:t>
      </w:r>
      <w:r w:rsidR="00F86750" w:rsidRPr="004E1630">
        <w:t xml:space="preserve"> </w:t>
      </w:r>
      <w:r w:rsidRPr="004E1630">
        <w:t>занятых</w:t>
      </w:r>
      <w:r w:rsidR="00F86750" w:rsidRPr="004E1630">
        <w:t xml:space="preserve"> </w:t>
      </w:r>
      <w:r w:rsidRPr="004E1630">
        <w:t>линейными</w:t>
      </w:r>
      <w:r w:rsidR="00F86750" w:rsidRPr="004E1630">
        <w:t xml:space="preserve"> </w:t>
      </w:r>
      <w:r w:rsidRPr="004E1630">
        <w:t>объектами</w:t>
      </w:r>
      <w:r w:rsidR="00F86750" w:rsidRPr="004E1630">
        <w:t xml:space="preserve"> </w:t>
      </w:r>
      <w:r w:rsidRPr="004E1630">
        <w:t>и</w:t>
      </w:r>
      <w:r w:rsidR="00F86750" w:rsidRPr="004E1630">
        <w:t xml:space="preserve"> </w:t>
      </w:r>
      <w:r w:rsidRPr="004E1630">
        <w:t>(или)</w:t>
      </w:r>
      <w:r w:rsidR="00F86750" w:rsidRPr="004E1630">
        <w:t xml:space="preserve"> </w:t>
      </w:r>
      <w:r w:rsidRPr="004E1630">
        <w:t>предназначенных</w:t>
      </w:r>
      <w:r w:rsidR="00F86750" w:rsidRPr="004E1630">
        <w:t xml:space="preserve"> </w:t>
      </w:r>
      <w:r w:rsidRPr="004E1630">
        <w:t>для</w:t>
      </w:r>
      <w:r w:rsidR="00F86750" w:rsidRPr="004E1630">
        <w:t xml:space="preserve"> </w:t>
      </w:r>
      <w:r w:rsidRPr="004E1630">
        <w:t>размещения</w:t>
      </w:r>
      <w:r w:rsidR="00F86750" w:rsidRPr="004E1630">
        <w:t xml:space="preserve"> </w:t>
      </w:r>
      <w:r w:rsidRPr="004E1630">
        <w:lastRenderedPageBreak/>
        <w:t>линейных</w:t>
      </w:r>
      <w:r w:rsidR="00F86750" w:rsidRPr="004E1630">
        <w:t xml:space="preserve"> </w:t>
      </w:r>
      <w:r w:rsidRPr="004E1630">
        <w:t>объектов,</w:t>
      </w:r>
      <w:r w:rsidR="00F86750" w:rsidRPr="004E1630">
        <w:t xml:space="preserve"> </w:t>
      </w:r>
      <w:r w:rsidRPr="004E1630">
        <w:t>устанавливается</w:t>
      </w:r>
      <w:r w:rsidR="00F86750" w:rsidRPr="004E1630">
        <w:t xml:space="preserve"> </w:t>
      </w:r>
      <w:r w:rsidR="00A953FC" w:rsidRPr="004E1630">
        <w:rPr>
          <w:shd w:val="clear" w:color="auto" w:fill="FFFFFF"/>
        </w:rPr>
        <w:t>Приказом</w:t>
      </w:r>
      <w:r w:rsidR="00F86750" w:rsidRPr="004E1630">
        <w:rPr>
          <w:shd w:val="clear" w:color="auto" w:fill="FFFFFF"/>
        </w:rPr>
        <w:t xml:space="preserve"> </w:t>
      </w:r>
      <w:r w:rsidR="00A953FC" w:rsidRPr="004E1630">
        <w:rPr>
          <w:shd w:val="clear" w:color="auto" w:fill="FFFFFF"/>
        </w:rPr>
        <w:t>Министерства</w:t>
      </w:r>
      <w:r w:rsidR="00F86750" w:rsidRPr="004E1630">
        <w:rPr>
          <w:shd w:val="clear" w:color="auto" w:fill="FFFFFF"/>
        </w:rPr>
        <w:t xml:space="preserve"> </w:t>
      </w:r>
      <w:r w:rsidR="00A953FC" w:rsidRPr="004E1630">
        <w:rPr>
          <w:shd w:val="clear" w:color="auto" w:fill="FFFFFF"/>
        </w:rPr>
        <w:t>строительства</w:t>
      </w:r>
      <w:r w:rsidR="00F86750" w:rsidRPr="004E1630">
        <w:rPr>
          <w:shd w:val="clear" w:color="auto" w:fill="FFFFFF"/>
        </w:rPr>
        <w:t xml:space="preserve"> </w:t>
      </w:r>
      <w:r w:rsidR="00A953FC" w:rsidRPr="004E1630">
        <w:rPr>
          <w:shd w:val="clear" w:color="auto" w:fill="FFFFFF"/>
        </w:rPr>
        <w:t>и</w:t>
      </w:r>
      <w:r w:rsidR="00F86750" w:rsidRPr="004E1630">
        <w:rPr>
          <w:shd w:val="clear" w:color="auto" w:fill="FFFFFF"/>
        </w:rPr>
        <w:t xml:space="preserve"> </w:t>
      </w:r>
      <w:r w:rsidR="00A953FC" w:rsidRPr="004E1630">
        <w:rPr>
          <w:shd w:val="clear" w:color="auto" w:fill="FFFFFF"/>
        </w:rPr>
        <w:t>жилищно-коммунального</w:t>
      </w:r>
      <w:r w:rsidR="00F86750" w:rsidRPr="004E1630">
        <w:rPr>
          <w:shd w:val="clear" w:color="auto" w:fill="FFFFFF"/>
        </w:rPr>
        <w:t xml:space="preserve"> </w:t>
      </w:r>
      <w:r w:rsidR="00A953FC" w:rsidRPr="004E1630">
        <w:rPr>
          <w:shd w:val="clear" w:color="auto" w:fill="FFFFFF"/>
        </w:rPr>
        <w:t>хозяйства</w:t>
      </w:r>
      <w:r w:rsidR="00F86750" w:rsidRPr="004E1630">
        <w:rPr>
          <w:shd w:val="clear" w:color="auto" w:fill="FFFFFF"/>
        </w:rPr>
        <w:t xml:space="preserve"> </w:t>
      </w:r>
      <w:r w:rsidR="00A953FC" w:rsidRPr="004E1630">
        <w:rPr>
          <w:shd w:val="clear" w:color="auto" w:fill="FFFFFF"/>
        </w:rPr>
        <w:t>РФ</w:t>
      </w:r>
      <w:r w:rsidR="00F86750" w:rsidRPr="004E1630">
        <w:rPr>
          <w:shd w:val="clear" w:color="auto" w:fill="FFFFFF"/>
        </w:rPr>
        <w:t xml:space="preserve"> </w:t>
      </w:r>
      <w:r w:rsidR="00A953FC" w:rsidRPr="004E1630">
        <w:rPr>
          <w:shd w:val="clear" w:color="auto" w:fill="FFFFFF"/>
        </w:rPr>
        <w:t>от</w:t>
      </w:r>
      <w:r w:rsidR="00F86750" w:rsidRPr="004E1630">
        <w:rPr>
          <w:shd w:val="clear" w:color="auto" w:fill="FFFFFF"/>
        </w:rPr>
        <w:t xml:space="preserve"> </w:t>
      </w:r>
      <w:r w:rsidR="00A953FC" w:rsidRPr="004E1630">
        <w:rPr>
          <w:shd w:val="clear" w:color="auto" w:fill="FFFFFF"/>
        </w:rPr>
        <w:t>25</w:t>
      </w:r>
      <w:r w:rsidR="00F86750" w:rsidRPr="004E1630">
        <w:rPr>
          <w:shd w:val="clear" w:color="auto" w:fill="FFFFFF"/>
        </w:rPr>
        <w:t xml:space="preserve"> </w:t>
      </w:r>
      <w:r w:rsidR="00A953FC" w:rsidRPr="004E1630">
        <w:rPr>
          <w:shd w:val="clear" w:color="auto" w:fill="FFFFFF"/>
        </w:rPr>
        <w:t>апреля</w:t>
      </w:r>
      <w:r w:rsidR="00F86750" w:rsidRPr="004E1630">
        <w:rPr>
          <w:shd w:val="clear" w:color="auto" w:fill="FFFFFF"/>
        </w:rPr>
        <w:t xml:space="preserve"> </w:t>
      </w:r>
      <w:r w:rsidR="00A953FC" w:rsidRPr="004E1630">
        <w:rPr>
          <w:shd w:val="clear" w:color="auto" w:fill="FFFFFF"/>
        </w:rPr>
        <w:t>2017</w:t>
      </w:r>
      <w:r w:rsidR="00F86750" w:rsidRPr="004E1630">
        <w:rPr>
          <w:shd w:val="clear" w:color="auto" w:fill="FFFFFF"/>
        </w:rPr>
        <w:t xml:space="preserve"> </w:t>
      </w:r>
      <w:r w:rsidR="00A953FC" w:rsidRPr="004E1630">
        <w:rPr>
          <w:shd w:val="clear" w:color="auto" w:fill="FFFFFF"/>
        </w:rPr>
        <w:t>г.</w:t>
      </w:r>
      <w:r w:rsidR="00F86750" w:rsidRPr="004E1630">
        <w:rPr>
          <w:shd w:val="clear" w:color="auto" w:fill="FFFFFF"/>
        </w:rPr>
        <w:t xml:space="preserve"> </w:t>
      </w:r>
      <w:r w:rsidR="00005F97" w:rsidRPr="004E1630">
        <w:rPr>
          <w:shd w:val="clear" w:color="auto" w:fill="FFFFFF"/>
        </w:rPr>
        <w:t>№</w:t>
      </w:r>
      <w:r w:rsidR="00A953FC" w:rsidRPr="004E1630">
        <w:rPr>
          <w:shd w:val="clear" w:color="auto" w:fill="FFFFFF"/>
        </w:rPr>
        <w:t>742/пр</w:t>
      </w:r>
      <w:r w:rsidR="00F86750" w:rsidRPr="004E1630">
        <w:t xml:space="preserve"> </w:t>
      </w:r>
      <w:r w:rsidR="00DB798A" w:rsidRPr="004E1630">
        <w:rPr>
          <w:shd w:val="clear" w:color="auto" w:fill="FFFFFF"/>
        </w:rPr>
        <w:t>«</w:t>
      </w:r>
      <w:r w:rsidR="00A953FC" w:rsidRPr="004E1630">
        <w:rPr>
          <w:shd w:val="clear" w:color="auto" w:fill="FFFFFF"/>
        </w:rPr>
        <w:t>О</w:t>
      </w:r>
      <w:r w:rsidR="00F86750" w:rsidRPr="004E1630">
        <w:rPr>
          <w:shd w:val="clear" w:color="auto" w:fill="FFFFFF"/>
        </w:rPr>
        <w:t xml:space="preserve"> </w:t>
      </w:r>
      <w:r w:rsidR="00A953FC" w:rsidRPr="004E1630">
        <w:rPr>
          <w:shd w:val="clear" w:color="auto" w:fill="FFFFFF"/>
        </w:rPr>
        <w:t>Порядке</w:t>
      </w:r>
      <w:r w:rsidR="00F86750" w:rsidRPr="004E1630">
        <w:rPr>
          <w:shd w:val="clear" w:color="auto" w:fill="FFFFFF"/>
        </w:rPr>
        <w:t xml:space="preserve"> </w:t>
      </w:r>
      <w:r w:rsidR="00A953FC" w:rsidRPr="004E1630">
        <w:rPr>
          <w:shd w:val="clear" w:color="auto" w:fill="FFFFFF"/>
        </w:rPr>
        <w:t>установления</w:t>
      </w:r>
      <w:r w:rsidR="00F86750" w:rsidRPr="004E1630">
        <w:rPr>
          <w:shd w:val="clear" w:color="auto" w:fill="FFFFFF"/>
        </w:rPr>
        <w:t xml:space="preserve"> </w:t>
      </w:r>
      <w:r w:rsidR="00A953FC" w:rsidRPr="004E1630">
        <w:rPr>
          <w:shd w:val="clear" w:color="auto" w:fill="FFFFFF"/>
        </w:rPr>
        <w:t>и</w:t>
      </w:r>
      <w:r w:rsidR="00F86750" w:rsidRPr="004E1630">
        <w:rPr>
          <w:shd w:val="clear" w:color="auto" w:fill="FFFFFF"/>
        </w:rPr>
        <w:t xml:space="preserve"> </w:t>
      </w:r>
      <w:r w:rsidR="00A953FC" w:rsidRPr="004E1630">
        <w:rPr>
          <w:shd w:val="clear" w:color="auto" w:fill="FFFFFF"/>
        </w:rPr>
        <w:t>отображения</w:t>
      </w:r>
      <w:r w:rsidR="00F86750" w:rsidRPr="004E1630">
        <w:rPr>
          <w:shd w:val="clear" w:color="auto" w:fill="FFFFFF"/>
        </w:rPr>
        <w:t xml:space="preserve"> </w:t>
      </w:r>
      <w:r w:rsidR="00A953FC" w:rsidRPr="004E1630">
        <w:rPr>
          <w:shd w:val="clear" w:color="auto" w:fill="FFFFFF"/>
        </w:rPr>
        <w:t>красных</w:t>
      </w:r>
      <w:r w:rsidR="00F86750" w:rsidRPr="004E1630">
        <w:rPr>
          <w:shd w:val="clear" w:color="auto" w:fill="FFFFFF"/>
        </w:rPr>
        <w:t xml:space="preserve"> </w:t>
      </w:r>
      <w:r w:rsidR="00A953FC" w:rsidRPr="004E1630">
        <w:rPr>
          <w:shd w:val="clear" w:color="auto" w:fill="FFFFFF"/>
        </w:rPr>
        <w:t>линий,</w:t>
      </w:r>
      <w:r w:rsidR="00F86750" w:rsidRPr="004E1630">
        <w:rPr>
          <w:shd w:val="clear" w:color="auto" w:fill="FFFFFF"/>
        </w:rPr>
        <w:t xml:space="preserve"> </w:t>
      </w:r>
      <w:r w:rsidR="00A953FC" w:rsidRPr="004E1630">
        <w:rPr>
          <w:shd w:val="clear" w:color="auto" w:fill="FFFFFF"/>
        </w:rPr>
        <w:t>обозначающих</w:t>
      </w:r>
      <w:r w:rsidR="00F86750" w:rsidRPr="004E1630">
        <w:rPr>
          <w:shd w:val="clear" w:color="auto" w:fill="FFFFFF"/>
        </w:rPr>
        <w:t xml:space="preserve"> </w:t>
      </w:r>
      <w:r w:rsidR="00A953FC" w:rsidRPr="004E1630">
        <w:rPr>
          <w:shd w:val="clear" w:color="auto" w:fill="FFFFFF"/>
        </w:rPr>
        <w:t>границы</w:t>
      </w:r>
      <w:r w:rsidR="00F86750" w:rsidRPr="004E1630">
        <w:rPr>
          <w:shd w:val="clear" w:color="auto" w:fill="FFFFFF"/>
        </w:rPr>
        <w:t xml:space="preserve"> </w:t>
      </w:r>
      <w:r w:rsidR="00A953FC" w:rsidRPr="004E1630">
        <w:rPr>
          <w:shd w:val="clear" w:color="auto" w:fill="FFFFFF"/>
        </w:rPr>
        <w:t>территорий,</w:t>
      </w:r>
      <w:r w:rsidR="00F86750" w:rsidRPr="004E1630">
        <w:rPr>
          <w:shd w:val="clear" w:color="auto" w:fill="FFFFFF"/>
        </w:rPr>
        <w:t xml:space="preserve"> </w:t>
      </w:r>
      <w:r w:rsidR="00A953FC" w:rsidRPr="004E1630">
        <w:rPr>
          <w:shd w:val="clear" w:color="auto" w:fill="FFFFFF"/>
        </w:rPr>
        <w:t>занятых</w:t>
      </w:r>
      <w:r w:rsidR="00F86750" w:rsidRPr="004E1630">
        <w:rPr>
          <w:shd w:val="clear" w:color="auto" w:fill="FFFFFF"/>
        </w:rPr>
        <w:t xml:space="preserve"> </w:t>
      </w:r>
      <w:r w:rsidR="00A953FC" w:rsidRPr="004E1630">
        <w:rPr>
          <w:shd w:val="clear" w:color="auto" w:fill="FFFFFF"/>
        </w:rPr>
        <w:t>линейными</w:t>
      </w:r>
      <w:r w:rsidR="00F86750" w:rsidRPr="004E1630">
        <w:rPr>
          <w:shd w:val="clear" w:color="auto" w:fill="FFFFFF"/>
        </w:rPr>
        <w:t xml:space="preserve"> </w:t>
      </w:r>
      <w:r w:rsidR="00A953FC" w:rsidRPr="004E1630">
        <w:rPr>
          <w:shd w:val="clear" w:color="auto" w:fill="FFFFFF"/>
        </w:rPr>
        <w:t>объектами</w:t>
      </w:r>
      <w:r w:rsidR="00F86750" w:rsidRPr="004E1630">
        <w:rPr>
          <w:shd w:val="clear" w:color="auto" w:fill="FFFFFF"/>
        </w:rPr>
        <w:t xml:space="preserve"> </w:t>
      </w:r>
      <w:r w:rsidR="00A953FC" w:rsidRPr="004E1630">
        <w:rPr>
          <w:shd w:val="clear" w:color="auto" w:fill="FFFFFF"/>
        </w:rPr>
        <w:t>и</w:t>
      </w:r>
      <w:r w:rsidR="00F86750" w:rsidRPr="004E1630">
        <w:rPr>
          <w:shd w:val="clear" w:color="auto" w:fill="FFFFFF"/>
        </w:rPr>
        <w:t xml:space="preserve"> </w:t>
      </w:r>
      <w:r w:rsidR="00A953FC" w:rsidRPr="004E1630">
        <w:rPr>
          <w:shd w:val="clear" w:color="auto" w:fill="FFFFFF"/>
        </w:rPr>
        <w:t>(или)</w:t>
      </w:r>
      <w:r w:rsidR="00F86750" w:rsidRPr="004E1630">
        <w:rPr>
          <w:shd w:val="clear" w:color="auto" w:fill="FFFFFF"/>
        </w:rPr>
        <w:t xml:space="preserve"> </w:t>
      </w:r>
      <w:r w:rsidR="00A953FC" w:rsidRPr="004E1630">
        <w:rPr>
          <w:shd w:val="clear" w:color="auto" w:fill="FFFFFF"/>
        </w:rPr>
        <w:t>предназначенных</w:t>
      </w:r>
      <w:r w:rsidR="00F86750" w:rsidRPr="004E1630">
        <w:rPr>
          <w:shd w:val="clear" w:color="auto" w:fill="FFFFFF"/>
        </w:rPr>
        <w:t xml:space="preserve"> </w:t>
      </w:r>
      <w:r w:rsidR="00A953FC" w:rsidRPr="004E1630">
        <w:rPr>
          <w:shd w:val="clear" w:color="auto" w:fill="FFFFFF"/>
        </w:rPr>
        <w:t>для</w:t>
      </w:r>
      <w:r w:rsidR="00F86750" w:rsidRPr="004E1630">
        <w:rPr>
          <w:shd w:val="clear" w:color="auto" w:fill="FFFFFF"/>
        </w:rPr>
        <w:t xml:space="preserve"> </w:t>
      </w:r>
      <w:r w:rsidR="00A953FC" w:rsidRPr="004E1630">
        <w:rPr>
          <w:shd w:val="clear" w:color="auto" w:fill="FFFFFF"/>
        </w:rPr>
        <w:t>размещения</w:t>
      </w:r>
      <w:r w:rsidR="00F86750" w:rsidRPr="004E1630">
        <w:rPr>
          <w:shd w:val="clear" w:color="auto" w:fill="FFFFFF"/>
        </w:rPr>
        <w:t xml:space="preserve"> </w:t>
      </w:r>
      <w:r w:rsidR="00A953FC" w:rsidRPr="004E1630">
        <w:rPr>
          <w:shd w:val="clear" w:color="auto" w:fill="FFFFFF"/>
        </w:rPr>
        <w:t>линейных</w:t>
      </w:r>
      <w:r w:rsidR="00F86750" w:rsidRPr="004E1630">
        <w:rPr>
          <w:shd w:val="clear" w:color="auto" w:fill="FFFFFF"/>
        </w:rPr>
        <w:t xml:space="preserve"> </w:t>
      </w:r>
      <w:r w:rsidR="00A953FC" w:rsidRPr="004E1630">
        <w:rPr>
          <w:shd w:val="clear" w:color="auto" w:fill="FFFFFF"/>
        </w:rPr>
        <w:t>объектов</w:t>
      </w:r>
      <w:r w:rsidR="00DB798A" w:rsidRPr="004E1630">
        <w:rPr>
          <w:shd w:val="clear" w:color="auto" w:fill="FFFFFF"/>
        </w:rPr>
        <w:t>»</w:t>
      </w:r>
    </w:p>
    <w:p w:rsidR="00C9340A" w:rsidRPr="004E1630" w:rsidRDefault="00C9340A" w:rsidP="0028053E">
      <w:pPr>
        <w:pStyle w:val="s1"/>
        <w:shd w:val="clear" w:color="auto" w:fill="FFFFFF"/>
        <w:spacing w:before="0" w:beforeAutospacing="0" w:after="0" w:afterAutospacing="0"/>
        <w:ind w:firstLine="709"/>
        <w:jc w:val="both"/>
      </w:pPr>
      <w:r w:rsidRPr="004E1630">
        <w:t>б)</w:t>
      </w:r>
      <w:r w:rsidR="00F86750" w:rsidRPr="004E1630">
        <w:t xml:space="preserve"> </w:t>
      </w:r>
      <w:r w:rsidRPr="004E1630">
        <w:t>границы</w:t>
      </w:r>
      <w:r w:rsidR="00F86750" w:rsidRPr="004E1630">
        <w:t xml:space="preserve"> </w:t>
      </w:r>
      <w:r w:rsidRPr="004E1630">
        <w:t>существующих</w:t>
      </w:r>
      <w:r w:rsidR="00F86750" w:rsidRPr="004E1630">
        <w:t xml:space="preserve"> </w:t>
      </w:r>
      <w:r w:rsidRPr="004E1630">
        <w:t>и</w:t>
      </w:r>
      <w:r w:rsidR="00F86750" w:rsidRPr="004E1630">
        <w:t xml:space="preserve"> </w:t>
      </w:r>
      <w:r w:rsidRPr="004E1630">
        <w:t>планируемых</w:t>
      </w:r>
      <w:r w:rsidR="00F86750" w:rsidRPr="004E1630">
        <w:t xml:space="preserve"> </w:t>
      </w:r>
      <w:r w:rsidRPr="004E1630">
        <w:t>элементов</w:t>
      </w:r>
      <w:r w:rsidR="00F86750" w:rsidRPr="004E1630">
        <w:t xml:space="preserve"> </w:t>
      </w:r>
      <w:r w:rsidRPr="004E1630">
        <w:t>планировочной</w:t>
      </w:r>
      <w:r w:rsidR="00F86750" w:rsidRPr="004E1630">
        <w:t xml:space="preserve"> </w:t>
      </w:r>
      <w:r w:rsidRPr="004E1630">
        <w:t>структуры;</w:t>
      </w:r>
    </w:p>
    <w:p w:rsidR="00C9340A" w:rsidRPr="004E1630" w:rsidRDefault="00C9340A" w:rsidP="0028053E">
      <w:pPr>
        <w:pStyle w:val="s1"/>
        <w:shd w:val="clear" w:color="auto" w:fill="FFFFFF"/>
        <w:spacing w:before="0" w:beforeAutospacing="0" w:after="0" w:afterAutospacing="0"/>
        <w:ind w:firstLine="709"/>
        <w:jc w:val="both"/>
      </w:pPr>
      <w:r w:rsidRPr="004E1630">
        <w:t>в)</w:t>
      </w:r>
      <w:r w:rsidR="00F86750" w:rsidRPr="004E1630">
        <w:t xml:space="preserve"> </w:t>
      </w:r>
      <w:r w:rsidRPr="004E1630">
        <w:t>границы</w:t>
      </w:r>
      <w:r w:rsidR="00F86750" w:rsidRPr="004E1630">
        <w:t xml:space="preserve"> </w:t>
      </w:r>
      <w:r w:rsidRPr="004E1630">
        <w:t>зон</w:t>
      </w:r>
      <w:r w:rsidR="00F86750" w:rsidRPr="004E1630">
        <w:t xml:space="preserve"> </w:t>
      </w:r>
      <w:r w:rsidRPr="004E1630">
        <w:t>планируемого</w:t>
      </w:r>
      <w:r w:rsidR="00F86750" w:rsidRPr="004E1630">
        <w:t xml:space="preserve"> </w:t>
      </w:r>
      <w:r w:rsidRPr="004E1630">
        <w:t>размещения</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p>
    <w:p w:rsidR="00C9340A" w:rsidRPr="004E1630" w:rsidRDefault="00C9340A"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положение</w:t>
      </w:r>
      <w:r w:rsidR="00F86750" w:rsidRPr="004E1630">
        <w:t xml:space="preserve"> </w:t>
      </w:r>
      <w:r w:rsidRPr="004E1630">
        <w:t>о</w:t>
      </w:r>
      <w:r w:rsidR="00F86750" w:rsidRPr="004E1630">
        <w:t xml:space="preserve"> </w:t>
      </w:r>
      <w:r w:rsidRPr="004E1630">
        <w:t>характеристиках</w:t>
      </w:r>
      <w:r w:rsidR="00F86750" w:rsidRPr="004E1630">
        <w:t xml:space="preserve"> </w:t>
      </w:r>
      <w:r w:rsidRPr="004E1630">
        <w:t>планируемого</w:t>
      </w:r>
      <w:r w:rsidR="00F86750" w:rsidRPr="004E1630">
        <w:t xml:space="preserve"> </w:t>
      </w:r>
      <w:r w:rsidRPr="004E1630">
        <w:t>развития</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том</w:t>
      </w:r>
      <w:r w:rsidR="00F86750" w:rsidRPr="004E1630">
        <w:t xml:space="preserve"> </w:t>
      </w:r>
      <w:r w:rsidRPr="004E1630">
        <w:t>числе</w:t>
      </w:r>
      <w:r w:rsidR="00F86750" w:rsidRPr="004E1630">
        <w:t xml:space="preserve"> </w:t>
      </w:r>
      <w:r w:rsidRPr="004E1630">
        <w:t>о</w:t>
      </w:r>
      <w:r w:rsidR="00F86750" w:rsidRPr="004E1630">
        <w:t xml:space="preserve"> </w:t>
      </w:r>
      <w:r w:rsidRPr="004E1630">
        <w:t>плотности</w:t>
      </w:r>
      <w:r w:rsidR="00F86750" w:rsidRPr="004E1630">
        <w:t xml:space="preserve"> </w:t>
      </w:r>
      <w:r w:rsidRPr="004E1630">
        <w:t>и</w:t>
      </w:r>
      <w:r w:rsidR="00F86750" w:rsidRPr="004E1630">
        <w:t xml:space="preserve"> </w:t>
      </w:r>
      <w:r w:rsidRPr="004E1630">
        <w:t>параметрах</w:t>
      </w:r>
      <w:r w:rsidR="00F86750" w:rsidRPr="004E1630">
        <w:t xml:space="preserve"> </w:t>
      </w:r>
      <w:r w:rsidRPr="004E1630">
        <w:t>застройки</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пределах,</w:t>
      </w:r>
      <w:r w:rsidR="00F86750" w:rsidRPr="004E1630">
        <w:t xml:space="preserve"> </w:t>
      </w:r>
      <w:r w:rsidRPr="004E1630">
        <w:t>установленных</w:t>
      </w:r>
      <w:r w:rsidR="00F86750" w:rsidRPr="004E1630">
        <w:t xml:space="preserve"> </w:t>
      </w:r>
      <w:r w:rsidRPr="004E1630">
        <w:t>градостроительным</w:t>
      </w:r>
      <w:r w:rsidR="00F86750" w:rsidRPr="004E1630">
        <w:t xml:space="preserve"> </w:t>
      </w:r>
      <w:r w:rsidRPr="004E1630">
        <w:t>регламентом),</w:t>
      </w:r>
      <w:r w:rsidR="00F86750" w:rsidRPr="004E1630">
        <w:t xml:space="preserve"> </w:t>
      </w:r>
      <w:r w:rsidRPr="004E1630">
        <w:t>о</w:t>
      </w:r>
      <w:r w:rsidR="00F86750" w:rsidRPr="004E1630">
        <w:t xml:space="preserve"> </w:t>
      </w:r>
      <w:r w:rsidRPr="004E1630">
        <w:t>характеристиках</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жилого,</w:t>
      </w:r>
      <w:r w:rsidR="00F86750" w:rsidRPr="004E1630">
        <w:t xml:space="preserve"> </w:t>
      </w:r>
      <w:r w:rsidRPr="004E1630">
        <w:t>производственного,</w:t>
      </w:r>
      <w:r w:rsidR="00F86750" w:rsidRPr="004E1630">
        <w:t xml:space="preserve"> </w:t>
      </w:r>
      <w:r w:rsidRPr="004E1630">
        <w:t>общественно-делового</w:t>
      </w:r>
      <w:r w:rsidR="00F86750" w:rsidRPr="004E1630">
        <w:t xml:space="preserve"> </w:t>
      </w:r>
      <w:r w:rsidRPr="004E1630">
        <w:t>и</w:t>
      </w:r>
      <w:r w:rsidR="00F86750" w:rsidRPr="004E1630">
        <w:t xml:space="preserve"> </w:t>
      </w:r>
      <w:r w:rsidRPr="004E1630">
        <w:t>иного</w:t>
      </w:r>
      <w:r w:rsidR="00F86750" w:rsidRPr="004E1630">
        <w:t xml:space="preserve"> </w:t>
      </w:r>
      <w:r w:rsidRPr="004E1630">
        <w:t>назначения</w:t>
      </w:r>
      <w:r w:rsidR="00F86750" w:rsidRPr="004E1630">
        <w:t xml:space="preserve"> </w:t>
      </w:r>
      <w:r w:rsidRPr="004E1630">
        <w:t>и</w:t>
      </w:r>
      <w:r w:rsidR="00F86750" w:rsidRPr="004E1630">
        <w:t xml:space="preserve"> </w:t>
      </w:r>
      <w:r w:rsidRPr="004E1630">
        <w:t>необходимых</w:t>
      </w:r>
      <w:r w:rsidR="00F86750" w:rsidRPr="004E1630">
        <w:t xml:space="preserve"> </w:t>
      </w:r>
      <w:r w:rsidRPr="004E1630">
        <w:t>для</w:t>
      </w:r>
      <w:r w:rsidR="00F86750" w:rsidRPr="004E1630">
        <w:t xml:space="preserve"> </w:t>
      </w:r>
      <w:r w:rsidRPr="004E1630">
        <w:t>функционирования</w:t>
      </w:r>
      <w:r w:rsidR="00F86750" w:rsidRPr="004E1630">
        <w:t xml:space="preserve"> </w:t>
      </w:r>
      <w:r w:rsidRPr="004E1630">
        <w:t>таких</w:t>
      </w:r>
      <w:r w:rsidR="00F86750" w:rsidRPr="004E1630">
        <w:t xml:space="preserve"> </w:t>
      </w:r>
      <w:r w:rsidRPr="004E1630">
        <w:t>объектов</w:t>
      </w:r>
      <w:r w:rsidR="00F86750" w:rsidRPr="004E1630">
        <w:t xml:space="preserve"> </w:t>
      </w:r>
      <w:r w:rsidRPr="004E1630">
        <w:t>и</w:t>
      </w:r>
      <w:r w:rsidR="00F86750" w:rsidRPr="004E1630">
        <w:t xml:space="preserve"> </w:t>
      </w:r>
      <w:r w:rsidRPr="004E1630">
        <w:t>обеспечения</w:t>
      </w:r>
      <w:r w:rsidR="00F86750" w:rsidRPr="004E1630">
        <w:t xml:space="preserve"> </w:t>
      </w:r>
      <w:r w:rsidRPr="004E1630">
        <w:t>жизнедеятельности</w:t>
      </w:r>
      <w:r w:rsidR="00F86750" w:rsidRPr="004E1630">
        <w:t xml:space="preserve"> </w:t>
      </w:r>
      <w:r w:rsidRPr="004E1630">
        <w:t>граждан</w:t>
      </w:r>
      <w:r w:rsidR="00F86750" w:rsidRPr="004E1630">
        <w:t xml:space="preserve"> </w:t>
      </w:r>
      <w:r w:rsidRPr="004E1630">
        <w:t>объектов</w:t>
      </w:r>
      <w:r w:rsidR="00F86750" w:rsidRPr="004E1630">
        <w:t xml:space="preserve"> </w:t>
      </w:r>
      <w:r w:rsidRPr="004E1630">
        <w:t>коммунальной,</w:t>
      </w:r>
      <w:r w:rsidR="00F86750" w:rsidRPr="004E1630">
        <w:t xml:space="preserve"> </w:t>
      </w:r>
      <w:r w:rsidRPr="004E1630">
        <w:t>транспортной,</w:t>
      </w:r>
      <w:r w:rsidR="00F86750" w:rsidRPr="004E1630">
        <w:t xml:space="preserve"> </w:t>
      </w:r>
      <w:r w:rsidRPr="004E1630">
        <w:t>социальной</w:t>
      </w:r>
      <w:r w:rsidR="00F86750" w:rsidRPr="004E1630">
        <w:t xml:space="preserve"> </w:t>
      </w:r>
      <w:r w:rsidRPr="004E1630">
        <w:t>инфраструктур,</w:t>
      </w:r>
      <w:r w:rsidR="00F86750" w:rsidRPr="004E1630">
        <w:t xml:space="preserve"> </w:t>
      </w:r>
      <w:r w:rsidRPr="004E1630">
        <w:t>в</w:t>
      </w:r>
      <w:r w:rsidR="00F86750" w:rsidRPr="004E1630">
        <w:t xml:space="preserve"> </w:t>
      </w:r>
      <w:r w:rsidRPr="004E1630">
        <w:t>том</w:t>
      </w:r>
      <w:r w:rsidR="00F86750" w:rsidRPr="004E1630">
        <w:t xml:space="preserve"> </w:t>
      </w:r>
      <w:r w:rsidRPr="004E1630">
        <w:t>числе</w:t>
      </w:r>
      <w:r w:rsidR="00F86750" w:rsidRPr="004E1630">
        <w:t xml:space="preserve"> </w:t>
      </w:r>
      <w:r w:rsidRPr="004E1630">
        <w:t>объектов,</w:t>
      </w:r>
      <w:r w:rsidR="00F86750" w:rsidRPr="004E1630">
        <w:t xml:space="preserve"> </w:t>
      </w:r>
      <w:r w:rsidRPr="004E1630">
        <w:t>включенных</w:t>
      </w:r>
      <w:r w:rsidR="00F86750" w:rsidRPr="004E1630">
        <w:t xml:space="preserve"> </w:t>
      </w:r>
      <w:r w:rsidRPr="004E1630">
        <w:t>в</w:t>
      </w:r>
      <w:r w:rsidR="00F86750" w:rsidRPr="004E1630">
        <w:t xml:space="preserve"> </w:t>
      </w:r>
      <w:r w:rsidRPr="004E1630">
        <w:t>программы</w:t>
      </w:r>
      <w:r w:rsidR="00F86750" w:rsidRPr="004E1630">
        <w:t xml:space="preserve"> </w:t>
      </w:r>
      <w:r w:rsidRPr="004E1630">
        <w:t>комплексного</w:t>
      </w:r>
      <w:r w:rsidR="00F86750" w:rsidRPr="004E1630">
        <w:t xml:space="preserve"> </w:t>
      </w:r>
      <w:r w:rsidRPr="004E1630">
        <w:t>развития</w:t>
      </w:r>
      <w:r w:rsidR="00F86750" w:rsidRPr="004E1630">
        <w:t xml:space="preserve"> </w:t>
      </w:r>
      <w:r w:rsidRPr="004E1630">
        <w:t>систем</w:t>
      </w:r>
      <w:r w:rsidR="00F86750" w:rsidRPr="004E1630">
        <w:t xml:space="preserve"> </w:t>
      </w:r>
      <w:r w:rsidRPr="004E1630">
        <w:t>коммунальной</w:t>
      </w:r>
      <w:r w:rsidR="00F86750" w:rsidRPr="004E1630">
        <w:t xml:space="preserve"> </w:t>
      </w:r>
      <w:r w:rsidRPr="004E1630">
        <w:t>инфраструктуры,</w:t>
      </w:r>
      <w:r w:rsidR="00F86750" w:rsidRPr="004E1630">
        <w:t xml:space="preserve"> </w:t>
      </w:r>
      <w:r w:rsidRPr="004E1630">
        <w:t>программы</w:t>
      </w:r>
      <w:r w:rsidR="00F86750" w:rsidRPr="004E1630">
        <w:t xml:space="preserve"> </w:t>
      </w:r>
      <w:r w:rsidRPr="004E1630">
        <w:t>комплексного</w:t>
      </w:r>
      <w:r w:rsidR="00F86750" w:rsidRPr="004E1630">
        <w:t xml:space="preserve"> </w:t>
      </w:r>
      <w:r w:rsidRPr="004E1630">
        <w:t>развития</w:t>
      </w:r>
      <w:r w:rsidR="00F86750" w:rsidRPr="004E1630">
        <w:t xml:space="preserve"> </w:t>
      </w:r>
      <w:r w:rsidRPr="004E1630">
        <w:t>транспортной</w:t>
      </w:r>
      <w:r w:rsidR="00F86750" w:rsidRPr="004E1630">
        <w:t xml:space="preserve"> </w:t>
      </w:r>
      <w:r w:rsidRPr="004E1630">
        <w:t>инфраструктуры,</w:t>
      </w:r>
      <w:r w:rsidR="00F86750" w:rsidRPr="004E1630">
        <w:t xml:space="preserve"> </w:t>
      </w:r>
      <w:r w:rsidRPr="004E1630">
        <w:t>программы</w:t>
      </w:r>
      <w:r w:rsidR="00F86750" w:rsidRPr="004E1630">
        <w:t xml:space="preserve"> </w:t>
      </w:r>
      <w:r w:rsidRPr="004E1630">
        <w:t>комплексного</w:t>
      </w:r>
      <w:r w:rsidR="00F86750" w:rsidRPr="004E1630">
        <w:t xml:space="preserve"> </w:t>
      </w:r>
      <w:r w:rsidRPr="004E1630">
        <w:t>развития</w:t>
      </w:r>
      <w:r w:rsidR="00F86750" w:rsidRPr="004E1630">
        <w:t xml:space="preserve"> </w:t>
      </w:r>
      <w:r w:rsidRPr="004E1630">
        <w:t>социальной</w:t>
      </w:r>
      <w:r w:rsidR="00F86750" w:rsidRPr="004E1630">
        <w:t xml:space="preserve"> </w:t>
      </w:r>
      <w:r w:rsidRPr="004E1630">
        <w:t>инфраструктуры</w:t>
      </w:r>
      <w:r w:rsidR="00F86750" w:rsidRPr="004E1630">
        <w:t xml:space="preserve"> </w:t>
      </w:r>
      <w:r w:rsidRPr="004E1630">
        <w:t>и</w:t>
      </w:r>
      <w:r w:rsidR="00F86750" w:rsidRPr="004E1630">
        <w:t xml:space="preserve"> </w:t>
      </w:r>
      <w:r w:rsidRPr="004E1630">
        <w:t>необходимых</w:t>
      </w:r>
      <w:r w:rsidR="00F86750" w:rsidRPr="004E1630">
        <w:t xml:space="preserve"> </w:t>
      </w:r>
      <w:r w:rsidRPr="004E1630">
        <w:t>для</w:t>
      </w:r>
      <w:r w:rsidR="00F86750" w:rsidRPr="004E1630">
        <w:t xml:space="preserve"> </w:t>
      </w:r>
      <w:r w:rsidRPr="004E1630">
        <w:t>развития</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элемента</w:t>
      </w:r>
      <w:r w:rsidR="00F86750" w:rsidRPr="004E1630">
        <w:t xml:space="preserve"> </w:t>
      </w:r>
      <w:r w:rsidRPr="004E1630">
        <w:t>планировочной</w:t>
      </w:r>
      <w:r w:rsidR="00F86750" w:rsidRPr="004E1630">
        <w:t xml:space="preserve"> </w:t>
      </w:r>
      <w:r w:rsidRPr="004E1630">
        <w:t>структуры.</w:t>
      </w:r>
      <w:r w:rsidR="00F86750" w:rsidRPr="004E1630">
        <w:t xml:space="preserve"> </w:t>
      </w:r>
      <w:r w:rsidRPr="004E1630">
        <w:t>Для</w:t>
      </w:r>
      <w:r w:rsidR="00F86750" w:rsidRPr="004E1630">
        <w:t xml:space="preserve"> </w:t>
      </w:r>
      <w:r w:rsidRPr="004E1630">
        <w:t>зон</w:t>
      </w:r>
      <w:r w:rsidR="00F86750" w:rsidRPr="004E1630">
        <w:t xml:space="preserve"> </w:t>
      </w:r>
      <w:r w:rsidRPr="004E1630">
        <w:t>планируемого</w:t>
      </w:r>
      <w:r w:rsidR="00F86750" w:rsidRPr="004E1630">
        <w:t xml:space="preserve"> </w:t>
      </w:r>
      <w:r w:rsidRPr="004E1630">
        <w:t>размещения</w:t>
      </w:r>
      <w:r w:rsidR="00F86750" w:rsidRPr="004E1630">
        <w:t xml:space="preserve"> </w:t>
      </w:r>
      <w:r w:rsidRPr="004E1630">
        <w:t>объектов</w:t>
      </w:r>
      <w:r w:rsidR="00F86750" w:rsidRPr="004E1630">
        <w:t xml:space="preserve"> </w:t>
      </w:r>
      <w:r w:rsidRPr="004E1630">
        <w:t>федерального</w:t>
      </w:r>
      <w:r w:rsidR="00F86750" w:rsidRPr="004E1630">
        <w:t xml:space="preserve"> </w:t>
      </w:r>
      <w:r w:rsidRPr="004E1630">
        <w:t>значения,</w:t>
      </w:r>
      <w:r w:rsidR="00F86750" w:rsidRPr="004E1630">
        <w:t xml:space="preserve"> </w:t>
      </w:r>
      <w:r w:rsidRPr="004E1630">
        <w:t>объектов</w:t>
      </w:r>
      <w:r w:rsidR="00F86750" w:rsidRPr="004E1630">
        <w:t xml:space="preserve"> </w:t>
      </w:r>
      <w:r w:rsidRPr="004E1630">
        <w:t>регионального</w:t>
      </w:r>
      <w:r w:rsidR="00F86750" w:rsidRPr="004E1630">
        <w:t xml:space="preserve"> </w:t>
      </w:r>
      <w:r w:rsidRPr="004E1630">
        <w:t>значения,</w:t>
      </w:r>
      <w:r w:rsidR="00F86750" w:rsidRPr="004E1630">
        <w:t xml:space="preserve"> </w:t>
      </w:r>
      <w:r w:rsidRPr="004E1630">
        <w:t>объектов</w:t>
      </w:r>
      <w:r w:rsidR="00F86750" w:rsidRPr="004E1630">
        <w:t xml:space="preserve"> </w:t>
      </w:r>
      <w:r w:rsidRPr="004E1630">
        <w:t>местного</w:t>
      </w:r>
      <w:r w:rsidR="00F86750" w:rsidRPr="004E1630">
        <w:t xml:space="preserve"> </w:t>
      </w:r>
      <w:r w:rsidRPr="004E1630">
        <w:t>значения</w:t>
      </w:r>
      <w:r w:rsidR="00F86750" w:rsidRPr="004E1630">
        <w:t xml:space="preserve"> </w:t>
      </w:r>
      <w:r w:rsidRPr="004E1630">
        <w:t>в</w:t>
      </w:r>
      <w:r w:rsidR="00F86750" w:rsidRPr="004E1630">
        <w:t xml:space="preserve"> </w:t>
      </w:r>
      <w:r w:rsidRPr="004E1630">
        <w:t>такое</w:t>
      </w:r>
      <w:r w:rsidR="00F86750" w:rsidRPr="004E1630">
        <w:t xml:space="preserve"> </w:t>
      </w:r>
      <w:r w:rsidRPr="004E1630">
        <w:t>положение</w:t>
      </w:r>
      <w:r w:rsidR="00F86750" w:rsidRPr="004E1630">
        <w:t xml:space="preserve"> </w:t>
      </w:r>
      <w:r w:rsidRPr="004E1630">
        <w:t>включаются</w:t>
      </w:r>
      <w:r w:rsidR="00F86750" w:rsidRPr="004E1630">
        <w:t xml:space="preserve"> </w:t>
      </w:r>
      <w:r w:rsidRPr="004E1630">
        <w:t>сведения</w:t>
      </w:r>
      <w:r w:rsidR="00F86750" w:rsidRPr="004E1630">
        <w:t xml:space="preserve"> </w:t>
      </w:r>
      <w:r w:rsidRPr="004E1630">
        <w:t>о</w:t>
      </w:r>
      <w:r w:rsidR="00F86750" w:rsidRPr="004E1630">
        <w:t xml:space="preserve"> </w:t>
      </w:r>
      <w:r w:rsidRPr="004E1630">
        <w:t>плотности</w:t>
      </w:r>
      <w:r w:rsidR="00F86750" w:rsidRPr="004E1630">
        <w:t xml:space="preserve"> </w:t>
      </w:r>
      <w:r w:rsidRPr="004E1630">
        <w:t>и</w:t>
      </w:r>
      <w:r w:rsidR="00F86750" w:rsidRPr="004E1630">
        <w:t xml:space="preserve"> </w:t>
      </w:r>
      <w:r w:rsidRPr="004E1630">
        <w:t>параметрах</w:t>
      </w:r>
      <w:r w:rsidR="00F86750" w:rsidRPr="004E1630">
        <w:t xml:space="preserve"> </w:t>
      </w:r>
      <w:r w:rsidRPr="004E1630">
        <w:t>застройки</w:t>
      </w:r>
      <w:r w:rsidR="00F86750" w:rsidRPr="004E1630">
        <w:t xml:space="preserve"> </w:t>
      </w:r>
      <w:r w:rsidRPr="004E1630">
        <w:t>территории,</w:t>
      </w:r>
      <w:r w:rsidR="00F86750" w:rsidRPr="004E1630">
        <w:t xml:space="preserve"> </w:t>
      </w:r>
      <w:r w:rsidRPr="004E1630">
        <w:t>необходимые</w:t>
      </w:r>
      <w:r w:rsidR="00F86750" w:rsidRPr="004E1630">
        <w:t xml:space="preserve"> </w:t>
      </w:r>
      <w:r w:rsidRPr="004E1630">
        <w:t>для</w:t>
      </w:r>
      <w:r w:rsidR="00F86750" w:rsidRPr="004E1630">
        <w:t xml:space="preserve"> </w:t>
      </w:r>
      <w:r w:rsidRPr="004E1630">
        <w:t>размещения</w:t>
      </w:r>
      <w:r w:rsidR="00F86750" w:rsidRPr="004E1630">
        <w:t xml:space="preserve"> </w:t>
      </w:r>
      <w:r w:rsidRPr="004E1630">
        <w:t>указанных</w:t>
      </w:r>
      <w:r w:rsidR="00F86750" w:rsidRPr="004E1630">
        <w:t xml:space="preserve"> </w:t>
      </w:r>
      <w:r w:rsidRPr="004E1630">
        <w:t>объектов,</w:t>
      </w:r>
      <w:r w:rsidR="00F86750" w:rsidRPr="004E1630">
        <w:t xml:space="preserve"> </w:t>
      </w:r>
      <w:r w:rsidRPr="004E1630">
        <w:t>а</w:t>
      </w:r>
      <w:r w:rsidR="00F86750" w:rsidRPr="004E1630">
        <w:t xml:space="preserve"> </w:t>
      </w:r>
      <w:r w:rsidRPr="004E1630">
        <w:t>также</w:t>
      </w:r>
      <w:r w:rsidR="00F86750" w:rsidRPr="004E1630">
        <w:t xml:space="preserve"> </w:t>
      </w:r>
      <w:r w:rsidRPr="004E1630">
        <w:t>в</w:t>
      </w:r>
      <w:r w:rsidR="00F86750" w:rsidRPr="004E1630">
        <w:t xml:space="preserve"> </w:t>
      </w:r>
      <w:r w:rsidRPr="004E1630">
        <w:t>целях</w:t>
      </w:r>
      <w:r w:rsidR="00F86750" w:rsidRPr="004E1630">
        <w:t xml:space="preserve"> </w:t>
      </w:r>
      <w:r w:rsidRPr="004E1630">
        <w:t>согласования</w:t>
      </w:r>
      <w:r w:rsidR="00F86750" w:rsidRPr="004E1630">
        <w:t xml:space="preserve"> </w:t>
      </w:r>
      <w:r w:rsidRPr="004E1630">
        <w:t>проекта</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hyperlink r:id="rId55" w:anchor="/document/12138258/entry/45127" w:history="1">
        <w:r w:rsidRPr="004E1630">
          <w:rPr>
            <w:rStyle w:val="af"/>
            <w:color w:val="auto"/>
            <w:u w:val="none"/>
          </w:rPr>
          <w:t>частью</w:t>
        </w:r>
        <w:r w:rsidR="00F86750" w:rsidRPr="004E1630">
          <w:rPr>
            <w:rStyle w:val="af"/>
            <w:color w:val="auto"/>
            <w:u w:val="none"/>
          </w:rPr>
          <w:t xml:space="preserve"> </w:t>
        </w:r>
        <w:r w:rsidRPr="004E1630">
          <w:rPr>
            <w:rStyle w:val="af"/>
            <w:color w:val="auto"/>
            <w:u w:val="none"/>
          </w:rPr>
          <w:t>12.7</w:t>
        </w:r>
        <w:r w:rsidR="00F86750" w:rsidRPr="004E1630">
          <w:rPr>
            <w:rStyle w:val="af"/>
            <w:color w:val="auto"/>
            <w:u w:val="none"/>
          </w:rPr>
          <w:t xml:space="preserve"> </w:t>
        </w:r>
        <w:r w:rsidRPr="004E1630">
          <w:rPr>
            <w:rStyle w:val="af"/>
            <w:color w:val="auto"/>
            <w:u w:val="none"/>
          </w:rPr>
          <w:t>статьи</w:t>
        </w:r>
        <w:r w:rsidR="00F86750" w:rsidRPr="004E1630">
          <w:rPr>
            <w:rStyle w:val="af"/>
            <w:color w:val="auto"/>
            <w:u w:val="none"/>
          </w:rPr>
          <w:t xml:space="preserve"> </w:t>
        </w:r>
        <w:r w:rsidRPr="004E1630">
          <w:rPr>
            <w:rStyle w:val="af"/>
            <w:color w:val="auto"/>
            <w:u w:val="none"/>
          </w:rPr>
          <w:t>45</w:t>
        </w:r>
      </w:hyperlink>
      <w:r w:rsidR="00F86750" w:rsidRPr="004E1630">
        <w:t xml:space="preserve"> </w:t>
      </w:r>
      <w:r w:rsidR="005A5807" w:rsidRPr="004E1630">
        <w:t>Градостроительного</w:t>
      </w:r>
      <w:r w:rsidR="00F86750" w:rsidRPr="004E1630">
        <w:t xml:space="preserve"> </w:t>
      </w:r>
      <w:r w:rsidRPr="004E1630">
        <w:t>Кодекса</w:t>
      </w:r>
      <w:r w:rsidR="00F86750" w:rsidRPr="004E1630">
        <w:t xml:space="preserve"> </w:t>
      </w:r>
      <w:r w:rsidRPr="004E1630">
        <w:t>информация</w:t>
      </w:r>
      <w:r w:rsidR="00F86750" w:rsidRPr="004E1630">
        <w:t xml:space="preserve"> </w:t>
      </w:r>
      <w:r w:rsidRPr="004E1630">
        <w:t>о</w:t>
      </w:r>
      <w:r w:rsidR="00F86750" w:rsidRPr="004E1630">
        <w:t xml:space="preserve"> </w:t>
      </w:r>
      <w:r w:rsidRPr="004E1630">
        <w:t>планируемых</w:t>
      </w:r>
      <w:r w:rsidR="00F86750" w:rsidRPr="004E1630">
        <w:t xml:space="preserve"> </w:t>
      </w:r>
      <w:r w:rsidRPr="004E1630">
        <w:t>мероприятиях</w:t>
      </w:r>
      <w:r w:rsidR="00F86750" w:rsidRPr="004E1630">
        <w:t xml:space="preserve"> </w:t>
      </w:r>
      <w:r w:rsidRPr="004E1630">
        <w:t>по</w:t>
      </w:r>
      <w:r w:rsidR="00F86750" w:rsidRPr="004E1630">
        <w:t xml:space="preserve"> </w:t>
      </w:r>
      <w:r w:rsidRPr="004E1630">
        <w:t>обеспечению</w:t>
      </w:r>
      <w:r w:rsidR="00F86750" w:rsidRPr="004E1630">
        <w:t xml:space="preserve"> </w:t>
      </w:r>
      <w:r w:rsidRPr="004E1630">
        <w:t>сохранения</w:t>
      </w:r>
      <w:r w:rsidR="00F86750" w:rsidRPr="004E1630">
        <w:t xml:space="preserve"> </w:t>
      </w:r>
      <w:r w:rsidRPr="004E1630">
        <w:t>применительно</w:t>
      </w:r>
      <w:r w:rsidR="00F86750" w:rsidRPr="004E1630">
        <w:t xml:space="preserve"> </w:t>
      </w:r>
      <w:r w:rsidRPr="004E1630">
        <w:t>к</w:t>
      </w:r>
      <w:r w:rsidR="00F86750" w:rsidRPr="004E1630">
        <w:t xml:space="preserve"> </w:t>
      </w:r>
      <w:r w:rsidRPr="004E1630">
        <w:t>территориальным</w:t>
      </w:r>
      <w:r w:rsidR="00F86750" w:rsidRPr="004E1630">
        <w:t xml:space="preserve"> </w:t>
      </w:r>
      <w:r w:rsidRPr="004E1630">
        <w:t>зонам,</w:t>
      </w:r>
      <w:r w:rsidR="00F86750" w:rsidRPr="004E1630">
        <w:t xml:space="preserve"> </w:t>
      </w:r>
      <w:r w:rsidRPr="004E1630">
        <w:t>в</w:t>
      </w:r>
      <w:r w:rsidR="00F86750" w:rsidRPr="004E1630">
        <w:t xml:space="preserve"> </w:t>
      </w:r>
      <w:r w:rsidRPr="004E1630">
        <w:t>которых</w:t>
      </w:r>
      <w:r w:rsidR="00F86750" w:rsidRPr="004E1630">
        <w:t xml:space="preserve"> </w:t>
      </w:r>
      <w:r w:rsidRPr="004E1630">
        <w:t>планируется</w:t>
      </w:r>
      <w:r w:rsidR="00F86750" w:rsidRPr="004E1630">
        <w:t xml:space="preserve"> </w:t>
      </w:r>
      <w:r w:rsidRPr="004E1630">
        <w:t>размещение</w:t>
      </w:r>
      <w:r w:rsidR="00F86750" w:rsidRPr="004E1630">
        <w:t xml:space="preserve"> </w:t>
      </w:r>
      <w:r w:rsidRPr="004E1630">
        <w:t>указанных</w:t>
      </w:r>
      <w:r w:rsidR="00F86750" w:rsidRPr="004E1630">
        <w:t xml:space="preserve"> </w:t>
      </w:r>
      <w:r w:rsidRPr="004E1630">
        <w:t>объектов,</w:t>
      </w:r>
      <w:r w:rsidR="00F86750" w:rsidRPr="004E1630">
        <w:t xml:space="preserve"> </w:t>
      </w:r>
      <w:r w:rsidRPr="004E1630">
        <w:t>фактических</w:t>
      </w:r>
      <w:r w:rsidR="00F86750" w:rsidRPr="004E1630">
        <w:t xml:space="preserve"> </w:t>
      </w:r>
      <w:r w:rsidRPr="004E1630">
        <w:t>показателей</w:t>
      </w:r>
      <w:r w:rsidR="00F86750" w:rsidRPr="004E1630">
        <w:t xml:space="preserve"> </w:t>
      </w:r>
      <w:r w:rsidRPr="004E1630">
        <w:t>обеспеченности</w:t>
      </w:r>
      <w:r w:rsidR="00F86750" w:rsidRPr="004E1630">
        <w:t xml:space="preserve"> </w:t>
      </w:r>
      <w:r w:rsidRPr="004E1630">
        <w:t>территории</w:t>
      </w:r>
      <w:r w:rsidR="00F86750" w:rsidRPr="004E1630">
        <w:t xml:space="preserve"> </w:t>
      </w:r>
      <w:r w:rsidRPr="004E1630">
        <w:t>объектами</w:t>
      </w:r>
      <w:r w:rsidR="00F86750" w:rsidRPr="004E1630">
        <w:t xml:space="preserve"> </w:t>
      </w:r>
      <w:r w:rsidRPr="004E1630">
        <w:t>коммунальной,</w:t>
      </w:r>
      <w:r w:rsidR="00F86750" w:rsidRPr="004E1630">
        <w:t xml:space="preserve"> </w:t>
      </w:r>
      <w:r w:rsidRPr="004E1630">
        <w:t>транспортной,</w:t>
      </w:r>
      <w:r w:rsidR="00F86750" w:rsidRPr="004E1630">
        <w:t xml:space="preserve"> </w:t>
      </w:r>
      <w:r w:rsidRPr="004E1630">
        <w:t>социальной</w:t>
      </w:r>
      <w:r w:rsidR="00F86750" w:rsidRPr="004E1630">
        <w:t xml:space="preserve"> </w:t>
      </w:r>
      <w:r w:rsidRPr="004E1630">
        <w:t>инфраструктур</w:t>
      </w:r>
      <w:r w:rsidR="00F86750" w:rsidRPr="004E1630">
        <w:t xml:space="preserve"> </w:t>
      </w:r>
      <w:r w:rsidRPr="004E1630">
        <w:t>и</w:t>
      </w:r>
      <w:r w:rsidR="00F86750" w:rsidRPr="004E1630">
        <w:t xml:space="preserve"> </w:t>
      </w:r>
      <w:r w:rsidRPr="004E1630">
        <w:t>фактических</w:t>
      </w:r>
      <w:r w:rsidR="00F86750" w:rsidRPr="004E1630">
        <w:t xml:space="preserve"> </w:t>
      </w:r>
      <w:r w:rsidRPr="004E1630">
        <w:t>показателей</w:t>
      </w:r>
      <w:r w:rsidR="00F86750" w:rsidRPr="004E1630">
        <w:t xml:space="preserve"> </w:t>
      </w:r>
      <w:r w:rsidRPr="004E1630">
        <w:t>территориальной</w:t>
      </w:r>
      <w:r w:rsidR="00F86750" w:rsidRPr="004E1630">
        <w:t xml:space="preserve"> </w:t>
      </w:r>
      <w:r w:rsidRPr="004E1630">
        <w:t>доступности</w:t>
      </w:r>
      <w:r w:rsidR="00F86750" w:rsidRPr="004E1630">
        <w:t xml:space="preserve"> </w:t>
      </w:r>
      <w:r w:rsidRPr="004E1630">
        <w:t>таких</w:t>
      </w:r>
      <w:r w:rsidR="00F86750" w:rsidRPr="004E1630">
        <w:t xml:space="preserve"> </w:t>
      </w:r>
      <w:r w:rsidRPr="004E1630">
        <w:t>объектов</w:t>
      </w:r>
      <w:r w:rsidR="00F86750" w:rsidRPr="004E1630">
        <w:t xml:space="preserve"> </w:t>
      </w:r>
      <w:r w:rsidRPr="004E1630">
        <w:t>для</w:t>
      </w:r>
      <w:r w:rsidR="00F86750" w:rsidRPr="004E1630">
        <w:t xml:space="preserve"> </w:t>
      </w:r>
      <w:r w:rsidRPr="004E1630">
        <w:t>населения;</w:t>
      </w:r>
    </w:p>
    <w:p w:rsidR="00C9340A" w:rsidRPr="004E1630" w:rsidRDefault="00C9340A" w:rsidP="0028053E">
      <w:pPr>
        <w:pStyle w:val="s1"/>
        <w:shd w:val="clear" w:color="auto" w:fill="FFFFFF"/>
        <w:spacing w:before="0" w:beforeAutospacing="0" w:after="0" w:afterAutospacing="0"/>
        <w:ind w:firstLine="709"/>
        <w:jc w:val="both"/>
      </w:pPr>
      <w:r w:rsidRPr="004E1630">
        <w:t>3)</w:t>
      </w:r>
      <w:r w:rsidR="00F86750" w:rsidRPr="004E1630">
        <w:t xml:space="preserve"> </w:t>
      </w:r>
      <w:r w:rsidRPr="004E1630">
        <w:t>положения</w:t>
      </w:r>
      <w:r w:rsidR="00F86750" w:rsidRPr="004E1630">
        <w:t xml:space="preserve"> </w:t>
      </w:r>
      <w:r w:rsidRPr="004E1630">
        <w:t>об</w:t>
      </w:r>
      <w:r w:rsidR="00F86750" w:rsidRPr="004E1630">
        <w:t xml:space="preserve"> </w:t>
      </w:r>
      <w:r w:rsidRPr="004E1630">
        <w:t>очередности</w:t>
      </w:r>
      <w:r w:rsidR="00F86750" w:rsidRPr="004E1630">
        <w:t xml:space="preserve"> </w:t>
      </w:r>
      <w:r w:rsidRPr="004E1630">
        <w:t>планируемого</w:t>
      </w:r>
      <w:r w:rsidR="00F86750" w:rsidRPr="004E1630">
        <w:t xml:space="preserve"> </w:t>
      </w:r>
      <w:r w:rsidRPr="004E1630">
        <w:t>развития</w:t>
      </w:r>
      <w:r w:rsidR="00F86750" w:rsidRPr="004E1630">
        <w:t xml:space="preserve"> </w:t>
      </w:r>
      <w:r w:rsidRPr="004E1630">
        <w:t>территории,</w:t>
      </w:r>
      <w:r w:rsidR="00F86750" w:rsidRPr="004E1630">
        <w:t xml:space="preserve"> </w:t>
      </w:r>
      <w:r w:rsidRPr="004E1630">
        <w:t>содержащие</w:t>
      </w:r>
      <w:r w:rsidR="00F86750" w:rsidRPr="004E1630">
        <w:t xml:space="preserve"> </w:t>
      </w:r>
      <w:r w:rsidRPr="004E1630">
        <w:t>этапы</w:t>
      </w:r>
      <w:r w:rsidR="00F86750" w:rsidRPr="004E1630">
        <w:t xml:space="preserve"> </w:t>
      </w:r>
      <w:r w:rsidRPr="004E1630">
        <w:t>проектирования,</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жилого,</w:t>
      </w:r>
      <w:r w:rsidR="00F86750" w:rsidRPr="004E1630">
        <w:t xml:space="preserve"> </w:t>
      </w:r>
      <w:r w:rsidRPr="004E1630">
        <w:t>производственного,</w:t>
      </w:r>
      <w:r w:rsidR="00F86750" w:rsidRPr="004E1630">
        <w:t xml:space="preserve"> </w:t>
      </w:r>
      <w:r w:rsidRPr="004E1630">
        <w:t>общественно-делового</w:t>
      </w:r>
      <w:r w:rsidR="00F86750" w:rsidRPr="004E1630">
        <w:t xml:space="preserve"> </w:t>
      </w:r>
      <w:r w:rsidRPr="004E1630">
        <w:t>и</w:t>
      </w:r>
      <w:r w:rsidR="00F86750" w:rsidRPr="004E1630">
        <w:t xml:space="preserve"> </w:t>
      </w:r>
      <w:r w:rsidRPr="004E1630">
        <w:t>иного</w:t>
      </w:r>
      <w:r w:rsidR="00F86750" w:rsidRPr="004E1630">
        <w:t xml:space="preserve"> </w:t>
      </w:r>
      <w:r w:rsidRPr="004E1630">
        <w:t>назначения</w:t>
      </w:r>
      <w:r w:rsidR="00F86750" w:rsidRPr="004E1630">
        <w:t xml:space="preserve"> </w:t>
      </w:r>
      <w:r w:rsidRPr="004E1630">
        <w:t>и</w:t>
      </w:r>
      <w:r w:rsidR="00F86750" w:rsidRPr="004E1630">
        <w:t xml:space="preserve"> </w:t>
      </w:r>
      <w:r w:rsidRPr="004E1630">
        <w:t>этапы</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необходимых</w:t>
      </w:r>
      <w:r w:rsidR="00F86750" w:rsidRPr="004E1630">
        <w:t xml:space="preserve"> </w:t>
      </w:r>
      <w:r w:rsidRPr="004E1630">
        <w:t>для</w:t>
      </w:r>
      <w:r w:rsidR="00F86750" w:rsidRPr="004E1630">
        <w:t xml:space="preserve"> </w:t>
      </w:r>
      <w:r w:rsidRPr="004E1630">
        <w:t>функционирования</w:t>
      </w:r>
      <w:r w:rsidR="00F86750" w:rsidRPr="004E1630">
        <w:t xml:space="preserve"> </w:t>
      </w:r>
      <w:r w:rsidRPr="004E1630">
        <w:t>таких</w:t>
      </w:r>
      <w:r w:rsidR="00F86750" w:rsidRPr="004E1630">
        <w:t xml:space="preserve"> </w:t>
      </w:r>
      <w:r w:rsidRPr="004E1630">
        <w:t>объектов</w:t>
      </w:r>
      <w:r w:rsidR="00F86750" w:rsidRPr="004E1630">
        <w:t xml:space="preserve"> </w:t>
      </w:r>
      <w:r w:rsidRPr="004E1630">
        <w:t>и</w:t>
      </w:r>
      <w:r w:rsidR="00F86750" w:rsidRPr="004E1630">
        <w:t xml:space="preserve"> </w:t>
      </w:r>
      <w:r w:rsidRPr="004E1630">
        <w:t>обеспечения</w:t>
      </w:r>
      <w:r w:rsidR="00F86750" w:rsidRPr="004E1630">
        <w:t xml:space="preserve"> </w:t>
      </w:r>
      <w:r w:rsidRPr="004E1630">
        <w:t>жизнедеятельности</w:t>
      </w:r>
      <w:r w:rsidR="00F86750" w:rsidRPr="004E1630">
        <w:t xml:space="preserve"> </w:t>
      </w:r>
      <w:r w:rsidRPr="004E1630">
        <w:t>граждан</w:t>
      </w:r>
      <w:r w:rsidR="00F86750" w:rsidRPr="004E1630">
        <w:t xml:space="preserve"> </w:t>
      </w:r>
      <w:r w:rsidRPr="004E1630">
        <w:t>объектов</w:t>
      </w:r>
      <w:r w:rsidR="00F86750" w:rsidRPr="004E1630">
        <w:t xml:space="preserve"> </w:t>
      </w:r>
      <w:r w:rsidRPr="004E1630">
        <w:t>коммунальной,</w:t>
      </w:r>
      <w:r w:rsidR="00F86750" w:rsidRPr="004E1630">
        <w:t xml:space="preserve"> </w:t>
      </w:r>
      <w:r w:rsidRPr="004E1630">
        <w:t>транспортной,</w:t>
      </w:r>
      <w:r w:rsidR="00F86750" w:rsidRPr="004E1630">
        <w:t xml:space="preserve"> </w:t>
      </w:r>
      <w:r w:rsidRPr="004E1630">
        <w:t>социальной</w:t>
      </w:r>
      <w:r w:rsidR="00F86750" w:rsidRPr="004E1630">
        <w:t xml:space="preserve"> </w:t>
      </w:r>
      <w:r w:rsidRPr="004E1630">
        <w:t>инфраструктур,</w:t>
      </w:r>
      <w:r w:rsidR="00F86750" w:rsidRPr="004E1630">
        <w:t xml:space="preserve"> </w:t>
      </w:r>
      <w:r w:rsidRPr="004E1630">
        <w:t>в</w:t>
      </w:r>
      <w:r w:rsidR="00F86750" w:rsidRPr="004E1630">
        <w:t xml:space="preserve"> </w:t>
      </w:r>
      <w:r w:rsidRPr="004E1630">
        <w:t>том</w:t>
      </w:r>
      <w:r w:rsidR="00F86750" w:rsidRPr="004E1630">
        <w:t xml:space="preserve"> </w:t>
      </w:r>
      <w:r w:rsidRPr="004E1630">
        <w:t>числе</w:t>
      </w:r>
      <w:r w:rsidR="00F86750" w:rsidRPr="004E1630">
        <w:t xml:space="preserve"> </w:t>
      </w:r>
      <w:r w:rsidRPr="004E1630">
        <w:t>объектов,</w:t>
      </w:r>
      <w:r w:rsidR="00F86750" w:rsidRPr="004E1630">
        <w:t xml:space="preserve"> </w:t>
      </w:r>
      <w:r w:rsidRPr="004E1630">
        <w:t>включенных</w:t>
      </w:r>
      <w:r w:rsidR="00F86750" w:rsidRPr="004E1630">
        <w:t xml:space="preserve"> </w:t>
      </w:r>
      <w:r w:rsidRPr="004E1630">
        <w:t>в</w:t>
      </w:r>
      <w:r w:rsidR="00F86750" w:rsidRPr="004E1630">
        <w:t xml:space="preserve"> </w:t>
      </w:r>
      <w:r w:rsidRPr="004E1630">
        <w:t>программы</w:t>
      </w:r>
      <w:r w:rsidR="00F86750" w:rsidRPr="004E1630">
        <w:t xml:space="preserve"> </w:t>
      </w:r>
      <w:r w:rsidRPr="004E1630">
        <w:t>комплексного</w:t>
      </w:r>
      <w:r w:rsidR="00F86750" w:rsidRPr="004E1630">
        <w:t xml:space="preserve"> </w:t>
      </w:r>
      <w:r w:rsidRPr="004E1630">
        <w:t>развития</w:t>
      </w:r>
      <w:r w:rsidR="00F86750" w:rsidRPr="004E1630">
        <w:t xml:space="preserve"> </w:t>
      </w:r>
      <w:r w:rsidRPr="004E1630">
        <w:t>систем</w:t>
      </w:r>
      <w:r w:rsidR="00F86750" w:rsidRPr="004E1630">
        <w:t xml:space="preserve"> </w:t>
      </w:r>
      <w:r w:rsidRPr="004E1630">
        <w:t>коммунальной</w:t>
      </w:r>
      <w:r w:rsidR="00F86750" w:rsidRPr="004E1630">
        <w:t xml:space="preserve"> </w:t>
      </w:r>
      <w:r w:rsidRPr="004E1630">
        <w:t>инфраструктуры,</w:t>
      </w:r>
      <w:r w:rsidR="00F86750" w:rsidRPr="004E1630">
        <w:t xml:space="preserve"> </w:t>
      </w:r>
      <w:r w:rsidRPr="004E1630">
        <w:t>программы</w:t>
      </w:r>
      <w:r w:rsidR="00F86750" w:rsidRPr="004E1630">
        <w:t xml:space="preserve"> </w:t>
      </w:r>
      <w:r w:rsidRPr="004E1630">
        <w:t>комплексного</w:t>
      </w:r>
      <w:r w:rsidR="00F86750" w:rsidRPr="004E1630">
        <w:t xml:space="preserve"> </w:t>
      </w:r>
      <w:r w:rsidRPr="004E1630">
        <w:t>развития</w:t>
      </w:r>
      <w:r w:rsidR="00F86750" w:rsidRPr="004E1630">
        <w:t xml:space="preserve"> </w:t>
      </w:r>
      <w:r w:rsidRPr="004E1630">
        <w:t>транспортной</w:t>
      </w:r>
      <w:r w:rsidR="00F86750" w:rsidRPr="004E1630">
        <w:t xml:space="preserve"> </w:t>
      </w:r>
      <w:r w:rsidRPr="004E1630">
        <w:t>инфраструктуры,</w:t>
      </w:r>
      <w:r w:rsidR="00F86750" w:rsidRPr="004E1630">
        <w:t xml:space="preserve"> </w:t>
      </w:r>
      <w:r w:rsidRPr="004E1630">
        <w:t>программы</w:t>
      </w:r>
      <w:r w:rsidR="00F86750" w:rsidRPr="004E1630">
        <w:t xml:space="preserve"> </w:t>
      </w:r>
      <w:r w:rsidRPr="004E1630">
        <w:t>комплексного</w:t>
      </w:r>
      <w:r w:rsidR="00F86750" w:rsidRPr="004E1630">
        <w:t xml:space="preserve"> </w:t>
      </w:r>
      <w:r w:rsidRPr="004E1630">
        <w:t>развития</w:t>
      </w:r>
      <w:r w:rsidR="00F86750" w:rsidRPr="004E1630">
        <w:t xml:space="preserve"> </w:t>
      </w:r>
      <w:r w:rsidRPr="004E1630">
        <w:t>социальной</w:t>
      </w:r>
      <w:r w:rsidR="00F86750" w:rsidRPr="004E1630">
        <w:t xml:space="preserve"> </w:t>
      </w:r>
      <w:r w:rsidRPr="004E1630">
        <w:t>инфраструктуры.</w:t>
      </w:r>
    </w:p>
    <w:p w:rsidR="00C9340A" w:rsidRPr="004E1630" w:rsidRDefault="00C9340A" w:rsidP="0028053E">
      <w:pPr>
        <w:pStyle w:val="s1"/>
        <w:shd w:val="clear" w:color="auto" w:fill="FFFFFF"/>
        <w:spacing w:before="0" w:beforeAutospacing="0" w:after="0" w:afterAutospacing="0"/>
        <w:ind w:firstLine="709"/>
        <w:jc w:val="both"/>
      </w:pPr>
      <w:r w:rsidRPr="004E1630">
        <w:t>Материалы</w:t>
      </w:r>
      <w:r w:rsidR="00F86750" w:rsidRPr="004E1630">
        <w:t xml:space="preserve"> </w:t>
      </w:r>
      <w:r w:rsidRPr="004E1630">
        <w:t>по</w:t>
      </w:r>
      <w:r w:rsidR="00F86750" w:rsidRPr="004E1630">
        <w:t xml:space="preserve"> </w:t>
      </w:r>
      <w:r w:rsidRPr="004E1630">
        <w:t>обоснованию</w:t>
      </w:r>
      <w:r w:rsidR="00F86750" w:rsidRPr="004E1630">
        <w:t xml:space="preserve"> </w:t>
      </w:r>
      <w:r w:rsidRPr="004E1630">
        <w:t>проекта</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содержат:</w:t>
      </w:r>
    </w:p>
    <w:p w:rsidR="00C9340A" w:rsidRPr="004E1630" w:rsidRDefault="00C9340A" w:rsidP="0028053E">
      <w:pPr>
        <w:pStyle w:val="s1"/>
        <w:shd w:val="clear" w:color="auto" w:fill="FFFFFF"/>
        <w:spacing w:before="0" w:beforeAutospacing="0" w:after="0" w:afterAutospacing="0"/>
        <w:ind w:firstLine="709"/>
        <w:jc w:val="both"/>
      </w:pPr>
      <w:r w:rsidRPr="004E1630">
        <w:t>1)</w:t>
      </w:r>
      <w:r w:rsidR="00F86750" w:rsidRPr="004E1630">
        <w:t xml:space="preserve"> </w:t>
      </w:r>
      <w:r w:rsidRPr="004E1630">
        <w:t>карту</w:t>
      </w:r>
      <w:r w:rsidR="00F86750" w:rsidRPr="004E1630">
        <w:t xml:space="preserve"> </w:t>
      </w:r>
      <w:r w:rsidRPr="004E1630">
        <w:t>(фрагмент</w:t>
      </w:r>
      <w:r w:rsidR="00F86750" w:rsidRPr="004E1630">
        <w:t xml:space="preserve"> </w:t>
      </w:r>
      <w:r w:rsidRPr="004E1630">
        <w:t>карты)</w:t>
      </w:r>
      <w:r w:rsidR="00F86750" w:rsidRPr="004E1630">
        <w:t xml:space="preserve"> </w:t>
      </w:r>
      <w:r w:rsidRPr="004E1630">
        <w:t>планировочной</w:t>
      </w:r>
      <w:r w:rsidR="00F86750" w:rsidRPr="004E1630">
        <w:t xml:space="preserve"> </w:t>
      </w:r>
      <w:r w:rsidRPr="004E1630">
        <w:t>структуры</w:t>
      </w:r>
      <w:r w:rsidR="00F86750" w:rsidRPr="004E1630">
        <w:t xml:space="preserve"> </w:t>
      </w:r>
      <w:r w:rsidRPr="004E1630">
        <w:t>территорий</w:t>
      </w:r>
      <w:r w:rsidR="00F86750" w:rsidRPr="004E1630">
        <w:t xml:space="preserve"> </w:t>
      </w:r>
      <w:r w:rsidRPr="004E1630">
        <w:t>поселения,</w:t>
      </w:r>
      <w:r w:rsidR="00F86750" w:rsidRPr="004E1630">
        <w:t xml:space="preserve"> </w:t>
      </w:r>
      <w:r w:rsidRPr="004E1630">
        <w:t>городского</w:t>
      </w:r>
      <w:r w:rsidR="00F86750" w:rsidRPr="004E1630">
        <w:t xml:space="preserve"> </w:t>
      </w:r>
      <w:r w:rsidRPr="004E1630">
        <w:t>округа,</w:t>
      </w:r>
      <w:r w:rsidR="00F86750" w:rsidRPr="004E1630">
        <w:t xml:space="preserve"> </w:t>
      </w:r>
      <w:r w:rsidRPr="004E1630">
        <w:t>межселенной</w:t>
      </w:r>
      <w:r w:rsidR="00F86750" w:rsidRPr="004E1630">
        <w:t xml:space="preserve"> </w:t>
      </w:r>
      <w:r w:rsidRPr="004E1630">
        <w:t>территории</w:t>
      </w:r>
      <w:r w:rsidR="00F86750" w:rsidRPr="004E1630">
        <w:t xml:space="preserve"> </w:t>
      </w:r>
      <w:r w:rsidRPr="004E1630">
        <w:t>муниципального</w:t>
      </w:r>
      <w:r w:rsidR="00F86750" w:rsidRPr="004E1630">
        <w:t xml:space="preserve"> </w:t>
      </w:r>
      <w:r w:rsidRPr="004E1630">
        <w:t>района</w:t>
      </w:r>
      <w:r w:rsidR="00F86750" w:rsidRPr="004E1630">
        <w:t xml:space="preserve"> </w:t>
      </w:r>
      <w:r w:rsidRPr="004E1630">
        <w:t>с</w:t>
      </w:r>
      <w:r w:rsidR="00F86750" w:rsidRPr="004E1630">
        <w:t xml:space="preserve"> </w:t>
      </w:r>
      <w:r w:rsidRPr="004E1630">
        <w:t>отображением</w:t>
      </w:r>
      <w:r w:rsidR="00F86750" w:rsidRPr="004E1630">
        <w:t xml:space="preserve"> </w:t>
      </w:r>
      <w:r w:rsidRPr="004E1630">
        <w:t>границ</w:t>
      </w:r>
      <w:r w:rsidR="00F86750" w:rsidRPr="004E1630">
        <w:t xml:space="preserve"> </w:t>
      </w:r>
      <w:r w:rsidRPr="004E1630">
        <w:t>элементов</w:t>
      </w:r>
      <w:r w:rsidR="00F86750" w:rsidRPr="004E1630">
        <w:t xml:space="preserve"> </w:t>
      </w:r>
      <w:r w:rsidRPr="004E1630">
        <w:t>планировочной</w:t>
      </w:r>
      <w:r w:rsidR="00F86750" w:rsidRPr="004E1630">
        <w:t xml:space="preserve"> </w:t>
      </w:r>
      <w:r w:rsidRPr="004E1630">
        <w:t>структуры;</w:t>
      </w:r>
    </w:p>
    <w:p w:rsidR="00C9340A" w:rsidRPr="004E1630" w:rsidRDefault="00C9340A"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результаты</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в</w:t>
      </w:r>
      <w:r w:rsidR="00F86750" w:rsidRPr="004E1630">
        <w:t xml:space="preserve"> </w:t>
      </w:r>
      <w:r w:rsidRPr="004E1630">
        <w:t>объеме,</w:t>
      </w:r>
      <w:r w:rsidR="00F86750" w:rsidRPr="004E1630">
        <w:t xml:space="preserve"> </w:t>
      </w:r>
      <w:r w:rsidRPr="004E1630">
        <w:t>предусмотренном</w:t>
      </w:r>
      <w:r w:rsidR="00F86750" w:rsidRPr="004E1630">
        <w:t xml:space="preserve"> </w:t>
      </w:r>
      <w:r w:rsidRPr="004E1630">
        <w:t>разрабатываемой</w:t>
      </w:r>
      <w:r w:rsidR="00F86750" w:rsidRPr="004E1630">
        <w:t xml:space="preserve"> </w:t>
      </w:r>
      <w:r w:rsidRPr="004E1630">
        <w:t>исполнителем</w:t>
      </w:r>
      <w:r w:rsidR="00F86750" w:rsidRPr="004E1630">
        <w:t xml:space="preserve"> </w:t>
      </w:r>
      <w:r w:rsidRPr="004E1630">
        <w:t>работ</w:t>
      </w:r>
      <w:r w:rsidR="00F86750" w:rsidRPr="004E1630">
        <w:t xml:space="preserve"> </w:t>
      </w:r>
      <w:r w:rsidRPr="004E1630">
        <w:t>программой</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в</w:t>
      </w:r>
      <w:r w:rsidR="00F86750" w:rsidRPr="004E1630">
        <w:t xml:space="preserve"> </w:t>
      </w:r>
      <w:r w:rsidRPr="004E1630">
        <w:t>случаях,</w:t>
      </w:r>
      <w:r w:rsidR="00F86750" w:rsidRPr="004E1630">
        <w:t xml:space="preserve"> </w:t>
      </w:r>
      <w:r w:rsidRPr="004E1630">
        <w:t>если</w:t>
      </w:r>
      <w:r w:rsidR="00F86750" w:rsidRPr="004E1630">
        <w:t xml:space="preserve"> </w:t>
      </w:r>
      <w:r w:rsidRPr="004E1630">
        <w:t>выполнение</w:t>
      </w:r>
      <w:r w:rsidR="00F86750" w:rsidRPr="004E1630">
        <w:t xml:space="preserve"> </w:t>
      </w:r>
      <w:r w:rsidRPr="004E1630">
        <w:t>таких</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для</w:t>
      </w:r>
      <w:r w:rsidR="00F86750" w:rsidRPr="004E1630">
        <w:t xml:space="preserve"> </w:t>
      </w:r>
      <w:r w:rsidRPr="004E1630">
        <w:t>подготовки</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требуется</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005A5807" w:rsidRPr="004E1630">
        <w:t>Градостроительным</w:t>
      </w:r>
      <w:r w:rsidR="00F86750" w:rsidRPr="004E1630">
        <w:t xml:space="preserve"> </w:t>
      </w:r>
      <w:r w:rsidRPr="004E1630">
        <w:t>Кодексом;</w:t>
      </w:r>
    </w:p>
    <w:p w:rsidR="00C9340A" w:rsidRPr="004E1630" w:rsidRDefault="00C9340A" w:rsidP="0028053E">
      <w:pPr>
        <w:pStyle w:val="s1"/>
        <w:shd w:val="clear" w:color="auto" w:fill="FFFFFF"/>
        <w:spacing w:before="0" w:beforeAutospacing="0" w:after="0" w:afterAutospacing="0"/>
        <w:ind w:firstLine="709"/>
        <w:jc w:val="both"/>
      </w:pPr>
      <w:r w:rsidRPr="004E1630">
        <w:t>3)</w:t>
      </w:r>
      <w:r w:rsidR="00F86750" w:rsidRPr="004E1630">
        <w:t xml:space="preserve"> </w:t>
      </w:r>
      <w:r w:rsidRPr="004E1630">
        <w:t>обоснование</w:t>
      </w:r>
      <w:r w:rsidR="00F86750" w:rsidRPr="004E1630">
        <w:t xml:space="preserve"> </w:t>
      </w:r>
      <w:r w:rsidRPr="004E1630">
        <w:t>определения</w:t>
      </w:r>
      <w:r w:rsidR="00F86750" w:rsidRPr="004E1630">
        <w:t xml:space="preserve"> </w:t>
      </w:r>
      <w:r w:rsidRPr="004E1630">
        <w:t>границ</w:t>
      </w:r>
      <w:r w:rsidR="00F86750" w:rsidRPr="004E1630">
        <w:t xml:space="preserve"> </w:t>
      </w:r>
      <w:r w:rsidRPr="004E1630">
        <w:t>зон</w:t>
      </w:r>
      <w:r w:rsidR="00F86750" w:rsidRPr="004E1630">
        <w:t xml:space="preserve"> </w:t>
      </w:r>
      <w:r w:rsidRPr="004E1630">
        <w:t>планируемого</w:t>
      </w:r>
      <w:r w:rsidR="00F86750" w:rsidRPr="004E1630">
        <w:t xml:space="preserve"> </w:t>
      </w:r>
      <w:r w:rsidRPr="004E1630">
        <w:t>размещения</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p>
    <w:p w:rsidR="00C9340A" w:rsidRPr="004E1630" w:rsidRDefault="00C9340A" w:rsidP="0028053E">
      <w:pPr>
        <w:pStyle w:val="s1"/>
        <w:shd w:val="clear" w:color="auto" w:fill="FFFFFF"/>
        <w:spacing w:before="0" w:beforeAutospacing="0" w:after="0" w:afterAutospacing="0"/>
        <w:ind w:firstLine="709"/>
        <w:jc w:val="both"/>
      </w:pPr>
      <w:r w:rsidRPr="004E1630">
        <w:t>4)</w:t>
      </w:r>
      <w:r w:rsidR="00F86750" w:rsidRPr="004E1630">
        <w:t xml:space="preserve"> </w:t>
      </w:r>
      <w:r w:rsidRPr="004E1630">
        <w:t>схему</w:t>
      </w:r>
      <w:r w:rsidR="00F86750" w:rsidRPr="004E1630">
        <w:t xml:space="preserve"> </w:t>
      </w:r>
      <w:r w:rsidRPr="004E1630">
        <w:t>организации</w:t>
      </w:r>
      <w:r w:rsidR="00F86750" w:rsidRPr="004E1630">
        <w:t xml:space="preserve"> </w:t>
      </w:r>
      <w:r w:rsidRPr="004E1630">
        <w:t>движения</w:t>
      </w:r>
      <w:r w:rsidR="00F86750" w:rsidRPr="004E1630">
        <w:t xml:space="preserve"> </w:t>
      </w:r>
      <w:r w:rsidRPr="004E1630">
        <w:t>транспорта</w:t>
      </w:r>
      <w:r w:rsidR="00F86750" w:rsidRPr="004E1630">
        <w:t xml:space="preserve"> </w:t>
      </w:r>
      <w:r w:rsidRPr="004E1630">
        <w:t>(включая</w:t>
      </w:r>
      <w:r w:rsidR="00F86750" w:rsidRPr="004E1630">
        <w:t xml:space="preserve"> </w:t>
      </w:r>
      <w:r w:rsidRPr="004E1630">
        <w:t>транспорт</w:t>
      </w:r>
      <w:r w:rsidR="00F86750" w:rsidRPr="004E1630">
        <w:t xml:space="preserve"> </w:t>
      </w:r>
      <w:r w:rsidRPr="004E1630">
        <w:t>общего</w:t>
      </w:r>
      <w:r w:rsidR="00F86750" w:rsidRPr="004E1630">
        <w:t xml:space="preserve"> </w:t>
      </w:r>
      <w:r w:rsidRPr="004E1630">
        <w:t>пользования)</w:t>
      </w:r>
      <w:r w:rsidR="00F86750" w:rsidRPr="004E1630">
        <w:t xml:space="preserve"> </w:t>
      </w:r>
      <w:r w:rsidRPr="004E1630">
        <w:t>и</w:t>
      </w:r>
      <w:r w:rsidR="00F86750" w:rsidRPr="004E1630">
        <w:t xml:space="preserve"> </w:t>
      </w:r>
      <w:r w:rsidRPr="004E1630">
        <w:t>пешеходов,</w:t>
      </w:r>
      <w:r w:rsidR="00F86750" w:rsidRPr="004E1630">
        <w:t xml:space="preserve"> </w:t>
      </w:r>
      <w:r w:rsidRPr="004E1630">
        <w:t>отражающую</w:t>
      </w:r>
      <w:r w:rsidR="00F86750" w:rsidRPr="004E1630">
        <w:t xml:space="preserve"> </w:t>
      </w:r>
      <w:r w:rsidRPr="004E1630">
        <w:t>местоположение</w:t>
      </w:r>
      <w:r w:rsidR="00F86750" w:rsidRPr="004E1630">
        <w:t xml:space="preserve"> </w:t>
      </w:r>
      <w:r w:rsidRPr="004E1630">
        <w:t>объектов</w:t>
      </w:r>
      <w:r w:rsidR="00F86750" w:rsidRPr="004E1630">
        <w:t xml:space="preserve"> </w:t>
      </w:r>
      <w:r w:rsidRPr="004E1630">
        <w:t>транспортной</w:t>
      </w:r>
      <w:r w:rsidR="00F86750" w:rsidRPr="004E1630">
        <w:t xml:space="preserve"> </w:t>
      </w:r>
      <w:r w:rsidRPr="004E1630">
        <w:t>инфраструктуры</w:t>
      </w:r>
      <w:r w:rsidR="00F86750" w:rsidRPr="004E1630">
        <w:t xml:space="preserve"> </w:t>
      </w:r>
      <w:r w:rsidRPr="004E1630">
        <w:t>и</w:t>
      </w:r>
      <w:r w:rsidR="00F86750" w:rsidRPr="004E1630">
        <w:t xml:space="preserve"> </w:t>
      </w:r>
      <w:r w:rsidRPr="004E1630">
        <w:t>учитывающую</w:t>
      </w:r>
      <w:r w:rsidR="00F86750" w:rsidRPr="004E1630">
        <w:t xml:space="preserve"> </w:t>
      </w:r>
      <w:r w:rsidRPr="004E1630">
        <w:t>существующие</w:t>
      </w:r>
      <w:r w:rsidR="00F86750" w:rsidRPr="004E1630">
        <w:t xml:space="preserve"> </w:t>
      </w:r>
      <w:r w:rsidRPr="004E1630">
        <w:t>и</w:t>
      </w:r>
      <w:r w:rsidR="00F86750" w:rsidRPr="004E1630">
        <w:t xml:space="preserve"> </w:t>
      </w:r>
      <w:r w:rsidRPr="004E1630">
        <w:t>прогнозные</w:t>
      </w:r>
      <w:r w:rsidR="00F86750" w:rsidRPr="004E1630">
        <w:t xml:space="preserve"> </w:t>
      </w:r>
      <w:r w:rsidRPr="004E1630">
        <w:t>потребности</w:t>
      </w:r>
      <w:r w:rsidR="00F86750" w:rsidRPr="004E1630">
        <w:t xml:space="preserve"> </w:t>
      </w:r>
      <w:r w:rsidRPr="004E1630">
        <w:t>в</w:t>
      </w:r>
      <w:r w:rsidR="00F86750" w:rsidRPr="004E1630">
        <w:t xml:space="preserve"> </w:t>
      </w:r>
      <w:r w:rsidRPr="004E1630">
        <w:t>транспортном</w:t>
      </w:r>
      <w:r w:rsidR="00F86750" w:rsidRPr="004E1630">
        <w:t xml:space="preserve"> </w:t>
      </w:r>
      <w:r w:rsidRPr="004E1630">
        <w:t>обеспечении</w:t>
      </w:r>
      <w:r w:rsidR="00F86750" w:rsidRPr="004E1630">
        <w:t xml:space="preserve"> </w:t>
      </w:r>
      <w:r w:rsidRPr="004E1630">
        <w:t>на</w:t>
      </w:r>
      <w:r w:rsidR="00F86750" w:rsidRPr="004E1630">
        <w:t xml:space="preserve"> </w:t>
      </w:r>
      <w:r w:rsidRPr="004E1630">
        <w:t>территории,</w:t>
      </w:r>
      <w:r w:rsidR="00F86750" w:rsidRPr="004E1630">
        <w:t xml:space="preserve"> </w:t>
      </w:r>
      <w:r w:rsidRPr="004E1630">
        <w:t>а</w:t>
      </w:r>
      <w:r w:rsidR="00F86750" w:rsidRPr="004E1630">
        <w:t xml:space="preserve"> </w:t>
      </w:r>
      <w:r w:rsidRPr="004E1630">
        <w:t>также</w:t>
      </w:r>
      <w:r w:rsidR="00F86750" w:rsidRPr="004E1630">
        <w:t xml:space="preserve"> </w:t>
      </w:r>
      <w:r w:rsidRPr="004E1630">
        <w:t>схему</w:t>
      </w:r>
      <w:r w:rsidR="00F86750" w:rsidRPr="004E1630">
        <w:t xml:space="preserve"> </w:t>
      </w:r>
      <w:r w:rsidRPr="004E1630">
        <w:t>организации</w:t>
      </w:r>
      <w:r w:rsidR="00F86750" w:rsidRPr="004E1630">
        <w:t xml:space="preserve"> </w:t>
      </w:r>
      <w:r w:rsidRPr="004E1630">
        <w:t>улично-дорожной</w:t>
      </w:r>
      <w:r w:rsidR="00F86750" w:rsidRPr="004E1630">
        <w:t xml:space="preserve"> </w:t>
      </w:r>
      <w:r w:rsidRPr="004E1630">
        <w:t>сети;</w:t>
      </w:r>
    </w:p>
    <w:p w:rsidR="00C9340A" w:rsidRPr="004E1630" w:rsidRDefault="00C9340A" w:rsidP="0028053E">
      <w:pPr>
        <w:pStyle w:val="s1"/>
        <w:shd w:val="clear" w:color="auto" w:fill="FFFFFF"/>
        <w:spacing w:before="0" w:beforeAutospacing="0" w:after="0" w:afterAutospacing="0"/>
        <w:ind w:firstLine="709"/>
        <w:jc w:val="both"/>
      </w:pPr>
      <w:r w:rsidRPr="004E1630">
        <w:t>5)</w:t>
      </w:r>
      <w:r w:rsidR="00F86750" w:rsidRPr="004E1630">
        <w:t xml:space="preserve"> </w:t>
      </w:r>
      <w:r w:rsidRPr="004E1630">
        <w:t>схему</w:t>
      </w:r>
      <w:r w:rsidR="00F86750" w:rsidRPr="004E1630">
        <w:t xml:space="preserve"> </w:t>
      </w:r>
      <w:r w:rsidRPr="004E1630">
        <w:t>границ</w:t>
      </w:r>
      <w:r w:rsidR="00F86750" w:rsidRPr="004E1630">
        <w:t xml:space="preserve"> </w:t>
      </w:r>
      <w:r w:rsidRPr="004E1630">
        <w:t>территорий</w:t>
      </w:r>
      <w:r w:rsidR="00F86750" w:rsidRPr="004E1630">
        <w:t xml:space="preserve"> </w:t>
      </w:r>
      <w:r w:rsidRPr="004E1630">
        <w:t>объектов</w:t>
      </w:r>
      <w:r w:rsidR="00F86750" w:rsidRPr="004E1630">
        <w:t xml:space="preserve"> </w:t>
      </w:r>
      <w:r w:rsidRPr="004E1630">
        <w:t>культурного</w:t>
      </w:r>
      <w:r w:rsidR="00F86750" w:rsidRPr="004E1630">
        <w:t xml:space="preserve"> </w:t>
      </w:r>
      <w:r w:rsidRPr="004E1630">
        <w:t>наследия;</w:t>
      </w:r>
    </w:p>
    <w:p w:rsidR="00C9340A" w:rsidRPr="004E1630" w:rsidRDefault="00C9340A" w:rsidP="0028053E">
      <w:pPr>
        <w:pStyle w:val="s1"/>
        <w:shd w:val="clear" w:color="auto" w:fill="FFFFFF"/>
        <w:spacing w:before="0" w:beforeAutospacing="0" w:after="0" w:afterAutospacing="0"/>
        <w:ind w:firstLine="709"/>
        <w:jc w:val="both"/>
      </w:pPr>
      <w:r w:rsidRPr="004E1630">
        <w:t>6)</w:t>
      </w:r>
      <w:r w:rsidR="00F86750" w:rsidRPr="004E1630">
        <w:t xml:space="preserve"> </w:t>
      </w:r>
      <w:r w:rsidRPr="004E1630">
        <w:t>схему</w:t>
      </w:r>
      <w:r w:rsidR="00F86750" w:rsidRPr="004E1630">
        <w:t xml:space="preserve"> </w:t>
      </w:r>
      <w:r w:rsidRPr="004E1630">
        <w:t>границ</w:t>
      </w:r>
      <w:r w:rsidR="00F86750" w:rsidRPr="004E1630">
        <w:t xml:space="preserve"> </w:t>
      </w:r>
      <w:hyperlink r:id="rId56" w:anchor="/document/12138258/entry/104" w:history="1">
        <w:r w:rsidRPr="004E1630">
          <w:rPr>
            <w:rStyle w:val="af"/>
            <w:color w:val="auto"/>
            <w:u w:val="none"/>
          </w:rPr>
          <w:t>зон</w:t>
        </w:r>
        <w:r w:rsidR="00F86750" w:rsidRPr="004E1630">
          <w:rPr>
            <w:rStyle w:val="af"/>
            <w:color w:val="auto"/>
            <w:u w:val="none"/>
          </w:rPr>
          <w:t xml:space="preserve"> </w:t>
        </w:r>
        <w:r w:rsidRPr="004E1630">
          <w:rPr>
            <w:rStyle w:val="af"/>
            <w:color w:val="auto"/>
            <w:u w:val="none"/>
          </w:rPr>
          <w:t>с</w:t>
        </w:r>
        <w:r w:rsidR="00F86750" w:rsidRPr="004E1630">
          <w:rPr>
            <w:rStyle w:val="af"/>
            <w:color w:val="auto"/>
            <w:u w:val="none"/>
          </w:rPr>
          <w:t xml:space="preserve"> </w:t>
        </w:r>
        <w:r w:rsidRPr="004E1630">
          <w:rPr>
            <w:rStyle w:val="af"/>
            <w:color w:val="auto"/>
            <w:u w:val="none"/>
          </w:rPr>
          <w:t>особыми</w:t>
        </w:r>
        <w:r w:rsidR="00F86750" w:rsidRPr="004E1630">
          <w:rPr>
            <w:rStyle w:val="af"/>
            <w:color w:val="auto"/>
            <w:u w:val="none"/>
          </w:rPr>
          <w:t xml:space="preserve"> </w:t>
        </w:r>
        <w:r w:rsidRPr="004E1630">
          <w:rPr>
            <w:rStyle w:val="af"/>
            <w:color w:val="auto"/>
            <w:u w:val="none"/>
          </w:rPr>
          <w:t>условиями</w:t>
        </w:r>
        <w:r w:rsidR="00F86750" w:rsidRPr="004E1630">
          <w:rPr>
            <w:rStyle w:val="af"/>
            <w:color w:val="auto"/>
            <w:u w:val="none"/>
          </w:rPr>
          <w:t xml:space="preserve"> </w:t>
        </w:r>
        <w:r w:rsidRPr="004E1630">
          <w:rPr>
            <w:rStyle w:val="af"/>
            <w:color w:val="auto"/>
            <w:u w:val="none"/>
          </w:rPr>
          <w:t>использования</w:t>
        </w:r>
        <w:r w:rsidR="00F86750" w:rsidRPr="004E1630">
          <w:rPr>
            <w:rStyle w:val="af"/>
            <w:color w:val="auto"/>
            <w:u w:val="none"/>
          </w:rPr>
          <w:t xml:space="preserve"> </w:t>
        </w:r>
        <w:r w:rsidRPr="004E1630">
          <w:rPr>
            <w:rStyle w:val="af"/>
            <w:color w:val="auto"/>
            <w:u w:val="none"/>
          </w:rPr>
          <w:t>территории</w:t>
        </w:r>
      </w:hyperlink>
      <w:r w:rsidRPr="004E1630">
        <w:t>;</w:t>
      </w:r>
    </w:p>
    <w:p w:rsidR="00C9340A" w:rsidRPr="004E1630" w:rsidRDefault="00C9340A" w:rsidP="0028053E">
      <w:pPr>
        <w:pStyle w:val="s1"/>
        <w:shd w:val="clear" w:color="auto" w:fill="FFFFFF"/>
        <w:spacing w:before="0" w:beforeAutospacing="0" w:after="0" w:afterAutospacing="0"/>
        <w:ind w:firstLine="709"/>
        <w:jc w:val="both"/>
      </w:pPr>
      <w:r w:rsidRPr="004E1630">
        <w:t>7)</w:t>
      </w:r>
      <w:r w:rsidR="00F86750" w:rsidRPr="004E1630">
        <w:t xml:space="preserve"> </w:t>
      </w:r>
      <w:r w:rsidRPr="004E1630">
        <w:t>обоснование</w:t>
      </w:r>
      <w:r w:rsidR="00F86750" w:rsidRPr="004E1630">
        <w:t xml:space="preserve"> </w:t>
      </w:r>
      <w:r w:rsidRPr="004E1630">
        <w:t>соответствия</w:t>
      </w:r>
      <w:r w:rsidR="00F86750" w:rsidRPr="004E1630">
        <w:t xml:space="preserve"> </w:t>
      </w:r>
      <w:r w:rsidRPr="004E1630">
        <w:t>планируемых</w:t>
      </w:r>
      <w:r w:rsidR="00F86750" w:rsidRPr="004E1630">
        <w:t xml:space="preserve"> </w:t>
      </w:r>
      <w:r w:rsidRPr="004E1630">
        <w:t>параметров,</w:t>
      </w:r>
      <w:r w:rsidR="00F86750" w:rsidRPr="004E1630">
        <w:t xml:space="preserve"> </w:t>
      </w:r>
      <w:r w:rsidRPr="004E1630">
        <w:t>местоположения</w:t>
      </w:r>
      <w:r w:rsidR="00F86750" w:rsidRPr="004E1630">
        <w:t xml:space="preserve"> </w:t>
      </w:r>
      <w:r w:rsidRPr="004E1630">
        <w:t>и</w:t>
      </w:r>
      <w:r w:rsidR="00F86750" w:rsidRPr="004E1630">
        <w:t xml:space="preserve"> </w:t>
      </w:r>
      <w:r w:rsidRPr="004E1630">
        <w:t>назначения</w:t>
      </w:r>
      <w:r w:rsidR="00F86750" w:rsidRPr="004E1630">
        <w:t xml:space="preserve"> </w:t>
      </w:r>
      <w:r w:rsidRPr="004E1630">
        <w:t>объектов</w:t>
      </w:r>
      <w:r w:rsidR="00F86750" w:rsidRPr="004E1630">
        <w:t xml:space="preserve"> </w:t>
      </w:r>
      <w:r w:rsidRPr="004E1630">
        <w:t>регионального</w:t>
      </w:r>
      <w:r w:rsidR="00F86750" w:rsidRPr="004E1630">
        <w:t xml:space="preserve"> </w:t>
      </w:r>
      <w:r w:rsidRPr="004E1630">
        <w:t>значения,</w:t>
      </w:r>
      <w:r w:rsidR="00F86750" w:rsidRPr="004E1630">
        <w:t xml:space="preserve"> </w:t>
      </w:r>
      <w:r w:rsidRPr="004E1630">
        <w:t>объектов</w:t>
      </w:r>
      <w:r w:rsidR="00F86750" w:rsidRPr="004E1630">
        <w:t xml:space="preserve"> </w:t>
      </w:r>
      <w:r w:rsidRPr="004E1630">
        <w:t>местного</w:t>
      </w:r>
      <w:r w:rsidR="00F86750" w:rsidRPr="004E1630">
        <w:t xml:space="preserve"> </w:t>
      </w:r>
      <w:r w:rsidRPr="004E1630">
        <w:t>значения</w:t>
      </w:r>
      <w:r w:rsidR="00F86750" w:rsidRPr="004E1630">
        <w:t xml:space="preserve"> </w:t>
      </w:r>
      <w:r w:rsidRPr="004E1630">
        <w:t>нормативам</w:t>
      </w:r>
      <w:r w:rsidR="00F86750" w:rsidRPr="004E1630">
        <w:t xml:space="preserve"> </w:t>
      </w:r>
      <w:r w:rsidRPr="004E1630">
        <w:t>градостроительного</w:t>
      </w:r>
      <w:r w:rsidR="00F86750" w:rsidRPr="004E1630">
        <w:t xml:space="preserve"> </w:t>
      </w:r>
      <w:r w:rsidRPr="004E1630">
        <w:t>проектирования</w:t>
      </w:r>
      <w:r w:rsidR="00F86750" w:rsidRPr="004E1630">
        <w:t xml:space="preserve"> </w:t>
      </w:r>
      <w:r w:rsidRPr="004E1630">
        <w:t>и</w:t>
      </w:r>
      <w:r w:rsidR="00F86750" w:rsidRPr="004E1630">
        <w:t xml:space="preserve"> </w:t>
      </w:r>
      <w:r w:rsidRPr="004E1630">
        <w:t>требованиям</w:t>
      </w:r>
      <w:r w:rsidR="00F86750" w:rsidRPr="004E1630">
        <w:t xml:space="preserve"> </w:t>
      </w:r>
      <w:r w:rsidRPr="004E1630">
        <w:t>градостроительных</w:t>
      </w:r>
      <w:r w:rsidR="00F86750" w:rsidRPr="004E1630">
        <w:t xml:space="preserve"> </w:t>
      </w:r>
      <w:r w:rsidRPr="004E1630">
        <w:t>регламентов,</w:t>
      </w:r>
      <w:r w:rsidR="00F86750" w:rsidRPr="004E1630">
        <w:t xml:space="preserve"> </w:t>
      </w:r>
      <w:r w:rsidRPr="004E1630">
        <w:t>а</w:t>
      </w:r>
      <w:r w:rsidR="00F86750" w:rsidRPr="004E1630">
        <w:t xml:space="preserve"> </w:t>
      </w:r>
      <w:r w:rsidRPr="004E1630">
        <w:t>также</w:t>
      </w:r>
      <w:r w:rsidR="00F86750" w:rsidRPr="004E1630">
        <w:t xml:space="preserve"> </w:t>
      </w:r>
      <w:r w:rsidRPr="004E1630">
        <w:t>применительно</w:t>
      </w:r>
      <w:r w:rsidR="00F86750" w:rsidRPr="004E1630">
        <w:t xml:space="preserve"> </w:t>
      </w:r>
      <w:r w:rsidRPr="004E1630">
        <w:t>к</w:t>
      </w:r>
      <w:r w:rsidR="00F86750" w:rsidRPr="004E1630">
        <w:t xml:space="preserve"> </w:t>
      </w:r>
      <w:r w:rsidRPr="004E1630">
        <w:lastRenderedPageBreak/>
        <w:t>территории,</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которой</w:t>
      </w:r>
      <w:r w:rsidR="00F86750" w:rsidRPr="004E1630">
        <w:t xml:space="preserve"> </w:t>
      </w:r>
      <w:r w:rsidRPr="004E1630">
        <w:t>предусматривается</w:t>
      </w:r>
      <w:r w:rsidR="00F86750" w:rsidRPr="004E1630">
        <w:t xml:space="preserve"> </w:t>
      </w:r>
      <w:r w:rsidRPr="004E1630">
        <w:t>осуществление</w:t>
      </w:r>
      <w:r w:rsidR="00F86750" w:rsidRPr="004E1630">
        <w:t xml:space="preserve"> </w:t>
      </w:r>
      <w:r w:rsidRPr="004E1630">
        <w:t>деятельности</w:t>
      </w:r>
      <w:r w:rsidR="00F86750" w:rsidRPr="004E1630">
        <w:t xml:space="preserve"> </w:t>
      </w:r>
      <w:r w:rsidRPr="004E1630">
        <w:t>по</w:t>
      </w:r>
      <w:r w:rsidR="00F86750" w:rsidRPr="004E1630">
        <w:t xml:space="preserve"> </w:t>
      </w:r>
      <w:r w:rsidRPr="004E1630">
        <w:t>комплексному</w:t>
      </w:r>
      <w:r w:rsidR="00F86750" w:rsidRPr="004E1630">
        <w:t xml:space="preserve"> </w:t>
      </w:r>
      <w:r w:rsidRPr="004E1630">
        <w:t>и</w:t>
      </w:r>
      <w:r w:rsidR="00F86750" w:rsidRPr="004E1630">
        <w:t xml:space="preserve"> </w:t>
      </w:r>
      <w:r w:rsidRPr="004E1630">
        <w:t>устойчивому</w:t>
      </w:r>
      <w:r w:rsidR="00F86750" w:rsidRPr="004E1630">
        <w:t xml:space="preserve"> </w:t>
      </w:r>
      <w:r w:rsidRPr="004E1630">
        <w:t>развитию</w:t>
      </w:r>
      <w:r w:rsidR="00F86750" w:rsidRPr="004E1630">
        <w:t xml:space="preserve"> </w:t>
      </w:r>
      <w:r w:rsidRPr="004E1630">
        <w:t>территории,</w:t>
      </w:r>
      <w:r w:rsidR="00F86750" w:rsidRPr="004E1630">
        <w:t xml:space="preserve"> </w:t>
      </w:r>
      <w:r w:rsidRPr="004E1630">
        <w:t>установленным</w:t>
      </w:r>
      <w:r w:rsidR="00F86750" w:rsidRPr="004E1630">
        <w:t xml:space="preserve"> </w:t>
      </w:r>
      <w:r w:rsidRPr="004E1630">
        <w:t>правилами</w:t>
      </w:r>
      <w:r w:rsidR="00F86750" w:rsidRPr="004E1630">
        <w:t xml:space="preserve"> </w:t>
      </w:r>
      <w:r w:rsidRPr="004E1630">
        <w:t>землепользования</w:t>
      </w:r>
      <w:r w:rsidR="00F86750" w:rsidRPr="004E1630">
        <w:t xml:space="preserve"> </w:t>
      </w:r>
      <w:r w:rsidRPr="004E1630">
        <w:t>и</w:t>
      </w:r>
      <w:r w:rsidR="00F86750" w:rsidRPr="004E1630">
        <w:t xml:space="preserve"> </w:t>
      </w:r>
      <w:r w:rsidRPr="004E1630">
        <w:t>застройки</w:t>
      </w:r>
      <w:r w:rsidR="00F86750" w:rsidRPr="004E1630">
        <w:t xml:space="preserve"> </w:t>
      </w:r>
      <w:r w:rsidRPr="004E1630">
        <w:t>расчетным</w:t>
      </w:r>
      <w:r w:rsidR="00F86750" w:rsidRPr="004E1630">
        <w:t xml:space="preserve"> </w:t>
      </w:r>
      <w:r w:rsidRPr="004E1630">
        <w:t>показателям</w:t>
      </w:r>
      <w:r w:rsidR="00F86750" w:rsidRPr="004E1630">
        <w:t xml:space="preserve"> </w:t>
      </w:r>
      <w:r w:rsidRPr="004E1630">
        <w:t>минимально</w:t>
      </w:r>
      <w:r w:rsidR="00F86750" w:rsidRPr="004E1630">
        <w:t xml:space="preserve"> </w:t>
      </w:r>
      <w:r w:rsidRPr="004E1630">
        <w:t>допустимого</w:t>
      </w:r>
      <w:r w:rsidR="00F86750" w:rsidRPr="004E1630">
        <w:t xml:space="preserve"> </w:t>
      </w:r>
      <w:r w:rsidRPr="004E1630">
        <w:t>уровня</w:t>
      </w:r>
      <w:r w:rsidR="00F86750" w:rsidRPr="004E1630">
        <w:t xml:space="preserve"> </w:t>
      </w:r>
      <w:r w:rsidRPr="004E1630">
        <w:t>обеспеченности</w:t>
      </w:r>
      <w:r w:rsidR="00F86750" w:rsidRPr="004E1630">
        <w:t xml:space="preserve"> </w:t>
      </w:r>
      <w:r w:rsidRPr="004E1630">
        <w:t>территории</w:t>
      </w:r>
      <w:r w:rsidR="00F86750" w:rsidRPr="004E1630">
        <w:t xml:space="preserve"> </w:t>
      </w:r>
      <w:r w:rsidRPr="004E1630">
        <w:t>объектами</w:t>
      </w:r>
      <w:r w:rsidR="00F86750" w:rsidRPr="004E1630">
        <w:t xml:space="preserve"> </w:t>
      </w:r>
      <w:r w:rsidRPr="004E1630">
        <w:t>коммунальной,</w:t>
      </w:r>
      <w:r w:rsidR="00F86750" w:rsidRPr="004E1630">
        <w:t xml:space="preserve"> </w:t>
      </w:r>
      <w:r w:rsidRPr="004E1630">
        <w:t>транспортной,</w:t>
      </w:r>
      <w:r w:rsidR="00F86750" w:rsidRPr="004E1630">
        <w:t xml:space="preserve"> </w:t>
      </w:r>
      <w:r w:rsidRPr="004E1630">
        <w:t>социальной</w:t>
      </w:r>
      <w:r w:rsidR="00F86750" w:rsidRPr="004E1630">
        <w:t xml:space="preserve"> </w:t>
      </w:r>
      <w:r w:rsidRPr="004E1630">
        <w:t>инфраструктур</w:t>
      </w:r>
      <w:r w:rsidR="00F86750" w:rsidRPr="004E1630">
        <w:t xml:space="preserve"> </w:t>
      </w:r>
      <w:r w:rsidRPr="004E1630">
        <w:t>и</w:t>
      </w:r>
      <w:r w:rsidR="00F86750" w:rsidRPr="004E1630">
        <w:t xml:space="preserve"> </w:t>
      </w:r>
      <w:r w:rsidRPr="004E1630">
        <w:t>расчетным</w:t>
      </w:r>
      <w:r w:rsidR="00F86750" w:rsidRPr="004E1630">
        <w:t xml:space="preserve"> </w:t>
      </w:r>
      <w:r w:rsidRPr="004E1630">
        <w:t>показателям</w:t>
      </w:r>
      <w:r w:rsidR="00F86750" w:rsidRPr="004E1630">
        <w:t xml:space="preserve"> </w:t>
      </w:r>
      <w:r w:rsidRPr="004E1630">
        <w:t>максимально</w:t>
      </w:r>
      <w:r w:rsidR="00F86750" w:rsidRPr="004E1630">
        <w:t xml:space="preserve"> </w:t>
      </w:r>
      <w:r w:rsidRPr="004E1630">
        <w:t>допустимого</w:t>
      </w:r>
      <w:r w:rsidR="00F86750" w:rsidRPr="004E1630">
        <w:t xml:space="preserve"> </w:t>
      </w:r>
      <w:r w:rsidRPr="004E1630">
        <w:t>уровня</w:t>
      </w:r>
      <w:r w:rsidR="00F86750" w:rsidRPr="004E1630">
        <w:t xml:space="preserve"> </w:t>
      </w:r>
      <w:r w:rsidRPr="004E1630">
        <w:t>территориальной</w:t>
      </w:r>
      <w:r w:rsidR="00F86750" w:rsidRPr="004E1630">
        <w:t xml:space="preserve"> </w:t>
      </w:r>
      <w:r w:rsidRPr="004E1630">
        <w:t>доступности</w:t>
      </w:r>
      <w:r w:rsidR="00F86750" w:rsidRPr="004E1630">
        <w:t xml:space="preserve"> </w:t>
      </w:r>
      <w:r w:rsidRPr="004E1630">
        <w:t>таких</w:t>
      </w:r>
      <w:r w:rsidR="00F86750" w:rsidRPr="004E1630">
        <w:t xml:space="preserve"> </w:t>
      </w:r>
      <w:r w:rsidRPr="004E1630">
        <w:t>объектов</w:t>
      </w:r>
      <w:r w:rsidR="00F86750" w:rsidRPr="004E1630">
        <w:t xml:space="preserve"> </w:t>
      </w:r>
      <w:r w:rsidRPr="004E1630">
        <w:t>для</w:t>
      </w:r>
      <w:r w:rsidR="00F86750" w:rsidRPr="004E1630">
        <w:t xml:space="preserve"> </w:t>
      </w:r>
      <w:r w:rsidRPr="004E1630">
        <w:t>населения;</w:t>
      </w:r>
    </w:p>
    <w:p w:rsidR="00C9340A" w:rsidRPr="004E1630" w:rsidRDefault="00C9340A" w:rsidP="0028053E">
      <w:pPr>
        <w:pStyle w:val="s1"/>
        <w:shd w:val="clear" w:color="auto" w:fill="FFFFFF"/>
        <w:spacing w:before="0" w:beforeAutospacing="0" w:after="0" w:afterAutospacing="0"/>
        <w:ind w:firstLine="709"/>
        <w:jc w:val="both"/>
      </w:pPr>
      <w:r w:rsidRPr="004E1630">
        <w:t>8)</w:t>
      </w:r>
      <w:r w:rsidR="00F86750" w:rsidRPr="004E1630">
        <w:t xml:space="preserve"> </w:t>
      </w:r>
      <w:r w:rsidRPr="004E1630">
        <w:t>схему,</w:t>
      </w:r>
      <w:r w:rsidR="00F86750" w:rsidRPr="004E1630">
        <w:t xml:space="preserve"> </w:t>
      </w:r>
      <w:r w:rsidRPr="004E1630">
        <w:t>отображающую</w:t>
      </w:r>
      <w:r w:rsidR="00F86750" w:rsidRPr="004E1630">
        <w:t xml:space="preserve"> </w:t>
      </w:r>
      <w:r w:rsidRPr="004E1630">
        <w:t>местоположение</w:t>
      </w:r>
      <w:r w:rsidR="00F86750" w:rsidRPr="004E1630">
        <w:t xml:space="preserve"> </w:t>
      </w:r>
      <w:r w:rsidRPr="004E1630">
        <w:t>существующих</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в</w:t>
      </w:r>
      <w:r w:rsidR="00F86750" w:rsidRPr="004E1630">
        <w:t xml:space="preserve"> </w:t>
      </w:r>
      <w:r w:rsidRPr="004E1630">
        <w:t>том</w:t>
      </w:r>
      <w:r w:rsidR="00F86750" w:rsidRPr="004E1630">
        <w:t xml:space="preserve"> </w:t>
      </w:r>
      <w:r w:rsidRPr="004E1630">
        <w:t>числе</w:t>
      </w:r>
      <w:r w:rsidR="00F86750" w:rsidRPr="004E1630">
        <w:t xml:space="preserve"> </w:t>
      </w:r>
      <w:r w:rsidRPr="004E1630">
        <w:t>линейных</w:t>
      </w:r>
      <w:r w:rsidR="00F86750" w:rsidRPr="004E1630">
        <w:t xml:space="preserve"> </w:t>
      </w:r>
      <w:r w:rsidRPr="004E1630">
        <w:t>объектов,</w:t>
      </w:r>
      <w:r w:rsidR="00F86750" w:rsidRPr="004E1630">
        <w:t xml:space="preserve"> </w:t>
      </w:r>
      <w:r w:rsidRPr="004E1630">
        <w:t>объектов,</w:t>
      </w:r>
      <w:r w:rsidR="00F86750" w:rsidRPr="004E1630">
        <w:t xml:space="preserve"> </w:t>
      </w:r>
      <w:r w:rsidRPr="004E1630">
        <w:t>подлежащих</w:t>
      </w:r>
      <w:r w:rsidR="00F86750" w:rsidRPr="004E1630">
        <w:t xml:space="preserve"> </w:t>
      </w:r>
      <w:r w:rsidRPr="004E1630">
        <w:t>сносу,</w:t>
      </w:r>
      <w:r w:rsidR="00F86750" w:rsidRPr="004E1630">
        <w:t xml:space="preserve"> </w:t>
      </w:r>
      <w:r w:rsidRPr="004E1630">
        <w:t>объектов</w:t>
      </w:r>
      <w:r w:rsidR="00F86750" w:rsidRPr="004E1630">
        <w:t xml:space="preserve"> </w:t>
      </w:r>
      <w:r w:rsidRPr="004E1630">
        <w:t>незавершенного</w:t>
      </w:r>
      <w:r w:rsidR="00F86750" w:rsidRPr="004E1630">
        <w:t xml:space="preserve"> </w:t>
      </w:r>
      <w:r w:rsidRPr="004E1630">
        <w:t>строительства,</w:t>
      </w:r>
      <w:r w:rsidR="00F86750" w:rsidRPr="004E1630">
        <w:t xml:space="preserve"> </w:t>
      </w:r>
      <w:r w:rsidRPr="004E1630">
        <w:t>а</w:t>
      </w:r>
      <w:r w:rsidR="00F86750" w:rsidRPr="004E1630">
        <w:t xml:space="preserve"> </w:t>
      </w:r>
      <w:r w:rsidRPr="004E1630">
        <w:t>также</w:t>
      </w:r>
      <w:r w:rsidR="00F86750" w:rsidRPr="004E1630">
        <w:t xml:space="preserve"> </w:t>
      </w:r>
      <w:r w:rsidRPr="004E1630">
        <w:t>проходы</w:t>
      </w:r>
      <w:r w:rsidR="00F86750" w:rsidRPr="004E1630">
        <w:t xml:space="preserve"> </w:t>
      </w:r>
      <w:r w:rsidRPr="004E1630">
        <w:t>к</w:t>
      </w:r>
      <w:r w:rsidR="00F86750" w:rsidRPr="004E1630">
        <w:t xml:space="preserve"> </w:t>
      </w:r>
      <w:r w:rsidRPr="004E1630">
        <w:t>водным</w:t>
      </w:r>
      <w:r w:rsidR="00F86750" w:rsidRPr="004E1630">
        <w:t xml:space="preserve"> </w:t>
      </w:r>
      <w:r w:rsidRPr="004E1630">
        <w:t>объектам</w:t>
      </w:r>
      <w:r w:rsidR="00F86750" w:rsidRPr="004E1630">
        <w:t xml:space="preserve"> </w:t>
      </w:r>
      <w:r w:rsidRPr="004E1630">
        <w:t>общего</w:t>
      </w:r>
      <w:r w:rsidR="00F86750" w:rsidRPr="004E1630">
        <w:t xml:space="preserve"> </w:t>
      </w:r>
      <w:r w:rsidRPr="004E1630">
        <w:t>пользования</w:t>
      </w:r>
      <w:r w:rsidR="00F86750" w:rsidRPr="004E1630">
        <w:t xml:space="preserve"> </w:t>
      </w:r>
      <w:r w:rsidRPr="004E1630">
        <w:t>и</w:t>
      </w:r>
      <w:r w:rsidR="00F86750" w:rsidRPr="004E1630">
        <w:t xml:space="preserve"> </w:t>
      </w:r>
      <w:r w:rsidRPr="004E1630">
        <w:t>их</w:t>
      </w:r>
      <w:r w:rsidR="00F86750" w:rsidRPr="004E1630">
        <w:t xml:space="preserve"> </w:t>
      </w:r>
      <w:r w:rsidRPr="004E1630">
        <w:t>береговым</w:t>
      </w:r>
      <w:r w:rsidR="00F86750" w:rsidRPr="004E1630">
        <w:t xml:space="preserve"> </w:t>
      </w:r>
      <w:r w:rsidRPr="004E1630">
        <w:t>полосам;</w:t>
      </w:r>
    </w:p>
    <w:p w:rsidR="00C9340A" w:rsidRPr="004E1630" w:rsidRDefault="00C9340A" w:rsidP="0028053E">
      <w:pPr>
        <w:pStyle w:val="s1"/>
        <w:shd w:val="clear" w:color="auto" w:fill="FFFFFF"/>
        <w:spacing w:before="0" w:beforeAutospacing="0" w:after="0" w:afterAutospacing="0"/>
        <w:ind w:firstLine="709"/>
        <w:jc w:val="both"/>
      </w:pPr>
      <w:r w:rsidRPr="004E1630">
        <w:t>9)</w:t>
      </w:r>
      <w:r w:rsidR="00F86750" w:rsidRPr="004E1630">
        <w:t xml:space="preserve"> </w:t>
      </w:r>
      <w:r w:rsidRPr="004E1630">
        <w:t>варианты</w:t>
      </w:r>
      <w:r w:rsidR="00F86750" w:rsidRPr="004E1630">
        <w:t xml:space="preserve"> </w:t>
      </w:r>
      <w:r w:rsidRPr="004E1630">
        <w:t>планировочных</w:t>
      </w:r>
      <w:r w:rsidR="00F86750" w:rsidRPr="004E1630">
        <w:t xml:space="preserve"> </w:t>
      </w:r>
      <w:r w:rsidRPr="004E1630">
        <w:t>и</w:t>
      </w:r>
      <w:r w:rsidR="00F86750" w:rsidRPr="004E1630">
        <w:t xml:space="preserve"> </w:t>
      </w:r>
      <w:r w:rsidRPr="004E1630">
        <w:t>(или)</w:t>
      </w:r>
      <w:r w:rsidR="00F86750" w:rsidRPr="004E1630">
        <w:t xml:space="preserve"> </w:t>
      </w:r>
      <w:r w:rsidRPr="004E1630">
        <w:t>объемно-пространственных</w:t>
      </w:r>
      <w:r w:rsidR="00F86750" w:rsidRPr="004E1630">
        <w:t xml:space="preserve"> </w:t>
      </w:r>
      <w:r w:rsidRPr="004E1630">
        <w:t>решений</w:t>
      </w:r>
      <w:r w:rsidR="00F86750" w:rsidRPr="004E1630">
        <w:t xml:space="preserve"> </w:t>
      </w:r>
      <w:r w:rsidRPr="004E1630">
        <w:t>застройки</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проектом</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отношении</w:t>
      </w:r>
      <w:r w:rsidR="00F86750" w:rsidRPr="004E1630">
        <w:t xml:space="preserve"> </w:t>
      </w:r>
      <w:r w:rsidRPr="004E1630">
        <w:t>элементов</w:t>
      </w:r>
      <w:r w:rsidR="00F86750" w:rsidRPr="004E1630">
        <w:t xml:space="preserve"> </w:t>
      </w:r>
      <w:r w:rsidRPr="004E1630">
        <w:t>планировочной</w:t>
      </w:r>
      <w:r w:rsidR="00F86750" w:rsidRPr="004E1630">
        <w:t xml:space="preserve"> </w:t>
      </w:r>
      <w:r w:rsidRPr="004E1630">
        <w:t>структуры,</w:t>
      </w:r>
      <w:r w:rsidR="00F86750" w:rsidRPr="004E1630">
        <w:t xml:space="preserve"> </w:t>
      </w:r>
      <w:r w:rsidRPr="004E1630">
        <w:t>расположенных</w:t>
      </w:r>
      <w:r w:rsidR="00F86750" w:rsidRPr="004E1630">
        <w:t xml:space="preserve"> </w:t>
      </w:r>
      <w:r w:rsidRPr="004E1630">
        <w:t>в</w:t>
      </w:r>
      <w:r w:rsidR="00F86750" w:rsidRPr="004E1630">
        <w:t xml:space="preserve"> </w:t>
      </w:r>
      <w:r w:rsidRPr="004E1630">
        <w:t>жилых</w:t>
      </w:r>
      <w:r w:rsidR="00F86750" w:rsidRPr="004E1630">
        <w:t xml:space="preserve"> </w:t>
      </w:r>
      <w:r w:rsidRPr="004E1630">
        <w:t>или</w:t>
      </w:r>
      <w:r w:rsidR="00F86750" w:rsidRPr="004E1630">
        <w:t xml:space="preserve"> </w:t>
      </w:r>
      <w:r w:rsidRPr="004E1630">
        <w:t>общественно-деловых</w:t>
      </w:r>
      <w:r w:rsidR="00F86750" w:rsidRPr="004E1630">
        <w:t xml:space="preserve"> </w:t>
      </w:r>
      <w:r w:rsidRPr="004E1630">
        <w:t>зонах);</w:t>
      </w:r>
    </w:p>
    <w:p w:rsidR="00C9340A" w:rsidRPr="004E1630" w:rsidRDefault="00C9340A" w:rsidP="0028053E">
      <w:pPr>
        <w:pStyle w:val="s1"/>
        <w:shd w:val="clear" w:color="auto" w:fill="FFFFFF"/>
        <w:spacing w:before="0" w:beforeAutospacing="0" w:after="0" w:afterAutospacing="0"/>
        <w:ind w:firstLine="709"/>
        <w:jc w:val="both"/>
      </w:pPr>
      <w:r w:rsidRPr="004E1630">
        <w:t>10)</w:t>
      </w:r>
      <w:r w:rsidR="00F86750" w:rsidRPr="004E1630">
        <w:t xml:space="preserve"> </w:t>
      </w:r>
      <w:r w:rsidRPr="004E1630">
        <w:t>перечень</w:t>
      </w:r>
      <w:r w:rsidR="00F86750" w:rsidRPr="004E1630">
        <w:t xml:space="preserve"> </w:t>
      </w:r>
      <w:r w:rsidRPr="004E1630">
        <w:t>мероприятий</w:t>
      </w:r>
      <w:r w:rsidR="00F86750" w:rsidRPr="004E1630">
        <w:t xml:space="preserve"> </w:t>
      </w:r>
      <w:r w:rsidRPr="004E1630">
        <w:t>по</w:t>
      </w:r>
      <w:r w:rsidR="00F86750" w:rsidRPr="004E1630">
        <w:t xml:space="preserve"> </w:t>
      </w:r>
      <w:r w:rsidRPr="004E1630">
        <w:t>защите</w:t>
      </w:r>
      <w:r w:rsidR="00F86750" w:rsidRPr="004E1630">
        <w:t xml:space="preserve"> </w:t>
      </w:r>
      <w:r w:rsidRPr="004E1630">
        <w:t>территории</w:t>
      </w:r>
      <w:r w:rsidR="00F86750" w:rsidRPr="004E1630">
        <w:t xml:space="preserve"> </w:t>
      </w:r>
      <w:r w:rsidRPr="004E1630">
        <w:t>от</w:t>
      </w:r>
      <w:r w:rsidR="00F86750" w:rsidRPr="004E1630">
        <w:t xml:space="preserve"> </w:t>
      </w:r>
      <w:r w:rsidRPr="004E1630">
        <w:t>чрезвычайных</w:t>
      </w:r>
      <w:r w:rsidR="00F86750" w:rsidRPr="004E1630">
        <w:t xml:space="preserve"> </w:t>
      </w:r>
      <w:r w:rsidRPr="004E1630">
        <w:t>ситуаций</w:t>
      </w:r>
      <w:r w:rsidR="00F86750" w:rsidRPr="004E1630">
        <w:t xml:space="preserve"> </w:t>
      </w:r>
      <w:r w:rsidRPr="004E1630">
        <w:t>природного</w:t>
      </w:r>
      <w:r w:rsidR="00F86750" w:rsidRPr="004E1630">
        <w:t xml:space="preserve"> </w:t>
      </w:r>
      <w:r w:rsidRPr="004E1630">
        <w:t>и</w:t>
      </w:r>
      <w:r w:rsidR="00F86750" w:rsidRPr="004E1630">
        <w:t xml:space="preserve"> </w:t>
      </w:r>
      <w:r w:rsidRPr="004E1630">
        <w:t>техногенного</w:t>
      </w:r>
      <w:r w:rsidR="00F86750" w:rsidRPr="004E1630">
        <w:t xml:space="preserve"> </w:t>
      </w:r>
      <w:r w:rsidRPr="004E1630">
        <w:t>характера,</w:t>
      </w:r>
      <w:r w:rsidR="00F86750" w:rsidRPr="004E1630">
        <w:t xml:space="preserve"> </w:t>
      </w:r>
      <w:r w:rsidRPr="004E1630">
        <w:t>в</w:t>
      </w:r>
      <w:r w:rsidR="00F86750" w:rsidRPr="004E1630">
        <w:t xml:space="preserve"> </w:t>
      </w:r>
      <w:r w:rsidRPr="004E1630">
        <w:t>том</w:t>
      </w:r>
      <w:r w:rsidR="00F86750" w:rsidRPr="004E1630">
        <w:t xml:space="preserve"> </w:t>
      </w:r>
      <w:r w:rsidRPr="004E1630">
        <w:t>числе</w:t>
      </w:r>
      <w:r w:rsidR="00F86750" w:rsidRPr="004E1630">
        <w:t xml:space="preserve"> </w:t>
      </w:r>
      <w:r w:rsidRPr="004E1630">
        <w:t>по</w:t>
      </w:r>
      <w:r w:rsidR="00F86750" w:rsidRPr="004E1630">
        <w:t xml:space="preserve"> </w:t>
      </w:r>
      <w:r w:rsidRPr="004E1630">
        <w:t>обеспечению</w:t>
      </w:r>
      <w:r w:rsidR="00F86750" w:rsidRPr="004E1630">
        <w:t xml:space="preserve"> </w:t>
      </w:r>
      <w:r w:rsidRPr="004E1630">
        <w:t>пожарной</w:t>
      </w:r>
      <w:r w:rsidR="00F86750" w:rsidRPr="004E1630">
        <w:t xml:space="preserve"> </w:t>
      </w:r>
      <w:r w:rsidRPr="004E1630">
        <w:t>безопасности</w:t>
      </w:r>
      <w:r w:rsidR="00F86750" w:rsidRPr="004E1630">
        <w:t xml:space="preserve"> </w:t>
      </w:r>
      <w:r w:rsidRPr="004E1630">
        <w:t>и</w:t>
      </w:r>
      <w:r w:rsidR="00F86750" w:rsidRPr="004E1630">
        <w:t xml:space="preserve"> </w:t>
      </w:r>
      <w:r w:rsidRPr="004E1630">
        <w:t>по</w:t>
      </w:r>
      <w:r w:rsidR="00F86750" w:rsidRPr="004E1630">
        <w:t xml:space="preserve"> </w:t>
      </w:r>
      <w:r w:rsidRPr="004E1630">
        <w:t>гражданской</w:t>
      </w:r>
      <w:r w:rsidR="00F86750" w:rsidRPr="004E1630">
        <w:t xml:space="preserve"> </w:t>
      </w:r>
      <w:r w:rsidRPr="004E1630">
        <w:t>обороне;</w:t>
      </w:r>
    </w:p>
    <w:p w:rsidR="00C9340A" w:rsidRPr="004E1630" w:rsidRDefault="00C9340A" w:rsidP="0028053E">
      <w:pPr>
        <w:pStyle w:val="s1"/>
        <w:shd w:val="clear" w:color="auto" w:fill="FFFFFF"/>
        <w:spacing w:before="0" w:beforeAutospacing="0" w:after="0" w:afterAutospacing="0"/>
        <w:ind w:firstLine="709"/>
        <w:jc w:val="both"/>
      </w:pPr>
      <w:r w:rsidRPr="004E1630">
        <w:t>11)</w:t>
      </w:r>
      <w:r w:rsidR="00F86750" w:rsidRPr="004E1630">
        <w:t xml:space="preserve"> </w:t>
      </w:r>
      <w:r w:rsidRPr="004E1630">
        <w:t>перечень</w:t>
      </w:r>
      <w:r w:rsidR="00F86750" w:rsidRPr="004E1630">
        <w:t xml:space="preserve"> </w:t>
      </w:r>
      <w:r w:rsidRPr="004E1630">
        <w:t>мероприятий</w:t>
      </w:r>
      <w:r w:rsidR="00F86750" w:rsidRPr="004E1630">
        <w:t xml:space="preserve"> </w:t>
      </w:r>
      <w:r w:rsidRPr="004E1630">
        <w:t>по</w:t>
      </w:r>
      <w:r w:rsidR="00F86750" w:rsidRPr="004E1630">
        <w:t xml:space="preserve"> </w:t>
      </w:r>
      <w:r w:rsidRPr="004E1630">
        <w:t>охране</w:t>
      </w:r>
      <w:r w:rsidR="00F86750" w:rsidRPr="004E1630">
        <w:t xml:space="preserve"> </w:t>
      </w:r>
      <w:r w:rsidRPr="004E1630">
        <w:t>окружающей</w:t>
      </w:r>
      <w:r w:rsidR="00F86750" w:rsidRPr="004E1630">
        <w:t xml:space="preserve"> </w:t>
      </w:r>
      <w:r w:rsidRPr="004E1630">
        <w:t>среды;</w:t>
      </w:r>
    </w:p>
    <w:p w:rsidR="00C9340A" w:rsidRPr="004E1630" w:rsidRDefault="00C9340A" w:rsidP="0028053E">
      <w:pPr>
        <w:pStyle w:val="s1"/>
        <w:shd w:val="clear" w:color="auto" w:fill="FFFFFF"/>
        <w:spacing w:before="0" w:beforeAutospacing="0" w:after="0" w:afterAutospacing="0"/>
        <w:ind w:firstLine="709"/>
        <w:jc w:val="both"/>
      </w:pPr>
      <w:r w:rsidRPr="004E1630">
        <w:t>12)</w:t>
      </w:r>
      <w:r w:rsidR="00F86750" w:rsidRPr="004E1630">
        <w:t xml:space="preserve"> </w:t>
      </w:r>
      <w:r w:rsidRPr="004E1630">
        <w:t>обоснование</w:t>
      </w:r>
      <w:r w:rsidR="00F86750" w:rsidRPr="004E1630">
        <w:t xml:space="preserve"> </w:t>
      </w:r>
      <w:r w:rsidRPr="004E1630">
        <w:t>очередности</w:t>
      </w:r>
      <w:r w:rsidR="00F86750" w:rsidRPr="004E1630">
        <w:t xml:space="preserve"> </w:t>
      </w:r>
      <w:r w:rsidRPr="004E1630">
        <w:t>планируемого</w:t>
      </w:r>
      <w:r w:rsidR="00F86750" w:rsidRPr="004E1630">
        <w:t xml:space="preserve"> </w:t>
      </w:r>
      <w:r w:rsidRPr="004E1630">
        <w:t>развития</w:t>
      </w:r>
      <w:r w:rsidR="00F86750" w:rsidRPr="004E1630">
        <w:t xml:space="preserve"> </w:t>
      </w:r>
      <w:r w:rsidRPr="004E1630">
        <w:t>территории;</w:t>
      </w:r>
    </w:p>
    <w:p w:rsidR="00C901D3" w:rsidRPr="004E1630" w:rsidRDefault="00C9340A" w:rsidP="0028053E">
      <w:pPr>
        <w:pStyle w:val="s1"/>
        <w:shd w:val="clear" w:color="auto" w:fill="FFFFFF"/>
        <w:spacing w:before="0" w:beforeAutospacing="0" w:after="0" w:afterAutospacing="0"/>
        <w:ind w:firstLine="709"/>
        <w:jc w:val="both"/>
        <w:rPr>
          <w:shd w:val="clear" w:color="auto" w:fill="FFFFFF"/>
        </w:rPr>
      </w:pPr>
      <w:r w:rsidRPr="004E1630">
        <w:t>13)</w:t>
      </w:r>
      <w:r w:rsidR="00F86750" w:rsidRPr="004E1630">
        <w:t xml:space="preserve"> </w:t>
      </w:r>
      <w:r w:rsidRPr="004E1630">
        <w:t>схему</w:t>
      </w:r>
      <w:r w:rsidR="00F86750" w:rsidRPr="004E1630">
        <w:t xml:space="preserve"> </w:t>
      </w:r>
      <w:r w:rsidRPr="004E1630">
        <w:t>вертикальной</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инженерной</w:t>
      </w:r>
      <w:r w:rsidR="00F86750" w:rsidRPr="004E1630">
        <w:t xml:space="preserve"> </w:t>
      </w:r>
      <w:r w:rsidRPr="004E1630">
        <w:t>подготовки</w:t>
      </w:r>
      <w:r w:rsidR="00F86750" w:rsidRPr="004E1630">
        <w:t xml:space="preserve"> </w:t>
      </w:r>
      <w:r w:rsidRPr="004E1630">
        <w:t>и</w:t>
      </w:r>
      <w:r w:rsidR="00F86750" w:rsidRPr="004E1630">
        <w:t xml:space="preserve"> </w:t>
      </w:r>
      <w:r w:rsidRPr="004E1630">
        <w:t>инженерной</w:t>
      </w:r>
      <w:r w:rsidR="00F86750" w:rsidRPr="004E1630">
        <w:t xml:space="preserve"> </w:t>
      </w:r>
      <w:r w:rsidRPr="004E1630">
        <w:t>защиты</w:t>
      </w:r>
      <w:r w:rsidR="00F86750" w:rsidRPr="004E1630">
        <w:t xml:space="preserve"> </w:t>
      </w:r>
      <w:r w:rsidRPr="004E1630">
        <w:t>территории,</w:t>
      </w:r>
      <w:r w:rsidR="00F86750" w:rsidRPr="004E1630">
        <w:t xml:space="preserve"> </w:t>
      </w:r>
      <w:r w:rsidRPr="004E1630">
        <w:t>подготовленную</w:t>
      </w:r>
      <w:r w:rsidR="00F86750" w:rsidRPr="004E1630">
        <w:t xml:space="preserve"> </w:t>
      </w:r>
      <w:r w:rsidRPr="004E1630">
        <w:t>в</w:t>
      </w:r>
      <w:r w:rsidR="00F86750" w:rsidRPr="004E1630">
        <w:t xml:space="preserve"> </w:t>
      </w:r>
      <w:r w:rsidRPr="004E1630">
        <w:t>случаях,</w:t>
      </w:r>
      <w:r w:rsidR="00F86750" w:rsidRPr="004E1630">
        <w:t xml:space="preserve"> </w:t>
      </w:r>
      <w:r w:rsidRPr="004E1630">
        <w:t>установленных</w:t>
      </w:r>
      <w:r w:rsidR="00F86750" w:rsidRPr="004E1630">
        <w:t xml:space="preserve"> </w:t>
      </w:r>
      <w:r w:rsidRPr="004E1630">
        <w:t>уполномоченным</w:t>
      </w:r>
      <w:r w:rsidR="00F86750" w:rsidRPr="004E1630">
        <w:t xml:space="preserve"> </w:t>
      </w:r>
      <w:r w:rsidRPr="004E1630">
        <w:t>Правительством</w:t>
      </w:r>
      <w:r w:rsidR="00F86750" w:rsidRPr="004E1630">
        <w:t xml:space="preserve"> </w:t>
      </w:r>
      <w:r w:rsidRPr="004E1630">
        <w:t>Российской</w:t>
      </w:r>
      <w:r w:rsidR="00F86750" w:rsidRPr="004E1630">
        <w:t xml:space="preserve"> </w:t>
      </w:r>
      <w:r w:rsidRPr="004E1630">
        <w:t>Федерации</w:t>
      </w:r>
      <w:r w:rsidR="00F86750" w:rsidRPr="004E1630">
        <w:t xml:space="preserve"> </w:t>
      </w:r>
      <w:r w:rsidRPr="004E1630">
        <w:t>федеральным</w:t>
      </w:r>
      <w:r w:rsidR="00F86750" w:rsidRPr="004E1630">
        <w:t xml:space="preserve"> </w:t>
      </w:r>
      <w:r w:rsidRPr="004E1630">
        <w:t>органом</w:t>
      </w:r>
      <w:r w:rsidR="00F86750" w:rsidRPr="004E1630">
        <w:t xml:space="preserve"> </w:t>
      </w:r>
      <w:r w:rsidRPr="004E1630">
        <w:t>исполнительной</w:t>
      </w:r>
      <w:r w:rsidR="00F86750" w:rsidRPr="004E1630">
        <w:t xml:space="preserve"> </w:t>
      </w:r>
      <w:r w:rsidRPr="004E1630">
        <w:t>власти,</w:t>
      </w:r>
      <w:r w:rsidR="00F86750" w:rsidRPr="004E1630">
        <w:t xml:space="preserve"> </w:t>
      </w:r>
      <w:r w:rsidRPr="004E1630">
        <w:t>и</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hyperlink r:id="rId57" w:anchor="/document/71687408/entry/18" w:history="1">
        <w:r w:rsidRPr="004E1630">
          <w:rPr>
            <w:rStyle w:val="af"/>
            <w:color w:val="auto"/>
            <w:u w:val="none"/>
          </w:rPr>
          <w:t>требованиями</w:t>
        </w:r>
      </w:hyperlink>
      <w:r w:rsidR="00F86750" w:rsidRPr="004E1630">
        <w:t xml:space="preserve"> </w:t>
      </w:r>
      <w:r w:rsidR="00C901D3" w:rsidRPr="004E1630">
        <w:rPr>
          <w:shd w:val="clear" w:color="auto" w:fill="FFFFFF"/>
        </w:rPr>
        <w:t>Приказа</w:t>
      </w:r>
      <w:r w:rsidR="00F86750" w:rsidRPr="004E1630">
        <w:rPr>
          <w:shd w:val="clear" w:color="auto" w:fill="FFFFFF"/>
        </w:rPr>
        <w:t xml:space="preserve"> </w:t>
      </w:r>
      <w:r w:rsidR="00C901D3" w:rsidRPr="004E1630">
        <w:rPr>
          <w:shd w:val="clear" w:color="auto" w:fill="FFFFFF"/>
        </w:rPr>
        <w:t>Министерства</w:t>
      </w:r>
      <w:r w:rsidR="00F86750" w:rsidRPr="004E1630">
        <w:rPr>
          <w:shd w:val="clear" w:color="auto" w:fill="FFFFFF"/>
        </w:rPr>
        <w:t xml:space="preserve"> </w:t>
      </w:r>
      <w:r w:rsidR="00C901D3" w:rsidRPr="004E1630">
        <w:rPr>
          <w:shd w:val="clear" w:color="auto" w:fill="FFFFFF"/>
        </w:rPr>
        <w:t>строительства</w:t>
      </w:r>
      <w:r w:rsidR="00F86750" w:rsidRPr="004E1630">
        <w:rPr>
          <w:shd w:val="clear" w:color="auto" w:fill="FFFFFF"/>
        </w:rPr>
        <w:t xml:space="preserve"> </w:t>
      </w:r>
      <w:r w:rsidR="00C901D3" w:rsidRPr="004E1630">
        <w:rPr>
          <w:shd w:val="clear" w:color="auto" w:fill="FFFFFF"/>
        </w:rPr>
        <w:t>и</w:t>
      </w:r>
      <w:r w:rsidR="00F86750" w:rsidRPr="004E1630">
        <w:rPr>
          <w:shd w:val="clear" w:color="auto" w:fill="FFFFFF"/>
        </w:rPr>
        <w:t xml:space="preserve"> </w:t>
      </w:r>
      <w:r w:rsidR="00C901D3" w:rsidRPr="004E1630">
        <w:rPr>
          <w:shd w:val="clear" w:color="auto" w:fill="FFFFFF"/>
        </w:rPr>
        <w:t>жилищно-коммунального</w:t>
      </w:r>
      <w:r w:rsidR="00F86750" w:rsidRPr="004E1630">
        <w:rPr>
          <w:shd w:val="clear" w:color="auto" w:fill="FFFFFF"/>
        </w:rPr>
        <w:t xml:space="preserve"> </w:t>
      </w:r>
      <w:r w:rsidR="00C901D3" w:rsidRPr="004E1630">
        <w:rPr>
          <w:shd w:val="clear" w:color="auto" w:fill="FFFFFF"/>
        </w:rPr>
        <w:t>хозяйства</w:t>
      </w:r>
      <w:r w:rsidR="00F86750" w:rsidRPr="004E1630">
        <w:rPr>
          <w:shd w:val="clear" w:color="auto" w:fill="FFFFFF"/>
        </w:rPr>
        <w:t xml:space="preserve"> </w:t>
      </w:r>
      <w:r w:rsidR="00C901D3" w:rsidRPr="004E1630">
        <w:rPr>
          <w:shd w:val="clear" w:color="auto" w:fill="FFFFFF"/>
        </w:rPr>
        <w:t>РФ</w:t>
      </w:r>
      <w:r w:rsidR="00F86750" w:rsidRPr="004E1630">
        <w:rPr>
          <w:shd w:val="clear" w:color="auto" w:fill="FFFFFF"/>
        </w:rPr>
        <w:t xml:space="preserve"> </w:t>
      </w:r>
      <w:r w:rsidR="00C901D3" w:rsidRPr="004E1630">
        <w:rPr>
          <w:shd w:val="clear" w:color="auto" w:fill="FFFFFF"/>
        </w:rPr>
        <w:t>от</w:t>
      </w:r>
      <w:r w:rsidR="00F86750" w:rsidRPr="004E1630">
        <w:rPr>
          <w:shd w:val="clear" w:color="auto" w:fill="FFFFFF"/>
        </w:rPr>
        <w:t xml:space="preserve"> </w:t>
      </w:r>
      <w:r w:rsidR="00C901D3" w:rsidRPr="004E1630">
        <w:rPr>
          <w:shd w:val="clear" w:color="auto" w:fill="FFFFFF"/>
        </w:rPr>
        <w:t>25</w:t>
      </w:r>
      <w:r w:rsidR="00F86750" w:rsidRPr="004E1630">
        <w:rPr>
          <w:shd w:val="clear" w:color="auto" w:fill="FFFFFF"/>
        </w:rPr>
        <w:t xml:space="preserve"> </w:t>
      </w:r>
      <w:r w:rsidR="00C901D3" w:rsidRPr="004E1630">
        <w:rPr>
          <w:shd w:val="clear" w:color="auto" w:fill="FFFFFF"/>
        </w:rPr>
        <w:t>апреля</w:t>
      </w:r>
      <w:r w:rsidR="00F86750" w:rsidRPr="004E1630">
        <w:rPr>
          <w:shd w:val="clear" w:color="auto" w:fill="FFFFFF"/>
        </w:rPr>
        <w:t xml:space="preserve"> </w:t>
      </w:r>
      <w:r w:rsidR="00C901D3" w:rsidRPr="004E1630">
        <w:rPr>
          <w:shd w:val="clear" w:color="auto" w:fill="FFFFFF"/>
        </w:rPr>
        <w:t>2017</w:t>
      </w:r>
      <w:r w:rsidR="00F86750" w:rsidRPr="004E1630">
        <w:rPr>
          <w:shd w:val="clear" w:color="auto" w:fill="FFFFFF"/>
        </w:rPr>
        <w:t xml:space="preserve"> </w:t>
      </w:r>
      <w:r w:rsidR="00C901D3" w:rsidRPr="004E1630">
        <w:rPr>
          <w:shd w:val="clear" w:color="auto" w:fill="FFFFFF"/>
        </w:rPr>
        <w:t>г.</w:t>
      </w:r>
      <w:r w:rsidR="00F86750" w:rsidRPr="004E1630">
        <w:rPr>
          <w:shd w:val="clear" w:color="auto" w:fill="FFFFFF"/>
        </w:rPr>
        <w:t xml:space="preserve"> </w:t>
      </w:r>
      <w:r w:rsidR="00005F97" w:rsidRPr="004E1630">
        <w:rPr>
          <w:shd w:val="clear" w:color="auto" w:fill="FFFFFF"/>
        </w:rPr>
        <w:t>№</w:t>
      </w:r>
      <w:r w:rsidR="00C901D3" w:rsidRPr="004E1630">
        <w:rPr>
          <w:shd w:val="clear" w:color="auto" w:fill="FFFFFF"/>
        </w:rPr>
        <w:t>740/пр</w:t>
      </w:r>
      <w:r w:rsidR="00F86750" w:rsidRPr="004E1630">
        <w:t xml:space="preserve"> </w:t>
      </w:r>
      <w:r w:rsidR="00DB798A" w:rsidRPr="004E1630">
        <w:rPr>
          <w:shd w:val="clear" w:color="auto" w:fill="FFFFFF"/>
        </w:rPr>
        <w:t>«</w:t>
      </w:r>
      <w:r w:rsidR="00C901D3" w:rsidRPr="004E1630">
        <w:rPr>
          <w:shd w:val="clear" w:color="auto" w:fill="FFFFFF"/>
        </w:rPr>
        <w:t>Об</w:t>
      </w:r>
      <w:r w:rsidR="00F86750" w:rsidRPr="004E1630">
        <w:rPr>
          <w:shd w:val="clear" w:color="auto" w:fill="FFFFFF"/>
        </w:rPr>
        <w:t xml:space="preserve"> </w:t>
      </w:r>
      <w:r w:rsidR="00C901D3" w:rsidRPr="004E1630">
        <w:rPr>
          <w:shd w:val="clear" w:color="auto" w:fill="FFFFFF"/>
        </w:rPr>
        <w:t>установлении</w:t>
      </w:r>
      <w:r w:rsidR="00F86750" w:rsidRPr="004E1630">
        <w:rPr>
          <w:shd w:val="clear" w:color="auto" w:fill="FFFFFF"/>
        </w:rPr>
        <w:t xml:space="preserve"> </w:t>
      </w:r>
      <w:r w:rsidR="00C901D3" w:rsidRPr="004E1630">
        <w:rPr>
          <w:shd w:val="clear" w:color="auto" w:fill="FFFFFF"/>
        </w:rPr>
        <w:t>случаев</w:t>
      </w:r>
      <w:r w:rsidR="00F86750" w:rsidRPr="004E1630">
        <w:rPr>
          <w:shd w:val="clear" w:color="auto" w:fill="FFFFFF"/>
        </w:rPr>
        <w:t xml:space="preserve"> </w:t>
      </w:r>
      <w:r w:rsidR="00C901D3" w:rsidRPr="004E1630">
        <w:rPr>
          <w:shd w:val="clear" w:color="auto" w:fill="FFFFFF"/>
        </w:rPr>
        <w:t>подготовки</w:t>
      </w:r>
      <w:r w:rsidR="00F86750" w:rsidRPr="004E1630">
        <w:rPr>
          <w:shd w:val="clear" w:color="auto" w:fill="FFFFFF"/>
        </w:rPr>
        <w:t xml:space="preserve"> </w:t>
      </w:r>
      <w:r w:rsidR="00C901D3" w:rsidRPr="004E1630">
        <w:rPr>
          <w:shd w:val="clear" w:color="auto" w:fill="FFFFFF"/>
        </w:rPr>
        <w:t>и</w:t>
      </w:r>
      <w:r w:rsidR="00F86750" w:rsidRPr="004E1630">
        <w:rPr>
          <w:shd w:val="clear" w:color="auto" w:fill="FFFFFF"/>
        </w:rPr>
        <w:t xml:space="preserve"> </w:t>
      </w:r>
      <w:r w:rsidR="00C901D3" w:rsidRPr="004E1630">
        <w:rPr>
          <w:shd w:val="clear" w:color="auto" w:fill="FFFFFF"/>
        </w:rPr>
        <w:t>требований</w:t>
      </w:r>
      <w:r w:rsidR="00F86750" w:rsidRPr="004E1630">
        <w:rPr>
          <w:shd w:val="clear" w:color="auto" w:fill="FFFFFF"/>
        </w:rPr>
        <w:t xml:space="preserve"> </w:t>
      </w:r>
      <w:r w:rsidR="00C901D3" w:rsidRPr="004E1630">
        <w:rPr>
          <w:shd w:val="clear" w:color="auto" w:fill="FFFFFF"/>
        </w:rPr>
        <w:t>к</w:t>
      </w:r>
      <w:r w:rsidR="00F86750" w:rsidRPr="004E1630">
        <w:rPr>
          <w:shd w:val="clear" w:color="auto" w:fill="FFFFFF"/>
        </w:rPr>
        <w:t xml:space="preserve"> </w:t>
      </w:r>
      <w:r w:rsidR="00C901D3" w:rsidRPr="004E1630">
        <w:rPr>
          <w:shd w:val="clear" w:color="auto" w:fill="FFFFFF"/>
        </w:rPr>
        <w:t>подготовке</w:t>
      </w:r>
      <w:r w:rsidR="00F86750" w:rsidRPr="004E1630">
        <w:rPr>
          <w:shd w:val="clear" w:color="auto" w:fill="FFFFFF"/>
        </w:rPr>
        <w:t xml:space="preserve"> </w:t>
      </w:r>
      <w:r w:rsidR="00C901D3" w:rsidRPr="004E1630">
        <w:rPr>
          <w:shd w:val="clear" w:color="auto" w:fill="FFFFFF"/>
        </w:rPr>
        <w:t>входящей</w:t>
      </w:r>
      <w:r w:rsidR="00F86750" w:rsidRPr="004E1630">
        <w:rPr>
          <w:shd w:val="clear" w:color="auto" w:fill="FFFFFF"/>
        </w:rPr>
        <w:t xml:space="preserve"> </w:t>
      </w:r>
      <w:r w:rsidR="00C901D3" w:rsidRPr="004E1630">
        <w:rPr>
          <w:shd w:val="clear" w:color="auto" w:fill="FFFFFF"/>
        </w:rPr>
        <w:t>в</w:t>
      </w:r>
      <w:r w:rsidR="00F86750" w:rsidRPr="004E1630">
        <w:rPr>
          <w:shd w:val="clear" w:color="auto" w:fill="FFFFFF"/>
        </w:rPr>
        <w:t xml:space="preserve"> </w:t>
      </w:r>
      <w:r w:rsidR="00C901D3" w:rsidRPr="004E1630">
        <w:rPr>
          <w:shd w:val="clear" w:color="auto" w:fill="FFFFFF"/>
        </w:rPr>
        <w:t>состав</w:t>
      </w:r>
      <w:r w:rsidR="00F86750" w:rsidRPr="004E1630">
        <w:rPr>
          <w:shd w:val="clear" w:color="auto" w:fill="FFFFFF"/>
        </w:rPr>
        <w:t xml:space="preserve"> </w:t>
      </w:r>
      <w:r w:rsidR="00C901D3" w:rsidRPr="004E1630">
        <w:rPr>
          <w:shd w:val="clear" w:color="auto" w:fill="FFFFFF"/>
        </w:rPr>
        <w:t>материалов</w:t>
      </w:r>
      <w:r w:rsidR="00F86750" w:rsidRPr="004E1630">
        <w:rPr>
          <w:shd w:val="clear" w:color="auto" w:fill="FFFFFF"/>
        </w:rPr>
        <w:t xml:space="preserve"> </w:t>
      </w:r>
      <w:r w:rsidR="00C901D3" w:rsidRPr="004E1630">
        <w:rPr>
          <w:shd w:val="clear" w:color="auto" w:fill="FFFFFF"/>
        </w:rPr>
        <w:t>по</w:t>
      </w:r>
      <w:r w:rsidR="00F86750" w:rsidRPr="004E1630">
        <w:rPr>
          <w:shd w:val="clear" w:color="auto" w:fill="FFFFFF"/>
        </w:rPr>
        <w:t xml:space="preserve"> </w:t>
      </w:r>
      <w:r w:rsidR="00C901D3" w:rsidRPr="004E1630">
        <w:rPr>
          <w:shd w:val="clear" w:color="auto" w:fill="FFFFFF"/>
        </w:rPr>
        <w:t>обоснованию</w:t>
      </w:r>
      <w:r w:rsidR="00F86750" w:rsidRPr="004E1630">
        <w:rPr>
          <w:shd w:val="clear" w:color="auto" w:fill="FFFFFF"/>
        </w:rPr>
        <w:t xml:space="preserve"> </w:t>
      </w:r>
      <w:r w:rsidR="00C901D3" w:rsidRPr="004E1630">
        <w:rPr>
          <w:shd w:val="clear" w:color="auto" w:fill="FFFFFF"/>
        </w:rPr>
        <w:t>проекта</w:t>
      </w:r>
      <w:r w:rsidR="00F86750" w:rsidRPr="004E1630">
        <w:rPr>
          <w:shd w:val="clear" w:color="auto" w:fill="FFFFFF"/>
        </w:rPr>
        <w:t xml:space="preserve"> </w:t>
      </w:r>
      <w:r w:rsidR="00C901D3" w:rsidRPr="004E1630">
        <w:rPr>
          <w:shd w:val="clear" w:color="auto" w:fill="FFFFFF"/>
        </w:rPr>
        <w:t>планировки</w:t>
      </w:r>
      <w:r w:rsidR="00F86750" w:rsidRPr="004E1630">
        <w:rPr>
          <w:shd w:val="clear" w:color="auto" w:fill="FFFFFF"/>
        </w:rPr>
        <w:t xml:space="preserve"> </w:t>
      </w:r>
      <w:r w:rsidR="00C901D3" w:rsidRPr="004E1630">
        <w:rPr>
          <w:shd w:val="clear" w:color="auto" w:fill="FFFFFF"/>
        </w:rPr>
        <w:t>территории</w:t>
      </w:r>
      <w:r w:rsidR="00F86750" w:rsidRPr="004E1630">
        <w:rPr>
          <w:shd w:val="clear" w:color="auto" w:fill="FFFFFF"/>
        </w:rPr>
        <w:t xml:space="preserve"> </w:t>
      </w:r>
      <w:r w:rsidR="00C901D3" w:rsidRPr="004E1630">
        <w:rPr>
          <w:shd w:val="clear" w:color="auto" w:fill="FFFFFF"/>
        </w:rPr>
        <w:t>схемы</w:t>
      </w:r>
      <w:r w:rsidR="00F86750" w:rsidRPr="004E1630">
        <w:rPr>
          <w:shd w:val="clear" w:color="auto" w:fill="FFFFFF"/>
        </w:rPr>
        <w:t xml:space="preserve"> </w:t>
      </w:r>
      <w:r w:rsidR="00C901D3" w:rsidRPr="004E1630">
        <w:rPr>
          <w:shd w:val="clear" w:color="auto" w:fill="FFFFFF"/>
        </w:rPr>
        <w:t>вертикальной</w:t>
      </w:r>
      <w:r w:rsidR="00F86750" w:rsidRPr="004E1630">
        <w:rPr>
          <w:shd w:val="clear" w:color="auto" w:fill="FFFFFF"/>
        </w:rPr>
        <w:t xml:space="preserve"> </w:t>
      </w:r>
      <w:r w:rsidR="00C901D3" w:rsidRPr="004E1630">
        <w:rPr>
          <w:shd w:val="clear" w:color="auto" w:fill="FFFFFF"/>
        </w:rPr>
        <w:t>планировки,</w:t>
      </w:r>
      <w:r w:rsidR="00F86750" w:rsidRPr="004E1630">
        <w:rPr>
          <w:shd w:val="clear" w:color="auto" w:fill="FFFFFF"/>
        </w:rPr>
        <w:t xml:space="preserve"> </w:t>
      </w:r>
      <w:r w:rsidR="00C901D3" w:rsidRPr="004E1630">
        <w:rPr>
          <w:shd w:val="clear" w:color="auto" w:fill="FFFFFF"/>
        </w:rPr>
        <w:t>инженерной</w:t>
      </w:r>
      <w:r w:rsidR="00F86750" w:rsidRPr="004E1630">
        <w:rPr>
          <w:shd w:val="clear" w:color="auto" w:fill="FFFFFF"/>
        </w:rPr>
        <w:t xml:space="preserve"> </w:t>
      </w:r>
      <w:r w:rsidR="00C901D3" w:rsidRPr="004E1630">
        <w:rPr>
          <w:shd w:val="clear" w:color="auto" w:fill="FFFFFF"/>
        </w:rPr>
        <w:t>подготовки</w:t>
      </w:r>
      <w:r w:rsidR="00F86750" w:rsidRPr="004E1630">
        <w:rPr>
          <w:shd w:val="clear" w:color="auto" w:fill="FFFFFF"/>
        </w:rPr>
        <w:t xml:space="preserve"> </w:t>
      </w:r>
      <w:r w:rsidR="00C901D3" w:rsidRPr="004E1630">
        <w:rPr>
          <w:shd w:val="clear" w:color="auto" w:fill="FFFFFF"/>
        </w:rPr>
        <w:t>и</w:t>
      </w:r>
      <w:r w:rsidR="00F86750" w:rsidRPr="004E1630">
        <w:rPr>
          <w:shd w:val="clear" w:color="auto" w:fill="FFFFFF"/>
        </w:rPr>
        <w:t xml:space="preserve"> </w:t>
      </w:r>
      <w:r w:rsidR="00C901D3" w:rsidRPr="004E1630">
        <w:rPr>
          <w:shd w:val="clear" w:color="auto" w:fill="FFFFFF"/>
        </w:rPr>
        <w:t>инженерной</w:t>
      </w:r>
      <w:r w:rsidR="00F86750" w:rsidRPr="004E1630">
        <w:rPr>
          <w:shd w:val="clear" w:color="auto" w:fill="FFFFFF"/>
        </w:rPr>
        <w:t xml:space="preserve"> </w:t>
      </w:r>
      <w:r w:rsidR="00C901D3" w:rsidRPr="004E1630">
        <w:rPr>
          <w:shd w:val="clear" w:color="auto" w:fill="FFFFFF"/>
        </w:rPr>
        <w:t>защиты</w:t>
      </w:r>
      <w:r w:rsidR="00F86750" w:rsidRPr="004E1630">
        <w:rPr>
          <w:shd w:val="clear" w:color="auto" w:fill="FFFFFF"/>
        </w:rPr>
        <w:t xml:space="preserve"> </w:t>
      </w:r>
      <w:r w:rsidR="00C901D3" w:rsidRPr="004E1630">
        <w:rPr>
          <w:shd w:val="clear" w:color="auto" w:fill="FFFFFF"/>
        </w:rPr>
        <w:t>территории</w:t>
      </w:r>
      <w:r w:rsidR="00DB798A" w:rsidRPr="004E1630">
        <w:rPr>
          <w:shd w:val="clear" w:color="auto" w:fill="FFFFFF"/>
        </w:rPr>
        <w:t>»</w:t>
      </w:r>
    </w:p>
    <w:p w:rsidR="00C9340A" w:rsidRPr="004E1630" w:rsidRDefault="00C9340A" w:rsidP="0028053E">
      <w:pPr>
        <w:pStyle w:val="s1"/>
        <w:shd w:val="clear" w:color="auto" w:fill="FFFFFF"/>
        <w:spacing w:before="0" w:beforeAutospacing="0" w:after="0" w:afterAutospacing="0"/>
        <w:ind w:firstLine="709"/>
        <w:jc w:val="both"/>
      </w:pPr>
      <w:r w:rsidRPr="004E1630">
        <w:t>14)</w:t>
      </w:r>
      <w:r w:rsidR="00F86750" w:rsidRPr="004E1630">
        <w:t xml:space="preserve"> </w:t>
      </w:r>
      <w:r w:rsidRPr="004E1630">
        <w:t>иные</w:t>
      </w:r>
      <w:r w:rsidR="00F86750" w:rsidRPr="004E1630">
        <w:t xml:space="preserve"> </w:t>
      </w:r>
      <w:r w:rsidRPr="004E1630">
        <w:t>материалы</w:t>
      </w:r>
      <w:r w:rsidR="00F86750" w:rsidRPr="004E1630">
        <w:t xml:space="preserve"> </w:t>
      </w:r>
      <w:r w:rsidRPr="004E1630">
        <w:t>для</w:t>
      </w:r>
      <w:r w:rsidR="00F86750" w:rsidRPr="004E1630">
        <w:t xml:space="preserve"> </w:t>
      </w:r>
      <w:r w:rsidRPr="004E1630">
        <w:t>обоснования</w:t>
      </w:r>
      <w:r w:rsidR="00F86750" w:rsidRPr="004E1630">
        <w:t xml:space="preserve"> </w:t>
      </w:r>
      <w:r w:rsidRPr="004E1630">
        <w:t>положений</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p>
    <w:p w:rsidR="001B4B1E" w:rsidRPr="004E1630" w:rsidRDefault="001B4B1E" w:rsidP="001B4B1E">
      <w:pPr>
        <w:pStyle w:val="s1"/>
        <w:widowControl w:val="0"/>
        <w:shd w:val="clear" w:color="auto" w:fill="FFFFFF"/>
        <w:spacing w:before="0" w:beforeAutospacing="0" w:after="0" w:afterAutospacing="0"/>
        <w:ind w:firstLine="709"/>
        <w:jc w:val="both"/>
        <w:rPr>
          <w:shd w:val="clear" w:color="auto" w:fill="FFFFFF"/>
        </w:rPr>
      </w:pPr>
      <w:r w:rsidRPr="004E1630">
        <w:rPr>
          <w:shd w:val="clear" w:color="auto" w:fill="FFFFFF"/>
        </w:rPr>
        <w:t xml:space="preserve">В состав проекта планировки территории может включаться проект организации дорожного движения, разрабатываемый в соответствии с требованиями </w:t>
      </w:r>
      <w:hyperlink r:id="rId58" w:anchor="/document/71848756/entry/18" w:history="1">
        <w:r w:rsidRPr="004E1630">
          <w:rPr>
            <w:rStyle w:val="af"/>
            <w:color w:val="auto"/>
            <w:u w:val="none"/>
            <w:shd w:val="clear" w:color="auto" w:fill="FFFFFF"/>
          </w:rPr>
          <w:t>Федерального закона</w:t>
        </w:r>
      </w:hyperlink>
      <w:r w:rsidRPr="004E1630">
        <w:rPr>
          <w:shd w:val="clear" w:color="auto" w:fill="FFFFFF"/>
        </w:rPr>
        <w:t xml:space="preserve"> </w:t>
      </w:r>
      <w:r w:rsidR="00DB798A" w:rsidRPr="004E1630">
        <w:rPr>
          <w:shd w:val="clear" w:color="auto" w:fill="FFFFFF"/>
        </w:rPr>
        <w:t>«</w:t>
      </w:r>
      <w:r w:rsidRPr="004E1630">
        <w:rPr>
          <w:shd w:val="clear" w:color="auto" w:fill="FFFFFF"/>
        </w:rPr>
        <w:t>Об организации дорожного движения в Российской Федерации и о внесении изменений в отдельные законодательные акты Российской Федерации</w:t>
      </w:r>
      <w:r w:rsidR="00DB798A" w:rsidRPr="004E1630">
        <w:rPr>
          <w:shd w:val="clear" w:color="auto" w:fill="FFFFFF"/>
        </w:rPr>
        <w:t>»</w:t>
      </w:r>
      <w:r w:rsidRPr="004E1630">
        <w:rPr>
          <w:shd w:val="clear" w:color="auto" w:fill="FFFFFF"/>
        </w:rPr>
        <w:t>.</w:t>
      </w:r>
    </w:p>
    <w:p w:rsidR="00005F97" w:rsidRPr="004E1630" w:rsidRDefault="00005F97" w:rsidP="0028053E">
      <w:pPr>
        <w:pStyle w:val="s1"/>
        <w:shd w:val="clear" w:color="auto" w:fill="FFFFFF"/>
        <w:spacing w:before="0" w:beforeAutospacing="0" w:after="0" w:afterAutospacing="0"/>
        <w:jc w:val="both"/>
        <w:rPr>
          <w:shd w:val="clear" w:color="auto" w:fill="FFFFFF"/>
        </w:rPr>
      </w:pPr>
    </w:p>
    <w:p w:rsidR="002021B7" w:rsidRPr="004E1630" w:rsidRDefault="002021B7" w:rsidP="0028053E">
      <w:pPr>
        <w:ind w:firstLine="709"/>
        <w:jc w:val="both"/>
        <w:outlineLvl w:val="2"/>
        <w:rPr>
          <w:b/>
          <w:sz w:val="24"/>
          <w:szCs w:val="24"/>
        </w:rPr>
      </w:pPr>
      <w:bookmarkStart w:id="74" w:name="_Toc353466166"/>
      <w:bookmarkStart w:id="75" w:name="_Toc353543265"/>
      <w:bookmarkStart w:id="76" w:name="_Toc353548186"/>
      <w:bookmarkStart w:id="77" w:name="_Toc374973489"/>
      <w:bookmarkStart w:id="78" w:name="_Toc412129393"/>
      <w:bookmarkStart w:id="79" w:name="_Toc433729371"/>
      <w:bookmarkEnd w:id="73"/>
      <w:r w:rsidRPr="004E1630">
        <w:rPr>
          <w:b/>
          <w:sz w:val="24"/>
          <w:szCs w:val="24"/>
        </w:rPr>
        <w:t>Статья</w:t>
      </w:r>
      <w:r w:rsidR="00F86750" w:rsidRPr="004E1630">
        <w:rPr>
          <w:b/>
          <w:sz w:val="24"/>
          <w:szCs w:val="24"/>
        </w:rPr>
        <w:t xml:space="preserve"> </w:t>
      </w:r>
      <w:r w:rsidRPr="004E1630">
        <w:rPr>
          <w:b/>
          <w:sz w:val="24"/>
          <w:szCs w:val="24"/>
        </w:rPr>
        <w:t>16.</w:t>
      </w:r>
      <w:r w:rsidR="00F86750" w:rsidRPr="004E1630">
        <w:rPr>
          <w:b/>
          <w:sz w:val="24"/>
          <w:szCs w:val="24"/>
        </w:rPr>
        <w:t xml:space="preserve"> </w:t>
      </w:r>
      <w:r w:rsidRPr="004E1630">
        <w:rPr>
          <w:b/>
          <w:sz w:val="24"/>
          <w:szCs w:val="24"/>
        </w:rPr>
        <w:t>Содержание</w:t>
      </w:r>
      <w:r w:rsidR="00F86750" w:rsidRPr="004E1630">
        <w:rPr>
          <w:b/>
          <w:sz w:val="24"/>
          <w:szCs w:val="24"/>
        </w:rPr>
        <w:t xml:space="preserve"> </w:t>
      </w:r>
      <w:r w:rsidRPr="004E1630">
        <w:rPr>
          <w:b/>
          <w:sz w:val="24"/>
          <w:szCs w:val="24"/>
        </w:rPr>
        <w:t>проекта</w:t>
      </w:r>
      <w:r w:rsidR="00F86750" w:rsidRPr="004E1630">
        <w:rPr>
          <w:b/>
          <w:sz w:val="24"/>
          <w:szCs w:val="24"/>
        </w:rPr>
        <w:t xml:space="preserve"> </w:t>
      </w:r>
      <w:r w:rsidRPr="004E1630">
        <w:rPr>
          <w:b/>
          <w:sz w:val="24"/>
          <w:szCs w:val="24"/>
        </w:rPr>
        <w:t>межевания</w:t>
      </w:r>
      <w:r w:rsidR="00F86750" w:rsidRPr="004E1630">
        <w:rPr>
          <w:b/>
          <w:sz w:val="24"/>
          <w:szCs w:val="24"/>
        </w:rPr>
        <w:t xml:space="preserve"> </w:t>
      </w:r>
      <w:r w:rsidRPr="004E1630">
        <w:rPr>
          <w:b/>
          <w:sz w:val="24"/>
          <w:szCs w:val="24"/>
        </w:rPr>
        <w:t>территорий</w:t>
      </w:r>
      <w:bookmarkEnd w:id="74"/>
      <w:bookmarkEnd w:id="75"/>
      <w:bookmarkEnd w:id="76"/>
      <w:bookmarkEnd w:id="77"/>
      <w:bookmarkEnd w:id="78"/>
      <w:bookmarkEnd w:id="79"/>
    </w:p>
    <w:p w:rsidR="00AB4321" w:rsidRPr="004E1630" w:rsidRDefault="00AB4321" w:rsidP="0028053E">
      <w:pPr>
        <w:pStyle w:val="s1"/>
        <w:shd w:val="clear" w:color="auto" w:fill="FFFFFF"/>
        <w:spacing w:before="0" w:beforeAutospacing="0" w:after="0" w:afterAutospacing="0"/>
        <w:ind w:firstLine="709"/>
        <w:jc w:val="both"/>
      </w:pPr>
      <w:bookmarkStart w:id="80" w:name="sub_4301"/>
      <w:r w:rsidRPr="004E1630">
        <w:t>1.</w:t>
      </w:r>
      <w:r w:rsidR="00F86750" w:rsidRPr="004E1630">
        <w:t xml:space="preserve"> </w:t>
      </w:r>
      <w:r w:rsidRPr="004E1630">
        <w:t>Подготовка</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осуществляется</w:t>
      </w:r>
      <w:r w:rsidR="00F86750" w:rsidRPr="004E1630">
        <w:t xml:space="preserve"> </w:t>
      </w:r>
      <w:r w:rsidRPr="004E1630">
        <w:t>применительно</w:t>
      </w:r>
      <w:r w:rsidR="00F86750" w:rsidRPr="004E1630">
        <w:t xml:space="preserve"> </w:t>
      </w:r>
      <w:r w:rsidRPr="004E1630">
        <w:t>к</w:t>
      </w:r>
      <w:r w:rsidR="00F86750" w:rsidRPr="004E1630">
        <w:t xml:space="preserve"> </w:t>
      </w:r>
      <w:r w:rsidRPr="004E1630">
        <w:t>территории,</w:t>
      </w:r>
      <w:r w:rsidR="00F86750" w:rsidRPr="004E1630">
        <w:t xml:space="preserve"> </w:t>
      </w:r>
      <w:r w:rsidRPr="004E1630">
        <w:t>расположенной</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одного</w:t>
      </w:r>
      <w:r w:rsidR="00F86750" w:rsidRPr="004E1630">
        <w:t xml:space="preserve"> </w:t>
      </w:r>
      <w:r w:rsidRPr="004E1630">
        <w:t>или</w:t>
      </w:r>
      <w:r w:rsidR="00F86750" w:rsidRPr="004E1630">
        <w:t xml:space="preserve"> </w:t>
      </w:r>
      <w:r w:rsidRPr="004E1630">
        <w:t>нескольких</w:t>
      </w:r>
      <w:r w:rsidR="00F86750" w:rsidRPr="004E1630">
        <w:t xml:space="preserve"> </w:t>
      </w:r>
      <w:r w:rsidRPr="004E1630">
        <w:t>смежных</w:t>
      </w:r>
      <w:r w:rsidR="00F86750" w:rsidRPr="004E1630">
        <w:t xml:space="preserve"> </w:t>
      </w:r>
      <w:r w:rsidRPr="004E1630">
        <w:t>элементов</w:t>
      </w:r>
      <w:r w:rsidR="00F86750" w:rsidRPr="004E1630">
        <w:t xml:space="preserve"> </w:t>
      </w:r>
      <w:r w:rsidRPr="004E1630">
        <w:t>планировочной</w:t>
      </w:r>
      <w:r w:rsidR="00F86750" w:rsidRPr="004E1630">
        <w:t xml:space="preserve"> </w:t>
      </w:r>
      <w:r w:rsidRPr="004E1630">
        <w:t>структуры,</w:t>
      </w:r>
      <w:r w:rsidR="00F86750" w:rsidRPr="004E1630">
        <w:t xml:space="preserve"> </w:t>
      </w:r>
      <w:r w:rsidRPr="004E1630">
        <w:t>границах</w:t>
      </w:r>
      <w:r w:rsidR="00F86750" w:rsidRPr="004E1630">
        <w:t xml:space="preserve"> </w:t>
      </w:r>
      <w:r w:rsidRPr="004E1630">
        <w:t>определенной</w:t>
      </w:r>
      <w:r w:rsidR="00F86750" w:rsidRPr="004E1630">
        <w:t xml:space="preserve"> </w:t>
      </w:r>
      <w:r w:rsidRPr="004E1630">
        <w:t>правилами</w:t>
      </w:r>
      <w:r w:rsidR="00F86750" w:rsidRPr="004E1630">
        <w:t xml:space="preserve"> </w:t>
      </w:r>
      <w:r w:rsidRPr="004E1630">
        <w:t>землепользования</w:t>
      </w:r>
      <w:r w:rsidR="00F86750" w:rsidRPr="004E1630">
        <w:t xml:space="preserve"> </w:t>
      </w:r>
      <w:r w:rsidRPr="004E1630">
        <w:t>и</w:t>
      </w:r>
      <w:r w:rsidR="00F86750" w:rsidRPr="004E1630">
        <w:t xml:space="preserve"> </w:t>
      </w:r>
      <w:r w:rsidRPr="004E1630">
        <w:t>застройки</w:t>
      </w:r>
      <w:r w:rsidR="00F86750" w:rsidRPr="004E1630">
        <w:t xml:space="preserve"> </w:t>
      </w:r>
      <w:r w:rsidRPr="004E1630">
        <w:t>территориальной</w:t>
      </w:r>
      <w:r w:rsidR="00F86750" w:rsidRPr="004E1630">
        <w:t xml:space="preserve"> </w:t>
      </w:r>
      <w:r w:rsidRPr="004E1630">
        <w:t>зоны</w:t>
      </w:r>
      <w:r w:rsidR="00F86750" w:rsidRPr="004E1630">
        <w:t xml:space="preserve"> </w:t>
      </w:r>
      <w:r w:rsidRPr="004E1630">
        <w:t>и</w:t>
      </w:r>
      <w:r w:rsidR="00F86750" w:rsidRPr="004E1630">
        <w:t xml:space="preserve"> </w:t>
      </w:r>
      <w:r w:rsidRPr="004E1630">
        <w:t>(или)</w:t>
      </w:r>
      <w:r w:rsidR="00F86750" w:rsidRPr="004E1630">
        <w:t xml:space="preserve"> </w:t>
      </w:r>
      <w:r w:rsidRPr="004E1630">
        <w:t>границах</w:t>
      </w:r>
      <w:r w:rsidR="00F86750" w:rsidRPr="004E1630">
        <w:t xml:space="preserve"> </w:t>
      </w:r>
      <w:r w:rsidRPr="004E1630">
        <w:t>установленной</w:t>
      </w:r>
      <w:r w:rsidR="00F86750" w:rsidRPr="004E1630">
        <w:t xml:space="preserve"> </w:t>
      </w:r>
      <w:r w:rsidRPr="004E1630">
        <w:t>схемой</w:t>
      </w:r>
      <w:r w:rsidR="00F86750" w:rsidRPr="004E1630">
        <w:t xml:space="preserve"> </w:t>
      </w:r>
      <w:r w:rsidRPr="004E1630">
        <w:t>территориального</w:t>
      </w:r>
      <w:r w:rsidR="00F86750" w:rsidRPr="004E1630">
        <w:t xml:space="preserve"> </w:t>
      </w:r>
      <w:r w:rsidRPr="004E1630">
        <w:t>планирования</w:t>
      </w:r>
      <w:r w:rsidR="00F86750" w:rsidRPr="004E1630">
        <w:t xml:space="preserve"> </w:t>
      </w:r>
      <w:r w:rsidRPr="004E1630">
        <w:t>муниципального</w:t>
      </w:r>
      <w:r w:rsidR="00F86750" w:rsidRPr="004E1630">
        <w:t xml:space="preserve"> </w:t>
      </w:r>
      <w:r w:rsidRPr="004E1630">
        <w:t>района,</w:t>
      </w:r>
      <w:r w:rsidR="00F86750" w:rsidRPr="004E1630">
        <w:t xml:space="preserve"> </w:t>
      </w:r>
      <w:r w:rsidRPr="004E1630">
        <w:t>генеральным</w:t>
      </w:r>
      <w:r w:rsidR="00F86750" w:rsidRPr="004E1630">
        <w:t xml:space="preserve"> </w:t>
      </w:r>
      <w:r w:rsidRPr="004E1630">
        <w:t>планом</w:t>
      </w:r>
      <w:r w:rsidR="00F86750" w:rsidRPr="004E1630">
        <w:t xml:space="preserve"> </w:t>
      </w:r>
      <w:r w:rsidRPr="004E1630">
        <w:t>поселения,</w:t>
      </w:r>
      <w:r w:rsidR="00F86750" w:rsidRPr="004E1630">
        <w:t xml:space="preserve"> </w:t>
      </w:r>
      <w:r w:rsidRPr="004E1630">
        <w:t>городского</w:t>
      </w:r>
      <w:r w:rsidR="00F86750" w:rsidRPr="004E1630">
        <w:t xml:space="preserve"> </w:t>
      </w:r>
      <w:r w:rsidRPr="004E1630">
        <w:t>округа</w:t>
      </w:r>
      <w:r w:rsidR="00F86750" w:rsidRPr="004E1630">
        <w:t xml:space="preserve"> </w:t>
      </w:r>
      <w:r w:rsidRPr="004E1630">
        <w:t>функциональной</w:t>
      </w:r>
      <w:r w:rsidR="00F86750" w:rsidRPr="004E1630">
        <w:t xml:space="preserve"> </w:t>
      </w:r>
      <w:r w:rsidRPr="004E1630">
        <w:t>зоны.</w:t>
      </w:r>
    </w:p>
    <w:p w:rsidR="00AB4321" w:rsidRPr="004E1630" w:rsidRDefault="00AB4321"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Подготовка</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осуществляется</w:t>
      </w:r>
      <w:r w:rsidR="00F86750" w:rsidRPr="004E1630">
        <w:t xml:space="preserve"> </w:t>
      </w:r>
      <w:r w:rsidRPr="004E1630">
        <w:t>для:</w:t>
      </w:r>
    </w:p>
    <w:p w:rsidR="00AB4321" w:rsidRPr="004E1630" w:rsidRDefault="00AB4321" w:rsidP="0028053E">
      <w:pPr>
        <w:pStyle w:val="s1"/>
        <w:shd w:val="clear" w:color="auto" w:fill="FFFFFF"/>
        <w:spacing w:before="0" w:beforeAutospacing="0" w:after="0" w:afterAutospacing="0"/>
        <w:ind w:firstLine="709"/>
        <w:jc w:val="both"/>
      </w:pPr>
      <w:r w:rsidRPr="004E1630">
        <w:t>1)</w:t>
      </w:r>
      <w:r w:rsidR="00F86750" w:rsidRPr="004E1630">
        <w:t xml:space="preserve"> </w:t>
      </w:r>
      <w:r w:rsidRPr="004E1630">
        <w:t>определения</w:t>
      </w:r>
      <w:r w:rsidR="00F86750" w:rsidRPr="004E1630">
        <w:t xml:space="preserve"> </w:t>
      </w:r>
      <w:r w:rsidRPr="004E1630">
        <w:t>местоположения</w:t>
      </w:r>
      <w:r w:rsidR="00F86750" w:rsidRPr="004E1630">
        <w:t xml:space="preserve"> </w:t>
      </w:r>
      <w:r w:rsidR="00FA5548" w:rsidRPr="004E1630">
        <w:t>границ</w:t>
      </w:r>
      <w:r w:rsidR="00F86750" w:rsidRPr="004E1630">
        <w:t xml:space="preserve"> </w:t>
      </w:r>
      <w:r w:rsidRPr="004E1630">
        <w:t>образуемых</w:t>
      </w:r>
      <w:r w:rsidR="00F86750" w:rsidRPr="004E1630">
        <w:t xml:space="preserve"> </w:t>
      </w:r>
      <w:r w:rsidRPr="004E1630">
        <w:t>и</w:t>
      </w:r>
      <w:r w:rsidR="00F86750" w:rsidRPr="004E1630">
        <w:t xml:space="preserve"> </w:t>
      </w:r>
      <w:r w:rsidRPr="004E1630">
        <w:t>изменяемых</w:t>
      </w:r>
      <w:r w:rsidR="00F86750" w:rsidRPr="004E1630">
        <w:t xml:space="preserve"> </w:t>
      </w:r>
      <w:r w:rsidRPr="004E1630">
        <w:t>земельных</w:t>
      </w:r>
      <w:r w:rsidR="00F86750" w:rsidRPr="004E1630">
        <w:t xml:space="preserve"> </w:t>
      </w:r>
      <w:r w:rsidRPr="004E1630">
        <w:t>участков;</w:t>
      </w:r>
    </w:p>
    <w:p w:rsidR="00AB4321" w:rsidRPr="004E1630" w:rsidRDefault="00AB4321"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установления,</w:t>
      </w:r>
      <w:r w:rsidR="00F86750" w:rsidRPr="004E1630">
        <w:t xml:space="preserve"> </w:t>
      </w:r>
      <w:r w:rsidRPr="004E1630">
        <w:t>изменения,</w:t>
      </w:r>
      <w:r w:rsidR="00F86750" w:rsidRPr="004E1630">
        <w:t xml:space="preserve"> </w:t>
      </w:r>
      <w:r w:rsidRPr="004E1630">
        <w:t>отмены</w:t>
      </w:r>
      <w:r w:rsidR="00F86750" w:rsidRPr="004E1630">
        <w:t xml:space="preserve"> </w:t>
      </w:r>
      <w:r w:rsidRPr="004E1630">
        <w:t>красных</w:t>
      </w:r>
      <w:r w:rsidR="00F86750" w:rsidRPr="004E1630">
        <w:t xml:space="preserve"> </w:t>
      </w:r>
      <w:r w:rsidRPr="004E1630">
        <w:t>линий</w:t>
      </w:r>
      <w:r w:rsidR="00F86750" w:rsidRPr="004E1630">
        <w:t xml:space="preserve"> </w:t>
      </w:r>
      <w:r w:rsidRPr="004E1630">
        <w:t>для</w:t>
      </w:r>
      <w:r w:rsidR="00F86750" w:rsidRPr="004E1630">
        <w:t xml:space="preserve"> </w:t>
      </w:r>
      <w:r w:rsidRPr="004E1630">
        <w:t>застроенных</w:t>
      </w:r>
      <w:r w:rsidR="00F86750" w:rsidRPr="004E1630">
        <w:t xml:space="preserve"> </w:t>
      </w:r>
      <w:r w:rsidRPr="004E1630">
        <w:t>территорий,</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которых</w:t>
      </w:r>
      <w:r w:rsidR="00F86750" w:rsidRPr="004E1630">
        <w:t xml:space="preserve"> </w:t>
      </w:r>
      <w:r w:rsidRPr="004E1630">
        <w:t>не</w:t>
      </w:r>
      <w:r w:rsidR="00F86750" w:rsidRPr="004E1630">
        <w:t xml:space="preserve"> </w:t>
      </w:r>
      <w:r w:rsidRPr="004E1630">
        <w:t>планируется</w:t>
      </w:r>
      <w:r w:rsidR="00F86750" w:rsidRPr="004E1630">
        <w:t xml:space="preserve"> </w:t>
      </w:r>
      <w:r w:rsidRPr="004E1630">
        <w:t>размещение</w:t>
      </w:r>
      <w:r w:rsidR="00F86750" w:rsidRPr="004E1630">
        <w:t xml:space="preserve"> </w:t>
      </w:r>
      <w:r w:rsidRPr="004E1630">
        <w:t>новых</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а</w:t>
      </w:r>
      <w:r w:rsidR="00F86750" w:rsidRPr="004E1630">
        <w:t xml:space="preserve"> </w:t>
      </w:r>
      <w:r w:rsidRPr="004E1630">
        <w:t>также</w:t>
      </w:r>
      <w:r w:rsidR="00F86750" w:rsidRPr="004E1630">
        <w:t xml:space="preserve"> </w:t>
      </w:r>
      <w:r w:rsidRPr="004E1630">
        <w:t>для</w:t>
      </w:r>
      <w:r w:rsidR="00F86750" w:rsidRPr="004E1630">
        <w:t xml:space="preserve"> </w:t>
      </w:r>
      <w:r w:rsidRPr="004E1630">
        <w:t>установления,</w:t>
      </w:r>
      <w:r w:rsidR="00F86750" w:rsidRPr="004E1630">
        <w:t xml:space="preserve"> </w:t>
      </w:r>
      <w:r w:rsidRPr="004E1630">
        <w:t>изменения,</w:t>
      </w:r>
      <w:r w:rsidR="00F86750" w:rsidRPr="004E1630">
        <w:t xml:space="preserve"> </w:t>
      </w:r>
      <w:r w:rsidRPr="004E1630">
        <w:t>отмены</w:t>
      </w:r>
      <w:r w:rsidR="00F86750" w:rsidRPr="004E1630">
        <w:t xml:space="preserve"> </w:t>
      </w:r>
      <w:r w:rsidRPr="004E1630">
        <w:t>красных</w:t>
      </w:r>
      <w:r w:rsidR="00F86750" w:rsidRPr="004E1630">
        <w:t xml:space="preserve"> </w:t>
      </w:r>
      <w:r w:rsidRPr="004E1630">
        <w:t>линий</w:t>
      </w:r>
      <w:r w:rsidR="00F86750" w:rsidRPr="004E1630">
        <w:t xml:space="preserve"> </w:t>
      </w:r>
      <w:r w:rsidRPr="004E1630">
        <w:t>в</w:t>
      </w:r>
      <w:r w:rsidR="00F86750" w:rsidRPr="004E1630">
        <w:t xml:space="preserve"> </w:t>
      </w:r>
      <w:r w:rsidRPr="004E1630">
        <w:t>связи</w:t>
      </w:r>
      <w:r w:rsidR="00F86750" w:rsidRPr="004E1630">
        <w:t xml:space="preserve"> </w:t>
      </w:r>
      <w:r w:rsidRPr="004E1630">
        <w:t>с</w:t>
      </w:r>
      <w:r w:rsidR="00F86750" w:rsidRPr="004E1630">
        <w:t xml:space="preserve"> </w:t>
      </w:r>
      <w:r w:rsidRPr="004E1630">
        <w:t>образованием</w:t>
      </w:r>
      <w:r w:rsidR="00F86750" w:rsidRPr="004E1630">
        <w:t xml:space="preserve"> </w:t>
      </w:r>
      <w:r w:rsidRPr="004E1630">
        <w:t>и</w:t>
      </w:r>
      <w:r w:rsidR="00F86750" w:rsidRPr="004E1630">
        <w:t xml:space="preserve"> </w:t>
      </w:r>
      <w:r w:rsidRPr="004E1630">
        <w:t>(или)</w:t>
      </w:r>
      <w:r w:rsidR="00F86750" w:rsidRPr="004E1630">
        <w:t xml:space="preserve"> </w:t>
      </w:r>
      <w:r w:rsidRPr="004E1630">
        <w:t>изменением</w:t>
      </w:r>
      <w:r w:rsidR="00F86750" w:rsidRPr="004E1630">
        <w:t xml:space="preserve"> </w:t>
      </w:r>
      <w:r w:rsidRPr="004E1630">
        <w:t>земельного</w:t>
      </w:r>
      <w:r w:rsidR="00F86750" w:rsidRPr="004E1630">
        <w:t xml:space="preserve"> </w:t>
      </w:r>
      <w:r w:rsidRPr="004E1630">
        <w:t>участка,</w:t>
      </w:r>
      <w:r w:rsidR="00F86750" w:rsidRPr="004E1630">
        <w:t xml:space="preserve"> </w:t>
      </w:r>
      <w:r w:rsidRPr="004E1630">
        <w:t>расположенного</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территории,</w:t>
      </w:r>
      <w:r w:rsidR="00F86750" w:rsidRPr="004E1630">
        <w:t xml:space="preserve"> </w:t>
      </w:r>
      <w:r w:rsidRPr="004E1630">
        <w:t>применительно</w:t>
      </w:r>
      <w:r w:rsidR="00F86750" w:rsidRPr="004E1630">
        <w:t xml:space="preserve"> </w:t>
      </w:r>
      <w:r w:rsidRPr="004E1630">
        <w:t>к</w:t>
      </w:r>
      <w:r w:rsidR="00F86750" w:rsidRPr="004E1630">
        <w:t xml:space="preserve"> </w:t>
      </w:r>
      <w:r w:rsidRPr="004E1630">
        <w:t>которой</w:t>
      </w:r>
      <w:r w:rsidR="00F86750" w:rsidRPr="004E1630">
        <w:t xml:space="preserve"> </w:t>
      </w:r>
      <w:r w:rsidRPr="004E1630">
        <w:t>не</w:t>
      </w:r>
      <w:r w:rsidR="00F86750" w:rsidRPr="004E1630">
        <w:t xml:space="preserve"> </w:t>
      </w:r>
      <w:r w:rsidRPr="004E1630">
        <w:t>предусматривается</w:t>
      </w:r>
      <w:r w:rsidR="00F86750" w:rsidRPr="004E1630">
        <w:t xml:space="preserve"> </w:t>
      </w:r>
      <w:r w:rsidRPr="004E1630">
        <w:t>осуществление</w:t>
      </w:r>
      <w:r w:rsidR="00F86750" w:rsidRPr="004E1630">
        <w:t xml:space="preserve"> </w:t>
      </w:r>
      <w:r w:rsidRPr="004E1630">
        <w:t>деятельности</w:t>
      </w:r>
      <w:r w:rsidR="00F86750" w:rsidRPr="004E1630">
        <w:t xml:space="preserve"> </w:t>
      </w:r>
      <w:r w:rsidRPr="004E1630">
        <w:t>по</w:t>
      </w:r>
      <w:r w:rsidR="00F86750" w:rsidRPr="004E1630">
        <w:t xml:space="preserve"> </w:t>
      </w:r>
      <w:r w:rsidRPr="004E1630">
        <w:t>комплексному</w:t>
      </w:r>
      <w:r w:rsidR="00F86750" w:rsidRPr="004E1630">
        <w:t xml:space="preserve"> </w:t>
      </w:r>
      <w:r w:rsidRPr="004E1630">
        <w:t>и</w:t>
      </w:r>
      <w:r w:rsidR="00F86750" w:rsidRPr="004E1630">
        <w:t xml:space="preserve"> </w:t>
      </w:r>
      <w:r w:rsidRPr="004E1630">
        <w:t>устойчивому</w:t>
      </w:r>
      <w:r w:rsidR="00F86750" w:rsidRPr="004E1630">
        <w:t xml:space="preserve"> </w:t>
      </w:r>
      <w:r w:rsidRPr="004E1630">
        <w:t>развитию</w:t>
      </w:r>
      <w:r w:rsidR="00F86750" w:rsidRPr="004E1630">
        <w:t xml:space="preserve"> </w:t>
      </w:r>
      <w:r w:rsidRPr="004E1630">
        <w:t>территории,</w:t>
      </w:r>
      <w:r w:rsidR="00F86750" w:rsidRPr="004E1630">
        <w:t xml:space="preserve"> </w:t>
      </w:r>
      <w:r w:rsidRPr="004E1630">
        <w:t>при</w:t>
      </w:r>
      <w:r w:rsidR="00F86750" w:rsidRPr="004E1630">
        <w:t xml:space="preserve"> </w:t>
      </w:r>
      <w:r w:rsidRPr="004E1630">
        <w:t>условии,</w:t>
      </w:r>
      <w:r w:rsidR="00F86750" w:rsidRPr="004E1630">
        <w:t xml:space="preserve"> </w:t>
      </w:r>
      <w:r w:rsidRPr="004E1630">
        <w:t>что</w:t>
      </w:r>
      <w:r w:rsidR="00F86750" w:rsidRPr="004E1630">
        <w:t xml:space="preserve"> </w:t>
      </w:r>
      <w:r w:rsidRPr="004E1630">
        <w:t>такие</w:t>
      </w:r>
      <w:r w:rsidR="00F86750" w:rsidRPr="004E1630">
        <w:t xml:space="preserve"> </w:t>
      </w:r>
      <w:r w:rsidRPr="004E1630">
        <w:t>установление,</w:t>
      </w:r>
      <w:r w:rsidR="00F86750" w:rsidRPr="004E1630">
        <w:t xml:space="preserve"> </w:t>
      </w:r>
      <w:r w:rsidRPr="004E1630">
        <w:t>изменение,</w:t>
      </w:r>
      <w:r w:rsidR="00F86750" w:rsidRPr="004E1630">
        <w:t xml:space="preserve"> </w:t>
      </w:r>
      <w:r w:rsidRPr="004E1630">
        <w:t>отмена</w:t>
      </w:r>
      <w:r w:rsidR="00F86750" w:rsidRPr="004E1630">
        <w:t xml:space="preserve"> </w:t>
      </w:r>
      <w:r w:rsidRPr="004E1630">
        <w:t>влекут</w:t>
      </w:r>
      <w:r w:rsidR="00F86750" w:rsidRPr="004E1630">
        <w:t xml:space="preserve"> </w:t>
      </w:r>
      <w:r w:rsidRPr="004E1630">
        <w:t>за</w:t>
      </w:r>
      <w:r w:rsidR="00F86750" w:rsidRPr="004E1630">
        <w:t xml:space="preserve"> </w:t>
      </w:r>
      <w:r w:rsidRPr="004E1630">
        <w:t>собой</w:t>
      </w:r>
      <w:r w:rsidR="00F86750" w:rsidRPr="004E1630">
        <w:t xml:space="preserve"> </w:t>
      </w:r>
      <w:r w:rsidRPr="004E1630">
        <w:t>исключительно</w:t>
      </w:r>
      <w:r w:rsidR="00F86750" w:rsidRPr="004E1630">
        <w:t xml:space="preserve"> </w:t>
      </w:r>
      <w:r w:rsidRPr="004E1630">
        <w:t>изменение</w:t>
      </w:r>
      <w:r w:rsidR="00F86750" w:rsidRPr="004E1630">
        <w:t xml:space="preserve"> </w:t>
      </w:r>
      <w:r w:rsidRPr="004E1630">
        <w:t>границ</w:t>
      </w:r>
      <w:r w:rsidR="00F86750" w:rsidRPr="004E1630">
        <w:t xml:space="preserve"> </w:t>
      </w:r>
      <w:r w:rsidRPr="004E1630">
        <w:t>территории</w:t>
      </w:r>
      <w:r w:rsidR="00F86750" w:rsidRPr="004E1630">
        <w:t xml:space="preserve"> </w:t>
      </w:r>
      <w:r w:rsidRPr="004E1630">
        <w:t>общего</w:t>
      </w:r>
      <w:r w:rsidR="00F86750" w:rsidRPr="004E1630">
        <w:t xml:space="preserve"> </w:t>
      </w:r>
      <w:r w:rsidRPr="004E1630">
        <w:t>пользования.</w:t>
      </w:r>
    </w:p>
    <w:p w:rsidR="00AB4321" w:rsidRPr="004E1630" w:rsidRDefault="00AB4321" w:rsidP="0028053E">
      <w:pPr>
        <w:pStyle w:val="s1"/>
        <w:shd w:val="clear" w:color="auto" w:fill="FFFFFF"/>
        <w:spacing w:before="0" w:beforeAutospacing="0" w:after="0" w:afterAutospacing="0"/>
        <w:ind w:firstLine="709"/>
        <w:jc w:val="both"/>
      </w:pPr>
      <w:r w:rsidRPr="004E1630">
        <w:t>3.</w:t>
      </w:r>
      <w:r w:rsidR="00F86750" w:rsidRPr="004E1630">
        <w:t xml:space="preserve"> </w:t>
      </w:r>
      <w:r w:rsidRPr="004E1630">
        <w:t>Проект</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состоит</w:t>
      </w:r>
      <w:r w:rsidR="00F86750" w:rsidRPr="004E1630">
        <w:t xml:space="preserve"> </w:t>
      </w:r>
      <w:r w:rsidRPr="004E1630">
        <w:t>из</w:t>
      </w:r>
      <w:r w:rsidR="00F86750" w:rsidRPr="004E1630">
        <w:t xml:space="preserve"> </w:t>
      </w:r>
      <w:r w:rsidRPr="004E1630">
        <w:t>основной</w:t>
      </w:r>
      <w:r w:rsidR="00F86750" w:rsidRPr="004E1630">
        <w:t xml:space="preserve"> </w:t>
      </w:r>
      <w:r w:rsidRPr="004E1630">
        <w:t>части,</w:t>
      </w:r>
      <w:r w:rsidR="00F86750" w:rsidRPr="004E1630">
        <w:t xml:space="preserve"> </w:t>
      </w:r>
      <w:r w:rsidRPr="004E1630">
        <w:t>которая</w:t>
      </w:r>
      <w:r w:rsidR="00F86750" w:rsidRPr="004E1630">
        <w:t xml:space="preserve"> </w:t>
      </w:r>
      <w:r w:rsidRPr="004E1630">
        <w:t>подлежит</w:t>
      </w:r>
      <w:r w:rsidR="00F86750" w:rsidRPr="004E1630">
        <w:t xml:space="preserve"> </w:t>
      </w:r>
      <w:r w:rsidRPr="004E1630">
        <w:t>утверждению,</w:t>
      </w:r>
      <w:r w:rsidR="00F86750" w:rsidRPr="004E1630">
        <w:t xml:space="preserve"> </w:t>
      </w:r>
      <w:r w:rsidRPr="004E1630">
        <w:t>и</w:t>
      </w:r>
      <w:r w:rsidR="00F86750" w:rsidRPr="004E1630">
        <w:t xml:space="preserve"> </w:t>
      </w:r>
      <w:r w:rsidRPr="004E1630">
        <w:t>материалов</w:t>
      </w:r>
      <w:r w:rsidR="00F86750" w:rsidRPr="004E1630">
        <w:t xml:space="preserve"> </w:t>
      </w:r>
      <w:r w:rsidRPr="004E1630">
        <w:t>по</w:t>
      </w:r>
      <w:r w:rsidR="00F86750" w:rsidRPr="004E1630">
        <w:t xml:space="preserve"> </w:t>
      </w:r>
      <w:r w:rsidRPr="004E1630">
        <w:t>обоснованию</w:t>
      </w:r>
      <w:r w:rsidR="00F86750" w:rsidRPr="004E1630">
        <w:t xml:space="preserve"> </w:t>
      </w:r>
      <w:r w:rsidRPr="004E1630">
        <w:t>этого</w:t>
      </w:r>
      <w:r w:rsidR="00F86750" w:rsidRPr="004E1630">
        <w:t xml:space="preserve"> </w:t>
      </w:r>
      <w:r w:rsidRPr="004E1630">
        <w:t>проекта.</w:t>
      </w:r>
    </w:p>
    <w:p w:rsidR="00AB4321" w:rsidRPr="004E1630" w:rsidRDefault="00AB4321" w:rsidP="0028053E">
      <w:pPr>
        <w:pStyle w:val="s1"/>
        <w:shd w:val="clear" w:color="auto" w:fill="FFFFFF"/>
        <w:spacing w:before="0" w:beforeAutospacing="0" w:after="0" w:afterAutospacing="0"/>
        <w:ind w:firstLine="709"/>
        <w:jc w:val="both"/>
      </w:pPr>
      <w:r w:rsidRPr="004E1630">
        <w:t>4.</w:t>
      </w:r>
      <w:r w:rsidR="00F86750" w:rsidRPr="004E1630">
        <w:t xml:space="preserve"> </w:t>
      </w:r>
      <w:r w:rsidRPr="004E1630">
        <w:t>Основная</w:t>
      </w:r>
      <w:r w:rsidR="00F86750" w:rsidRPr="004E1630">
        <w:t xml:space="preserve"> </w:t>
      </w:r>
      <w:r w:rsidRPr="004E1630">
        <w:t>часть</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включает</w:t>
      </w:r>
      <w:r w:rsidR="00F86750" w:rsidRPr="004E1630">
        <w:t xml:space="preserve"> </w:t>
      </w:r>
      <w:r w:rsidRPr="004E1630">
        <w:t>в</w:t>
      </w:r>
      <w:r w:rsidR="00F86750" w:rsidRPr="004E1630">
        <w:t xml:space="preserve"> </w:t>
      </w:r>
      <w:r w:rsidRPr="004E1630">
        <w:t>себя</w:t>
      </w:r>
      <w:r w:rsidR="00F86750" w:rsidRPr="004E1630">
        <w:t xml:space="preserve"> </w:t>
      </w:r>
      <w:r w:rsidRPr="004E1630">
        <w:t>текстовую</w:t>
      </w:r>
      <w:r w:rsidR="00F86750" w:rsidRPr="004E1630">
        <w:t xml:space="preserve"> </w:t>
      </w:r>
      <w:r w:rsidRPr="004E1630">
        <w:t>часть</w:t>
      </w:r>
      <w:r w:rsidR="00F86750" w:rsidRPr="004E1630">
        <w:t xml:space="preserve"> </w:t>
      </w:r>
      <w:r w:rsidRPr="004E1630">
        <w:t>и</w:t>
      </w:r>
      <w:r w:rsidR="00F86750" w:rsidRPr="004E1630">
        <w:t xml:space="preserve"> </w:t>
      </w:r>
      <w:r w:rsidRPr="004E1630">
        <w:t>чертежи</w:t>
      </w:r>
      <w:r w:rsidR="00F86750" w:rsidRPr="004E1630">
        <w:t xml:space="preserve"> </w:t>
      </w:r>
      <w:r w:rsidRPr="004E1630">
        <w:t>межевания</w:t>
      </w:r>
      <w:r w:rsidR="00F86750" w:rsidRPr="004E1630">
        <w:t xml:space="preserve"> </w:t>
      </w:r>
      <w:r w:rsidRPr="004E1630">
        <w:t>территории.</w:t>
      </w:r>
    </w:p>
    <w:p w:rsidR="00AB4321" w:rsidRPr="004E1630" w:rsidRDefault="00AB4321" w:rsidP="0028053E">
      <w:pPr>
        <w:pStyle w:val="s1"/>
        <w:shd w:val="clear" w:color="auto" w:fill="FFFFFF"/>
        <w:spacing w:before="0" w:beforeAutospacing="0" w:after="0" w:afterAutospacing="0"/>
        <w:ind w:firstLine="709"/>
        <w:jc w:val="both"/>
      </w:pPr>
      <w:r w:rsidRPr="004E1630">
        <w:t>5.</w:t>
      </w:r>
      <w:r w:rsidR="00F86750" w:rsidRPr="004E1630">
        <w:t xml:space="preserve"> </w:t>
      </w:r>
      <w:r w:rsidRPr="004E1630">
        <w:t>Текстовая</w:t>
      </w:r>
      <w:r w:rsidR="00F86750" w:rsidRPr="004E1630">
        <w:t xml:space="preserve"> </w:t>
      </w:r>
      <w:r w:rsidRPr="004E1630">
        <w:t>часть</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включает</w:t>
      </w:r>
      <w:r w:rsidR="00F86750" w:rsidRPr="004E1630">
        <w:t xml:space="preserve"> </w:t>
      </w:r>
      <w:r w:rsidRPr="004E1630">
        <w:t>в</w:t>
      </w:r>
      <w:r w:rsidR="00F86750" w:rsidRPr="004E1630">
        <w:t xml:space="preserve"> </w:t>
      </w:r>
      <w:r w:rsidRPr="004E1630">
        <w:t>себя:</w:t>
      </w:r>
    </w:p>
    <w:p w:rsidR="00AB4321" w:rsidRPr="004E1630" w:rsidRDefault="00AB4321" w:rsidP="0028053E">
      <w:pPr>
        <w:pStyle w:val="s1"/>
        <w:shd w:val="clear" w:color="auto" w:fill="FFFFFF"/>
        <w:spacing w:before="0" w:beforeAutospacing="0" w:after="0" w:afterAutospacing="0"/>
        <w:ind w:firstLine="709"/>
        <w:jc w:val="both"/>
      </w:pPr>
      <w:r w:rsidRPr="004E1630">
        <w:lastRenderedPageBreak/>
        <w:t>1)</w:t>
      </w:r>
      <w:r w:rsidR="00F86750" w:rsidRPr="004E1630">
        <w:t xml:space="preserve"> </w:t>
      </w:r>
      <w:r w:rsidRPr="004E1630">
        <w:t>перечень</w:t>
      </w:r>
      <w:r w:rsidR="00F86750" w:rsidRPr="004E1630">
        <w:t xml:space="preserve"> </w:t>
      </w:r>
      <w:r w:rsidRPr="004E1630">
        <w:t>и</w:t>
      </w:r>
      <w:r w:rsidR="00F86750" w:rsidRPr="004E1630">
        <w:t xml:space="preserve"> </w:t>
      </w:r>
      <w:r w:rsidRPr="004E1630">
        <w:t>сведения</w:t>
      </w:r>
      <w:r w:rsidR="00F86750" w:rsidRPr="004E1630">
        <w:t xml:space="preserve"> </w:t>
      </w:r>
      <w:r w:rsidRPr="004E1630">
        <w:t>о</w:t>
      </w:r>
      <w:r w:rsidR="00F86750" w:rsidRPr="004E1630">
        <w:t xml:space="preserve"> </w:t>
      </w:r>
      <w:r w:rsidRPr="004E1630">
        <w:t>площади</w:t>
      </w:r>
      <w:r w:rsidR="00F86750" w:rsidRPr="004E1630">
        <w:t xml:space="preserve"> </w:t>
      </w:r>
      <w:r w:rsidRPr="004E1630">
        <w:t>образуемых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в</w:t>
      </w:r>
      <w:r w:rsidR="00F86750" w:rsidRPr="004E1630">
        <w:t xml:space="preserve"> </w:t>
      </w:r>
      <w:r w:rsidRPr="004E1630">
        <w:t>том</w:t>
      </w:r>
      <w:r w:rsidR="00F86750" w:rsidRPr="004E1630">
        <w:t xml:space="preserve"> </w:t>
      </w:r>
      <w:r w:rsidRPr="004E1630">
        <w:t>числе</w:t>
      </w:r>
      <w:r w:rsidR="00F86750" w:rsidRPr="004E1630">
        <w:t xml:space="preserve"> </w:t>
      </w:r>
      <w:r w:rsidRPr="004E1630">
        <w:t>возможные</w:t>
      </w:r>
      <w:r w:rsidR="00F86750" w:rsidRPr="004E1630">
        <w:t xml:space="preserve"> </w:t>
      </w:r>
      <w:r w:rsidRPr="004E1630">
        <w:t>способы</w:t>
      </w:r>
      <w:r w:rsidR="00F86750" w:rsidRPr="004E1630">
        <w:t xml:space="preserve"> </w:t>
      </w:r>
      <w:r w:rsidRPr="004E1630">
        <w:t>их</w:t>
      </w:r>
      <w:r w:rsidR="00F86750" w:rsidRPr="004E1630">
        <w:t xml:space="preserve"> </w:t>
      </w:r>
      <w:r w:rsidRPr="004E1630">
        <w:t>образования;</w:t>
      </w:r>
    </w:p>
    <w:p w:rsidR="00AB4321" w:rsidRPr="004E1630" w:rsidRDefault="00AB4321"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перечень</w:t>
      </w:r>
      <w:r w:rsidR="00F86750" w:rsidRPr="004E1630">
        <w:t xml:space="preserve"> </w:t>
      </w:r>
      <w:r w:rsidRPr="004E1630">
        <w:t>и</w:t>
      </w:r>
      <w:r w:rsidR="00F86750" w:rsidRPr="004E1630">
        <w:t xml:space="preserve"> </w:t>
      </w:r>
      <w:r w:rsidRPr="004E1630">
        <w:t>сведения</w:t>
      </w:r>
      <w:r w:rsidR="00F86750" w:rsidRPr="004E1630">
        <w:t xml:space="preserve"> </w:t>
      </w:r>
      <w:r w:rsidRPr="004E1630">
        <w:t>о</w:t>
      </w:r>
      <w:r w:rsidR="00F86750" w:rsidRPr="004E1630">
        <w:t xml:space="preserve"> </w:t>
      </w:r>
      <w:r w:rsidRPr="004E1630">
        <w:t>площади</w:t>
      </w:r>
      <w:r w:rsidR="00F86750" w:rsidRPr="004E1630">
        <w:t xml:space="preserve"> </w:t>
      </w:r>
      <w:r w:rsidRPr="004E1630">
        <w:t>образуемых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которые</w:t>
      </w:r>
      <w:r w:rsidR="00F86750" w:rsidRPr="004E1630">
        <w:t xml:space="preserve"> </w:t>
      </w:r>
      <w:r w:rsidRPr="004E1630">
        <w:t>будут</w:t>
      </w:r>
      <w:r w:rsidR="00F86750" w:rsidRPr="004E1630">
        <w:t xml:space="preserve"> </w:t>
      </w:r>
      <w:r w:rsidRPr="004E1630">
        <w:t>отнесены</w:t>
      </w:r>
      <w:r w:rsidR="00F86750" w:rsidRPr="004E1630">
        <w:t xml:space="preserve"> </w:t>
      </w:r>
      <w:r w:rsidRPr="004E1630">
        <w:t>к</w:t>
      </w:r>
      <w:r w:rsidR="00F86750" w:rsidRPr="004E1630">
        <w:t xml:space="preserve"> </w:t>
      </w:r>
      <w:r w:rsidRPr="004E1630">
        <w:t>территориям</w:t>
      </w:r>
      <w:r w:rsidR="00F86750" w:rsidRPr="004E1630">
        <w:t xml:space="preserve"> </w:t>
      </w:r>
      <w:r w:rsidRPr="004E1630">
        <w:t>общего</w:t>
      </w:r>
      <w:r w:rsidR="00F86750" w:rsidRPr="004E1630">
        <w:t xml:space="preserve"> </w:t>
      </w:r>
      <w:r w:rsidRPr="004E1630">
        <w:t>пользования</w:t>
      </w:r>
      <w:r w:rsidR="00F86750" w:rsidRPr="004E1630">
        <w:t xml:space="preserve"> </w:t>
      </w:r>
      <w:r w:rsidRPr="004E1630">
        <w:t>или</w:t>
      </w:r>
      <w:r w:rsidR="00F86750" w:rsidRPr="004E1630">
        <w:t xml:space="preserve"> </w:t>
      </w:r>
      <w:r w:rsidRPr="004E1630">
        <w:t>имуществу</w:t>
      </w:r>
      <w:r w:rsidR="00F86750" w:rsidRPr="004E1630">
        <w:t xml:space="preserve"> </w:t>
      </w:r>
      <w:r w:rsidRPr="004E1630">
        <w:t>общего</w:t>
      </w:r>
      <w:r w:rsidR="00F86750" w:rsidRPr="004E1630">
        <w:t xml:space="preserve"> </w:t>
      </w:r>
      <w:r w:rsidRPr="004E1630">
        <w:t>пользования,</w:t>
      </w:r>
      <w:r w:rsidR="00F86750" w:rsidRPr="004E1630">
        <w:t xml:space="preserve"> </w:t>
      </w:r>
      <w:r w:rsidRPr="004E1630">
        <w:t>в</w:t>
      </w:r>
      <w:r w:rsidR="00F86750" w:rsidRPr="004E1630">
        <w:t xml:space="preserve"> </w:t>
      </w:r>
      <w:r w:rsidRPr="004E1630">
        <w:t>том</w:t>
      </w:r>
      <w:r w:rsidR="00F86750" w:rsidRPr="004E1630">
        <w:t xml:space="preserve"> </w:t>
      </w:r>
      <w:r w:rsidRPr="004E1630">
        <w:t>числе</w:t>
      </w:r>
      <w:r w:rsidR="00F86750" w:rsidRPr="004E1630">
        <w:t xml:space="preserve"> </w:t>
      </w:r>
      <w:r w:rsidRPr="004E1630">
        <w:t>в</w:t>
      </w:r>
      <w:r w:rsidR="00F86750" w:rsidRPr="004E1630">
        <w:t xml:space="preserve"> </w:t>
      </w:r>
      <w:r w:rsidRPr="004E1630">
        <w:t>отношении</w:t>
      </w:r>
      <w:r w:rsidR="00F86750" w:rsidRPr="004E1630">
        <w:t xml:space="preserve"> </w:t>
      </w:r>
      <w:r w:rsidRPr="004E1630">
        <w:t>которых</w:t>
      </w:r>
      <w:r w:rsidR="00F86750" w:rsidRPr="004E1630">
        <w:t xml:space="preserve"> </w:t>
      </w:r>
      <w:r w:rsidRPr="004E1630">
        <w:t>предполагаются</w:t>
      </w:r>
      <w:r w:rsidR="00F86750" w:rsidRPr="004E1630">
        <w:t xml:space="preserve"> </w:t>
      </w:r>
      <w:r w:rsidRPr="004E1630">
        <w:t>резервирование</w:t>
      </w:r>
      <w:r w:rsidR="00F86750" w:rsidRPr="004E1630">
        <w:t xml:space="preserve"> </w:t>
      </w:r>
      <w:r w:rsidRPr="004E1630">
        <w:t>и</w:t>
      </w:r>
      <w:r w:rsidR="00F86750" w:rsidRPr="004E1630">
        <w:t xml:space="preserve"> </w:t>
      </w:r>
      <w:r w:rsidRPr="004E1630">
        <w:t>(или)</w:t>
      </w:r>
      <w:r w:rsidR="00F86750" w:rsidRPr="004E1630">
        <w:t xml:space="preserve"> </w:t>
      </w:r>
      <w:r w:rsidRPr="004E1630">
        <w:t>изъятие</w:t>
      </w:r>
      <w:r w:rsidR="00F86750" w:rsidRPr="004E1630">
        <w:t xml:space="preserve"> </w:t>
      </w:r>
      <w:r w:rsidRPr="004E1630">
        <w:t>для</w:t>
      </w:r>
      <w:r w:rsidR="00F86750" w:rsidRPr="004E1630">
        <w:t xml:space="preserve"> </w:t>
      </w:r>
      <w:r w:rsidRPr="004E1630">
        <w:t>государственных</w:t>
      </w:r>
      <w:r w:rsidR="00F86750" w:rsidRPr="004E1630">
        <w:t xml:space="preserve"> </w:t>
      </w:r>
      <w:r w:rsidRPr="004E1630">
        <w:t>или</w:t>
      </w:r>
      <w:r w:rsidR="00F86750" w:rsidRPr="004E1630">
        <w:t xml:space="preserve"> </w:t>
      </w:r>
      <w:r w:rsidRPr="004E1630">
        <w:t>муниципальных</w:t>
      </w:r>
      <w:r w:rsidR="00F86750" w:rsidRPr="004E1630">
        <w:t xml:space="preserve"> </w:t>
      </w:r>
      <w:r w:rsidRPr="004E1630">
        <w:t>нужд;</w:t>
      </w:r>
    </w:p>
    <w:p w:rsidR="00AB4321" w:rsidRPr="004E1630" w:rsidRDefault="00AB4321" w:rsidP="0028053E">
      <w:pPr>
        <w:pStyle w:val="s1"/>
        <w:shd w:val="clear" w:color="auto" w:fill="FFFFFF"/>
        <w:spacing w:before="0" w:beforeAutospacing="0" w:after="0" w:afterAutospacing="0"/>
        <w:ind w:firstLine="709"/>
        <w:jc w:val="both"/>
      </w:pPr>
      <w:r w:rsidRPr="004E1630">
        <w:t>3)</w:t>
      </w:r>
      <w:r w:rsidR="00F86750" w:rsidRPr="004E1630">
        <w:t xml:space="preserve"> </w:t>
      </w:r>
      <w:r w:rsidRPr="004E1630">
        <w:t>вид</w:t>
      </w:r>
      <w:r w:rsidR="00F86750" w:rsidRPr="004E1630">
        <w:t xml:space="preserve"> </w:t>
      </w:r>
      <w:r w:rsidRPr="004E1630">
        <w:t>разрешенного</w:t>
      </w:r>
      <w:r w:rsidR="00F86750" w:rsidRPr="004E1630">
        <w:t xml:space="preserve"> </w:t>
      </w:r>
      <w:r w:rsidRPr="004E1630">
        <w:t>использования</w:t>
      </w:r>
      <w:r w:rsidR="00F86750" w:rsidRPr="004E1630">
        <w:t xml:space="preserve"> </w:t>
      </w:r>
      <w:r w:rsidRPr="004E1630">
        <w:t>образуемых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проектом</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случаях,</w:t>
      </w:r>
      <w:r w:rsidR="00F86750" w:rsidRPr="004E1630">
        <w:t xml:space="preserve"> </w:t>
      </w:r>
      <w:r w:rsidRPr="004E1630">
        <w:t>предусмотренных</w:t>
      </w:r>
      <w:r w:rsidR="00F86750" w:rsidRPr="004E1630">
        <w:t xml:space="preserve"> </w:t>
      </w:r>
      <w:r w:rsidRPr="004E1630">
        <w:t>настоящим</w:t>
      </w:r>
      <w:r w:rsidR="00F86750" w:rsidRPr="004E1630">
        <w:t xml:space="preserve"> </w:t>
      </w:r>
      <w:r w:rsidRPr="004E1630">
        <w:t>Кодексом.</w:t>
      </w:r>
    </w:p>
    <w:p w:rsidR="005E4338" w:rsidRPr="004E1630" w:rsidRDefault="005E4338" w:rsidP="005E4338">
      <w:pPr>
        <w:pStyle w:val="s1"/>
        <w:widowControl w:val="0"/>
        <w:shd w:val="clear" w:color="auto" w:fill="FFFFFF"/>
        <w:spacing w:before="0" w:beforeAutospacing="0" w:after="0" w:afterAutospacing="0"/>
        <w:ind w:firstLine="709"/>
        <w:jc w:val="both"/>
      </w:pPr>
      <w:r w:rsidRPr="004E1630">
        <w:rPr>
          <w:shd w:val="clear" w:color="auto" w:fill="FFFFFF"/>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rsidR="005E4338" w:rsidRPr="004E1630" w:rsidRDefault="005E4338" w:rsidP="005E4338">
      <w:pPr>
        <w:pStyle w:val="s1"/>
        <w:widowControl w:val="0"/>
        <w:shd w:val="clear" w:color="auto" w:fill="FFFFFF"/>
        <w:spacing w:before="0" w:beforeAutospacing="0" w:after="0" w:afterAutospacing="0"/>
        <w:ind w:firstLine="709"/>
        <w:jc w:val="both"/>
      </w:pPr>
      <w:r w:rsidRPr="004E1630">
        <w:rPr>
          <w:shd w:val="clear" w:color="auto" w:fill="FFFFFF"/>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настоящим Кодексом для территориальных зон.</w:t>
      </w:r>
    </w:p>
    <w:p w:rsidR="00AB4321" w:rsidRPr="004E1630" w:rsidRDefault="00AB4321" w:rsidP="0028053E">
      <w:pPr>
        <w:pStyle w:val="s1"/>
        <w:shd w:val="clear" w:color="auto" w:fill="FFFFFF"/>
        <w:spacing w:before="0" w:beforeAutospacing="0" w:after="0" w:afterAutospacing="0"/>
        <w:ind w:firstLine="709"/>
        <w:jc w:val="both"/>
      </w:pPr>
      <w:r w:rsidRPr="004E1630">
        <w:t>6.</w:t>
      </w:r>
      <w:r w:rsidR="00F86750" w:rsidRPr="004E1630">
        <w:t xml:space="preserve"> </w:t>
      </w:r>
      <w:r w:rsidRPr="004E1630">
        <w:t>На</w:t>
      </w:r>
      <w:r w:rsidR="00F86750" w:rsidRPr="004E1630">
        <w:t xml:space="preserve"> </w:t>
      </w:r>
      <w:r w:rsidRPr="004E1630">
        <w:t>чертежах</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отображаются:</w:t>
      </w:r>
    </w:p>
    <w:p w:rsidR="00AB4321" w:rsidRPr="004E1630" w:rsidRDefault="00AB4321" w:rsidP="0028053E">
      <w:pPr>
        <w:pStyle w:val="s1"/>
        <w:shd w:val="clear" w:color="auto" w:fill="FFFFFF"/>
        <w:spacing w:before="0" w:beforeAutospacing="0" w:after="0" w:afterAutospacing="0"/>
        <w:ind w:firstLine="709"/>
        <w:jc w:val="both"/>
      </w:pPr>
      <w:r w:rsidRPr="004E1630">
        <w:t>1)</w:t>
      </w:r>
      <w:r w:rsidR="00F86750" w:rsidRPr="004E1630">
        <w:t xml:space="preserve"> </w:t>
      </w:r>
      <w:r w:rsidRPr="004E1630">
        <w:t>границы</w:t>
      </w:r>
      <w:r w:rsidR="00F86750" w:rsidRPr="004E1630">
        <w:t xml:space="preserve"> </w:t>
      </w:r>
      <w:r w:rsidRPr="004E1630">
        <w:t>планируемых</w:t>
      </w:r>
      <w:r w:rsidR="00F86750" w:rsidRPr="004E1630">
        <w:t xml:space="preserve"> </w:t>
      </w:r>
      <w:r w:rsidRPr="004E1630">
        <w:t>(в</w:t>
      </w:r>
      <w:r w:rsidR="00F86750" w:rsidRPr="004E1630">
        <w:t xml:space="preserve"> </w:t>
      </w:r>
      <w:r w:rsidRPr="004E1630">
        <w:t>случае,</w:t>
      </w:r>
      <w:r w:rsidR="00F86750" w:rsidRPr="004E1630">
        <w:t xml:space="preserve"> </w:t>
      </w:r>
      <w:r w:rsidRPr="004E1630">
        <w:t>если</w:t>
      </w:r>
      <w:r w:rsidR="00F86750" w:rsidRPr="004E1630">
        <w:t xml:space="preserve"> </w:t>
      </w:r>
      <w:r w:rsidRPr="004E1630">
        <w:t>подготовка</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осуществляется</w:t>
      </w:r>
      <w:r w:rsidR="00F86750" w:rsidRPr="004E1630">
        <w:t xml:space="preserve"> </w:t>
      </w:r>
      <w:r w:rsidRPr="004E1630">
        <w:t>в</w:t>
      </w:r>
      <w:r w:rsidR="00F86750" w:rsidRPr="004E1630">
        <w:t xml:space="preserve"> </w:t>
      </w:r>
      <w:r w:rsidRPr="004E1630">
        <w:t>составе</w:t>
      </w:r>
      <w:r w:rsidR="00F86750" w:rsidRPr="004E1630">
        <w:t xml:space="preserve"> </w:t>
      </w:r>
      <w:r w:rsidRPr="004E1630">
        <w:t>проекта</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и</w:t>
      </w:r>
      <w:r w:rsidR="00F86750" w:rsidRPr="004E1630">
        <w:t xml:space="preserve"> </w:t>
      </w:r>
      <w:r w:rsidRPr="004E1630">
        <w:t>существующих</w:t>
      </w:r>
      <w:r w:rsidR="00F86750" w:rsidRPr="004E1630">
        <w:t xml:space="preserve"> </w:t>
      </w:r>
      <w:r w:rsidRPr="004E1630">
        <w:t>элементов</w:t>
      </w:r>
      <w:r w:rsidR="00F86750" w:rsidRPr="004E1630">
        <w:t xml:space="preserve"> </w:t>
      </w:r>
      <w:r w:rsidRPr="004E1630">
        <w:t>планировочной</w:t>
      </w:r>
      <w:r w:rsidR="00F86750" w:rsidRPr="004E1630">
        <w:t xml:space="preserve"> </w:t>
      </w:r>
      <w:r w:rsidRPr="004E1630">
        <w:t>структуры;</w:t>
      </w:r>
    </w:p>
    <w:p w:rsidR="00AB4321" w:rsidRPr="004E1630" w:rsidRDefault="00AB4321"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красные</w:t>
      </w:r>
      <w:r w:rsidR="00F86750" w:rsidRPr="004E1630">
        <w:t xml:space="preserve"> </w:t>
      </w:r>
      <w:r w:rsidRPr="004E1630">
        <w:t>линии,</w:t>
      </w:r>
      <w:r w:rsidR="00F86750" w:rsidRPr="004E1630">
        <w:t xml:space="preserve"> </w:t>
      </w:r>
      <w:r w:rsidRPr="004E1630">
        <w:t>утвержденные</w:t>
      </w:r>
      <w:r w:rsidR="00F86750" w:rsidRPr="004E1630">
        <w:t xml:space="preserve"> </w:t>
      </w:r>
      <w:r w:rsidRPr="004E1630">
        <w:t>в</w:t>
      </w:r>
      <w:r w:rsidR="00F86750" w:rsidRPr="004E1630">
        <w:t xml:space="preserve"> </w:t>
      </w:r>
      <w:r w:rsidRPr="004E1630">
        <w:t>составе</w:t>
      </w:r>
      <w:r w:rsidR="00F86750" w:rsidRPr="004E1630">
        <w:t xml:space="preserve"> </w:t>
      </w:r>
      <w:r w:rsidRPr="004E1630">
        <w:t>проекта</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или</w:t>
      </w:r>
      <w:r w:rsidR="00F86750" w:rsidRPr="004E1630">
        <w:t xml:space="preserve"> </w:t>
      </w:r>
      <w:r w:rsidRPr="004E1630">
        <w:t>красные</w:t>
      </w:r>
      <w:r w:rsidR="00F86750" w:rsidRPr="004E1630">
        <w:t xml:space="preserve"> </w:t>
      </w:r>
      <w:r w:rsidRPr="004E1630">
        <w:t>линии,</w:t>
      </w:r>
      <w:r w:rsidR="00F86750" w:rsidRPr="004E1630">
        <w:t xml:space="preserve"> </w:t>
      </w:r>
      <w:r w:rsidRPr="004E1630">
        <w:t>утверждаемые,</w:t>
      </w:r>
      <w:r w:rsidR="00F86750" w:rsidRPr="004E1630">
        <w:t xml:space="preserve"> </w:t>
      </w:r>
      <w:r w:rsidRPr="004E1630">
        <w:t>изменяемые</w:t>
      </w:r>
      <w:r w:rsidR="00F86750" w:rsidRPr="004E1630">
        <w:t xml:space="preserve"> </w:t>
      </w:r>
      <w:r w:rsidRPr="004E1630">
        <w:t>проектом</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hyperlink r:id="rId59" w:anchor="/document/12138258/entry/4322" w:history="1">
        <w:r w:rsidRPr="004E1630">
          <w:rPr>
            <w:rStyle w:val="af"/>
            <w:color w:val="auto"/>
            <w:u w:val="none"/>
          </w:rPr>
          <w:t>пунктом</w:t>
        </w:r>
        <w:r w:rsidR="00F86750" w:rsidRPr="004E1630">
          <w:rPr>
            <w:rStyle w:val="af"/>
            <w:color w:val="auto"/>
            <w:u w:val="none"/>
          </w:rPr>
          <w:t xml:space="preserve"> </w:t>
        </w:r>
        <w:r w:rsidRPr="004E1630">
          <w:rPr>
            <w:rStyle w:val="af"/>
            <w:color w:val="auto"/>
            <w:u w:val="none"/>
          </w:rPr>
          <w:t>2</w:t>
        </w:r>
        <w:r w:rsidR="00F86750" w:rsidRPr="004E1630">
          <w:rPr>
            <w:rStyle w:val="af"/>
            <w:color w:val="auto"/>
            <w:u w:val="none"/>
          </w:rPr>
          <w:t xml:space="preserve"> </w:t>
        </w:r>
        <w:r w:rsidRPr="004E1630">
          <w:rPr>
            <w:rStyle w:val="af"/>
            <w:color w:val="auto"/>
            <w:u w:val="none"/>
          </w:rPr>
          <w:t>части</w:t>
        </w:r>
        <w:r w:rsidR="00F86750" w:rsidRPr="004E1630">
          <w:rPr>
            <w:rStyle w:val="af"/>
            <w:color w:val="auto"/>
            <w:u w:val="none"/>
          </w:rPr>
          <w:t xml:space="preserve"> </w:t>
        </w:r>
        <w:r w:rsidRPr="004E1630">
          <w:rPr>
            <w:rStyle w:val="af"/>
            <w:color w:val="auto"/>
            <w:u w:val="none"/>
          </w:rPr>
          <w:t>2</w:t>
        </w:r>
      </w:hyperlink>
      <w:r w:rsidR="00F86750" w:rsidRPr="004E1630">
        <w:t xml:space="preserve"> </w:t>
      </w:r>
      <w:r w:rsidRPr="004E1630">
        <w:t>настоящей</w:t>
      </w:r>
      <w:r w:rsidR="00F86750" w:rsidRPr="004E1630">
        <w:t xml:space="preserve"> </w:t>
      </w:r>
      <w:r w:rsidRPr="004E1630">
        <w:t>статьи;</w:t>
      </w:r>
    </w:p>
    <w:p w:rsidR="00AB4321" w:rsidRPr="004E1630" w:rsidRDefault="00AB4321" w:rsidP="0028053E">
      <w:pPr>
        <w:pStyle w:val="s1"/>
        <w:shd w:val="clear" w:color="auto" w:fill="FFFFFF"/>
        <w:spacing w:before="0" w:beforeAutospacing="0" w:after="0" w:afterAutospacing="0"/>
        <w:ind w:firstLine="709"/>
        <w:jc w:val="both"/>
      </w:pPr>
      <w:r w:rsidRPr="004E1630">
        <w:t>3)</w:t>
      </w:r>
      <w:r w:rsidR="00F86750" w:rsidRPr="004E1630">
        <w:t xml:space="preserve"> </w:t>
      </w:r>
      <w:r w:rsidRPr="004E1630">
        <w:t>линии</w:t>
      </w:r>
      <w:r w:rsidR="00F86750" w:rsidRPr="004E1630">
        <w:t xml:space="preserve"> </w:t>
      </w:r>
      <w:r w:rsidRPr="004E1630">
        <w:t>отступа</w:t>
      </w:r>
      <w:r w:rsidR="00F86750" w:rsidRPr="004E1630">
        <w:t xml:space="preserve"> </w:t>
      </w:r>
      <w:r w:rsidRPr="004E1630">
        <w:t>от</w:t>
      </w:r>
      <w:r w:rsidR="00F86750" w:rsidRPr="004E1630">
        <w:t xml:space="preserve"> </w:t>
      </w:r>
      <w:r w:rsidRPr="004E1630">
        <w:t>красных</w:t>
      </w:r>
      <w:r w:rsidR="00F86750" w:rsidRPr="004E1630">
        <w:t xml:space="preserve"> </w:t>
      </w:r>
      <w:r w:rsidRPr="004E1630">
        <w:t>линий</w:t>
      </w:r>
      <w:r w:rsidR="00F86750" w:rsidRPr="004E1630">
        <w:t xml:space="preserve"> </w:t>
      </w:r>
      <w:r w:rsidRPr="004E1630">
        <w:t>в</w:t>
      </w:r>
      <w:r w:rsidR="00F86750" w:rsidRPr="004E1630">
        <w:t xml:space="preserve"> </w:t>
      </w:r>
      <w:r w:rsidRPr="004E1630">
        <w:t>целях</w:t>
      </w:r>
      <w:r w:rsidR="00F86750" w:rsidRPr="004E1630">
        <w:t xml:space="preserve"> </w:t>
      </w:r>
      <w:r w:rsidRPr="004E1630">
        <w:t>определения</w:t>
      </w:r>
      <w:r w:rsidR="00F86750" w:rsidRPr="004E1630">
        <w:t xml:space="preserve"> </w:t>
      </w:r>
      <w:r w:rsidRPr="004E1630">
        <w:t>мест</w:t>
      </w:r>
      <w:r w:rsidR="00F86750" w:rsidRPr="004E1630">
        <w:t xml:space="preserve"> </w:t>
      </w:r>
      <w:r w:rsidRPr="004E1630">
        <w:t>допустимого</w:t>
      </w:r>
      <w:r w:rsidR="00F86750" w:rsidRPr="004E1630">
        <w:t xml:space="preserve"> </w:t>
      </w:r>
      <w:r w:rsidRPr="004E1630">
        <w:t>размещения</w:t>
      </w:r>
      <w:r w:rsidR="00F86750" w:rsidRPr="004E1630">
        <w:t xml:space="preserve"> </w:t>
      </w:r>
      <w:r w:rsidRPr="004E1630">
        <w:t>зданий,</w:t>
      </w:r>
      <w:r w:rsidR="00F86750" w:rsidRPr="004E1630">
        <w:t xml:space="preserve"> </w:t>
      </w:r>
      <w:r w:rsidRPr="004E1630">
        <w:t>строений,</w:t>
      </w:r>
      <w:r w:rsidR="00F86750" w:rsidRPr="004E1630">
        <w:t xml:space="preserve"> </w:t>
      </w:r>
      <w:r w:rsidRPr="004E1630">
        <w:t>сооружений;</w:t>
      </w:r>
    </w:p>
    <w:p w:rsidR="00AB4321" w:rsidRPr="004E1630" w:rsidRDefault="00AB4321" w:rsidP="0028053E">
      <w:pPr>
        <w:pStyle w:val="s1"/>
        <w:shd w:val="clear" w:color="auto" w:fill="FFFFFF"/>
        <w:spacing w:before="0" w:beforeAutospacing="0" w:after="0" w:afterAutospacing="0"/>
        <w:ind w:firstLine="709"/>
        <w:jc w:val="both"/>
      </w:pPr>
      <w:r w:rsidRPr="004E1630">
        <w:t>4)</w:t>
      </w:r>
      <w:r w:rsidR="00F86750" w:rsidRPr="004E1630">
        <w:t xml:space="preserve"> </w:t>
      </w:r>
      <w:r w:rsidRPr="004E1630">
        <w:t>границы</w:t>
      </w:r>
      <w:r w:rsidR="00F86750" w:rsidRPr="004E1630">
        <w:t xml:space="preserve"> </w:t>
      </w:r>
      <w:r w:rsidRPr="004E1630">
        <w:t>образуемых</w:t>
      </w:r>
      <w:r w:rsidR="00F86750" w:rsidRPr="004E1630">
        <w:t xml:space="preserve"> </w:t>
      </w:r>
      <w:r w:rsidRPr="004E1630">
        <w:t>и</w:t>
      </w:r>
      <w:r w:rsidR="00F86750" w:rsidRPr="004E1630">
        <w:t xml:space="preserve"> </w:t>
      </w:r>
      <w:r w:rsidRPr="004E1630">
        <w:t>(или)</w:t>
      </w:r>
      <w:r w:rsidR="00F86750" w:rsidRPr="004E1630">
        <w:t xml:space="preserve"> </w:t>
      </w:r>
      <w:r w:rsidRPr="004E1630">
        <w:t>изменяемых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условные</w:t>
      </w:r>
      <w:r w:rsidR="00F86750" w:rsidRPr="004E1630">
        <w:t xml:space="preserve"> </w:t>
      </w:r>
      <w:r w:rsidRPr="004E1630">
        <w:t>номера</w:t>
      </w:r>
      <w:r w:rsidR="00F86750" w:rsidRPr="004E1630">
        <w:t xml:space="preserve"> </w:t>
      </w:r>
      <w:r w:rsidRPr="004E1630">
        <w:t>образуемых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в</w:t>
      </w:r>
      <w:r w:rsidR="00F86750" w:rsidRPr="004E1630">
        <w:t xml:space="preserve"> </w:t>
      </w:r>
      <w:r w:rsidRPr="004E1630">
        <w:t>том</w:t>
      </w:r>
      <w:r w:rsidR="00F86750" w:rsidRPr="004E1630">
        <w:t xml:space="preserve"> </w:t>
      </w:r>
      <w:r w:rsidRPr="004E1630">
        <w:t>числе</w:t>
      </w:r>
      <w:r w:rsidR="00F86750" w:rsidRPr="004E1630">
        <w:t xml:space="preserve"> </w:t>
      </w:r>
      <w:r w:rsidRPr="004E1630">
        <w:t>в</w:t>
      </w:r>
      <w:r w:rsidR="00F86750" w:rsidRPr="004E1630">
        <w:t xml:space="preserve"> </w:t>
      </w:r>
      <w:r w:rsidRPr="004E1630">
        <w:t>отношении</w:t>
      </w:r>
      <w:r w:rsidR="00F86750" w:rsidRPr="004E1630">
        <w:t xml:space="preserve"> </w:t>
      </w:r>
      <w:r w:rsidRPr="004E1630">
        <w:t>которых</w:t>
      </w:r>
      <w:r w:rsidR="00F86750" w:rsidRPr="004E1630">
        <w:t xml:space="preserve"> </w:t>
      </w:r>
      <w:r w:rsidRPr="004E1630">
        <w:t>предполагаются</w:t>
      </w:r>
      <w:r w:rsidR="00F86750" w:rsidRPr="004E1630">
        <w:t xml:space="preserve"> </w:t>
      </w:r>
      <w:r w:rsidRPr="004E1630">
        <w:t>их</w:t>
      </w:r>
      <w:r w:rsidR="00F86750" w:rsidRPr="004E1630">
        <w:t xml:space="preserve"> </w:t>
      </w:r>
      <w:r w:rsidRPr="004E1630">
        <w:t>резервирование</w:t>
      </w:r>
      <w:r w:rsidR="00F86750" w:rsidRPr="004E1630">
        <w:t xml:space="preserve"> </w:t>
      </w:r>
      <w:r w:rsidRPr="004E1630">
        <w:t>и</w:t>
      </w:r>
      <w:r w:rsidR="00F86750" w:rsidRPr="004E1630">
        <w:t xml:space="preserve"> </w:t>
      </w:r>
      <w:r w:rsidRPr="004E1630">
        <w:t>(или)</w:t>
      </w:r>
      <w:r w:rsidR="00F86750" w:rsidRPr="004E1630">
        <w:t xml:space="preserve"> </w:t>
      </w:r>
      <w:r w:rsidRPr="004E1630">
        <w:t>изъятие</w:t>
      </w:r>
      <w:r w:rsidR="00F86750" w:rsidRPr="004E1630">
        <w:t xml:space="preserve"> </w:t>
      </w:r>
      <w:r w:rsidRPr="004E1630">
        <w:t>для</w:t>
      </w:r>
      <w:r w:rsidR="00F86750" w:rsidRPr="004E1630">
        <w:t xml:space="preserve"> </w:t>
      </w:r>
      <w:r w:rsidRPr="004E1630">
        <w:t>государственных</w:t>
      </w:r>
      <w:r w:rsidR="00F86750" w:rsidRPr="004E1630">
        <w:t xml:space="preserve"> </w:t>
      </w:r>
      <w:r w:rsidRPr="004E1630">
        <w:t>или</w:t>
      </w:r>
      <w:r w:rsidR="00F86750" w:rsidRPr="004E1630">
        <w:t xml:space="preserve"> </w:t>
      </w:r>
      <w:r w:rsidRPr="004E1630">
        <w:t>муниципальных</w:t>
      </w:r>
      <w:r w:rsidR="00F86750" w:rsidRPr="004E1630">
        <w:t xml:space="preserve"> </w:t>
      </w:r>
      <w:r w:rsidRPr="004E1630">
        <w:t>нужд;</w:t>
      </w:r>
    </w:p>
    <w:p w:rsidR="00AB4321" w:rsidRPr="004E1630" w:rsidRDefault="00AB4321" w:rsidP="0028053E">
      <w:pPr>
        <w:pStyle w:val="s1"/>
        <w:shd w:val="clear" w:color="auto" w:fill="FFFFFF"/>
        <w:spacing w:before="0" w:beforeAutospacing="0" w:after="0" w:afterAutospacing="0"/>
        <w:ind w:firstLine="709"/>
        <w:jc w:val="both"/>
      </w:pPr>
      <w:r w:rsidRPr="004E1630">
        <w:t>5)</w:t>
      </w:r>
      <w:r w:rsidR="00F86750" w:rsidRPr="004E1630">
        <w:t xml:space="preserve"> </w:t>
      </w:r>
      <w:r w:rsidRPr="004E1630">
        <w:t>границы</w:t>
      </w:r>
      <w:r w:rsidR="00F86750" w:rsidRPr="004E1630">
        <w:t xml:space="preserve"> </w:t>
      </w:r>
      <w:r w:rsidRPr="004E1630">
        <w:t>зон</w:t>
      </w:r>
      <w:r w:rsidR="00F86750" w:rsidRPr="004E1630">
        <w:t xml:space="preserve"> </w:t>
      </w:r>
      <w:r w:rsidRPr="004E1630">
        <w:t>действия</w:t>
      </w:r>
      <w:r w:rsidR="00F86750" w:rsidRPr="004E1630">
        <w:t xml:space="preserve"> </w:t>
      </w:r>
      <w:r w:rsidRPr="004E1630">
        <w:t>публичных</w:t>
      </w:r>
      <w:r w:rsidR="00F86750" w:rsidRPr="004E1630">
        <w:t xml:space="preserve"> </w:t>
      </w:r>
      <w:r w:rsidRPr="004E1630">
        <w:t>сервитутов.</w:t>
      </w:r>
    </w:p>
    <w:p w:rsidR="005629FF" w:rsidRPr="004E1630" w:rsidRDefault="005629FF" w:rsidP="005629FF">
      <w:pPr>
        <w:pStyle w:val="s1"/>
        <w:widowControl w:val="0"/>
        <w:shd w:val="clear" w:color="auto" w:fill="FFFFFF"/>
        <w:spacing w:before="0" w:beforeAutospacing="0" w:after="0" w:afterAutospacing="0"/>
        <w:ind w:firstLine="709"/>
        <w:jc w:val="both"/>
      </w:pPr>
      <w:r w:rsidRPr="004E1630">
        <w:rPr>
          <w:shd w:val="clear" w:color="auto" w:fill="FFFFFF"/>
        </w:rPr>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rsidR="005629FF" w:rsidRPr="004E1630" w:rsidRDefault="005629FF" w:rsidP="0028053E">
      <w:pPr>
        <w:pStyle w:val="s1"/>
        <w:shd w:val="clear" w:color="auto" w:fill="FFFFFF"/>
        <w:spacing w:before="0" w:beforeAutospacing="0" w:after="0" w:afterAutospacing="0"/>
        <w:ind w:firstLine="709"/>
        <w:jc w:val="both"/>
      </w:pPr>
    </w:p>
    <w:p w:rsidR="00AB4321" w:rsidRPr="004E1630" w:rsidRDefault="00AB4321" w:rsidP="0028053E">
      <w:pPr>
        <w:pStyle w:val="s1"/>
        <w:shd w:val="clear" w:color="auto" w:fill="FFFFFF"/>
        <w:spacing w:before="0" w:beforeAutospacing="0" w:after="0" w:afterAutospacing="0"/>
        <w:ind w:firstLine="709"/>
        <w:jc w:val="both"/>
      </w:pPr>
      <w:r w:rsidRPr="004E1630">
        <w:t>7.</w:t>
      </w:r>
      <w:r w:rsidR="00F86750" w:rsidRPr="004E1630">
        <w:t xml:space="preserve"> </w:t>
      </w:r>
      <w:r w:rsidRPr="004E1630">
        <w:t>Материалы</w:t>
      </w:r>
      <w:r w:rsidR="00F86750" w:rsidRPr="004E1630">
        <w:t xml:space="preserve"> </w:t>
      </w:r>
      <w:r w:rsidRPr="004E1630">
        <w:t>по</w:t>
      </w:r>
      <w:r w:rsidR="00F86750" w:rsidRPr="004E1630">
        <w:t xml:space="preserve"> </w:t>
      </w:r>
      <w:r w:rsidRPr="004E1630">
        <w:t>обоснованию</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включают</w:t>
      </w:r>
      <w:r w:rsidR="00F86750" w:rsidRPr="004E1630">
        <w:t xml:space="preserve"> </w:t>
      </w:r>
      <w:r w:rsidRPr="004E1630">
        <w:t>в</w:t>
      </w:r>
      <w:r w:rsidR="00F86750" w:rsidRPr="004E1630">
        <w:t xml:space="preserve"> </w:t>
      </w:r>
      <w:r w:rsidRPr="004E1630">
        <w:t>себя</w:t>
      </w:r>
      <w:r w:rsidR="00F86750" w:rsidRPr="004E1630">
        <w:t xml:space="preserve"> </w:t>
      </w:r>
      <w:r w:rsidRPr="004E1630">
        <w:t>чертежи,</w:t>
      </w:r>
      <w:r w:rsidR="00F86750" w:rsidRPr="004E1630">
        <w:t xml:space="preserve"> </w:t>
      </w:r>
      <w:r w:rsidRPr="004E1630">
        <w:t>на</w:t>
      </w:r>
      <w:r w:rsidR="00F86750" w:rsidRPr="004E1630">
        <w:t xml:space="preserve"> </w:t>
      </w:r>
      <w:r w:rsidRPr="004E1630">
        <w:t>которых</w:t>
      </w:r>
      <w:r w:rsidR="00F86750" w:rsidRPr="004E1630">
        <w:t xml:space="preserve"> </w:t>
      </w:r>
      <w:r w:rsidRPr="004E1630">
        <w:t>отображаются:</w:t>
      </w:r>
    </w:p>
    <w:p w:rsidR="00AB4321" w:rsidRPr="004E1630" w:rsidRDefault="00AB4321" w:rsidP="0028053E">
      <w:pPr>
        <w:pStyle w:val="s1"/>
        <w:shd w:val="clear" w:color="auto" w:fill="FFFFFF"/>
        <w:spacing w:before="0" w:beforeAutospacing="0" w:after="0" w:afterAutospacing="0"/>
        <w:ind w:firstLine="709"/>
        <w:jc w:val="both"/>
      </w:pPr>
      <w:r w:rsidRPr="004E1630">
        <w:t>1)</w:t>
      </w:r>
      <w:r w:rsidR="00F86750" w:rsidRPr="004E1630">
        <w:t xml:space="preserve"> </w:t>
      </w:r>
      <w:r w:rsidRPr="004E1630">
        <w:t>границы</w:t>
      </w:r>
      <w:r w:rsidR="00F86750" w:rsidRPr="004E1630">
        <w:t xml:space="preserve"> </w:t>
      </w:r>
      <w:r w:rsidRPr="004E1630">
        <w:t>существующих</w:t>
      </w:r>
      <w:r w:rsidR="00F86750" w:rsidRPr="004E1630">
        <w:t xml:space="preserve"> </w:t>
      </w:r>
      <w:r w:rsidRPr="004E1630">
        <w:t>земельных</w:t>
      </w:r>
      <w:r w:rsidR="00F86750" w:rsidRPr="004E1630">
        <w:t xml:space="preserve"> </w:t>
      </w:r>
      <w:r w:rsidRPr="004E1630">
        <w:t>участков;</w:t>
      </w:r>
    </w:p>
    <w:p w:rsidR="00AB4321" w:rsidRPr="004E1630" w:rsidRDefault="00AB4321"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границы</w:t>
      </w:r>
      <w:r w:rsidR="00F86750" w:rsidRPr="004E1630">
        <w:t xml:space="preserve"> </w:t>
      </w:r>
      <w:r w:rsidRPr="004E1630">
        <w:t>зон</w:t>
      </w:r>
      <w:r w:rsidR="00F86750" w:rsidRPr="004E1630">
        <w:t xml:space="preserve"> </w:t>
      </w:r>
      <w:r w:rsidRPr="004E1630">
        <w:t>с</w:t>
      </w:r>
      <w:r w:rsidR="00F86750" w:rsidRPr="004E1630">
        <w:t xml:space="preserve"> </w:t>
      </w:r>
      <w:r w:rsidRPr="004E1630">
        <w:t>особыми</w:t>
      </w:r>
      <w:r w:rsidR="00F86750" w:rsidRPr="004E1630">
        <w:t xml:space="preserve"> </w:t>
      </w:r>
      <w:r w:rsidRPr="004E1630">
        <w:t>условиями</w:t>
      </w:r>
      <w:r w:rsidR="00F86750" w:rsidRPr="004E1630">
        <w:t xml:space="preserve"> </w:t>
      </w:r>
      <w:r w:rsidRPr="004E1630">
        <w:t>использования</w:t>
      </w:r>
      <w:r w:rsidR="00F86750" w:rsidRPr="004E1630">
        <w:t xml:space="preserve"> </w:t>
      </w:r>
      <w:r w:rsidRPr="004E1630">
        <w:t>территорий;</w:t>
      </w:r>
    </w:p>
    <w:p w:rsidR="00AB4321" w:rsidRPr="004E1630" w:rsidRDefault="00AB4321" w:rsidP="0028053E">
      <w:pPr>
        <w:pStyle w:val="s1"/>
        <w:shd w:val="clear" w:color="auto" w:fill="FFFFFF"/>
        <w:spacing w:before="0" w:beforeAutospacing="0" w:after="0" w:afterAutospacing="0"/>
        <w:ind w:firstLine="709"/>
        <w:jc w:val="both"/>
      </w:pPr>
      <w:r w:rsidRPr="004E1630">
        <w:t>3)</w:t>
      </w:r>
      <w:r w:rsidR="00F86750" w:rsidRPr="004E1630">
        <w:t xml:space="preserve"> </w:t>
      </w:r>
      <w:r w:rsidRPr="004E1630">
        <w:t>местоположение</w:t>
      </w:r>
      <w:r w:rsidR="00F86750" w:rsidRPr="004E1630">
        <w:t xml:space="preserve"> </w:t>
      </w:r>
      <w:r w:rsidRPr="004E1630">
        <w:t>существующих</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p>
    <w:p w:rsidR="00AB4321" w:rsidRPr="004E1630" w:rsidRDefault="00AB4321" w:rsidP="0028053E">
      <w:pPr>
        <w:pStyle w:val="s1"/>
        <w:shd w:val="clear" w:color="auto" w:fill="FFFFFF"/>
        <w:spacing w:before="0" w:beforeAutospacing="0" w:after="0" w:afterAutospacing="0"/>
        <w:ind w:firstLine="709"/>
        <w:jc w:val="both"/>
      </w:pPr>
      <w:r w:rsidRPr="004E1630">
        <w:t>4)</w:t>
      </w:r>
      <w:r w:rsidR="00F86750" w:rsidRPr="004E1630">
        <w:t xml:space="preserve"> </w:t>
      </w:r>
      <w:r w:rsidRPr="004E1630">
        <w:t>границы</w:t>
      </w:r>
      <w:r w:rsidR="00F86750" w:rsidRPr="004E1630">
        <w:t xml:space="preserve"> </w:t>
      </w:r>
      <w:r w:rsidRPr="004E1630">
        <w:t>особо</w:t>
      </w:r>
      <w:r w:rsidR="00F86750" w:rsidRPr="004E1630">
        <w:t xml:space="preserve"> </w:t>
      </w:r>
      <w:r w:rsidRPr="004E1630">
        <w:t>охраняемых</w:t>
      </w:r>
      <w:r w:rsidR="00F86750" w:rsidRPr="004E1630">
        <w:t xml:space="preserve"> </w:t>
      </w:r>
      <w:r w:rsidRPr="004E1630">
        <w:t>природных</w:t>
      </w:r>
      <w:r w:rsidR="00F86750" w:rsidRPr="004E1630">
        <w:t xml:space="preserve"> </w:t>
      </w:r>
      <w:r w:rsidRPr="004E1630">
        <w:t>территорий;</w:t>
      </w:r>
    </w:p>
    <w:p w:rsidR="00AB4321" w:rsidRPr="004E1630" w:rsidRDefault="00AB4321" w:rsidP="0028053E">
      <w:pPr>
        <w:pStyle w:val="s1"/>
        <w:shd w:val="clear" w:color="auto" w:fill="FFFFFF"/>
        <w:spacing w:before="0" w:beforeAutospacing="0" w:after="0" w:afterAutospacing="0"/>
        <w:ind w:firstLine="709"/>
        <w:jc w:val="both"/>
      </w:pPr>
      <w:r w:rsidRPr="004E1630">
        <w:t>5)</w:t>
      </w:r>
      <w:r w:rsidR="00F86750" w:rsidRPr="004E1630">
        <w:t xml:space="preserve"> </w:t>
      </w:r>
      <w:r w:rsidRPr="004E1630">
        <w:t>границы</w:t>
      </w:r>
      <w:r w:rsidR="00F86750" w:rsidRPr="004E1630">
        <w:t xml:space="preserve"> </w:t>
      </w:r>
      <w:r w:rsidRPr="004E1630">
        <w:t>территорий</w:t>
      </w:r>
      <w:r w:rsidR="00F86750" w:rsidRPr="004E1630">
        <w:t xml:space="preserve"> </w:t>
      </w:r>
      <w:r w:rsidRPr="004E1630">
        <w:t>объектов</w:t>
      </w:r>
      <w:r w:rsidR="00F86750" w:rsidRPr="004E1630">
        <w:t xml:space="preserve"> </w:t>
      </w:r>
      <w:r w:rsidRPr="004E1630">
        <w:t>культурного</w:t>
      </w:r>
      <w:r w:rsidR="00F86750" w:rsidRPr="004E1630">
        <w:t xml:space="preserve"> </w:t>
      </w:r>
      <w:r w:rsidRPr="004E1630">
        <w:t>наследия.</w:t>
      </w:r>
    </w:p>
    <w:p w:rsidR="005629FF" w:rsidRPr="004E1630" w:rsidRDefault="005629FF" w:rsidP="005629FF">
      <w:pPr>
        <w:pStyle w:val="s1"/>
        <w:widowControl w:val="0"/>
        <w:shd w:val="clear" w:color="auto" w:fill="FFFFFF"/>
        <w:spacing w:before="0" w:beforeAutospacing="0" w:after="0" w:afterAutospacing="0"/>
        <w:ind w:firstLine="709"/>
        <w:jc w:val="both"/>
      </w:pPr>
      <w:r w:rsidRPr="004E1630">
        <w:rPr>
          <w:shd w:val="clear" w:color="auto" w:fill="FFFFFF"/>
        </w:rPr>
        <w:t>6) границы лесничеств, лесопарков, участковых лесничеств, лесных кварталов, лесотаксационных выделов или частей лесотаксационных выделов.</w:t>
      </w:r>
    </w:p>
    <w:p w:rsidR="00AB4321" w:rsidRPr="004E1630" w:rsidRDefault="00AB4321" w:rsidP="0028053E">
      <w:pPr>
        <w:pStyle w:val="s1"/>
        <w:shd w:val="clear" w:color="auto" w:fill="FFFFFF"/>
        <w:spacing w:before="0" w:beforeAutospacing="0" w:after="0" w:afterAutospacing="0"/>
        <w:ind w:firstLine="709"/>
        <w:jc w:val="both"/>
      </w:pPr>
      <w:r w:rsidRPr="004E1630">
        <w:t>8.</w:t>
      </w:r>
      <w:r w:rsidR="00F86750" w:rsidRPr="004E1630">
        <w:t xml:space="preserve"> </w:t>
      </w:r>
      <w:r w:rsidRPr="004E1630">
        <w:t>Подготовка</w:t>
      </w:r>
      <w:r w:rsidR="00F86750" w:rsidRPr="004E1630">
        <w:t xml:space="preserve"> </w:t>
      </w:r>
      <w:r w:rsidRPr="004E1630">
        <w:t>проектов</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осуществляется</w:t>
      </w:r>
      <w:r w:rsidR="00F86750" w:rsidRPr="004E1630">
        <w:t xml:space="preserve"> </w:t>
      </w:r>
      <w:r w:rsidRPr="004E1630">
        <w:t>с</w:t>
      </w:r>
      <w:r w:rsidR="00F86750" w:rsidRPr="004E1630">
        <w:t xml:space="preserve"> </w:t>
      </w:r>
      <w:r w:rsidRPr="004E1630">
        <w:t>учетом</w:t>
      </w:r>
      <w:r w:rsidR="00F86750" w:rsidRPr="004E1630">
        <w:t xml:space="preserve"> </w:t>
      </w:r>
      <w:r w:rsidRPr="004E1630">
        <w:t>материалов</w:t>
      </w:r>
      <w:r w:rsidR="00F86750" w:rsidRPr="004E1630">
        <w:t xml:space="preserve"> </w:t>
      </w:r>
      <w:r w:rsidRPr="004E1630">
        <w:t>и</w:t>
      </w:r>
      <w:r w:rsidR="00F86750" w:rsidRPr="004E1630">
        <w:t xml:space="preserve"> </w:t>
      </w:r>
      <w:r w:rsidRPr="004E1630">
        <w:t>результатов</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в</w:t>
      </w:r>
      <w:r w:rsidR="00F86750" w:rsidRPr="004E1630">
        <w:t xml:space="preserve"> </w:t>
      </w:r>
      <w:r w:rsidRPr="004E1630">
        <w:t>случаях,</w:t>
      </w:r>
      <w:r w:rsidR="00F86750" w:rsidRPr="004E1630">
        <w:t xml:space="preserve"> </w:t>
      </w:r>
      <w:r w:rsidRPr="004E1630">
        <w:t>если</w:t>
      </w:r>
      <w:r w:rsidR="00F86750" w:rsidRPr="004E1630">
        <w:t xml:space="preserve"> </w:t>
      </w:r>
      <w:r w:rsidRPr="004E1630">
        <w:t>выполнение</w:t>
      </w:r>
      <w:r w:rsidR="00F86750" w:rsidRPr="004E1630">
        <w:t xml:space="preserve"> </w:t>
      </w:r>
      <w:r w:rsidRPr="004E1630">
        <w:t>таких</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для</w:t>
      </w:r>
      <w:r w:rsidR="00F86750" w:rsidRPr="004E1630">
        <w:t xml:space="preserve"> </w:t>
      </w:r>
      <w:r w:rsidRPr="004E1630">
        <w:t>подготовки</w:t>
      </w:r>
      <w:r w:rsidR="00F86750" w:rsidRPr="004E1630">
        <w:t xml:space="preserve"> </w:t>
      </w:r>
      <w:r w:rsidRPr="004E1630">
        <w:t>документации</w:t>
      </w:r>
      <w:r w:rsidR="00F86750" w:rsidRPr="004E1630">
        <w:t xml:space="preserve"> </w:t>
      </w:r>
      <w:r w:rsidRPr="004E1630">
        <w:t>по</w:t>
      </w:r>
      <w:r w:rsidR="00F86750" w:rsidRPr="004E1630">
        <w:t xml:space="preserve"> </w:t>
      </w:r>
      <w:r w:rsidRPr="004E1630">
        <w:t>планировке</w:t>
      </w:r>
      <w:r w:rsidR="00F86750" w:rsidRPr="004E1630">
        <w:t xml:space="preserve"> </w:t>
      </w:r>
      <w:r w:rsidRPr="004E1630">
        <w:t>территории</w:t>
      </w:r>
      <w:r w:rsidR="00F86750" w:rsidRPr="004E1630">
        <w:t xml:space="preserve"> </w:t>
      </w:r>
      <w:r w:rsidRPr="004E1630">
        <w:t>требуется</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настоящим</w:t>
      </w:r>
      <w:r w:rsidR="00F86750" w:rsidRPr="004E1630">
        <w:t xml:space="preserve"> </w:t>
      </w:r>
      <w:r w:rsidRPr="004E1630">
        <w:t>Кодексом.</w:t>
      </w:r>
      <w:r w:rsidR="00F86750" w:rsidRPr="004E1630">
        <w:t xml:space="preserve"> </w:t>
      </w:r>
      <w:r w:rsidRPr="004E1630">
        <w:t>В</w:t>
      </w:r>
      <w:r w:rsidR="00F86750" w:rsidRPr="004E1630">
        <w:t xml:space="preserve"> </w:t>
      </w:r>
      <w:r w:rsidRPr="004E1630">
        <w:t>целях</w:t>
      </w:r>
      <w:r w:rsidR="00F86750" w:rsidRPr="004E1630">
        <w:t xml:space="preserve"> </w:t>
      </w:r>
      <w:r w:rsidRPr="004E1630">
        <w:t>подготовки</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допускается</w:t>
      </w:r>
      <w:r w:rsidR="00F86750" w:rsidRPr="004E1630">
        <w:t xml:space="preserve"> </w:t>
      </w:r>
      <w:r w:rsidRPr="004E1630">
        <w:t>использование</w:t>
      </w:r>
      <w:r w:rsidR="00F86750" w:rsidRPr="004E1630">
        <w:t xml:space="preserve"> </w:t>
      </w:r>
      <w:r w:rsidRPr="004E1630">
        <w:t>материалов</w:t>
      </w:r>
      <w:r w:rsidR="00F86750" w:rsidRPr="004E1630">
        <w:t xml:space="preserve"> </w:t>
      </w:r>
      <w:r w:rsidRPr="004E1630">
        <w:t>и</w:t>
      </w:r>
      <w:r w:rsidR="00F86750" w:rsidRPr="004E1630">
        <w:t xml:space="preserve"> </w:t>
      </w:r>
      <w:r w:rsidRPr="004E1630">
        <w:t>результатов</w:t>
      </w:r>
      <w:r w:rsidR="00F86750" w:rsidRPr="004E1630">
        <w:t xml:space="preserve"> </w:t>
      </w:r>
      <w:r w:rsidRPr="004E1630">
        <w:t>инженерных</w:t>
      </w:r>
      <w:r w:rsidR="00F86750" w:rsidRPr="004E1630">
        <w:t xml:space="preserve"> </w:t>
      </w:r>
      <w:r w:rsidRPr="004E1630">
        <w:t>изысканий,</w:t>
      </w:r>
      <w:r w:rsidR="00F86750" w:rsidRPr="004E1630">
        <w:t xml:space="preserve"> </w:t>
      </w:r>
      <w:r w:rsidRPr="004E1630">
        <w:t>полученных</w:t>
      </w:r>
      <w:r w:rsidR="00F86750" w:rsidRPr="004E1630">
        <w:t xml:space="preserve"> </w:t>
      </w:r>
      <w:r w:rsidRPr="004E1630">
        <w:t>для</w:t>
      </w:r>
      <w:r w:rsidR="00F86750" w:rsidRPr="004E1630">
        <w:t xml:space="preserve"> </w:t>
      </w:r>
      <w:r w:rsidRPr="004E1630">
        <w:t>подготовки</w:t>
      </w:r>
      <w:r w:rsidR="00F86750" w:rsidRPr="004E1630">
        <w:t xml:space="preserve"> </w:t>
      </w:r>
      <w:r w:rsidRPr="004E1630">
        <w:t>проекта</w:t>
      </w:r>
      <w:r w:rsidR="00F86750" w:rsidRPr="004E1630">
        <w:t xml:space="preserve"> </w:t>
      </w:r>
      <w:r w:rsidRPr="004E1630">
        <w:t>планировки</w:t>
      </w:r>
      <w:r w:rsidR="00F86750" w:rsidRPr="004E1630">
        <w:t xml:space="preserve"> </w:t>
      </w:r>
      <w:r w:rsidRPr="004E1630">
        <w:t>данной</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течение</w:t>
      </w:r>
      <w:r w:rsidR="00F86750" w:rsidRPr="004E1630">
        <w:t xml:space="preserve"> </w:t>
      </w:r>
      <w:r w:rsidRPr="004E1630">
        <w:t>не</w:t>
      </w:r>
      <w:r w:rsidR="00F86750" w:rsidRPr="004E1630">
        <w:t xml:space="preserve"> </w:t>
      </w:r>
      <w:r w:rsidRPr="004E1630">
        <w:t>более</w:t>
      </w:r>
      <w:r w:rsidR="00F86750" w:rsidRPr="004E1630">
        <w:t xml:space="preserve"> </w:t>
      </w:r>
      <w:r w:rsidRPr="004E1630">
        <w:t>чем</w:t>
      </w:r>
      <w:r w:rsidR="00F86750" w:rsidRPr="004E1630">
        <w:t xml:space="preserve"> </w:t>
      </w:r>
      <w:r w:rsidRPr="004E1630">
        <w:t>пяти</w:t>
      </w:r>
      <w:r w:rsidR="00F86750" w:rsidRPr="004E1630">
        <w:t xml:space="preserve"> </w:t>
      </w:r>
      <w:r w:rsidRPr="004E1630">
        <w:t>лет</w:t>
      </w:r>
      <w:r w:rsidR="00F86750" w:rsidRPr="004E1630">
        <w:t xml:space="preserve"> </w:t>
      </w:r>
      <w:r w:rsidRPr="004E1630">
        <w:t>со</w:t>
      </w:r>
      <w:r w:rsidR="00F86750" w:rsidRPr="004E1630">
        <w:t xml:space="preserve"> </w:t>
      </w:r>
      <w:r w:rsidRPr="004E1630">
        <w:t>дня</w:t>
      </w:r>
      <w:r w:rsidR="00F86750" w:rsidRPr="004E1630">
        <w:t xml:space="preserve"> </w:t>
      </w:r>
      <w:r w:rsidRPr="004E1630">
        <w:t>их</w:t>
      </w:r>
      <w:r w:rsidR="00F86750" w:rsidRPr="004E1630">
        <w:t xml:space="preserve"> </w:t>
      </w:r>
      <w:r w:rsidRPr="004E1630">
        <w:t>выполнения.</w:t>
      </w:r>
    </w:p>
    <w:p w:rsidR="00AB4321" w:rsidRPr="004E1630" w:rsidRDefault="00AB4321" w:rsidP="0028053E">
      <w:pPr>
        <w:pStyle w:val="s1"/>
        <w:shd w:val="clear" w:color="auto" w:fill="FFFFFF"/>
        <w:spacing w:before="0" w:beforeAutospacing="0" w:after="0" w:afterAutospacing="0"/>
        <w:ind w:firstLine="709"/>
        <w:jc w:val="both"/>
      </w:pPr>
      <w:r w:rsidRPr="004E1630">
        <w:lastRenderedPageBreak/>
        <w:t>9.</w:t>
      </w:r>
      <w:r w:rsidR="00F86750" w:rsidRPr="004E1630">
        <w:t xml:space="preserve"> </w:t>
      </w:r>
      <w:r w:rsidRPr="004E1630">
        <w:t>При</w:t>
      </w:r>
      <w:r w:rsidR="00F86750" w:rsidRPr="004E1630">
        <w:t xml:space="preserve"> </w:t>
      </w:r>
      <w:r w:rsidRPr="004E1630">
        <w:t>подготовке</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определение</w:t>
      </w:r>
      <w:r w:rsidR="00F86750" w:rsidRPr="004E1630">
        <w:t xml:space="preserve"> </w:t>
      </w:r>
      <w:r w:rsidRPr="004E1630">
        <w:t>местоположения</w:t>
      </w:r>
      <w:r w:rsidR="00F86750" w:rsidRPr="004E1630">
        <w:t xml:space="preserve"> </w:t>
      </w:r>
      <w:r w:rsidRPr="004E1630">
        <w:t>границ</w:t>
      </w:r>
      <w:r w:rsidR="00F86750" w:rsidRPr="004E1630">
        <w:t xml:space="preserve"> </w:t>
      </w:r>
      <w:r w:rsidRPr="004E1630">
        <w:t>образуемых</w:t>
      </w:r>
      <w:r w:rsidR="00F86750" w:rsidRPr="004E1630">
        <w:t xml:space="preserve"> </w:t>
      </w:r>
      <w:r w:rsidRPr="004E1630">
        <w:t>и</w:t>
      </w:r>
      <w:r w:rsidR="00F86750" w:rsidRPr="004E1630">
        <w:t xml:space="preserve"> </w:t>
      </w:r>
      <w:r w:rsidRPr="004E1630">
        <w:t>(или)</w:t>
      </w:r>
      <w:r w:rsidR="00F86750" w:rsidRPr="004E1630">
        <w:t xml:space="preserve"> </w:t>
      </w:r>
      <w:r w:rsidRPr="004E1630">
        <w:t>изменяемых</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осуществляется</w:t>
      </w:r>
      <w:r w:rsidR="00F86750" w:rsidRPr="004E1630">
        <w:t xml:space="preserve"> </w:t>
      </w:r>
      <w:r w:rsidRPr="004E1630">
        <w:t>в</w:t>
      </w:r>
      <w:r w:rsidR="00F86750" w:rsidRPr="004E1630">
        <w:t xml:space="preserve"> </w:t>
      </w:r>
      <w:r w:rsidRPr="004E1630">
        <w:t>соответствии</w:t>
      </w:r>
      <w:r w:rsidR="00F86750" w:rsidRPr="004E1630">
        <w:t xml:space="preserve"> </w:t>
      </w:r>
      <w:r w:rsidRPr="004E1630">
        <w:t>с</w:t>
      </w:r>
      <w:r w:rsidR="00F86750" w:rsidRPr="004E1630">
        <w:t xml:space="preserve"> </w:t>
      </w:r>
      <w:r w:rsidRPr="004E1630">
        <w:t>градостроительными</w:t>
      </w:r>
      <w:r w:rsidR="00F86750" w:rsidRPr="004E1630">
        <w:t xml:space="preserve"> </w:t>
      </w:r>
      <w:r w:rsidRPr="004E1630">
        <w:t>регламентами</w:t>
      </w:r>
      <w:r w:rsidR="00F86750" w:rsidRPr="004E1630">
        <w:t xml:space="preserve"> </w:t>
      </w:r>
      <w:r w:rsidRPr="004E1630">
        <w:t>и</w:t>
      </w:r>
      <w:r w:rsidR="00F86750" w:rsidRPr="004E1630">
        <w:t xml:space="preserve"> </w:t>
      </w:r>
      <w:r w:rsidRPr="004E1630">
        <w:t>нормами</w:t>
      </w:r>
      <w:r w:rsidR="00F86750" w:rsidRPr="004E1630">
        <w:t xml:space="preserve"> </w:t>
      </w:r>
      <w:r w:rsidRPr="004E1630">
        <w:t>отвода</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для</w:t>
      </w:r>
      <w:r w:rsidR="00F86750" w:rsidRPr="004E1630">
        <w:t xml:space="preserve"> </w:t>
      </w:r>
      <w:r w:rsidRPr="004E1630">
        <w:t>конкретных</w:t>
      </w:r>
      <w:r w:rsidR="00F86750" w:rsidRPr="004E1630">
        <w:t xml:space="preserve"> </w:t>
      </w:r>
      <w:r w:rsidRPr="004E1630">
        <w:t>видов</w:t>
      </w:r>
      <w:r w:rsidR="00F86750" w:rsidRPr="004E1630">
        <w:t xml:space="preserve"> </w:t>
      </w:r>
      <w:r w:rsidRPr="004E1630">
        <w:t>деятельности,</w:t>
      </w:r>
      <w:r w:rsidR="00F86750" w:rsidRPr="004E1630">
        <w:t xml:space="preserve"> </w:t>
      </w:r>
      <w:r w:rsidRPr="004E1630">
        <w:t>иными</w:t>
      </w:r>
      <w:r w:rsidR="00F86750" w:rsidRPr="004E1630">
        <w:t xml:space="preserve"> </w:t>
      </w:r>
      <w:r w:rsidRPr="004E1630">
        <w:t>требованиями</w:t>
      </w:r>
      <w:r w:rsidR="00F86750" w:rsidRPr="004E1630">
        <w:t xml:space="preserve"> </w:t>
      </w:r>
      <w:r w:rsidRPr="004E1630">
        <w:t>к</w:t>
      </w:r>
      <w:r w:rsidR="00F86750" w:rsidRPr="004E1630">
        <w:t xml:space="preserve"> </w:t>
      </w:r>
      <w:r w:rsidRPr="004E1630">
        <w:t>образуемым</w:t>
      </w:r>
      <w:r w:rsidR="00F86750" w:rsidRPr="004E1630">
        <w:t xml:space="preserve"> </w:t>
      </w:r>
      <w:r w:rsidRPr="004E1630">
        <w:t>и</w:t>
      </w:r>
      <w:r w:rsidR="00F86750" w:rsidRPr="004E1630">
        <w:t xml:space="preserve"> </w:t>
      </w:r>
      <w:r w:rsidRPr="004E1630">
        <w:t>(или)</w:t>
      </w:r>
      <w:r w:rsidR="00F86750" w:rsidRPr="004E1630">
        <w:t xml:space="preserve"> </w:t>
      </w:r>
      <w:r w:rsidRPr="004E1630">
        <w:t>изменяемым</w:t>
      </w:r>
      <w:r w:rsidR="00F86750" w:rsidRPr="004E1630">
        <w:t xml:space="preserve"> </w:t>
      </w:r>
      <w:r w:rsidRPr="004E1630">
        <w:t>земельным</w:t>
      </w:r>
      <w:r w:rsidR="00F86750" w:rsidRPr="004E1630">
        <w:t xml:space="preserve"> </w:t>
      </w:r>
      <w:r w:rsidRPr="004E1630">
        <w:t>участкам,</w:t>
      </w:r>
      <w:r w:rsidR="00F86750" w:rsidRPr="004E1630">
        <w:t xml:space="preserve"> </w:t>
      </w:r>
      <w:r w:rsidRPr="004E1630">
        <w:t>установленными</w:t>
      </w:r>
      <w:r w:rsidR="00F86750" w:rsidRPr="004E1630">
        <w:t xml:space="preserve"> </w:t>
      </w:r>
      <w:r w:rsidRPr="004E1630">
        <w:t>федеральными</w:t>
      </w:r>
      <w:r w:rsidR="00F86750" w:rsidRPr="004E1630">
        <w:t xml:space="preserve"> </w:t>
      </w:r>
      <w:r w:rsidRPr="004E1630">
        <w:t>законами</w:t>
      </w:r>
      <w:r w:rsidR="00F86750" w:rsidRPr="004E1630">
        <w:t xml:space="preserve"> </w:t>
      </w:r>
      <w:r w:rsidRPr="004E1630">
        <w:t>и</w:t>
      </w:r>
      <w:r w:rsidR="00F86750" w:rsidRPr="004E1630">
        <w:t xml:space="preserve"> </w:t>
      </w:r>
      <w:r w:rsidRPr="004E1630">
        <w:t>законами</w:t>
      </w:r>
      <w:r w:rsidR="00F86750" w:rsidRPr="004E1630">
        <w:t xml:space="preserve"> </w:t>
      </w:r>
      <w:r w:rsidRPr="004E1630">
        <w:t>субъектов</w:t>
      </w:r>
      <w:r w:rsidR="00F86750" w:rsidRPr="004E1630">
        <w:t xml:space="preserve"> </w:t>
      </w:r>
      <w:r w:rsidRPr="004E1630">
        <w:t>Российской</w:t>
      </w:r>
      <w:r w:rsidR="00F86750" w:rsidRPr="004E1630">
        <w:t xml:space="preserve"> </w:t>
      </w:r>
      <w:r w:rsidRPr="004E1630">
        <w:t>Федерации,</w:t>
      </w:r>
      <w:r w:rsidR="00F86750" w:rsidRPr="004E1630">
        <w:t xml:space="preserve"> </w:t>
      </w:r>
      <w:r w:rsidRPr="004E1630">
        <w:t>техническими</w:t>
      </w:r>
      <w:r w:rsidR="00F86750" w:rsidRPr="004E1630">
        <w:t xml:space="preserve"> </w:t>
      </w:r>
      <w:r w:rsidRPr="004E1630">
        <w:t>регламентами,</w:t>
      </w:r>
      <w:r w:rsidR="00F86750" w:rsidRPr="004E1630">
        <w:t xml:space="preserve"> </w:t>
      </w:r>
      <w:r w:rsidRPr="004E1630">
        <w:t>сводами</w:t>
      </w:r>
      <w:r w:rsidR="00F86750" w:rsidRPr="004E1630">
        <w:t xml:space="preserve"> </w:t>
      </w:r>
      <w:r w:rsidRPr="004E1630">
        <w:t>правил.</w:t>
      </w:r>
    </w:p>
    <w:p w:rsidR="00AB4321" w:rsidRPr="004E1630" w:rsidRDefault="00AB4321" w:rsidP="0028053E">
      <w:pPr>
        <w:pStyle w:val="s1"/>
        <w:shd w:val="clear" w:color="auto" w:fill="FFFFFF"/>
        <w:spacing w:before="0" w:beforeAutospacing="0" w:after="0" w:afterAutospacing="0"/>
        <w:ind w:firstLine="709"/>
        <w:jc w:val="both"/>
      </w:pPr>
      <w:r w:rsidRPr="004E1630">
        <w:t>10.</w:t>
      </w:r>
      <w:r w:rsidR="00F86750" w:rsidRPr="004E1630">
        <w:t xml:space="preserve"> </w:t>
      </w:r>
      <w:r w:rsidRPr="004E1630">
        <w:t>В</w:t>
      </w:r>
      <w:r w:rsidR="00F86750" w:rsidRPr="004E1630">
        <w:t xml:space="preserve"> </w:t>
      </w:r>
      <w:r w:rsidRPr="004E1630">
        <w:t>случае,</w:t>
      </w:r>
      <w:r w:rsidR="00F86750" w:rsidRPr="004E1630">
        <w:t xml:space="preserve"> </w:t>
      </w:r>
      <w:r w:rsidRPr="004E1630">
        <w:t>если</w:t>
      </w:r>
      <w:r w:rsidR="00F86750" w:rsidRPr="004E1630">
        <w:t xml:space="preserve"> </w:t>
      </w:r>
      <w:r w:rsidRPr="004E1630">
        <w:t>разработка</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осуществляется</w:t>
      </w:r>
      <w:r w:rsidR="00F86750" w:rsidRPr="004E1630">
        <w:t xml:space="preserve"> </w:t>
      </w:r>
      <w:r w:rsidRPr="004E1630">
        <w:t>применительно</w:t>
      </w:r>
      <w:r w:rsidR="00F86750" w:rsidRPr="004E1630">
        <w:t xml:space="preserve"> </w:t>
      </w:r>
      <w:r w:rsidRPr="004E1630">
        <w:t>к</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которой</w:t>
      </w:r>
      <w:r w:rsidR="00F86750" w:rsidRPr="004E1630">
        <w:t xml:space="preserve"> </w:t>
      </w:r>
      <w:r w:rsidRPr="004E1630">
        <w:t>предусматривается</w:t>
      </w:r>
      <w:r w:rsidR="00F86750" w:rsidRPr="004E1630">
        <w:t xml:space="preserve"> </w:t>
      </w:r>
      <w:r w:rsidRPr="004E1630">
        <w:t>образование</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на</w:t>
      </w:r>
      <w:r w:rsidR="00F86750" w:rsidRPr="004E1630">
        <w:t xml:space="preserve"> </w:t>
      </w:r>
      <w:r w:rsidRPr="004E1630">
        <w:t>основании</w:t>
      </w:r>
      <w:r w:rsidR="00F86750" w:rsidRPr="004E1630">
        <w:t xml:space="preserve"> </w:t>
      </w:r>
      <w:r w:rsidRPr="004E1630">
        <w:t>утвержденной</w:t>
      </w:r>
      <w:r w:rsidR="00F86750" w:rsidRPr="004E1630">
        <w:t xml:space="preserve"> </w:t>
      </w:r>
      <w:r w:rsidRPr="004E1630">
        <w:t>схемы</w:t>
      </w:r>
      <w:r w:rsidR="00F86750" w:rsidRPr="004E1630">
        <w:t xml:space="preserve"> </w:t>
      </w:r>
      <w:r w:rsidRPr="004E1630">
        <w:t>расположения</w:t>
      </w:r>
      <w:r w:rsidR="00F86750" w:rsidRPr="004E1630">
        <w:t xml:space="preserve"> </w:t>
      </w:r>
      <w:r w:rsidRPr="004E1630">
        <w:t>земельного</w:t>
      </w:r>
      <w:r w:rsidR="00F86750" w:rsidRPr="004E1630">
        <w:t xml:space="preserve"> </w:t>
      </w:r>
      <w:r w:rsidRPr="004E1630">
        <w:t>участка</w:t>
      </w:r>
      <w:r w:rsidR="00F86750" w:rsidRPr="004E1630">
        <w:t xml:space="preserve"> </w:t>
      </w:r>
      <w:r w:rsidRPr="004E1630">
        <w:t>или</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на</w:t>
      </w:r>
      <w:r w:rsidR="00F86750" w:rsidRPr="004E1630">
        <w:t xml:space="preserve"> </w:t>
      </w:r>
      <w:r w:rsidRPr="004E1630">
        <w:t>кадастровом</w:t>
      </w:r>
      <w:r w:rsidR="00F86750" w:rsidRPr="004E1630">
        <w:t xml:space="preserve"> </w:t>
      </w:r>
      <w:r w:rsidRPr="004E1630">
        <w:t>плане</w:t>
      </w:r>
      <w:r w:rsidR="00F86750" w:rsidRPr="004E1630">
        <w:t xml:space="preserve"> </w:t>
      </w:r>
      <w:r w:rsidRPr="004E1630">
        <w:t>территории,</w:t>
      </w:r>
      <w:r w:rsidR="00F86750" w:rsidRPr="004E1630">
        <w:t xml:space="preserve"> </w:t>
      </w:r>
      <w:r w:rsidRPr="004E1630">
        <w:t>срок</w:t>
      </w:r>
      <w:r w:rsidR="00F86750" w:rsidRPr="004E1630">
        <w:t xml:space="preserve"> </w:t>
      </w:r>
      <w:r w:rsidRPr="004E1630">
        <w:t>действия</w:t>
      </w:r>
      <w:r w:rsidR="00F86750" w:rsidRPr="004E1630">
        <w:t xml:space="preserve"> </w:t>
      </w:r>
      <w:r w:rsidRPr="004E1630">
        <w:t>которой</w:t>
      </w:r>
      <w:r w:rsidR="00F86750" w:rsidRPr="004E1630">
        <w:t xml:space="preserve"> </w:t>
      </w:r>
      <w:r w:rsidRPr="004E1630">
        <w:t>не</w:t>
      </w:r>
      <w:r w:rsidR="00F86750" w:rsidRPr="004E1630">
        <w:t xml:space="preserve"> </w:t>
      </w:r>
      <w:r w:rsidRPr="004E1630">
        <w:t>истек,</w:t>
      </w:r>
      <w:r w:rsidR="00F86750" w:rsidRPr="004E1630">
        <w:t xml:space="preserve"> </w:t>
      </w:r>
      <w:r w:rsidRPr="004E1630">
        <w:t>местоположение</w:t>
      </w:r>
      <w:r w:rsidR="00F86750" w:rsidRPr="004E1630">
        <w:t xml:space="preserve"> </w:t>
      </w:r>
      <w:r w:rsidRPr="004E1630">
        <w:t>границ</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в</w:t>
      </w:r>
      <w:r w:rsidR="00F86750" w:rsidRPr="004E1630">
        <w:t xml:space="preserve"> </w:t>
      </w:r>
      <w:r w:rsidRPr="004E1630">
        <w:t>таком</w:t>
      </w:r>
      <w:r w:rsidR="00F86750" w:rsidRPr="004E1630">
        <w:t xml:space="preserve"> </w:t>
      </w:r>
      <w:r w:rsidRPr="004E1630">
        <w:t>проекте</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должно</w:t>
      </w:r>
      <w:r w:rsidR="00F86750" w:rsidRPr="004E1630">
        <w:t xml:space="preserve"> </w:t>
      </w:r>
      <w:r w:rsidRPr="004E1630">
        <w:t>соответствовать</w:t>
      </w:r>
      <w:r w:rsidR="00F86750" w:rsidRPr="004E1630">
        <w:t xml:space="preserve"> </w:t>
      </w:r>
      <w:r w:rsidRPr="004E1630">
        <w:t>местоположению</w:t>
      </w:r>
      <w:r w:rsidR="00F86750" w:rsidRPr="004E1630">
        <w:t xml:space="preserve"> </w:t>
      </w:r>
      <w:r w:rsidRPr="004E1630">
        <w:t>границ</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образование</w:t>
      </w:r>
      <w:r w:rsidR="00F86750" w:rsidRPr="004E1630">
        <w:t xml:space="preserve"> </w:t>
      </w:r>
      <w:r w:rsidRPr="004E1630">
        <w:t>которых</w:t>
      </w:r>
      <w:r w:rsidR="00F86750" w:rsidRPr="004E1630">
        <w:t xml:space="preserve"> </w:t>
      </w:r>
      <w:r w:rsidRPr="004E1630">
        <w:t>предусмотрено</w:t>
      </w:r>
      <w:r w:rsidR="00F86750" w:rsidRPr="004E1630">
        <w:t xml:space="preserve"> </w:t>
      </w:r>
      <w:r w:rsidRPr="004E1630">
        <w:t>данной</w:t>
      </w:r>
      <w:r w:rsidR="00F86750" w:rsidRPr="004E1630">
        <w:t xml:space="preserve"> </w:t>
      </w:r>
      <w:r w:rsidRPr="004E1630">
        <w:t>схемой.</w:t>
      </w:r>
    </w:p>
    <w:p w:rsidR="00AB4321" w:rsidRPr="004E1630" w:rsidRDefault="00AB4321" w:rsidP="0028053E">
      <w:pPr>
        <w:pStyle w:val="s1"/>
        <w:shd w:val="clear" w:color="auto" w:fill="FFFFFF"/>
        <w:spacing w:before="0" w:beforeAutospacing="0" w:after="0" w:afterAutospacing="0"/>
        <w:ind w:firstLine="709"/>
        <w:jc w:val="both"/>
      </w:pPr>
      <w:r w:rsidRPr="004E1630">
        <w:t>11.</w:t>
      </w:r>
      <w:r w:rsidR="00F86750" w:rsidRPr="004E1630">
        <w:t xml:space="preserve"> </w:t>
      </w:r>
      <w:r w:rsidRPr="004E1630">
        <w:t>В</w:t>
      </w:r>
      <w:r w:rsidR="00F86750" w:rsidRPr="004E1630">
        <w:t xml:space="preserve"> </w:t>
      </w:r>
      <w:r w:rsidRPr="004E1630">
        <w:t>проекте</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подготовленном</w:t>
      </w:r>
      <w:r w:rsidR="00F86750" w:rsidRPr="004E1630">
        <w:t xml:space="preserve"> </w:t>
      </w:r>
      <w:r w:rsidRPr="004E1630">
        <w:t>применительно</w:t>
      </w:r>
      <w:r w:rsidR="00F86750" w:rsidRPr="004E1630">
        <w:t xml:space="preserve"> </w:t>
      </w:r>
      <w:r w:rsidRPr="004E1630">
        <w:t>к</w:t>
      </w:r>
      <w:r w:rsidR="00F86750" w:rsidRPr="004E1630">
        <w:t xml:space="preserve"> </w:t>
      </w:r>
      <w:r w:rsidRPr="004E1630">
        <w:t>территории</w:t>
      </w:r>
      <w:r w:rsidR="00F86750" w:rsidRPr="004E1630">
        <w:t xml:space="preserve"> </w:t>
      </w:r>
      <w:r w:rsidRPr="004E1630">
        <w:t>исторического</w:t>
      </w:r>
      <w:r w:rsidR="00F86750" w:rsidRPr="004E1630">
        <w:t xml:space="preserve"> </w:t>
      </w:r>
      <w:r w:rsidRPr="004E1630">
        <w:t>поселения,</w:t>
      </w:r>
      <w:r w:rsidR="00F86750" w:rsidRPr="004E1630">
        <w:t xml:space="preserve"> </w:t>
      </w:r>
      <w:r w:rsidRPr="004E1630">
        <w:t>учитываются</w:t>
      </w:r>
      <w:r w:rsidR="00F86750" w:rsidRPr="004E1630">
        <w:t xml:space="preserve"> </w:t>
      </w:r>
      <w:r w:rsidRPr="004E1630">
        <w:t>элементы</w:t>
      </w:r>
      <w:r w:rsidR="00F86750" w:rsidRPr="004E1630">
        <w:t xml:space="preserve"> </w:t>
      </w:r>
      <w:r w:rsidRPr="004E1630">
        <w:t>планировочной</w:t>
      </w:r>
      <w:r w:rsidR="00F86750" w:rsidRPr="004E1630">
        <w:t xml:space="preserve"> </w:t>
      </w:r>
      <w:r w:rsidRPr="004E1630">
        <w:t>структуры,</w:t>
      </w:r>
      <w:r w:rsidR="00F86750" w:rsidRPr="004E1630">
        <w:t xml:space="preserve"> </w:t>
      </w:r>
      <w:r w:rsidRPr="004E1630">
        <w:t>обеспечение</w:t>
      </w:r>
      <w:r w:rsidR="00F86750" w:rsidRPr="004E1630">
        <w:t xml:space="preserve"> </w:t>
      </w:r>
      <w:r w:rsidRPr="004E1630">
        <w:t>сохранности</w:t>
      </w:r>
      <w:r w:rsidR="00F86750" w:rsidRPr="004E1630">
        <w:t xml:space="preserve"> </w:t>
      </w:r>
      <w:r w:rsidRPr="004E1630">
        <w:t>которых</w:t>
      </w:r>
      <w:r w:rsidR="00F86750" w:rsidRPr="004E1630">
        <w:t xml:space="preserve"> </w:t>
      </w:r>
      <w:r w:rsidRPr="004E1630">
        <w:t>предусмотрено</w:t>
      </w:r>
      <w:r w:rsidR="00F86750" w:rsidRPr="004E1630">
        <w:t xml:space="preserve"> </w:t>
      </w:r>
      <w:hyperlink r:id="rId60" w:anchor="/document/12127232/entry/2" w:history="1">
        <w:r w:rsidRPr="004E1630">
          <w:rPr>
            <w:rStyle w:val="af"/>
            <w:color w:val="auto"/>
            <w:u w:val="none"/>
          </w:rPr>
          <w:t>законодательством</w:t>
        </w:r>
      </w:hyperlink>
      <w:r w:rsidR="00F86750" w:rsidRPr="004E1630">
        <w:t xml:space="preserve"> </w:t>
      </w:r>
      <w:r w:rsidRPr="004E1630">
        <w:t>об</w:t>
      </w:r>
      <w:r w:rsidR="00F86750" w:rsidRPr="004E1630">
        <w:t xml:space="preserve"> </w:t>
      </w:r>
      <w:r w:rsidRPr="004E1630">
        <w:t>охране</w:t>
      </w:r>
      <w:r w:rsidR="00F86750" w:rsidRPr="004E1630">
        <w:t xml:space="preserve"> </w:t>
      </w:r>
      <w:r w:rsidRPr="004E1630">
        <w:t>объектов</w:t>
      </w:r>
      <w:r w:rsidR="00F86750" w:rsidRPr="004E1630">
        <w:t xml:space="preserve"> </w:t>
      </w:r>
      <w:r w:rsidRPr="004E1630">
        <w:t>культурного</w:t>
      </w:r>
      <w:r w:rsidR="00F86750" w:rsidRPr="004E1630">
        <w:t xml:space="preserve"> </w:t>
      </w:r>
      <w:r w:rsidRPr="004E1630">
        <w:t>наследия</w:t>
      </w:r>
      <w:r w:rsidR="00F86750" w:rsidRPr="004E1630">
        <w:t xml:space="preserve"> </w:t>
      </w:r>
      <w:r w:rsidRPr="004E1630">
        <w:t>(памятников</w:t>
      </w:r>
      <w:r w:rsidR="00F86750" w:rsidRPr="004E1630">
        <w:t xml:space="preserve"> </w:t>
      </w:r>
      <w:r w:rsidRPr="004E1630">
        <w:t>истории</w:t>
      </w:r>
      <w:r w:rsidR="00F86750" w:rsidRPr="004E1630">
        <w:t xml:space="preserve"> </w:t>
      </w:r>
      <w:r w:rsidRPr="004E1630">
        <w:t>и</w:t>
      </w:r>
      <w:r w:rsidR="00F86750" w:rsidRPr="004E1630">
        <w:t xml:space="preserve"> </w:t>
      </w:r>
      <w:r w:rsidRPr="004E1630">
        <w:t>культуры)</w:t>
      </w:r>
      <w:r w:rsidR="00F86750" w:rsidRPr="004E1630">
        <w:t xml:space="preserve"> </w:t>
      </w:r>
      <w:r w:rsidRPr="004E1630">
        <w:t>народов</w:t>
      </w:r>
      <w:r w:rsidR="00F86750" w:rsidRPr="004E1630">
        <w:t xml:space="preserve"> </w:t>
      </w:r>
      <w:r w:rsidRPr="004E1630">
        <w:t>Российской</w:t>
      </w:r>
      <w:r w:rsidR="00F86750" w:rsidRPr="004E1630">
        <w:t xml:space="preserve"> </w:t>
      </w:r>
      <w:r w:rsidRPr="004E1630">
        <w:t>Федерации.</w:t>
      </w:r>
    </w:p>
    <w:p w:rsidR="00AB4321" w:rsidRPr="004E1630" w:rsidRDefault="00AB4321" w:rsidP="0028053E">
      <w:pPr>
        <w:pStyle w:val="s1"/>
        <w:shd w:val="clear" w:color="auto" w:fill="FFFFFF"/>
        <w:spacing w:before="0" w:beforeAutospacing="0" w:after="0" w:afterAutospacing="0"/>
        <w:ind w:firstLine="709"/>
        <w:jc w:val="both"/>
      </w:pPr>
      <w:r w:rsidRPr="004E1630">
        <w:t>12.</w:t>
      </w:r>
      <w:r w:rsidR="00F86750" w:rsidRPr="004E1630">
        <w:t xml:space="preserve"> </w:t>
      </w:r>
      <w:r w:rsidRPr="004E1630">
        <w:t>В</w:t>
      </w:r>
      <w:r w:rsidR="00F86750" w:rsidRPr="004E1630">
        <w:t xml:space="preserve"> </w:t>
      </w:r>
      <w:r w:rsidRPr="004E1630">
        <w:t>случае</w:t>
      </w:r>
      <w:r w:rsidR="00F86750" w:rsidRPr="004E1630">
        <w:t xml:space="preserve"> </w:t>
      </w:r>
      <w:r w:rsidRPr="004E1630">
        <w:t>подготовки</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расположенной</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элемента</w:t>
      </w:r>
      <w:r w:rsidR="00F86750" w:rsidRPr="004E1630">
        <w:t xml:space="preserve"> </w:t>
      </w:r>
      <w:r w:rsidRPr="004E1630">
        <w:t>или</w:t>
      </w:r>
      <w:r w:rsidR="00F86750" w:rsidRPr="004E1630">
        <w:t xml:space="preserve"> </w:t>
      </w:r>
      <w:r w:rsidRPr="004E1630">
        <w:t>элементов</w:t>
      </w:r>
      <w:r w:rsidR="00F86750" w:rsidRPr="004E1630">
        <w:t xml:space="preserve"> </w:t>
      </w:r>
      <w:r w:rsidRPr="004E1630">
        <w:t>планировочной</w:t>
      </w:r>
      <w:r w:rsidR="00F86750" w:rsidRPr="004E1630">
        <w:t xml:space="preserve"> </w:t>
      </w:r>
      <w:r w:rsidRPr="004E1630">
        <w:t>структуры,</w:t>
      </w:r>
      <w:r w:rsidR="00F86750" w:rsidRPr="004E1630">
        <w:t xml:space="preserve"> </w:t>
      </w:r>
      <w:r w:rsidRPr="004E1630">
        <w:t>утвержденных</w:t>
      </w:r>
      <w:r w:rsidR="00F86750" w:rsidRPr="004E1630">
        <w:t xml:space="preserve"> </w:t>
      </w:r>
      <w:r w:rsidRPr="004E1630">
        <w:t>проектом</w:t>
      </w:r>
      <w:r w:rsidR="00F86750" w:rsidRPr="004E1630">
        <w:t xml:space="preserve"> </w:t>
      </w:r>
      <w:r w:rsidRPr="004E1630">
        <w:t>планировки</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виде</w:t>
      </w:r>
      <w:r w:rsidR="00F86750" w:rsidRPr="004E1630">
        <w:t xml:space="preserve"> </w:t>
      </w:r>
      <w:r w:rsidRPr="004E1630">
        <w:t>отдельного</w:t>
      </w:r>
      <w:r w:rsidR="00F86750" w:rsidRPr="004E1630">
        <w:t xml:space="preserve"> </w:t>
      </w:r>
      <w:r w:rsidRPr="004E1630">
        <w:t>документа</w:t>
      </w:r>
      <w:r w:rsidR="00F86750" w:rsidRPr="004E1630">
        <w:t xml:space="preserve"> </w:t>
      </w:r>
      <w:r w:rsidRPr="004E1630">
        <w:t>публичные</w:t>
      </w:r>
      <w:r w:rsidR="00F86750" w:rsidRPr="004E1630">
        <w:t xml:space="preserve"> </w:t>
      </w:r>
      <w:r w:rsidRPr="004E1630">
        <w:t>слушания</w:t>
      </w:r>
      <w:r w:rsidR="00F86750" w:rsidRPr="004E1630">
        <w:t xml:space="preserve"> </w:t>
      </w:r>
      <w:r w:rsidRPr="004E1630">
        <w:t>не</w:t>
      </w:r>
      <w:r w:rsidR="00F86750" w:rsidRPr="004E1630">
        <w:t xml:space="preserve"> </w:t>
      </w:r>
      <w:r w:rsidRPr="004E1630">
        <w:t>проводятся,</w:t>
      </w:r>
      <w:r w:rsidR="00F86750" w:rsidRPr="004E1630">
        <w:t xml:space="preserve"> </w:t>
      </w:r>
      <w:r w:rsidRPr="004E1630">
        <w:t>за</w:t>
      </w:r>
      <w:r w:rsidR="00F86750" w:rsidRPr="004E1630">
        <w:t xml:space="preserve"> </w:t>
      </w:r>
      <w:r w:rsidRPr="004E1630">
        <w:t>исключением</w:t>
      </w:r>
      <w:r w:rsidR="00F86750" w:rsidRPr="004E1630">
        <w:t xml:space="preserve"> </w:t>
      </w:r>
      <w:r w:rsidRPr="004E1630">
        <w:t>случая</w:t>
      </w:r>
      <w:r w:rsidR="00F86750" w:rsidRPr="004E1630">
        <w:t xml:space="preserve"> </w:t>
      </w:r>
      <w:r w:rsidRPr="004E1630">
        <w:t>подготовки</w:t>
      </w:r>
      <w:r w:rsidR="00F86750" w:rsidRPr="004E1630">
        <w:t xml:space="preserve"> </w:t>
      </w:r>
      <w:r w:rsidRPr="004E1630">
        <w:t>проекта</w:t>
      </w:r>
      <w:r w:rsidR="00F86750" w:rsidRPr="004E1630">
        <w:t xml:space="preserve"> </w:t>
      </w:r>
      <w:r w:rsidRPr="004E1630">
        <w:t>межевания</w:t>
      </w:r>
      <w:r w:rsidR="00F86750" w:rsidRPr="004E1630">
        <w:t xml:space="preserve"> </w:t>
      </w:r>
      <w:r w:rsidRPr="004E1630">
        <w:t>территории</w:t>
      </w:r>
      <w:r w:rsidR="00F86750" w:rsidRPr="004E1630">
        <w:t xml:space="preserve"> </w:t>
      </w:r>
      <w:r w:rsidRPr="004E1630">
        <w:t>для</w:t>
      </w:r>
      <w:r w:rsidR="00F86750" w:rsidRPr="004E1630">
        <w:t xml:space="preserve"> </w:t>
      </w:r>
      <w:r w:rsidRPr="004E1630">
        <w:t>установления,</w:t>
      </w:r>
      <w:r w:rsidR="00F86750" w:rsidRPr="004E1630">
        <w:t xml:space="preserve"> </w:t>
      </w:r>
      <w:r w:rsidRPr="004E1630">
        <w:t>изменения,</w:t>
      </w:r>
      <w:r w:rsidR="00F86750" w:rsidRPr="004E1630">
        <w:t xml:space="preserve"> </w:t>
      </w:r>
      <w:r w:rsidRPr="004E1630">
        <w:t>отмены</w:t>
      </w:r>
      <w:r w:rsidR="00F86750" w:rsidRPr="004E1630">
        <w:t xml:space="preserve"> </w:t>
      </w:r>
      <w:r w:rsidRPr="004E1630">
        <w:t>красных</w:t>
      </w:r>
      <w:r w:rsidR="00F86750" w:rsidRPr="004E1630">
        <w:t xml:space="preserve"> </w:t>
      </w:r>
      <w:r w:rsidRPr="004E1630">
        <w:t>линий</w:t>
      </w:r>
      <w:r w:rsidR="00F86750" w:rsidRPr="004E1630">
        <w:t xml:space="preserve"> </w:t>
      </w:r>
      <w:r w:rsidRPr="004E1630">
        <w:t>в</w:t>
      </w:r>
      <w:r w:rsidR="00F86750" w:rsidRPr="004E1630">
        <w:t xml:space="preserve"> </w:t>
      </w:r>
      <w:r w:rsidRPr="004E1630">
        <w:t>связи</w:t>
      </w:r>
      <w:r w:rsidR="00F86750" w:rsidRPr="004E1630">
        <w:t xml:space="preserve"> </w:t>
      </w:r>
      <w:r w:rsidRPr="004E1630">
        <w:t>с</w:t>
      </w:r>
      <w:r w:rsidR="00F86750" w:rsidRPr="004E1630">
        <w:t xml:space="preserve"> </w:t>
      </w:r>
      <w:r w:rsidRPr="004E1630">
        <w:t>образованием</w:t>
      </w:r>
      <w:r w:rsidR="00F86750" w:rsidRPr="004E1630">
        <w:t xml:space="preserve"> </w:t>
      </w:r>
      <w:r w:rsidRPr="004E1630">
        <w:t>и</w:t>
      </w:r>
      <w:r w:rsidR="00F86750" w:rsidRPr="004E1630">
        <w:t xml:space="preserve"> </w:t>
      </w:r>
      <w:r w:rsidRPr="004E1630">
        <w:t>(или)</w:t>
      </w:r>
      <w:r w:rsidR="00F86750" w:rsidRPr="004E1630">
        <w:t xml:space="preserve"> </w:t>
      </w:r>
      <w:r w:rsidRPr="004E1630">
        <w:t>изменением</w:t>
      </w:r>
      <w:r w:rsidR="00F86750" w:rsidRPr="004E1630">
        <w:t xml:space="preserve"> </w:t>
      </w:r>
      <w:r w:rsidRPr="004E1630">
        <w:t>земельного</w:t>
      </w:r>
      <w:r w:rsidR="00F86750" w:rsidRPr="004E1630">
        <w:t xml:space="preserve"> </w:t>
      </w:r>
      <w:r w:rsidRPr="004E1630">
        <w:t>участка,</w:t>
      </w:r>
      <w:r w:rsidR="00F86750" w:rsidRPr="004E1630">
        <w:t xml:space="preserve"> </w:t>
      </w:r>
      <w:r w:rsidRPr="004E1630">
        <w:t>расположенного</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территории,</w:t>
      </w:r>
      <w:r w:rsidR="00F86750" w:rsidRPr="004E1630">
        <w:t xml:space="preserve"> </w:t>
      </w:r>
      <w:r w:rsidRPr="004E1630">
        <w:t>в</w:t>
      </w:r>
      <w:r w:rsidR="00F86750" w:rsidRPr="004E1630">
        <w:t xml:space="preserve"> </w:t>
      </w:r>
      <w:r w:rsidRPr="004E1630">
        <w:t>отношении</w:t>
      </w:r>
      <w:r w:rsidR="00F86750" w:rsidRPr="004E1630">
        <w:t xml:space="preserve"> </w:t>
      </w:r>
      <w:r w:rsidRPr="004E1630">
        <w:t>которой</w:t>
      </w:r>
      <w:r w:rsidR="00F86750" w:rsidRPr="004E1630">
        <w:t xml:space="preserve"> </w:t>
      </w:r>
      <w:r w:rsidRPr="004E1630">
        <w:t>не</w:t>
      </w:r>
      <w:r w:rsidR="00F86750" w:rsidRPr="004E1630">
        <w:t xml:space="preserve"> </w:t>
      </w:r>
      <w:r w:rsidRPr="004E1630">
        <w:t>предусматривается</w:t>
      </w:r>
      <w:r w:rsidR="00F86750" w:rsidRPr="004E1630">
        <w:t xml:space="preserve"> </w:t>
      </w:r>
      <w:r w:rsidRPr="004E1630">
        <w:t>осуществление</w:t>
      </w:r>
      <w:r w:rsidR="00F86750" w:rsidRPr="004E1630">
        <w:t xml:space="preserve"> </w:t>
      </w:r>
      <w:r w:rsidRPr="004E1630">
        <w:t>деятельности</w:t>
      </w:r>
      <w:r w:rsidR="00F86750" w:rsidRPr="004E1630">
        <w:t xml:space="preserve"> </w:t>
      </w:r>
      <w:r w:rsidRPr="004E1630">
        <w:t>по</w:t>
      </w:r>
      <w:r w:rsidR="00F86750" w:rsidRPr="004E1630">
        <w:t xml:space="preserve"> </w:t>
      </w:r>
      <w:r w:rsidRPr="004E1630">
        <w:t>комплексному</w:t>
      </w:r>
      <w:r w:rsidR="00F86750" w:rsidRPr="004E1630">
        <w:t xml:space="preserve"> </w:t>
      </w:r>
      <w:r w:rsidRPr="004E1630">
        <w:t>и</w:t>
      </w:r>
      <w:r w:rsidR="00F86750" w:rsidRPr="004E1630">
        <w:t xml:space="preserve"> </w:t>
      </w:r>
      <w:r w:rsidRPr="004E1630">
        <w:t>устойчивому</w:t>
      </w:r>
      <w:r w:rsidR="00F86750" w:rsidRPr="004E1630">
        <w:t xml:space="preserve"> </w:t>
      </w:r>
      <w:r w:rsidRPr="004E1630">
        <w:t>развитию</w:t>
      </w:r>
      <w:r w:rsidR="00F86750" w:rsidRPr="004E1630">
        <w:t xml:space="preserve"> </w:t>
      </w:r>
      <w:r w:rsidRPr="004E1630">
        <w:t>территории,</w:t>
      </w:r>
      <w:r w:rsidR="00F86750" w:rsidRPr="004E1630">
        <w:t xml:space="preserve"> </w:t>
      </w:r>
      <w:r w:rsidRPr="004E1630">
        <w:t>при</w:t>
      </w:r>
      <w:r w:rsidR="00F86750" w:rsidRPr="004E1630">
        <w:t xml:space="preserve"> </w:t>
      </w:r>
      <w:r w:rsidRPr="004E1630">
        <w:t>условии,</w:t>
      </w:r>
      <w:r w:rsidR="00F86750" w:rsidRPr="004E1630">
        <w:t xml:space="preserve"> </w:t>
      </w:r>
      <w:r w:rsidRPr="004E1630">
        <w:t>что</w:t>
      </w:r>
      <w:r w:rsidR="00F86750" w:rsidRPr="004E1630">
        <w:t xml:space="preserve"> </w:t>
      </w:r>
      <w:r w:rsidRPr="004E1630">
        <w:t>такие</w:t>
      </w:r>
      <w:r w:rsidR="00F86750" w:rsidRPr="004E1630">
        <w:t xml:space="preserve"> </w:t>
      </w:r>
      <w:r w:rsidRPr="004E1630">
        <w:t>установление,</w:t>
      </w:r>
      <w:r w:rsidR="00F86750" w:rsidRPr="004E1630">
        <w:t xml:space="preserve"> </w:t>
      </w:r>
      <w:r w:rsidRPr="004E1630">
        <w:t>изменение</w:t>
      </w:r>
      <w:r w:rsidR="00F86750" w:rsidRPr="004E1630">
        <w:t xml:space="preserve"> </w:t>
      </w:r>
      <w:r w:rsidRPr="004E1630">
        <w:t>красных</w:t>
      </w:r>
      <w:r w:rsidR="00F86750" w:rsidRPr="004E1630">
        <w:t xml:space="preserve"> </w:t>
      </w:r>
      <w:r w:rsidRPr="004E1630">
        <w:t>линий</w:t>
      </w:r>
      <w:r w:rsidR="00F86750" w:rsidRPr="004E1630">
        <w:t xml:space="preserve"> </w:t>
      </w:r>
      <w:r w:rsidRPr="004E1630">
        <w:t>влекут</w:t>
      </w:r>
      <w:r w:rsidR="00F86750" w:rsidRPr="004E1630">
        <w:t xml:space="preserve"> </w:t>
      </w:r>
      <w:r w:rsidRPr="004E1630">
        <w:t>за</w:t>
      </w:r>
      <w:r w:rsidR="00F86750" w:rsidRPr="004E1630">
        <w:t xml:space="preserve"> </w:t>
      </w:r>
      <w:r w:rsidRPr="004E1630">
        <w:t>собой</w:t>
      </w:r>
      <w:r w:rsidR="00F86750" w:rsidRPr="004E1630">
        <w:t xml:space="preserve"> </w:t>
      </w:r>
      <w:r w:rsidRPr="004E1630">
        <w:t>изменение</w:t>
      </w:r>
      <w:r w:rsidR="00F86750" w:rsidRPr="004E1630">
        <w:t xml:space="preserve"> </w:t>
      </w:r>
      <w:r w:rsidRPr="004E1630">
        <w:t>границ</w:t>
      </w:r>
      <w:r w:rsidR="00F86750" w:rsidRPr="004E1630">
        <w:t xml:space="preserve"> </w:t>
      </w:r>
      <w:r w:rsidRPr="004E1630">
        <w:t>территории</w:t>
      </w:r>
      <w:r w:rsidR="00F86750" w:rsidRPr="004E1630">
        <w:t xml:space="preserve"> </w:t>
      </w:r>
      <w:r w:rsidRPr="004E1630">
        <w:t>общего</w:t>
      </w:r>
      <w:r w:rsidR="00F86750" w:rsidRPr="004E1630">
        <w:t xml:space="preserve"> </w:t>
      </w:r>
      <w:r w:rsidRPr="004E1630">
        <w:t>пользования.</w:t>
      </w:r>
    </w:p>
    <w:p w:rsidR="004E5343" w:rsidRPr="004E1630" w:rsidRDefault="004E5343" w:rsidP="004E5343">
      <w:pPr>
        <w:pStyle w:val="s1"/>
        <w:shd w:val="clear" w:color="auto" w:fill="FFFFFF"/>
        <w:spacing w:before="0" w:beforeAutospacing="0" w:after="0" w:afterAutospacing="0"/>
        <w:jc w:val="both"/>
      </w:pPr>
    </w:p>
    <w:p w:rsidR="004E5343" w:rsidRPr="004E1630" w:rsidRDefault="004E5343" w:rsidP="004E5343">
      <w:pPr>
        <w:pStyle w:val="s1"/>
        <w:shd w:val="clear" w:color="auto" w:fill="FFFFFF"/>
        <w:spacing w:before="0" w:beforeAutospacing="0" w:after="0" w:afterAutospacing="0"/>
        <w:jc w:val="both"/>
      </w:pPr>
    </w:p>
    <w:p w:rsidR="002021B7" w:rsidRPr="004E1630" w:rsidRDefault="002021B7" w:rsidP="004E5343">
      <w:pPr>
        <w:jc w:val="center"/>
        <w:outlineLvl w:val="1"/>
        <w:rPr>
          <w:b/>
          <w:bCs/>
          <w:sz w:val="24"/>
          <w:szCs w:val="24"/>
        </w:rPr>
      </w:pPr>
      <w:bookmarkStart w:id="81" w:name="_Toc353548172"/>
      <w:bookmarkStart w:id="82" w:name="_Toc357004055"/>
      <w:bookmarkStart w:id="83" w:name="_Toc433729373"/>
      <w:bookmarkStart w:id="84" w:name="_Toc412129400"/>
      <w:bookmarkEnd w:id="68"/>
      <w:bookmarkEnd w:id="69"/>
      <w:bookmarkEnd w:id="70"/>
      <w:bookmarkEnd w:id="71"/>
      <w:bookmarkEnd w:id="72"/>
      <w:bookmarkEnd w:id="80"/>
      <w:r w:rsidRPr="004E1630">
        <w:rPr>
          <w:b/>
          <w:bCs/>
          <w:sz w:val="24"/>
          <w:szCs w:val="24"/>
        </w:rPr>
        <w:t>Глава</w:t>
      </w:r>
      <w:r w:rsidR="00F86750" w:rsidRPr="004E1630">
        <w:rPr>
          <w:b/>
          <w:bCs/>
          <w:sz w:val="24"/>
          <w:szCs w:val="24"/>
        </w:rPr>
        <w:t xml:space="preserve"> </w:t>
      </w:r>
      <w:r w:rsidRPr="004E1630">
        <w:rPr>
          <w:b/>
          <w:bCs/>
          <w:sz w:val="24"/>
          <w:szCs w:val="24"/>
        </w:rPr>
        <w:t>5.</w:t>
      </w:r>
      <w:r w:rsidR="00F86750" w:rsidRPr="004E1630">
        <w:rPr>
          <w:b/>
          <w:bCs/>
          <w:sz w:val="24"/>
          <w:szCs w:val="24"/>
        </w:rPr>
        <w:t xml:space="preserve"> </w:t>
      </w:r>
      <w:bookmarkEnd w:id="81"/>
      <w:bookmarkEnd w:id="82"/>
      <w:r w:rsidRPr="004E1630">
        <w:rPr>
          <w:b/>
          <w:bCs/>
          <w:sz w:val="24"/>
          <w:szCs w:val="24"/>
        </w:rPr>
        <w:t>ПОЛОЖЕНИЕ</w:t>
      </w:r>
      <w:r w:rsidR="00F86750" w:rsidRPr="004E1630">
        <w:rPr>
          <w:b/>
          <w:bCs/>
          <w:sz w:val="24"/>
          <w:szCs w:val="24"/>
        </w:rPr>
        <w:t xml:space="preserve"> </w:t>
      </w:r>
      <w:r w:rsidRPr="004E1630">
        <w:rPr>
          <w:b/>
          <w:bCs/>
          <w:sz w:val="24"/>
          <w:szCs w:val="24"/>
        </w:rPr>
        <w:t>О</w:t>
      </w:r>
      <w:r w:rsidR="00F86750" w:rsidRPr="004E1630">
        <w:rPr>
          <w:b/>
          <w:bCs/>
          <w:sz w:val="24"/>
          <w:szCs w:val="24"/>
        </w:rPr>
        <w:t xml:space="preserve"> </w:t>
      </w:r>
      <w:r w:rsidRPr="004E1630">
        <w:rPr>
          <w:b/>
          <w:bCs/>
          <w:sz w:val="24"/>
          <w:szCs w:val="24"/>
        </w:rPr>
        <w:t>ПРОВЕДЕНИИ</w:t>
      </w:r>
      <w:r w:rsidR="00F86750" w:rsidRPr="004E1630">
        <w:rPr>
          <w:b/>
          <w:bCs/>
          <w:sz w:val="24"/>
          <w:szCs w:val="24"/>
        </w:rPr>
        <w:t xml:space="preserve"> </w:t>
      </w:r>
      <w:r w:rsidR="005629FF" w:rsidRPr="004E1630">
        <w:rPr>
          <w:b/>
          <w:bCs/>
          <w:sz w:val="24"/>
          <w:szCs w:val="24"/>
        </w:rPr>
        <w:t xml:space="preserve">ОБЩЕСТВЕННЫХ ОБСУЖДЕНИЙ, </w:t>
      </w:r>
      <w:r w:rsidRPr="004E1630">
        <w:rPr>
          <w:b/>
          <w:bCs/>
          <w:sz w:val="24"/>
          <w:szCs w:val="24"/>
        </w:rPr>
        <w:t>ПУБЛИЧНЫХ</w:t>
      </w:r>
      <w:r w:rsidR="00F86750" w:rsidRPr="004E1630">
        <w:rPr>
          <w:b/>
          <w:bCs/>
          <w:sz w:val="24"/>
          <w:szCs w:val="24"/>
        </w:rPr>
        <w:t xml:space="preserve"> </w:t>
      </w:r>
      <w:r w:rsidRPr="004E1630">
        <w:rPr>
          <w:b/>
          <w:bCs/>
          <w:sz w:val="24"/>
          <w:szCs w:val="24"/>
        </w:rPr>
        <w:t>СЛУШАНИЙ</w:t>
      </w:r>
      <w:r w:rsidR="004E5343" w:rsidRPr="004E1630">
        <w:rPr>
          <w:b/>
          <w:bCs/>
          <w:sz w:val="24"/>
          <w:szCs w:val="24"/>
        </w:rPr>
        <w:br/>
      </w:r>
      <w:r w:rsidRPr="004E1630">
        <w:rPr>
          <w:b/>
          <w:bCs/>
          <w:sz w:val="24"/>
          <w:szCs w:val="24"/>
        </w:rPr>
        <w:t>ПО</w:t>
      </w:r>
      <w:r w:rsidR="00F86750" w:rsidRPr="004E1630">
        <w:rPr>
          <w:b/>
          <w:bCs/>
          <w:sz w:val="24"/>
          <w:szCs w:val="24"/>
        </w:rPr>
        <w:t xml:space="preserve"> </w:t>
      </w:r>
      <w:r w:rsidRPr="004E1630">
        <w:rPr>
          <w:b/>
          <w:bCs/>
          <w:sz w:val="24"/>
          <w:szCs w:val="24"/>
        </w:rPr>
        <w:t>ВОПРОСАМ</w:t>
      </w:r>
      <w:r w:rsidR="00F86750" w:rsidRPr="004E1630">
        <w:rPr>
          <w:b/>
          <w:bCs/>
          <w:sz w:val="24"/>
          <w:szCs w:val="24"/>
        </w:rPr>
        <w:t xml:space="preserve"> </w:t>
      </w:r>
      <w:r w:rsidRPr="004E1630">
        <w:rPr>
          <w:b/>
          <w:bCs/>
          <w:sz w:val="24"/>
          <w:szCs w:val="24"/>
        </w:rPr>
        <w:t>ЗЕМЛЕПОЛЬЗОВАНИЯ</w:t>
      </w:r>
      <w:r w:rsidR="00F86750" w:rsidRPr="004E1630">
        <w:rPr>
          <w:b/>
          <w:bCs/>
          <w:sz w:val="24"/>
          <w:szCs w:val="24"/>
        </w:rPr>
        <w:t xml:space="preserve"> </w:t>
      </w:r>
      <w:r w:rsidRPr="004E1630">
        <w:rPr>
          <w:b/>
          <w:bCs/>
          <w:sz w:val="24"/>
          <w:szCs w:val="24"/>
        </w:rPr>
        <w:t>И</w:t>
      </w:r>
      <w:r w:rsidR="00F86750" w:rsidRPr="004E1630">
        <w:rPr>
          <w:b/>
          <w:bCs/>
          <w:sz w:val="24"/>
          <w:szCs w:val="24"/>
        </w:rPr>
        <w:t xml:space="preserve"> </w:t>
      </w:r>
      <w:r w:rsidRPr="004E1630">
        <w:rPr>
          <w:b/>
          <w:bCs/>
          <w:sz w:val="24"/>
          <w:szCs w:val="24"/>
        </w:rPr>
        <w:t>ЗАСТРОЙКИ</w:t>
      </w:r>
      <w:bookmarkEnd w:id="83"/>
    </w:p>
    <w:p w:rsidR="00E42175" w:rsidRPr="004E1630" w:rsidRDefault="00E42175" w:rsidP="0028053E">
      <w:pPr>
        <w:jc w:val="both"/>
        <w:outlineLvl w:val="2"/>
        <w:rPr>
          <w:sz w:val="24"/>
          <w:szCs w:val="24"/>
        </w:rPr>
      </w:pPr>
      <w:bookmarkStart w:id="85" w:name="_Toc412129401"/>
      <w:bookmarkStart w:id="86" w:name="_Toc433729374"/>
      <w:bookmarkEnd w:id="84"/>
    </w:p>
    <w:p w:rsidR="002021B7" w:rsidRPr="004E1630" w:rsidRDefault="002021B7" w:rsidP="0028053E">
      <w:pPr>
        <w:ind w:firstLine="709"/>
        <w:jc w:val="both"/>
        <w:outlineLvl w:val="2"/>
        <w:rPr>
          <w:b/>
          <w:sz w:val="24"/>
          <w:szCs w:val="24"/>
        </w:rPr>
      </w:pPr>
      <w:r w:rsidRPr="004E1630">
        <w:rPr>
          <w:b/>
          <w:sz w:val="24"/>
          <w:szCs w:val="24"/>
        </w:rPr>
        <w:t>Статья</w:t>
      </w:r>
      <w:r w:rsidR="00F86750" w:rsidRPr="004E1630">
        <w:rPr>
          <w:b/>
          <w:sz w:val="24"/>
          <w:szCs w:val="24"/>
        </w:rPr>
        <w:t xml:space="preserve"> </w:t>
      </w:r>
      <w:r w:rsidRPr="004E1630">
        <w:rPr>
          <w:b/>
          <w:sz w:val="24"/>
          <w:szCs w:val="24"/>
        </w:rPr>
        <w:t>1</w:t>
      </w:r>
      <w:r w:rsidR="0093714D" w:rsidRPr="004E1630">
        <w:rPr>
          <w:b/>
          <w:sz w:val="24"/>
          <w:szCs w:val="24"/>
        </w:rPr>
        <w:t>7</w:t>
      </w:r>
      <w:r w:rsidRPr="004E1630">
        <w:rPr>
          <w:b/>
          <w:sz w:val="24"/>
          <w:szCs w:val="24"/>
        </w:rPr>
        <w:t>.</w:t>
      </w:r>
      <w:r w:rsidR="00F86750" w:rsidRPr="004E1630">
        <w:rPr>
          <w:b/>
          <w:sz w:val="24"/>
          <w:szCs w:val="24"/>
        </w:rPr>
        <w:t xml:space="preserve"> </w:t>
      </w:r>
      <w:r w:rsidRPr="004E1630">
        <w:rPr>
          <w:b/>
          <w:sz w:val="24"/>
          <w:szCs w:val="24"/>
        </w:rPr>
        <w:t>Общие</w:t>
      </w:r>
      <w:r w:rsidR="00F86750" w:rsidRPr="004E1630">
        <w:rPr>
          <w:b/>
          <w:sz w:val="24"/>
          <w:szCs w:val="24"/>
        </w:rPr>
        <w:t xml:space="preserve"> </w:t>
      </w:r>
      <w:r w:rsidRPr="004E1630">
        <w:rPr>
          <w:b/>
          <w:sz w:val="24"/>
          <w:szCs w:val="24"/>
        </w:rPr>
        <w:t>положения</w:t>
      </w:r>
      <w:r w:rsidR="00F86750" w:rsidRPr="004E1630">
        <w:rPr>
          <w:b/>
          <w:sz w:val="24"/>
          <w:szCs w:val="24"/>
        </w:rPr>
        <w:t xml:space="preserve"> </w:t>
      </w:r>
      <w:r w:rsidR="005629FF" w:rsidRPr="004E1630">
        <w:rPr>
          <w:b/>
          <w:sz w:val="24"/>
          <w:szCs w:val="24"/>
        </w:rPr>
        <w:t>об общественных обсуждениях или</w:t>
      </w:r>
      <w:r w:rsidR="00F86750" w:rsidRPr="004E1630">
        <w:rPr>
          <w:b/>
          <w:sz w:val="24"/>
          <w:szCs w:val="24"/>
        </w:rPr>
        <w:t xml:space="preserve"> </w:t>
      </w:r>
      <w:r w:rsidRPr="004E1630">
        <w:rPr>
          <w:b/>
          <w:sz w:val="24"/>
          <w:szCs w:val="24"/>
        </w:rPr>
        <w:t>публичных</w:t>
      </w:r>
      <w:r w:rsidR="00F86750" w:rsidRPr="004E1630">
        <w:rPr>
          <w:b/>
          <w:sz w:val="24"/>
          <w:szCs w:val="24"/>
        </w:rPr>
        <w:t xml:space="preserve"> </w:t>
      </w:r>
      <w:r w:rsidRPr="004E1630">
        <w:rPr>
          <w:b/>
          <w:sz w:val="24"/>
          <w:szCs w:val="24"/>
        </w:rPr>
        <w:t>слушаниях</w:t>
      </w:r>
      <w:bookmarkEnd w:id="85"/>
      <w:bookmarkEnd w:id="86"/>
    </w:p>
    <w:p w:rsidR="00726C91" w:rsidRPr="004E1630" w:rsidRDefault="002021B7" w:rsidP="0028053E">
      <w:pPr>
        <w:suppressAutoHyphens/>
        <w:ind w:firstLine="709"/>
        <w:jc w:val="both"/>
        <w:rPr>
          <w:sz w:val="24"/>
          <w:szCs w:val="24"/>
        </w:rPr>
      </w:pPr>
      <w:bookmarkStart w:id="87" w:name="_Toc344077822"/>
      <w:bookmarkStart w:id="88" w:name="_Toc353466153"/>
      <w:bookmarkStart w:id="89" w:name="_Toc353543252"/>
      <w:bookmarkStart w:id="90" w:name="_Toc353548173"/>
      <w:bookmarkStart w:id="91" w:name="_Toc357004056"/>
      <w:bookmarkEnd w:id="60"/>
      <w:r w:rsidRPr="004E1630">
        <w:rPr>
          <w:sz w:val="24"/>
          <w:szCs w:val="24"/>
        </w:rPr>
        <w:t>1.</w:t>
      </w:r>
      <w:r w:rsidR="00F86750" w:rsidRPr="004E1630">
        <w:rPr>
          <w:sz w:val="24"/>
          <w:szCs w:val="24"/>
        </w:rPr>
        <w:t xml:space="preserve"> </w:t>
      </w:r>
      <w:r w:rsidR="005629FF" w:rsidRPr="004E1630">
        <w:rPr>
          <w:sz w:val="24"/>
          <w:szCs w:val="24"/>
        </w:rPr>
        <w:t>Общественные обсуждения или п</w:t>
      </w:r>
      <w:r w:rsidRPr="004E1630">
        <w:rPr>
          <w:sz w:val="24"/>
          <w:szCs w:val="24"/>
        </w:rPr>
        <w:t>убличные</w:t>
      </w:r>
      <w:r w:rsidR="00F86750" w:rsidRPr="004E1630">
        <w:rPr>
          <w:sz w:val="24"/>
          <w:szCs w:val="24"/>
        </w:rPr>
        <w:t xml:space="preserve"> </w:t>
      </w:r>
      <w:r w:rsidRPr="004E1630">
        <w:rPr>
          <w:sz w:val="24"/>
          <w:szCs w:val="24"/>
        </w:rPr>
        <w:t>слушания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вопросам</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проводятся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Федеральным</w:t>
      </w:r>
      <w:r w:rsidR="00F86750" w:rsidRPr="004E1630">
        <w:rPr>
          <w:sz w:val="24"/>
          <w:szCs w:val="24"/>
        </w:rPr>
        <w:t xml:space="preserve"> </w:t>
      </w:r>
      <w:r w:rsidRPr="004E1630">
        <w:rPr>
          <w:sz w:val="24"/>
          <w:szCs w:val="24"/>
        </w:rPr>
        <w:t>законом</w:t>
      </w:r>
      <w:r w:rsidR="00F86750" w:rsidRPr="004E1630">
        <w:rPr>
          <w:sz w:val="24"/>
          <w:szCs w:val="24"/>
        </w:rPr>
        <w:t xml:space="preserve"> </w:t>
      </w:r>
      <w:r w:rsidR="00DB798A" w:rsidRPr="004E1630">
        <w:rPr>
          <w:sz w:val="24"/>
          <w:szCs w:val="24"/>
        </w:rPr>
        <w:t>«</w:t>
      </w:r>
      <w:r w:rsidRPr="004E1630">
        <w:rPr>
          <w:sz w:val="24"/>
          <w:szCs w:val="24"/>
        </w:rPr>
        <w:t>Об</w:t>
      </w:r>
      <w:r w:rsidR="00F86750" w:rsidRPr="004E1630">
        <w:rPr>
          <w:sz w:val="24"/>
          <w:szCs w:val="24"/>
        </w:rPr>
        <w:t xml:space="preserve"> </w:t>
      </w:r>
      <w:r w:rsidRPr="004E1630">
        <w:rPr>
          <w:sz w:val="24"/>
          <w:szCs w:val="24"/>
        </w:rPr>
        <w:t>общих</w:t>
      </w:r>
      <w:r w:rsidR="00F86750" w:rsidRPr="004E1630">
        <w:rPr>
          <w:sz w:val="24"/>
          <w:szCs w:val="24"/>
        </w:rPr>
        <w:t xml:space="preserve"> </w:t>
      </w:r>
      <w:r w:rsidRPr="004E1630">
        <w:rPr>
          <w:sz w:val="24"/>
          <w:szCs w:val="24"/>
        </w:rPr>
        <w:t>принципах</w:t>
      </w:r>
      <w:r w:rsidR="00F86750" w:rsidRPr="004E1630">
        <w:rPr>
          <w:sz w:val="24"/>
          <w:szCs w:val="24"/>
        </w:rPr>
        <w:t xml:space="preserve"> </w:t>
      </w:r>
      <w:r w:rsidRPr="004E1630">
        <w:rPr>
          <w:sz w:val="24"/>
          <w:szCs w:val="24"/>
        </w:rPr>
        <w:t>организации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DB798A" w:rsidRPr="004E1630">
        <w:rPr>
          <w:sz w:val="24"/>
          <w:szCs w:val="24"/>
        </w:rPr>
        <w:t>»</w:t>
      </w:r>
      <w:r w:rsidRPr="004E1630">
        <w:rPr>
          <w:sz w:val="24"/>
          <w:szCs w:val="24"/>
        </w:rPr>
        <w:t>,</w:t>
      </w:r>
      <w:r w:rsidR="00F86750" w:rsidRPr="004E1630">
        <w:rPr>
          <w:sz w:val="24"/>
          <w:szCs w:val="24"/>
        </w:rPr>
        <w:t xml:space="preserve"> </w:t>
      </w:r>
      <w:r w:rsidRPr="004E1630">
        <w:rPr>
          <w:sz w:val="24"/>
          <w:szCs w:val="24"/>
        </w:rPr>
        <w:t>Градостроительным</w:t>
      </w:r>
      <w:r w:rsidR="00F86750" w:rsidRPr="004E1630">
        <w:rPr>
          <w:sz w:val="24"/>
          <w:szCs w:val="24"/>
        </w:rPr>
        <w:t xml:space="preserve"> </w:t>
      </w:r>
      <w:r w:rsidRPr="004E1630">
        <w:rPr>
          <w:sz w:val="24"/>
          <w:szCs w:val="24"/>
        </w:rPr>
        <w:t>кодексом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Республики</w:t>
      </w:r>
      <w:r w:rsidR="00F86750" w:rsidRPr="004E1630">
        <w:rPr>
          <w:sz w:val="24"/>
          <w:szCs w:val="24"/>
        </w:rPr>
        <w:t xml:space="preserve"> </w:t>
      </w:r>
      <w:r w:rsidRPr="004E1630">
        <w:rPr>
          <w:sz w:val="24"/>
          <w:szCs w:val="24"/>
        </w:rPr>
        <w:t>Адыгея</w:t>
      </w:r>
      <w:r w:rsidR="00726C91" w:rsidRPr="004E1630">
        <w:rPr>
          <w:sz w:val="24"/>
          <w:szCs w:val="24"/>
        </w:rPr>
        <w:t>.</w:t>
      </w:r>
    </w:p>
    <w:p w:rsidR="002021B7" w:rsidRPr="004E1630" w:rsidRDefault="002021B7" w:rsidP="0028053E">
      <w:pPr>
        <w:suppressAutoHyphens/>
        <w:ind w:firstLine="709"/>
        <w:jc w:val="both"/>
        <w:rPr>
          <w:sz w:val="24"/>
          <w:szCs w:val="24"/>
        </w:rPr>
      </w:pPr>
      <w:r w:rsidRPr="004E1630">
        <w:rPr>
          <w:sz w:val="24"/>
          <w:szCs w:val="24"/>
        </w:rPr>
        <w:t>2.</w:t>
      </w:r>
      <w:r w:rsidR="00F86750" w:rsidRPr="004E1630">
        <w:rPr>
          <w:sz w:val="24"/>
          <w:szCs w:val="24"/>
        </w:rPr>
        <w:t xml:space="preserve"> </w:t>
      </w:r>
      <w:r w:rsidR="005629FF" w:rsidRPr="004E1630">
        <w:rPr>
          <w:sz w:val="24"/>
          <w:szCs w:val="24"/>
        </w:rPr>
        <w:t>Общественные обсуждения или п</w:t>
      </w:r>
      <w:r w:rsidRPr="004E1630">
        <w:rPr>
          <w:sz w:val="24"/>
          <w:szCs w:val="24"/>
        </w:rPr>
        <w:t>убличные</w:t>
      </w:r>
      <w:r w:rsidR="00F86750" w:rsidRPr="004E1630">
        <w:rPr>
          <w:sz w:val="24"/>
          <w:szCs w:val="24"/>
        </w:rPr>
        <w:t xml:space="preserve"> </w:t>
      </w:r>
      <w:r w:rsidRPr="004E1630">
        <w:rPr>
          <w:sz w:val="24"/>
          <w:szCs w:val="24"/>
        </w:rPr>
        <w:t>слушания</w:t>
      </w:r>
      <w:r w:rsidR="00F86750" w:rsidRPr="004E1630">
        <w:rPr>
          <w:sz w:val="24"/>
          <w:szCs w:val="24"/>
        </w:rPr>
        <w:t xml:space="preserve"> </w:t>
      </w:r>
      <w:r w:rsidRPr="004E1630">
        <w:rPr>
          <w:sz w:val="24"/>
          <w:szCs w:val="24"/>
        </w:rPr>
        <w:t>проводятся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целью:</w:t>
      </w:r>
    </w:p>
    <w:p w:rsidR="002021B7" w:rsidRPr="004E1630" w:rsidRDefault="002021B7" w:rsidP="0028053E">
      <w:pPr>
        <w:suppressAutoHyphens/>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предотвращение</w:t>
      </w:r>
      <w:r w:rsidR="00F86750" w:rsidRPr="004E1630">
        <w:rPr>
          <w:sz w:val="24"/>
          <w:szCs w:val="24"/>
        </w:rPr>
        <w:t xml:space="preserve"> </w:t>
      </w:r>
      <w:r w:rsidRPr="004E1630">
        <w:rPr>
          <w:sz w:val="24"/>
          <w:szCs w:val="24"/>
        </w:rPr>
        <w:t>ущерба,</w:t>
      </w:r>
      <w:r w:rsidR="00F86750" w:rsidRPr="004E1630">
        <w:rPr>
          <w:sz w:val="24"/>
          <w:szCs w:val="24"/>
        </w:rPr>
        <w:t xml:space="preserve"> </w:t>
      </w:r>
      <w:r w:rsidRPr="004E1630">
        <w:rPr>
          <w:sz w:val="24"/>
          <w:szCs w:val="24"/>
        </w:rPr>
        <w:t>который</w:t>
      </w:r>
      <w:r w:rsidR="00F86750" w:rsidRPr="004E1630">
        <w:rPr>
          <w:sz w:val="24"/>
          <w:szCs w:val="24"/>
        </w:rPr>
        <w:t xml:space="preserve"> </w:t>
      </w:r>
      <w:r w:rsidRPr="004E1630">
        <w:rPr>
          <w:sz w:val="24"/>
          <w:szCs w:val="24"/>
        </w:rPr>
        <w:t>может</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нанесен</w:t>
      </w:r>
      <w:r w:rsidR="00F86750" w:rsidRPr="004E1630">
        <w:rPr>
          <w:sz w:val="24"/>
          <w:szCs w:val="24"/>
        </w:rPr>
        <w:t xml:space="preserve"> </w:t>
      </w:r>
      <w:r w:rsidRPr="004E1630">
        <w:rPr>
          <w:sz w:val="24"/>
          <w:szCs w:val="24"/>
        </w:rPr>
        <w:t>жильцам</w:t>
      </w:r>
      <w:r w:rsidR="00F86750" w:rsidRPr="004E1630">
        <w:rPr>
          <w:sz w:val="24"/>
          <w:szCs w:val="24"/>
        </w:rPr>
        <w:t xml:space="preserve"> </w:t>
      </w:r>
      <w:r w:rsidRPr="004E1630">
        <w:rPr>
          <w:sz w:val="24"/>
          <w:szCs w:val="24"/>
        </w:rPr>
        <w:t>домов,</w:t>
      </w:r>
      <w:r w:rsidR="00F86750" w:rsidRPr="004E1630">
        <w:rPr>
          <w:sz w:val="24"/>
          <w:szCs w:val="24"/>
        </w:rPr>
        <w:t xml:space="preserve"> </w:t>
      </w:r>
      <w:r w:rsidRPr="004E1630">
        <w:rPr>
          <w:sz w:val="24"/>
          <w:szCs w:val="24"/>
        </w:rPr>
        <w:t>правообладателям</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недвижимости,</w:t>
      </w:r>
      <w:r w:rsidR="00F86750" w:rsidRPr="004E1630">
        <w:rPr>
          <w:sz w:val="24"/>
          <w:szCs w:val="24"/>
        </w:rPr>
        <w:t xml:space="preserve"> </w:t>
      </w:r>
      <w:r w:rsidRPr="004E1630">
        <w:rPr>
          <w:sz w:val="24"/>
          <w:szCs w:val="24"/>
        </w:rPr>
        <w:t>оказавшимся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непосредственной</w:t>
      </w:r>
      <w:r w:rsidR="00F86750" w:rsidRPr="004E1630">
        <w:rPr>
          <w:sz w:val="24"/>
          <w:szCs w:val="24"/>
        </w:rPr>
        <w:t xml:space="preserve"> </w:t>
      </w:r>
      <w:r w:rsidRPr="004E1630">
        <w:rPr>
          <w:sz w:val="24"/>
          <w:szCs w:val="24"/>
        </w:rPr>
        <w:t>близости</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земельным</w:t>
      </w:r>
      <w:r w:rsidR="00F86750" w:rsidRPr="004E1630">
        <w:rPr>
          <w:sz w:val="24"/>
          <w:szCs w:val="24"/>
        </w:rPr>
        <w:t xml:space="preserve"> </w:t>
      </w:r>
      <w:r w:rsidRPr="004E1630">
        <w:rPr>
          <w:sz w:val="24"/>
          <w:szCs w:val="24"/>
        </w:rPr>
        <w:t>участкам,</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планируется</w:t>
      </w:r>
      <w:r w:rsidR="00F86750" w:rsidRPr="004E1630">
        <w:rPr>
          <w:sz w:val="24"/>
          <w:szCs w:val="24"/>
        </w:rPr>
        <w:t xml:space="preserve"> </w:t>
      </w:r>
      <w:r w:rsidRPr="004E1630">
        <w:rPr>
          <w:sz w:val="24"/>
          <w:szCs w:val="24"/>
        </w:rPr>
        <w:t>осуществить</w:t>
      </w:r>
      <w:r w:rsidR="00F86750" w:rsidRPr="004E1630">
        <w:rPr>
          <w:sz w:val="24"/>
          <w:szCs w:val="24"/>
        </w:rPr>
        <w:t xml:space="preserve"> </w:t>
      </w:r>
      <w:r w:rsidRPr="004E1630">
        <w:rPr>
          <w:sz w:val="24"/>
          <w:szCs w:val="24"/>
        </w:rPr>
        <w:t>строительство,</w:t>
      </w:r>
      <w:r w:rsidR="00F86750" w:rsidRPr="004E1630">
        <w:rPr>
          <w:sz w:val="24"/>
          <w:szCs w:val="24"/>
        </w:rPr>
        <w:t xml:space="preserve"> </w:t>
      </w:r>
      <w:r w:rsidRPr="004E1630">
        <w:rPr>
          <w:sz w:val="24"/>
          <w:szCs w:val="24"/>
        </w:rPr>
        <w:t>реконструкцию,</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владельцам</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недвижимости</w:t>
      </w:r>
      <w:r w:rsidR="00F86750" w:rsidRPr="004E1630">
        <w:rPr>
          <w:sz w:val="24"/>
          <w:szCs w:val="24"/>
        </w:rPr>
        <w:t xml:space="preserve"> </w:t>
      </w:r>
      <w:r w:rsidRPr="004E1630">
        <w:rPr>
          <w:sz w:val="24"/>
          <w:szCs w:val="24"/>
        </w:rPr>
        <w:t>тем</w:t>
      </w:r>
      <w:r w:rsidR="00F86750" w:rsidRPr="004E1630">
        <w:rPr>
          <w:sz w:val="24"/>
          <w:szCs w:val="24"/>
        </w:rPr>
        <w:t xml:space="preserve"> </w:t>
      </w:r>
      <w:r w:rsidRPr="004E1630">
        <w:rPr>
          <w:sz w:val="24"/>
          <w:szCs w:val="24"/>
        </w:rPr>
        <w:t>видом</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поводу</w:t>
      </w:r>
      <w:r w:rsidR="00F86750" w:rsidRPr="004E1630">
        <w:rPr>
          <w:sz w:val="24"/>
          <w:szCs w:val="24"/>
        </w:rPr>
        <w:t xml:space="preserve"> </w:t>
      </w:r>
      <w:r w:rsidRPr="004E1630">
        <w:rPr>
          <w:sz w:val="24"/>
          <w:szCs w:val="24"/>
        </w:rPr>
        <w:t>которого</w:t>
      </w:r>
      <w:r w:rsidR="00F86750" w:rsidRPr="004E1630">
        <w:rPr>
          <w:sz w:val="24"/>
          <w:szCs w:val="24"/>
        </w:rPr>
        <w:t xml:space="preserve"> </w:t>
      </w:r>
      <w:r w:rsidRPr="004E1630">
        <w:rPr>
          <w:sz w:val="24"/>
          <w:szCs w:val="24"/>
        </w:rPr>
        <w:t>испрашивается</w:t>
      </w:r>
      <w:r w:rsidR="00F86750" w:rsidRPr="004E1630">
        <w:rPr>
          <w:sz w:val="24"/>
          <w:szCs w:val="24"/>
        </w:rPr>
        <w:t xml:space="preserve"> </w:t>
      </w:r>
      <w:r w:rsidRPr="004E1630">
        <w:rPr>
          <w:sz w:val="24"/>
          <w:szCs w:val="24"/>
        </w:rPr>
        <w:t>специальное</w:t>
      </w:r>
      <w:r w:rsidR="00F86750" w:rsidRPr="004E1630">
        <w:rPr>
          <w:sz w:val="24"/>
          <w:szCs w:val="24"/>
        </w:rPr>
        <w:t xml:space="preserve"> </w:t>
      </w:r>
      <w:r w:rsidRPr="004E1630">
        <w:rPr>
          <w:sz w:val="24"/>
          <w:szCs w:val="24"/>
        </w:rPr>
        <w:t>согласование;</w:t>
      </w:r>
    </w:p>
    <w:p w:rsidR="002021B7" w:rsidRPr="004E1630" w:rsidRDefault="002021B7" w:rsidP="0028053E">
      <w:pPr>
        <w:suppressAutoHyphens/>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информирование</w:t>
      </w:r>
      <w:r w:rsidR="00F86750" w:rsidRPr="004E1630">
        <w:rPr>
          <w:sz w:val="24"/>
          <w:szCs w:val="24"/>
        </w:rPr>
        <w:t xml:space="preserve"> </w:t>
      </w:r>
      <w:r w:rsidRPr="004E1630">
        <w:rPr>
          <w:sz w:val="24"/>
          <w:szCs w:val="24"/>
        </w:rPr>
        <w:t>общественности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обеспечение</w:t>
      </w:r>
      <w:r w:rsidR="00F86750" w:rsidRPr="004E1630">
        <w:rPr>
          <w:sz w:val="24"/>
          <w:szCs w:val="24"/>
        </w:rPr>
        <w:t xml:space="preserve"> </w:t>
      </w:r>
      <w:r w:rsidRPr="004E1630">
        <w:rPr>
          <w:sz w:val="24"/>
          <w:szCs w:val="24"/>
        </w:rPr>
        <w:t>права</w:t>
      </w:r>
      <w:r w:rsidR="00F86750" w:rsidRPr="004E1630">
        <w:rPr>
          <w:sz w:val="24"/>
          <w:szCs w:val="24"/>
        </w:rPr>
        <w:t xml:space="preserve"> </w:t>
      </w:r>
      <w:r w:rsidRPr="004E1630">
        <w:rPr>
          <w:sz w:val="24"/>
          <w:szCs w:val="24"/>
        </w:rPr>
        <w:t>участия</w:t>
      </w:r>
      <w:r w:rsidR="00F86750" w:rsidRPr="004E1630">
        <w:rPr>
          <w:sz w:val="24"/>
          <w:szCs w:val="24"/>
        </w:rPr>
        <w:t xml:space="preserve"> </w:t>
      </w:r>
      <w:r w:rsidRPr="004E1630">
        <w:rPr>
          <w:sz w:val="24"/>
          <w:szCs w:val="24"/>
        </w:rPr>
        <w:t>граждан</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принятии</w:t>
      </w:r>
      <w:r w:rsidR="00F86750" w:rsidRPr="004E1630">
        <w:rPr>
          <w:sz w:val="24"/>
          <w:szCs w:val="24"/>
        </w:rPr>
        <w:t xml:space="preserve"> </w:t>
      </w:r>
      <w:r w:rsidRPr="004E1630">
        <w:rPr>
          <w:sz w:val="24"/>
          <w:szCs w:val="24"/>
        </w:rPr>
        <w:t>решений,</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права</w:t>
      </w:r>
      <w:r w:rsidR="00F86750" w:rsidRPr="004E1630">
        <w:rPr>
          <w:sz w:val="24"/>
          <w:szCs w:val="24"/>
        </w:rPr>
        <w:t xml:space="preserve"> </w:t>
      </w:r>
      <w:r w:rsidRPr="004E1630">
        <w:rPr>
          <w:sz w:val="24"/>
          <w:szCs w:val="24"/>
        </w:rPr>
        <w:t>контролировать</w:t>
      </w:r>
      <w:r w:rsidR="00F86750" w:rsidRPr="004E1630">
        <w:rPr>
          <w:sz w:val="24"/>
          <w:szCs w:val="24"/>
        </w:rPr>
        <w:t xml:space="preserve"> </w:t>
      </w:r>
      <w:r w:rsidRPr="004E1630">
        <w:rPr>
          <w:sz w:val="24"/>
          <w:szCs w:val="24"/>
        </w:rPr>
        <w:t>принятие</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землепользованию</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застройке.</w:t>
      </w:r>
    </w:p>
    <w:p w:rsidR="002021B7" w:rsidRPr="004E1630" w:rsidRDefault="002021B7" w:rsidP="0028053E">
      <w:pPr>
        <w:suppressAutoHyphens/>
        <w:ind w:firstLine="709"/>
        <w:jc w:val="both"/>
        <w:rPr>
          <w:sz w:val="24"/>
          <w:szCs w:val="24"/>
        </w:rPr>
      </w:pPr>
      <w:r w:rsidRPr="004E1630">
        <w:rPr>
          <w:sz w:val="24"/>
          <w:szCs w:val="24"/>
        </w:rPr>
        <w:t>3.</w:t>
      </w:r>
      <w:r w:rsidR="00F86750" w:rsidRPr="004E1630">
        <w:rPr>
          <w:sz w:val="24"/>
          <w:szCs w:val="24"/>
        </w:rPr>
        <w:t xml:space="preserve"> </w:t>
      </w:r>
      <w:r w:rsidR="005974D9" w:rsidRPr="004E1630">
        <w:rPr>
          <w:sz w:val="24"/>
          <w:szCs w:val="24"/>
        </w:rPr>
        <w:t>Общественные обсуждения или п</w:t>
      </w:r>
      <w:r w:rsidRPr="004E1630">
        <w:rPr>
          <w:sz w:val="24"/>
          <w:szCs w:val="24"/>
        </w:rPr>
        <w:t>убличные</w:t>
      </w:r>
      <w:r w:rsidR="00F86750" w:rsidRPr="004E1630">
        <w:rPr>
          <w:sz w:val="24"/>
          <w:szCs w:val="24"/>
        </w:rPr>
        <w:t xml:space="preserve"> </w:t>
      </w:r>
      <w:r w:rsidRPr="004E1630">
        <w:rPr>
          <w:sz w:val="24"/>
          <w:szCs w:val="24"/>
        </w:rPr>
        <w:t>слушания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вопросам</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организуются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случаях,</w:t>
      </w:r>
      <w:r w:rsidR="00F86750" w:rsidRPr="004E1630">
        <w:rPr>
          <w:sz w:val="24"/>
          <w:szCs w:val="24"/>
        </w:rPr>
        <w:t xml:space="preserve"> </w:t>
      </w:r>
      <w:r w:rsidRPr="004E1630">
        <w:rPr>
          <w:sz w:val="24"/>
          <w:szCs w:val="24"/>
        </w:rPr>
        <w:t>когда</w:t>
      </w:r>
      <w:r w:rsidR="00F86750" w:rsidRPr="004E1630">
        <w:rPr>
          <w:sz w:val="24"/>
          <w:szCs w:val="24"/>
        </w:rPr>
        <w:t xml:space="preserve"> </w:t>
      </w:r>
      <w:r w:rsidRPr="004E1630">
        <w:rPr>
          <w:sz w:val="24"/>
          <w:szCs w:val="24"/>
        </w:rPr>
        <w:t>рассматриваются</w:t>
      </w:r>
      <w:r w:rsidR="00F86750" w:rsidRPr="004E1630">
        <w:rPr>
          <w:sz w:val="24"/>
          <w:szCs w:val="24"/>
        </w:rPr>
        <w:t xml:space="preserve"> </w:t>
      </w:r>
      <w:r w:rsidRPr="004E1630">
        <w:rPr>
          <w:sz w:val="24"/>
          <w:szCs w:val="24"/>
        </w:rPr>
        <w:t>следующие</w:t>
      </w:r>
      <w:r w:rsidR="00F86750" w:rsidRPr="004E1630">
        <w:rPr>
          <w:sz w:val="24"/>
          <w:szCs w:val="24"/>
        </w:rPr>
        <w:t xml:space="preserve"> </w:t>
      </w:r>
      <w:r w:rsidRPr="004E1630">
        <w:rPr>
          <w:sz w:val="24"/>
          <w:szCs w:val="24"/>
        </w:rPr>
        <w:t>вопросы:</w:t>
      </w:r>
    </w:p>
    <w:p w:rsidR="002021B7" w:rsidRPr="004E1630" w:rsidRDefault="002021B7" w:rsidP="0028053E">
      <w:pPr>
        <w:suppressAutoHyphens/>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проекты</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проекты</w:t>
      </w:r>
      <w:r w:rsidR="00F86750" w:rsidRPr="004E1630">
        <w:rPr>
          <w:sz w:val="24"/>
          <w:szCs w:val="24"/>
        </w:rPr>
        <w:t xml:space="preserve"> </w:t>
      </w:r>
      <w:r w:rsidRPr="004E1630">
        <w:rPr>
          <w:sz w:val="24"/>
          <w:szCs w:val="24"/>
        </w:rPr>
        <w:t>внесения</w:t>
      </w:r>
      <w:r w:rsidR="00F86750" w:rsidRPr="004E1630">
        <w:rPr>
          <w:sz w:val="24"/>
          <w:szCs w:val="24"/>
        </w:rPr>
        <w:t xml:space="preserve"> </w:t>
      </w:r>
      <w:r w:rsidRPr="004E1630">
        <w:rPr>
          <w:sz w:val="24"/>
          <w:szCs w:val="24"/>
        </w:rPr>
        <w:t>изменений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p>
    <w:p w:rsidR="002021B7" w:rsidRPr="004E1630" w:rsidRDefault="002021B7" w:rsidP="0028053E">
      <w:pPr>
        <w:suppressAutoHyphens/>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проекты</w:t>
      </w:r>
      <w:r w:rsidR="00F86750" w:rsidRPr="004E1630">
        <w:rPr>
          <w:sz w:val="24"/>
          <w:szCs w:val="24"/>
        </w:rPr>
        <w:t xml:space="preserve"> </w:t>
      </w:r>
      <w:r w:rsidRPr="004E1630">
        <w:rPr>
          <w:sz w:val="24"/>
          <w:szCs w:val="24"/>
        </w:rPr>
        <w:t>планировки</w:t>
      </w:r>
      <w:r w:rsidR="00F86750" w:rsidRPr="004E1630">
        <w:rPr>
          <w:sz w:val="24"/>
          <w:szCs w:val="24"/>
        </w:rPr>
        <w:t xml:space="preserve"> </w:t>
      </w:r>
      <w:r w:rsidRPr="004E1630">
        <w:rPr>
          <w:sz w:val="24"/>
          <w:szCs w:val="24"/>
        </w:rPr>
        <w:t>территорий,</w:t>
      </w:r>
      <w:r w:rsidR="00F86750" w:rsidRPr="004E1630">
        <w:rPr>
          <w:sz w:val="24"/>
          <w:szCs w:val="24"/>
        </w:rPr>
        <w:t xml:space="preserve"> </w:t>
      </w:r>
      <w:r w:rsidRPr="004E1630">
        <w:rPr>
          <w:sz w:val="24"/>
          <w:szCs w:val="24"/>
        </w:rPr>
        <w:t>проекты</w:t>
      </w:r>
      <w:r w:rsidR="00F86750" w:rsidRPr="004E1630">
        <w:rPr>
          <w:sz w:val="24"/>
          <w:szCs w:val="24"/>
        </w:rPr>
        <w:t xml:space="preserve"> </w:t>
      </w:r>
      <w:r w:rsidRPr="004E1630">
        <w:rPr>
          <w:sz w:val="24"/>
          <w:szCs w:val="24"/>
        </w:rPr>
        <w:t>межевания</w:t>
      </w:r>
      <w:r w:rsidR="00F86750" w:rsidRPr="004E1630">
        <w:rPr>
          <w:sz w:val="24"/>
          <w:szCs w:val="24"/>
        </w:rPr>
        <w:t xml:space="preserve"> </w:t>
      </w:r>
      <w:r w:rsidRPr="004E1630">
        <w:rPr>
          <w:sz w:val="24"/>
          <w:szCs w:val="24"/>
        </w:rPr>
        <w:t>территорий;</w:t>
      </w:r>
    </w:p>
    <w:p w:rsidR="002021B7" w:rsidRPr="004E1630" w:rsidRDefault="002021B7" w:rsidP="0028053E">
      <w:pPr>
        <w:suppressAutoHyphens/>
        <w:ind w:firstLine="709"/>
        <w:jc w:val="both"/>
        <w:rPr>
          <w:sz w:val="24"/>
          <w:szCs w:val="24"/>
        </w:rPr>
      </w:pPr>
      <w:r w:rsidRPr="004E1630">
        <w:rPr>
          <w:sz w:val="24"/>
          <w:szCs w:val="24"/>
        </w:rPr>
        <w:lastRenderedPageBreak/>
        <w:t>3)</w:t>
      </w:r>
      <w:r w:rsidR="00F86750" w:rsidRPr="004E1630">
        <w:rPr>
          <w:sz w:val="24"/>
          <w:szCs w:val="24"/>
        </w:rPr>
        <w:t xml:space="preserve"> </w:t>
      </w:r>
      <w:r w:rsidRPr="004E1630">
        <w:rPr>
          <w:sz w:val="24"/>
          <w:szCs w:val="24"/>
        </w:rPr>
        <w:t>вопросы</w:t>
      </w:r>
      <w:r w:rsidR="00F86750" w:rsidRPr="004E1630">
        <w:rPr>
          <w:sz w:val="24"/>
          <w:szCs w:val="24"/>
        </w:rPr>
        <w:t xml:space="preserve"> </w:t>
      </w:r>
      <w:r w:rsidRPr="004E1630">
        <w:rPr>
          <w:sz w:val="24"/>
          <w:szCs w:val="24"/>
        </w:rPr>
        <w:t>предоставления</w:t>
      </w:r>
      <w:r w:rsidR="00F86750" w:rsidRPr="004E1630">
        <w:rPr>
          <w:sz w:val="24"/>
          <w:szCs w:val="24"/>
        </w:rPr>
        <w:t xml:space="preserve"> </w:t>
      </w:r>
      <w:r w:rsidRPr="004E1630">
        <w:rPr>
          <w:sz w:val="24"/>
          <w:szCs w:val="24"/>
        </w:rPr>
        <w:t>разрешений</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условно</w:t>
      </w:r>
      <w:r w:rsidR="00F86750" w:rsidRPr="004E1630">
        <w:rPr>
          <w:sz w:val="24"/>
          <w:szCs w:val="24"/>
        </w:rPr>
        <w:t xml:space="preserve"> </w:t>
      </w:r>
      <w:r w:rsidRPr="004E1630">
        <w:rPr>
          <w:sz w:val="24"/>
          <w:szCs w:val="24"/>
        </w:rPr>
        <w:t>разрешенные</w:t>
      </w:r>
      <w:r w:rsidR="00F86750" w:rsidRPr="004E1630">
        <w:rPr>
          <w:sz w:val="24"/>
          <w:szCs w:val="24"/>
        </w:rPr>
        <w:t xml:space="preserve"> </w:t>
      </w:r>
      <w:r w:rsidRPr="004E1630">
        <w:rPr>
          <w:sz w:val="24"/>
          <w:szCs w:val="24"/>
        </w:rPr>
        <w:t>виды</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p>
    <w:p w:rsidR="002021B7" w:rsidRPr="004E1630" w:rsidRDefault="002021B7" w:rsidP="0028053E">
      <w:pPr>
        <w:suppressAutoHyphens/>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вопросы</w:t>
      </w:r>
      <w:r w:rsidR="00F86750" w:rsidRPr="004E1630">
        <w:rPr>
          <w:sz w:val="24"/>
          <w:szCs w:val="24"/>
        </w:rPr>
        <w:t xml:space="preserve"> </w:t>
      </w:r>
      <w:r w:rsidRPr="004E1630">
        <w:rPr>
          <w:sz w:val="24"/>
          <w:szCs w:val="24"/>
        </w:rPr>
        <w:t>отклонения</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предельных</w:t>
      </w:r>
      <w:r w:rsidR="00F86750" w:rsidRPr="004E1630">
        <w:rPr>
          <w:sz w:val="24"/>
          <w:szCs w:val="24"/>
        </w:rPr>
        <w:t xml:space="preserve"> </w:t>
      </w:r>
      <w:r w:rsidRPr="004E1630">
        <w:rPr>
          <w:sz w:val="24"/>
          <w:szCs w:val="24"/>
        </w:rPr>
        <w:t>параметров</w:t>
      </w:r>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p>
    <w:p w:rsidR="002021B7" w:rsidRPr="004E1630" w:rsidRDefault="002021B7" w:rsidP="0028053E">
      <w:pPr>
        <w:ind w:firstLine="709"/>
        <w:jc w:val="both"/>
        <w:outlineLvl w:val="2"/>
        <w:rPr>
          <w:b/>
          <w:sz w:val="24"/>
          <w:szCs w:val="24"/>
        </w:rPr>
      </w:pPr>
      <w:bookmarkStart w:id="92" w:name="_Toc412129402"/>
      <w:bookmarkStart w:id="93" w:name="_Toc433729375"/>
      <w:r w:rsidRPr="004E1630">
        <w:rPr>
          <w:b/>
          <w:sz w:val="24"/>
          <w:szCs w:val="24"/>
        </w:rPr>
        <w:t>Статья</w:t>
      </w:r>
      <w:r w:rsidR="00F86750" w:rsidRPr="004E1630">
        <w:rPr>
          <w:b/>
          <w:sz w:val="24"/>
          <w:szCs w:val="24"/>
        </w:rPr>
        <w:t xml:space="preserve"> </w:t>
      </w:r>
      <w:r w:rsidRPr="004E1630">
        <w:rPr>
          <w:b/>
          <w:sz w:val="24"/>
          <w:szCs w:val="24"/>
        </w:rPr>
        <w:t>1</w:t>
      </w:r>
      <w:r w:rsidR="0093714D" w:rsidRPr="004E1630">
        <w:rPr>
          <w:b/>
          <w:sz w:val="24"/>
          <w:szCs w:val="24"/>
        </w:rPr>
        <w:t>8</w:t>
      </w:r>
      <w:r w:rsidRPr="004E1630">
        <w:rPr>
          <w:b/>
          <w:sz w:val="24"/>
          <w:szCs w:val="24"/>
        </w:rPr>
        <w:t>.</w:t>
      </w:r>
      <w:r w:rsidR="00F86750" w:rsidRPr="004E1630">
        <w:rPr>
          <w:b/>
          <w:sz w:val="24"/>
          <w:szCs w:val="24"/>
        </w:rPr>
        <w:t xml:space="preserve"> </w:t>
      </w:r>
      <w:bookmarkEnd w:id="87"/>
      <w:bookmarkEnd w:id="88"/>
      <w:bookmarkEnd w:id="89"/>
      <w:bookmarkEnd w:id="90"/>
      <w:bookmarkEnd w:id="91"/>
      <w:r w:rsidRPr="004E1630">
        <w:rPr>
          <w:b/>
          <w:sz w:val="24"/>
          <w:szCs w:val="24"/>
        </w:rPr>
        <w:t>Порядок</w:t>
      </w:r>
      <w:r w:rsidR="00F86750" w:rsidRPr="004E1630">
        <w:rPr>
          <w:b/>
          <w:sz w:val="24"/>
          <w:szCs w:val="24"/>
        </w:rPr>
        <w:t xml:space="preserve"> </w:t>
      </w:r>
      <w:r w:rsidRPr="004E1630">
        <w:rPr>
          <w:b/>
          <w:sz w:val="24"/>
          <w:szCs w:val="24"/>
        </w:rPr>
        <w:t>проведения</w:t>
      </w:r>
      <w:r w:rsidR="00F86750" w:rsidRPr="004E1630">
        <w:rPr>
          <w:b/>
          <w:sz w:val="24"/>
          <w:szCs w:val="24"/>
        </w:rPr>
        <w:t xml:space="preserve"> </w:t>
      </w:r>
      <w:r w:rsidR="00F05635" w:rsidRPr="004E1630">
        <w:rPr>
          <w:b/>
          <w:sz w:val="24"/>
          <w:szCs w:val="24"/>
        </w:rPr>
        <w:t xml:space="preserve">общественных обсуждений или </w:t>
      </w:r>
      <w:r w:rsidRPr="004E1630">
        <w:rPr>
          <w:b/>
          <w:sz w:val="24"/>
          <w:szCs w:val="24"/>
        </w:rPr>
        <w:t>публичных</w:t>
      </w:r>
      <w:r w:rsidR="00F86750" w:rsidRPr="004E1630">
        <w:rPr>
          <w:b/>
          <w:sz w:val="24"/>
          <w:szCs w:val="24"/>
        </w:rPr>
        <w:t xml:space="preserve"> </w:t>
      </w:r>
      <w:r w:rsidRPr="004E1630">
        <w:rPr>
          <w:b/>
          <w:sz w:val="24"/>
          <w:szCs w:val="24"/>
        </w:rPr>
        <w:t>слушаний</w:t>
      </w:r>
      <w:r w:rsidR="00F86750" w:rsidRPr="004E1630">
        <w:rPr>
          <w:b/>
          <w:sz w:val="24"/>
          <w:szCs w:val="24"/>
        </w:rPr>
        <w:t xml:space="preserve"> </w:t>
      </w:r>
      <w:r w:rsidRPr="004E1630">
        <w:rPr>
          <w:b/>
          <w:sz w:val="24"/>
          <w:szCs w:val="24"/>
        </w:rPr>
        <w:t>по</w:t>
      </w:r>
      <w:r w:rsidR="00F86750" w:rsidRPr="004E1630">
        <w:rPr>
          <w:b/>
          <w:sz w:val="24"/>
          <w:szCs w:val="24"/>
        </w:rPr>
        <w:t xml:space="preserve"> </w:t>
      </w:r>
      <w:r w:rsidRPr="004E1630">
        <w:rPr>
          <w:b/>
          <w:sz w:val="24"/>
          <w:szCs w:val="24"/>
        </w:rPr>
        <w:t>вопросам</w:t>
      </w:r>
      <w:r w:rsidR="00F86750" w:rsidRPr="004E1630">
        <w:rPr>
          <w:b/>
          <w:sz w:val="24"/>
          <w:szCs w:val="24"/>
        </w:rPr>
        <w:t xml:space="preserve"> </w:t>
      </w:r>
      <w:r w:rsidRPr="004E1630">
        <w:rPr>
          <w:b/>
          <w:sz w:val="24"/>
          <w:szCs w:val="24"/>
        </w:rPr>
        <w:t>землепользования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застройки</w:t>
      </w:r>
      <w:bookmarkEnd w:id="92"/>
      <w:bookmarkEnd w:id="93"/>
    </w:p>
    <w:p w:rsidR="00457492" w:rsidRPr="004E1630" w:rsidRDefault="002021B7" w:rsidP="0028053E">
      <w:pPr>
        <w:widowControl w:val="0"/>
        <w:autoSpaceDE w:val="0"/>
        <w:autoSpaceDN w:val="0"/>
        <w:adjustRightInd w:val="0"/>
        <w:ind w:firstLine="709"/>
        <w:jc w:val="both"/>
        <w:rPr>
          <w:sz w:val="24"/>
          <w:szCs w:val="24"/>
        </w:rPr>
      </w:pPr>
      <w:bookmarkStart w:id="94" w:name="_Toc344077823"/>
      <w:bookmarkStart w:id="95" w:name="_Toc353466154"/>
      <w:bookmarkStart w:id="96" w:name="_Toc353543253"/>
      <w:bookmarkStart w:id="97" w:name="_Toc353548174"/>
      <w:bookmarkStart w:id="98" w:name="_Toc357004057"/>
      <w:r w:rsidRPr="004E1630">
        <w:rPr>
          <w:sz w:val="24"/>
          <w:szCs w:val="24"/>
        </w:rPr>
        <w:t>1.</w:t>
      </w:r>
      <w:r w:rsidR="00F86750" w:rsidRPr="004E1630">
        <w:rPr>
          <w:sz w:val="24"/>
          <w:szCs w:val="24"/>
        </w:rPr>
        <w:t xml:space="preserve"> </w:t>
      </w:r>
      <w:r w:rsidR="00BB6BBE" w:rsidRPr="004E1630">
        <w:rPr>
          <w:sz w:val="24"/>
          <w:szCs w:val="24"/>
        </w:rPr>
        <w:t>Общественные обсуждения или п</w:t>
      </w:r>
      <w:r w:rsidRPr="004E1630">
        <w:rPr>
          <w:sz w:val="24"/>
          <w:szCs w:val="24"/>
        </w:rPr>
        <w:t>убличные</w:t>
      </w:r>
      <w:r w:rsidR="00F86750" w:rsidRPr="004E1630">
        <w:rPr>
          <w:sz w:val="24"/>
          <w:szCs w:val="24"/>
        </w:rPr>
        <w:t xml:space="preserve"> </w:t>
      </w:r>
      <w:r w:rsidRPr="004E1630">
        <w:rPr>
          <w:sz w:val="24"/>
          <w:szCs w:val="24"/>
        </w:rPr>
        <w:t>слушания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вопросам</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назначаются</w:t>
      </w:r>
      <w:r w:rsidR="00F86750" w:rsidRPr="004E1630">
        <w:rPr>
          <w:sz w:val="24"/>
          <w:szCs w:val="24"/>
        </w:rPr>
        <w:t xml:space="preserve"> </w:t>
      </w:r>
      <w:r w:rsidRPr="004E1630">
        <w:rPr>
          <w:sz w:val="24"/>
          <w:szCs w:val="24"/>
        </w:rPr>
        <w:t>главой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проводятся</w:t>
      </w:r>
      <w:r w:rsidR="00F86750" w:rsidRPr="004E1630">
        <w:rPr>
          <w:sz w:val="24"/>
          <w:szCs w:val="24"/>
        </w:rPr>
        <w:t xml:space="preserve"> </w:t>
      </w:r>
      <w:r w:rsidRPr="004E1630">
        <w:rPr>
          <w:sz w:val="24"/>
          <w:szCs w:val="24"/>
        </w:rPr>
        <w:t>комиссией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землепользованию</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застройке.</w:t>
      </w:r>
      <w:r w:rsidR="00F86750" w:rsidRPr="004E1630">
        <w:rPr>
          <w:sz w:val="24"/>
          <w:szCs w:val="24"/>
        </w:rPr>
        <w:t xml:space="preserve"> </w:t>
      </w:r>
    </w:p>
    <w:p w:rsidR="00457492" w:rsidRPr="004E1630" w:rsidRDefault="00457492" w:rsidP="0028053E">
      <w:pPr>
        <w:suppressAutoHyphens/>
        <w:ind w:firstLine="709"/>
        <w:jc w:val="both"/>
        <w:rPr>
          <w:sz w:val="24"/>
          <w:szCs w:val="24"/>
        </w:rPr>
      </w:pPr>
      <w:r w:rsidRPr="004E1630">
        <w:rPr>
          <w:sz w:val="24"/>
          <w:szCs w:val="24"/>
          <w:shd w:val="clear" w:color="auto" w:fill="FFFFFF"/>
        </w:rPr>
        <w:t>Порядок</w:t>
      </w:r>
      <w:r w:rsidR="00F86750" w:rsidRPr="004E1630">
        <w:rPr>
          <w:sz w:val="24"/>
          <w:szCs w:val="24"/>
          <w:shd w:val="clear" w:color="auto" w:fill="FFFFFF"/>
        </w:rPr>
        <w:t xml:space="preserve"> </w:t>
      </w:r>
      <w:r w:rsidRPr="004E1630">
        <w:rPr>
          <w:sz w:val="24"/>
          <w:szCs w:val="24"/>
          <w:shd w:val="clear" w:color="auto" w:fill="FFFFFF"/>
        </w:rPr>
        <w:t>организации</w:t>
      </w:r>
      <w:r w:rsidR="00F86750" w:rsidRPr="004E1630">
        <w:rPr>
          <w:sz w:val="24"/>
          <w:szCs w:val="24"/>
          <w:shd w:val="clear" w:color="auto" w:fill="FFFFFF"/>
        </w:rPr>
        <w:t xml:space="preserve"> </w:t>
      </w:r>
      <w:r w:rsidRPr="004E1630">
        <w:rPr>
          <w:sz w:val="24"/>
          <w:szCs w:val="24"/>
          <w:shd w:val="clear" w:color="auto" w:fill="FFFFFF"/>
        </w:rPr>
        <w:t>и</w:t>
      </w:r>
      <w:r w:rsidR="00F86750" w:rsidRPr="004E1630">
        <w:rPr>
          <w:sz w:val="24"/>
          <w:szCs w:val="24"/>
          <w:shd w:val="clear" w:color="auto" w:fill="FFFFFF"/>
        </w:rPr>
        <w:t xml:space="preserve"> </w:t>
      </w:r>
      <w:r w:rsidRPr="004E1630">
        <w:rPr>
          <w:sz w:val="24"/>
          <w:szCs w:val="24"/>
          <w:shd w:val="clear" w:color="auto" w:fill="FFFFFF"/>
        </w:rPr>
        <w:t>проведения</w:t>
      </w:r>
      <w:r w:rsidR="00F86750" w:rsidRPr="004E1630">
        <w:rPr>
          <w:sz w:val="24"/>
          <w:szCs w:val="24"/>
          <w:shd w:val="clear" w:color="auto" w:fill="FFFFFF"/>
        </w:rPr>
        <w:t xml:space="preserve"> </w:t>
      </w:r>
      <w:r w:rsidR="00092531" w:rsidRPr="004E1630">
        <w:rPr>
          <w:sz w:val="24"/>
          <w:szCs w:val="24"/>
          <w:shd w:val="clear" w:color="auto" w:fill="FFFFFF"/>
        </w:rPr>
        <w:t xml:space="preserve">общественных обсуждений или </w:t>
      </w:r>
      <w:r w:rsidRPr="004E1630">
        <w:rPr>
          <w:sz w:val="24"/>
          <w:szCs w:val="24"/>
          <w:shd w:val="clear" w:color="auto" w:fill="FFFFFF"/>
        </w:rPr>
        <w:t>публичных</w:t>
      </w:r>
      <w:r w:rsidR="00F86750" w:rsidRPr="004E1630">
        <w:rPr>
          <w:sz w:val="24"/>
          <w:szCs w:val="24"/>
          <w:shd w:val="clear" w:color="auto" w:fill="FFFFFF"/>
        </w:rPr>
        <w:t xml:space="preserve"> </w:t>
      </w:r>
      <w:r w:rsidRPr="004E1630">
        <w:rPr>
          <w:sz w:val="24"/>
          <w:szCs w:val="24"/>
          <w:shd w:val="clear" w:color="auto" w:fill="FFFFFF"/>
        </w:rPr>
        <w:t>слушаний</w:t>
      </w:r>
      <w:r w:rsidR="00F86750" w:rsidRPr="004E1630">
        <w:rPr>
          <w:sz w:val="24"/>
          <w:szCs w:val="24"/>
          <w:shd w:val="clear" w:color="auto" w:fill="FFFFFF"/>
        </w:rPr>
        <w:t xml:space="preserve"> </w:t>
      </w:r>
      <w:r w:rsidRPr="004E1630">
        <w:rPr>
          <w:sz w:val="24"/>
          <w:szCs w:val="24"/>
          <w:shd w:val="clear" w:color="auto" w:fill="FFFFFF"/>
        </w:rPr>
        <w:t>определяется</w:t>
      </w:r>
      <w:r w:rsidR="00F86750" w:rsidRPr="004E1630">
        <w:rPr>
          <w:sz w:val="24"/>
          <w:szCs w:val="24"/>
          <w:shd w:val="clear" w:color="auto" w:fill="FFFFFF"/>
        </w:rPr>
        <w:t xml:space="preserve"> </w:t>
      </w:r>
      <w:r w:rsidRPr="004E1630">
        <w:rPr>
          <w:sz w:val="24"/>
          <w:szCs w:val="24"/>
          <w:shd w:val="clear" w:color="auto" w:fill="FFFFFF"/>
        </w:rPr>
        <w:t>уставом</w:t>
      </w:r>
      <w:r w:rsidR="00F86750" w:rsidRPr="004E1630">
        <w:rPr>
          <w:sz w:val="24"/>
          <w:szCs w:val="24"/>
          <w:shd w:val="clear" w:color="auto" w:fill="FFFFFF"/>
        </w:rPr>
        <w:t xml:space="preserve"> </w:t>
      </w:r>
      <w:r w:rsidRPr="004E1630">
        <w:rPr>
          <w:sz w:val="24"/>
          <w:szCs w:val="24"/>
          <w:shd w:val="clear" w:color="auto" w:fill="FFFFFF"/>
        </w:rPr>
        <w:t>муниципального</w:t>
      </w:r>
      <w:r w:rsidR="00F86750" w:rsidRPr="004E1630">
        <w:rPr>
          <w:sz w:val="24"/>
          <w:szCs w:val="24"/>
          <w:shd w:val="clear" w:color="auto" w:fill="FFFFFF"/>
        </w:rPr>
        <w:t xml:space="preserve"> </w:t>
      </w:r>
      <w:r w:rsidRPr="004E1630">
        <w:rPr>
          <w:sz w:val="24"/>
          <w:szCs w:val="24"/>
          <w:shd w:val="clear" w:color="auto" w:fill="FFFFFF"/>
        </w:rPr>
        <w:t>образования</w:t>
      </w:r>
      <w:r w:rsidR="00F86750" w:rsidRPr="004E1630">
        <w:rPr>
          <w:sz w:val="24"/>
          <w:szCs w:val="24"/>
          <w:shd w:val="clear" w:color="auto" w:fill="FFFFFF"/>
        </w:rPr>
        <w:t xml:space="preserve"> </w:t>
      </w:r>
      <w:r w:rsidRPr="004E1630">
        <w:rPr>
          <w:sz w:val="24"/>
          <w:szCs w:val="24"/>
          <w:shd w:val="clear" w:color="auto" w:fill="FFFFFF"/>
        </w:rPr>
        <w:t>и</w:t>
      </w:r>
      <w:r w:rsidR="00F86750" w:rsidRPr="004E1630">
        <w:rPr>
          <w:sz w:val="24"/>
          <w:szCs w:val="24"/>
          <w:shd w:val="clear" w:color="auto" w:fill="FFFFFF"/>
        </w:rPr>
        <w:t xml:space="preserve"> </w:t>
      </w:r>
      <w:r w:rsidRPr="004E1630">
        <w:rPr>
          <w:sz w:val="24"/>
          <w:szCs w:val="24"/>
          <w:shd w:val="clear" w:color="auto" w:fill="FFFFFF"/>
        </w:rPr>
        <w:t>(или)</w:t>
      </w:r>
      <w:r w:rsidR="00F86750" w:rsidRPr="004E1630">
        <w:rPr>
          <w:sz w:val="24"/>
          <w:szCs w:val="24"/>
          <w:shd w:val="clear" w:color="auto" w:fill="FFFFFF"/>
        </w:rPr>
        <w:t xml:space="preserve"> </w:t>
      </w:r>
      <w:r w:rsidRPr="004E1630">
        <w:rPr>
          <w:sz w:val="24"/>
          <w:szCs w:val="24"/>
          <w:shd w:val="clear" w:color="auto" w:fill="FFFFFF"/>
        </w:rPr>
        <w:t>нормативными</w:t>
      </w:r>
      <w:r w:rsidR="00F86750" w:rsidRPr="004E1630">
        <w:rPr>
          <w:sz w:val="24"/>
          <w:szCs w:val="24"/>
          <w:shd w:val="clear" w:color="auto" w:fill="FFFFFF"/>
        </w:rPr>
        <w:t xml:space="preserve"> </w:t>
      </w:r>
      <w:r w:rsidRPr="004E1630">
        <w:rPr>
          <w:sz w:val="24"/>
          <w:szCs w:val="24"/>
          <w:shd w:val="clear" w:color="auto" w:fill="FFFFFF"/>
        </w:rPr>
        <w:t>правовыми</w:t>
      </w:r>
      <w:r w:rsidR="00F86750" w:rsidRPr="004E1630">
        <w:rPr>
          <w:sz w:val="24"/>
          <w:szCs w:val="24"/>
          <w:shd w:val="clear" w:color="auto" w:fill="FFFFFF"/>
        </w:rPr>
        <w:t xml:space="preserve"> </w:t>
      </w:r>
      <w:r w:rsidRPr="004E1630">
        <w:rPr>
          <w:sz w:val="24"/>
          <w:szCs w:val="24"/>
          <w:shd w:val="clear" w:color="auto" w:fill="FFFFFF"/>
        </w:rPr>
        <w:t>актами</w:t>
      </w:r>
      <w:r w:rsidR="00F86750" w:rsidRPr="004E1630">
        <w:rPr>
          <w:sz w:val="24"/>
          <w:szCs w:val="24"/>
          <w:shd w:val="clear" w:color="auto" w:fill="FFFFFF"/>
        </w:rPr>
        <w:t xml:space="preserve"> </w:t>
      </w:r>
      <w:r w:rsidRPr="004E1630">
        <w:rPr>
          <w:sz w:val="24"/>
          <w:szCs w:val="24"/>
          <w:shd w:val="clear" w:color="auto" w:fill="FFFFFF"/>
        </w:rPr>
        <w:t>представительного</w:t>
      </w:r>
      <w:r w:rsidR="00F86750" w:rsidRPr="004E1630">
        <w:rPr>
          <w:sz w:val="24"/>
          <w:szCs w:val="24"/>
          <w:shd w:val="clear" w:color="auto" w:fill="FFFFFF"/>
        </w:rPr>
        <w:t xml:space="preserve"> </w:t>
      </w:r>
      <w:r w:rsidRPr="004E1630">
        <w:rPr>
          <w:sz w:val="24"/>
          <w:szCs w:val="24"/>
          <w:shd w:val="clear" w:color="auto" w:fill="FFFFFF"/>
        </w:rPr>
        <w:t>органа</w:t>
      </w:r>
      <w:r w:rsidR="00F86750" w:rsidRPr="004E1630">
        <w:rPr>
          <w:sz w:val="24"/>
          <w:szCs w:val="24"/>
          <w:shd w:val="clear" w:color="auto" w:fill="FFFFFF"/>
        </w:rPr>
        <w:t xml:space="preserve"> </w:t>
      </w:r>
      <w:r w:rsidRPr="004E1630">
        <w:rPr>
          <w:sz w:val="24"/>
          <w:szCs w:val="24"/>
          <w:shd w:val="clear" w:color="auto" w:fill="FFFFFF"/>
        </w:rPr>
        <w:t>муниципального</w:t>
      </w:r>
      <w:r w:rsidR="00F86750" w:rsidRPr="004E1630">
        <w:rPr>
          <w:sz w:val="24"/>
          <w:szCs w:val="24"/>
          <w:shd w:val="clear" w:color="auto" w:fill="FFFFFF"/>
        </w:rPr>
        <w:t xml:space="preserve"> </w:t>
      </w:r>
      <w:r w:rsidRPr="004E1630">
        <w:rPr>
          <w:sz w:val="24"/>
          <w:szCs w:val="24"/>
          <w:shd w:val="clear" w:color="auto" w:fill="FFFFFF"/>
        </w:rPr>
        <w:t>образования</w:t>
      </w:r>
      <w:r w:rsidR="00F86750" w:rsidRPr="004E1630">
        <w:rPr>
          <w:sz w:val="24"/>
          <w:szCs w:val="24"/>
          <w:shd w:val="clear" w:color="auto" w:fill="FFFFFF"/>
        </w:rPr>
        <w:t xml:space="preserve"> </w:t>
      </w:r>
      <w:r w:rsidRPr="004E1630">
        <w:rPr>
          <w:sz w:val="24"/>
          <w:szCs w:val="24"/>
          <w:shd w:val="clear" w:color="auto" w:fill="FFFFFF"/>
        </w:rPr>
        <w:t>и</w:t>
      </w:r>
      <w:r w:rsidR="00F86750" w:rsidRPr="004E1630">
        <w:rPr>
          <w:sz w:val="24"/>
          <w:szCs w:val="24"/>
          <w:shd w:val="clear" w:color="auto" w:fill="FFFFFF"/>
        </w:rPr>
        <w:t xml:space="preserve"> </w:t>
      </w:r>
      <w:r w:rsidRPr="004E1630">
        <w:rPr>
          <w:sz w:val="24"/>
          <w:szCs w:val="24"/>
          <w:shd w:val="clear" w:color="auto" w:fill="FFFFFF"/>
        </w:rPr>
        <w:t>должен</w:t>
      </w:r>
      <w:r w:rsidR="00F86750" w:rsidRPr="004E1630">
        <w:rPr>
          <w:sz w:val="24"/>
          <w:szCs w:val="24"/>
          <w:shd w:val="clear" w:color="auto" w:fill="FFFFFF"/>
        </w:rPr>
        <w:t xml:space="preserve"> </w:t>
      </w:r>
      <w:r w:rsidRPr="004E1630">
        <w:rPr>
          <w:sz w:val="24"/>
          <w:szCs w:val="24"/>
          <w:shd w:val="clear" w:color="auto" w:fill="FFFFFF"/>
        </w:rPr>
        <w:t>предусматривать</w:t>
      </w:r>
      <w:r w:rsidR="00F86750" w:rsidRPr="004E1630">
        <w:rPr>
          <w:sz w:val="24"/>
          <w:szCs w:val="24"/>
          <w:shd w:val="clear" w:color="auto" w:fill="FFFFFF"/>
        </w:rPr>
        <w:t xml:space="preserve"> </w:t>
      </w:r>
      <w:r w:rsidRPr="004E1630">
        <w:rPr>
          <w:sz w:val="24"/>
          <w:szCs w:val="24"/>
          <w:shd w:val="clear" w:color="auto" w:fill="FFFFFF"/>
        </w:rPr>
        <w:t>заблаговременное</w:t>
      </w:r>
      <w:r w:rsidR="00F86750" w:rsidRPr="004E1630">
        <w:rPr>
          <w:sz w:val="24"/>
          <w:szCs w:val="24"/>
          <w:shd w:val="clear" w:color="auto" w:fill="FFFFFF"/>
        </w:rPr>
        <w:t xml:space="preserve"> </w:t>
      </w:r>
      <w:r w:rsidRPr="004E1630">
        <w:rPr>
          <w:sz w:val="24"/>
          <w:szCs w:val="24"/>
          <w:shd w:val="clear" w:color="auto" w:fill="FFFFFF"/>
        </w:rPr>
        <w:t>оповещение</w:t>
      </w:r>
      <w:r w:rsidR="00F86750" w:rsidRPr="004E1630">
        <w:rPr>
          <w:sz w:val="24"/>
          <w:szCs w:val="24"/>
          <w:shd w:val="clear" w:color="auto" w:fill="FFFFFF"/>
        </w:rPr>
        <w:t xml:space="preserve"> </w:t>
      </w:r>
      <w:r w:rsidRPr="004E1630">
        <w:rPr>
          <w:sz w:val="24"/>
          <w:szCs w:val="24"/>
          <w:shd w:val="clear" w:color="auto" w:fill="FFFFFF"/>
        </w:rPr>
        <w:t>жителей</w:t>
      </w:r>
      <w:r w:rsidR="00F86750" w:rsidRPr="004E1630">
        <w:rPr>
          <w:sz w:val="24"/>
          <w:szCs w:val="24"/>
          <w:shd w:val="clear" w:color="auto" w:fill="FFFFFF"/>
        </w:rPr>
        <w:t xml:space="preserve"> </w:t>
      </w:r>
      <w:r w:rsidRPr="004E1630">
        <w:rPr>
          <w:sz w:val="24"/>
          <w:szCs w:val="24"/>
          <w:shd w:val="clear" w:color="auto" w:fill="FFFFFF"/>
        </w:rPr>
        <w:t>муниципального</w:t>
      </w:r>
      <w:r w:rsidR="00F86750" w:rsidRPr="004E1630">
        <w:rPr>
          <w:sz w:val="24"/>
          <w:szCs w:val="24"/>
          <w:shd w:val="clear" w:color="auto" w:fill="FFFFFF"/>
        </w:rPr>
        <w:t xml:space="preserve"> </w:t>
      </w:r>
      <w:r w:rsidRPr="004E1630">
        <w:rPr>
          <w:sz w:val="24"/>
          <w:szCs w:val="24"/>
          <w:shd w:val="clear" w:color="auto" w:fill="FFFFFF"/>
        </w:rPr>
        <w:t>образования</w:t>
      </w:r>
      <w:r w:rsidR="00F86750" w:rsidRPr="004E1630">
        <w:rPr>
          <w:sz w:val="24"/>
          <w:szCs w:val="24"/>
          <w:shd w:val="clear" w:color="auto" w:fill="FFFFFF"/>
        </w:rPr>
        <w:t xml:space="preserve"> </w:t>
      </w:r>
      <w:r w:rsidRPr="004E1630">
        <w:rPr>
          <w:sz w:val="24"/>
          <w:szCs w:val="24"/>
          <w:shd w:val="clear" w:color="auto" w:fill="FFFFFF"/>
        </w:rPr>
        <w:t>о</w:t>
      </w:r>
      <w:r w:rsidR="00F86750" w:rsidRPr="004E1630">
        <w:rPr>
          <w:sz w:val="24"/>
          <w:szCs w:val="24"/>
          <w:shd w:val="clear" w:color="auto" w:fill="FFFFFF"/>
        </w:rPr>
        <w:t xml:space="preserve"> </w:t>
      </w:r>
      <w:r w:rsidRPr="004E1630">
        <w:rPr>
          <w:sz w:val="24"/>
          <w:szCs w:val="24"/>
          <w:shd w:val="clear" w:color="auto" w:fill="FFFFFF"/>
        </w:rPr>
        <w:t>времени</w:t>
      </w:r>
      <w:r w:rsidR="00F86750" w:rsidRPr="004E1630">
        <w:rPr>
          <w:sz w:val="24"/>
          <w:szCs w:val="24"/>
          <w:shd w:val="clear" w:color="auto" w:fill="FFFFFF"/>
        </w:rPr>
        <w:t xml:space="preserve"> </w:t>
      </w:r>
      <w:r w:rsidRPr="004E1630">
        <w:rPr>
          <w:sz w:val="24"/>
          <w:szCs w:val="24"/>
          <w:shd w:val="clear" w:color="auto" w:fill="FFFFFF"/>
        </w:rPr>
        <w:t>и</w:t>
      </w:r>
      <w:r w:rsidR="00F86750" w:rsidRPr="004E1630">
        <w:rPr>
          <w:sz w:val="24"/>
          <w:szCs w:val="24"/>
          <w:shd w:val="clear" w:color="auto" w:fill="FFFFFF"/>
        </w:rPr>
        <w:t xml:space="preserve"> </w:t>
      </w:r>
      <w:r w:rsidRPr="004E1630">
        <w:rPr>
          <w:sz w:val="24"/>
          <w:szCs w:val="24"/>
          <w:shd w:val="clear" w:color="auto" w:fill="FFFFFF"/>
        </w:rPr>
        <w:t>месте</w:t>
      </w:r>
      <w:r w:rsidR="00F86750" w:rsidRPr="004E1630">
        <w:rPr>
          <w:sz w:val="24"/>
          <w:szCs w:val="24"/>
          <w:shd w:val="clear" w:color="auto" w:fill="FFFFFF"/>
        </w:rPr>
        <w:t xml:space="preserve"> </w:t>
      </w:r>
      <w:r w:rsidRPr="004E1630">
        <w:rPr>
          <w:sz w:val="24"/>
          <w:szCs w:val="24"/>
          <w:shd w:val="clear" w:color="auto" w:fill="FFFFFF"/>
        </w:rPr>
        <w:t>проведения</w:t>
      </w:r>
      <w:r w:rsidR="00F86750" w:rsidRPr="004E1630">
        <w:rPr>
          <w:sz w:val="24"/>
          <w:szCs w:val="24"/>
          <w:shd w:val="clear" w:color="auto" w:fill="FFFFFF"/>
        </w:rPr>
        <w:t xml:space="preserve"> </w:t>
      </w:r>
      <w:r w:rsidRPr="004E1630">
        <w:rPr>
          <w:sz w:val="24"/>
          <w:szCs w:val="24"/>
          <w:shd w:val="clear" w:color="auto" w:fill="FFFFFF"/>
        </w:rPr>
        <w:t>публичных</w:t>
      </w:r>
      <w:r w:rsidR="00F86750" w:rsidRPr="004E1630">
        <w:rPr>
          <w:sz w:val="24"/>
          <w:szCs w:val="24"/>
          <w:shd w:val="clear" w:color="auto" w:fill="FFFFFF"/>
        </w:rPr>
        <w:t xml:space="preserve"> </w:t>
      </w:r>
      <w:r w:rsidRPr="004E1630">
        <w:rPr>
          <w:sz w:val="24"/>
          <w:szCs w:val="24"/>
          <w:shd w:val="clear" w:color="auto" w:fill="FFFFFF"/>
        </w:rPr>
        <w:t>слушаний,</w:t>
      </w:r>
      <w:r w:rsidR="00F86750" w:rsidRPr="004E1630">
        <w:rPr>
          <w:sz w:val="24"/>
          <w:szCs w:val="24"/>
          <w:shd w:val="clear" w:color="auto" w:fill="FFFFFF"/>
        </w:rPr>
        <w:t xml:space="preserve"> </w:t>
      </w:r>
      <w:r w:rsidRPr="004E1630">
        <w:rPr>
          <w:sz w:val="24"/>
          <w:szCs w:val="24"/>
          <w:shd w:val="clear" w:color="auto" w:fill="FFFFFF"/>
        </w:rPr>
        <w:t>заблаговременное</w:t>
      </w:r>
      <w:r w:rsidR="00F86750" w:rsidRPr="004E1630">
        <w:rPr>
          <w:sz w:val="24"/>
          <w:szCs w:val="24"/>
          <w:shd w:val="clear" w:color="auto" w:fill="FFFFFF"/>
        </w:rPr>
        <w:t xml:space="preserve"> </w:t>
      </w:r>
      <w:r w:rsidRPr="004E1630">
        <w:rPr>
          <w:sz w:val="24"/>
          <w:szCs w:val="24"/>
          <w:shd w:val="clear" w:color="auto" w:fill="FFFFFF"/>
        </w:rPr>
        <w:t>ознакомление</w:t>
      </w:r>
      <w:r w:rsidR="00F86750" w:rsidRPr="004E1630">
        <w:rPr>
          <w:sz w:val="24"/>
          <w:szCs w:val="24"/>
          <w:shd w:val="clear" w:color="auto" w:fill="FFFFFF"/>
        </w:rPr>
        <w:t xml:space="preserve"> </w:t>
      </w:r>
      <w:r w:rsidRPr="004E1630">
        <w:rPr>
          <w:sz w:val="24"/>
          <w:szCs w:val="24"/>
          <w:shd w:val="clear" w:color="auto" w:fill="FFFFFF"/>
        </w:rPr>
        <w:t>с</w:t>
      </w:r>
      <w:r w:rsidR="00F86750" w:rsidRPr="004E1630">
        <w:rPr>
          <w:sz w:val="24"/>
          <w:szCs w:val="24"/>
          <w:shd w:val="clear" w:color="auto" w:fill="FFFFFF"/>
        </w:rPr>
        <w:t xml:space="preserve"> </w:t>
      </w:r>
      <w:r w:rsidRPr="004E1630">
        <w:rPr>
          <w:sz w:val="24"/>
          <w:szCs w:val="24"/>
          <w:shd w:val="clear" w:color="auto" w:fill="FFFFFF"/>
        </w:rPr>
        <w:t>проектом</w:t>
      </w:r>
      <w:r w:rsidR="00F86750" w:rsidRPr="004E1630">
        <w:rPr>
          <w:sz w:val="24"/>
          <w:szCs w:val="24"/>
          <w:shd w:val="clear" w:color="auto" w:fill="FFFFFF"/>
        </w:rPr>
        <w:t xml:space="preserve"> </w:t>
      </w:r>
      <w:r w:rsidRPr="004E1630">
        <w:rPr>
          <w:sz w:val="24"/>
          <w:szCs w:val="24"/>
          <w:shd w:val="clear" w:color="auto" w:fill="FFFFFF"/>
        </w:rPr>
        <w:t>муниципального</w:t>
      </w:r>
      <w:r w:rsidR="00F86750" w:rsidRPr="004E1630">
        <w:rPr>
          <w:sz w:val="24"/>
          <w:szCs w:val="24"/>
          <w:shd w:val="clear" w:color="auto" w:fill="FFFFFF"/>
        </w:rPr>
        <w:t xml:space="preserve"> </w:t>
      </w:r>
      <w:r w:rsidRPr="004E1630">
        <w:rPr>
          <w:sz w:val="24"/>
          <w:szCs w:val="24"/>
          <w:shd w:val="clear" w:color="auto" w:fill="FFFFFF"/>
        </w:rPr>
        <w:t>правового</w:t>
      </w:r>
      <w:r w:rsidR="00F86750" w:rsidRPr="004E1630">
        <w:rPr>
          <w:sz w:val="24"/>
          <w:szCs w:val="24"/>
          <w:shd w:val="clear" w:color="auto" w:fill="FFFFFF"/>
        </w:rPr>
        <w:t xml:space="preserve"> </w:t>
      </w:r>
      <w:r w:rsidRPr="004E1630">
        <w:rPr>
          <w:sz w:val="24"/>
          <w:szCs w:val="24"/>
          <w:shd w:val="clear" w:color="auto" w:fill="FFFFFF"/>
        </w:rPr>
        <w:t>акта,</w:t>
      </w:r>
      <w:r w:rsidR="00F86750" w:rsidRPr="004E1630">
        <w:rPr>
          <w:sz w:val="24"/>
          <w:szCs w:val="24"/>
          <w:shd w:val="clear" w:color="auto" w:fill="FFFFFF"/>
        </w:rPr>
        <w:t xml:space="preserve"> </w:t>
      </w:r>
      <w:r w:rsidRPr="004E1630">
        <w:rPr>
          <w:sz w:val="24"/>
          <w:szCs w:val="24"/>
          <w:shd w:val="clear" w:color="auto" w:fill="FFFFFF"/>
        </w:rPr>
        <w:t>другие</w:t>
      </w:r>
      <w:r w:rsidR="00F86750" w:rsidRPr="004E1630">
        <w:rPr>
          <w:sz w:val="24"/>
          <w:szCs w:val="24"/>
          <w:shd w:val="clear" w:color="auto" w:fill="FFFFFF"/>
        </w:rPr>
        <w:t xml:space="preserve"> </w:t>
      </w:r>
      <w:r w:rsidRPr="004E1630">
        <w:rPr>
          <w:sz w:val="24"/>
          <w:szCs w:val="24"/>
          <w:shd w:val="clear" w:color="auto" w:fill="FFFFFF"/>
        </w:rPr>
        <w:t>меры,</w:t>
      </w:r>
      <w:r w:rsidR="00F86750" w:rsidRPr="004E1630">
        <w:rPr>
          <w:sz w:val="24"/>
          <w:szCs w:val="24"/>
          <w:shd w:val="clear" w:color="auto" w:fill="FFFFFF"/>
        </w:rPr>
        <w:t xml:space="preserve"> </w:t>
      </w:r>
      <w:r w:rsidRPr="004E1630">
        <w:rPr>
          <w:sz w:val="24"/>
          <w:szCs w:val="24"/>
          <w:shd w:val="clear" w:color="auto" w:fill="FFFFFF"/>
        </w:rPr>
        <w:t>обеспечивающие</w:t>
      </w:r>
      <w:r w:rsidR="00F86750" w:rsidRPr="004E1630">
        <w:rPr>
          <w:sz w:val="24"/>
          <w:szCs w:val="24"/>
          <w:shd w:val="clear" w:color="auto" w:fill="FFFFFF"/>
        </w:rPr>
        <w:t xml:space="preserve"> </w:t>
      </w:r>
      <w:r w:rsidRPr="004E1630">
        <w:rPr>
          <w:sz w:val="24"/>
          <w:szCs w:val="24"/>
          <w:shd w:val="clear" w:color="auto" w:fill="FFFFFF"/>
        </w:rPr>
        <w:t>участие</w:t>
      </w:r>
      <w:r w:rsidR="00F86750" w:rsidRPr="004E1630">
        <w:rPr>
          <w:sz w:val="24"/>
          <w:szCs w:val="24"/>
          <w:shd w:val="clear" w:color="auto" w:fill="FFFFFF"/>
        </w:rPr>
        <w:t xml:space="preserve"> </w:t>
      </w:r>
      <w:r w:rsidRPr="004E1630">
        <w:rPr>
          <w:sz w:val="24"/>
          <w:szCs w:val="24"/>
          <w:shd w:val="clear" w:color="auto" w:fill="FFFFFF"/>
        </w:rPr>
        <w:t>в</w:t>
      </w:r>
      <w:r w:rsidR="00F86750" w:rsidRPr="004E1630">
        <w:rPr>
          <w:sz w:val="24"/>
          <w:szCs w:val="24"/>
          <w:shd w:val="clear" w:color="auto" w:fill="FFFFFF"/>
        </w:rPr>
        <w:t xml:space="preserve"> </w:t>
      </w:r>
      <w:r w:rsidRPr="004E1630">
        <w:rPr>
          <w:sz w:val="24"/>
          <w:szCs w:val="24"/>
          <w:shd w:val="clear" w:color="auto" w:fill="FFFFFF"/>
        </w:rPr>
        <w:t>публичных</w:t>
      </w:r>
      <w:r w:rsidR="00F86750" w:rsidRPr="004E1630">
        <w:rPr>
          <w:sz w:val="24"/>
          <w:szCs w:val="24"/>
          <w:shd w:val="clear" w:color="auto" w:fill="FFFFFF"/>
        </w:rPr>
        <w:t xml:space="preserve"> </w:t>
      </w:r>
      <w:r w:rsidRPr="004E1630">
        <w:rPr>
          <w:sz w:val="24"/>
          <w:szCs w:val="24"/>
          <w:shd w:val="clear" w:color="auto" w:fill="FFFFFF"/>
        </w:rPr>
        <w:t>слушаниях</w:t>
      </w:r>
      <w:r w:rsidR="00F86750" w:rsidRPr="004E1630">
        <w:rPr>
          <w:sz w:val="24"/>
          <w:szCs w:val="24"/>
          <w:shd w:val="clear" w:color="auto" w:fill="FFFFFF"/>
        </w:rPr>
        <w:t xml:space="preserve"> </w:t>
      </w:r>
      <w:r w:rsidRPr="004E1630">
        <w:rPr>
          <w:sz w:val="24"/>
          <w:szCs w:val="24"/>
          <w:shd w:val="clear" w:color="auto" w:fill="FFFFFF"/>
        </w:rPr>
        <w:t>жителей</w:t>
      </w:r>
      <w:r w:rsidR="00F86750" w:rsidRPr="004E1630">
        <w:rPr>
          <w:sz w:val="24"/>
          <w:szCs w:val="24"/>
          <w:shd w:val="clear" w:color="auto" w:fill="FFFFFF"/>
        </w:rPr>
        <w:t xml:space="preserve"> </w:t>
      </w:r>
      <w:r w:rsidRPr="004E1630">
        <w:rPr>
          <w:sz w:val="24"/>
          <w:szCs w:val="24"/>
          <w:shd w:val="clear" w:color="auto" w:fill="FFFFFF"/>
        </w:rPr>
        <w:t>муниципального</w:t>
      </w:r>
      <w:r w:rsidR="00F86750" w:rsidRPr="004E1630">
        <w:rPr>
          <w:sz w:val="24"/>
          <w:szCs w:val="24"/>
          <w:shd w:val="clear" w:color="auto" w:fill="FFFFFF"/>
        </w:rPr>
        <w:t xml:space="preserve"> </w:t>
      </w:r>
      <w:r w:rsidRPr="004E1630">
        <w:rPr>
          <w:sz w:val="24"/>
          <w:szCs w:val="24"/>
          <w:shd w:val="clear" w:color="auto" w:fill="FFFFFF"/>
        </w:rPr>
        <w:t>образования,</w:t>
      </w:r>
      <w:r w:rsidR="00F86750" w:rsidRPr="004E1630">
        <w:rPr>
          <w:sz w:val="24"/>
          <w:szCs w:val="24"/>
          <w:shd w:val="clear" w:color="auto" w:fill="FFFFFF"/>
        </w:rPr>
        <w:t xml:space="preserve"> </w:t>
      </w:r>
      <w:r w:rsidRPr="004E1630">
        <w:rPr>
          <w:sz w:val="24"/>
          <w:szCs w:val="24"/>
          <w:shd w:val="clear" w:color="auto" w:fill="FFFFFF"/>
        </w:rPr>
        <w:t>опубликование</w:t>
      </w:r>
      <w:r w:rsidR="00F86750" w:rsidRPr="004E1630">
        <w:rPr>
          <w:sz w:val="24"/>
          <w:szCs w:val="24"/>
          <w:shd w:val="clear" w:color="auto" w:fill="FFFFFF"/>
        </w:rPr>
        <w:t xml:space="preserve"> </w:t>
      </w:r>
      <w:r w:rsidRPr="004E1630">
        <w:rPr>
          <w:sz w:val="24"/>
          <w:szCs w:val="24"/>
          <w:shd w:val="clear" w:color="auto" w:fill="FFFFFF"/>
        </w:rPr>
        <w:t>(обнародование)</w:t>
      </w:r>
      <w:r w:rsidR="00F86750" w:rsidRPr="004E1630">
        <w:rPr>
          <w:sz w:val="24"/>
          <w:szCs w:val="24"/>
          <w:shd w:val="clear" w:color="auto" w:fill="FFFFFF"/>
        </w:rPr>
        <w:t xml:space="preserve"> </w:t>
      </w:r>
      <w:r w:rsidRPr="004E1630">
        <w:rPr>
          <w:sz w:val="24"/>
          <w:szCs w:val="24"/>
          <w:shd w:val="clear" w:color="auto" w:fill="FFFFFF"/>
        </w:rPr>
        <w:t>результатов</w:t>
      </w:r>
      <w:r w:rsidR="00F86750" w:rsidRPr="004E1630">
        <w:rPr>
          <w:sz w:val="24"/>
          <w:szCs w:val="24"/>
          <w:shd w:val="clear" w:color="auto" w:fill="FFFFFF"/>
        </w:rPr>
        <w:t xml:space="preserve"> </w:t>
      </w:r>
      <w:r w:rsidR="00066875" w:rsidRPr="004E1630">
        <w:rPr>
          <w:sz w:val="24"/>
          <w:szCs w:val="24"/>
          <w:shd w:val="clear" w:color="auto" w:fill="FFFFFF"/>
        </w:rPr>
        <w:t xml:space="preserve">общественных обсуждений или </w:t>
      </w:r>
      <w:r w:rsidRPr="004E1630">
        <w:rPr>
          <w:sz w:val="24"/>
          <w:szCs w:val="24"/>
          <w:shd w:val="clear" w:color="auto" w:fill="FFFFFF"/>
        </w:rPr>
        <w:t>публичных</w:t>
      </w:r>
      <w:r w:rsidR="00F86750" w:rsidRPr="004E1630">
        <w:rPr>
          <w:sz w:val="24"/>
          <w:szCs w:val="24"/>
          <w:shd w:val="clear" w:color="auto" w:fill="FFFFFF"/>
        </w:rPr>
        <w:t xml:space="preserve"> </w:t>
      </w:r>
      <w:r w:rsidRPr="004E1630">
        <w:rPr>
          <w:sz w:val="24"/>
          <w:szCs w:val="24"/>
          <w:shd w:val="clear" w:color="auto" w:fill="FFFFFF"/>
        </w:rPr>
        <w:t>слушаний,</w:t>
      </w:r>
      <w:r w:rsidR="00F86750" w:rsidRPr="004E1630">
        <w:rPr>
          <w:sz w:val="24"/>
          <w:szCs w:val="24"/>
          <w:shd w:val="clear" w:color="auto" w:fill="FFFFFF"/>
        </w:rPr>
        <w:t xml:space="preserve"> </w:t>
      </w:r>
      <w:r w:rsidRPr="004E1630">
        <w:rPr>
          <w:sz w:val="24"/>
          <w:szCs w:val="24"/>
          <w:shd w:val="clear" w:color="auto" w:fill="FFFFFF"/>
        </w:rPr>
        <w:t>включая</w:t>
      </w:r>
      <w:r w:rsidR="00F86750" w:rsidRPr="004E1630">
        <w:rPr>
          <w:sz w:val="24"/>
          <w:szCs w:val="24"/>
          <w:shd w:val="clear" w:color="auto" w:fill="FFFFFF"/>
        </w:rPr>
        <w:t xml:space="preserve"> </w:t>
      </w:r>
      <w:r w:rsidRPr="004E1630">
        <w:rPr>
          <w:sz w:val="24"/>
          <w:szCs w:val="24"/>
          <w:shd w:val="clear" w:color="auto" w:fill="FFFFFF"/>
        </w:rPr>
        <w:t>мотивированное</w:t>
      </w:r>
      <w:r w:rsidR="00F86750" w:rsidRPr="004E1630">
        <w:rPr>
          <w:sz w:val="24"/>
          <w:szCs w:val="24"/>
          <w:shd w:val="clear" w:color="auto" w:fill="FFFFFF"/>
        </w:rPr>
        <w:t xml:space="preserve"> </w:t>
      </w:r>
      <w:r w:rsidRPr="004E1630">
        <w:rPr>
          <w:sz w:val="24"/>
          <w:szCs w:val="24"/>
          <w:shd w:val="clear" w:color="auto" w:fill="FFFFFF"/>
        </w:rPr>
        <w:t>обоснование</w:t>
      </w:r>
      <w:r w:rsidR="00F86750" w:rsidRPr="004E1630">
        <w:rPr>
          <w:sz w:val="24"/>
          <w:szCs w:val="24"/>
          <w:shd w:val="clear" w:color="auto" w:fill="FFFFFF"/>
        </w:rPr>
        <w:t xml:space="preserve"> </w:t>
      </w:r>
      <w:r w:rsidRPr="004E1630">
        <w:rPr>
          <w:sz w:val="24"/>
          <w:szCs w:val="24"/>
          <w:shd w:val="clear" w:color="auto" w:fill="FFFFFF"/>
        </w:rPr>
        <w:t>принятых</w:t>
      </w:r>
      <w:r w:rsidR="00F86750" w:rsidRPr="004E1630">
        <w:rPr>
          <w:sz w:val="24"/>
          <w:szCs w:val="24"/>
          <w:shd w:val="clear" w:color="auto" w:fill="FFFFFF"/>
        </w:rPr>
        <w:t xml:space="preserve"> </w:t>
      </w:r>
      <w:r w:rsidRPr="004E1630">
        <w:rPr>
          <w:sz w:val="24"/>
          <w:szCs w:val="24"/>
          <w:shd w:val="clear" w:color="auto" w:fill="FFFFFF"/>
        </w:rPr>
        <w:t>решений.</w:t>
      </w:r>
    </w:p>
    <w:p w:rsidR="0056746D" w:rsidRPr="004E1630" w:rsidRDefault="00E40908" w:rsidP="0028053E">
      <w:pPr>
        <w:widowControl w:val="0"/>
        <w:autoSpaceDE w:val="0"/>
        <w:autoSpaceDN w:val="0"/>
        <w:adjustRightInd w:val="0"/>
        <w:ind w:firstLine="709"/>
        <w:jc w:val="both"/>
        <w:rPr>
          <w:sz w:val="24"/>
          <w:szCs w:val="24"/>
          <w:shd w:val="clear" w:color="auto" w:fill="FFFFFF"/>
        </w:rPr>
      </w:pPr>
      <w:r w:rsidRPr="004E1630">
        <w:rPr>
          <w:sz w:val="24"/>
          <w:szCs w:val="24"/>
          <w:shd w:val="clear" w:color="auto" w:fill="FFFFFF"/>
        </w:rPr>
        <w:t>2.</w:t>
      </w:r>
      <w:r w:rsidR="00F86750" w:rsidRPr="004E1630">
        <w:rPr>
          <w:sz w:val="24"/>
          <w:szCs w:val="24"/>
          <w:shd w:val="clear" w:color="auto" w:fill="FFFFFF"/>
        </w:rPr>
        <w:t xml:space="preserve"> </w:t>
      </w:r>
      <w:r w:rsidRPr="004E1630">
        <w:rPr>
          <w:sz w:val="24"/>
          <w:szCs w:val="24"/>
          <w:shd w:val="clear" w:color="auto" w:fill="FFFFFF"/>
        </w:rPr>
        <w:t>Срок</w:t>
      </w:r>
      <w:r w:rsidR="00F86750" w:rsidRPr="004E1630">
        <w:rPr>
          <w:sz w:val="24"/>
          <w:szCs w:val="24"/>
          <w:shd w:val="clear" w:color="auto" w:fill="FFFFFF"/>
        </w:rPr>
        <w:t xml:space="preserve"> </w:t>
      </w:r>
      <w:r w:rsidRPr="004E1630">
        <w:rPr>
          <w:sz w:val="24"/>
          <w:szCs w:val="24"/>
          <w:shd w:val="clear" w:color="auto" w:fill="FFFFFF"/>
        </w:rPr>
        <w:t>проведения</w:t>
      </w:r>
      <w:r w:rsidR="00F86750" w:rsidRPr="004E1630">
        <w:rPr>
          <w:sz w:val="24"/>
          <w:szCs w:val="24"/>
          <w:shd w:val="clear" w:color="auto" w:fill="FFFFFF"/>
        </w:rPr>
        <w:t xml:space="preserve"> </w:t>
      </w:r>
      <w:r w:rsidR="00066875" w:rsidRPr="004E1630">
        <w:rPr>
          <w:sz w:val="24"/>
          <w:szCs w:val="24"/>
          <w:shd w:val="clear" w:color="auto" w:fill="FFFFFF"/>
        </w:rPr>
        <w:t xml:space="preserve">общественных обсуждений или </w:t>
      </w:r>
      <w:r w:rsidRPr="004E1630">
        <w:rPr>
          <w:sz w:val="24"/>
          <w:szCs w:val="24"/>
          <w:shd w:val="clear" w:color="auto" w:fill="FFFFFF"/>
        </w:rPr>
        <w:t>публичных</w:t>
      </w:r>
      <w:r w:rsidR="00F86750" w:rsidRPr="004E1630">
        <w:rPr>
          <w:sz w:val="24"/>
          <w:szCs w:val="24"/>
          <w:shd w:val="clear" w:color="auto" w:fill="FFFFFF"/>
        </w:rPr>
        <w:t xml:space="preserve"> </w:t>
      </w:r>
      <w:r w:rsidRPr="004E1630">
        <w:rPr>
          <w:sz w:val="24"/>
          <w:szCs w:val="24"/>
          <w:shd w:val="clear" w:color="auto" w:fill="FFFFFF"/>
        </w:rPr>
        <w:t>слушаний</w:t>
      </w:r>
      <w:r w:rsidR="00F86750" w:rsidRPr="004E1630">
        <w:rPr>
          <w:sz w:val="24"/>
          <w:szCs w:val="24"/>
          <w:shd w:val="clear" w:color="auto" w:fill="FFFFFF"/>
        </w:rPr>
        <w:t xml:space="preserve"> </w:t>
      </w:r>
      <w:r w:rsidRPr="004E1630">
        <w:rPr>
          <w:sz w:val="24"/>
          <w:szCs w:val="24"/>
          <w:shd w:val="clear" w:color="auto" w:fill="FFFFFF"/>
        </w:rPr>
        <w:t>с</w:t>
      </w:r>
      <w:r w:rsidR="00F86750" w:rsidRPr="004E1630">
        <w:rPr>
          <w:sz w:val="24"/>
          <w:szCs w:val="24"/>
          <w:shd w:val="clear" w:color="auto" w:fill="FFFFFF"/>
        </w:rPr>
        <w:t xml:space="preserve"> </w:t>
      </w:r>
      <w:r w:rsidRPr="004E1630">
        <w:rPr>
          <w:sz w:val="24"/>
          <w:szCs w:val="24"/>
          <w:shd w:val="clear" w:color="auto" w:fill="FFFFFF"/>
        </w:rPr>
        <w:t>момента</w:t>
      </w:r>
      <w:r w:rsidR="00F86750" w:rsidRPr="004E1630">
        <w:rPr>
          <w:sz w:val="24"/>
          <w:szCs w:val="24"/>
          <w:shd w:val="clear" w:color="auto" w:fill="FFFFFF"/>
        </w:rPr>
        <w:t xml:space="preserve"> </w:t>
      </w:r>
      <w:r w:rsidRPr="004E1630">
        <w:rPr>
          <w:sz w:val="24"/>
          <w:szCs w:val="24"/>
          <w:shd w:val="clear" w:color="auto" w:fill="FFFFFF"/>
        </w:rPr>
        <w:t>оповещения</w:t>
      </w:r>
      <w:r w:rsidR="00F86750" w:rsidRPr="004E1630">
        <w:rPr>
          <w:sz w:val="24"/>
          <w:szCs w:val="24"/>
          <w:shd w:val="clear" w:color="auto" w:fill="FFFFFF"/>
        </w:rPr>
        <w:t xml:space="preserve"> </w:t>
      </w:r>
      <w:r w:rsidRPr="004E1630">
        <w:rPr>
          <w:sz w:val="24"/>
          <w:szCs w:val="24"/>
          <w:shd w:val="clear" w:color="auto" w:fill="FFFFFF"/>
        </w:rPr>
        <w:t>жителей</w:t>
      </w:r>
      <w:r w:rsidR="00F86750" w:rsidRPr="004E1630">
        <w:rPr>
          <w:sz w:val="24"/>
          <w:szCs w:val="24"/>
          <w:shd w:val="clear" w:color="auto" w:fill="FFFFFF"/>
        </w:rPr>
        <w:t xml:space="preserve"> </w:t>
      </w:r>
      <w:r w:rsidRPr="004E1630">
        <w:rPr>
          <w:sz w:val="24"/>
          <w:szCs w:val="24"/>
          <w:shd w:val="clear" w:color="auto" w:fill="FFFFFF"/>
        </w:rPr>
        <w:t>муниципального</w:t>
      </w:r>
      <w:r w:rsidR="00F86750" w:rsidRPr="004E1630">
        <w:rPr>
          <w:sz w:val="24"/>
          <w:szCs w:val="24"/>
          <w:shd w:val="clear" w:color="auto" w:fill="FFFFFF"/>
        </w:rPr>
        <w:t xml:space="preserve"> </w:t>
      </w:r>
      <w:r w:rsidRPr="004E1630">
        <w:rPr>
          <w:sz w:val="24"/>
          <w:szCs w:val="24"/>
          <w:shd w:val="clear" w:color="auto" w:fill="FFFFFF"/>
        </w:rPr>
        <w:t>образования</w:t>
      </w:r>
      <w:r w:rsidR="00F86750" w:rsidRPr="004E1630">
        <w:rPr>
          <w:sz w:val="24"/>
          <w:szCs w:val="24"/>
          <w:shd w:val="clear" w:color="auto" w:fill="FFFFFF"/>
        </w:rPr>
        <w:t xml:space="preserve"> </w:t>
      </w:r>
      <w:r w:rsidRPr="004E1630">
        <w:rPr>
          <w:sz w:val="24"/>
          <w:szCs w:val="24"/>
          <w:shd w:val="clear" w:color="auto" w:fill="FFFFFF"/>
        </w:rPr>
        <w:t>о</w:t>
      </w:r>
      <w:r w:rsidR="00F86750" w:rsidRPr="004E1630">
        <w:rPr>
          <w:sz w:val="24"/>
          <w:szCs w:val="24"/>
          <w:shd w:val="clear" w:color="auto" w:fill="FFFFFF"/>
        </w:rPr>
        <w:t xml:space="preserve"> </w:t>
      </w:r>
      <w:r w:rsidRPr="004E1630">
        <w:rPr>
          <w:sz w:val="24"/>
          <w:szCs w:val="24"/>
          <w:shd w:val="clear" w:color="auto" w:fill="FFFFFF"/>
        </w:rPr>
        <w:t>времени</w:t>
      </w:r>
      <w:r w:rsidR="00F86750" w:rsidRPr="004E1630">
        <w:rPr>
          <w:sz w:val="24"/>
          <w:szCs w:val="24"/>
          <w:shd w:val="clear" w:color="auto" w:fill="FFFFFF"/>
        </w:rPr>
        <w:t xml:space="preserve"> </w:t>
      </w:r>
      <w:r w:rsidRPr="004E1630">
        <w:rPr>
          <w:sz w:val="24"/>
          <w:szCs w:val="24"/>
          <w:shd w:val="clear" w:color="auto" w:fill="FFFFFF"/>
        </w:rPr>
        <w:t>и</w:t>
      </w:r>
      <w:r w:rsidR="00F86750" w:rsidRPr="004E1630">
        <w:rPr>
          <w:sz w:val="24"/>
          <w:szCs w:val="24"/>
          <w:shd w:val="clear" w:color="auto" w:fill="FFFFFF"/>
        </w:rPr>
        <w:t xml:space="preserve"> </w:t>
      </w:r>
      <w:r w:rsidRPr="004E1630">
        <w:rPr>
          <w:sz w:val="24"/>
          <w:szCs w:val="24"/>
          <w:shd w:val="clear" w:color="auto" w:fill="FFFFFF"/>
        </w:rPr>
        <w:t>месте</w:t>
      </w:r>
      <w:r w:rsidR="00F86750" w:rsidRPr="004E1630">
        <w:rPr>
          <w:sz w:val="24"/>
          <w:szCs w:val="24"/>
          <w:shd w:val="clear" w:color="auto" w:fill="FFFFFF"/>
        </w:rPr>
        <w:t xml:space="preserve"> </w:t>
      </w:r>
      <w:r w:rsidRPr="004E1630">
        <w:rPr>
          <w:sz w:val="24"/>
          <w:szCs w:val="24"/>
          <w:shd w:val="clear" w:color="auto" w:fill="FFFFFF"/>
        </w:rPr>
        <w:t>их</w:t>
      </w:r>
      <w:r w:rsidR="00F86750" w:rsidRPr="004E1630">
        <w:rPr>
          <w:sz w:val="24"/>
          <w:szCs w:val="24"/>
          <w:shd w:val="clear" w:color="auto" w:fill="FFFFFF"/>
        </w:rPr>
        <w:t xml:space="preserve"> </w:t>
      </w:r>
      <w:r w:rsidRPr="004E1630">
        <w:rPr>
          <w:sz w:val="24"/>
          <w:szCs w:val="24"/>
          <w:shd w:val="clear" w:color="auto" w:fill="FFFFFF"/>
        </w:rPr>
        <w:t>проведения</w:t>
      </w:r>
      <w:r w:rsidR="00F86750" w:rsidRPr="004E1630">
        <w:rPr>
          <w:sz w:val="24"/>
          <w:szCs w:val="24"/>
          <w:shd w:val="clear" w:color="auto" w:fill="FFFFFF"/>
        </w:rPr>
        <w:t xml:space="preserve"> </w:t>
      </w:r>
      <w:r w:rsidRPr="004E1630">
        <w:rPr>
          <w:sz w:val="24"/>
          <w:szCs w:val="24"/>
          <w:shd w:val="clear" w:color="auto" w:fill="FFFFFF"/>
        </w:rPr>
        <w:t>до</w:t>
      </w:r>
      <w:r w:rsidR="00F86750" w:rsidRPr="004E1630">
        <w:rPr>
          <w:sz w:val="24"/>
          <w:szCs w:val="24"/>
          <w:shd w:val="clear" w:color="auto" w:fill="FFFFFF"/>
        </w:rPr>
        <w:t xml:space="preserve"> </w:t>
      </w:r>
      <w:r w:rsidRPr="004E1630">
        <w:rPr>
          <w:sz w:val="24"/>
          <w:szCs w:val="24"/>
          <w:shd w:val="clear" w:color="auto" w:fill="FFFFFF"/>
        </w:rPr>
        <w:t>дня</w:t>
      </w:r>
      <w:r w:rsidR="00F86750" w:rsidRPr="004E1630">
        <w:rPr>
          <w:sz w:val="24"/>
          <w:szCs w:val="24"/>
          <w:shd w:val="clear" w:color="auto" w:fill="FFFFFF"/>
        </w:rPr>
        <w:t xml:space="preserve"> </w:t>
      </w:r>
      <w:r w:rsidRPr="004E1630">
        <w:rPr>
          <w:sz w:val="24"/>
          <w:szCs w:val="24"/>
          <w:shd w:val="clear" w:color="auto" w:fill="FFFFFF"/>
        </w:rPr>
        <w:t>опубликования</w:t>
      </w:r>
      <w:r w:rsidR="00F86750" w:rsidRPr="004E1630">
        <w:rPr>
          <w:sz w:val="24"/>
          <w:szCs w:val="24"/>
          <w:shd w:val="clear" w:color="auto" w:fill="FFFFFF"/>
        </w:rPr>
        <w:t xml:space="preserve"> </w:t>
      </w:r>
      <w:r w:rsidRPr="004E1630">
        <w:rPr>
          <w:sz w:val="24"/>
          <w:szCs w:val="24"/>
          <w:shd w:val="clear" w:color="auto" w:fill="FFFFFF"/>
        </w:rPr>
        <w:t>заключения</w:t>
      </w:r>
      <w:r w:rsidR="00F86750" w:rsidRPr="004E1630">
        <w:rPr>
          <w:sz w:val="24"/>
          <w:szCs w:val="24"/>
          <w:shd w:val="clear" w:color="auto" w:fill="FFFFFF"/>
        </w:rPr>
        <w:t xml:space="preserve"> </w:t>
      </w:r>
      <w:r w:rsidRPr="004E1630">
        <w:rPr>
          <w:sz w:val="24"/>
          <w:szCs w:val="24"/>
          <w:shd w:val="clear" w:color="auto" w:fill="FFFFFF"/>
        </w:rPr>
        <w:t>о</w:t>
      </w:r>
      <w:r w:rsidR="00F86750" w:rsidRPr="004E1630">
        <w:rPr>
          <w:sz w:val="24"/>
          <w:szCs w:val="24"/>
          <w:shd w:val="clear" w:color="auto" w:fill="FFFFFF"/>
        </w:rPr>
        <w:t xml:space="preserve"> </w:t>
      </w:r>
      <w:r w:rsidRPr="004E1630">
        <w:rPr>
          <w:sz w:val="24"/>
          <w:szCs w:val="24"/>
          <w:shd w:val="clear" w:color="auto" w:fill="FFFFFF"/>
        </w:rPr>
        <w:t>результатах</w:t>
      </w:r>
      <w:r w:rsidR="00F86750" w:rsidRPr="004E1630">
        <w:rPr>
          <w:sz w:val="24"/>
          <w:szCs w:val="24"/>
          <w:shd w:val="clear" w:color="auto" w:fill="FFFFFF"/>
        </w:rPr>
        <w:t xml:space="preserve"> </w:t>
      </w:r>
      <w:r w:rsidR="0056746D" w:rsidRPr="004E1630">
        <w:rPr>
          <w:sz w:val="24"/>
          <w:szCs w:val="24"/>
          <w:shd w:val="clear" w:color="auto" w:fill="FFFFFF"/>
        </w:rPr>
        <w:t xml:space="preserve">общественных обсуждений или </w:t>
      </w:r>
      <w:r w:rsidRPr="004E1630">
        <w:rPr>
          <w:sz w:val="24"/>
          <w:szCs w:val="24"/>
          <w:shd w:val="clear" w:color="auto" w:fill="FFFFFF"/>
        </w:rPr>
        <w:t>публичных</w:t>
      </w:r>
      <w:r w:rsidR="00F86750" w:rsidRPr="004E1630">
        <w:rPr>
          <w:sz w:val="24"/>
          <w:szCs w:val="24"/>
          <w:shd w:val="clear" w:color="auto" w:fill="FFFFFF"/>
        </w:rPr>
        <w:t xml:space="preserve"> </w:t>
      </w:r>
      <w:r w:rsidRPr="004E1630">
        <w:rPr>
          <w:sz w:val="24"/>
          <w:szCs w:val="24"/>
          <w:shd w:val="clear" w:color="auto" w:fill="FFFFFF"/>
        </w:rPr>
        <w:t>слушаний</w:t>
      </w:r>
      <w:r w:rsidR="00F86750" w:rsidRPr="004E1630">
        <w:rPr>
          <w:sz w:val="24"/>
          <w:szCs w:val="24"/>
          <w:shd w:val="clear" w:color="auto" w:fill="FFFFFF"/>
        </w:rPr>
        <w:t xml:space="preserve"> </w:t>
      </w:r>
      <w:r w:rsidRPr="004E1630">
        <w:rPr>
          <w:sz w:val="24"/>
          <w:szCs w:val="24"/>
          <w:shd w:val="clear" w:color="auto" w:fill="FFFFFF"/>
        </w:rPr>
        <w:t>определяется</w:t>
      </w:r>
      <w:r w:rsidR="00F86750" w:rsidRPr="004E1630">
        <w:rPr>
          <w:sz w:val="24"/>
          <w:szCs w:val="24"/>
          <w:shd w:val="clear" w:color="auto" w:fill="FFFFFF"/>
        </w:rPr>
        <w:t xml:space="preserve"> </w:t>
      </w:r>
      <w:r w:rsidRPr="004E1630">
        <w:rPr>
          <w:sz w:val="24"/>
          <w:szCs w:val="24"/>
          <w:shd w:val="clear" w:color="auto" w:fill="FFFFFF"/>
        </w:rPr>
        <w:t>уставом</w:t>
      </w:r>
      <w:r w:rsidR="00F86750" w:rsidRPr="004E1630">
        <w:rPr>
          <w:sz w:val="24"/>
          <w:szCs w:val="24"/>
          <w:shd w:val="clear" w:color="auto" w:fill="FFFFFF"/>
        </w:rPr>
        <w:t xml:space="preserve"> </w:t>
      </w:r>
      <w:r w:rsidRPr="004E1630">
        <w:rPr>
          <w:sz w:val="24"/>
          <w:szCs w:val="24"/>
          <w:shd w:val="clear" w:color="auto" w:fill="FFFFFF"/>
        </w:rPr>
        <w:t>муниципального</w:t>
      </w:r>
      <w:r w:rsidR="00F86750" w:rsidRPr="004E1630">
        <w:rPr>
          <w:sz w:val="24"/>
          <w:szCs w:val="24"/>
          <w:shd w:val="clear" w:color="auto" w:fill="FFFFFF"/>
        </w:rPr>
        <w:t xml:space="preserve"> </w:t>
      </w:r>
      <w:r w:rsidRPr="004E1630">
        <w:rPr>
          <w:sz w:val="24"/>
          <w:szCs w:val="24"/>
          <w:shd w:val="clear" w:color="auto" w:fill="FFFFFF"/>
        </w:rPr>
        <w:t>образования</w:t>
      </w:r>
      <w:r w:rsidR="00F86750" w:rsidRPr="004E1630">
        <w:rPr>
          <w:sz w:val="24"/>
          <w:szCs w:val="24"/>
          <w:shd w:val="clear" w:color="auto" w:fill="FFFFFF"/>
        </w:rPr>
        <w:t xml:space="preserve"> </w:t>
      </w:r>
      <w:r w:rsidRPr="004E1630">
        <w:rPr>
          <w:sz w:val="24"/>
          <w:szCs w:val="24"/>
          <w:shd w:val="clear" w:color="auto" w:fill="FFFFFF"/>
        </w:rPr>
        <w:t>и</w:t>
      </w:r>
      <w:r w:rsidR="00F86750" w:rsidRPr="004E1630">
        <w:rPr>
          <w:sz w:val="24"/>
          <w:szCs w:val="24"/>
          <w:shd w:val="clear" w:color="auto" w:fill="FFFFFF"/>
        </w:rPr>
        <w:t xml:space="preserve"> </w:t>
      </w:r>
      <w:r w:rsidRPr="004E1630">
        <w:rPr>
          <w:sz w:val="24"/>
          <w:szCs w:val="24"/>
          <w:shd w:val="clear" w:color="auto" w:fill="FFFFFF"/>
        </w:rPr>
        <w:t>(или)</w:t>
      </w:r>
      <w:r w:rsidR="00F86750" w:rsidRPr="004E1630">
        <w:rPr>
          <w:sz w:val="24"/>
          <w:szCs w:val="24"/>
          <w:shd w:val="clear" w:color="auto" w:fill="FFFFFF"/>
        </w:rPr>
        <w:t xml:space="preserve"> </w:t>
      </w:r>
      <w:r w:rsidRPr="004E1630">
        <w:rPr>
          <w:sz w:val="24"/>
          <w:szCs w:val="24"/>
          <w:shd w:val="clear" w:color="auto" w:fill="FFFFFF"/>
        </w:rPr>
        <w:t>нормативными</w:t>
      </w:r>
      <w:r w:rsidR="00F86750" w:rsidRPr="004E1630">
        <w:rPr>
          <w:sz w:val="24"/>
          <w:szCs w:val="24"/>
          <w:shd w:val="clear" w:color="auto" w:fill="FFFFFF"/>
        </w:rPr>
        <w:t xml:space="preserve"> </w:t>
      </w:r>
      <w:r w:rsidRPr="004E1630">
        <w:rPr>
          <w:sz w:val="24"/>
          <w:szCs w:val="24"/>
          <w:shd w:val="clear" w:color="auto" w:fill="FFFFFF"/>
        </w:rPr>
        <w:t>правовыми</w:t>
      </w:r>
      <w:r w:rsidR="00F86750" w:rsidRPr="004E1630">
        <w:rPr>
          <w:sz w:val="24"/>
          <w:szCs w:val="24"/>
          <w:shd w:val="clear" w:color="auto" w:fill="FFFFFF"/>
        </w:rPr>
        <w:t xml:space="preserve"> </w:t>
      </w:r>
      <w:r w:rsidRPr="004E1630">
        <w:rPr>
          <w:sz w:val="24"/>
          <w:szCs w:val="24"/>
          <w:shd w:val="clear" w:color="auto" w:fill="FFFFFF"/>
        </w:rPr>
        <w:t>актами</w:t>
      </w:r>
      <w:r w:rsidR="00F86750" w:rsidRPr="004E1630">
        <w:rPr>
          <w:sz w:val="24"/>
          <w:szCs w:val="24"/>
          <w:shd w:val="clear" w:color="auto" w:fill="FFFFFF"/>
        </w:rPr>
        <w:t xml:space="preserve"> </w:t>
      </w:r>
      <w:r w:rsidRPr="004E1630">
        <w:rPr>
          <w:sz w:val="24"/>
          <w:szCs w:val="24"/>
          <w:shd w:val="clear" w:color="auto" w:fill="FFFFFF"/>
        </w:rPr>
        <w:t>представительного</w:t>
      </w:r>
      <w:r w:rsidR="00F86750" w:rsidRPr="004E1630">
        <w:rPr>
          <w:sz w:val="24"/>
          <w:szCs w:val="24"/>
          <w:shd w:val="clear" w:color="auto" w:fill="FFFFFF"/>
        </w:rPr>
        <w:t xml:space="preserve"> </w:t>
      </w:r>
      <w:r w:rsidRPr="004E1630">
        <w:rPr>
          <w:sz w:val="24"/>
          <w:szCs w:val="24"/>
          <w:shd w:val="clear" w:color="auto" w:fill="FFFFFF"/>
        </w:rPr>
        <w:t>органа</w:t>
      </w:r>
      <w:r w:rsidR="00F86750" w:rsidRPr="004E1630">
        <w:rPr>
          <w:sz w:val="24"/>
          <w:szCs w:val="24"/>
          <w:shd w:val="clear" w:color="auto" w:fill="FFFFFF"/>
        </w:rPr>
        <w:t xml:space="preserve"> </w:t>
      </w:r>
      <w:r w:rsidRPr="004E1630">
        <w:rPr>
          <w:sz w:val="24"/>
          <w:szCs w:val="24"/>
          <w:shd w:val="clear" w:color="auto" w:fill="FFFFFF"/>
        </w:rPr>
        <w:t>муниципального</w:t>
      </w:r>
      <w:r w:rsidR="00F86750" w:rsidRPr="004E1630">
        <w:rPr>
          <w:sz w:val="24"/>
          <w:szCs w:val="24"/>
          <w:shd w:val="clear" w:color="auto" w:fill="FFFFFF"/>
        </w:rPr>
        <w:t xml:space="preserve"> </w:t>
      </w:r>
      <w:r w:rsidRPr="004E1630">
        <w:rPr>
          <w:sz w:val="24"/>
          <w:szCs w:val="24"/>
          <w:shd w:val="clear" w:color="auto" w:fill="FFFFFF"/>
        </w:rPr>
        <w:t>образования</w:t>
      </w:r>
      <w:r w:rsidR="0056746D" w:rsidRPr="004E1630">
        <w:rPr>
          <w:sz w:val="24"/>
          <w:szCs w:val="24"/>
          <w:shd w:val="clear" w:color="auto" w:fill="FFFFFF"/>
        </w:rPr>
        <w:t>.</w:t>
      </w:r>
      <w:r w:rsidR="00F86750" w:rsidRPr="004E1630">
        <w:rPr>
          <w:sz w:val="24"/>
          <w:szCs w:val="24"/>
          <w:shd w:val="clear" w:color="auto" w:fill="FFFFFF"/>
        </w:rPr>
        <w:t xml:space="preserve"> </w:t>
      </w:r>
    </w:p>
    <w:p w:rsidR="00E40908" w:rsidRPr="004E1630" w:rsidRDefault="002021B7" w:rsidP="0028053E">
      <w:pPr>
        <w:widowControl w:val="0"/>
        <w:autoSpaceDE w:val="0"/>
        <w:autoSpaceDN w:val="0"/>
        <w:adjustRightInd w:val="0"/>
        <w:ind w:firstLine="709"/>
        <w:jc w:val="both"/>
        <w:rPr>
          <w:sz w:val="24"/>
          <w:szCs w:val="24"/>
        </w:rPr>
      </w:pPr>
      <w:r w:rsidRPr="004E1630">
        <w:rPr>
          <w:sz w:val="24"/>
          <w:szCs w:val="24"/>
        </w:rPr>
        <w:t>Продолжительность</w:t>
      </w:r>
      <w:r w:rsidR="00F86750" w:rsidRPr="004E1630">
        <w:rPr>
          <w:sz w:val="24"/>
          <w:szCs w:val="24"/>
        </w:rPr>
        <w:t xml:space="preserve"> </w:t>
      </w:r>
      <w:r w:rsidR="0056746D" w:rsidRPr="004E1630">
        <w:rPr>
          <w:sz w:val="24"/>
          <w:szCs w:val="24"/>
          <w:shd w:val="clear" w:color="auto" w:fill="FFFFFF"/>
        </w:rPr>
        <w:t>общественных обсуждений или</w:t>
      </w:r>
      <w:r w:rsidR="0056746D" w:rsidRPr="004E1630">
        <w:rPr>
          <w:sz w:val="24"/>
          <w:szCs w:val="24"/>
        </w:rPr>
        <w:t xml:space="preserve"> </w:t>
      </w:r>
      <w:r w:rsidRPr="004E1630">
        <w:rPr>
          <w:sz w:val="24"/>
          <w:szCs w:val="24"/>
        </w:rPr>
        <w:t>публичных</w:t>
      </w:r>
      <w:r w:rsidR="00F86750" w:rsidRPr="004E1630">
        <w:rPr>
          <w:sz w:val="24"/>
          <w:szCs w:val="24"/>
        </w:rPr>
        <w:t xml:space="preserve"> </w:t>
      </w:r>
      <w:r w:rsidRPr="004E1630">
        <w:rPr>
          <w:sz w:val="24"/>
          <w:szCs w:val="24"/>
        </w:rPr>
        <w:t>слушаний</w:t>
      </w:r>
      <w:r w:rsidR="00F86750" w:rsidRPr="004E1630">
        <w:rPr>
          <w:sz w:val="24"/>
          <w:szCs w:val="24"/>
        </w:rPr>
        <w:t xml:space="preserve"> </w:t>
      </w:r>
      <w:r w:rsidR="00E40908" w:rsidRPr="004E1630">
        <w:rPr>
          <w:sz w:val="24"/>
          <w:szCs w:val="24"/>
        </w:rPr>
        <w:t>составляет:</w:t>
      </w:r>
    </w:p>
    <w:p w:rsidR="002021B7" w:rsidRPr="004E1630" w:rsidRDefault="002021B7" w:rsidP="0028053E">
      <w:pPr>
        <w:widowControl w:val="0"/>
        <w:autoSpaceDE w:val="0"/>
        <w:autoSpaceDN w:val="0"/>
        <w:adjustRightInd w:val="0"/>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проекту</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двух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четырех</w:t>
      </w:r>
      <w:r w:rsidR="00F86750" w:rsidRPr="004E1630">
        <w:rPr>
          <w:sz w:val="24"/>
          <w:szCs w:val="24"/>
        </w:rPr>
        <w:t xml:space="preserve"> </w:t>
      </w:r>
      <w:r w:rsidRPr="004E1630">
        <w:rPr>
          <w:sz w:val="24"/>
          <w:szCs w:val="24"/>
        </w:rPr>
        <w:t>месяцев</w:t>
      </w:r>
      <w:r w:rsidR="00F86750" w:rsidRPr="004E1630">
        <w:rPr>
          <w:sz w:val="24"/>
          <w:szCs w:val="24"/>
        </w:rPr>
        <w:t xml:space="preserve"> </w:t>
      </w:r>
      <w:r w:rsidRPr="004E1630">
        <w:rPr>
          <w:sz w:val="24"/>
          <w:szCs w:val="24"/>
        </w:rPr>
        <w:t>со</w:t>
      </w:r>
      <w:r w:rsidR="00F86750" w:rsidRPr="004E1630">
        <w:rPr>
          <w:sz w:val="24"/>
          <w:szCs w:val="24"/>
        </w:rPr>
        <w:t xml:space="preserve"> </w:t>
      </w:r>
      <w:r w:rsidRPr="004E1630">
        <w:rPr>
          <w:sz w:val="24"/>
          <w:szCs w:val="24"/>
        </w:rPr>
        <w:t>дня</w:t>
      </w:r>
      <w:r w:rsidR="00F86750" w:rsidRPr="004E1630">
        <w:rPr>
          <w:sz w:val="24"/>
          <w:szCs w:val="24"/>
        </w:rPr>
        <w:t xml:space="preserve"> </w:t>
      </w:r>
      <w:r w:rsidRPr="004E1630">
        <w:rPr>
          <w:sz w:val="24"/>
          <w:szCs w:val="24"/>
        </w:rPr>
        <w:t>опубликования</w:t>
      </w:r>
      <w:r w:rsidR="00F86750" w:rsidRPr="004E1630">
        <w:rPr>
          <w:sz w:val="24"/>
          <w:szCs w:val="24"/>
        </w:rPr>
        <w:t xml:space="preserve"> </w:t>
      </w:r>
      <w:r w:rsidRPr="004E1630">
        <w:rPr>
          <w:sz w:val="24"/>
          <w:szCs w:val="24"/>
        </w:rPr>
        <w:t>такого</w:t>
      </w:r>
      <w:r w:rsidR="00F86750" w:rsidRPr="004E1630">
        <w:rPr>
          <w:sz w:val="24"/>
          <w:szCs w:val="24"/>
        </w:rPr>
        <w:t xml:space="preserve"> </w:t>
      </w:r>
      <w:r w:rsidRPr="004E1630">
        <w:rPr>
          <w:sz w:val="24"/>
          <w:szCs w:val="24"/>
        </w:rPr>
        <w:t>проекта;</w:t>
      </w:r>
    </w:p>
    <w:p w:rsidR="002021B7" w:rsidRPr="004E1630" w:rsidRDefault="002021B7" w:rsidP="0028053E">
      <w:pPr>
        <w:widowControl w:val="0"/>
        <w:autoSpaceDE w:val="0"/>
        <w:autoSpaceDN w:val="0"/>
        <w:adjustRightInd w:val="0"/>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подготовке</w:t>
      </w:r>
      <w:r w:rsidR="00F86750" w:rsidRPr="004E1630">
        <w:rPr>
          <w:sz w:val="24"/>
          <w:szCs w:val="24"/>
        </w:rPr>
        <w:t xml:space="preserve"> </w:t>
      </w:r>
      <w:r w:rsidRPr="004E1630">
        <w:rPr>
          <w:sz w:val="24"/>
          <w:szCs w:val="24"/>
        </w:rPr>
        <w:t>изменений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части</w:t>
      </w:r>
      <w:r w:rsidR="00F86750" w:rsidRPr="004E1630">
        <w:rPr>
          <w:sz w:val="24"/>
          <w:szCs w:val="24"/>
        </w:rPr>
        <w:t xml:space="preserve"> </w:t>
      </w:r>
      <w:r w:rsidRPr="004E1630">
        <w:rPr>
          <w:sz w:val="24"/>
          <w:szCs w:val="24"/>
        </w:rPr>
        <w:t>внесения</w:t>
      </w:r>
      <w:r w:rsidR="00F86750" w:rsidRPr="004E1630">
        <w:rPr>
          <w:sz w:val="24"/>
          <w:szCs w:val="24"/>
        </w:rPr>
        <w:t xml:space="preserve"> </w:t>
      </w:r>
      <w:r w:rsidRPr="004E1630">
        <w:rPr>
          <w:sz w:val="24"/>
          <w:szCs w:val="24"/>
        </w:rPr>
        <w:t>изменений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градостроительный</w:t>
      </w:r>
      <w:r w:rsidR="00F86750" w:rsidRPr="004E1630">
        <w:rPr>
          <w:sz w:val="24"/>
          <w:szCs w:val="24"/>
        </w:rPr>
        <w:t xml:space="preserve"> </w:t>
      </w:r>
      <w:r w:rsidRPr="004E1630">
        <w:rPr>
          <w:sz w:val="24"/>
          <w:szCs w:val="24"/>
        </w:rPr>
        <w:t>регламент,</w:t>
      </w:r>
      <w:r w:rsidR="00F86750" w:rsidRPr="004E1630">
        <w:rPr>
          <w:sz w:val="24"/>
          <w:szCs w:val="24"/>
        </w:rPr>
        <w:t xml:space="preserve"> </w:t>
      </w:r>
      <w:r w:rsidRPr="004E1630">
        <w:rPr>
          <w:sz w:val="24"/>
          <w:szCs w:val="24"/>
        </w:rPr>
        <w:t>установленный</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конкретной</w:t>
      </w:r>
      <w:r w:rsidR="00F86750" w:rsidRPr="004E1630">
        <w:rPr>
          <w:sz w:val="24"/>
          <w:szCs w:val="24"/>
        </w:rPr>
        <w:t xml:space="preserve"> </w:t>
      </w:r>
      <w:r w:rsidRPr="004E1630">
        <w:rPr>
          <w:sz w:val="24"/>
          <w:szCs w:val="24"/>
        </w:rPr>
        <w:t>территориальной</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чем</w:t>
      </w:r>
      <w:r w:rsidR="00F86750" w:rsidRPr="004E1630">
        <w:rPr>
          <w:sz w:val="24"/>
          <w:szCs w:val="24"/>
        </w:rPr>
        <w:t xml:space="preserve"> </w:t>
      </w:r>
      <w:r w:rsidRPr="004E1630">
        <w:rPr>
          <w:sz w:val="24"/>
          <w:szCs w:val="24"/>
        </w:rPr>
        <w:t>один</w:t>
      </w:r>
      <w:r w:rsidR="00F86750" w:rsidRPr="004E1630">
        <w:rPr>
          <w:sz w:val="24"/>
          <w:szCs w:val="24"/>
        </w:rPr>
        <w:t xml:space="preserve"> </w:t>
      </w:r>
      <w:r w:rsidRPr="004E1630">
        <w:rPr>
          <w:sz w:val="24"/>
          <w:szCs w:val="24"/>
        </w:rPr>
        <w:t>месяц;</w:t>
      </w:r>
    </w:p>
    <w:p w:rsidR="002021B7" w:rsidRPr="004E1630" w:rsidRDefault="002021B7" w:rsidP="0028053E">
      <w:pPr>
        <w:widowControl w:val="0"/>
        <w:autoSpaceDE w:val="0"/>
        <w:autoSpaceDN w:val="0"/>
        <w:adjustRightInd w:val="0"/>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предоставлению</w:t>
      </w:r>
      <w:r w:rsidR="00F86750" w:rsidRPr="004E1630">
        <w:rPr>
          <w:sz w:val="24"/>
          <w:szCs w:val="24"/>
        </w:rPr>
        <w:t xml:space="preserve"> </w:t>
      </w:r>
      <w:r w:rsidRPr="004E1630">
        <w:rPr>
          <w:sz w:val="24"/>
          <w:szCs w:val="24"/>
        </w:rPr>
        <w:t>разрешения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условно</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разрешенный</w:t>
      </w:r>
      <w:r w:rsidR="00F86750" w:rsidRPr="004E1630">
        <w:rPr>
          <w:sz w:val="24"/>
          <w:szCs w:val="24"/>
        </w:rPr>
        <w:t xml:space="preserve"> </w:t>
      </w:r>
      <w:r w:rsidRPr="004E1630">
        <w:rPr>
          <w:sz w:val="24"/>
          <w:szCs w:val="24"/>
        </w:rPr>
        <w:t>вид</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земельного</w:t>
      </w:r>
      <w:r w:rsidR="00F86750" w:rsidRPr="004E1630">
        <w:rPr>
          <w:sz w:val="24"/>
          <w:szCs w:val="24"/>
        </w:rPr>
        <w:t xml:space="preserve"> </w:t>
      </w:r>
      <w:r w:rsidRPr="004E1630">
        <w:rPr>
          <w:sz w:val="24"/>
          <w:szCs w:val="24"/>
        </w:rPr>
        <w:t>участка</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разрешения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отклонение</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предельных</w:t>
      </w:r>
      <w:r w:rsidR="00F86750" w:rsidRPr="004E1630">
        <w:rPr>
          <w:sz w:val="24"/>
          <w:szCs w:val="24"/>
        </w:rPr>
        <w:t xml:space="preserve"> </w:t>
      </w:r>
      <w:r w:rsidRPr="004E1630">
        <w:rPr>
          <w:sz w:val="24"/>
          <w:szCs w:val="24"/>
        </w:rPr>
        <w:t>параметров</w:t>
      </w:r>
      <w:r w:rsidR="00F86750" w:rsidRPr="004E1630">
        <w:rPr>
          <w:sz w:val="24"/>
          <w:szCs w:val="24"/>
        </w:rPr>
        <w:t xml:space="preserve"> </w:t>
      </w:r>
      <w:r w:rsidRPr="004E1630">
        <w:rPr>
          <w:sz w:val="24"/>
          <w:szCs w:val="24"/>
        </w:rPr>
        <w:t>разрешенного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одного</w:t>
      </w:r>
      <w:r w:rsidR="00F86750" w:rsidRPr="004E1630">
        <w:rPr>
          <w:sz w:val="24"/>
          <w:szCs w:val="24"/>
        </w:rPr>
        <w:t xml:space="preserve"> </w:t>
      </w:r>
      <w:r w:rsidRPr="004E1630">
        <w:rPr>
          <w:sz w:val="24"/>
          <w:szCs w:val="24"/>
        </w:rPr>
        <w:t>месяца</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момента</w:t>
      </w:r>
      <w:r w:rsidR="00F86750" w:rsidRPr="004E1630">
        <w:rPr>
          <w:sz w:val="24"/>
          <w:szCs w:val="24"/>
        </w:rPr>
        <w:t xml:space="preserve"> </w:t>
      </w:r>
      <w:r w:rsidRPr="004E1630">
        <w:rPr>
          <w:sz w:val="24"/>
          <w:szCs w:val="24"/>
        </w:rPr>
        <w:t>оповещения</w:t>
      </w:r>
      <w:r w:rsidR="00F86750" w:rsidRPr="004E1630">
        <w:rPr>
          <w:sz w:val="24"/>
          <w:szCs w:val="24"/>
        </w:rPr>
        <w:t xml:space="preserve"> </w:t>
      </w:r>
      <w:r w:rsidRPr="004E1630">
        <w:rPr>
          <w:sz w:val="24"/>
          <w:szCs w:val="24"/>
        </w:rPr>
        <w:t>жителей</w:t>
      </w:r>
      <w:r w:rsidR="00F86750" w:rsidRPr="004E1630">
        <w:rPr>
          <w:sz w:val="24"/>
          <w:szCs w:val="24"/>
        </w:rPr>
        <w:t xml:space="preserve"> </w:t>
      </w:r>
      <w:r w:rsidRPr="004E1630">
        <w:rPr>
          <w:sz w:val="24"/>
          <w:szCs w:val="24"/>
        </w:rPr>
        <w:t>муниципального</w:t>
      </w:r>
      <w:r w:rsidR="00F86750" w:rsidRPr="004E1630">
        <w:rPr>
          <w:sz w:val="24"/>
          <w:szCs w:val="24"/>
        </w:rPr>
        <w:t xml:space="preserve"> </w:t>
      </w:r>
      <w:r w:rsidRPr="004E1630">
        <w:rPr>
          <w:sz w:val="24"/>
          <w:szCs w:val="24"/>
        </w:rPr>
        <w:t>образования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времени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месте</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проведения</w:t>
      </w:r>
      <w:r w:rsidR="00F86750" w:rsidRPr="004E1630">
        <w:rPr>
          <w:sz w:val="24"/>
          <w:szCs w:val="24"/>
        </w:rPr>
        <w:t xml:space="preserve"> </w:t>
      </w:r>
      <w:r w:rsidRPr="004E1630">
        <w:rPr>
          <w:sz w:val="24"/>
          <w:szCs w:val="24"/>
        </w:rPr>
        <w:t>до</w:t>
      </w:r>
      <w:r w:rsidR="00F86750" w:rsidRPr="004E1630">
        <w:rPr>
          <w:sz w:val="24"/>
          <w:szCs w:val="24"/>
        </w:rPr>
        <w:t xml:space="preserve"> </w:t>
      </w:r>
      <w:r w:rsidRPr="004E1630">
        <w:rPr>
          <w:sz w:val="24"/>
          <w:szCs w:val="24"/>
        </w:rPr>
        <w:t>дня</w:t>
      </w:r>
      <w:r w:rsidR="00F86750" w:rsidRPr="004E1630">
        <w:rPr>
          <w:sz w:val="24"/>
          <w:szCs w:val="24"/>
        </w:rPr>
        <w:t xml:space="preserve"> </w:t>
      </w:r>
      <w:r w:rsidRPr="004E1630">
        <w:rPr>
          <w:sz w:val="24"/>
          <w:szCs w:val="24"/>
        </w:rPr>
        <w:t>опубликования</w:t>
      </w:r>
      <w:r w:rsidR="00F86750" w:rsidRPr="004E1630">
        <w:rPr>
          <w:sz w:val="24"/>
          <w:szCs w:val="24"/>
        </w:rPr>
        <w:t xml:space="preserve"> </w:t>
      </w:r>
      <w:r w:rsidRPr="004E1630">
        <w:rPr>
          <w:sz w:val="24"/>
          <w:szCs w:val="24"/>
        </w:rPr>
        <w:t>заключения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результатах</w:t>
      </w:r>
      <w:r w:rsidR="00F86750" w:rsidRPr="004E1630">
        <w:rPr>
          <w:sz w:val="24"/>
          <w:szCs w:val="24"/>
        </w:rPr>
        <w:t xml:space="preserve"> </w:t>
      </w:r>
      <w:r w:rsidR="0056746D" w:rsidRPr="004E1630">
        <w:rPr>
          <w:sz w:val="24"/>
          <w:szCs w:val="24"/>
          <w:shd w:val="clear" w:color="auto" w:fill="FFFFFF"/>
        </w:rPr>
        <w:t>общественных обсуждений или</w:t>
      </w:r>
      <w:r w:rsidR="0056746D" w:rsidRPr="004E1630">
        <w:rPr>
          <w:sz w:val="24"/>
          <w:szCs w:val="24"/>
        </w:rPr>
        <w:t xml:space="preserve"> </w:t>
      </w:r>
      <w:r w:rsidRPr="004E1630">
        <w:rPr>
          <w:sz w:val="24"/>
          <w:szCs w:val="24"/>
        </w:rPr>
        <w:t>публичных</w:t>
      </w:r>
      <w:r w:rsidR="0056746D" w:rsidRPr="004E1630">
        <w:rPr>
          <w:sz w:val="24"/>
          <w:szCs w:val="24"/>
        </w:rPr>
        <w:t xml:space="preserve"> слушаний</w:t>
      </w:r>
      <w:r w:rsidRPr="004E1630">
        <w:rPr>
          <w:sz w:val="24"/>
          <w:szCs w:val="24"/>
        </w:rPr>
        <w:t>;</w:t>
      </w:r>
    </w:p>
    <w:p w:rsidR="002021B7" w:rsidRPr="004E1630" w:rsidRDefault="002021B7" w:rsidP="0028053E">
      <w:pPr>
        <w:widowControl w:val="0"/>
        <w:autoSpaceDE w:val="0"/>
        <w:autoSpaceDN w:val="0"/>
        <w:adjustRightInd w:val="0"/>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проектам</w:t>
      </w:r>
      <w:r w:rsidR="00F86750" w:rsidRPr="004E1630">
        <w:rPr>
          <w:sz w:val="24"/>
          <w:szCs w:val="24"/>
        </w:rPr>
        <w:t xml:space="preserve"> </w:t>
      </w:r>
      <w:r w:rsidRPr="004E1630">
        <w:rPr>
          <w:sz w:val="24"/>
          <w:szCs w:val="24"/>
        </w:rPr>
        <w:t>планировки</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проекта</w:t>
      </w:r>
      <w:r w:rsidR="00F86750" w:rsidRPr="004E1630">
        <w:rPr>
          <w:sz w:val="24"/>
          <w:szCs w:val="24"/>
        </w:rPr>
        <w:t xml:space="preserve"> </w:t>
      </w:r>
      <w:r w:rsidRPr="004E1630">
        <w:rPr>
          <w:sz w:val="24"/>
          <w:szCs w:val="24"/>
        </w:rPr>
        <w:t>межевания</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одного</w:t>
      </w:r>
      <w:r w:rsidR="00F86750" w:rsidRPr="004E1630">
        <w:rPr>
          <w:sz w:val="24"/>
          <w:szCs w:val="24"/>
        </w:rPr>
        <w:t xml:space="preserve"> </w:t>
      </w:r>
      <w:r w:rsidRPr="004E1630">
        <w:rPr>
          <w:sz w:val="24"/>
          <w:szCs w:val="24"/>
        </w:rPr>
        <w:t>месяца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трех</w:t>
      </w:r>
      <w:r w:rsidR="00F86750" w:rsidRPr="004E1630">
        <w:rPr>
          <w:sz w:val="24"/>
          <w:szCs w:val="24"/>
        </w:rPr>
        <w:t xml:space="preserve"> </w:t>
      </w:r>
      <w:r w:rsidRPr="004E1630">
        <w:rPr>
          <w:sz w:val="24"/>
          <w:szCs w:val="24"/>
        </w:rPr>
        <w:t>месяцев</w:t>
      </w:r>
      <w:r w:rsidR="00F86750" w:rsidRPr="004E1630">
        <w:rPr>
          <w:sz w:val="24"/>
          <w:szCs w:val="24"/>
        </w:rPr>
        <w:t xml:space="preserve"> </w:t>
      </w:r>
      <w:r w:rsidRPr="004E1630">
        <w:rPr>
          <w:sz w:val="24"/>
          <w:szCs w:val="24"/>
        </w:rPr>
        <w:t>со</w:t>
      </w:r>
      <w:r w:rsidR="00F86750" w:rsidRPr="004E1630">
        <w:rPr>
          <w:sz w:val="24"/>
          <w:szCs w:val="24"/>
        </w:rPr>
        <w:t xml:space="preserve"> </w:t>
      </w:r>
      <w:r w:rsidRPr="004E1630">
        <w:rPr>
          <w:sz w:val="24"/>
          <w:szCs w:val="24"/>
        </w:rPr>
        <w:t>дня</w:t>
      </w:r>
      <w:r w:rsidR="00F86750" w:rsidRPr="004E1630">
        <w:rPr>
          <w:sz w:val="24"/>
          <w:szCs w:val="24"/>
        </w:rPr>
        <w:t xml:space="preserve"> </w:t>
      </w:r>
      <w:r w:rsidRPr="004E1630">
        <w:rPr>
          <w:sz w:val="24"/>
          <w:szCs w:val="24"/>
        </w:rPr>
        <w:t>оповещения</w:t>
      </w:r>
      <w:r w:rsidR="00F86750" w:rsidRPr="004E1630">
        <w:rPr>
          <w:sz w:val="24"/>
          <w:szCs w:val="24"/>
        </w:rPr>
        <w:t xml:space="preserve"> </w:t>
      </w:r>
      <w:r w:rsidRPr="004E1630">
        <w:rPr>
          <w:sz w:val="24"/>
          <w:szCs w:val="24"/>
        </w:rPr>
        <w:t>жителей</w:t>
      </w:r>
      <w:r w:rsidR="00F86750" w:rsidRPr="004E1630">
        <w:rPr>
          <w:sz w:val="24"/>
          <w:szCs w:val="24"/>
        </w:rPr>
        <w:t xml:space="preserve"> </w:t>
      </w:r>
      <w:r w:rsidRPr="004E1630">
        <w:rPr>
          <w:sz w:val="24"/>
          <w:szCs w:val="24"/>
        </w:rPr>
        <w:t>муниципального</w:t>
      </w:r>
      <w:r w:rsidR="00F86750" w:rsidRPr="004E1630">
        <w:rPr>
          <w:sz w:val="24"/>
          <w:szCs w:val="24"/>
        </w:rPr>
        <w:t xml:space="preserve"> </w:t>
      </w:r>
      <w:r w:rsidRPr="004E1630">
        <w:rPr>
          <w:sz w:val="24"/>
          <w:szCs w:val="24"/>
        </w:rPr>
        <w:t>образования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времени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месте</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проведения</w:t>
      </w:r>
      <w:r w:rsidR="00F86750" w:rsidRPr="004E1630">
        <w:rPr>
          <w:sz w:val="24"/>
          <w:szCs w:val="24"/>
        </w:rPr>
        <w:t xml:space="preserve"> </w:t>
      </w:r>
      <w:r w:rsidRPr="004E1630">
        <w:rPr>
          <w:sz w:val="24"/>
          <w:szCs w:val="24"/>
        </w:rPr>
        <w:t>до</w:t>
      </w:r>
      <w:r w:rsidR="00F86750" w:rsidRPr="004E1630">
        <w:rPr>
          <w:sz w:val="24"/>
          <w:szCs w:val="24"/>
        </w:rPr>
        <w:t xml:space="preserve"> </w:t>
      </w:r>
      <w:r w:rsidRPr="004E1630">
        <w:rPr>
          <w:sz w:val="24"/>
          <w:szCs w:val="24"/>
        </w:rPr>
        <w:t>дня</w:t>
      </w:r>
      <w:r w:rsidR="00F86750" w:rsidRPr="004E1630">
        <w:rPr>
          <w:sz w:val="24"/>
          <w:szCs w:val="24"/>
        </w:rPr>
        <w:t xml:space="preserve"> </w:t>
      </w:r>
      <w:r w:rsidRPr="004E1630">
        <w:rPr>
          <w:sz w:val="24"/>
          <w:szCs w:val="24"/>
        </w:rPr>
        <w:t>опубликования</w:t>
      </w:r>
      <w:r w:rsidR="00F86750" w:rsidRPr="004E1630">
        <w:rPr>
          <w:sz w:val="24"/>
          <w:szCs w:val="24"/>
        </w:rPr>
        <w:t xml:space="preserve"> </w:t>
      </w:r>
      <w:r w:rsidRPr="004E1630">
        <w:rPr>
          <w:sz w:val="24"/>
          <w:szCs w:val="24"/>
        </w:rPr>
        <w:t>заключения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результатах</w:t>
      </w:r>
      <w:r w:rsidR="00F86750" w:rsidRPr="004E1630">
        <w:rPr>
          <w:sz w:val="24"/>
          <w:szCs w:val="24"/>
        </w:rPr>
        <w:t xml:space="preserve"> </w:t>
      </w:r>
      <w:r w:rsidR="0056746D" w:rsidRPr="004E1630">
        <w:rPr>
          <w:sz w:val="24"/>
          <w:szCs w:val="24"/>
          <w:shd w:val="clear" w:color="auto" w:fill="FFFFFF"/>
        </w:rPr>
        <w:t>общественных обсуждений или</w:t>
      </w:r>
      <w:r w:rsidR="0056746D" w:rsidRPr="004E1630">
        <w:rPr>
          <w:sz w:val="24"/>
          <w:szCs w:val="24"/>
        </w:rPr>
        <w:t xml:space="preserve"> </w:t>
      </w:r>
      <w:r w:rsidRPr="004E1630">
        <w:rPr>
          <w:sz w:val="24"/>
          <w:szCs w:val="24"/>
        </w:rPr>
        <w:t>публичных</w:t>
      </w:r>
      <w:r w:rsidR="00F86750" w:rsidRPr="004E1630">
        <w:rPr>
          <w:sz w:val="24"/>
          <w:szCs w:val="24"/>
        </w:rPr>
        <w:t xml:space="preserve"> </w:t>
      </w:r>
      <w:r w:rsidRPr="004E1630">
        <w:rPr>
          <w:sz w:val="24"/>
          <w:szCs w:val="24"/>
        </w:rPr>
        <w:t>слушаний.</w:t>
      </w:r>
    </w:p>
    <w:p w:rsidR="002021B7" w:rsidRPr="004E1630" w:rsidRDefault="002021B7" w:rsidP="0028053E">
      <w:pPr>
        <w:widowControl w:val="0"/>
        <w:autoSpaceDE w:val="0"/>
        <w:autoSpaceDN w:val="0"/>
        <w:adjustRightInd w:val="0"/>
        <w:ind w:firstLine="709"/>
        <w:jc w:val="both"/>
        <w:rPr>
          <w:sz w:val="24"/>
          <w:szCs w:val="24"/>
        </w:rPr>
      </w:pPr>
      <w:r w:rsidRPr="004E1630">
        <w:rPr>
          <w:sz w:val="24"/>
          <w:szCs w:val="24"/>
        </w:rPr>
        <w:t>3.</w:t>
      </w:r>
      <w:r w:rsidR="00247CB7" w:rsidRPr="004E1630">
        <w:rPr>
          <w:sz w:val="24"/>
          <w:szCs w:val="24"/>
          <w:shd w:val="clear" w:color="auto" w:fill="FFFFFF"/>
        </w:rPr>
        <w:t xml:space="preserve"> Общественные обсуждения или</w:t>
      </w:r>
      <w:r w:rsidR="00F86750" w:rsidRPr="004E1630">
        <w:rPr>
          <w:sz w:val="24"/>
          <w:szCs w:val="24"/>
        </w:rPr>
        <w:t xml:space="preserve"> </w:t>
      </w:r>
      <w:r w:rsidR="00247CB7" w:rsidRPr="004E1630">
        <w:rPr>
          <w:sz w:val="24"/>
          <w:szCs w:val="24"/>
        </w:rPr>
        <w:t>п</w:t>
      </w:r>
      <w:r w:rsidRPr="004E1630">
        <w:rPr>
          <w:sz w:val="24"/>
          <w:szCs w:val="24"/>
        </w:rPr>
        <w:t>убличные</w:t>
      </w:r>
      <w:r w:rsidR="00F86750" w:rsidRPr="004E1630">
        <w:rPr>
          <w:sz w:val="24"/>
          <w:szCs w:val="24"/>
        </w:rPr>
        <w:t xml:space="preserve"> </w:t>
      </w:r>
      <w:r w:rsidRPr="004E1630">
        <w:rPr>
          <w:sz w:val="24"/>
          <w:szCs w:val="24"/>
        </w:rPr>
        <w:t>слушания</w:t>
      </w:r>
      <w:r w:rsidR="00F86750" w:rsidRPr="004E1630">
        <w:rPr>
          <w:sz w:val="24"/>
          <w:szCs w:val="24"/>
        </w:rPr>
        <w:t xml:space="preserve"> </w:t>
      </w:r>
      <w:r w:rsidRPr="004E1630">
        <w:rPr>
          <w:sz w:val="24"/>
          <w:szCs w:val="24"/>
        </w:rPr>
        <w:t>проводятся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целях</w:t>
      </w:r>
      <w:r w:rsidR="00F86750" w:rsidRPr="004E1630">
        <w:rPr>
          <w:sz w:val="24"/>
          <w:szCs w:val="24"/>
        </w:rPr>
        <w:t xml:space="preserve"> </w:t>
      </w:r>
      <w:r w:rsidRPr="004E1630">
        <w:rPr>
          <w:sz w:val="24"/>
          <w:szCs w:val="24"/>
        </w:rPr>
        <w:t>обсуждения</w:t>
      </w:r>
      <w:r w:rsidR="00F86750" w:rsidRPr="004E1630">
        <w:rPr>
          <w:sz w:val="24"/>
          <w:szCs w:val="24"/>
        </w:rPr>
        <w:t xml:space="preserve"> </w:t>
      </w:r>
      <w:r w:rsidRPr="004E1630">
        <w:rPr>
          <w:sz w:val="24"/>
          <w:szCs w:val="24"/>
        </w:rPr>
        <w:t>муниципальных</w:t>
      </w:r>
      <w:r w:rsidR="00F86750" w:rsidRPr="004E1630">
        <w:rPr>
          <w:sz w:val="24"/>
          <w:szCs w:val="24"/>
        </w:rPr>
        <w:t xml:space="preserve"> </w:t>
      </w:r>
      <w:r w:rsidRPr="004E1630">
        <w:rPr>
          <w:sz w:val="24"/>
          <w:szCs w:val="24"/>
        </w:rPr>
        <w:t>правовых</w:t>
      </w:r>
      <w:r w:rsidR="00F86750" w:rsidRPr="004E1630">
        <w:rPr>
          <w:sz w:val="24"/>
          <w:szCs w:val="24"/>
        </w:rPr>
        <w:t xml:space="preserve"> </w:t>
      </w:r>
      <w:r w:rsidRPr="004E1630">
        <w:rPr>
          <w:sz w:val="24"/>
          <w:szCs w:val="24"/>
        </w:rPr>
        <w:t>актов</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области</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привлечения</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участию</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принятии</w:t>
      </w:r>
      <w:r w:rsidR="00F86750" w:rsidRPr="004E1630">
        <w:rPr>
          <w:sz w:val="24"/>
          <w:szCs w:val="24"/>
        </w:rPr>
        <w:t xml:space="preserve"> </w:t>
      </w:r>
      <w:r w:rsidRPr="004E1630">
        <w:rPr>
          <w:sz w:val="24"/>
          <w:szCs w:val="24"/>
        </w:rPr>
        <w:t>градостроительных</w:t>
      </w:r>
      <w:r w:rsidR="00F86750" w:rsidRPr="004E1630">
        <w:rPr>
          <w:sz w:val="24"/>
          <w:szCs w:val="24"/>
        </w:rPr>
        <w:t xml:space="preserve"> </w:t>
      </w:r>
      <w:r w:rsidRPr="004E1630">
        <w:rPr>
          <w:sz w:val="24"/>
          <w:szCs w:val="24"/>
        </w:rPr>
        <w:t>решений,</w:t>
      </w:r>
      <w:r w:rsidR="00F86750" w:rsidRPr="004E1630">
        <w:rPr>
          <w:sz w:val="24"/>
          <w:szCs w:val="24"/>
        </w:rPr>
        <w:t xml:space="preserve"> </w:t>
      </w:r>
      <w:r w:rsidRPr="004E1630">
        <w:rPr>
          <w:sz w:val="24"/>
          <w:szCs w:val="24"/>
        </w:rPr>
        <w:t>предупреждения</w:t>
      </w:r>
      <w:r w:rsidR="00F86750" w:rsidRPr="004E1630">
        <w:rPr>
          <w:sz w:val="24"/>
          <w:szCs w:val="24"/>
        </w:rPr>
        <w:t xml:space="preserve"> </w:t>
      </w:r>
      <w:r w:rsidRPr="004E1630">
        <w:rPr>
          <w:sz w:val="24"/>
          <w:szCs w:val="24"/>
        </w:rPr>
        <w:t>нарушений</w:t>
      </w:r>
      <w:r w:rsidR="00F86750" w:rsidRPr="004E1630">
        <w:rPr>
          <w:sz w:val="24"/>
          <w:szCs w:val="24"/>
        </w:rPr>
        <w:t xml:space="preserve"> </w:t>
      </w:r>
      <w:r w:rsidRPr="004E1630">
        <w:rPr>
          <w:sz w:val="24"/>
          <w:szCs w:val="24"/>
        </w:rPr>
        <w:t>прав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законных</w:t>
      </w:r>
      <w:r w:rsidR="00F86750" w:rsidRPr="004E1630">
        <w:rPr>
          <w:sz w:val="24"/>
          <w:szCs w:val="24"/>
        </w:rPr>
        <w:t xml:space="preserve"> </w:t>
      </w:r>
      <w:r w:rsidRPr="004E1630">
        <w:rPr>
          <w:sz w:val="24"/>
          <w:szCs w:val="24"/>
        </w:rPr>
        <w:t>интересов</w:t>
      </w:r>
      <w:r w:rsidR="00F86750" w:rsidRPr="004E1630">
        <w:rPr>
          <w:sz w:val="24"/>
          <w:szCs w:val="24"/>
        </w:rPr>
        <w:t xml:space="preserve"> </w:t>
      </w:r>
      <w:r w:rsidRPr="004E1630">
        <w:rPr>
          <w:sz w:val="24"/>
          <w:szCs w:val="24"/>
        </w:rPr>
        <w:t>граждан,</w:t>
      </w:r>
      <w:r w:rsidR="00F86750" w:rsidRPr="004E1630">
        <w:rPr>
          <w:sz w:val="24"/>
          <w:szCs w:val="24"/>
        </w:rPr>
        <w:t xml:space="preserve"> </w:t>
      </w:r>
      <w:r w:rsidRPr="004E1630">
        <w:rPr>
          <w:sz w:val="24"/>
          <w:szCs w:val="24"/>
        </w:rPr>
        <w:t>соблюдения</w:t>
      </w:r>
      <w:r w:rsidR="00F86750" w:rsidRPr="004E1630">
        <w:rPr>
          <w:sz w:val="24"/>
          <w:szCs w:val="24"/>
        </w:rPr>
        <w:t xml:space="preserve"> </w:t>
      </w:r>
      <w:r w:rsidRPr="004E1630">
        <w:rPr>
          <w:sz w:val="24"/>
          <w:szCs w:val="24"/>
        </w:rPr>
        <w:t>прав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законных</w:t>
      </w:r>
      <w:r w:rsidR="00F86750" w:rsidRPr="004E1630">
        <w:rPr>
          <w:sz w:val="24"/>
          <w:szCs w:val="24"/>
        </w:rPr>
        <w:t xml:space="preserve"> </w:t>
      </w:r>
      <w:r w:rsidRPr="004E1630">
        <w:rPr>
          <w:sz w:val="24"/>
          <w:szCs w:val="24"/>
        </w:rPr>
        <w:t>интересов</w:t>
      </w:r>
      <w:r w:rsidR="00F86750" w:rsidRPr="004E1630">
        <w:rPr>
          <w:sz w:val="24"/>
          <w:szCs w:val="24"/>
        </w:rPr>
        <w:t xml:space="preserve"> </w:t>
      </w:r>
      <w:r w:rsidRPr="004E1630">
        <w:rPr>
          <w:sz w:val="24"/>
          <w:szCs w:val="24"/>
        </w:rPr>
        <w:t>правообладателей</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учета</w:t>
      </w:r>
      <w:r w:rsidR="00F86750" w:rsidRPr="004E1630">
        <w:rPr>
          <w:sz w:val="24"/>
          <w:szCs w:val="24"/>
        </w:rPr>
        <w:t xml:space="preserve"> </w:t>
      </w:r>
      <w:r w:rsidRPr="004E1630">
        <w:rPr>
          <w:sz w:val="24"/>
          <w:szCs w:val="24"/>
        </w:rPr>
        <w:t>предложений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замечаний</w:t>
      </w:r>
      <w:r w:rsidR="00F86750" w:rsidRPr="004E1630">
        <w:rPr>
          <w:sz w:val="24"/>
          <w:szCs w:val="24"/>
        </w:rPr>
        <w:t xml:space="preserve"> </w:t>
      </w:r>
      <w:r w:rsidRPr="004E1630">
        <w:rPr>
          <w:sz w:val="24"/>
          <w:szCs w:val="24"/>
        </w:rPr>
        <w:t>жителей</w:t>
      </w:r>
      <w:r w:rsidR="00F86750" w:rsidRPr="004E1630">
        <w:rPr>
          <w:sz w:val="24"/>
          <w:szCs w:val="24"/>
        </w:rPr>
        <w:t xml:space="preserve"> </w:t>
      </w:r>
      <w:r w:rsidRPr="004E1630">
        <w:rPr>
          <w:sz w:val="24"/>
          <w:szCs w:val="24"/>
        </w:rPr>
        <w:t>поселения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процессе</w:t>
      </w:r>
      <w:r w:rsidR="00F86750" w:rsidRPr="004E1630">
        <w:rPr>
          <w:sz w:val="24"/>
          <w:szCs w:val="24"/>
        </w:rPr>
        <w:t xml:space="preserve"> </w:t>
      </w:r>
      <w:r w:rsidRPr="004E1630">
        <w:rPr>
          <w:sz w:val="24"/>
          <w:szCs w:val="24"/>
        </w:rPr>
        <w:t>разработки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принятия</w:t>
      </w:r>
      <w:r w:rsidR="00F86750" w:rsidRPr="004E1630">
        <w:rPr>
          <w:sz w:val="24"/>
          <w:szCs w:val="24"/>
        </w:rPr>
        <w:t xml:space="preserve"> </w:t>
      </w:r>
      <w:r w:rsidRPr="004E1630">
        <w:rPr>
          <w:sz w:val="24"/>
          <w:szCs w:val="24"/>
        </w:rPr>
        <w:t>градостроительных</w:t>
      </w:r>
      <w:r w:rsidR="00F86750" w:rsidRPr="004E1630">
        <w:rPr>
          <w:sz w:val="24"/>
          <w:szCs w:val="24"/>
        </w:rPr>
        <w:t xml:space="preserve"> </w:t>
      </w:r>
      <w:r w:rsidRPr="004E1630">
        <w:rPr>
          <w:sz w:val="24"/>
          <w:szCs w:val="24"/>
        </w:rPr>
        <w:t>решений.</w:t>
      </w:r>
    </w:p>
    <w:p w:rsidR="002021B7" w:rsidRPr="004E1630" w:rsidRDefault="002021B7" w:rsidP="0028053E">
      <w:pPr>
        <w:widowControl w:val="0"/>
        <w:autoSpaceDE w:val="0"/>
        <w:autoSpaceDN w:val="0"/>
        <w:adjustRightInd w:val="0"/>
        <w:ind w:firstLine="709"/>
        <w:jc w:val="both"/>
        <w:rPr>
          <w:sz w:val="24"/>
          <w:szCs w:val="24"/>
        </w:rPr>
      </w:pPr>
      <w:r w:rsidRPr="004E1630">
        <w:rPr>
          <w:sz w:val="24"/>
          <w:szCs w:val="24"/>
        </w:rPr>
        <w:t>Глава</w:t>
      </w:r>
      <w:r w:rsidR="00F86750" w:rsidRPr="004E1630">
        <w:rPr>
          <w:sz w:val="24"/>
          <w:szCs w:val="24"/>
        </w:rPr>
        <w:t xml:space="preserve"> </w:t>
      </w:r>
      <w:r w:rsidR="00B520FA" w:rsidRPr="004E1630">
        <w:rPr>
          <w:sz w:val="24"/>
          <w:szCs w:val="24"/>
        </w:rPr>
        <w:t>администрации</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получении</w:t>
      </w:r>
      <w:r w:rsidR="00F86750" w:rsidRPr="004E1630">
        <w:rPr>
          <w:sz w:val="24"/>
          <w:szCs w:val="24"/>
        </w:rPr>
        <w:t xml:space="preserve"> </w:t>
      </w:r>
      <w:r w:rsidRPr="004E1630">
        <w:rPr>
          <w:sz w:val="24"/>
          <w:szCs w:val="24"/>
        </w:rPr>
        <w:t>проекта</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принимает</w:t>
      </w:r>
      <w:r w:rsidR="00F86750" w:rsidRPr="004E1630">
        <w:rPr>
          <w:sz w:val="24"/>
          <w:szCs w:val="24"/>
        </w:rPr>
        <w:t xml:space="preserve"> </w:t>
      </w:r>
      <w:r w:rsidRPr="004E1630">
        <w:rPr>
          <w:sz w:val="24"/>
          <w:szCs w:val="24"/>
        </w:rPr>
        <w:t>решение</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проведении</w:t>
      </w:r>
      <w:r w:rsidR="00F86750" w:rsidRPr="004E1630">
        <w:rPr>
          <w:sz w:val="24"/>
          <w:szCs w:val="24"/>
        </w:rPr>
        <w:t xml:space="preserve"> </w:t>
      </w:r>
      <w:r w:rsidR="00247CB7" w:rsidRPr="004E1630">
        <w:rPr>
          <w:sz w:val="24"/>
          <w:szCs w:val="24"/>
          <w:shd w:val="clear" w:color="auto" w:fill="FFFFFF"/>
        </w:rPr>
        <w:t xml:space="preserve">общественных обсуждений или </w:t>
      </w:r>
      <w:r w:rsidRPr="004E1630">
        <w:rPr>
          <w:sz w:val="24"/>
          <w:szCs w:val="24"/>
        </w:rPr>
        <w:t>публичных</w:t>
      </w:r>
      <w:r w:rsidR="00F86750" w:rsidRPr="004E1630">
        <w:rPr>
          <w:sz w:val="24"/>
          <w:szCs w:val="24"/>
        </w:rPr>
        <w:t xml:space="preserve"> </w:t>
      </w:r>
      <w:r w:rsidRPr="004E1630">
        <w:rPr>
          <w:sz w:val="24"/>
          <w:szCs w:val="24"/>
        </w:rPr>
        <w:t>слушаний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такому</w:t>
      </w:r>
      <w:r w:rsidR="00F86750" w:rsidRPr="004E1630">
        <w:rPr>
          <w:sz w:val="24"/>
          <w:szCs w:val="24"/>
        </w:rPr>
        <w:t xml:space="preserve"> </w:t>
      </w:r>
      <w:r w:rsidRPr="004E1630">
        <w:rPr>
          <w:sz w:val="24"/>
          <w:szCs w:val="24"/>
        </w:rPr>
        <w:t>проекту</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срок</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позднее</w:t>
      </w:r>
      <w:r w:rsidR="00F86750" w:rsidRPr="004E1630">
        <w:rPr>
          <w:sz w:val="24"/>
          <w:szCs w:val="24"/>
        </w:rPr>
        <w:t xml:space="preserve"> </w:t>
      </w:r>
      <w:r w:rsidRPr="004E1630">
        <w:rPr>
          <w:sz w:val="24"/>
          <w:szCs w:val="24"/>
        </w:rPr>
        <w:t>чем</w:t>
      </w:r>
      <w:r w:rsidR="00F86750" w:rsidRPr="004E1630">
        <w:rPr>
          <w:sz w:val="24"/>
          <w:szCs w:val="24"/>
        </w:rPr>
        <w:t xml:space="preserve"> </w:t>
      </w:r>
      <w:r w:rsidRPr="004E1630">
        <w:rPr>
          <w:sz w:val="24"/>
          <w:szCs w:val="24"/>
        </w:rPr>
        <w:t>через</w:t>
      </w:r>
      <w:r w:rsidR="00F86750" w:rsidRPr="004E1630">
        <w:rPr>
          <w:sz w:val="24"/>
          <w:szCs w:val="24"/>
        </w:rPr>
        <w:t xml:space="preserve"> </w:t>
      </w:r>
      <w:r w:rsidRPr="004E1630">
        <w:rPr>
          <w:sz w:val="24"/>
          <w:szCs w:val="24"/>
        </w:rPr>
        <w:t>десять</w:t>
      </w:r>
      <w:r w:rsidR="00F86750" w:rsidRPr="004E1630">
        <w:rPr>
          <w:sz w:val="24"/>
          <w:szCs w:val="24"/>
        </w:rPr>
        <w:t xml:space="preserve"> </w:t>
      </w:r>
      <w:r w:rsidRPr="004E1630">
        <w:rPr>
          <w:sz w:val="24"/>
          <w:szCs w:val="24"/>
        </w:rPr>
        <w:t>дней</w:t>
      </w:r>
      <w:r w:rsidR="00F86750" w:rsidRPr="004E1630">
        <w:rPr>
          <w:sz w:val="24"/>
          <w:szCs w:val="24"/>
        </w:rPr>
        <w:t xml:space="preserve"> </w:t>
      </w:r>
      <w:r w:rsidRPr="004E1630">
        <w:rPr>
          <w:sz w:val="24"/>
          <w:szCs w:val="24"/>
        </w:rPr>
        <w:t>со</w:t>
      </w:r>
      <w:r w:rsidR="00F86750" w:rsidRPr="004E1630">
        <w:rPr>
          <w:sz w:val="24"/>
          <w:szCs w:val="24"/>
        </w:rPr>
        <w:t xml:space="preserve"> </w:t>
      </w:r>
      <w:r w:rsidRPr="004E1630">
        <w:rPr>
          <w:sz w:val="24"/>
          <w:szCs w:val="24"/>
        </w:rPr>
        <w:t>дня</w:t>
      </w:r>
      <w:r w:rsidR="00F86750" w:rsidRPr="004E1630">
        <w:rPr>
          <w:sz w:val="24"/>
          <w:szCs w:val="24"/>
        </w:rPr>
        <w:t xml:space="preserve"> </w:t>
      </w:r>
      <w:r w:rsidRPr="004E1630">
        <w:rPr>
          <w:sz w:val="24"/>
          <w:szCs w:val="24"/>
        </w:rPr>
        <w:t>получения</w:t>
      </w:r>
      <w:r w:rsidR="00F86750" w:rsidRPr="004E1630">
        <w:rPr>
          <w:sz w:val="24"/>
          <w:szCs w:val="24"/>
        </w:rPr>
        <w:t xml:space="preserve"> </w:t>
      </w:r>
      <w:r w:rsidRPr="004E1630">
        <w:rPr>
          <w:sz w:val="24"/>
          <w:szCs w:val="24"/>
        </w:rPr>
        <w:t>такого</w:t>
      </w:r>
      <w:r w:rsidR="00F86750" w:rsidRPr="004E1630">
        <w:rPr>
          <w:sz w:val="24"/>
          <w:szCs w:val="24"/>
        </w:rPr>
        <w:t xml:space="preserve"> </w:t>
      </w:r>
      <w:r w:rsidRPr="004E1630">
        <w:rPr>
          <w:sz w:val="24"/>
          <w:szCs w:val="24"/>
        </w:rPr>
        <w:t>проекта.</w:t>
      </w:r>
    </w:p>
    <w:p w:rsidR="002021B7" w:rsidRPr="004E1630" w:rsidRDefault="00247CB7" w:rsidP="0028053E">
      <w:pPr>
        <w:widowControl w:val="0"/>
        <w:autoSpaceDE w:val="0"/>
        <w:autoSpaceDN w:val="0"/>
        <w:adjustRightInd w:val="0"/>
        <w:ind w:firstLine="709"/>
        <w:jc w:val="both"/>
        <w:rPr>
          <w:sz w:val="24"/>
          <w:szCs w:val="24"/>
        </w:rPr>
      </w:pPr>
      <w:r w:rsidRPr="004E1630">
        <w:rPr>
          <w:sz w:val="24"/>
          <w:szCs w:val="24"/>
          <w:shd w:val="clear" w:color="auto" w:fill="FFFFFF"/>
        </w:rPr>
        <w:t xml:space="preserve">Общественные обсуждения или </w:t>
      </w:r>
      <w:r w:rsidRPr="004E1630">
        <w:rPr>
          <w:sz w:val="24"/>
          <w:szCs w:val="24"/>
        </w:rPr>
        <w:t>п</w:t>
      </w:r>
      <w:r w:rsidR="002021B7" w:rsidRPr="004E1630">
        <w:rPr>
          <w:sz w:val="24"/>
          <w:szCs w:val="24"/>
        </w:rPr>
        <w:t>убличные</w:t>
      </w:r>
      <w:r w:rsidR="00F86750" w:rsidRPr="004E1630">
        <w:rPr>
          <w:sz w:val="24"/>
          <w:szCs w:val="24"/>
        </w:rPr>
        <w:t xml:space="preserve"> </w:t>
      </w:r>
      <w:r w:rsidR="002021B7" w:rsidRPr="004E1630">
        <w:rPr>
          <w:sz w:val="24"/>
          <w:szCs w:val="24"/>
        </w:rPr>
        <w:t>слушания</w:t>
      </w:r>
      <w:r w:rsidR="00F86750" w:rsidRPr="004E1630">
        <w:rPr>
          <w:sz w:val="24"/>
          <w:szCs w:val="24"/>
        </w:rPr>
        <w:t xml:space="preserve"> </w:t>
      </w:r>
      <w:r w:rsidR="002021B7" w:rsidRPr="004E1630">
        <w:rPr>
          <w:sz w:val="24"/>
          <w:szCs w:val="24"/>
        </w:rPr>
        <w:t>по</w:t>
      </w:r>
      <w:r w:rsidR="00F86750" w:rsidRPr="004E1630">
        <w:rPr>
          <w:sz w:val="24"/>
          <w:szCs w:val="24"/>
        </w:rPr>
        <w:t xml:space="preserve"> </w:t>
      </w:r>
      <w:r w:rsidR="002021B7" w:rsidRPr="004E1630">
        <w:rPr>
          <w:sz w:val="24"/>
          <w:szCs w:val="24"/>
        </w:rPr>
        <w:t>проекту</w:t>
      </w:r>
      <w:r w:rsidR="00F86750" w:rsidRPr="004E1630">
        <w:rPr>
          <w:sz w:val="24"/>
          <w:szCs w:val="24"/>
        </w:rPr>
        <w:t xml:space="preserve"> </w:t>
      </w:r>
      <w:r w:rsidR="002021B7" w:rsidRPr="004E1630">
        <w:rPr>
          <w:sz w:val="24"/>
          <w:szCs w:val="24"/>
        </w:rPr>
        <w:t>правил</w:t>
      </w:r>
      <w:r w:rsidR="00F86750" w:rsidRPr="004E1630">
        <w:rPr>
          <w:sz w:val="24"/>
          <w:szCs w:val="24"/>
        </w:rPr>
        <w:t xml:space="preserve"> </w:t>
      </w:r>
      <w:r w:rsidR="002021B7" w:rsidRPr="004E1630">
        <w:rPr>
          <w:sz w:val="24"/>
          <w:szCs w:val="24"/>
        </w:rPr>
        <w:t>землепользования</w:t>
      </w:r>
      <w:r w:rsidR="00F86750" w:rsidRPr="004E1630">
        <w:rPr>
          <w:sz w:val="24"/>
          <w:szCs w:val="24"/>
        </w:rPr>
        <w:t xml:space="preserve"> </w:t>
      </w:r>
      <w:r w:rsidR="002021B7" w:rsidRPr="004E1630">
        <w:rPr>
          <w:sz w:val="24"/>
          <w:szCs w:val="24"/>
        </w:rPr>
        <w:t>и</w:t>
      </w:r>
      <w:r w:rsidR="00F86750" w:rsidRPr="004E1630">
        <w:rPr>
          <w:sz w:val="24"/>
          <w:szCs w:val="24"/>
        </w:rPr>
        <w:t xml:space="preserve"> </w:t>
      </w:r>
      <w:r w:rsidR="002021B7" w:rsidRPr="004E1630">
        <w:rPr>
          <w:sz w:val="24"/>
          <w:szCs w:val="24"/>
        </w:rPr>
        <w:t>застройки</w:t>
      </w:r>
      <w:r w:rsidR="00F86750" w:rsidRPr="004E1630">
        <w:rPr>
          <w:sz w:val="24"/>
          <w:szCs w:val="24"/>
        </w:rPr>
        <w:t xml:space="preserve"> </w:t>
      </w:r>
      <w:r w:rsidR="002021B7" w:rsidRPr="004E1630">
        <w:rPr>
          <w:sz w:val="24"/>
          <w:szCs w:val="24"/>
        </w:rPr>
        <w:t>проводятся</w:t>
      </w:r>
      <w:r w:rsidR="00F86750" w:rsidRPr="004E1630">
        <w:rPr>
          <w:sz w:val="24"/>
          <w:szCs w:val="24"/>
        </w:rPr>
        <w:t xml:space="preserve"> </w:t>
      </w:r>
      <w:r w:rsidR="002021B7" w:rsidRPr="004E1630">
        <w:rPr>
          <w:sz w:val="24"/>
          <w:szCs w:val="24"/>
        </w:rPr>
        <w:t>комиссией</w:t>
      </w:r>
      <w:r w:rsidR="00F86750" w:rsidRPr="004E1630">
        <w:rPr>
          <w:sz w:val="24"/>
          <w:szCs w:val="24"/>
        </w:rPr>
        <w:t xml:space="preserve"> </w:t>
      </w:r>
      <w:r w:rsidR="002021B7" w:rsidRPr="004E1630">
        <w:rPr>
          <w:sz w:val="24"/>
          <w:szCs w:val="24"/>
        </w:rPr>
        <w:t>по</w:t>
      </w:r>
      <w:r w:rsidR="00F86750" w:rsidRPr="004E1630">
        <w:rPr>
          <w:sz w:val="24"/>
          <w:szCs w:val="24"/>
        </w:rPr>
        <w:t xml:space="preserve"> </w:t>
      </w:r>
      <w:r w:rsidR="002021B7" w:rsidRPr="004E1630">
        <w:rPr>
          <w:sz w:val="24"/>
          <w:szCs w:val="24"/>
        </w:rPr>
        <w:t>землепользованию</w:t>
      </w:r>
      <w:r w:rsidR="00F86750" w:rsidRPr="004E1630">
        <w:rPr>
          <w:sz w:val="24"/>
          <w:szCs w:val="24"/>
        </w:rPr>
        <w:t xml:space="preserve"> </w:t>
      </w:r>
      <w:r w:rsidR="002021B7" w:rsidRPr="004E1630">
        <w:rPr>
          <w:sz w:val="24"/>
          <w:szCs w:val="24"/>
        </w:rPr>
        <w:t>и</w:t>
      </w:r>
      <w:r w:rsidR="00F86750" w:rsidRPr="004E1630">
        <w:rPr>
          <w:sz w:val="24"/>
          <w:szCs w:val="24"/>
        </w:rPr>
        <w:t xml:space="preserve"> </w:t>
      </w:r>
      <w:r w:rsidR="002021B7" w:rsidRPr="004E1630">
        <w:rPr>
          <w:sz w:val="24"/>
          <w:szCs w:val="24"/>
        </w:rPr>
        <w:t>застройки</w:t>
      </w:r>
      <w:r w:rsidR="00F86750" w:rsidRPr="004E1630">
        <w:rPr>
          <w:sz w:val="24"/>
          <w:szCs w:val="24"/>
        </w:rPr>
        <w:t xml:space="preserve"> </w:t>
      </w:r>
      <w:r w:rsidR="002021B7" w:rsidRPr="004E1630">
        <w:rPr>
          <w:sz w:val="24"/>
          <w:szCs w:val="24"/>
        </w:rPr>
        <w:t>в</w:t>
      </w:r>
      <w:r w:rsidR="00F86750" w:rsidRPr="004E1630">
        <w:rPr>
          <w:sz w:val="24"/>
          <w:szCs w:val="24"/>
        </w:rPr>
        <w:t xml:space="preserve"> </w:t>
      </w:r>
      <w:r w:rsidR="002021B7" w:rsidRPr="004E1630">
        <w:rPr>
          <w:sz w:val="24"/>
          <w:szCs w:val="24"/>
        </w:rPr>
        <w:t>соответствии</w:t>
      </w:r>
      <w:r w:rsidR="00F86750" w:rsidRPr="004E1630">
        <w:rPr>
          <w:sz w:val="24"/>
          <w:szCs w:val="24"/>
        </w:rPr>
        <w:t xml:space="preserve"> </w:t>
      </w:r>
      <w:r w:rsidR="002021B7" w:rsidRPr="004E1630">
        <w:rPr>
          <w:sz w:val="24"/>
          <w:szCs w:val="24"/>
        </w:rPr>
        <w:t>со</w:t>
      </w:r>
      <w:r w:rsidR="00F86750" w:rsidRPr="004E1630">
        <w:rPr>
          <w:sz w:val="24"/>
          <w:szCs w:val="24"/>
        </w:rPr>
        <w:t xml:space="preserve"> </w:t>
      </w:r>
      <w:r w:rsidRPr="004E1630">
        <w:rPr>
          <w:sz w:val="24"/>
          <w:szCs w:val="24"/>
        </w:rPr>
        <w:t>статьями 5.</w:t>
      </w:r>
      <w:r w:rsidR="00314BD4" w:rsidRPr="004E1630">
        <w:rPr>
          <w:sz w:val="24"/>
          <w:szCs w:val="24"/>
        </w:rPr>
        <w:t>1 и</w:t>
      </w:r>
      <w:r w:rsidR="00F86750" w:rsidRPr="004E1630">
        <w:rPr>
          <w:sz w:val="24"/>
          <w:szCs w:val="24"/>
        </w:rPr>
        <w:t xml:space="preserve"> </w:t>
      </w:r>
      <w:r w:rsidR="002021B7" w:rsidRPr="004E1630">
        <w:rPr>
          <w:sz w:val="24"/>
          <w:szCs w:val="24"/>
        </w:rPr>
        <w:t>28</w:t>
      </w:r>
      <w:r w:rsidR="00F86750" w:rsidRPr="004E1630">
        <w:rPr>
          <w:sz w:val="24"/>
          <w:szCs w:val="24"/>
        </w:rPr>
        <w:t xml:space="preserve"> </w:t>
      </w:r>
      <w:r w:rsidR="002021B7" w:rsidRPr="004E1630">
        <w:rPr>
          <w:sz w:val="24"/>
          <w:szCs w:val="24"/>
        </w:rPr>
        <w:t>Градостроительного</w:t>
      </w:r>
      <w:r w:rsidR="00F86750" w:rsidRPr="004E1630">
        <w:rPr>
          <w:sz w:val="24"/>
          <w:szCs w:val="24"/>
        </w:rPr>
        <w:t xml:space="preserve"> </w:t>
      </w:r>
      <w:r w:rsidR="002021B7" w:rsidRPr="004E1630">
        <w:rPr>
          <w:sz w:val="24"/>
          <w:szCs w:val="24"/>
        </w:rPr>
        <w:t>кодекса</w:t>
      </w:r>
      <w:r w:rsidR="00F86750" w:rsidRPr="004E1630">
        <w:rPr>
          <w:sz w:val="24"/>
          <w:szCs w:val="24"/>
        </w:rPr>
        <w:t xml:space="preserve"> </w:t>
      </w:r>
      <w:r w:rsidR="002021B7" w:rsidRPr="004E1630">
        <w:rPr>
          <w:sz w:val="24"/>
          <w:szCs w:val="24"/>
        </w:rPr>
        <w:t>РФ</w:t>
      </w:r>
      <w:r w:rsidR="00EF3E3E" w:rsidRPr="004E1630">
        <w:rPr>
          <w:sz w:val="24"/>
          <w:szCs w:val="24"/>
        </w:rPr>
        <w:t>.</w:t>
      </w:r>
    </w:p>
    <w:p w:rsidR="002021B7" w:rsidRPr="004E1630" w:rsidRDefault="002021B7" w:rsidP="0028053E">
      <w:pPr>
        <w:widowControl w:val="0"/>
        <w:autoSpaceDE w:val="0"/>
        <w:autoSpaceDN w:val="0"/>
        <w:adjustRightInd w:val="0"/>
        <w:ind w:firstLine="709"/>
        <w:jc w:val="both"/>
        <w:rPr>
          <w:sz w:val="24"/>
          <w:szCs w:val="24"/>
        </w:rPr>
      </w:pPr>
      <w:r w:rsidRPr="004E1630">
        <w:rPr>
          <w:sz w:val="24"/>
          <w:szCs w:val="24"/>
        </w:rPr>
        <w:t>После</w:t>
      </w:r>
      <w:r w:rsidR="00F86750" w:rsidRPr="004E1630">
        <w:rPr>
          <w:sz w:val="24"/>
          <w:szCs w:val="24"/>
        </w:rPr>
        <w:t xml:space="preserve"> </w:t>
      </w:r>
      <w:r w:rsidRPr="004E1630">
        <w:rPr>
          <w:sz w:val="24"/>
          <w:szCs w:val="24"/>
        </w:rPr>
        <w:t>завершения</w:t>
      </w:r>
      <w:r w:rsidR="00F86750" w:rsidRPr="004E1630">
        <w:rPr>
          <w:sz w:val="24"/>
          <w:szCs w:val="24"/>
        </w:rPr>
        <w:t xml:space="preserve"> </w:t>
      </w:r>
      <w:r w:rsidR="00314BD4" w:rsidRPr="004E1630">
        <w:rPr>
          <w:sz w:val="24"/>
          <w:szCs w:val="24"/>
        </w:rPr>
        <w:t>общественных обсуждений или</w:t>
      </w:r>
      <w:r w:rsidR="00314BD4" w:rsidRPr="004E1630">
        <w:t xml:space="preserve"> </w:t>
      </w:r>
      <w:r w:rsidRPr="004E1630">
        <w:rPr>
          <w:sz w:val="24"/>
          <w:szCs w:val="24"/>
        </w:rPr>
        <w:t>публичных</w:t>
      </w:r>
      <w:r w:rsidR="00F86750" w:rsidRPr="004E1630">
        <w:rPr>
          <w:sz w:val="24"/>
          <w:szCs w:val="24"/>
        </w:rPr>
        <w:t xml:space="preserve"> </w:t>
      </w:r>
      <w:r w:rsidRPr="004E1630">
        <w:rPr>
          <w:sz w:val="24"/>
          <w:szCs w:val="24"/>
        </w:rPr>
        <w:t>слушаний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проекту</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комиссия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учетом</w:t>
      </w:r>
      <w:r w:rsidR="00F86750" w:rsidRPr="004E1630">
        <w:rPr>
          <w:sz w:val="24"/>
          <w:szCs w:val="24"/>
        </w:rPr>
        <w:t xml:space="preserve"> </w:t>
      </w:r>
      <w:r w:rsidRPr="004E1630">
        <w:rPr>
          <w:sz w:val="24"/>
          <w:szCs w:val="24"/>
        </w:rPr>
        <w:t>результатов</w:t>
      </w:r>
      <w:r w:rsidR="00F86750" w:rsidRPr="004E1630">
        <w:rPr>
          <w:sz w:val="24"/>
          <w:szCs w:val="24"/>
        </w:rPr>
        <w:t xml:space="preserve"> </w:t>
      </w:r>
      <w:r w:rsidRPr="004E1630">
        <w:rPr>
          <w:sz w:val="24"/>
          <w:szCs w:val="24"/>
        </w:rPr>
        <w:t>таких</w:t>
      </w:r>
      <w:r w:rsidR="00F86750" w:rsidRPr="004E1630">
        <w:rPr>
          <w:sz w:val="24"/>
          <w:szCs w:val="24"/>
        </w:rPr>
        <w:t xml:space="preserve"> </w:t>
      </w:r>
      <w:r w:rsidR="001C75D8" w:rsidRPr="004E1630">
        <w:rPr>
          <w:sz w:val="24"/>
          <w:szCs w:val="24"/>
        </w:rPr>
        <w:t xml:space="preserve">общественных </w:t>
      </w:r>
      <w:r w:rsidR="001C75D8" w:rsidRPr="004E1630">
        <w:rPr>
          <w:sz w:val="24"/>
          <w:szCs w:val="24"/>
        </w:rPr>
        <w:lastRenderedPageBreak/>
        <w:t>обсуждений или</w:t>
      </w:r>
      <w:r w:rsidR="001C75D8" w:rsidRPr="004E1630">
        <w:t xml:space="preserve"> </w:t>
      </w:r>
      <w:r w:rsidRPr="004E1630">
        <w:rPr>
          <w:sz w:val="24"/>
          <w:szCs w:val="24"/>
        </w:rPr>
        <w:t>публичных</w:t>
      </w:r>
      <w:r w:rsidR="00F86750" w:rsidRPr="004E1630">
        <w:rPr>
          <w:sz w:val="24"/>
          <w:szCs w:val="24"/>
        </w:rPr>
        <w:t xml:space="preserve"> </w:t>
      </w:r>
      <w:r w:rsidRPr="004E1630">
        <w:rPr>
          <w:sz w:val="24"/>
          <w:szCs w:val="24"/>
        </w:rPr>
        <w:t>слушаний</w:t>
      </w:r>
      <w:r w:rsidR="00F86750" w:rsidRPr="004E1630">
        <w:rPr>
          <w:sz w:val="24"/>
          <w:szCs w:val="24"/>
        </w:rPr>
        <w:t xml:space="preserve"> </w:t>
      </w:r>
      <w:r w:rsidRPr="004E1630">
        <w:rPr>
          <w:sz w:val="24"/>
          <w:szCs w:val="24"/>
        </w:rPr>
        <w:t>обеспечивает</w:t>
      </w:r>
      <w:r w:rsidR="00F86750" w:rsidRPr="004E1630">
        <w:rPr>
          <w:sz w:val="24"/>
          <w:szCs w:val="24"/>
        </w:rPr>
        <w:t xml:space="preserve"> </w:t>
      </w:r>
      <w:r w:rsidRPr="004E1630">
        <w:rPr>
          <w:sz w:val="24"/>
          <w:szCs w:val="24"/>
        </w:rPr>
        <w:t>внесение</w:t>
      </w:r>
      <w:r w:rsidR="00F86750" w:rsidRPr="004E1630">
        <w:rPr>
          <w:sz w:val="24"/>
          <w:szCs w:val="24"/>
        </w:rPr>
        <w:t xml:space="preserve"> </w:t>
      </w:r>
      <w:r w:rsidRPr="004E1630">
        <w:rPr>
          <w:sz w:val="24"/>
          <w:szCs w:val="24"/>
        </w:rPr>
        <w:t>изменений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проект</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представляет</w:t>
      </w:r>
      <w:r w:rsidR="00F86750" w:rsidRPr="004E1630">
        <w:rPr>
          <w:sz w:val="24"/>
          <w:szCs w:val="24"/>
        </w:rPr>
        <w:t xml:space="preserve"> </w:t>
      </w:r>
      <w:r w:rsidRPr="004E1630">
        <w:rPr>
          <w:sz w:val="24"/>
          <w:szCs w:val="24"/>
        </w:rPr>
        <w:t>указанный</w:t>
      </w:r>
      <w:r w:rsidR="00F86750" w:rsidRPr="004E1630">
        <w:rPr>
          <w:sz w:val="24"/>
          <w:szCs w:val="24"/>
        </w:rPr>
        <w:t xml:space="preserve"> </w:t>
      </w:r>
      <w:r w:rsidRPr="004E1630">
        <w:rPr>
          <w:sz w:val="24"/>
          <w:szCs w:val="24"/>
        </w:rPr>
        <w:t>проект</w:t>
      </w:r>
      <w:r w:rsidR="00F86750" w:rsidRPr="004E1630">
        <w:rPr>
          <w:sz w:val="24"/>
          <w:szCs w:val="24"/>
        </w:rPr>
        <w:t xml:space="preserve"> </w:t>
      </w:r>
      <w:r w:rsidRPr="004E1630">
        <w:rPr>
          <w:sz w:val="24"/>
          <w:szCs w:val="24"/>
        </w:rPr>
        <w:t>главе.</w:t>
      </w:r>
      <w:r w:rsidR="00F86750" w:rsidRPr="004E1630">
        <w:rPr>
          <w:sz w:val="24"/>
          <w:szCs w:val="24"/>
        </w:rPr>
        <w:t xml:space="preserve"> </w:t>
      </w:r>
      <w:r w:rsidRPr="004E1630">
        <w:rPr>
          <w:sz w:val="24"/>
          <w:szCs w:val="24"/>
        </w:rPr>
        <w:t>Обязательными</w:t>
      </w:r>
      <w:r w:rsidR="00F86750" w:rsidRPr="004E1630">
        <w:rPr>
          <w:sz w:val="24"/>
          <w:szCs w:val="24"/>
        </w:rPr>
        <w:t xml:space="preserve"> </w:t>
      </w:r>
      <w:r w:rsidRPr="004E1630">
        <w:rPr>
          <w:sz w:val="24"/>
          <w:szCs w:val="24"/>
        </w:rPr>
        <w:t>приложениями</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проекту</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являются</w:t>
      </w:r>
      <w:r w:rsidR="00F86750" w:rsidRPr="004E1630">
        <w:rPr>
          <w:sz w:val="24"/>
          <w:szCs w:val="24"/>
        </w:rPr>
        <w:t xml:space="preserve"> </w:t>
      </w:r>
      <w:r w:rsidRPr="004E1630">
        <w:rPr>
          <w:sz w:val="24"/>
          <w:szCs w:val="24"/>
        </w:rPr>
        <w:t>протоколы</w:t>
      </w:r>
      <w:r w:rsidR="00F86750" w:rsidRPr="004E1630">
        <w:rPr>
          <w:sz w:val="24"/>
          <w:szCs w:val="24"/>
        </w:rPr>
        <w:t xml:space="preserve"> </w:t>
      </w:r>
      <w:r w:rsidR="001C75D8" w:rsidRPr="004E1630">
        <w:rPr>
          <w:sz w:val="24"/>
          <w:szCs w:val="24"/>
        </w:rPr>
        <w:t>общественных обсуждений или</w:t>
      </w:r>
      <w:r w:rsidR="001C75D8" w:rsidRPr="004E1630">
        <w:t xml:space="preserve"> </w:t>
      </w:r>
      <w:r w:rsidRPr="004E1630">
        <w:rPr>
          <w:sz w:val="24"/>
          <w:szCs w:val="24"/>
        </w:rPr>
        <w:t>публичных</w:t>
      </w:r>
      <w:r w:rsidR="00F86750" w:rsidRPr="004E1630">
        <w:rPr>
          <w:sz w:val="24"/>
          <w:szCs w:val="24"/>
        </w:rPr>
        <w:t xml:space="preserve"> </w:t>
      </w:r>
      <w:r w:rsidRPr="004E1630">
        <w:rPr>
          <w:sz w:val="24"/>
          <w:szCs w:val="24"/>
        </w:rPr>
        <w:t>слушаний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заключение</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результатах</w:t>
      </w:r>
      <w:r w:rsidR="00F86750" w:rsidRPr="004E1630">
        <w:rPr>
          <w:sz w:val="24"/>
          <w:szCs w:val="24"/>
        </w:rPr>
        <w:t xml:space="preserve"> </w:t>
      </w:r>
      <w:r w:rsidRPr="004E1630">
        <w:rPr>
          <w:sz w:val="24"/>
          <w:szCs w:val="24"/>
        </w:rPr>
        <w:t>публичных</w:t>
      </w:r>
      <w:r w:rsidR="00F86750" w:rsidRPr="004E1630">
        <w:rPr>
          <w:sz w:val="24"/>
          <w:szCs w:val="24"/>
        </w:rPr>
        <w:t xml:space="preserve"> </w:t>
      </w:r>
      <w:r w:rsidRPr="004E1630">
        <w:rPr>
          <w:sz w:val="24"/>
          <w:szCs w:val="24"/>
        </w:rPr>
        <w:t>слушаний.</w:t>
      </w:r>
    </w:p>
    <w:p w:rsidR="002021B7" w:rsidRPr="004E1630" w:rsidRDefault="002021B7" w:rsidP="0028053E">
      <w:pPr>
        <w:widowControl w:val="0"/>
        <w:autoSpaceDE w:val="0"/>
        <w:autoSpaceDN w:val="0"/>
        <w:adjustRightInd w:val="0"/>
        <w:ind w:firstLine="709"/>
        <w:jc w:val="both"/>
        <w:rPr>
          <w:sz w:val="24"/>
          <w:szCs w:val="24"/>
        </w:rPr>
      </w:pPr>
      <w:bookmarkStart w:id="99" w:name="sub_31016"/>
      <w:r w:rsidRPr="004E1630">
        <w:rPr>
          <w:sz w:val="24"/>
          <w:szCs w:val="24"/>
        </w:rPr>
        <w:t>Глава</w:t>
      </w:r>
      <w:r w:rsidR="00F86750" w:rsidRPr="004E1630">
        <w:rPr>
          <w:sz w:val="24"/>
          <w:szCs w:val="24"/>
        </w:rPr>
        <w:t xml:space="preserve"> </w:t>
      </w:r>
      <w:r w:rsidR="00B520FA" w:rsidRPr="004E1630">
        <w:rPr>
          <w:sz w:val="24"/>
          <w:szCs w:val="24"/>
        </w:rPr>
        <w:t>администрации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течение</w:t>
      </w:r>
      <w:r w:rsidR="00F86750" w:rsidRPr="004E1630">
        <w:rPr>
          <w:sz w:val="24"/>
          <w:szCs w:val="24"/>
        </w:rPr>
        <w:t xml:space="preserve"> </w:t>
      </w:r>
      <w:r w:rsidRPr="004E1630">
        <w:rPr>
          <w:sz w:val="24"/>
          <w:szCs w:val="24"/>
        </w:rPr>
        <w:t>десяти</w:t>
      </w:r>
      <w:r w:rsidR="00F86750" w:rsidRPr="004E1630">
        <w:rPr>
          <w:sz w:val="24"/>
          <w:szCs w:val="24"/>
        </w:rPr>
        <w:t xml:space="preserve"> </w:t>
      </w:r>
      <w:r w:rsidRPr="004E1630">
        <w:rPr>
          <w:sz w:val="24"/>
          <w:szCs w:val="24"/>
        </w:rPr>
        <w:t>дней</w:t>
      </w:r>
      <w:r w:rsidR="00F86750" w:rsidRPr="004E1630">
        <w:rPr>
          <w:sz w:val="24"/>
          <w:szCs w:val="24"/>
        </w:rPr>
        <w:t xml:space="preserve"> </w:t>
      </w:r>
      <w:r w:rsidRPr="004E1630">
        <w:rPr>
          <w:sz w:val="24"/>
          <w:szCs w:val="24"/>
        </w:rPr>
        <w:t>после</w:t>
      </w:r>
      <w:r w:rsidR="00F86750" w:rsidRPr="004E1630">
        <w:rPr>
          <w:sz w:val="24"/>
          <w:szCs w:val="24"/>
        </w:rPr>
        <w:t xml:space="preserve"> </w:t>
      </w:r>
      <w:r w:rsidRPr="004E1630">
        <w:rPr>
          <w:sz w:val="24"/>
          <w:szCs w:val="24"/>
        </w:rPr>
        <w:t>представления</w:t>
      </w:r>
      <w:r w:rsidR="00F86750" w:rsidRPr="004E1630">
        <w:rPr>
          <w:sz w:val="24"/>
          <w:szCs w:val="24"/>
        </w:rPr>
        <w:t xml:space="preserve"> </w:t>
      </w:r>
      <w:r w:rsidRPr="004E1630">
        <w:rPr>
          <w:sz w:val="24"/>
          <w:szCs w:val="24"/>
        </w:rPr>
        <w:t>ему</w:t>
      </w:r>
      <w:r w:rsidR="00F86750" w:rsidRPr="004E1630">
        <w:rPr>
          <w:sz w:val="24"/>
          <w:szCs w:val="24"/>
        </w:rPr>
        <w:t xml:space="preserve"> </w:t>
      </w:r>
      <w:r w:rsidRPr="004E1630">
        <w:rPr>
          <w:sz w:val="24"/>
          <w:szCs w:val="24"/>
        </w:rPr>
        <w:t>проекта</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должен</w:t>
      </w:r>
      <w:r w:rsidR="00F86750" w:rsidRPr="004E1630">
        <w:rPr>
          <w:sz w:val="24"/>
          <w:szCs w:val="24"/>
        </w:rPr>
        <w:t xml:space="preserve"> </w:t>
      </w:r>
      <w:r w:rsidRPr="004E1630">
        <w:rPr>
          <w:sz w:val="24"/>
          <w:szCs w:val="24"/>
        </w:rPr>
        <w:t>принять</w:t>
      </w:r>
      <w:r w:rsidR="00F86750" w:rsidRPr="004E1630">
        <w:rPr>
          <w:sz w:val="24"/>
          <w:szCs w:val="24"/>
        </w:rPr>
        <w:t xml:space="preserve"> </w:t>
      </w:r>
      <w:r w:rsidRPr="004E1630">
        <w:rPr>
          <w:sz w:val="24"/>
          <w:szCs w:val="24"/>
        </w:rPr>
        <w:t>решение</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направлении</w:t>
      </w:r>
      <w:r w:rsidR="00F86750" w:rsidRPr="004E1630">
        <w:rPr>
          <w:sz w:val="24"/>
          <w:szCs w:val="24"/>
        </w:rPr>
        <w:t xml:space="preserve"> </w:t>
      </w:r>
      <w:r w:rsidRPr="004E1630">
        <w:rPr>
          <w:sz w:val="24"/>
          <w:szCs w:val="24"/>
        </w:rPr>
        <w:t>указанного</w:t>
      </w:r>
      <w:r w:rsidR="00F86750" w:rsidRPr="004E1630">
        <w:rPr>
          <w:sz w:val="24"/>
          <w:szCs w:val="24"/>
        </w:rPr>
        <w:t xml:space="preserve"> </w:t>
      </w:r>
      <w:r w:rsidRPr="004E1630">
        <w:rPr>
          <w:sz w:val="24"/>
          <w:szCs w:val="24"/>
        </w:rPr>
        <w:t>проекта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представительный</w:t>
      </w:r>
      <w:r w:rsidR="00F86750" w:rsidRPr="004E1630">
        <w:rPr>
          <w:sz w:val="24"/>
          <w:szCs w:val="24"/>
        </w:rPr>
        <w:t xml:space="preserve"> </w:t>
      </w:r>
      <w:r w:rsidRPr="004E1630">
        <w:rPr>
          <w:sz w:val="24"/>
          <w:szCs w:val="24"/>
        </w:rPr>
        <w:t>орган</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об</w:t>
      </w:r>
      <w:r w:rsidR="00F86750" w:rsidRPr="004E1630">
        <w:rPr>
          <w:sz w:val="24"/>
          <w:szCs w:val="24"/>
        </w:rPr>
        <w:t xml:space="preserve"> </w:t>
      </w:r>
      <w:r w:rsidRPr="004E1630">
        <w:rPr>
          <w:sz w:val="24"/>
          <w:szCs w:val="24"/>
        </w:rPr>
        <w:t>отклонении</w:t>
      </w:r>
      <w:r w:rsidR="00F86750" w:rsidRPr="004E1630">
        <w:rPr>
          <w:sz w:val="24"/>
          <w:szCs w:val="24"/>
        </w:rPr>
        <w:t xml:space="preserve"> </w:t>
      </w:r>
      <w:r w:rsidRPr="004E1630">
        <w:rPr>
          <w:sz w:val="24"/>
          <w:szCs w:val="24"/>
        </w:rPr>
        <w:t>проекта</w:t>
      </w:r>
      <w:r w:rsidR="00F86750" w:rsidRPr="004E1630">
        <w:rPr>
          <w:sz w:val="24"/>
          <w:szCs w:val="24"/>
        </w:rPr>
        <w:t xml:space="preserve"> </w:t>
      </w:r>
      <w:hyperlink w:anchor="sub_108" w:history="1">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hyperlink>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направлении</w:t>
      </w:r>
      <w:r w:rsidR="00F86750" w:rsidRPr="004E1630">
        <w:rPr>
          <w:sz w:val="24"/>
          <w:szCs w:val="24"/>
        </w:rPr>
        <w:t xml:space="preserve"> </w:t>
      </w:r>
      <w:r w:rsidRPr="004E1630">
        <w:rPr>
          <w:sz w:val="24"/>
          <w:szCs w:val="24"/>
        </w:rPr>
        <w:t>его</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доработку</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указанием</w:t>
      </w:r>
      <w:r w:rsidR="00F86750" w:rsidRPr="004E1630">
        <w:rPr>
          <w:sz w:val="24"/>
          <w:szCs w:val="24"/>
        </w:rPr>
        <w:t xml:space="preserve"> </w:t>
      </w:r>
      <w:r w:rsidRPr="004E1630">
        <w:rPr>
          <w:sz w:val="24"/>
          <w:szCs w:val="24"/>
        </w:rPr>
        <w:t>даты</w:t>
      </w:r>
      <w:r w:rsidR="00F86750" w:rsidRPr="004E1630">
        <w:rPr>
          <w:sz w:val="24"/>
          <w:szCs w:val="24"/>
        </w:rPr>
        <w:t xml:space="preserve"> </w:t>
      </w:r>
      <w:r w:rsidRPr="004E1630">
        <w:rPr>
          <w:sz w:val="24"/>
          <w:szCs w:val="24"/>
        </w:rPr>
        <w:t>его</w:t>
      </w:r>
      <w:r w:rsidR="00F86750" w:rsidRPr="004E1630">
        <w:rPr>
          <w:sz w:val="24"/>
          <w:szCs w:val="24"/>
        </w:rPr>
        <w:t xml:space="preserve"> </w:t>
      </w:r>
      <w:r w:rsidRPr="004E1630">
        <w:rPr>
          <w:sz w:val="24"/>
          <w:szCs w:val="24"/>
        </w:rPr>
        <w:t>повторного</w:t>
      </w:r>
      <w:r w:rsidR="00F86750" w:rsidRPr="004E1630">
        <w:rPr>
          <w:sz w:val="24"/>
          <w:szCs w:val="24"/>
        </w:rPr>
        <w:t xml:space="preserve"> </w:t>
      </w:r>
      <w:r w:rsidRPr="004E1630">
        <w:rPr>
          <w:sz w:val="24"/>
          <w:szCs w:val="24"/>
        </w:rPr>
        <w:t>представления.</w:t>
      </w:r>
      <w:bookmarkStart w:id="100" w:name="_Toc412129403"/>
      <w:bookmarkEnd w:id="99"/>
    </w:p>
    <w:p w:rsidR="002021B7" w:rsidRPr="004E1630" w:rsidRDefault="002021B7" w:rsidP="0028053E">
      <w:pPr>
        <w:widowControl w:val="0"/>
        <w:autoSpaceDE w:val="0"/>
        <w:autoSpaceDN w:val="0"/>
        <w:adjustRightInd w:val="0"/>
        <w:jc w:val="both"/>
        <w:rPr>
          <w:sz w:val="24"/>
          <w:szCs w:val="24"/>
        </w:rPr>
      </w:pPr>
    </w:p>
    <w:p w:rsidR="002021B7" w:rsidRPr="004E1630" w:rsidRDefault="002021B7" w:rsidP="0028053E">
      <w:pPr>
        <w:ind w:firstLine="709"/>
        <w:jc w:val="both"/>
        <w:outlineLvl w:val="2"/>
        <w:rPr>
          <w:b/>
          <w:iCs/>
          <w:sz w:val="24"/>
          <w:szCs w:val="24"/>
        </w:rPr>
      </w:pPr>
      <w:bookmarkStart w:id="101" w:name="_Toc433729376"/>
      <w:r w:rsidRPr="004E1630">
        <w:rPr>
          <w:b/>
          <w:iCs/>
          <w:sz w:val="24"/>
          <w:szCs w:val="24"/>
        </w:rPr>
        <w:t>Статья</w:t>
      </w:r>
      <w:r w:rsidR="00F86750" w:rsidRPr="004E1630">
        <w:rPr>
          <w:b/>
          <w:iCs/>
          <w:sz w:val="24"/>
          <w:szCs w:val="24"/>
        </w:rPr>
        <w:t xml:space="preserve"> </w:t>
      </w:r>
      <w:r w:rsidR="0093714D" w:rsidRPr="004E1630">
        <w:rPr>
          <w:b/>
          <w:iCs/>
          <w:sz w:val="24"/>
          <w:szCs w:val="24"/>
        </w:rPr>
        <w:t>19</w:t>
      </w:r>
      <w:r w:rsidRPr="004E1630">
        <w:rPr>
          <w:b/>
          <w:iCs/>
          <w:sz w:val="24"/>
          <w:szCs w:val="24"/>
        </w:rPr>
        <w:t>.</w:t>
      </w:r>
      <w:bookmarkEnd w:id="94"/>
      <w:bookmarkEnd w:id="95"/>
      <w:bookmarkEnd w:id="96"/>
      <w:bookmarkEnd w:id="97"/>
      <w:bookmarkEnd w:id="98"/>
      <w:r w:rsidR="00F86750" w:rsidRPr="004E1630">
        <w:rPr>
          <w:b/>
          <w:iCs/>
          <w:sz w:val="24"/>
          <w:szCs w:val="24"/>
        </w:rPr>
        <w:t xml:space="preserve"> </w:t>
      </w:r>
      <w:r w:rsidRPr="004E1630">
        <w:rPr>
          <w:b/>
          <w:iCs/>
          <w:sz w:val="24"/>
          <w:szCs w:val="24"/>
        </w:rPr>
        <w:t>Особенности</w:t>
      </w:r>
      <w:r w:rsidR="00F86750" w:rsidRPr="004E1630">
        <w:rPr>
          <w:b/>
          <w:iCs/>
          <w:sz w:val="24"/>
          <w:szCs w:val="24"/>
        </w:rPr>
        <w:t xml:space="preserve"> </w:t>
      </w:r>
      <w:r w:rsidRPr="004E1630">
        <w:rPr>
          <w:b/>
          <w:iCs/>
          <w:sz w:val="24"/>
          <w:szCs w:val="24"/>
        </w:rPr>
        <w:t>проведения</w:t>
      </w:r>
      <w:r w:rsidR="00F86750" w:rsidRPr="004E1630">
        <w:rPr>
          <w:b/>
          <w:iCs/>
          <w:sz w:val="24"/>
          <w:szCs w:val="24"/>
        </w:rPr>
        <w:t xml:space="preserve"> </w:t>
      </w:r>
      <w:r w:rsidR="00842556" w:rsidRPr="004E1630">
        <w:rPr>
          <w:b/>
          <w:sz w:val="24"/>
          <w:szCs w:val="24"/>
        </w:rPr>
        <w:t xml:space="preserve">общественных обсуждений или </w:t>
      </w:r>
      <w:r w:rsidRPr="004E1630">
        <w:rPr>
          <w:b/>
          <w:iCs/>
          <w:sz w:val="24"/>
          <w:szCs w:val="24"/>
        </w:rPr>
        <w:t>публичных</w:t>
      </w:r>
      <w:r w:rsidR="00F86750" w:rsidRPr="004E1630">
        <w:rPr>
          <w:b/>
          <w:iCs/>
          <w:sz w:val="24"/>
          <w:szCs w:val="24"/>
        </w:rPr>
        <w:t xml:space="preserve"> </w:t>
      </w:r>
      <w:r w:rsidRPr="004E1630">
        <w:rPr>
          <w:b/>
          <w:iCs/>
          <w:sz w:val="24"/>
          <w:szCs w:val="24"/>
        </w:rPr>
        <w:t>слушаний</w:t>
      </w:r>
      <w:r w:rsidR="00F86750" w:rsidRPr="004E1630">
        <w:rPr>
          <w:b/>
          <w:iCs/>
          <w:sz w:val="24"/>
          <w:szCs w:val="24"/>
        </w:rPr>
        <w:t xml:space="preserve"> </w:t>
      </w:r>
      <w:r w:rsidRPr="004E1630">
        <w:rPr>
          <w:b/>
          <w:iCs/>
          <w:sz w:val="24"/>
          <w:szCs w:val="24"/>
        </w:rPr>
        <w:t>по</w:t>
      </w:r>
      <w:r w:rsidR="00F86750" w:rsidRPr="004E1630">
        <w:rPr>
          <w:b/>
          <w:iCs/>
          <w:sz w:val="24"/>
          <w:szCs w:val="24"/>
        </w:rPr>
        <w:t xml:space="preserve"> </w:t>
      </w:r>
      <w:r w:rsidRPr="004E1630">
        <w:rPr>
          <w:b/>
          <w:iCs/>
          <w:sz w:val="24"/>
          <w:szCs w:val="24"/>
        </w:rPr>
        <w:t>внесению</w:t>
      </w:r>
      <w:r w:rsidR="00F86750" w:rsidRPr="004E1630">
        <w:rPr>
          <w:b/>
          <w:iCs/>
          <w:sz w:val="24"/>
          <w:szCs w:val="24"/>
        </w:rPr>
        <w:t xml:space="preserve"> </w:t>
      </w:r>
      <w:r w:rsidRPr="004E1630">
        <w:rPr>
          <w:b/>
          <w:iCs/>
          <w:sz w:val="24"/>
          <w:szCs w:val="24"/>
        </w:rPr>
        <w:t>изменений</w:t>
      </w:r>
      <w:r w:rsidR="00F86750" w:rsidRPr="004E1630">
        <w:rPr>
          <w:b/>
          <w:iCs/>
          <w:sz w:val="24"/>
          <w:szCs w:val="24"/>
        </w:rPr>
        <w:t xml:space="preserve"> </w:t>
      </w:r>
      <w:r w:rsidRPr="004E1630">
        <w:rPr>
          <w:b/>
          <w:iCs/>
          <w:sz w:val="24"/>
          <w:szCs w:val="24"/>
        </w:rPr>
        <w:t>в</w:t>
      </w:r>
      <w:r w:rsidR="00F86750" w:rsidRPr="004E1630">
        <w:rPr>
          <w:b/>
          <w:iCs/>
          <w:sz w:val="24"/>
          <w:szCs w:val="24"/>
        </w:rPr>
        <w:t xml:space="preserve"> </w:t>
      </w:r>
      <w:r w:rsidRPr="004E1630">
        <w:rPr>
          <w:b/>
          <w:iCs/>
          <w:sz w:val="24"/>
          <w:szCs w:val="24"/>
        </w:rPr>
        <w:t>настоящие</w:t>
      </w:r>
      <w:r w:rsidR="00F86750" w:rsidRPr="004E1630">
        <w:rPr>
          <w:b/>
          <w:iCs/>
          <w:sz w:val="24"/>
          <w:szCs w:val="24"/>
        </w:rPr>
        <w:t xml:space="preserve"> </w:t>
      </w:r>
      <w:r w:rsidRPr="004E1630">
        <w:rPr>
          <w:b/>
          <w:iCs/>
          <w:sz w:val="24"/>
          <w:szCs w:val="24"/>
        </w:rPr>
        <w:t>правила</w:t>
      </w:r>
      <w:r w:rsidR="00F86750" w:rsidRPr="004E1630">
        <w:rPr>
          <w:b/>
          <w:iCs/>
          <w:sz w:val="24"/>
          <w:szCs w:val="24"/>
        </w:rPr>
        <w:t xml:space="preserve"> </w:t>
      </w:r>
      <w:r w:rsidRPr="004E1630">
        <w:rPr>
          <w:b/>
          <w:iCs/>
          <w:sz w:val="24"/>
          <w:szCs w:val="24"/>
        </w:rPr>
        <w:t>землепользования</w:t>
      </w:r>
      <w:r w:rsidR="00F86750" w:rsidRPr="004E1630">
        <w:rPr>
          <w:b/>
          <w:iCs/>
          <w:sz w:val="24"/>
          <w:szCs w:val="24"/>
        </w:rPr>
        <w:t xml:space="preserve"> </w:t>
      </w:r>
      <w:r w:rsidRPr="004E1630">
        <w:rPr>
          <w:b/>
          <w:iCs/>
          <w:sz w:val="24"/>
          <w:szCs w:val="24"/>
        </w:rPr>
        <w:t>и</w:t>
      </w:r>
      <w:r w:rsidR="00F86750" w:rsidRPr="004E1630">
        <w:rPr>
          <w:b/>
          <w:iCs/>
          <w:sz w:val="24"/>
          <w:szCs w:val="24"/>
        </w:rPr>
        <w:t xml:space="preserve"> </w:t>
      </w:r>
      <w:r w:rsidRPr="004E1630">
        <w:rPr>
          <w:b/>
          <w:iCs/>
          <w:sz w:val="24"/>
          <w:szCs w:val="24"/>
        </w:rPr>
        <w:t>застройки</w:t>
      </w:r>
      <w:bookmarkEnd w:id="100"/>
      <w:bookmarkEnd w:id="101"/>
    </w:p>
    <w:p w:rsidR="002021B7" w:rsidRPr="004E1630" w:rsidRDefault="002021B7" w:rsidP="0028053E">
      <w:pPr>
        <w:suppressAutoHyphens/>
        <w:ind w:firstLine="720"/>
        <w:jc w:val="both"/>
        <w:rPr>
          <w:snapToGrid w:val="0"/>
          <w:sz w:val="24"/>
          <w:szCs w:val="24"/>
        </w:rPr>
      </w:pPr>
      <w:bookmarkStart w:id="102" w:name="_Toc344077824"/>
      <w:bookmarkStart w:id="103" w:name="_Toc353466155"/>
      <w:bookmarkStart w:id="104" w:name="_Toc353543254"/>
      <w:bookmarkStart w:id="105" w:name="_Toc353548175"/>
      <w:bookmarkStart w:id="106" w:name="_Toc357004058"/>
      <w:r w:rsidRPr="004E1630">
        <w:rPr>
          <w:snapToGrid w:val="0"/>
          <w:sz w:val="24"/>
          <w:szCs w:val="24"/>
        </w:rPr>
        <w:t>Порядок</w:t>
      </w:r>
      <w:r w:rsidR="00F86750" w:rsidRPr="004E1630">
        <w:rPr>
          <w:snapToGrid w:val="0"/>
          <w:sz w:val="24"/>
          <w:szCs w:val="24"/>
        </w:rPr>
        <w:t xml:space="preserve"> </w:t>
      </w:r>
      <w:r w:rsidRPr="004E1630">
        <w:rPr>
          <w:snapToGrid w:val="0"/>
          <w:sz w:val="24"/>
          <w:szCs w:val="24"/>
        </w:rPr>
        <w:t>проведения</w:t>
      </w:r>
      <w:r w:rsidR="00F86750" w:rsidRPr="004E1630">
        <w:rPr>
          <w:snapToGrid w:val="0"/>
          <w:sz w:val="24"/>
          <w:szCs w:val="24"/>
        </w:rPr>
        <w:t xml:space="preserve"> </w:t>
      </w:r>
      <w:r w:rsidR="00842556" w:rsidRPr="004E1630">
        <w:rPr>
          <w:snapToGrid w:val="0"/>
          <w:sz w:val="24"/>
          <w:szCs w:val="24"/>
        </w:rPr>
        <w:t xml:space="preserve">общественных обсуждений или </w:t>
      </w:r>
      <w:r w:rsidRPr="004E1630">
        <w:rPr>
          <w:snapToGrid w:val="0"/>
          <w:sz w:val="24"/>
          <w:szCs w:val="24"/>
        </w:rPr>
        <w:t>публичных</w:t>
      </w:r>
      <w:r w:rsidR="00F86750" w:rsidRPr="004E1630">
        <w:rPr>
          <w:snapToGrid w:val="0"/>
          <w:sz w:val="24"/>
          <w:szCs w:val="24"/>
        </w:rPr>
        <w:t xml:space="preserve"> </w:t>
      </w:r>
      <w:r w:rsidRPr="004E1630">
        <w:rPr>
          <w:snapToGrid w:val="0"/>
          <w:sz w:val="24"/>
          <w:szCs w:val="24"/>
        </w:rPr>
        <w:t>слушаний</w:t>
      </w:r>
      <w:r w:rsidR="00F86750" w:rsidRPr="004E1630">
        <w:rPr>
          <w:snapToGrid w:val="0"/>
          <w:sz w:val="24"/>
          <w:szCs w:val="24"/>
        </w:rPr>
        <w:t xml:space="preserve"> </w:t>
      </w:r>
      <w:r w:rsidRPr="004E1630">
        <w:rPr>
          <w:snapToGrid w:val="0"/>
          <w:sz w:val="24"/>
          <w:szCs w:val="24"/>
        </w:rPr>
        <w:t>по</w:t>
      </w:r>
      <w:r w:rsidR="00F86750" w:rsidRPr="004E1630">
        <w:rPr>
          <w:snapToGrid w:val="0"/>
          <w:sz w:val="24"/>
          <w:szCs w:val="24"/>
        </w:rPr>
        <w:t xml:space="preserve"> </w:t>
      </w:r>
      <w:r w:rsidRPr="004E1630">
        <w:rPr>
          <w:snapToGrid w:val="0"/>
          <w:sz w:val="24"/>
          <w:szCs w:val="24"/>
        </w:rPr>
        <w:t>внесению</w:t>
      </w:r>
      <w:r w:rsidR="00F86750" w:rsidRPr="004E1630">
        <w:rPr>
          <w:snapToGrid w:val="0"/>
          <w:sz w:val="24"/>
          <w:szCs w:val="24"/>
        </w:rPr>
        <w:t xml:space="preserve"> </w:t>
      </w:r>
      <w:r w:rsidRPr="004E1630">
        <w:rPr>
          <w:snapToGrid w:val="0"/>
          <w:sz w:val="24"/>
          <w:szCs w:val="24"/>
        </w:rPr>
        <w:t>изменений</w:t>
      </w:r>
      <w:r w:rsidR="00F86750" w:rsidRPr="004E1630">
        <w:rPr>
          <w:snapToGrid w:val="0"/>
          <w:sz w:val="24"/>
          <w:szCs w:val="24"/>
        </w:rPr>
        <w:t xml:space="preserve"> </w:t>
      </w:r>
      <w:r w:rsidRPr="004E1630">
        <w:rPr>
          <w:snapToGrid w:val="0"/>
          <w:sz w:val="24"/>
          <w:szCs w:val="24"/>
        </w:rPr>
        <w:t>в</w:t>
      </w:r>
      <w:r w:rsidR="00F86750" w:rsidRPr="004E1630">
        <w:rPr>
          <w:snapToGrid w:val="0"/>
          <w:sz w:val="24"/>
          <w:szCs w:val="24"/>
        </w:rPr>
        <w:t xml:space="preserve"> </w:t>
      </w:r>
      <w:r w:rsidRPr="004E1630">
        <w:rPr>
          <w:snapToGrid w:val="0"/>
          <w:sz w:val="24"/>
          <w:szCs w:val="24"/>
        </w:rPr>
        <w:t>настоящие</w:t>
      </w:r>
      <w:r w:rsidR="00F86750" w:rsidRPr="004E1630">
        <w:rPr>
          <w:snapToGrid w:val="0"/>
          <w:sz w:val="24"/>
          <w:szCs w:val="24"/>
        </w:rPr>
        <w:t xml:space="preserve"> </w:t>
      </w:r>
      <w:r w:rsidRPr="004E1630">
        <w:rPr>
          <w:snapToGrid w:val="0"/>
          <w:sz w:val="24"/>
          <w:szCs w:val="24"/>
        </w:rPr>
        <w:t>правила</w:t>
      </w:r>
      <w:r w:rsidR="00F86750" w:rsidRPr="004E1630">
        <w:rPr>
          <w:snapToGrid w:val="0"/>
          <w:sz w:val="24"/>
          <w:szCs w:val="24"/>
        </w:rPr>
        <w:t xml:space="preserve"> </w:t>
      </w:r>
      <w:r w:rsidRPr="004E1630">
        <w:rPr>
          <w:snapToGrid w:val="0"/>
          <w:sz w:val="24"/>
          <w:szCs w:val="24"/>
        </w:rPr>
        <w:t>землепользования</w:t>
      </w:r>
      <w:r w:rsidR="00F86750" w:rsidRPr="004E1630">
        <w:rPr>
          <w:snapToGrid w:val="0"/>
          <w:sz w:val="24"/>
          <w:szCs w:val="24"/>
        </w:rPr>
        <w:t xml:space="preserve"> </w:t>
      </w:r>
      <w:r w:rsidRPr="004E1630">
        <w:rPr>
          <w:snapToGrid w:val="0"/>
          <w:sz w:val="24"/>
          <w:szCs w:val="24"/>
        </w:rPr>
        <w:t>и</w:t>
      </w:r>
      <w:r w:rsidR="00F86750" w:rsidRPr="004E1630">
        <w:rPr>
          <w:snapToGrid w:val="0"/>
          <w:sz w:val="24"/>
          <w:szCs w:val="24"/>
        </w:rPr>
        <w:t xml:space="preserve"> </w:t>
      </w:r>
      <w:r w:rsidRPr="004E1630">
        <w:rPr>
          <w:snapToGrid w:val="0"/>
          <w:sz w:val="24"/>
          <w:szCs w:val="24"/>
        </w:rPr>
        <w:t>застройки</w:t>
      </w:r>
      <w:r w:rsidR="00F86750" w:rsidRPr="004E1630">
        <w:rPr>
          <w:snapToGrid w:val="0"/>
          <w:sz w:val="24"/>
          <w:szCs w:val="24"/>
        </w:rPr>
        <w:t xml:space="preserve"> </w:t>
      </w:r>
      <w:r w:rsidRPr="004E1630">
        <w:rPr>
          <w:snapToGrid w:val="0"/>
          <w:sz w:val="24"/>
          <w:szCs w:val="24"/>
        </w:rPr>
        <w:t>осуществляется</w:t>
      </w:r>
      <w:r w:rsidR="00F86750" w:rsidRPr="004E1630">
        <w:rPr>
          <w:snapToGrid w:val="0"/>
          <w:sz w:val="24"/>
          <w:szCs w:val="24"/>
        </w:rPr>
        <w:t xml:space="preserve"> </w:t>
      </w:r>
      <w:r w:rsidRPr="004E1630">
        <w:rPr>
          <w:snapToGrid w:val="0"/>
          <w:sz w:val="24"/>
          <w:szCs w:val="24"/>
        </w:rPr>
        <w:t>в</w:t>
      </w:r>
      <w:r w:rsidR="00F86750" w:rsidRPr="004E1630">
        <w:rPr>
          <w:snapToGrid w:val="0"/>
          <w:sz w:val="24"/>
          <w:szCs w:val="24"/>
        </w:rPr>
        <w:t xml:space="preserve"> </w:t>
      </w:r>
      <w:r w:rsidRPr="004E1630">
        <w:rPr>
          <w:snapToGrid w:val="0"/>
          <w:sz w:val="24"/>
          <w:szCs w:val="24"/>
        </w:rPr>
        <w:t>соответствии</w:t>
      </w:r>
      <w:r w:rsidR="00F86750" w:rsidRPr="004E1630">
        <w:rPr>
          <w:snapToGrid w:val="0"/>
          <w:sz w:val="24"/>
          <w:szCs w:val="24"/>
        </w:rPr>
        <w:t xml:space="preserve"> </w:t>
      </w:r>
      <w:r w:rsidRPr="004E1630">
        <w:rPr>
          <w:snapToGrid w:val="0"/>
          <w:sz w:val="24"/>
          <w:szCs w:val="24"/>
        </w:rPr>
        <w:t>со</w:t>
      </w:r>
      <w:r w:rsidR="00F86750" w:rsidRPr="004E1630">
        <w:rPr>
          <w:snapToGrid w:val="0"/>
          <w:sz w:val="24"/>
          <w:szCs w:val="24"/>
        </w:rPr>
        <w:t xml:space="preserve"> </w:t>
      </w:r>
      <w:r w:rsidRPr="004E1630">
        <w:rPr>
          <w:snapToGrid w:val="0"/>
          <w:sz w:val="24"/>
          <w:szCs w:val="24"/>
        </w:rPr>
        <w:t>статьей</w:t>
      </w:r>
      <w:r w:rsidR="00F86750" w:rsidRPr="004E1630">
        <w:rPr>
          <w:snapToGrid w:val="0"/>
          <w:sz w:val="24"/>
          <w:szCs w:val="24"/>
        </w:rPr>
        <w:t xml:space="preserve"> </w:t>
      </w:r>
      <w:r w:rsidRPr="004E1630">
        <w:rPr>
          <w:snapToGrid w:val="0"/>
          <w:sz w:val="24"/>
          <w:szCs w:val="24"/>
        </w:rPr>
        <w:t>33</w:t>
      </w:r>
      <w:r w:rsidR="00F86750" w:rsidRPr="004E1630">
        <w:rPr>
          <w:snapToGrid w:val="0"/>
          <w:sz w:val="24"/>
          <w:szCs w:val="24"/>
        </w:rPr>
        <w:t xml:space="preserve"> </w:t>
      </w:r>
      <w:r w:rsidRPr="004E1630">
        <w:rPr>
          <w:snapToGrid w:val="0"/>
          <w:sz w:val="24"/>
          <w:szCs w:val="24"/>
        </w:rPr>
        <w:t>Градостроительного</w:t>
      </w:r>
      <w:r w:rsidR="00F86750" w:rsidRPr="004E1630">
        <w:rPr>
          <w:snapToGrid w:val="0"/>
          <w:sz w:val="24"/>
          <w:szCs w:val="24"/>
        </w:rPr>
        <w:t xml:space="preserve"> </w:t>
      </w:r>
      <w:r w:rsidRPr="004E1630">
        <w:rPr>
          <w:snapToGrid w:val="0"/>
          <w:sz w:val="24"/>
          <w:szCs w:val="24"/>
        </w:rPr>
        <w:t>кодекса</w:t>
      </w:r>
      <w:r w:rsidR="00F86750" w:rsidRPr="004E1630">
        <w:rPr>
          <w:snapToGrid w:val="0"/>
          <w:sz w:val="24"/>
          <w:szCs w:val="24"/>
        </w:rPr>
        <w:t xml:space="preserve"> </w:t>
      </w:r>
      <w:r w:rsidRPr="004E1630">
        <w:rPr>
          <w:snapToGrid w:val="0"/>
          <w:sz w:val="24"/>
          <w:szCs w:val="24"/>
        </w:rPr>
        <w:t>Российской</w:t>
      </w:r>
      <w:r w:rsidR="00F86750" w:rsidRPr="004E1630">
        <w:rPr>
          <w:snapToGrid w:val="0"/>
          <w:sz w:val="24"/>
          <w:szCs w:val="24"/>
        </w:rPr>
        <w:t xml:space="preserve"> </w:t>
      </w:r>
      <w:r w:rsidRPr="004E1630">
        <w:rPr>
          <w:snapToGrid w:val="0"/>
          <w:sz w:val="24"/>
          <w:szCs w:val="24"/>
        </w:rPr>
        <w:t>Федерации.</w:t>
      </w:r>
    </w:p>
    <w:p w:rsidR="002021B7" w:rsidRPr="004E1630" w:rsidRDefault="002021B7" w:rsidP="0028053E">
      <w:pPr>
        <w:suppressAutoHyphens/>
        <w:jc w:val="both"/>
        <w:rPr>
          <w:snapToGrid w:val="0"/>
          <w:sz w:val="24"/>
          <w:szCs w:val="24"/>
        </w:rPr>
      </w:pPr>
    </w:p>
    <w:p w:rsidR="002021B7" w:rsidRPr="004E1630" w:rsidRDefault="002021B7" w:rsidP="0028053E">
      <w:pPr>
        <w:ind w:firstLine="709"/>
        <w:jc w:val="both"/>
        <w:outlineLvl w:val="2"/>
        <w:rPr>
          <w:b/>
          <w:sz w:val="24"/>
          <w:szCs w:val="24"/>
        </w:rPr>
      </w:pPr>
      <w:bookmarkStart w:id="107" w:name="_Toc344077825"/>
      <w:bookmarkStart w:id="108" w:name="_Toc353466156"/>
      <w:bookmarkStart w:id="109" w:name="_Toc353543255"/>
      <w:bookmarkStart w:id="110" w:name="_Toc353548176"/>
      <w:bookmarkStart w:id="111" w:name="_Toc357004059"/>
      <w:bookmarkStart w:id="112" w:name="_Toc412129404"/>
      <w:bookmarkStart w:id="113" w:name="_Toc433729377"/>
      <w:bookmarkEnd w:id="102"/>
      <w:bookmarkEnd w:id="103"/>
      <w:bookmarkEnd w:id="104"/>
      <w:bookmarkEnd w:id="105"/>
      <w:bookmarkEnd w:id="106"/>
      <w:r w:rsidRPr="004E1630">
        <w:rPr>
          <w:b/>
          <w:sz w:val="24"/>
          <w:szCs w:val="24"/>
        </w:rPr>
        <w:t>Статья</w:t>
      </w:r>
      <w:r w:rsidR="00F86750" w:rsidRPr="004E1630">
        <w:rPr>
          <w:b/>
          <w:sz w:val="24"/>
          <w:szCs w:val="24"/>
        </w:rPr>
        <w:t xml:space="preserve"> </w:t>
      </w:r>
      <w:r w:rsidRPr="004E1630">
        <w:rPr>
          <w:b/>
          <w:sz w:val="24"/>
          <w:szCs w:val="24"/>
        </w:rPr>
        <w:t>2</w:t>
      </w:r>
      <w:r w:rsidR="0093714D" w:rsidRPr="004E1630">
        <w:rPr>
          <w:b/>
          <w:sz w:val="24"/>
          <w:szCs w:val="24"/>
        </w:rPr>
        <w:t>0</w:t>
      </w:r>
      <w:r w:rsidRPr="004E1630">
        <w:rPr>
          <w:b/>
          <w:sz w:val="24"/>
          <w:szCs w:val="24"/>
        </w:rPr>
        <w:t>.</w:t>
      </w:r>
      <w:r w:rsidR="00F86750" w:rsidRPr="004E1630">
        <w:rPr>
          <w:b/>
          <w:sz w:val="24"/>
          <w:szCs w:val="24"/>
        </w:rPr>
        <w:t xml:space="preserve"> </w:t>
      </w:r>
      <w:bookmarkEnd w:id="107"/>
      <w:bookmarkEnd w:id="108"/>
      <w:bookmarkEnd w:id="109"/>
      <w:bookmarkEnd w:id="110"/>
      <w:bookmarkEnd w:id="111"/>
      <w:r w:rsidRPr="004E1630">
        <w:rPr>
          <w:b/>
          <w:sz w:val="24"/>
          <w:szCs w:val="24"/>
        </w:rPr>
        <w:t>Особенности</w:t>
      </w:r>
      <w:r w:rsidR="00F86750" w:rsidRPr="004E1630">
        <w:rPr>
          <w:b/>
          <w:sz w:val="24"/>
          <w:szCs w:val="24"/>
        </w:rPr>
        <w:t xml:space="preserve"> </w:t>
      </w:r>
      <w:r w:rsidRPr="004E1630">
        <w:rPr>
          <w:b/>
          <w:sz w:val="24"/>
          <w:szCs w:val="24"/>
        </w:rPr>
        <w:t>проведения</w:t>
      </w:r>
      <w:r w:rsidR="00F86750" w:rsidRPr="004E1630">
        <w:rPr>
          <w:b/>
          <w:sz w:val="24"/>
          <w:szCs w:val="24"/>
        </w:rPr>
        <w:t xml:space="preserve"> </w:t>
      </w:r>
      <w:r w:rsidR="00842556" w:rsidRPr="004E1630">
        <w:rPr>
          <w:b/>
          <w:sz w:val="24"/>
          <w:szCs w:val="24"/>
        </w:rPr>
        <w:t xml:space="preserve">общественных обсуждений или </w:t>
      </w:r>
      <w:r w:rsidRPr="004E1630">
        <w:rPr>
          <w:b/>
          <w:sz w:val="24"/>
          <w:szCs w:val="24"/>
        </w:rPr>
        <w:t>публичных</w:t>
      </w:r>
      <w:r w:rsidR="00F86750" w:rsidRPr="004E1630">
        <w:rPr>
          <w:b/>
          <w:sz w:val="24"/>
          <w:szCs w:val="24"/>
        </w:rPr>
        <w:t xml:space="preserve"> </w:t>
      </w:r>
      <w:r w:rsidRPr="004E1630">
        <w:rPr>
          <w:b/>
          <w:sz w:val="24"/>
          <w:szCs w:val="24"/>
        </w:rPr>
        <w:t>слушаний</w:t>
      </w:r>
      <w:r w:rsidR="00F86750" w:rsidRPr="004E1630">
        <w:rPr>
          <w:b/>
          <w:sz w:val="24"/>
          <w:szCs w:val="24"/>
        </w:rPr>
        <w:t xml:space="preserve"> </w:t>
      </w:r>
      <w:r w:rsidRPr="004E1630">
        <w:rPr>
          <w:b/>
          <w:sz w:val="24"/>
          <w:szCs w:val="24"/>
        </w:rPr>
        <w:t>по</w:t>
      </w:r>
      <w:r w:rsidR="00F86750" w:rsidRPr="004E1630">
        <w:rPr>
          <w:b/>
          <w:sz w:val="24"/>
          <w:szCs w:val="24"/>
        </w:rPr>
        <w:t xml:space="preserve"> </w:t>
      </w:r>
      <w:r w:rsidRPr="004E1630">
        <w:rPr>
          <w:b/>
          <w:sz w:val="24"/>
          <w:szCs w:val="24"/>
        </w:rPr>
        <w:t>предоставлению</w:t>
      </w:r>
      <w:r w:rsidR="00F86750" w:rsidRPr="004E1630">
        <w:rPr>
          <w:b/>
          <w:sz w:val="24"/>
          <w:szCs w:val="24"/>
        </w:rPr>
        <w:t xml:space="preserve"> </w:t>
      </w:r>
      <w:r w:rsidRPr="004E1630">
        <w:rPr>
          <w:b/>
          <w:sz w:val="24"/>
          <w:szCs w:val="24"/>
        </w:rPr>
        <w:t>разрешений</w:t>
      </w:r>
      <w:r w:rsidR="00F86750" w:rsidRPr="004E1630">
        <w:rPr>
          <w:b/>
          <w:sz w:val="24"/>
          <w:szCs w:val="24"/>
        </w:rPr>
        <w:t xml:space="preserve"> </w:t>
      </w:r>
      <w:r w:rsidRPr="004E1630">
        <w:rPr>
          <w:b/>
          <w:sz w:val="24"/>
          <w:szCs w:val="24"/>
        </w:rPr>
        <w:t>на</w:t>
      </w:r>
      <w:r w:rsidR="00F86750" w:rsidRPr="004E1630">
        <w:rPr>
          <w:b/>
          <w:sz w:val="24"/>
          <w:szCs w:val="24"/>
        </w:rPr>
        <w:t xml:space="preserve"> </w:t>
      </w:r>
      <w:r w:rsidRPr="004E1630">
        <w:rPr>
          <w:b/>
          <w:sz w:val="24"/>
          <w:szCs w:val="24"/>
        </w:rPr>
        <w:t>условно</w:t>
      </w:r>
      <w:r w:rsidR="00F86750" w:rsidRPr="004E1630">
        <w:rPr>
          <w:b/>
          <w:sz w:val="24"/>
          <w:szCs w:val="24"/>
        </w:rPr>
        <w:t xml:space="preserve"> </w:t>
      </w:r>
      <w:r w:rsidRPr="004E1630">
        <w:rPr>
          <w:b/>
          <w:sz w:val="24"/>
          <w:szCs w:val="24"/>
        </w:rPr>
        <w:t>разрешенные</w:t>
      </w:r>
      <w:r w:rsidR="00F86750" w:rsidRPr="004E1630">
        <w:rPr>
          <w:b/>
          <w:sz w:val="24"/>
          <w:szCs w:val="24"/>
        </w:rPr>
        <w:t xml:space="preserve"> </w:t>
      </w:r>
      <w:r w:rsidRPr="004E1630">
        <w:rPr>
          <w:b/>
          <w:sz w:val="24"/>
          <w:szCs w:val="24"/>
        </w:rPr>
        <w:t>виды</w:t>
      </w:r>
      <w:r w:rsidR="00F86750" w:rsidRPr="004E1630">
        <w:rPr>
          <w:b/>
          <w:sz w:val="24"/>
          <w:szCs w:val="24"/>
        </w:rPr>
        <w:t xml:space="preserve"> </w:t>
      </w:r>
      <w:r w:rsidRPr="004E1630">
        <w:rPr>
          <w:b/>
          <w:sz w:val="24"/>
          <w:szCs w:val="24"/>
        </w:rPr>
        <w:t>использования</w:t>
      </w:r>
      <w:r w:rsidR="00F86750" w:rsidRPr="004E1630">
        <w:rPr>
          <w:b/>
          <w:sz w:val="24"/>
          <w:szCs w:val="24"/>
        </w:rPr>
        <w:t xml:space="preserve"> </w:t>
      </w:r>
      <w:r w:rsidRPr="004E1630">
        <w:rPr>
          <w:b/>
          <w:sz w:val="24"/>
          <w:szCs w:val="24"/>
        </w:rPr>
        <w:t>земельных</w:t>
      </w:r>
      <w:r w:rsidR="00F86750" w:rsidRPr="004E1630">
        <w:rPr>
          <w:b/>
          <w:sz w:val="24"/>
          <w:szCs w:val="24"/>
        </w:rPr>
        <w:t xml:space="preserve"> </w:t>
      </w:r>
      <w:r w:rsidRPr="004E1630">
        <w:rPr>
          <w:b/>
          <w:sz w:val="24"/>
          <w:szCs w:val="24"/>
        </w:rPr>
        <w:t>участков</w:t>
      </w:r>
      <w:bookmarkEnd w:id="112"/>
      <w:bookmarkEnd w:id="113"/>
    </w:p>
    <w:p w:rsidR="002021B7" w:rsidRPr="004E1630" w:rsidRDefault="002021B7" w:rsidP="0028053E">
      <w:pPr>
        <w:widowControl w:val="0"/>
        <w:autoSpaceDE w:val="0"/>
        <w:autoSpaceDN w:val="0"/>
        <w:adjustRightInd w:val="0"/>
        <w:ind w:firstLine="709"/>
        <w:jc w:val="both"/>
        <w:rPr>
          <w:sz w:val="24"/>
          <w:szCs w:val="24"/>
        </w:rPr>
      </w:pPr>
      <w:bookmarkStart w:id="114" w:name="sub_3901"/>
      <w:r w:rsidRPr="004E1630">
        <w:rPr>
          <w:sz w:val="24"/>
          <w:szCs w:val="24"/>
        </w:rPr>
        <w:t>1.</w:t>
      </w:r>
      <w:r w:rsidR="00F86750" w:rsidRPr="004E1630">
        <w:rPr>
          <w:sz w:val="24"/>
          <w:szCs w:val="24"/>
        </w:rPr>
        <w:t xml:space="preserve"> </w:t>
      </w:r>
      <w:r w:rsidRPr="004E1630">
        <w:rPr>
          <w:sz w:val="24"/>
          <w:szCs w:val="24"/>
        </w:rPr>
        <w:t>Физическое</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юридическое</w:t>
      </w:r>
      <w:r w:rsidR="00F86750" w:rsidRPr="004E1630">
        <w:rPr>
          <w:sz w:val="24"/>
          <w:szCs w:val="24"/>
        </w:rPr>
        <w:t xml:space="preserve"> </w:t>
      </w:r>
      <w:r w:rsidRPr="004E1630">
        <w:rPr>
          <w:sz w:val="24"/>
          <w:szCs w:val="24"/>
        </w:rPr>
        <w:t>лицо,</w:t>
      </w:r>
      <w:r w:rsidR="00F86750" w:rsidRPr="004E1630">
        <w:rPr>
          <w:sz w:val="24"/>
          <w:szCs w:val="24"/>
        </w:rPr>
        <w:t xml:space="preserve"> </w:t>
      </w:r>
      <w:r w:rsidRPr="004E1630">
        <w:rPr>
          <w:sz w:val="24"/>
          <w:szCs w:val="24"/>
        </w:rPr>
        <w:t>заинтересованное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предоставлении</w:t>
      </w:r>
      <w:r w:rsidR="00F86750" w:rsidRPr="004E1630">
        <w:rPr>
          <w:sz w:val="24"/>
          <w:szCs w:val="24"/>
        </w:rPr>
        <w:t xml:space="preserve"> </w:t>
      </w:r>
      <w:r w:rsidRPr="004E1630">
        <w:rPr>
          <w:sz w:val="24"/>
          <w:szCs w:val="24"/>
        </w:rPr>
        <w:t>разрешения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условно</w:t>
      </w:r>
      <w:r w:rsidR="00F86750" w:rsidRPr="004E1630">
        <w:rPr>
          <w:sz w:val="24"/>
          <w:szCs w:val="24"/>
        </w:rPr>
        <w:t xml:space="preserve"> </w:t>
      </w:r>
      <w:r w:rsidRPr="004E1630">
        <w:rPr>
          <w:sz w:val="24"/>
          <w:szCs w:val="24"/>
        </w:rPr>
        <w:t>разрешенный</w:t>
      </w:r>
      <w:r w:rsidR="00F86750" w:rsidRPr="004E1630">
        <w:rPr>
          <w:sz w:val="24"/>
          <w:szCs w:val="24"/>
        </w:rPr>
        <w:t xml:space="preserve"> </w:t>
      </w:r>
      <w:r w:rsidRPr="004E1630">
        <w:rPr>
          <w:sz w:val="24"/>
          <w:szCs w:val="24"/>
        </w:rPr>
        <w:t>вид</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земельного</w:t>
      </w:r>
      <w:r w:rsidR="00F86750" w:rsidRPr="004E1630">
        <w:rPr>
          <w:sz w:val="24"/>
          <w:szCs w:val="24"/>
        </w:rPr>
        <w:t xml:space="preserve"> </w:t>
      </w:r>
      <w:r w:rsidRPr="004E1630">
        <w:rPr>
          <w:sz w:val="24"/>
          <w:szCs w:val="24"/>
        </w:rPr>
        <w:t>участка</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(далее</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разрешение</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условно</w:t>
      </w:r>
      <w:r w:rsidR="00F86750" w:rsidRPr="004E1630">
        <w:rPr>
          <w:sz w:val="24"/>
          <w:szCs w:val="24"/>
        </w:rPr>
        <w:t xml:space="preserve"> </w:t>
      </w:r>
      <w:r w:rsidRPr="004E1630">
        <w:rPr>
          <w:sz w:val="24"/>
          <w:szCs w:val="24"/>
        </w:rPr>
        <w:t>разрешенный</w:t>
      </w:r>
      <w:r w:rsidR="00F86750" w:rsidRPr="004E1630">
        <w:rPr>
          <w:sz w:val="24"/>
          <w:szCs w:val="24"/>
        </w:rPr>
        <w:t xml:space="preserve"> </w:t>
      </w:r>
      <w:r w:rsidRPr="004E1630">
        <w:rPr>
          <w:sz w:val="24"/>
          <w:szCs w:val="24"/>
        </w:rPr>
        <w:t>вид</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направляет</w:t>
      </w:r>
      <w:r w:rsidR="00F86750" w:rsidRPr="004E1630">
        <w:rPr>
          <w:sz w:val="24"/>
          <w:szCs w:val="24"/>
        </w:rPr>
        <w:t xml:space="preserve"> </w:t>
      </w:r>
      <w:r w:rsidRPr="004E1630">
        <w:rPr>
          <w:sz w:val="24"/>
          <w:szCs w:val="24"/>
        </w:rPr>
        <w:t>заявление</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предоставлении</w:t>
      </w:r>
      <w:r w:rsidR="00F86750" w:rsidRPr="004E1630">
        <w:rPr>
          <w:sz w:val="24"/>
          <w:szCs w:val="24"/>
        </w:rPr>
        <w:t xml:space="preserve"> </w:t>
      </w:r>
      <w:r w:rsidRPr="004E1630">
        <w:rPr>
          <w:sz w:val="24"/>
          <w:szCs w:val="24"/>
        </w:rPr>
        <w:t>разрешения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условно</w:t>
      </w:r>
      <w:r w:rsidR="00F86750" w:rsidRPr="004E1630">
        <w:rPr>
          <w:sz w:val="24"/>
          <w:szCs w:val="24"/>
        </w:rPr>
        <w:t xml:space="preserve"> </w:t>
      </w:r>
      <w:r w:rsidRPr="004E1630">
        <w:rPr>
          <w:sz w:val="24"/>
          <w:szCs w:val="24"/>
        </w:rPr>
        <w:t>разрешенный</w:t>
      </w:r>
      <w:r w:rsidR="00F86750" w:rsidRPr="004E1630">
        <w:rPr>
          <w:sz w:val="24"/>
          <w:szCs w:val="24"/>
        </w:rPr>
        <w:t xml:space="preserve"> </w:t>
      </w:r>
      <w:r w:rsidRPr="004E1630">
        <w:rPr>
          <w:sz w:val="24"/>
          <w:szCs w:val="24"/>
        </w:rPr>
        <w:t>вид</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комиссию.</w:t>
      </w:r>
    </w:p>
    <w:p w:rsidR="002021B7" w:rsidRPr="004E1630" w:rsidRDefault="002021B7" w:rsidP="0028053E">
      <w:pPr>
        <w:widowControl w:val="0"/>
        <w:autoSpaceDE w:val="0"/>
        <w:autoSpaceDN w:val="0"/>
        <w:adjustRightInd w:val="0"/>
        <w:ind w:firstLine="709"/>
        <w:jc w:val="both"/>
        <w:rPr>
          <w:sz w:val="24"/>
          <w:szCs w:val="24"/>
        </w:rPr>
      </w:pPr>
      <w:bookmarkStart w:id="115" w:name="sub_3902"/>
      <w:bookmarkEnd w:id="114"/>
      <w:r w:rsidRPr="004E1630">
        <w:rPr>
          <w:sz w:val="24"/>
          <w:szCs w:val="24"/>
        </w:rPr>
        <w:t>2.</w:t>
      </w:r>
      <w:r w:rsidR="00F86750" w:rsidRPr="004E1630">
        <w:rPr>
          <w:sz w:val="24"/>
          <w:szCs w:val="24"/>
        </w:rPr>
        <w:t xml:space="preserve"> </w:t>
      </w:r>
      <w:r w:rsidRPr="004E1630">
        <w:rPr>
          <w:sz w:val="24"/>
          <w:szCs w:val="24"/>
        </w:rPr>
        <w:t>Вопрос</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предоставлении</w:t>
      </w:r>
      <w:r w:rsidR="00F86750" w:rsidRPr="004E1630">
        <w:rPr>
          <w:sz w:val="24"/>
          <w:szCs w:val="24"/>
        </w:rPr>
        <w:t xml:space="preserve"> </w:t>
      </w:r>
      <w:r w:rsidRPr="004E1630">
        <w:rPr>
          <w:sz w:val="24"/>
          <w:szCs w:val="24"/>
        </w:rPr>
        <w:t>разрешения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условно</w:t>
      </w:r>
      <w:r w:rsidR="00F86750" w:rsidRPr="004E1630">
        <w:rPr>
          <w:sz w:val="24"/>
          <w:szCs w:val="24"/>
        </w:rPr>
        <w:t xml:space="preserve"> </w:t>
      </w:r>
      <w:r w:rsidRPr="004E1630">
        <w:rPr>
          <w:sz w:val="24"/>
          <w:szCs w:val="24"/>
        </w:rPr>
        <w:t>разрешенный</w:t>
      </w:r>
      <w:r w:rsidR="00F86750" w:rsidRPr="004E1630">
        <w:rPr>
          <w:sz w:val="24"/>
          <w:szCs w:val="24"/>
        </w:rPr>
        <w:t xml:space="preserve"> </w:t>
      </w:r>
      <w:r w:rsidRPr="004E1630">
        <w:rPr>
          <w:sz w:val="24"/>
          <w:szCs w:val="24"/>
        </w:rPr>
        <w:t>вид</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подлежит</w:t>
      </w:r>
      <w:r w:rsidR="00F86750" w:rsidRPr="004E1630">
        <w:rPr>
          <w:sz w:val="24"/>
          <w:szCs w:val="24"/>
        </w:rPr>
        <w:t xml:space="preserve"> </w:t>
      </w:r>
      <w:r w:rsidRPr="004E1630">
        <w:rPr>
          <w:sz w:val="24"/>
          <w:szCs w:val="24"/>
        </w:rPr>
        <w:t>обсуждению</w:t>
      </w:r>
      <w:r w:rsidR="00F86750" w:rsidRPr="004E1630">
        <w:rPr>
          <w:sz w:val="24"/>
          <w:szCs w:val="24"/>
        </w:rPr>
        <w:t xml:space="preserve"> </w:t>
      </w:r>
      <w:r w:rsidRPr="004E1630">
        <w:rPr>
          <w:sz w:val="24"/>
          <w:szCs w:val="24"/>
        </w:rPr>
        <w:t>на</w:t>
      </w:r>
      <w:r w:rsidR="00AA0822" w:rsidRPr="004E1630">
        <w:rPr>
          <w:sz w:val="24"/>
          <w:szCs w:val="24"/>
        </w:rPr>
        <w:t xml:space="preserve"> </w:t>
      </w:r>
      <w:r w:rsidR="00AA0822" w:rsidRPr="004E1630">
        <w:rPr>
          <w:sz w:val="24"/>
          <w:szCs w:val="24"/>
          <w:shd w:val="clear" w:color="auto" w:fill="FFFFFF"/>
        </w:rPr>
        <w:t xml:space="preserve">общественных обсуждениях или </w:t>
      </w:r>
      <w:r w:rsidRPr="004E1630">
        <w:rPr>
          <w:sz w:val="24"/>
          <w:szCs w:val="24"/>
        </w:rPr>
        <w:t>публичных</w:t>
      </w:r>
      <w:r w:rsidR="00F86750" w:rsidRPr="004E1630">
        <w:rPr>
          <w:sz w:val="24"/>
          <w:szCs w:val="24"/>
        </w:rPr>
        <w:t xml:space="preserve"> </w:t>
      </w:r>
      <w:r w:rsidRPr="004E1630">
        <w:rPr>
          <w:sz w:val="24"/>
          <w:szCs w:val="24"/>
        </w:rPr>
        <w:t>слушаниях.</w:t>
      </w:r>
      <w:r w:rsidR="00F86750" w:rsidRPr="004E1630">
        <w:rPr>
          <w:sz w:val="24"/>
          <w:szCs w:val="24"/>
        </w:rPr>
        <w:t xml:space="preserve"> </w:t>
      </w:r>
      <w:r w:rsidRPr="004E1630">
        <w:rPr>
          <w:sz w:val="24"/>
          <w:szCs w:val="24"/>
        </w:rPr>
        <w:t>Порядок</w:t>
      </w:r>
      <w:r w:rsidR="00F86750" w:rsidRPr="004E1630">
        <w:rPr>
          <w:sz w:val="24"/>
          <w:szCs w:val="24"/>
        </w:rPr>
        <w:t xml:space="preserve"> </w:t>
      </w:r>
      <w:r w:rsidRPr="004E1630">
        <w:rPr>
          <w:sz w:val="24"/>
          <w:szCs w:val="24"/>
        </w:rPr>
        <w:t>организации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проведения</w:t>
      </w:r>
      <w:r w:rsidR="00F86750" w:rsidRPr="004E1630">
        <w:rPr>
          <w:sz w:val="24"/>
          <w:szCs w:val="24"/>
        </w:rPr>
        <w:t xml:space="preserve"> </w:t>
      </w:r>
      <w:r w:rsidR="00AA0822" w:rsidRPr="004E1630">
        <w:rPr>
          <w:sz w:val="24"/>
          <w:szCs w:val="24"/>
        </w:rPr>
        <w:t xml:space="preserve">общественных обсуждений или </w:t>
      </w:r>
      <w:r w:rsidRPr="004E1630">
        <w:rPr>
          <w:sz w:val="24"/>
          <w:szCs w:val="24"/>
        </w:rPr>
        <w:t>публичных</w:t>
      </w:r>
      <w:r w:rsidR="00F86750" w:rsidRPr="004E1630">
        <w:rPr>
          <w:sz w:val="24"/>
          <w:szCs w:val="24"/>
        </w:rPr>
        <w:t xml:space="preserve"> </w:t>
      </w:r>
      <w:r w:rsidRPr="004E1630">
        <w:rPr>
          <w:sz w:val="24"/>
          <w:szCs w:val="24"/>
        </w:rPr>
        <w:t>слушаний</w:t>
      </w:r>
      <w:r w:rsidR="00F86750" w:rsidRPr="004E1630">
        <w:rPr>
          <w:sz w:val="24"/>
          <w:szCs w:val="24"/>
        </w:rPr>
        <w:t xml:space="preserve"> </w:t>
      </w:r>
      <w:r w:rsidRPr="004E1630">
        <w:rPr>
          <w:sz w:val="24"/>
          <w:szCs w:val="24"/>
        </w:rPr>
        <w:t>определяется</w:t>
      </w:r>
      <w:r w:rsidR="00F86750" w:rsidRPr="004E1630">
        <w:rPr>
          <w:sz w:val="24"/>
          <w:szCs w:val="24"/>
        </w:rPr>
        <w:t xml:space="preserve"> </w:t>
      </w:r>
      <w:r w:rsidRPr="004E1630">
        <w:rPr>
          <w:sz w:val="24"/>
          <w:szCs w:val="24"/>
        </w:rPr>
        <w:t>уставом</w:t>
      </w:r>
      <w:r w:rsidR="00F86750" w:rsidRPr="004E1630">
        <w:rPr>
          <w:sz w:val="24"/>
          <w:szCs w:val="24"/>
        </w:rPr>
        <w:t xml:space="preserve"> </w:t>
      </w:r>
      <w:r w:rsidRPr="004E1630">
        <w:rPr>
          <w:sz w:val="24"/>
          <w:szCs w:val="24"/>
        </w:rPr>
        <w:t>муниципального</w:t>
      </w:r>
      <w:r w:rsidR="00F86750" w:rsidRPr="004E1630">
        <w:rPr>
          <w:sz w:val="24"/>
          <w:szCs w:val="24"/>
        </w:rPr>
        <w:t xml:space="preserve"> </w:t>
      </w:r>
      <w:r w:rsidRPr="004E1630">
        <w:rPr>
          <w:sz w:val="24"/>
          <w:szCs w:val="24"/>
        </w:rPr>
        <w:t>образования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нормативными</w:t>
      </w:r>
      <w:r w:rsidR="00F86750" w:rsidRPr="004E1630">
        <w:rPr>
          <w:sz w:val="24"/>
          <w:szCs w:val="24"/>
        </w:rPr>
        <w:t xml:space="preserve"> </w:t>
      </w:r>
      <w:r w:rsidRPr="004E1630">
        <w:rPr>
          <w:sz w:val="24"/>
          <w:szCs w:val="24"/>
        </w:rPr>
        <w:t>правовыми</w:t>
      </w:r>
      <w:r w:rsidR="00F86750" w:rsidRPr="004E1630">
        <w:rPr>
          <w:sz w:val="24"/>
          <w:szCs w:val="24"/>
        </w:rPr>
        <w:t xml:space="preserve"> </w:t>
      </w:r>
      <w:r w:rsidRPr="004E1630">
        <w:rPr>
          <w:sz w:val="24"/>
          <w:szCs w:val="24"/>
        </w:rPr>
        <w:t>актами</w:t>
      </w:r>
      <w:r w:rsidR="00F86750" w:rsidRPr="004E1630">
        <w:rPr>
          <w:sz w:val="24"/>
          <w:szCs w:val="24"/>
        </w:rPr>
        <w:t xml:space="preserve"> </w:t>
      </w:r>
      <w:r w:rsidRPr="004E1630">
        <w:rPr>
          <w:sz w:val="24"/>
          <w:szCs w:val="24"/>
        </w:rPr>
        <w:t>представительного</w:t>
      </w:r>
      <w:r w:rsidR="00F86750" w:rsidRPr="004E1630">
        <w:rPr>
          <w:sz w:val="24"/>
          <w:szCs w:val="24"/>
        </w:rPr>
        <w:t xml:space="preserve"> </w:t>
      </w:r>
      <w:r w:rsidRPr="004E1630">
        <w:rPr>
          <w:sz w:val="24"/>
          <w:szCs w:val="24"/>
        </w:rPr>
        <w:t>органа</w:t>
      </w:r>
      <w:r w:rsidR="00F86750" w:rsidRPr="004E1630">
        <w:rPr>
          <w:sz w:val="24"/>
          <w:szCs w:val="24"/>
        </w:rPr>
        <w:t xml:space="preserve"> </w:t>
      </w:r>
      <w:r w:rsidRPr="004E1630">
        <w:rPr>
          <w:sz w:val="24"/>
          <w:szCs w:val="24"/>
        </w:rPr>
        <w:t>муниципального</w:t>
      </w:r>
      <w:r w:rsidR="00F86750" w:rsidRPr="004E1630">
        <w:rPr>
          <w:sz w:val="24"/>
          <w:szCs w:val="24"/>
        </w:rPr>
        <w:t xml:space="preserve"> </w:t>
      </w:r>
      <w:r w:rsidRPr="004E1630">
        <w:rPr>
          <w:sz w:val="24"/>
          <w:szCs w:val="24"/>
        </w:rPr>
        <w:t>образования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учетом</w:t>
      </w:r>
      <w:r w:rsidR="00F86750" w:rsidRPr="004E1630">
        <w:rPr>
          <w:sz w:val="24"/>
          <w:szCs w:val="24"/>
        </w:rPr>
        <w:t xml:space="preserve"> </w:t>
      </w:r>
      <w:r w:rsidRPr="004E1630">
        <w:rPr>
          <w:sz w:val="24"/>
          <w:szCs w:val="24"/>
        </w:rPr>
        <w:t>положений</w:t>
      </w:r>
      <w:r w:rsidR="00F86750" w:rsidRPr="004E1630">
        <w:rPr>
          <w:sz w:val="24"/>
          <w:szCs w:val="24"/>
        </w:rPr>
        <w:t xml:space="preserve"> </w:t>
      </w:r>
      <w:r w:rsidRPr="004E1630">
        <w:rPr>
          <w:sz w:val="24"/>
          <w:szCs w:val="24"/>
        </w:rPr>
        <w:t>настоящей</w:t>
      </w:r>
      <w:r w:rsidR="00F86750" w:rsidRPr="004E1630">
        <w:rPr>
          <w:sz w:val="24"/>
          <w:szCs w:val="24"/>
        </w:rPr>
        <w:t xml:space="preserve"> </w:t>
      </w:r>
      <w:r w:rsidRPr="004E1630">
        <w:rPr>
          <w:sz w:val="24"/>
          <w:szCs w:val="24"/>
        </w:rPr>
        <w:t>статьи.</w:t>
      </w:r>
    </w:p>
    <w:p w:rsidR="002021B7" w:rsidRPr="004E1630" w:rsidRDefault="002021B7" w:rsidP="0028053E">
      <w:pPr>
        <w:widowControl w:val="0"/>
        <w:autoSpaceDE w:val="0"/>
        <w:autoSpaceDN w:val="0"/>
        <w:adjustRightInd w:val="0"/>
        <w:ind w:firstLine="709"/>
        <w:jc w:val="both"/>
        <w:rPr>
          <w:sz w:val="24"/>
          <w:szCs w:val="24"/>
        </w:rPr>
      </w:pPr>
      <w:bookmarkStart w:id="116" w:name="sub_3903"/>
      <w:bookmarkEnd w:id="115"/>
      <w:r w:rsidRPr="004E1630">
        <w:rPr>
          <w:sz w:val="24"/>
          <w:szCs w:val="24"/>
        </w:rPr>
        <w:t>3.</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целях</w:t>
      </w:r>
      <w:r w:rsidR="00F86750" w:rsidRPr="004E1630">
        <w:rPr>
          <w:sz w:val="24"/>
          <w:szCs w:val="24"/>
        </w:rPr>
        <w:t xml:space="preserve"> </w:t>
      </w:r>
      <w:r w:rsidRPr="004E1630">
        <w:rPr>
          <w:sz w:val="24"/>
          <w:szCs w:val="24"/>
        </w:rPr>
        <w:t>соблюдения</w:t>
      </w:r>
      <w:r w:rsidR="00F86750" w:rsidRPr="004E1630">
        <w:rPr>
          <w:sz w:val="24"/>
          <w:szCs w:val="24"/>
        </w:rPr>
        <w:t xml:space="preserve"> </w:t>
      </w:r>
      <w:r w:rsidRPr="004E1630">
        <w:rPr>
          <w:sz w:val="24"/>
          <w:szCs w:val="24"/>
        </w:rPr>
        <w:t>права</w:t>
      </w:r>
      <w:r w:rsidR="00F86750" w:rsidRPr="004E1630">
        <w:rPr>
          <w:sz w:val="24"/>
          <w:szCs w:val="24"/>
        </w:rPr>
        <w:t xml:space="preserve"> </w:t>
      </w:r>
      <w:r w:rsidRPr="004E1630">
        <w:rPr>
          <w:sz w:val="24"/>
          <w:szCs w:val="24"/>
        </w:rPr>
        <w:t>человека</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благоприятные</w:t>
      </w:r>
      <w:r w:rsidR="00F86750" w:rsidRPr="004E1630">
        <w:rPr>
          <w:sz w:val="24"/>
          <w:szCs w:val="24"/>
        </w:rPr>
        <w:t xml:space="preserve"> </w:t>
      </w:r>
      <w:r w:rsidRPr="004E1630">
        <w:rPr>
          <w:sz w:val="24"/>
          <w:szCs w:val="24"/>
        </w:rPr>
        <w:t>условия</w:t>
      </w:r>
      <w:r w:rsidR="00F86750" w:rsidRPr="004E1630">
        <w:rPr>
          <w:sz w:val="24"/>
          <w:szCs w:val="24"/>
        </w:rPr>
        <w:t xml:space="preserve"> </w:t>
      </w:r>
      <w:r w:rsidRPr="004E1630">
        <w:rPr>
          <w:sz w:val="24"/>
          <w:szCs w:val="24"/>
        </w:rPr>
        <w:t>жизнедеятельности,</w:t>
      </w:r>
      <w:r w:rsidR="00F86750" w:rsidRPr="004E1630">
        <w:rPr>
          <w:sz w:val="24"/>
          <w:szCs w:val="24"/>
        </w:rPr>
        <w:t xml:space="preserve"> </w:t>
      </w:r>
      <w:r w:rsidRPr="004E1630">
        <w:rPr>
          <w:sz w:val="24"/>
          <w:szCs w:val="24"/>
        </w:rPr>
        <w:t>прав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законных</w:t>
      </w:r>
      <w:r w:rsidR="00F86750" w:rsidRPr="004E1630">
        <w:rPr>
          <w:sz w:val="24"/>
          <w:szCs w:val="24"/>
        </w:rPr>
        <w:t xml:space="preserve"> </w:t>
      </w:r>
      <w:r w:rsidRPr="004E1630">
        <w:rPr>
          <w:sz w:val="24"/>
          <w:szCs w:val="24"/>
        </w:rPr>
        <w:t>интересов</w:t>
      </w:r>
      <w:r w:rsidR="00F86750" w:rsidRPr="004E1630">
        <w:rPr>
          <w:sz w:val="24"/>
          <w:szCs w:val="24"/>
        </w:rPr>
        <w:t xml:space="preserve"> </w:t>
      </w:r>
      <w:r w:rsidRPr="004E1630">
        <w:rPr>
          <w:sz w:val="24"/>
          <w:szCs w:val="24"/>
        </w:rPr>
        <w:t>правообладателей</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00AA0822" w:rsidRPr="004E1630">
        <w:rPr>
          <w:sz w:val="24"/>
          <w:szCs w:val="24"/>
        </w:rPr>
        <w:t xml:space="preserve">общественные обсуждения или </w:t>
      </w:r>
      <w:r w:rsidRPr="004E1630">
        <w:rPr>
          <w:sz w:val="24"/>
          <w:szCs w:val="24"/>
        </w:rPr>
        <w:t>публичные</w:t>
      </w:r>
      <w:r w:rsidR="00F86750" w:rsidRPr="004E1630">
        <w:rPr>
          <w:sz w:val="24"/>
          <w:szCs w:val="24"/>
        </w:rPr>
        <w:t xml:space="preserve"> </w:t>
      </w:r>
      <w:r w:rsidRPr="004E1630">
        <w:rPr>
          <w:sz w:val="24"/>
          <w:szCs w:val="24"/>
        </w:rPr>
        <w:t>слушания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вопросу</w:t>
      </w:r>
      <w:r w:rsidR="00F86750" w:rsidRPr="004E1630">
        <w:rPr>
          <w:sz w:val="24"/>
          <w:szCs w:val="24"/>
        </w:rPr>
        <w:t xml:space="preserve"> </w:t>
      </w:r>
      <w:r w:rsidRPr="004E1630">
        <w:rPr>
          <w:sz w:val="24"/>
          <w:szCs w:val="24"/>
        </w:rPr>
        <w:t>предоставления</w:t>
      </w:r>
      <w:r w:rsidR="00F86750" w:rsidRPr="004E1630">
        <w:rPr>
          <w:sz w:val="24"/>
          <w:szCs w:val="24"/>
        </w:rPr>
        <w:t xml:space="preserve"> </w:t>
      </w:r>
      <w:r w:rsidRPr="004E1630">
        <w:rPr>
          <w:sz w:val="24"/>
          <w:szCs w:val="24"/>
        </w:rPr>
        <w:t>разрешения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условно</w:t>
      </w:r>
      <w:r w:rsidR="00F86750" w:rsidRPr="004E1630">
        <w:rPr>
          <w:sz w:val="24"/>
          <w:szCs w:val="24"/>
        </w:rPr>
        <w:t xml:space="preserve"> </w:t>
      </w:r>
      <w:r w:rsidRPr="004E1630">
        <w:rPr>
          <w:sz w:val="24"/>
          <w:szCs w:val="24"/>
        </w:rPr>
        <w:t>разрешенный</w:t>
      </w:r>
      <w:r w:rsidR="00F86750" w:rsidRPr="004E1630">
        <w:rPr>
          <w:sz w:val="24"/>
          <w:szCs w:val="24"/>
        </w:rPr>
        <w:t xml:space="preserve"> </w:t>
      </w:r>
      <w:r w:rsidRPr="004E1630">
        <w:rPr>
          <w:sz w:val="24"/>
          <w:szCs w:val="24"/>
        </w:rPr>
        <w:t>вид</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проводятся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участием</w:t>
      </w:r>
      <w:r w:rsidR="00F86750" w:rsidRPr="004E1630">
        <w:rPr>
          <w:sz w:val="24"/>
          <w:szCs w:val="24"/>
        </w:rPr>
        <w:t xml:space="preserve"> </w:t>
      </w:r>
      <w:r w:rsidRPr="004E1630">
        <w:rPr>
          <w:sz w:val="24"/>
          <w:szCs w:val="24"/>
        </w:rPr>
        <w:t>граждан,</w:t>
      </w:r>
      <w:r w:rsidR="00F86750" w:rsidRPr="004E1630">
        <w:rPr>
          <w:sz w:val="24"/>
          <w:szCs w:val="24"/>
        </w:rPr>
        <w:t xml:space="preserve"> </w:t>
      </w:r>
      <w:r w:rsidRPr="004E1630">
        <w:rPr>
          <w:sz w:val="24"/>
          <w:szCs w:val="24"/>
        </w:rPr>
        <w:t>проживающих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hyperlink w:anchor="sub_107" w:history="1">
        <w:r w:rsidRPr="004E1630">
          <w:rPr>
            <w:sz w:val="24"/>
            <w:szCs w:val="24"/>
          </w:rPr>
          <w:t>территориальной</w:t>
        </w:r>
        <w:r w:rsidR="00F86750" w:rsidRPr="004E1630">
          <w:rPr>
            <w:sz w:val="24"/>
            <w:szCs w:val="24"/>
          </w:rPr>
          <w:t xml:space="preserve"> </w:t>
        </w:r>
        <w:r w:rsidRPr="004E1630">
          <w:rPr>
            <w:sz w:val="24"/>
            <w:szCs w:val="24"/>
          </w:rPr>
          <w:t>зоны</w:t>
        </w:r>
      </w:hyperlink>
      <w:r w:rsidRPr="004E1630">
        <w:rPr>
          <w:sz w:val="24"/>
          <w:szCs w:val="24"/>
        </w:rPr>
        <w:t>,</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которой</w:t>
      </w:r>
      <w:r w:rsidR="00F86750" w:rsidRPr="004E1630">
        <w:rPr>
          <w:sz w:val="24"/>
          <w:szCs w:val="24"/>
        </w:rPr>
        <w:t xml:space="preserve"> </w:t>
      </w:r>
      <w:r w:rsidRPr="004E1630">
        <w:rPr>
          <w:sz w:val="24"/>
          <w:szCs w:val="24"/>
        </w:rPr>
        <w:t>расположен</w:t>
      </w:r>
      <w:r w:rsidR="00F86750" w:rsidRPr="004E1630">
        <w:rPr>
          <w:sz w:val="24"/>
          <w:szCs w:val="24"/>
        </w:rPr>
        <w:t xml:space="preserve"> </w:t>
      </w:r>
      <w:r w:rsidRPr="004E1630">
        <w:rPr>
          <w:sz w:val="24"/>
          <w:szCs w:val="24"/>
        </w:rPr>
        <w:t>земельный</w:t>
      </w:r>
      <w:r w:rsidR="00F86750" w:rsidRPr="004E1630">
        <w:rPr>
          <w:sz w:val="24"/>
          <w:szCs w:val="24"/>
        </w:rPr>
        <w:t xml:space="preserve"> </w:t>
      </w:r>
      <w:r w:rsidRPr="004E1630">
        <w:rPr>
          <w:sz w:val="24"/>
          <w:szCs w:val="24"/>
        </w:rPr>
        <w:t>участок</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объект</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применительно</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которым</w:t>
      </w:r>
      <w:r w:rsidR="00F86750" w:rsidRPr="004E1630">
        <w:rPr>
          <w:sz w:val="24"/>
          <w:szCs w:val="24"/>
        </w:rPr>
        <w:t xml:space="preserve"> </w:t>
      </w:r>
      <w:r w:rsidRPr="004E1630">
        <w:rPr>
          <w:sz w:val="24"/>
          <w:szCs w:val="24"/>
        </w:rPr>
        <w:t>запрашивается</w:t>
      </w:r>
      <w:r w:rsidR="00F86750" w:rsidRPr="004E1630">
        <w:rPr>
          <w:sz w:val="24"/>
          <w:szCs w:val="24"/>
        </w:rPr>
        <w:t xml:space="preserve"> </w:t>
      </w:r>
      <w:r w:rsidRPr="004E1630">
        <w:rPr>
          <w:sz w:val="24"/>
          <w:szCs w:val="24"/>
        </w:rPr>
        <w:t>разрешение.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случае,</w:t>
      </w:r>
      <w:r w:rsidR="00F86750" w:rsidRPr="004E1630">
        <w:rPr>
          <w:sz w:val="24"/>
          <w:szCs w:val="24"/>
        </w:rPr>
        <w:t xml:space="preserve"> </w:t>
      </w:r>
      <w:r w:rsidRPr="004E1630">
        <w:rPr>
          <w:sz w:val="24"/>
          <w:szCs w:val="24"/>
        </w:rPr>
        <w:t>если</w:t>
      </w:r>
      <w:r w:rsidR="00F86750" w:rsidRPr="004E1630">
        <w:rPr>
          <w:sz w:val="24"/>
          <w:szCs w:val="24"/>
        </w:rPr>
        <w:t xml:space="preserve"> </w:t>
      </w:r>
      <w:r w:rsidRPr="004E1630">
        <w:rPr>
          <w:sz w:val="24"/>
          <w:szCs w:val="24"/>
        </w:rPr>
        <w:t>условно</w:t>
      </w:r>
      <w:r w:rsidR="00F86750" w:rsidRPr="004E1630">
        <w:rPr>
          <w:sz w:val="24"/>
          <w:szCs w:val="24"/>
        </w:rPr>
        <w:t xml:space="preserve"> </w:t>
      </w:r>
      <w:r w:rsidRPr="004E1630">
        <w:rPr>
          <w:sz w:val="24"/>
          <w:szCs w:val="24"/>
        </w:rPr>
        <w:t>разрешенный</w:t>
      </w:r>
      <w:r w:rsidR="00F86750" w:rsidRPr="004E1630">
        <w:rPr>
          <w:sz w:val="24"/>
          <w:szCs w:val="24"/>
        </w:rPr>
        <w:t xml:space="preserve"> </w:t>
      </w:r>
      <w:r w:rsidRPr="004E1630">
        <w:rPr>
          <w:sz w:val="24"/>
          <w:szCs w:val="24"/>
        </w:rPr>
        <w:t>вид</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земельного</w:t>
      </w:r>
      <w:r w:rsidR="00F86750" w:rsidRPr="004E1630">
        <w:rPr>
          <w:sz w:val="24"/>
          <w:szCs w:val="24"/>
        </w:rPr>
        <w:t xml:space="preserve"> </w:t>
      </w:r>
      <w:r w:rsidRPr="004E1630">
        <w:rPr>
          <w:sz w:val="24"/>
          <w:szCs w:val="24"/>
        </w:rPr>
        <w:t>участка</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может</w:t>
      </w:r>
      <w:r w:rsidR="00F86750" w:rsidRPr="004E1630">
        <w:rPr>
          <w:sz w:val="24"/>
          <w:szCs w:val="24"/>
        </w:rPr>
        <w:t xml:space="preserve"> </w:t>
      </w:r>
      <w:r w:rsidRPr="004E1630">
        <w:rPr>
          <w:sz w:val="24"/>
          <w:szCs w:val="24"/>
        </w:rPr>
        <w:t>оказать</w:t>
      </w:r>
      <w:r w:rsidR="00F86750" w:rsidRPr="004E1630">
        <w:rPr>
          <w:sz w:val="24"/>
          <w:szCs w:val="24"/>
        </w:rPr>
        <w:t xml:space="preserve"> </w:t>
      </w:r>
      <w:r w:rsidRPr="004E1630">
        <w:rPr>
          <w:sz w:val="24"/>
          <w:szCs w:val="24"/>
        </w:rPr>
        <w:t>негативное</w:t>
      </w:r>
      <w:r w:rsidR="00F86750" w:rsidRPr="004E1630">
        <w:rPr>
          <w:sz w:val="24"/>
          <w:szCs w:val="24"/>
        </w:rPr>
        <w:t xml:space="preserve"> </w:t>
      </w:r>
      <w:r w:rsidRPr="004E1630">
        <w:rPr>
          <w:sz w:val="24"/>
          <w:szCs w:val="24"/>
        </w:rPr>
        <w:t>воздействие</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окружающую</w:t>
      </w:r>
      <w:r w:rsidR="00F86750" w:rsidRPr="004E1630">
        <w:rPr>
          <w:sz w:val="24"/>
          <w:szCs w:val="24"/>
        </w:rPr>
        <w:t xml:space="preserve"> </w:t>
      </w:r>
      <w:r w:rsidRPr="004E1630">
        <w:rPr>
          <w:sz w:val="24"/>
          <w:szCs w:val="24"/>
        </w:rPr>
        <w:t>среду,</w:t>
      </w:r>
      <w:r w:rsidR="00F86750" w:rsidRPr="004E1630">
        <w:rPr>
          <w:sz w:val="24"/>
          <w:szCs w:val="24"/>
        </w:rPr>
        <w:t xml:space="preserve"> </w:t>
      </w:r>
      <w:r w:rsidR="00AA0822" w:rsidRPr="004E1630">
        <w:rPr>
          <w:sz w:val="24"/>
          <w:szCs w:val="24"/>
        </w:rPr>
        <w:t xml:space="preserve">общественные обсуждения или </w:t>
      </w:r>
      <w:r w:rsidRPr="004E1630">
        <w:rPr>
          <w:sz w:val="24"/>
          <w:szCs w:val="24"/>
        </w:rPr>
        <w:t>публичные</w:t>
      </w:r>
      <w:r w:rsidR="00F86750" w:rsidRPr="004E1630">
        <w:rPr>
          <w:sz w:val="24"/>
          <w:szCs w:val="24"/>
        </w:rPr>
        <w:t xml:space="preserve"> </w:t>
      </w:r>
      <w:r w:rsidRPr="004E1630">
        <w:rPr>
          <w:sz w:val="24"/>
          <w:szCs w:val="24"/>
        </w:rPr>
        <w:t>слушания</w:t>
      </w:r>
      <w:r w:rsidR="00F86750" w:rsidRPr="004E1630">
        <w:rPr>
          <w:sz w:val="24"/>
          <w:szCs w:val="24"/>
        </w:rPr>
        <w:t xml:space="preserve"> </w:t>
      </w:r>
      <w:r w:rsidRPr="004E1630">
        <w:rPr>
          <w:sz w:val="24"/>
          <w:szCs w:val="24"/>
        </w:rPr>
        <w:t>проводятся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участием</w:t>
      </w:r>
      <w:r w:rsidR="00F86750" w:rsidRPr="004E1630">
        <w:rPr>
          <w:sz w:val="24"/>
          <w:szCs w:val="24"/>
        </w:rPr>
        <w:t xml:space="preserve"> </w:t>
      </w:r>
      <w:r w:rsidRPr="004E1630">
        <w:rPr>
          <w:sz w:val="24"/>
          <w:szCs w:val="24"/>
        </w:rPr>
        <w:t>правообладателей</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подверженных</w:t>
      </w:r>
      <w:r w:rsidR="00F86750" w:rsidRPr="004E1630">
        <w:rPr>
          <w:sz w:val="24"/>
          <w:szCs w:val="24"/>
        </w:rPr>
        <w:t xml:space="preserve"> </w:t>
      </w:r>
      <w:r w:rsidRPr="004E1630">
        <w:rPr>
          <w:sz w:val="24"/>
          <w:szCs w:val="24"/>
        </w:rPr>
        <w:t>риску</w:t>
      </w:r>
      <w:r w:rsidR="00F86750" w:rsidRPr="004E1630">
        <w:rPr>
          <w:sz w:val="24"/>
          <w:szCs w:val="24"/>
        </w:rPr>
        <w:t xml:space="preserve"> </w:t>
      </w:r>
      <w:r w:rsidRPr="004E1630">
        <w:rPr>
          <w:sz w:val="24"/>
          <w:szCs w:val="24"/>
        </w:rPr>
        <w:t>такого</w:t>
      </w:r>
      <w:r w:rsidR="00F86750" w:rsidRPr="004E1630">
        <w:rPr>
          <w:sz w:val="24"/>
          <w:szCs w:val="24"/>
        </w:rPr>
        <w:t xml:space="preserve"> </w:t>
      </w:r>
      <w:r w:rsidRPr="004E1630">
        <w:rPr>
          <w:sz w:val="24"/>
          <w:szCs w:val="24"/>
        </w:rPr>
        <w:t>негативного</w:t>
      </w:r>
      <w:r w:rsidR="00F86750" w:rsidRPr="004E1630">
        <w:rPr>
          <w:sz w:val="24"/>
          <w:szCs w:val="24"/>
        </w:rPr>
        <w:t xml:space="preserve"> </w:t>
      </w:r>
      <w:r w:rsidRPr="004E1630">
        <w:rPr>
          <w:sz w:val="24"/>
          <w:szCs w:val="24"/>
        </w:rPr>
        <w:t>воздействия.</w:t>
      </w:r>
    </w:p>
    <w:p w:rsidR="00703095" w:rsidRPr="004E1630" w:rsidRDefault="002021B7" w:rsidP="00703095">
      <w:pPr>
        <w:widowControl w:val="0"/>
        <w:autoSpaceDE w:val="0"/>
        <w:autoSpaceDN w:val="0"/>
        <w:adjustRightInd w:val="0"/>
        <w:ind w:firstLine="709"/>
        <w:jc w:val="both"/>
        <w:rPr>
          <w:sz w:val="24"/>
          <w:szCs w:val="24"/>
        </w:rPr>
      </w:pPr>
      <w:bookmarkStart w:id="117" w:name="sub_3904"/>
      <w:bookmarkEnd w:id="116"/>
      <w:r w:rsidRPr="004E1630">
        <w:rPr>
          <w:sz w:val="24"/>
          <w:szCs w:val="24"/>
        </w:rPr>
        <w:t>4.</w:t>
      </w:r>
      <w:r w:rsidR="00F86750" w:rsidRPr="004E1630">
        <w:rPr>
          <w:sz w:val="24"/>
          <w:szCs w:val="24"/>
        </w:rPr>
        <w:t xml:space="preserve"> </w:t>
      </w:r>
      <w:r w:rsidR="00703095" w:rsidRPr="004E1630">
        <w:rPr>
          <w:sz w:val="24"/>
          <w:szCs w:val="24"/>
          <w:shd w:val="clear" w:color="auto" w:fill="FFFFFF"/>
        </w:rPr>
        <w:t xml:space="preserve">Организатор общественных обсуждений или публичных слушаний направляет сообщения о проведении общественных обсуждений или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w:t>
      </w:r>
      <w:r w:rsidR="00703095" w:rsidRPr="004E1630">
        <w:rPr>
          <w:sz w:val="24"/>
          <w:szCs w:val="24"/>
          <w:shd w:val="clear" w:color="auto" w:fill="FFFFFF"/>
        </w:rPr>
        <w:lastRenderedPageBreak/>
        <w:t>использования.</w:t>
      </w:r>
      <w:r w:rsidR="00703095" w:rsidRPr="004E1630">
        <w:rPr>
          <w:sz w:val="24"/>
          <w:szCs w:val="24"/>
        </w:rPr>
        <w:t xml:space="preserve"> </w:t>
      </w:r>
    </w:p>
    <w:p w:rsidR="00703095" w:rsidRPr="004E1630" w:rsidRDefault="00703095" w:rsidP="00703095">
      <w:pPr>
        <w:widowControl w:val="0"/>
        <w:autoSpaceDE w:val="0"/>
        <w:autoSpaceDN w:val="0"/>
        <w:adjustRightInd w:val="0"/>
        <w:ind w:firstLine="709"/>
        <w:jc w:val="both"/>
        <w:rPr>
          <w:sz w:val="24"/>
          <w:szCs w:val="24"/>
          <w:shd w:val="clear" w:color="auto" w:fill="FFFFFF"/>
        </w:rPr>
      </w:pPr>
      <w:r w:rsidRPr="004E1630">
        <w:rPr>
          <w:sz w:val="24"/>
          <w:szCs w:val="24"/>
        </w:rPr>
        <w:t xml:space="preserve">5. </w:t>
      </w:r>
      <w:r w:rsidRPr="004E1630">
        <w:rPr>
          <w:sz w:val="24"/>
          <w:szCs w:val="24"/>
          <w:shd w:val="clear" w:color="auto" w:fill="FFFFFF"/>
        </w:rPr>
        <w:t xml:space="preserve"> 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 </w:t>
      </w:r>
    </w:p>
    <w:p w:rsidR="00703095" w:rsidRPr="004E1630" w:rsidRDefault="00703095" w:rsidP="00703095">
      <w:pPr>
        <w:widowControl w:val="0"/>
        <w:autoSpaceDE w:val="0"/>
        <w:autoSpaceDN w:val="0"/>
        <w:adjustRightInd w:val="0"/>
        <w:ind w:firstLine="709"/>
        <w:jc w:val="both"/>
        <w:rPr>
          <w:sz w:val="24"/>
          <w:szCs w:val="24"/>
          <w:shd w:val="clear" w:color="auto" w:fill="FFFFFF"/>
        </w:rPr>
      </w:pPr>
      <w:r w:rsidRPr="004E1630">
        <w:rPr>
          <w:sz w:val="24"/>
          <w:szCs w:val="24"/>
        </w:rPr>
        <w:t xml:space="preserve">6. </w:t>
      </w:r>
      <w:r w:rsidRPr="004E1630">
        <w:rPr>
          <w:sz w:val="24"/>
          <w:szCs w:val="24"/>
          <w:shd w:val="clear" w:color="auto" w:fill="FFFFFF"/>
        </w:rPr>
        <w:t>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rsidR="00703095" w:rsidRPr="004E1630" w:rsidRDefault="00703095" w:rsidP="00703095">
      <w:pPr>
        <w:widowControl w:val="0"/>
        <w:autoSpaceDE w:val="0"/>
        <w:autoSpaceDN w:val="0"/>
        <w:adjustRightInd w:val="0"/>
        <w:ind w:firstLine="709"/>
        <w:jc w:val="both"/>
        <w:rPr>
          <w:sz w:val="24"/>
          <w:szCs w:val="24"/>
        </w:rPr>
      </w:pPr>
      <w:r w:rsidRPr="004E1630">
        <w:rPr>
          <w:sz w:val="24"/>
          <w:szCs w:val="24"/>
        </w:rPr>
        <w:t xml:space="preserve"> 7. На основании указанных в </w:t>
      </w:r>
      <w:hyperlink w:anchor="sub_3908" w:history="1">
        <w:r w:rsidRPr="004E1630">
          <w:rPr>
            <w:sz w:val="24"/>
            <w:szCs w:val="24"/>
          </w:rPr>
          <w:t>6</w:t>
        </w:r>
      </w:hyperlink>
      <w:r w:rsidRPr="004E1630">
        <w:rPr>
          <w:sz w:val="24"/>
          <w:szCs w:val="24"/>
        </w:rPr>
        <w:t xml:space="preserve"> настоящей статьи рекомендаций глава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w:t>
      </w:r>
      <w:r w:rsidR="00DB798A" w:rsidRPr="004E1630">
        <w:rPr>
          <w:sz w:val="24"/>
          <w:szCs w:val="24"/>
        </w:rPr>
        <w:t>«</w:t>
      </w:r>
      <w:r w:rsidRPr="004E1630">
        <w:rPr>
          <w:sz w:val="24"/>
          <w:szCs w:val="24"/>
        </w:rPr>
        <w:t>Интернет</w:t>
      </w:r>
      <w:r w:rsidR="00DB798A" w:rsidRPr="004E1630">
        <w:rPr>
          <w:sz w:val="24"/>
          <w:szCs w:val="24"/>
        </w:rPr>
        <w:t>»</w:t>
      </w:r>
      <w:r w:rsidRPr="004E1630">
        <w:rPr>
          <w:sz w:val="24"/>
          <w:szCs w:val="24"/>
        </w:rPr>
        <w:t>.</w:t>
      </w:r>
    </w:p>
    <w:p w:rsidR="00703095" w:rsidRPr="004E1630" w:rsidRDefault="00703095" w:rsidP="00703095">
      <w:pPr>
        <w:widowControl w:val="0"/>
        <w:autoSpaceDE w:val="0"/>
        <w:autoSpaceDN w:val="0"/>
        <w:adjustRightInd w:val="0"/>
        <w:ind w:firstLine="709"/>
        <w:jc w:val="both"/>
        <w:rPr>
          <w:sz w:val="24"/>
          <w:szCs w:val="24"/>
        </w:rPr>
      </w:pPr>
      <w:r w:rsidRPr="004E1630">
        <w:rPr>
          <w:sz w:val="24"/>
          <w:szCs w:val="24"/>
        </w:rPr>
        <w:t>8. Расходы, связанные с организацией и проведением общественных обсуждений или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703095" w:rsidRPr="004E1630" w:rsidRDefault="00703095" w:rsidP="00703095">
      <w:pPr>
        <w:widowControl w:val="0"/>
        <w:autoSpaceDE w:val="0"/>
        <w:autoSpaceDN w:val="0"/>
        <w:adjustRightInd w:val="0"/>
        <w:ind w:firstLine="709"/>
        <w:jc w:val="both"/>
        <w:rPr>
          <w:sz w:val="24"/>
          <w:szCs w:val="24"/>
        </w:rPr>
      </w:pPr>
      <w:r w:rsidRPr="004E1630">
        <w:rPr>
          <w:sz w:val="24"/>
          <w:szCs w:val="24"/>
        </w:rPr>
        <w:t xml:space="preserve">9. В случае, если условно разрешенный вид использования земельного участка или </w:t>
      </w:r>
      <w:hyperlink w:anchor="sub_1010" w:history="1">
        <w:r w:rsidRPr="004E1630">
          <w:rPr>
            <w:sz w:val="24"/>
            <w:szCs w:val="24"/>
          </w:rPr>
          <w:t>объекта капитального строительства</w:t>
        </w:r>
      </w:hyperlink>
      <w:r w:rsidRPr="004E1630">
        <w:rPr>
          <w:sz w:val="24"/>
          <w:szCs w:val="24"/>
        </w:rPr>
        <w:t xml:space="preserve">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703095" w:rsidRPr="004E1630" w:rsidRDefault="00703095" w:rsidP="00703095">
      <w:pPr>
        <w:widowControl w:val="0"/>
        <w:autoSpaceDE w:val="0"/>
        <w:autoSpaceDN w:val="0"/>
        <w:adjustRightInd w:val="0"/>
        <w:ind w:firstLine="709"/>
        <w:jc w:val="both"/>
        <w:rPr>
          <w:sz w:val="24"/>
          <w:szCs w:val="24"/>
        </w:rPr>
      </w:pPr>
      <w:r w:rsidRPr="004E1630">
        <w:rPr>
          <w:sz w:val="24"/>
          <w:szCs w:val="24"/>
        </w:rPr>
        <w:t xml:space="preserve">10.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61" w:anchor="/document/12138258/entry/55322" w:history="1">
        <w:r w:rsidRPr="004E1630">
          <w:rPr>
            <w:rStyle w:val="af"/>
            <w:color w:val="auto"/>
            <w:sz w:val="24"/>
            <w:szCs w:val="24"/>
            <w:u w:val="none"/>
          </w:rPr>
          <w:t>части 2 статьи 55.32</w:t>
        </w:r>
      </w:hyperlink>
      <w:r w:rsidRPr="004E1630">
        <w:rPr>
          <w:sz w:val="24"/>
          <w:szCs w:val="24"/>
        </w:rPr>
        <w:t xml:space="preserve"> Градостроительного Кодекса,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703095" w:rsidRPr="004E1630" w:rsidRDefault="00703095" w:rsidP="00703095">
      <w:pPr>
        <w:pStyle w:val="s1"/>
        <w:widowControl w:val="0"/>
        <w:shd w:val="clear" w:color="auto" w:fill="FFFFFF"/>
        <w:spacing w:before="0" w:beforeAutospacing="0" w:after="0" w:afterAutospacing="0"/>
        <w:ind w:firstLine="709"/>
        <w:jc w:val="both"/>
      </w:pPr>
      <w:r w:rsidRPr="004E1630">
        <w:t>11.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2021B7" w:rsidRPr="004E1630" w:rsidRDefault="002021B7" w:rsidP="0028053E">
      <w:pPr>
        <w:widowControl w:val="0"/>
        <w:autoSpaceDE w:val="0"/>
        <w:autoSpaceDN w:val="0"/>
        <w:adjustRightInd w:val="0"/>
        <w:jc w:val="both"/>
        <w:rPr>
          <w:sz w:val="24"/>
          <w:szCs w:val="24"/>
        </w:rPr>
      </w:pPr>
      <w:bookmarkStart w:id="118" w:name="sub_39011"/>
      <w:bookmarkEnd w:id="117"/>
    </w:p>
    <w:p w:rsidR="005E10E5" w:rsidRPr="004E1630" w:rsidRDefault="002021B7" w:rsidP="0028053E">
      <w:pPr>
        <w:ind w:firstLine="709"/>
        <w:jc w:val="both"/>
        <w:outlineLvl w:val="2"/>
        <w:rPr>
          <w:b/>
          <w:sz w:val="24"/>
          <w:szCs w:val="24"/>
        </w:rPr>
      </w:pPr>
      <w:bookmarkStart w:id="119" w:name="_Toc412129405"/>
      <w:bookmarkStart w:id="120" w:name="_Toc433729378"/>
      <w:bookmarkStart w:id="121" w:name="sub_4001"/>
      <w:bookmarkEnd w:id="118"/>
      <w:r w:rsidRPr="004E1630">
        <w:rPr>
          <w:b/>
          <w:sz w:val="24"/>
          <w:szCs w:val="24"/>
        </w:rPr>
        <w:t>Статья</w:t>
      </w:r>
      <w:r w:rsidR="00F86750" w:rsidRPr="004E1630">
        <w:rPr>
          <w:b/>
          <w:sz w:val="24"/>
          <w:szCs w:val="24"/>
        </w:rPr>
        <w:t xml:space="preserve"> </w:t>
      </w:r>
      <w:r w:rsidRPr="004E1630">
        <w:rPr>
          <w:b/>
          <w:sz w:val="24"/>
          <w:szCs w:val="24"/>
        </w:rPr>
        <w:t>2</w:t>
      </w:r>
      <w:r w:rsidR="0093714D" w:rsidRPr="004E1630">
        <w:rPr>
          <w:b/>
          <w:sz w:val="24"/>
          <w:szCs w:val="24"/>
        </w:rPr>
        <w:t>1</w:t>
      </w:r>
      <w:r w:rsidRPr="004E1630">
        <w:rPr>
          <w:b/>
          <w:sz w:val="24"/>
          <w:szCs w:val="24"/>
        </w:rPr>
        <w:t>.</w:t>
      </w:r>
      <w:r w:rsidR="00F86750" w:rsidRPr="004E1630">
        <w:rPr>
          <w:b/>
          <w:sz w:val="24"/>
          <w:szCs w:val="24"/>
        </w:rPr>
        <w:t xml:space="preserve"> </w:t>
      </w:r>
      <w:r w:rsidRPr="004E1630">
        <w:rPr>
          <w:b/>
          <w:sz w:val="24"/>
          <w:szCs w:val="24"/>
        </w:rPr>
        <w:t>Особенности</w:t>
      </w:r>
      <w:r w:rsidR="00F86750" w:rsidRPr="004E1630">
        <w:rPr>
          <w:b/>
          <w:sz w:val="24"/>
          <w:szCs w:val="24"/>
        </w:rPr>
        <w:t xml:space="preserve"> </w:t>
      </w:r>
      <w:r w:rsidRPr="004E1630">
        <w:rPr>
          <w:b/>
          <w:sz w:val="24"/>
          <w:szCs w:val="24"/>
        </w:rPr>
        <w:t>проведения</w:t>
      </w:r>
      <w:r w:rsidR="00F86750" w:rsidRPr="004E1630">
        <w:rPr>
          <w:b/>
          <w:sz w:val="24"/>
          <w:szCs w:val="24"/>
        </w:rPr>
        <w:t xml:space="preserve"> </w:t>
      </w:r>
      <w:r w:rsidR="002016CD" w:rsidRPr="004E1630">
        <w:rPr>
          <w:b/>
          <w:sz w:val="24"/>
          <w:szCs w:val="24"/>
        </w:rPr>
        <w:t xml:space="preserve">общественных обсуждений или </w:t>
      </w:r>
      <w:r w:rsidRPr="004E1630">
        <w:rPr>
          <w:b/>
          <w:sz w:val="24"/>
          <w:szCs w:val="24"/>
        </w:rPr>
        <w:t>публичных</w:t>
      </w:r>
      <w:r w:rsidR="00F86750" w:rsidRPr="004E1630">
        <w:rPr>
          <w:b/>
          <w:sz w:val="24"/>
          <w:szCs w:val="24"/>
        </w:rPr>
        <w:t xml:space="preserve"> </w:t>
      </w:r>
      <w:r w:rsidRPr="004E1630">
        <w:rPr>
          <w:b/>
          <w:sz w:val="24"/>
          <w:szCs w:val="24"/>
        </w:rPr>
        <w:t>слушаний</w:t>
      </w:r>
      <w:r w:rsidR="00F86750" w:rsidRPr="004E1630">
        <w:rPr>
          <w:b/>
          <w:sz w:val="24"/>
          <w:szCs w:val="24"/>
        </w:rPr>
        <w:t xml:space="preserve"> </w:t>
      </w:r>
      <w:r w:rsidRPr="004E1630">
        <w:rPr>
          <w:b/>
          <w:sz w:val="24"/>
          <w:szCs w:val="24"/>
        </w:rPr>
        <w:t>по</w:t>
      </w:r>
      <w:r w:rsidR="00F86750" w:rsidRPr="004E1630">
        <w:rPr>
          <w:b/>
          <w:sz w:val="24"/>
          <w:szCs w:val="24"/>
        </w:rPr>
        <w:t xml:space="preserve"> </w:t>
      </w:r>
      <w:r w:rsidRPr="004E1630">
        <w:rPr>
          <w:b/>
          <w:sz w:val="24"/>
          <w:szCs w:val="24"/>
        </w:rPr>
        <w:t>предоставлению</w:t>
      </w:r>
      <w:r w:rsidR="00F86750" w:rsidRPr="004E1630">
        <w:rPr>
          <w:b/>
          <w:sz w:val="24"/>
          <w:szCs w:val="24"/>
        </w:rPr>
        <w:t xml:space="preserve"> </w:t>
      </w:r>
      <w:r w:rsidRPr="004E1630">
        <w:rPr>
          <w:b/>
          <w:sz w:val="24"/>
          <w:szCs w:val="24"/>
        </w:rPr>
        <w:t>разрешений</w:t>
      </w:r>
      <w:r w:rsidR="00F86750" w:rsidRPr="004E1630">
        <w:rPr>
          <w:b/>
          <w:sz w:val="24"/>
          <w:szCs w:val="24"/>
        </w:rPr>
        <w:t xml:space="preserve"> </w:t>
      </w:r>
      <w:r w:rsidRPr="004E1630">
        <w:rPr>
          <w:b/>
          <w:sz w:val="24"/>
          <w:szCs w:val="24"/>
        </w:rPr>
        <w:t>на</w:t>
      </w:r>
      <w:r w:rsidR="00F86750" w:rsidRPr="004E1630">
        <w:rPr>
          <w:b/>
          <w:sz w:val="24"/>
          <w:szCs w:val="24"/>
        </w:rPr>
        <w:t xml:space="preserve"> </w:t>
      </w:r>
      <w:r w:rsidRPr="004E1630">
        <w:rPr>
          <w:b/>
          <w:sz w:val="24"/>
          <w:szCs w:val="24"/>
        </w:rPr>
        <w:t>отклонения</w:t>
      </w:r>
      <w:r w:rsidR="00F86750" w:rsidRPr="004E1630">
        <w:rPr>
          <w:b/>
          <w:sz w:val="24"/>
          <w:szCs w:val="24"/>
        </w:rPr>
        <w:t xml:space="preserve"> </w:t>
      </w:r>
      <w:r w:rsidRPr="004E1630">
        <w:rPr>
          <w:b/>
          <w:sz w:val="24"/>
          <w:szCs w:val="24"/>
        </w:rPr>
        <w:t>от</w:t>
      </w:r>
      <w:r w:rsidR="00F86750" w:rsidRPr="004E1630">
        <w:rPr>
          <w:b/>
          <w:sz w:val="24"/>
          <w:szCs w:val="24"/>
        </w:rPr>
        <w:t xml:space="preserve"> </w:t>
      </w:r>
      <w:r w:rsidRPr="004E1630">
        <w:rPr>
          <w:b/>
          <w:sz w:val="24"/>
          <w:szCs w:val="24"/>
        </w:rPr>
        <w:t>предельных</w:t>
      </w:r>
      <w:r w:rsidR="00F86750" w:rsidRPr="004E1630">
        <w:rPr>
          <w:b/>
          <w:sz w:val="24"/>
          <w:szCs w:val="24"/>
        </w:rPr>
        <w:t xml:space="preserve"> </w:t>
      </w:r>
      <w:r w:rsidRPr="004E1630">
        <w:rPr>
          <w:b/>
          <w:sz w:val="24"/>
          <w:szCs w:val="24"/>
        </w:rPr>
        <w:t>параметров</w:t>
      </w:r>
      <w:r w:rsidR="00F86750" w:rsidRPr="004E1630">
        <w:rPr>
          <w:b/>
          <w:sz w:val="24"/>
          <w:szCs w:val="24"/>
        </w:rPr>
        <w:t xml:space="preserve"> </w:t>
      </w:r>
      <w:r w:rsidRPr="004E1630">
        <w:rPr>
          <w:b/>
          <w:sz w:val="24"/>
          <w:szCs w:val="24"/>
        </w:rPr>
        <w:t>разрешенного</w:t>
      </w:r>
      <w:r w:rsidR="00F86750" w:rsidRPr="004E1630">
        <w:rPr>
          <w:b/>
          <w:sz w:val="24"/>
          <w:szCs w:val="24"/>
        </w:rPr>
        <w:t xml:space="preserve"> </w:t>
      </w:r>
      <w:r w:rsidRPr="004E1630">
        <w:rPr>
          <w:b/>
          <w:sz w:val="24"/>
          <w:szCs w:val="24"/>
        </w:rPr>
        <w:t>строительства.</w:t>
      </w:r>
      <w:bookmarkEnd w:id="119"/>
      <w:bookmarkEnd w:id="120"/>
      <w:r w:rsidR="00F86750" w:rsidRPr="004E1630">
        <w:rPr>
          <w:b/>
          <w:sz w:val="24"/>
          <w:szCs w:val="24"/>
        </w:rPr>
        <w:t xml:space="preserve"> </w:t>
      </w:r>
      <w:r w:rsidR="005E10E5" w:rsidRPr="004E1630">
        <w:rPr>
          <w:b/>
          <w:bCs/>
          <w:sz w:val="24"/>
          <w:szCs w:val="24"/>
        </w:rPr>
        <w:t>Отклонение</w:t>
      </w:r>
      <w:r w:rsidR="00F86750" w:rsidRPr="004E1630">
        <w:rPr>
          <w:b/>
          <w:bCs/>
          <w:sz w:val="24"/>
          <w:szCs w:val="24"/>
        </w:rPr>
        <w:t xml:space="preserve"> </w:t>
      </w:r>
      <w:r w:rsidR="005E10E5" w:rsidRPr="004E1630">
        <w:rPr>
          <w:b/>
          <w:bCs/>
          <w:sz w:val="24"/>
          <w:szCs w:val="24"/>
        </w:rPr>
        <w:t>от</w:t>
      </w:r>
      <w:r w:rsidR="00F86750" w:rsidRPr="004E1630">
        <w:rPr>
          <w:b/>
          <w:bCs/>
          <w:sz w:val="24"/>
          <w:szCs w:val="24"/>
        </w:rPr>
        <w:t xml:space="preserve"> </w:t>
      </w:r>
      <w:r w:rsidR="005E10E5" w:rsidRPr="004E1630">
        <w:rPr>
          <w:b/>
          <w:bCs/>
          <w:sz w:val="24"/>
          <w:szCs w:val="24"/>
        </w:rPr>
        <w:t>предельных</w:t>
      </w:r>
      <w:r w:rsidR="00F86750" w:rsidRPr="004E1630">
        <w:rPr>
          <w:b/>
          <w:bCs/>
          <w:sz w:val="24"/>
          <w:szCs w:val="24"/>
        </w:rPr>
        <w:t xml:space="preserve"> </w:t>
      </w:r>
      <w:r w:rsidR="005E10E5" w:rsidRPr="004E1630">
        <w:rPr>
          <w:b/>
          <w:bCs/>
          <w:sz w:val="24"/>
          <w:szCs w:val="24"/>
        </w:rPr>
        <w:t>параметров</w:t>
      </w:r>
      <w:r w:rsidR="00F86750" w:rsidRPr="004E1630">
        <w:rPr>
          <w:b/>
          <w:bCs/>
          <w:sz w:val="24"/>
          <w:szCs w:val="24"/>
        </w:rPr>
        <w:t xml:space="preserve"> </w:t>
      </w:r>
      <w:r w:rsidR="005E10E5" w:rsidRPr="004E1630">
        <w:rPr>
          <w:b/>
          <w:bCs/>
          <w:sz w:val="24"/>
          <w:szCs w:val="24"/>
        </w:rPr>
        <w:t>разрешенного</w:t>
      </w:r>
      <w:r w:rsidR="00F86750" w:rsidRPr="004E1630">
        <w:rPr>
          <w:b/>
          <w:bCs/>
          <w:sz w:val="24"/>
          <w:szCs w:val="24"/>
        </w:rPr>
        <w:t xml:space="preserve"> </w:t>
      </w:r>
      <w:r w:rsidR="005E10E5" w:rsidRPr="004E1630">
        <w:rPr>
          <w:b/>
          <w:bCs/>
          <w:sz w:val="24"/>
          <w:szCs w:val="24"/>
        </w:rPr>
        <w:t>строительства,</w:t>
      </w:r>
      <w:r w:rsidR="00F86750" w:rsidRPr="004E1630">
        <w:rPr>
          <w:b/>
          <w:bCs/>
          <w:sz w:val="24"/>
          <w:szCs w:val="24"/>
        </w:rPr>
        <w:t xml:space="preserve"> </w:t>
      </w:r>
      <w:r w:rsidR="005E10E5" w:rsidRPr="004E1630">
        <w:rPr>
          <w:b/>
          <w:bCs/>
          <w:sz w:val="24"/>
          <w:szCs w:val="24"/>
        </w:rPr>
        <w:t>реконструкции</w:t>
      </w:r>
      <w:r w:rsidR="00F86750" w:rsidRPr="004E1630">
        <w:rPr>
          <w:b/>
          <w:bCs/>
          <w:sz w:val="24"/>
          <w:szCs w:val="24"/>
        </w:rPr>
        <w:t xml:space="preserve"> </w:t>
      </w:r>
      <w:r w:rsidR="005E10E5" w:rsidRPr="004E1630">
        <w:rPr>
          <w:b/>
          <w:bCs/>
          <w:sz w:val="24"/>
          <w:szCs w:val="24"/>
        </w:rPr>
        <w:t>объектов</w:t>
      </w:r>
      <w:r w:rsidR="00F86750" w:rsidRPr="004E1630">
        <w:rPr>
          <w:b/>
          <w:bCs/>
          <w:sz w:val="24"/>
          <w:szCs w:val="24"/>
        </w:rPr>
        <w:t xml:space="preserve"> </w:t>
      </w:r>
      <w:r w:rsidR="005E10E5" w:rsidRPr="004E1630">
        <w:rPr>
          <w:b/>
          <w:bCs/>
          <w:sz w:val="24"/>
          <w:szCs w:val="24"/>
        </w:rPr>
        <w:t>капитального</w:t>
      </w:r>
      <w:r w:rsidR="00F86750" w:rsidRPr="004E1630">
        <w:rPr>
          <w:b/>
          <w:bCs/>
          <w:sz w:val="24"/>
          <w:szCs w:val="24"/>
        </w:rPr>
        <w:t xml:space="preserve"> </w:t>
      </w:r>
      <w:r w:rsidR="005E10E5" w:rsidRPr="004E1630">
        <w:rPr>
          <w:b/>
          <w:bCs/>
          <w:sz w:val="24"/>
          <w:szCs w:val="24"/>
        </w:rPr>
        <w:t>строительства</w:t>
      </w:r>
    </w:p>
    <w:p w:rsidR="005E10E5" w:rsidRPr="004E1630" w:rsidRDefault="005E10E5" w:rsidP="0028053E">
      <w:pPr>
        <w:pStyle w:val="s1"/>
        <w:shd w:val="clear" w:color="auto" w:fill="FFFFFF"/>
        <w:spacing w:before="0" w:beforeAutospacing="0" w:after="0" w:afterAutospacing="0"/>
        <w:ind w:firstLine="709"/>
        <w:jc w:val="both"/>
      </w:pPr>
      <w:r w:rsidRPr="004E1630">
        <w:lastRenderedPageBreak/>
        <w:t>1.</w:t>
      </w:r>
      <w:r w:rsidR="00F86750" w:rsidRPr="004E1630">
        <w:t xml:space="preserve"> </w:t>
      </w:r>
      <w:r w:rsidRPr="004E1630">
        <w:t>Правообладатели</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размеры</w:t>
      </w:r>
      <w:r w:rsidR="00F86750" w:rsidRPr="004E1630">
        <w:t xml:space="preserve"> </w:t>
      </w:r>
      <w:r w:rsidRPr="004E1630">
        <w:t>которых</w:t>
      </w:r>
      <w:r w:rsidR="00F86750" w:rsidRPr="004E1630">
        <w:t xml:space="preserve"> </w:t>
      </w:r>
      <w:r w:rsidRPr="004E1630">
        <w:t>меньше</w:t>
      </w:r>
      <w:r w:rsidR="00F86750" w:rsidRPr="004E1630">
        <w:t xml:space="preserve"> </w:t>
      </w:r>
      <w:r w:rsidRPr="004E1630">
        <w:t>установленных</w:t>
      </w:r>
      <w:r w:rsidR="00F86750" w:rsidRPr="004E1630">
        <w:t xml:space="preserve"> </w:t>
      </w:r>
      <w:hyperlink r:id="rId62" w:anchor="/document/12138258/entry/109" w:history="1">
        <w:r w:rsidRPr="004E1630">
          <w:rPr>
            <w:rStyle w:val="af"/>
            <w:color w:val="auto"/>
            <w:u w:val="none"/>
          </w:rPr>
          <w:t>градостроительным</w:t>
        </w:r>
        <w:r w:rsidR="00F86750" w:rsidRPr="004E1630">
          <w:rPr>
            <w:rStyle w:val="af"/>
            <w:color w:val="auto"/>
            <w:u w:val="none"/>
          </w:rPr>
          <w:t xml:space="preserve"> </w:t>
        </w:r>
        <w:r w:rsidRPr="004E1630">
          <w:rPr>
            <w:rStyle w:val="af"/>
            <w:color w:val="auto"/>
            <w:u w:val="none"/>
          </w:rPr>
          <w:t>регламентом</w:t>
        </w:r>
      </w:hyperlink>
      <w:r w:rsidR="00F86750" w:rsidRPr="004E1630">
        <w:t xml:space="preserve"> </w:t>
      </w:r>
      <w:r w:rsidRPr="004E1630">
        <w:t>минимальных</w:t>
      </w:r>
      <w:r w:rsidR="00F86750" w:rsidRPr="004E1630">
        <w:t xml:space="preserve"> </w:t>
      </w:r>
      <w:r w:rsidRPr="004E1630">
        <w:t>размеров</w:t>
      </w:r>
      <w:r w:rsidR="00F86750" w:rsidRPr="004E1630">
        <w:t xml:space="preserve"> </w:t>
      </w:r>
      <w:r w:rsidRPr="004E1630">
        <w:t>земельных</w:t>
      </w:r>
      <w:r w:rsidR="00F86750" w:rsidRPr="004E1630">
        <w:t xml:space="preserve"> </w:t>
      </w:r>
      <w:r w:rsidRPr="004E1630">
        <w:t>участков</w:t>
      </w:r>
      <w:r w:rsidR="00F86750" w:rsidRPr="004E1630">
        <w:t xml:space="preserve"> </w:t>
      </w:r>
      <w:r w:rsidRPr="004E1630">
        <w:t>либо</w:t>
      </w:r>
      <w:r w:rsidR="00F86750" w:rsidRPr="004E1630">
        <w:t xml:space="preserve"> </w:t>
      </w:r>
      <w:r w:rsidRPr="004E1630">
        <w:t>конфигурация,</w:t>
      </w:r>
      <w:r w:rsidR="00F86750" w:rsidRPr="004E1630">
        <w:t xml:space="preserve"> </w:t>
      </w:r>
      <w:r w:rsidRPr="004E1630">
        <w:t>инженерно-геологические</w:t>
      </w:r>
      <w:r w:rsidR="00F86750" w:rsidRPr="004E1630">
        <w:t xml:space="preserve"> </w:t>
      </w:r>
      <w:r w:rsidRPr="004E1630">
        <w:t>или</w:t>
      </w:r>
      <w:r w:rsidR="00F86750" w:rsidRPr="004E1630">
        <w:t xml:space="preserve"> </w:t>
      </w:r>
      <w:r w:rsidRPr="004E1630">
        <w:t>иные</w:t>
      </w:r>
      <w:r w:rsidR="00F86750" w:rsidRPr="004E1630">
        <w:t xml:space="preserve"> </w:t>
      </w:r>
      <w:r w:rsidRPr="004E1630">
        <w:t>характеристики</w:t>
      </w:r>
      <w:r w:rsidR="00F86750" w:rsidRPr="004E1630">
        <w:t xml:space="preserve"> </w:t>
      </w:r>
      <w:r w:rsidRPr="004E1630">
        <w:t>которых</w:t>
      </w:r>
      <w:r w:rsidR="00F86750" w:rsidRPr="004E1630">
        <w:t xml:space="preserve"> </w:t>
      </w:r>
      <w:r w:rsidRPr="004E1630">
        <w:t>неблагоприятны</w:t>
      </w:r>
      <w:r w:rsidR="00F86750" w:rsidRPr="004E1630">
        <w:t xml:space="preserve"> </w:t>
      </w:r>
      <w:r w:rsidRPr="004E1630">
        <w:t>для</w:t>
      </w:r>
      <w:r w:rsidR="00F86750" w:rsidRPr="004E1630">
        <w:t xml:space="preserve"> </w:t>
      </w:r>
      <w:r w:rsidRPr="004E1630">
        <w:t>застройки,</w:t>
      </w:r>
      <w:r w:rsidR="00F86750" w:rsidRPr="004E1630">
        <w:t xml:space="preserve"> </w:t>
      </w:r>
      <w:r w:rsidRPr="004E1630">
        <w:t>вправе</w:t>
      </w:r>
      <w:r w:rsidR="00F86750" w:rsidRPr="004E1630">
        <w:t xml:space="preserve"> </w:t>
      </w:r>
      <w:r w:rsidRPr="004E1630">
        <w:t>обратиться</w:t>
      </w:r>
      <w:r w:rsidR="00F86750" w:rsidRPr="004E1630">
        <w:t xml:space="preserve"> </w:t>
      </w:r>
      <w:r w:rsidRPr="004E1630">
        <w:t>за</w:t>
      </w:r>
      <w:r w:rsidR="00F86750" w:rsidRPr="004E1630">
        <w:t xml:space="preserve"> </w:t>
      </w:r>
      <w:r w:rsidRPr="004E1630">
        <w:t>разрешениями</w:t>
      </w:r>
      <w:r w:rsidR="00F86750" w:rsidRPr="004E1630">
        <w:t xml:space="preserve"> </w:t>
      </w:r>
      <w:r w:rsidRPr="004E1630">
        <w:t>на</w:t>
      </w:r>
      <w:r w:rsidR="00F86750" w:rsidRPr="004E1630">
        <w:t xml:space="preserve"> </w:t>
      </w:r>
      <w:r w:rsidRPr="004E1630">
        <w:t>отклонение</w:t>
      </w:r>
      <w:r w:rsidR="00F86750" w:rsidRPr="004E1630">
        <w:t xml:space="preserve"> </w:t>
      </w:r>
      <w:r w:rsidRPr="004E1630">
        <w:t>от</w:t>
      </w:r>
      <w:r w:rsidR="00F86750" w:rsidRPr="004E1630">
        <w:t xml:space="preserve"> </w:t>
      </w:r>
      <w:r w:rsidRPr="004E1630">
        <w:t>предельных</w:t>
      </w:r>
      <w:r w:rsidR="00F86750" w:rsidRPr="004E1630">
        <w:t xml:space="preserve"> </w:t>
      </w:r>
      <w:r w:rsidRPr="004E1630">
        <w:t>параметров</w:t>
      </w:r>
      <w:r w:rsidR="00F86750" w:rsidRPr="004E1630">
        <w:t xml:space="preserve"> </w:t>
      </w:r>
      <w:r w:rsidRPr="004E1630">
        <w:t>разрешенного</w:t>
      </w:r>
      <w:r w:rsidR="00F86750" w:rsidRPr="004E1630">
        <w:t xml:space="preserve"> </w:t>
      </w:r>
      <w:r w:rsidRPr="004E1630">
        <w:t>строительства,</w:t>
      </w:r>
      <w:r w:rsidR="00F86750" w:rsidRPr="004E1630">
        <w:t xml:space="preserve"> </w:t>
      </w:r>
      <w:hyperlink r:id="rId63" w:anchor="/document/12138258/entry/1014" w:history="1">
        <w:r w:rsidRPr="004E1630">
          <w:rPr>
            <w:rStyle w:val="af"/>
            <w:color w:val="auto"/>
            <w:u w:val="none"/>
          </w:rPr>
          <w:t>реконструкции</w:t>
        </w:r>
      </w:hyperlink>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p>
    <w:p w:rsidR="005E10E5" w:rsidRPr="004E1630" w:rsidRDefault="005E10E5" w:rsidP="0028053E">
      <w:pPr>
        <w:pStyle w:val="s1"/>
        <w:shd w:val="clear" w:color="auto" w:fill="FFFFFF"/>
        <w:spacing w:before="0" w:beforeAutospacing="0" w:after="0" w:afterAutospacing="0"/>
        <w:ind w:firstLine="709"/>
        <w:jc w:val="both"/>
      </w:pPr>
      <w:r w:rsidRPr="004E1630">
        <w:t>2.</w:t>
      </w:r>
      <w:r w:rsidR="00F86750" w:rsidRPr="004E1630">
        <w:t xml:space="preserve"> </w:t>
      </w:r>
      <w:r w:rsidRPr="004E1630">
        <w:t>Отклонение</w:t>
      </w:r>
      <w:r w:rsidR="00F86750" w:rsidRPr="004E1630">
        <w:t xml:space="preserve"> </w:t>
      </w:r>
      <w:r w:rsidRPr="004E1630">
        <w:t>от</w:t>
      </w:r>
      <w:r w:rsidR="00F86750" w:rsidRPr="004E1630">
        <w:t xml:space="preserve"> </w:t>
      </w:r>
      <w:r w:rsidRPr="004E1630">
        <w:t>предельных</w:t>
      </w:r>
      <w:r w:rsidR="00F86750" w:rsidRPr="004E1630">
        <w:t xml:space="preserve"> </w:t>
      </w:r>
      <w:r w:rsidRPr="004E1630">
        <w:t>параметров</w:t>
      </w:r>
      <w:r w:rsidR="00F86750" w:rsidRPr="004E1630">
        <w:t xml:space="preserve"> </w:t>
      </w:r>
      <w:r w:rsidRPr="004E1630">
        <w:t>разрешенного</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разрешается</w:t>
      </w:r>
      <w:r w:rsidR="00F86750" w:rsidRPr="004E1630">
        <w:t xml:space="preserve"> </w:t>
      </w:r>
      <w:r w:rsidRPr="004E1630">
        <w:t>для</w:t>
      </w:r>
      <w:r w:rsidR="00F86750" w:rsidRPr="004E1630">
        <w:t xml:space="preserve"> </w:t>
      </w:r>
      <w:r w:rsidRPr="004E1630">
        <w:t>отдельного</w:t>
      </w:r>
      <w:r w:rsidR="00F86750" w:rsidRPr="004E1630">
        <w:t xml:space="preserve"> </w:t>
      </w:r>
      <w:r w:rsidRPr="004E1630">
        <w:t>земельного</w:t>
      </w:r>
      <w:r w:rsidR="00F86750" w:rsidRPr="004E1630">
        <w:t xml:space="preserve"> </w:t>
      </w:r>
      <w:r w:rsidRPr="004E1630">
        <w:t>участка</w:t>
      </w:r>
      <w:r w:rsidR="00F86750" w:rsidRPr="004E1630">
        <w:t xml:space="preserve"> </w:t>
      </w:r>
      <w:r w:rsidRPr="004E1630">
        <w:t>при</w:t>
      </w:r>
      <w:r w:rsidR="00F86750" w:rsidRPr="004E1630">
        <w:t xml:space="preserve"> </w:t>
      </w:r>
      <w:r w:rsidRPr="004E1630">
        <w:t>соблюдении</w:t>
      </w:r>
      <w:r w:rsidR="00F86750" w:rsidRPr="004E1630">
        <w:t xml:space="preserve"> </w:t>
      </w:r>
      <w:r w:rsidRPr="004E1630">
        <w:t>требований</w:t>
      </w:r>
      <w:r w:rsidR="00F86750" w:rsidRPr="004E1630">
        <w:t xml:space="preserve"> </w:t>
      </w:r>
      <w:r w:rsidRPr="004E1630">
        <w:t>технических</w:t>
      </w:r>
      <w:r w:rsidR="00F86750" w:rsidRPr="004E1630">
        <w:t xml:space="preserve"> </w:t>
      </w:r>
      <w:r w:rsidRPr="004E1630">
        <w:t>регламентов.</w:t>
      </w:r>
      <w:r w:rsidR="00F86750" w:rsidRPr="004E1630">
        <w:t xml:space="preserve"> </w:t>
      </w:r>
      <w:r w:rsidRPr="004E1630">
        <w:t>Отклонение</w:t>
      </w:r>
      <w:r w:rsidR="00F86750" w:rsidRPr="004E1630">
        <w:t xml:space="preserve"> </w:t>
      </w:r>
      <w:r w:rsidRPr="004E1630">
        <w:t>от</w:t>
      </w:r>
      <w:r w:rsidR="00F86750" w:rsidRPr="004E1630">
        <w:t xml:space="preserve"> </w:t>
      </w:r>
      <w:r w:rsidRPr="004E1630">
        <w:t>предельных</w:t>
      </w:r>
      <w:r w:rsidR="00F86750" w:rsidRPr="004E1630">
        <w:t xml:space="preserve"> </w:t>
      </w:r>
      <w:r w:rsidRPr="004E1630">
        <w:t>параметров</w:t>
      </w:r>
      <w:r w:rsidR="00F86750" w:rsidRPr="004E1630">
        <w:t xml:space="preserve"> </w:t>
      </w:r>
      <w:r w:rsidRPr="004E1630">
        <w:t>разрешенного</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в</w:t>
      </w:r>
      <w:r w:rsidR="00F86750" w:rsidRPr="004E1630">
        <w:t xml:space="preserve"> </w:t>
      </w:r>
      <w:r w:rsidRPr="004E1630">
        <w:t>части</w:t>
      </w:r>
      <w:r w:rsidR="00F86750" w:rsidRPr="004E1630">
        <w:t xml:space="preserve"> </w:t>
      </w:r>
      <w:r w:rsidRPr="004E1630">
        <w:t>предельного</w:t>
      </w:r>
      <w:r w:rsidR="00F86750" w:rsidRPr="004E1630">
        <w:t xml:space="preserve"> </w:t>
      </w:r>
      <w:r w:rsidRPr="004E1630">
        <w:t>количества</w:t>
      </w:r>
      <w:r w:rsidR="00F86750" w:rsidRPr="004E1630">
        <w:t xml:space="preserve"> </w:t>
      </w:r>
      <w:r w:rsidRPr="004E1630">
        <w:t>этажей,</w:t>
      </w:r>
      <w:r w:rsidR="00F86750" w:rsidRPr="004E1630">
        <w:t xml:space="preserve"> </w:t>
      </w:r>
      <w:r w:rsidRPr="004E1630">
        <w:t>предельной</w:t>
      </w:r>
      <w:r w:rsidR="00F86750" w:rsidRPr="004E1630">
        <w:t xml:space="preserve"> </w:t>
      </w:r>
      <w:r w:rsidRPr="004E1630">
        <w:t>высоты</w:t>
      </w:r>
      <w:r w:rsidR="00F86750" w:rsidRPr="004E1630">
        <w:t xml:space="preserve"> </w:t>
      </w:r>
      <w:r w:rsidRPr="004E1630">
        <w:t>зданий,</w:t>
      </w:r>
      <w:r w:rsidR="00F86750" w:rsidRPr="004E1630">
        <w:t xml:space="preserve"> </w:t>
      </w:r>
      <w:r w:rsidRPr="004E1630">
        <w:t>строений,</w:t>
      </w:r>
      <w:r w:rsidR="00F86750" w:rsidRPr="004E1630">
        <w:t xml:space="preserve"> </w:t>
      </w:r>
      <w:r w:rsidRPr="004E1630">
        <w:t>сооружений</w:t>
      </w:r>
      <w:r w:rsidR="00F86750" w:rsidRPr="004E1630">
        <w:t xml:space="preserve"> </w:t>
      </w:r>
      <w:r w:rsidRPr="004E1630">
        <w:t>и</w:t>
      </w:r>
      <w:r w:rsidR="00F86750" w:rsidRPr="004E1630">
        <w:t xml:space="preserve"> </w:t>
      </w:r>
      <w:r w:rsidRPr="004E1630">
        <w:t>требований</w:t>
      </w:r>
      <w:r w:rsidR="00F86750" w:rsidRPr="004E1630">
        <w:t xml:space="preserve"> </w:t>
      </w:r>
      <w:r w:rsidRPr="004E1630">
        <w:t>к</w:t>
      </w:r>
      <w:r w:rsidR="00F86750" w:rsidRPr="004E1630">
        <w:t xml:space="preserve"> </w:t>
      </w:r>
      <w:r w:rsidRPr="004E1630">
        <w:t>архитектурным</w:t>
      </w:r>
      <w:r w:rsidR="00F86750" w:rsidRPr="004E1630">
        <w:t xml:space="preserve"> </w:t>
      </w:r>
      <w:r w:rsidRPr="004E1630">
        <w:t>решениям</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в</w:t>
      </w:r>
      <w:r w:rsidR="00F86750" w:rsidRPr="004E1630">
        <w:t xml:space="preserve"> </w:t>
      </w:r>
      <w:r w:rsidRPr="004E1630">
        <w:t>границах</w:t>
      </w:r>
      <w:r w:rsidR="00F86750" w:rsidRPr="004E1630">
        <w:t xml:space="preserve"> </w:t>
      </w:r>
      <w:r w:rsidRPr="004E1630">
        <w:t>территорий</w:t>
      </w:r>
      <w:r w:rsidR="00F86750" w:rsidRPr="004E1630">
        <w:t xml:space="preserve"> </w:t>
      </w:r>
      <w:r w:rsidRPr="004E1630">
        <w:t>исторических</w:t>
      </w:r>
      <w:r w:rsidR="00F86750" w:rsidRPr="004E1630">
        <w:t xml:space="preserve"> </w:t>
      </w:r>
      <w:r w:rsidRPr="004E1630">
        <w:t>поселений</w:t>
      </w:r>
      <w:r w:rsidR="00F86750" w:rsidRPr="004E1630">
        <w:t xml:space="preserve"> </w:t>
      </w:r>
      <w:r w:rsidRPr="004E1630">
        <w:t>федерального</w:t>
      </w:r>
      <w:r w:rsidR="00F86750" w:rsidRPr="004E1630">
        <w:t xml:space="preserve"> </w:t>
      </w:r>
      <w:r w:rsidRPr="004E1630">
        <w:t>или</w:t>
      </w:r>
      <w:r w:rsidR="00F86750" w:rsidRPr="004E1630">
        <w:t xml:space="preserve"> </w:t>
      </w:r>
      <w:r w:rsidRPr="004E1630">
        <w:t>регионального</w:t>
      </w:r>
      <w:r w:rsidR="00F86750" w:rsidRPr="004E1630">
        <w:t xml:space="preserve"> </w:t>
      </w:r>
      <w:r w:rsidRPr="004E1630">
        <w:t>значения</w:t>
      </w:r>
      <w:r w:rsidR="00F86750" w:rsidRPr="004E1630">
        <w:t xml:space="preserve"> </w:t>
      </w:r>
      <w:r w:rsidRPr="004E1630">
        <w:t>не</w:t>
      </w:r>
      <w:r w:rsidR="00F86750" w:rsidRPr="004E1630">
        <w:t xml:space="preserve"> </w:t>
      </w:r>
      <w:r w:rsidRPr="004E1630">
        <w:t>допускается.</w:t>
      </w:r>
    </w:p>
    <w:p w:rsidR="005E10E5" w:rsidRPr="004E1630" w:rsidRDefault="005E10E5" w:rsidP="0028053E">
      <w:pPr>
        <w:pStyle w:val="s1"/>
        <w:shd w:val="clear" w:color="auto" w:fill="FFFFFF"/>
        <w:spacing w:before="0" w:beforeAutospacing="0" w:after="0" w:afterAutospacing="0"/>
        <w:ind w:firstLine="709"/>
        <w:jc w:val="both"/>
      </w:pPr>
      <w:r w:rsidRPr="004E1630">
        <w:t>3.</w:t>
      </w:r>
      <w:r w:rsidR="00F86750" w:rsidRPr="004E1630">
        <w:t xml:space="preserve"> </w:t>
      </w:r>
      <w:r w:rsidRPr="004E1630">
        <w:t>Заинтересованное</w:t>
      </w:r>
      <w:r w:rsidR="00F86750" w:rsidRPr="004E1630">
        <w:t xml:space="preserve"> </w:t>
      </w:r>
      <w:r w:rsidRPr="004E1630">
        <w:t>в</w:t>
      </w:r>
      <w:r w:rsidR="00F86750" w:rsidRPr="004E1630">
        <w:t xml:space="preserve"> </w:t>
      </w:r>
      <w:r w:rsidRPr="004E1630">
        <w:t>получении</w:t>
      </w:r>
      <w:r w:rsidR="00F86750" w:rsidRPr="004E1630">
        <w:t xml:space="preserve"> </w:t>
      </w:r>
      <w:r w:rsidRPr="004E1630">
        <w:t>разрешения</w:t>
      </w:r>
      <w:r w:rsidR="00F86750" w:rsidRPr="004E1630">
        <w:t xml:space="preserve"> </w:t>
      </w:r>
      <w:r w:rsidRPr="004E1630">
        <w:t>на</w:t>
      </w:r>
      <w:r w:rsidR="00F86750" w:rsidRPr="004E1630">
        <w:t xml:space="preserve"> </w:t>
      </w:r>
      <w:r w:rsidRPr="004E1630">
        <w:t>отклонение</w:t>
      </w:r>
      <w:r w:rsidR="00F86750" w:rsidRPr="004E1630">
        <w:t xml:space="preserve"> </w:t>
      </w:r>
      <w:r w:rsidRPr="004E1630">
        <w:t>от</w:t>
      </w:r>
      <w:r w:rsidR="00F86750" w:rsidRPr="004E1630">
        <w:t xml:space="preserve"> </w:t>
      </w:r>
      <w:r w:rsidRPr="004E1630">
        <w:t>предельных</w:t>
      </w:r>
      <w:r w:rsidR="00F86750" w:rsidRPr="004E1630">
        <w:t xml:space="preserve"> </w:t>
      </w:r>
      <w:r w:rsidRPr="004E1630">
        <w:t>параметров</w:t>
      </w:r>
      <w:r w:rsidR="00F86750" w:rsidRPr="004E1630">
        <w:t xml:space="preserve"> </w:t>
      </w:r>
      <w:r w:rsidRPr="004E1630">
        <w:t>разрешенного</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лицо</w:t>
      </w:r>
      <w:r w:rsidR="00F86750" w:rsidRPr="004E1630">
        <w:t xml:space="preserve"> </w:t>
      </w:r>
      <w:r w:rsidRPr="004E1630">
        <w:t>направляет</w:t>
      </w:r>
      <w:r w:rsidR="00F86750" w:rsidRPr="004E1630">
        <w:t xml:space="preserve"> </w:t>
      </w:r>
      <w:r w:rsidRPr="004E1630">
        <w:t>в</w:t>
      </w:r>
      <w:r w:rsidR="00F86750" w:rsidRPr="004E1630">
        <w:t xml:space="preserve"> </w:t>
      </w:r>
      <w:r w:rsidRPr="004E1630">
        <w:t>комиссию</w:t>
      </w:r>
      <w:r w:rsidR="00F86750" w:rsidRPr="004E1630">
        <w:t xml:space="preserve"> </w:t>
      </w:r>
      <w:r w:rsidRPr="004E1630">
        <w:t>заявление</w:t>
      </w:r>
      <w:r w:rsidR="00F86750" w:rsidRPr="004E1630">
        <w:t xml:space="preserve"> </w:t>
      </w:r>
      <w:r w:rsidRPr="004E1630">
        <w:t>о</w:t>
      </w:r>
      <w:r w:rsidR="00F86750" w:rsidRPr="004E1630">
        <w:t xml:space="preserve"> </w:t>
      </w:r>
      <w:r w:rsidRPr="004E1630">
        <w:t>предоставлении</w:t>
      </w:r>
      <w:r w:rsidR="00F86750" w:rsidRPr="004E1630">
        <w:t xml:space="preserve"> </w:t>
      </w:r>
      <w:r w:rsidRPr="004E1630">
        <w:t>такого</w:t>
      </w:r>
      <w:r w:rsidR="00F86750" w:rsidRPr="004E1630">
        <w:t xml:space="preserve"> </w:t>
      </w:r>
      <w:r w:rsidRPr="004E1630">
        <w:t>разрешения.</w:t>
      </w:r>
    </w:p>
    <w:p w:rsidR="005E10E5" w:rsidRPr="004E1630" w:rsidRDefault="005E10E5" w:rsidP="0028053E">
      <w:pPr>
        <w:pStyle w:val="s1"/>
        <w:shd w:val="clear" w:color="auto" w:fill="FFFFFF"/>
        <w:spacing w:before="0" w:beforeAutospacing="0" w:after="0" w:afterAutospacing="0"/>
        <w:ind w:firstLine="709"/>
        <w:jc w:val="both"/>
      </w:pPr>
      <w:r w:rsidRPr="004E1630">
        <w:t>4.</w:t>
      </w:r>
      <w:r w:rsidR="00F86750" w:rsidRPr="004E1630">
        <w:t xml:space="preserve"> </w:t>
      </w:r>
      <w:r w:rsidR="008B3BC3" w:rsidRPr="004E1630">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статьей 5.1 настоящего Кодекса, с учетом положений статьи 39 Градостроительного Кодекса, за исключением случая, указанного в части 1.1 статьи 40 Градостроительного Кодекса</w:t>
      </w:r>
      <w:r w:rsidRPr="004E1630">
        <w:t>.</w:t>
      </w:r>
      <w:r w:rsidR="00F86750" w:rsidRPr="004E1630">
        <w:t xml:space="preserve"> </w:t>
      </w:r>
      <w:r w:rsidRPr="004E1630">
        <w:t>Расходы,</w:t>
      </w:r>
      <w:r w:rsidR="00F86750" w:rsidRPr="004E1630">
        <w:t xml:space="preserve"> </w:t>
      </w:r>
      <w:r w:rsidRPr="004E1630">
        <w:t>связанные</w:t>
      </w:r>
      <w:r w:rsidR="00F86750" w:rsidRPr="004E1630">
        <w:t xml:space="preserve"> </w:t>
      </w:r>
      <w:r w:rsidRPr="004E1630">
        <w:t>с</w:t>
      </w:r>
      <w:r w:rsidR="00F86750" w:rsidRPr="004E1630">
        <w:t xml:space="preserve"> </w:t>
      </w:r>
      <w:r w:rsidRPr="004E1630">
        <w:t>организацией</w:t>
      </w:r>
      <w:r w:rsidR="00F86750" w:rsidRPr="004E1630">
        <w:t xml:space="preserve"> </w:t>
      </w:r>
      <w:r w:rsidRPr="004E1630">
        <w:t>и</w:t>
      </w:r>
      <w:r w:rsidR="00F86750" w:rsidRPr="004E1630">
        <w:t xml:space="preserve"> </w:t>
      </w:r>
      <w:r w:rsidRPr="004E1630">
        <w:t>проведением</w:t>
      </w:r>
      <w:r w:rsidR="00F86750" w:rsidRPr="004E1630">
        <w:t xml:space="preserve"> </w:t>
      </w:r>
      <w:r w:rsidRPr="004E1630">
        <w:t>публичных</w:t>
      </w:r>
      <w:r w:rsidR="00F86750" w:rsidRPr="004E1630">
        <w:t xml:space="preserve"> </w:t>
      </w:r>
      <w:r w:rsidRPr="004E1630">
        <w:t>слушаний</w:t>
      </w:r>
      <w:r w:rsidR="00F86750" w:rsidRPr="004E1630">
        <w:t xml:space="preserve"> </w:t>
      </w:r>
      <w:r w:rsidRPr="004E1630">
        <w:t>по</w:t>
      </w:r>
      <w:r w:rsidR="00F86750" w:rsidRPr="004E1630">
        <w:t xml:space="preserve"> </w:t>
      </w:r>
      <w:r w:rsidRPr="004E1630">
        <w:t>вопросу</w:t>
      </w:r>
      <w:r w:rsidR="00F86750" w:rsidRPr="004E1630">
        <w:t xml:space="preserve"> </w:t>
      </w:r>
      <w:r w:rsidRPr="004E1630">
        <w:t>о</w:t>
      </w:r>
      <w:r w:rsidR="00F86750" w:rsidRPr="004E1630">
        <w:t xml:space="preserve"> </w:t>
      </w:r>
      <w:r w:rsidRPr="004E1630">
        <w:t>предоставлении</w:t>
      </w:r>
      <w:r w:rsidR="00F86750" w:rsidRPr="004E1630">
        <w:t xml:space="preserve"> </w:t>
      </w:r>
      <w:r w:rsidRPr="004E1630">
        <w:t>разрешения</w:t>
      </w:r>
      <w:r w:rsidR="00F86750" w:rsidRPr="004E1630">
        <w:t xml:space="preserve"> </w:t>
      </w:r>
      <w:r w:rsidRPr="004E1630">
        <w:t>на</w:t>
      </w:r>
      <w:r w:rsidR="00F86750" w:rsidRPr="004E1630">
        <w:t xml:space="preserve"> </w:t>
      </w:r>
      <w:r w:rsidRPr="004E1630">
        <w:t>отклонение</w:t>
      </w:r>
      <w:r w:rsidR="00F86750" w:rsidRPr="004E1630">
        <w:t xml:space="preserve"> </w:t>
      </w:r>
      <w:r w:rsidRPr="004E1630">
        <w:t>от</w:t>
      </w:r>
      <w:r w:rsidR="00F86750" w:rsidRPr="004E1630">
        <w:t xml:space="preserve"> </w:t>
      </w:r>
      <w:r w:rsidRPr="004E1630">
        <w:t>предельных</w:t>
      </w:r>
      <w:r w:rsidR="00F86750" w:rsidRPr="004E1630">
        <w:t xml:space="preserve"> </w:t>
      </w:r>
      <w:r w:rsidRPr="004E1630">
        <w:t>параметров</w:t>
      </w:r>
      <w:r w:rsidR="00F86750" w:rsidRPr="004E1630">
        <w:t xml:space="preserve"> </w:t>
      </w:r>
      <w:r w:rsidRPr="004E1630">
        <w:t>разрешенного</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несет</w:t>
      </w:r>
      <w:r w:rsidR="00F86750" w:rsidRPr="004E1630">
        <w:t xml:space="preserve"> </w:t>
      </w:r>
      <w:r w:rsidRPr="004E1630">
        <w:t>физическое</w:t>
      </w:r>
      <w:r w:rsidR="00F86750" w:rsidRPr="004E1630">
        <w:t xml:space="preserve"> </w:t>
      </w:r>
      <w:r w:rsidRPr="004E1630">
        <w:t>или</w:t>
      </w:r>
      <w:r w:rsidR="00F86750" w:rsidRPr="004E1630">
        <w:t xml:space="preserve"> </w:t>
      </w:r>
      <w:r w:rsidRPr="004E1630">
        <w:t>юридическое</w:t>
      </w:r>
      <w:r w:rsidR="00F86750" w:rsidRPr="004E1630">
        <w:t xml:space="preserve"> </w:t>
      </w:r>
      <w:r w:rsidRPr="004E1630">
        <w:t>лицо,</w:t>
      </w:r>
      <w:r w:rsidR="00F86750" w:rsidRPr="004E1630">
        <w:t xml:space="preserve"> </w:t>
      </w:r>
      <w:r w:rsidRPr="004E1630">
        <w:t>заинтересованное</w:t>
      </w:r>
      <w:r w:rsidR="00F86750" w:rsidRPr="004E1630">
        <w:t xml:space="preserve"> </w:t>
      </w:r>
      <w:r w:rsidRPr="004E1630">
        <w:t>в</w:t>
      </w:r>
      <w:r w:rsidR="00F86750" w:rsidRPr="004E1630">
        <w:t xml:space="preserve"> </w:t>
      </w:r>
      <w:r w:rsidRPr="004E1630">
        <w:t>предоставлении</w:t>
      </w:r>
      <w:r w:rsidR="00F86750" w:rsidRPr="004E1630">
        <w:t xml:space="preserve"> </w:t>
      </w:r>
      <w:r w:rsidRPr="004E1630">
        <w:t>такого</w:t>
      </w:r>
      <w:r w:rsidR="00F86750" w:rsidRPr="004E1630">
        <w:t xml:space="preserve"> </w:t>
      </w:r>
      <w:r w:rsidRPr="004E1630">
        <w:t>разрешения.</w:t>
      </w:r>
    </w:p>
    <w:p w:rsidR="005E10E5" w:rsidRPr="004E1630" w:rsidRDefault="005E10E5" w:rsidP="0028053E">
      <w:pPr>
        <w:pStyle w:val="s1"/>
        <w:shd w:val="clear" w:color="auto" w:fill="FFFFFF"/>
        <w:spacing w:before="0" w:beforeAutospacing="0" w:after="0" w:afterAutospacing="0"/>
        <w:ind w:firstLine="709"/>
        <w:jc w:val="both"/>
      </w:pPr>
      <w:r w:rsidRPr="004E1630">
        <w:t>5.</w:t>
      </w:r>
      <w:r w:rsidR="00F86750" w:rsidRPr="004E1630">
        <w:t xml:space="preserve"> </w:t>
      </w:r>
      <w:r w:rsidRPr="004E1630">
        <w:t>На</w:t>
      </w:r>
      <w:r w:rsidR="00F86750" w:rsidRPr="004E1630">
        <w:t xml:space="preserve"> </w:t>
      </w:r>
      <w:r w:rsidRPr="004E1630">
        <w:t>основании</w:t>
      </w:r>
      <w:r w:rsidR="00F86750" w:rsidRPr="004E1630">
        <w:t xml:space="preserve"> </w:t>
      </w:r>
      <w:r w:rsidRPr="004E1630">
        <w:t>заключения</w:t>
      </w:r>
      <w:r w:rsidR="00F86750" w:rsidRPr="004E1630">
        <w:t xml:space="preserve"> </w:t>
      </w:r>
      <w:r w:rsidRPr="004E1630">
        <w:t>о</w:t>
      </w:r>
      <w:r w:rsidR="00F86750" w:rsidRPr="004E1630">
        <w:t xml:space="preserve"> </w:t>
      </w:r>
      <w:r w:rsidRPr="004E1630">
        <w:t>результатах</w:t>
      </w:r>
      <w:r w:rsidR="00F86750" w:rsidRPr="004E1630">
        <w:t xml:space="preserve"> </w:t>
      </w:r>
      <w:r w:rsidR="00CD6156" w:rsidRPr="004E1630">
        <w:rPr>
          <w:shd w:val="clear" w:color="auto" w:fill="FFFFFF"/>
        </w:rPr>
        <w:t xml:space="preserve">общественных обсуждений или </w:t>
      </w:r>
      <w:r w:rsidRPr="004E1630">
        <w:t>публичных</w:t>
      </w:r>
      <w:r w:rsidR="00F86750" w:rsidRPr="004E1630">
        <w:t xml:space="preserve"> </w:t>
      </w:r>
      <w:r w:rsidRPr="004E1630">
        <w:t>слушаний</w:t>
      </w:r>
      <w:r w:rsidR="00F86750" w:rsidRPr="004E1630">
        <w:t xml:space="preserve"> </w:t>
      </w:r>
      <w:r w:rsidRPr="004E1630">
        <w:t>по</w:t>
      </w:r>
      <w:r w:rsidR="00F86750" w:rsidRPr="004E1630">
        <w:t xml:space="preserve"> </w:t>
      </w:r>
      <w:r w:rsidRPr="004E1630">
        <w:t>вопросу</w:t>
      </w:r>
      <w:r w:rsidR="00F86750" w:rsidRPr="004E1630">
        <w:t xml:space="preserve"> </w:t>
      </w:r>
      <w:r w:rsidRPr="004E1630">
        <w:t>о</w:t>
      </w:r>
      <w:r w:rsidR="00F86750" w:rsidRPr="004E1630">
        <w:t xml:space="preserve"> </w:t>
      </w:r>
      <w:r w:rsidRPr="004E1630">
        <w:t>предоставлении</w:t>
      </w:r>
      <w:r w:rsidR="00F86750" w:rsidRPr="004E1630">
        <w:t xml:space="preserve"> </w:t>
      </w:r>
      <w:r w:rsidRPr="004E1630">
        <w:t>разрешения</w:t>
      </w:r>
      <w:r w:rsidR="00F86750" w:rsidRPr="004E1630">
        <w:t xml:space="preserve"> </w:t>
      </w:r>
      <w:r w:rsidRPr="004E1630">
        <w:t>на</w:t>
      </w:r>
      <w:r w:rsidR="00F86750" w:rsidRPr="004E1630">
        <w:t xml:space="preserve"> </w:t>
      </w:r>
      <w:r w:rsidRPr="004E1630">
        <w:t>отклонение</w:t>
      </w:r>
      <w:r w:rsidR="00F86750" w:rsidRPr="004E1630">
        <w:t xml:space="preserve"> </w:t>
      </w:r>
      <w:r w:rsidRPr="004E1630">
        <w:t>от</w:t>
      </w:r>
      <w:r w:rsidR="00F86750" w:rsidRPr="004E1630">
        <w:t xml:space="preserve"> </w:t>
      </w:r>
      <w:r w:rsidRPr="004E1630">
        <w:t>предельных</w:t>
      </w:r>
      <w:r w:rsidR="00F86750" w:rsidRPr="004E1630">
        <w:t xml:space="preserve"> </w:t>
      </w:r>
      <w:r w:rsidRPr="004E1630">
        <w:t>параметров</w:t>
      </w:r>
      <w:r w:rsidR="00F86750" w:rsidRPr="004E1630">
        <w:t xml:space="preserve"> </w:t>
      </w:r>
      <w:r w:rsidRPr="004E1630">
        <w:t>разрешенного</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комиссия</w:t>
      </w:r>
      <w:r w:rsidR="008B3BC3" w:rsidRPr="004E1630">
        <w:t xml:space="preserve"> в течение пятнадцати рабочих дней со дня окончания таких обсуждений или слушаний</w:t>
      </w:r>
      <w:r w:rsidR="00F86750" w:rsidRPr="004E1630">
        <w:t xml:space="preserve"> </w:t>
      </w:r>
      <w:r w:rsidRPr="004E1630">
        <w:t>осуществляет</w:t>
      </w:r>
      <w:r w:rsidR="00F86750" w:rsidRPr="004E1630">
        <w:t xml:space="preserve"> </w:t>
      </w:r>
      <w:r w:rsidRPr="004E1630">
        <w:t>подготовку</w:t>
      </w:r>
      <w:r w:rsidR="00F86750" w:rsidRPr="004E1630">
        <w:t xml:space="preserve"> </w:t>
      </w:r>
      <w:r w:rsidRPr="004E1630">
        <w:t>рекомендаций</w:t>
      </w:r>
      <w:r w:rsidR="00F86750" w:rsidRPr="004E1630">
        <w:t xml:space="preserve"> </w:t>
      </w:r>
      <w:r w:rsidRPr="004E1630">
        <w:t>о</w:t>
      </w:r>
      <w:r w:rsidR="00F86750" w:rsidRPr="004E1630">
        <w:t xml:space="preserve"> </w:t>
      </w:r>
      <w:r w:rsidRPr="004E1630">
        <w:t>предоставлении</w:t>
      </w:r>
      <w:r w:rsidR="00F86750" w:rsidRPr="004E1630">
        <w:t xml:space="preserve"> </w:t>
      </w:r>
      <w:r w:rsidRPr="004E1630">
        <w:t>такого</w:t>
      </w:r>
      <w:r w:rsidR="00F86750" w:rsidRPr="004E1630">
        <w:t xml:space="preserve"> </w:t>
      </w:r>
      <w:r w:rsidRPr="004E1630">
        <w:t>разрешения</w:t>
      </w:r>
      <w:r w:rsidR="00F86750" w:rsidRPr="004E1630">
        <w:t xml:space="preserve"> </w:t>
      </w:r>
      <w:r w:rsidRPr="004E1630">
        <w:t>или</w:t>
      </w:r>
      <w:r w:rsidR="00F86750" w:rsidRPr="004E1630">
        <w:t xml:space="preserve"> </w:t>
      </w:r>
      <w:r w:rsidRPr="004E1630">
        <w:t>об</w:t>
      </w:r>
      <w:r w:rsidR="00F86750" w:rsidRPr="004E1630">
        <w:t xml:space="preserve"> </w:t>
      </w:r>
      <w:r w:rsidRPr="004E1630">
        <w:t>отказе</w:t>
      </w:r>
      <w:r w:rsidR="00F86750" w:rsidRPr="004E1630">
        <w:t xml:space="preserve"> </w:t>
      </w:r>
      <w:r w:rsidRPr="004E1630">
        <w:t>в</w:t>
      </w:r>
      <w:r w:rsidR="00F86750" w:rsidRPr="004E1630">
        <w:t xml:space="preserve"> </w:t>
      </w:r>
      <w:r w:rsidRPr="004E1630">
        <w:t>предоставлении</w:t>
      </w:r>
      <w:r w:rsidR="00F86750" w:rsidRPr="004E1630">
        <w:t xml:space="preserve"> </w:t>
      </w:r>
      <w:r w:rsidRPr="004E1630">
        <w:t>такого</w:t>
      </w:r>
      <w:r w:rsidR="00F86750" w:rsidRPr="004E1630">
        <w:t xml:space="preserve"> </w:t>
      </w:r>
      <w:r w:rsidRPr="004E1630">
        <w:t>разрешения</w:t>
      </w:r>
      <w:r w:rsidR="00F86750" w:rsidRPr="004E1630">
        <w:t xml:space="preserve"> </w:t>
      </w:r>
      <w:r w:rsidRPr="004E1630">
        <w:t>с</w:t>
      </w:r>
      <w:r w:rsidR="00F86750" w:rsidRPr="004E1630">
        <w:t xml:space="preserve"> </w:t>
      </w:r>
      <w:r w:rsidRPr="004E1630">
        <w:t>указанием</w:t>
      </w:r>
      <w:r w:rsidR="00F86750" w:rsidRPr="004E1630">
        <w:t xml:space="preserve"> </w:t>
      </w:r>
      <w:r w:rsidRPr="004E1630">
        <w:t>причин</w:t>
      </w:r>
      <w:r w:rsidR="00F86750" w:rsidRPr="004E1630">
        <w:t xml:space="preserve"> </w:t>
      </w:r>
      <w:r w:rsidRPr="004E1630">
        <w:t>принятого</w:t>
      </w:r>
      <w:r w:rsidR="00F86750" w:rsidRPr="004E1630">
        <w:t xml:space="preserve"> </w:t>
      </w:r>
      <w:r w:rsidRPr="004E1630">
        <w:t>решения</w:t>
      </w:r>
      <w:r w:rsidR="00F86750" w:rsidRPr="004E1630">
        <w:t xml:space="preserve"> </w:t>
      </w:r>
      <w:r w:rsidRPr="004E1630">
        <w:t>и</w:t>
      </w:r>
      <w:r w:rsidR="00F86750" w:rsidRPr="004E1630">
        <w:t xml:space="preserve"> </w:t>
      </w:r>
      <w:r w:rsidRPr="004E1630">
        <w:t>направляет</w:t>
      </w:r>
      <w:r w:rsidR="00F86750" w:rsidRPr="004E1630">
        <w:t xml:space="preserve"> </w:t>
      </w:r>
      <w:r w:rsidRPr="004E1630">
        <w:t>указанные</w:t>
      </w:r>
      <w:r w:rsidR="00F86750" w:rsidRPr="004E1630">
        <w:t xml:space="preserve"> </w:t>
      </w:r>
      <w:r w:rsidRPr="004E1630">
        <w:t>рекомендации</w:t>
      </w:r>
      <w:r w:rsidR="00F86750" w:rsidRPr="004E1630">
        <w:t xml:space="preserve"> </w:t>
      </w:r>
      <w:r w:rsidRPr="004E1630">
        <w:t>главе</w:t>
      </w:r>
      <w:r w:rsidR="00F86750" w:rsidRPr="004E1630">
        <w:t xml:space="preserve"> </w:t>
      </w:r>
      <w:r w:rsidRPr="004E1630">
        <w:t>местной</w:t>
      </w:r>
      <w:r w:rsidR="00F86750" w:rsidRPr="004E1630">
        <w:t xml:space="preserve"> </w:t>
      </w:r>
      <w:r w:rsidRPr="004E1630">
        <w:t>администрации.</w:t>
      </w:r>
    </w:p>
    <w:p w:rsidR="005E10E5" w:rsidRPr="004E1630" w:rsidRDefault="005E10E5" w:rsidP="0028053E">
      <w:pPr>
        <w:pStyle w:val="s1"/>
        <w:shd w:val="clear" w:color="auto" w:fill="FFFFFF"/>
        <w:spacing w:before="0" w:beforeAutospacing="0" w:after="0" w:afterAutospacing="0"/>
        <w:ind w:firstLine="709"/>
        <w:jc w:val="both"/>
      </w:pPr>
      <w:r w:rsidRPr="004E1630">
        <w:t>6.</w:t>
      </w:r>
      <w:r w:rsidR="00F86750" w:rsidRPr="004E1630">
        <w:t xml:space="preserve"> </w:t>
      </w:r>
      <w:r w:rsidRPr="004E1630">
        <w:t>Глава</w:t>
      </w:r>
      <w:r w:rsidR="00F86750" w:rsidRPr="004E1630">
        <w:t xml:space="preserve"> </w:t>
      </w:r>
      <w:r w:rsidRPr="004E1630">
        <w:t>администрации</w:t>
      </w:r>
      <w:r w:rsidR="00F86750" w:rsidRPr="004E1630">
        <w:t xml:space="preserve"> </w:t>
      </w:r>
      <w:r w:rsidRPr="004E1630">
        <w:t>в</w:t>
      </w:r>
      <w:r w:rsidR="00F86750" w:rsidRPr="004E1630">
        <w:t xml:space="preserve"> </w:t>
      </w:r>
      <w:r w:rsidRPr="004E1630">
        <w:t>течение</w:t>
      </w:r>
      <w:r w:rsidR="00F86750" w:rsidRPr="004E1630">
        <w:t xml:space="preserve"> </w:t>
      </w:r>
      <w:r w:rsidRPr="004E1630">
        <w:t>семи</w:t>
      </w:r>
      <w:r w:rsidR="00F86750" w:rsidRPr="004E1630">
        <w:t xml:space="preserve"> </w:t>
      </w:r>
      <w:r w:rsidRPr="004E1630">
        <w:t>дней</w:t>
      </w:r>
      <w:r w:rsidR="00F86750" w:rsidRPr="004E1630">
        <w:t xml:space="preserve"> </w:t>
      </w:r>
      <w:r w:rsidRPr="004E1630">
        <w:t>со</w:t>
      </w:r>
      <w:r w:rsidR="00F86750" w:rsidRPr="004E1630">
        <w:t xml:space="preserve"> </w:t>
      </w:r>
      <w:r w:rsidRPr="004E1630">
        <w:t>дня</w:t>
      </w:r>
      <w:r w:rsidR="00F86750" w:rsidRPr="004E1630">
        <w:t xml:space="preserve"> </w:t>
      </w:r>
      <w:r w:rsidRPr="004E1630">
        <w:t>поступления</w:t>
      </w:r>
      <w:r w:rsidR="00F86750" w:rsidRPr="004E1630">
        <w:t xml:space="preserve"> </w:t>
      </w:r>
      <w:r w:rsidRPr="004E1630">
        <w:t>указанных</w:t>
      </w:r>
      <w:r w:rsidR="00F86750" w:rsidRPr="004E1630">
        <w:t xml:space="preserve"> </w:t>
      </w:r>
      <w:r w:rsidRPr="004E1630">
        <w:t>в</w:t>
      </w:r>
      <w:r w:rsidR="00F86750" w:rsidRPr="004E1630">
        <w:t xml:space="preserve"> </w:t>
      </w:r>
      <w:hyperlink r:id="rId64" w:anchor="/document/12138258/entry/4005" w:history="1">
        <w:r w:rsidRPr="004E1630">
          <w:rPr>
            <w:rStyle w:val="af"/>
            <w:color w:val="auto"/>
            <w:u w:val="none"/>
          </w:rPr>
          <w:t>части</w:t>
        </w:r>
        <w:r w:rsidR="00F86750" w:rsidRPr="004E1630">
          <w:rPr>
            <w:rStyle w:val="af"/>
            <w:color w:val="auto"/>
            <w:u w:val="none"/>
          </w:rPr>
          <w:t xml:space="preserve"> </w:t>
        </w:r>
        <w:r w:rsidRPr="004E1630">
          <w:rPr>
            <w:rStyle w:val="af"/>
            <w:color w:val="auto"/>
            <w:u w:val="none"/>
          </w:rPr>
          <w:t>5</w:t>
        </w:r>
      </w:hyperlink>
      <w:r w:rsidR="00F86750" w:rsidRPr="004E1630">
        <w:t xml:space="preserve"> </w:t>
      </w:r>
      <w:r w:rsidRPr="004E1630">
        <w:t>настоящей</w:t>
      </w:r>
      <w:r w:rsidR="00F86750" w:rsidRPr="004E1630">
        <w:t xml:space="preserve"> </w:t>
      </w:r>
      <w:r w:rsidRPr="004E1630">
        <w:t>статьи</w:t>
      </w:r>
      <w:r w:rsidR="00F86750" w:rsidRPr="004E1630">
        <w:t xml:space="preserve"> </w:t>
      </w:r>
      <w:r w:rsidRPr="004E1630">
        <w:t>рекомендаций</w:t>
      </w:r>
      <w:r w:rsidR="00F86750" w:rsidRPr="004E1630">
        <w:t xml:space="preserve"> </w:t>
      </w:r>
      <w:r w:rsidRPr="004E1630">
        <w:t>принимает</w:t>
      </w:r>
      <w:r w:rsidR="00F86750" w:rsidRPr="004E1630">
        <w:t xml:space="preserve"> </w:t>
      </w:r>
      <w:r w:rsidRPr="004E1630">
        <w:t>решение</w:t>
      </w:r>
      <w:r w:rsidR="00F86750" w:rsidRPr="004E1630">
        <w:t xml:space="preserve"> </w:t>
      </w:r>
      <w:r w:rsidRPr="004E1630">
        <w:t>о</w:t>
      </w:r>
      <w:r w:rsidR="00F86750" w:rsidRPr="004E1630">
        <w:t xml:space="preserve"> </w:t>
      </w:r>
      <w:r w:rsidRPr="004E1630">
        <w:t>предоставлении</w:t>
      </w:r>
      <w:r w:rsidR="00F86750" w:rsidRPr="004E1630">
        <w:t xml:space="preserve"> </w:t>
      </w:r>
      <w:r w:rsidRPr="004E1630">
        <w:t>разрешения</w:t>
      </w:r>
      <w:r w:rsidR="00F86750" w:rsidRPr="004E1630">
        <w:t xml:space="preserve"> </w:t>
      </w:r>
      <w:r w:rsidRPr="004E1630">
        <w:t>на</w:t>
      </w:r>
      <w:r w:rsidR="00F86750" w:rsidRPr="004E1630">
        <w:t xml:space="preserve"> </w:t>
      </w:r>
      <w:r w:rsidRPr="004E1630">
        <w:t>отклонение</w:t>
      </w:r>
      <w:r w:rsidR="00F86750" w:rsidRPr="004E1630">
        <w:t xml:space="preserve"> </w:t>
      </w:r>
      <w:r w:rsidRPr="004E1630">
        <w:t>от</w:t>
      </w:r>
      <w:r w:rsidR="00F86750" w:rsidRPr="004E1630">
        <w:t xml:space="preserve"> </w:t>
      </w:r>
      <w:r w:rsidRPr="004E1630">
        <w:t>предельных</w:t>
      </w:r>
      <w:r w:rsidR="00F86750" w:rsidRPr="004E1630">
        <w:t xml:space="preserve"> </w:t>
      </w:r>
      <w:r w:rsidRPr="004E1630">
        <w:t>параметров</w:t>
      </w:r>
      <w:r w:rsidR="00F86750" w:rsidRPr="004E1630">
        <w:t xml:space="preserve"> </w:t>
      </w:r>
      <w:r w:rsidRPr="004E1630">
        <w:t>разрешенного</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или</w:t>
      </w:r>
      <w:r w:rsidR="00F86750" w:rsidRPr="004E1630">
        <w:t xml:space="preserve"> </w:t>
      </w:r>
      <w:r w:rsidRPr="004E1630">
        <w:t>об</w:t>
      </w:r>
      <w:r w:rsidR="00F86750" w:rsidRPr="004E1630">
        <w:t xml:space="preserve"> </w:t>
      </w:r>
      <w:r w:rsidRPr="004E1630">
        <w:t>отказе</w:t>
      </w:r>
      <w:r w:rsidR="00F86750" w:rsidRPr="004E1630">
        <w:t xml:space="preserve"> </w:t>
      </w:r>
      <w:r w:rsidRPr="004E1630">
        <w:t>в</w:t>
      </w:r>
      <w:r w:rsidR="00F86750" w:rsidRPr="004E1630">
        <w:t xml:space="preserve"> </w:t>
      </w:r>
      <w:r w:rsidRPr="004E1630">
        <w:t>предоставлении</w:t>
      </w:r>
      <w:r w:rsidR="00F86750" w:rsidRPr="004E1630">
        <w:t xml:space="preserve"> </w:t>
      </w:r>
      <w:r w:rsidRPr="004E1630">
        <w:t>такого</w:t>
      </w:r>
      <w:r w:rsidR="00F86750" w:rsidRPr="004E1630">
        <w:t xml:space="preserve"> </w:t>
      </w:r>
      <w:r w:rsidRPr="004E1630">
        <w:t>разрешения</w:t>
      </w:r>
      <w:r w:rsidR="00F86750" w:rsidRPr="004E1630">
        <w:t xml:space="preserve"> </w:t>
      </w:r>
      <w:r w:rsidRPr="004E1630">
        <w:t>с</w:t>
      </w:r>
      <w:r w:rsidR="00F86750" w:rsidRPr="004E1630">
        <w:t xml:space="preserve"> </w:t>
      </w:r>
      <w:r w:rsidRPr="004E1630">
        <w:t>указанием</w:t>
      </w:r>
      <w:r w:rsidR="00F86750" w:rsidRPr="004E1630">
        <w:t xml:space="preserve"> </w:t>
      </w:r>
      <w:r w:rsidRPr="004E1630">
        <w:t>причин</w:t>
      </w:r>
      <w:r w:rsidR="00F86750" w:rsidRPr="004E1630">
        <w:t xml:space="preserve"> </w:t>
      </w:r>
      <w:r w:rsidRPr="004E1630">
        <w:t>принятого</w:t>
      </w:r>
      <w:r w:rsidR="00F86750" w:rsidRPr="004E1630">
        <w:t xml:space="preserve"> </w:t>
      </w:r>
      <w:r w:rsidRPr="004E1630">
        <w:t>решения.</w:t>
      </w:r>
    </w:p>
    <w:p w:rsidR="00CD6156" w:rsidRPr="004E1630" w:rsidRDefault="00CD6156" w:rsidP="00CD6156">
      <w:pPr>
        <w:pStyle w:val="s1"/>
        <w:widowControl w:val="0"/>
        <w:shd w:val="clear" w:color="auto" w:fill="FFFFFF"/>
        <w:spacing w:before="0" w:beforeAutospacing="0" w:after="0" w:afterAutospacing="0"/>
        <w:ind w:firstLine="709"/>
        <w:jc w:val="both"/>
      </w:pPr>
      <w:r w:rsidRPr="004E1630">
        <w:rPr>
          <w:shd w:val="clear" w:color="auto" w:fill="FFFFFF"/>
        </w:rPr>
        <w:t xml:space="preserve">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65" w:anchor="/document/12138258/entry/55322" w:history="1">
        <w:r w:rsidRPr="004E1630">
          <w:rPr>
            <w:rStyle w:val="af"/>
            <w:color w:val="auto"/>
            <w:u w:val="none"/>
            <w:shd w:val="clear" w:color="auto" w:fill="FFFFFF"/>
          </w:rPr>
          <w:t>части 2 статьи 55.32</w:t>
        </w:r>
      </w:hyperlink>
      <w:r w:rsidRPr="004E1630">
        <w:rPr>
          <w:rStyle w:val="af"/>
          <w:color w:val="auto"/>
          <w:u w:val="none"/>
          <w:shd w:val="clear" w:color="auto" w:fill="FFFFFF"/>
        </w:rPr>
        <w:t xml:space="preserve"> </w:t>
      </w:r>
      <w:r w:rsidRPr="004E1630">
        <w:rPr>
          <w:shd w:val="clear" w:color="auto" w:fill="FFFFFF"/>
        </w:rPr>
        <w:t xml:space="preserve">настоящего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настоящего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w:t>
      </w:r>
      <w:r w:rsidRPr="004E1630">
        <w:rPr>
          <w:shd w:val="clear" w:color="auto" w:fill="FFFFFF"/>
        </w:rPr>
        <w:lastRenderedPageBreak/>
        <w:t>требованиями.</w:t>
      </w:r>
    </w:p>
    <w:p w:rsidR="005E10E5" w:rsidRPr="004E1630" w:rsidRDefault="005E10E5" w:rsidP="0028053E">
      <w:pPr>
        <w:pStyle w:val="s1"/>
        <w:shd w:val="clear" w:color="auto" w:fill="FFFFFF"/>
        <w:spacing w:before="0" w:beforeAutospacing="0" w:after="0" w:afterAutospacing="0"/>
        <w:ind w:firstLine="709"/>
        <w:jc w:val="both"/>
      </w:pPr>
      <w:r w:rsidRPr="004E1630">
        <w:t>7.</w:t>
      </w:r>
      <w:r w:rsidR="00F86750" w:rsidRPr="004E1630">
        <w:t xml:space="preserve"> </w:t>
      </w:r>
      <w:r w:rsidRPr="004E1630">
        <w:t>Физическое</w:t>
      </w:r>
      <w:r w:rsidR="00F86750" w:rsidRPr="004E1630">
        <w:t xml:space="preserve"> </w:t>
      </w:r>
      <w:r w:rsidRPr="004E1630">
        <w:t>или</w:t>
      </w:r>
      <w:r w:rsidR="00F86750" w:rsidRPr="004E1630">
        <w:t xml:space="preserve"> </w:t>
      </w:r>
      <w:r w:rsidRPr="004E1630">
        <w:t>юридическое</w:t>
      </w:r>
      <w:r w:rsidR="00F86750" w:rsidRPr="004E1630">
        <w:t xml:space="preserve"> </w:t>
      </w:r>
      <w:r w:rsidRPr="004E1630">
        <w:t>лицо</w:t>
      </w:r>
      <w:r w:rsidR="00F86750" w:rsidRPr="004E1630">
        <w:t xml:space="preserve"> </w:t>
      </w:r>
      <w:r w:rsidRPr="004E1630">
        <w:t>вправе</w:t>
      </w:r>
      <w:r w:rsidR="00F86750" w:rsidRPr="004E1630">
        <w:t xml:space="preserve"> </w:t>
      </w:r>
      <w:r w:rsidRPr="004E1630">
        <w:t>оспорить</w:t>
      </w:r>
      <w:r w:rsidR="00F86750" w:rsidRPr="004E1630">
        <w:t xml:space="preserve"> </w:t>
      </w:r>
      <w:r w:rsidRPr="004E1630">
        <w:t>в</w:t>
      </w:r>
      <w:r w:rsidR="00F86750" w:rsidRPr="004E1630">
        <w:t xml:space="preserve"> </w:t>
      </w:r>
      <w:r w:rsidRPr="004E1630">
        <w:t>судебном</w:t>
      </w:r>
      <w:r w:rsidR="00F86750" w:rsidRPr="004E1630">
        <w:t xml:space="preserve"> </w:t>
      </w:r>
      <w:r w:rsidRPr="004E1630">
        <w:t>порядке</w:t>
      </w:r>
      <w:r w:rsidR="00F86750" w:rsidRPr="004E1630">
        <w:t xml:space="preserve"> </w:t>
      </w:r>
      <w:r w:rsidRPr="004E1630">
        <w:t>решение</w:t>
      </w:r>
      <w:r w:rsidR="00F86750" w:rsidRPr="004E1630">
        <w:t xml:space="preserve"> </w:t>
      </w:r>
      <w:r w:rsidRPr="004E1630">
        <w:t>о</w:t>
      </w:r>
      <w:r w:rsidR="00F86750" w:rsidRPr="004E1630">
        <w:t xml:space="preserve"> </w:t>
      </w:r>
      <w:r w:rsidRPr="004E1630">
        <w:t>предоставлении</w:t>
      </w:r>
      <w:r w:rsidR="00F86750" w:rsidRPr="004E1630">
        <w:t xml:space="preserve"> </w:t>
      </w:r>
      <w:r w:rsidRPr="004E1630">
        <w:t>разрешения</w:t>
      </w:r>
      <w:r w:rsidR="00F86750" w:rsidRPr="004E1630">
        <w:t xml:space="preserve"> </w:t>
      </w:r>
      <w:r w:rsidRPr="004E1630">
        <w:t>на</w:t>
      </w:r>
      <w:r w:rsidR="00F86750" w:rsidRPr="004E1630">
        <w:t xml:space="preserve"> </w:t>
      </w:r>
      <w:r w:rsidRPr="004E1630">
        <w:t>отклонение</w:t>
      </w:r>
      <w:r w:rsidR="00F86750" w:rsidRPr="004E1630">
        <w:t xml:space="preserve"> </w:t>
      </w:r>
      <w:r w:rsidRPr="004E1630">
        <w:t>от</w:t>
      </w:r>
      <w:r w:rsidR="00F86750" w:rsidRPr="004E1630">
        <w:t xml:space="preserve"> </w:t>
      </w:r>
      <w:r w:rsidRPr="004E1630">
        <w:t>предельных</w:t>
      </w:r>
      <w:r w:rsidR="00F86750" w:rsidRPr="004E1630">
        <w:t xml:space="preserve"> </w:t>
      </w:r>
      <w:r w:rsidRPr="004E1630">
        <w:t>параметров</w:t>
      </w:r>
      <w:r w:rsidR="00F86750" w:rsidRPr="004E1630">
        <w:t xml:space="preserve"> </w:t>
      </w:r>
      <w:r w:rsidRPr="004E1630">
        <w:t>разрешенного</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или</w:t>
      </w:r>
      <w:r w:rsidR="00F86750" w:rsidRPr="004E1630">
        <w:t xml:space="preserve"> </w:t>
      </w:r>
      <w:r w:rsidRPr="004E1630">
        <w:t>об</w:t>
      </w:r>
      <w:r w:rsidR="00F86750" w:rsidRPr="004E1630">
        <w:t xml:space="preserve"> </w:t>
      </w:r>
      <w:r w:rsidRPr="004E1630">
        <w:t>отказе</w:t>
      </w:r>
      <w:r w:rsidR="00F86750" w:rsidRPr="004E1630">
        <w:t xml:space="preserve"> </w:t>
      </w:r>
      <w:r w:rsidRPr="004E1630">
        <w:t>в</w:t>
      </w:r>
      <w:r w:rsidR="00F86750" w:rsidRPr="004E1630">
        <w:t xml:space="preserve"> </w:t>
      </w:r>
      <w:r w:rsidRPr="004E1630">
        <w:t>предоставлении</w:t>
      </w:r>
      <w:r w:rsidR="00F86750" w:rsidRPr="004E1630">
        <w:t xml:space="preserve"> </w:t>
      </w:r>
      <w:r w:rsidRPr="004E1630">
        <w:t>такого</w:t>
      </w:r>
      <w:r w:rsidR="00F86750" w:rsidRPr="004E1630">
        <w:t xml:space="preserve"> </w:t>
      </w:r>
      <w:r w:rsidRPr="004E1630">
        <w:t>разрешения.</w:t>
      </w:r>
    </w:p>
    <w:p w:rsidR="005E10E5" w:rsidRPr="004E1630" w:rsidRDefault="005E10E5" w:rsidP="0028053E">
      <w:pPr>
        <w:pStyle w:val="s1"/>
        <w:shd w:val="clear" w:color="auto" w:fill="FFFFFF"/>
        <w:spacing w:before="0" w:beforeAutospacing="0" w:after="0" w:afterAutospacing="0"/>
        <w:ind w:firstLine="709"/>
        <w:jc w:val="both"/>
      </w:pPr>
      <w:r w:rsidRPr="004E1630">
        <w:t>8.</w:t>
      </w:r>
      <w:r w:rsidR="00F86750" w:rsidRPr="004E1630">
        <w:t xml:space="preserve"> </w:t>
      </w:r>
      <w:r w:rsidRPr="004E1630">
        <w:t>Предоставление</w:t>
      </w:r>
      <w:r w:rsidR="00F86750" w:rsidRPr="004E1630">
        <w:t xml:space="preserve"> </w:t>
      </w:r>
      <w:r w:rsidRPr="004E1630">
        <w:t>разрешения</w:t>
      </w:r>
      <w:r w:rsidR="00F86750" w:rsidRPr="004E1630">
        <w:t xml:space="preserve"> </w:t>
      </w:r>
      <w:r w:rsidRPr="004E1630">
        <w:t>на</w:t>
      </w:r>
      <w:r w:rsidR="00F86750" w:rsidRPr="004E1630">
        <w:t xml:space="preserve"> </w:t>
      </w:r>
      <w:r w:rsidRPr="004E1630">
        <w:t>отклонение</w:t>
      </w:r>
      <w:r w:rsidR="00F86750" w:rsidRPr="004E1630">
        <w:t xml:space="preserve"> </w:t>
      </w:r>
      <w:r w:rsidRPr="004E1630">
        <w:t>от</w:t>
      </w:r>
      <w:r w:rsidR="00F86750" w:rsidRPr="004E1630">
        <w:t xml:space="preserve"> </w:t>
      </w:r>
      <w:r w:rsidRPr="004E1630">
        <w:t>предельных</w:t>
      </w:r>
      <w:r w:rsidR="00F86750" w:rsidRPr="004E1630">
        <w:t xml:space="preserve"> </w:t>
      </w:r>
      <w:r w:rsidRPr="004E1630">
        <w:t>параметров</w:t>
      </w:r>
      <w:r w:rsidR="00F86750" w:rsidRPr="004E1630">
        <w:t xml:space="preserve"> </w:t>
      </w:r>
      <w:r w:rsidRPr="004E1630">
        <w:t>разрешенного</w:t>
      </w:r>
      <w:r w:rsidR="00F86750" w:rsidRPr="004E1630">
        <w:t xml:space="preserve"> </w:t>
      </w:r>
      <w:r w:rsidRPr="004E1630">
        <w:t>строительства,</w:t>
      </w:r>
      <w:r w:rsidR="00F86750" w:rsidRPr="004E1630">
        <w:t xml:space="preserve"> </w:t>
      </w:r>
      <w:r w:rsidRPr="004E1630">
        <w:t>реконструкции</w:t>
      </w:r>
      <w:r w:rsidR="00F86750" w:rsidRPr="004E1630">
        <w:t xml:space="preserve"> </w:t>
      </w:r>
      <w:r w:rsidRPr="004E1630">
        <w:t>объектов</w:t>
      </w:r>
      <w:r w:rsidR="00F86750" w:rsidRPr="004E1630">
        <w:t xml:space="preserve"> </w:t>
      </w:r>
      <w:r w:rsidRPr="004E1630">
        <w:t>капитального</w:t>
      </w:r>
      <w:r w:rsidR="00F86750" w:rsidRPr="004E1630">
        <w:t xml:space="preserve"> </w:t>
      </w:r>
      <w:r w:rsidRPr="004E1630">
        <w:t>строительства</w:t>
      </w:r>
      <w:r w:rsidR="00F86750" w:rsidRPr="004E1630">
        <w:t xml:space="preserve"> </w:t>
      </w:r>
      <w:r w:rsidRPr="004E1630">
        <w:t>не</w:t>
      </w:r>
      <w:r w:rsidR="00F86750" w:rsidRPr="004E1630">
        <w:t xml:space="preserve"> </w:t>
      </w:r>
      <w:r w:rsidRPr="004E1630">
        <w:t>допускается,</w:t>
      </w:r>
      <w:r w:rsidR="00F86750" w:rsidRPr="004E1630">
        <w:t xml:space="preserve"> </w:t>
      </w:r>
      <w:r w:rsidRPr="004E1630">
        <w:t>если</w:t>
      </w:r>
      <w:r w:rsidR="00F86750" w:rsidRPr="004E1630">
        <w:t xml:space="preserve"> </w:t>
      </w:r>
      <w:r w:rsidRPr="004E1630">
        <w:t>такое</w:t>
      </w:r>
      <w:r w:rsidR="00F86750" w:rsidRPr="004E1630">
        <w:t xml:space="preserve"> </w:t>
      </w:r>
      <w:r w:rsidRPr="004E1630">
        <w:t>отклонение</w:t>
      </w:r>
      <w:r w:rsidR="00F86750" w:rsidRPr="004E1630">
        <w:t xml:space="preserve"> </w:t>
      </w:r>
      <w:r w:rsidRPr="004E1630">
        <w:t>не</w:t>
      </w:r>
      <w:r w:rsidR="00F86750" w:rsidRPr="004E1630">
        <w:t xml:space="preserve"> </w:t>
      </w:r>
      <w:r w:rsidRPr="004E1630">
        <w:t>соответствует</w:t>
      </w:r>
      <w:r w:rsidR="00F86750" w:rsidRPr="004E1630">
        <w:t xml:space="preserve"> </w:t>
      </w:r>
      <w:r w:rsidRPr="004E1630">
        <w:t>ограничениям</w:t>
      </w:r>
      <w:r w:rsidR="00F86750" w:rsidRPr="004E1630">
        <w:t xml:space="preserve"> </w:t>
      </w:r>
      <w:r w:rsidRPr="004E1630">
        <w:t>использования</w:t>
      </w:r>
      <w:r w:rsidR="00F86750" w:rsidRPr="004E1630">
        <w:t xml:space="preserve"> </w:t>
      </w:r>
      <w:r w:rsidRPr="004E1630">
        <w:t>объектов</w:t>
      </w:r>
      <w:r w:rsidR="00F86750" w:rsidRPr="004E1630">
        <w:t xml:space="preserve"> </w:t>
      </w:r>
      <w:r w:rsidRPr="004E1630">
        <w:t>недвижимости,</w:t>
      </w:r>
      <w:r w:rsidR="00F86750" w:rsidRPr="004E1630">
        <w:t xml:space="preserve"> </w:t>
      </w:r>
      <w:r w:rsidRPr="004E1630">
        <w:t>установленным</w:t>
      </w:r>
      <w:r w:rsidR="00F86750" w:rsidRPr="004E1630">
        <w:t xml:space="preserve"> </w:t>
      </w:r>
      <w:r w:rsidRPr="004E1630">
        <w:t>на</w:t>
      </w:r>
      <w:r w:rsidR="00F86750" w:rsidRPr="004E1630">
        <w:t xml:space="preserve"> </w:t>
      </w:r>
      <w:r w:rsidRPr="004E1630">
        <w:t>приаэродромной</w:t>
      </w:r>
      <w:r w:rsidR="00F86750" w:rsidRPr="004E1630">
        <w:t xml:space="preserve"> </w:t>
      </w:r>
      <w:r w:rsidRPr="004E1630">
        <w:t>территории.</w:t>
      </w:r>
    </w:p>
    <w:p w:rsidR="004E5343" w:rsidRPr="004E1630" w:rsidRDefault="004E5343" w:rsidP="004E5343">
      <w:pPr>
        <w:pStyle w:val="s1"/>
        <w:shd w:val="clear" w:color="auto" w:fill="FFFFFF"/>
        <w:spacing w:before="0" w:beforeAutospacing="0" w:after="0" w:afterAutospacing="0"/>
        <w:jc w:val="both"/>
      </w:pPr>
    </w:p>
    <w:p w:rsidR="004E5343" w:rsidRPr="004E1630" w:rsidRDefault="004E5343" w:rsidP="004E5343">
      <w:pPr>
        <w:pStyle w:val="s1"/>
        <w:shd w:val="clear" w:color="auto" w:fill="FFFFFF"/>
        <w:spacing w:before="0" w:beforeAutospacing="0" w:after="0" w:afterAutospacing="0"/>
        <w:jc w:val="both"/>
      </w:pPr>
    </w:p>
    <w:p w:rsidR="002021B7" w:rsidRPr="004E1630" w:rsidRDefault="002021B7" w:rsidP="004E5343">
      <w:pPr>
        <w:widowControl w:val="0"/>
        <w:autoSpaceDE w:val="0"/>
        <w:autoSpaceDN w:val="0"/>
        <w:adjustRightInd w:val="0"/>
        <w:jc w:val="center"/>
        <w:rPr>
          <w:sz w:val="24"/>
          <w:szCs w:val="24"/>
        </w:rPr>
      </w:pPr>
      <w:bookmarkStart w:id="122" w:name="_Toc433729379"/>
      <w:bookmarkStart w:id="123" w:name="_Toc412129415"/>
      <w:bookmarkStart w:id="124" w:name="_Toc344077826"/>
      <w:bookmarkStart w:id="125" w:name="_Toc353548177"/>
      <w:bookmarkStart w:id="126" w:name="_Toc357004060"/>
      <w:bookmarkStart w:id="127" w:name="_Toc412129406"/>
      <w:bookmarkEnd w:id="121"/>
      <w:r w:rsidRPr="004E1630">
        <w:rPr>
          <w:b/>
          <w:bCs/>
          <w:sz w:val="24"/>
          <w:szCs w:val="24"/>
        </w:rPr>
        <w:t>Глава</w:t>
      </w:r>
      <w:r w:rsidR="00F86750" w:rsidRPr="004E1630">
        <w:rPr>
          <w:b/>
          <w:bCs/>
          <w:sz w:val="24"/>
          <w:szCs w:val="24"/>
        </w:rPr>
        <w:t xml:space="preserve"> </w:t>
      </w:r>
      <w:r w:rsidRPr="004E1630">
        <w:rPr>
          <w:b/>
          <w:bCs/>
          <w:sz w:val="24"/>
          <w:szCs w:val="24"/>
        </w:rPr>
        <w:t>6.</w:t>
      </w:r>
      <w:r w:rsidR="00F86750" w:rsidRPr="004E1630">
        <w:rPr>
          <w:b/>
          <w:bCs/>
          <w:sz w:val="24"/>
          <w:szCs w:val="24"/>
        </w:rPr>
        <w:t xml:space="preserve"> </w:t>
      </w:r>
      <w:r w:rsidRPr="004E1630">
        <w:rPr>
          <w:b/>
          <w:bCs/>
          <w:sz w:val="24"/>
          <w:szCs w:val="24"/>
        </w:rPr>
        <w:t>ПОЛОЖЕНИЕ</w:t>
      </w:r>
      <w:r w:rsidR="00F86750" w:rsidRPr="004E1630">
        <w:rPr>
          <w:b/>
          <w:bCs/>
          <w:sz w:val="24"/>
          <w:szCs w:val="24"/>
        </w:rPr>
        <w:t xml:space="preserve"> </w:t>
      </w:r>
      <w:r w:rsidRPr="004E1630">
        <w:rPr>
          <w:b/>
          <w:bCs/>
          <w:sz w:val="24"/>
          <w:szCs w:val="24"/>
        </w:rPr>
        <w:t>О</w:t>
      </w:r>
      <w:r w:rsidR="00F86750" w:rsidRPr="004E1630">
        <w:rPr>
          <w:b/>
          <w:bCs/>
          <w:sz w:val="24"/>
          <w:szCs w:val="24"/>
        </w:rPr>
        <w:t xml:space="preserve"> </w:t>
      </w:r>
      <w:r w:rsidRPr="004E1630">
        <w:rPr>
          <w:b/>
          <w:bCs/>
          <w:sz w:val="24"/>
          <w:szCs w:val="24"/>
        </w:rPr>
        <w:t>ВНЕСЕНИИ</w:t>
      </w:r>
      <w:r w:rsidR="00F86750" w:rsidRPr="004E1630">
        <w:rPr>
          <w:b/>
          <w:bCs/>
          <w:sz w:val="24"/>
          <w:szCs w:val="24"/>
        </w:rPr>
        <w:t xml:space="preserve"> </w:t>
      </w:r>
      <w:r w:rsidRPr="004E1630">
        <w:rPr>
          <w:b/>
          <w:bCs/>
          <w:sz w:val="24"/>
          <w:szCs w:val="24"/>
        </w:rPr>
        <w:t>ИЗМЕНЕНИЙ</w:t>
      </w:r>
      <w:r w:rsidR="004E5343" w:rsidRPr="004E1630">
        <w:rPr>
          <w:b/>
          <w:bCs/>
          <w:sz w:val="24"/>
          <w:szCs w:val="24"/>
        </w:rPr>
        <w:br/>
      </w:r>
      <w:r w:rsidRPr="004E1630">
        <w:rPr>
          <w:b/>
          <w:bCs/>
          <w:sz w:val="24"/>
          <w:szCs w:val="24"/>
        </w:rPr>
        <w:t>В</w:t>
      </w:r>
      <w:r w:rsidR="00F86750" w:rsidRPr="004E1630">
        <w:rPr>
          <w:b/>
          <w:bCs/>
          <w:sz w:val="24"/>
          <w:szCs w:val="24"/>
        </w:rPr>
        <w:t xml:space="preserve"> </w:t>
      </w:r>
      <w:r w:rsidRPr="004E1630">
        <w:rPr>
          <w:b/>
          <w:bCs/>
          <w:sz w:val="24"/>
          <w:szCs w:val="24"/>
        </w:rPr>
        <w:t>ПРАВИЛА</w:t>
      </w:r>
      <w:r w:rsidR="00F86750" w:rsidRPr="004E1630">
        <w:rPr>
          <w:b/>
          <w:bCs/>
          <w:sz w:val="24"/>
          <w:szCs w:val="24"/>
        </w:rPr>
        <w:t xml:space="preserve"> </w:t>
      </w:r>
      <w:r w:rsidRPr="004E1630">
        <w:rPr>
          <w:b/>
          <w:bCs/>
          <w:sz w:val="24"/>
          <w:szCs w:val="24"/>
        </w:rPr>
        <w:t>ЗЕМЛЕПОЛЬЗОВАНИЯ</w:t>
      </w:r>
      <w:r w:rsidR="00F86750" w:rsidRPr="004E1630">
        <w:rPr>
          <w:b/>
          <w:bCs/>
          <w:sz w:val="24"/>
          <w:szCs w:val="24"/>
        </w:rPr>
        <w:t xml:space="preserve"> </w:t>
      </w:r>
      <w:r w:rsidRPr="004E1630">
        <w:rPr>
          <w:b/>
          <w:bCs/>
          <w:sz w:val="24"/>
          <w:szCs w:val="24"/>
        </w:rPr>
        <w:t>И</w:t>
      </w:r>
      <w:r w:rsidR="00F86750" w:rsidRPr="004E1630">
        <w:rPr>
          <w:b/>
          <w:bCs/>
          <w:sz w:val="24"/>
          <w:szCs w:val="24"/>
        </w:rPr>
        <w:t xml:space="preserve"> </w:t>
      </w:r>
      <w:r w:rsidRPr="004E1630">
        <w:rPr>
          <w:b/>
          <w:bCs/>
          <w:sz w:val="24"/>
          <w:szCs w:val="24"/>
        </w:rPr>
        <w:t>ЗАСТРОЙКИ</w:t>
      </w:r>
      <w:bookmarkStart w:id="128" w:name="_Toc412129416"/>
      <w:bookmarkStart w:id="129" w:name="_Toc433729380"/>
      <w:bookmarkEnd w:id="122"/>
      <w:bookmarkEnd w:id="123"/>
    </w:p>
    <w:p w:rsidR="00E42175" w:rsidRPr="004E1630" w:rsidRDefault="00E42175" w:rsidP="0028053E">
      <w:pPr>
        <w:widowControl w:val="0"/>
        <w:autoSpaceDE w:val="0"/>
        <w:autoSpaceDN w:val="0"/>
        <w:adjustRightInd w:val="0"/>
        <w:jc w:val="both"/>
        <w:rPr>
          <w:sz w:val="24"/>
          <w:szCs w:val="24"/>
        </w:rPr>
      </w:pPr>
    </w:p>
    <w:p w:rsidR="002021B7" w:rsidRPr="004E1630" w:rsidRDefault="002021B7" w:rsidP="0028053E">
      <w:pPr>
        <w:widowControl w:val="0"/>
        <w:autoSpaceDE w:val="0"/>
        <w:autoSpaceDN w:val="0"/>
        <w:adjustRightInd w:val="0"/>
        <w:ind w:firstLine="709"/>
        <w:jc w:val="both"/>
        <w:rPr>
          <w:b/>
          <w:sz w:val="24"/>
          <w:szCs w:val="24"/>
        </w:rPr>
      </w:pPr>
      <w:r w:rsidRPr="004E1630">
        <w:rPr>
          <w:b/>
          <w:sz w:val="24"/>
          <w:szCs w:val="24"/>
        </w:rPr>
        <w:t>Статья</w:t>
      </w:r>
      <w:r w:rsidR="00F86750" w:rsidRPr="004E1630">
        <w:rPr>
          <w:b/>
          <w:sz w:val="24"/>
          <w:szCs w:val="24"/>
        </w:rPr>
        <w:t xml:space="preserve"> </w:t>
      </w:r>
      <w:r w:rsidRPr="004E1630">
        <w:rPr>
          <w:b/>
          <w:sz w:val="24"/>
          <w:szCs w:val="24"/>
        </w:rPr>
        <w:t>2</w:t>
      </w:r>
      <w:r w:rsidR="0093714D" w:rsidRPr="004E1630">
        <w:rPr>
          <w:b/>
          <w:sz w:val="24"/>
          <w:szCs w:val="24"/>
        </w:rPr>
        <w:t>2</w:t>
      </w:r>
      <w:r w:rsidRPr="004E1630">
        <w:rPr>
          <w:b/>
          <w:sz w:val="24"/>
          <w:szCs w:val="24"/>
        </w:rPr>
        <w:t>.</w:t>
      </w:r>
      <w:r w:rsidR="00F86750" w:rsidRPr="004E1630">
        <w:rPr>
          <w:b/>
          <w:sz w:val="24"/>
          <w:szCs w:val="24"/>
        </w:rPr>
        <w:t xml:space="preserve"> </w:t>
      </w:r>
      <w:r w:rsidRPr="004E1630">
        <w:rPr>
          <w:b/>
          <w:sz w:val="24"/>
          <w:szCs w:val="24"/>
        </w:rPr>
        <w:t>Основание</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право</w:t>
      </w:r>
      <w:r w:rsidR="00F86750" w:rsidRPr="004E1630">
        <w:rPr>
          <w:b/>
          <w:sz w:val="24"/>
          <w:szCs w:val="24"/>
        </w:rPr>
        <w:t xml:space="preserve"> </w:t>
      </w:r>
      <w:r w:rsidRPr="004E1630">
        <w:rPr>
          <w:b/>
          <w:sz w:val="24"/>
          <w:szCs w:val="24"/>
        </w:rPr>
        <w:t>инициативы</w:t>
      </w:r>
      <w:r w:rsidR="00F86750" w:rsidRPr="004E1630">
        <w:rPr>
          <w:b/>
          <w:sz w:val="24"/>
          <w:szCs w:val="24"/>
        </w:rPr>
        <w:t xml:space="preserve"> </w:t>
      </w:r>
      <w:r w:rsidRPr="004E1630">
        <w:rPr>
          <w:b/>
          <w:sz w:val="24"/>
          <w:szCs w:val="24"/>
        </w:rPr>
        <w:t>внесения</w:t>
      </w:r>
      <w:r w:rsidR="00F86750" w:rsidRPr="004E1630">
        <w:rPr>
          <w:b/>
          <w:sz w:val="24"/>
          <w:szCs w:val="24"/>
        </w:rPr>
        <w:t xml:space="preserve"> </w:t>
      </w:r>
      <w:r w:rsidRPr="004E1630">
        <w:rPr>
          <w:b/>
          <w:sz w:val="24"/>
          <w:szCs w:val="24"/>
        </w:rPr>
        <w:t>изменений</w:t>
      </w:r>
      <w:r w:rsidR="00F86750" w:rsidRPr="004E1630">
        <w:rPr>
          <w:b/>
          <w:sz w:val="24"/>
          <w:szCs w:val="24"/>
        </w:rPr>
        <w:t xml:space="preserve"> </w:t>
      </w:r>
      <w:r w:rsidRPr="004E1630">
        <w:rPr>
          <w:b/>
          <w:sz w:val="24"/>
          <w:szCs w:val="24"/>
        </w:rPr>
        <w:t>в</w:t>
      </w:r>
      <w:r w:rsidR="00F86750" w:rsidRPr="004E1630">
        <w:rPr>
          <w:b/>
          <w:sz w:val="24"/>
          <w:szCs w:val="24"/>
        </w:rPr>
        <w:t xml:space="preserve"> </w:t>
      </w:r>
      <w:r w:rsidRPr="004E1630">
        <w:rPr>
          <w:b/>
          <w:sz w:val="24"/>
          <w:szCs w:val="24"/>
        </w:rPr>
        <w:t>правила</w:t>
      </w:r>
      <w:r w:rsidR="00F86750" w:rsidRPr="004E1630">
        <w:rPr>
          <w:b/>
          <w:sz w:val="24"/>
          <w:szCs w:val="24"/>
        </w:rPr>
        <w:t xml:space="preserve"> </w:t>
      </w:r>
      <w:r w:rsidRPr="004E1630">
        <w:rPr>
          <w:b/>
          <w:sz w:val="24"/>
          <w:szCs w:val="24"/>
        </w:rPr>
        <w:t>землепользования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застройки</w:t>
      </w:r>
      <w:bookmarkEnd w:id="128"/>
      <w:bookmarkEnd w:id="129"/>
    </w:p>
    <w:p w:rsidR="002021B7" w:rsidRPr="004E1630" w:rsidRDefault="002021B7" w:rsidP="0028053E">
      <w:pPr>
        <w:ind w:firstLine="709"/>
        <w:jc w:val="both"/>
        <w:rPr>
          <w:sz w:val="24"/>
          <w:szCs w:val="24"/>
        </w:rPr>
      </w:pPr>
      <w:r w:rsidRPr="004E1630">
        <w:rPr>
          <w:sz w:val="24"/>
          <w:szCs w:val="24"/>
        </w:rPr>
        <w:t>Основаниями</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рассмотрения</w:t>
      </w:r>
      <w:r w:rsidR="00F86750" w:rsidRPr="004E1630">
        <w:rPr>
          <w:sz w:val="24"/>
          <w:szCs w:val="24"/>
        </w:rPr>
        <w:t xml:space="preserve"> </w:t>
      </w:r>
      <w:r w:rsidRPr="004E1630">
        <w:rPr>
          <w:sz w:val="24"/>
          <w:szCs w:val="24"/>
        </w:rPr>
        <w:t>главой</w:t>
      </w:r>
      <w:r w:rsidR="00F86750" w:rsidRPr="004E1630">
        <w:rPr>
          <w:sz w:val="24"/>
          <w:szCs w:val="24"/>
        </w:rPr>
        <w:t xml:space="preserve"> </w:t>
      </w:r>
      <w:r w:rsidRPr="004E1630">
        <w:rPr>
          <w:sz w:val="24"/>
          <w:szCs w:val="24"/>
        </w:rPr>
        <w:t>местной</w:t>
      </w:r>
      <w:r w:rsidR="00F86750" w:rsidRPr="004E1630">
        <w:rPr>
          <w:sz w:val="24"/>
          <w:szCs w:val="24"/>
        </w:rPr>
        <w:t xml:space="preserve"> </w:t>
      </w:r>
      <w:r w:rsidRPr="004E1630">
        <w:rPr>
          <w:sz w:val="24"/>
          <w:szCs w:val="24"/>
        </w:rPr>
        <w:t>администрации</w:t>
      </w:r>
      <w:r w:rsidR="00F86750" w:rsidRPr="004E1630">
        <w:rPr>
          <w:sz w:val="24"/>
          <w:szCs w:val="24"/>
        </w:rPr>
        <w:t xml:space="preserve"> </w:t>
      </w:r>
      <w:r w:rsidRPr="004E1630">
        <w:rPr>
          <w:sz w:val="24"/>
          <w:szCs w:val="24"/>
        </w:rPr>
        <w:t>вопроса</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внесении</w:t>
      </w:r>
      <w:r w:rsidR="00F86750" w:rsidRPr="004E1630">
        <w:rPr>
          <w:sz w:val="24"/>
          <w:szCs w:val="24"/>
        </w:rPr>
        <w:t xml:space="preserve"> </w:t>
      </w:r>
      <w:r w:rsidRPr="004E1630">
        <w:rPr>
          <w:sz w:val="24"/>
          <w:szCs w:val="24"/>
        </w:rPr>
        <w:t>изменений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являются:</w:t>
      </w:r>
    </w:p>
    <w:p w:rsidR="002021B7" w:rsidRPr="004E1630" w:rsidRDefault="002021B7"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несоответствие</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генеральному</w:t>
      </w:r>
      <w:r w:rsidR="00F86750" w:rsidRPr="004E1630">
        <w:rPr>
          <w:sz w:val="24"/>
          <w:szCs w:val="24"/>
        </w:rPr>
        <w:t xml:space="preserve"> </w:t>
      </w:r>
      <w:r w:rsidRPr="004E1630">
        <w:rPr>
          <w:sz w:val="24"/>
          <w:szCs w:val="24"/>
        </w:rPr>
        <w:t>плану</w:t>
      </w:r>
      <w:r w:rsidR="00F86750" w:rsidRPr="004E1630">
        <w:rPr>
          <w:sz w:val="24"/>
          <w:szCs w:val="24"/>
        </w:rPr>
        <w:t xml:space="preserve"> </w:t>
      </w:r>
      <w:r w:rsidRPr="004E1630">
        <w:rPr>
          <w:sz w:val="24"/>
          <w:szCs w:val="24"/>
        </w:rPr>
        <w:t>поселения,</w:t>
      </w:r>
      <w:r w:rsidR="00F86750" w:rsidRPr="004E1630">
        <w:rPr>
          <w:sz w:val="24"/>
          <w:szCs w:val="24"/>
        </w:rPr>
        <w:t xml:space="preserve"> </w:t>
      </w:r>
      <w:r w:rsidRPr="004E1630">
        <w:rPr>
          <w:sz w:val="24"/>
          <w:szCs w:val="24"/>
        </w:rPr>
        <w:t>схеме</w:t>
      </w:r>
      <w:r w:rsidR="00F86750" w:rsidRPr="004E1630">
        <w:rPr>
          <w:sz w:val="24"/>
          <w:szCs w:val="24"/>
        </w:rPr>
        <w:t xml:space="preserve"> </w:t>
      </w:r>
      <w:r w:rsidRPr="004E1630">
        <w:rPr>
          <w:sz w:val="24"/>
          <w:szCs w:val="24"/>
        </w:rPr>
        <w:t>территориального</w:t>
      </w:r>
      <w:r w:rsidR="00F86750" w:rsidRPr="004E1630">
        <w:rPr>
          <w:sz w:val="24"/>
          <w:szCs w:val="24"/>
        </w:rPr>
        <w:t xml:space="preserve"> </w:t>
      </w:r>
      <w:r w:rsidRPr="004E1630">
        <w:rPr>
          <w:sz w:val="24"/>
          <w:szCs w:val="24"/>
        </w:rPr>
        <w:t>планирования</w:t>
      </w:r>
      <w:r w:rsidR="00F86750" w:rsidRPr="004E1630">
        <w:rPr>
          <w:sz w:val="24"/>
          <w:szCs w:val="24"/>
        </w:rPr>
        <w:t xml:space="preserve"> </w:t>
      </w:r>
      <w:r w:rsidRPr="004E1630">
        <w:rPr>
          <w:sz w:val="24"/>
          <w:szCs w:val="24"/>
        </w:rPr>
        <w:t>муниципального</w:t>
      </w:r>
      <w:r w:rsidR="00F86750" w:rsidRPr="004E1630">
        <w:rPr>
          <w:sz w:val="24"/>
          <w:szCs w:val="24"/>
        </w:rPr>
        <w:t xml:space="preserve"> </w:t>
      </w:r>
      <w:r w:rsidRPr="004E1630">
        <w:rPr>
          <w:sz w:val="24"/>
          <w:szCs w:val="24"/>
        </w:rPr>
        <w:t>района,</w:t>
      </w:r>
      <w:r w:rsidR="00F86750" w:rsidRPr="004E1630">
        <w:rPr>
          <w:sz w:val="24"/>
          <w:szCs w:val="24"/>
        </w:rPr>
        <w:t xml:space="preserve"> </w:t>
      </w:r>
      <w:r w:rsidRPr="004E1630">
        <w:rPr>
          <w:sz w:val="24"/>
          <w:szCs w:val="24"/>
        </w:rPr>
        <w:t>возникшее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результате</w:t>
      </w:r>
      <w:r w:rsidR="00F86750" w:rsidRPr="004E1630">
        <w:rPr>
          <w:sz w:val="24"/>
          <w:szCs w:val="24"/>
        </w:rPr>
        <w:t xml:space="preserve"> </w:t>
      </w:r>
      <w:r w:rsidRPr="004E1630">
        <w:rPr>
          <w:sz w:val="24"/>
          <w:szCs w:val="24"/>
        </w:rPr>
        <w:t>внесения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такие</w:t>
      </w:r>
      <w:r w:rsidR="00F86750" w:rsidRPr="004E1630">
        <w:rPr>
          <w:sz w:val="24"/>
          <w:szCs w:val="24"/>
        </w:rPr>
        <w:t xml:space="preserve"> </w:t>
      </w:r>
      <w:r w:rsidRPr="004E1630">
        <w:rPr>
          <w:sz w:val="24"/>
          <w:szCs w:val="24"/>
        </w:rPr>
        <w:t>генеральные</w:t>
      </w:r>
      <w:r w:rsidR="00F86750" w:rsidRPr="004E1630">
        <w:rPr>
          <w:sz w:val="24"/>
          <w:szCs w:val="24"/>
        </w:rPr>
        <w:t xml:space="preserve"> </w:t>
      </w:r>
      <w:r w:rsidRPr="004E1630">
        <w:rPr>
          <w:sz w:val="24"/>
          <w:szCs w:val="24"/>
        </w:rPr>
        <w:t>планы</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схему</w:t>
      </w:r>
      <w:r w:rsidR="00F86750" w:rsidRPr="004E1630">
        <w:rPr>
          <w:sz w:val="24"/>
          <w:szCs w:val="24"/>
        </w:rPr>
        <w:t xml:space="preserve"> </w:t>
      </w:r>
      <w:r w:rsidRPr="004E1630">
        <w:rPr>
          <w:sz w:val="24"/>
          <w:szCs w:val="24"/>
        </w:rPr>
        <w:t>территориального</w:t>
      </w:r>
      <w:r w:rsidR="00F86750" w:rsidRPr="004E1630">
        <w:rPr>
          <w:sz w:val="24"/>
          <w:szCs w:val="24"/>
        </w:rPr>
        <w:t xml:space="preserve"> </w:t>
      </w:r>
      <w:r w:rsidRPr="004E1630">
        <w:rPr>
          <w:sz w:val="24"/>
          <w:szCs w:val="24"/>
        </w:rPr>
        <w:t>планирования</w:t>
      </w:r>
      <w:r w:rsidR="00F86750" w:rsidRPr="004E1630">
        <w:rPr>
          <w:sz w:val="24"/>
          <w:szCs w:val="24"/>
        </w:rPr>
        <w:t xml:space="preserve"> </w:t>
      </w:r>
      <w:r w:rsidRPr="004E1630">
        <w:rPr>
          <w:sz w:val="24"/>
          <w:szCs w:val="24"/>
        </w:rPr>
        <w:t>муниципального</w:t>
      </w:r>
      <w:r w:rsidR="00F86750" w:rsidRPr="004E1630">
        <w:rPr>
          <w:sz w:val="24"/>
          <w:szCs w:val="24"/>
        </w:rPr>
        <w:t xml:space="preserve"> </w:t>
      </w:r>
      <w:r w:rsidRPr="004E1630">
        <w:rPr>
          <w:sz w:val="24"/>
          <w:szCs w:val="24"/>
        </w:rPr>
        <w:t>района</w:t>
      </w:r>
      <w:r w:rsidR="00F86750" w:rsidRPr="004E1630">
        <w:rPr>
          <w:sz w:val="24"/>
          <w:szCs w:val="24"/>
        </w:rPr>
        <w:t xml:space="preserve"> </w:t>
      </w:r>
      <w:r w:rsidRPr="004E1630">
        <w:rPr>
          <w:sz w:val="24"/>
          <w:szCs w:val="24"/>
        </w:rPr>
        <w:t>изменений;</w:t>
      </w:r>
    </w:p>
    <w:p w:rsidR="002021B7" w:rsidRPr="004E1630" w:rsidRDefault="002021B7"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поступление</w:t>
      </w:r>
      <w:r w:rsidR="00F86750" w:rsidRPr="004E1630">
        <w:rPr>
          <w:sz w:val="24"/>
          <w:szCs w:val="24"/>
        </w:rPr>
        <w:t xml:space="preserve"> </w:t>
      </w:r>
      <w:r w:rsidRPr="004E1630">
        <w:rPr>
          <w:sz w:val="24"/>
          <w:szCs w:val="24"/>
        </w:rPr>
        <w:t>предложений</w:t>
      </w:r>
      <w:r w:rsidR="00F86750" w:rsidRPr="004E1630">
        <w:rPr>
          <w:sz w:val="24"/>
          <w:szCs w:val="24"/>
        </w:rPr>
        <w:t xml:space="preserve"> </w:t>
      </w:r>
      <w:r w:rsidRPr="004E1630">
        <w:rPr>
          <w:sz w:val="24"/>
          <w:szCs w:val="24"/>
        </w:rPr>
        <w:t>об</w:t>
      </w:r>
      <w:r w:rsidR="00F86750" w:rsidRPr="004E1630">
        <w:rPr>
          <w:sz w:val="24"/>
          <w:szCs w:val="24"/>
        </w:rPr>
        <w:t xml:space="preserve"> </w:t>
      </w:r>
      <w:r w:rsidRPr="004E1630">
        <w:rPr>
          <w:sz w:val="24"/>
          <w:szCs w:val="24"/>
        </w:rPr>
        <w:t>изменении</w:t>
      </w:r>
      <w:r w:rsidR="00F86750" w:rsidRPr="004E1630">
        <w:rPr>
          <w:sz w:val="24"/>
          <w:szCs w:val="24"/>
        </w:rPr>
        <w:t xml:space="preserve"> </w:t>
      </w:r>
      <w:r w:rsidRPr="004E1630">
        <w:rPr>
          <w:sz w:val="24"/>
          <w:szCs w:val="24"/>
        </w:rPr>
        <w:t>границ</w:t>
      </w:r>
      <w:r w:rsidR="00F86750" w:rsidRPr="004E1630">
        <w:rPr>
          <w:sz w:val="24"/>
          <w:szCs w:val="24"/>
        </w:rPr>
        <w:t xml:space="preserve"> </w:t>
      </w:r>
      <w:hyperlink w:anchor="sub_107" w:history="1">
        <w:r w:rsidRPr="004E1630">
          <w:rPr>
            <w:sz w:val="24"/>
            <w:szCs w:val="24"/>
          </w:rPr>
          <w:t>территориальных</w:t>
        </w:r>
        <w:r w:rsidR="00F86750" w:rsidRPr="004E1630">
          <w:rPr>
            <w:sz w:val="24"/>
            <w:szCs w:val="24"/>
          </w:rPr>
          <w:t xml:space="preserve"> </w:t>
        </w:r>
        <w:r w:rsidRPr="004E1630">
          <w:rPr>
            <w:sz w:val="24"/>
            <w:szCs w:val="24"/>
          </w:rPr>
          <w:t>зон</w:t>
        </w:r>
      </w:hyperlink>
      <w:r w:rsidRPr="004E1630">
        <w:rPr>
          <w:sz w:val="24"/>
          <w:szCs w:val="24"/>
        </w:rPr>
        <w:t>,</w:t>
      </w:r>
      <w:r w:rsidR="00F86750" w:rsidRPr="004E1630">
        <w:rPr>
          <w:sz w:val="24"/>
          <w:szCs w:val="24"/>
        </w:rPr>
        <w:t xml:space="preserve"> </w:t>
      </w:r>
      <w:r w:rsidRPr="004E1630">
        <w:rPr>
          <w:sz w:val="24"/>
          <w:szCs w:val="24"/>
        </w:rPr>
        <w:t>изменении</w:t>
      </w:r>
      <w:r w:rsidR="00F86750" w:rsidRPr="004E1630">
        <w:rPr>
          <w:sz w:val="24"/>
          <w:szCs w:val="24"/>
        </w:rPr>
        <w:t xml:space="preserve"> </w:t>
      </w:r>
      <w:r w:rsidRPr="004E1630">
        <w:rPr>
          <w:sz w:val="24"/>
          <w:szCs w:val="24"/>
        </w:rPr>
        <w:t>градостроительных</w:t>
      </w:r>
      <w:r w:rsidR="00F86750" w:rsidRPr="004E1630">
        <w:rPr>
          <w:sz w:val="24"/>
          <w:szCs w:val="24"/>
        </w:rPr>
        <w:t xml:space="preserve"> </w:t>
      </w:r>
      <w:r w:rsidRPr="004E1630">
        <w:rPr>
          <w:sz w:val="24"/>
          <w:szCs w:val="24"/>
        </w:rPr>
        <w:t>регламентов.</w:t>
      </w:r>
    </w:p>
    <w:p w:rsidR="002021B7" w:rsidRPr="004E1630" w:rsidRDefault="002021B7" w:rsidP="0028053E">
      <w:pPr>
        <w:ind w:firstLine="709"/>
        <w:jc w:val="both"/>
        <w:rPr>
          <w:sz w:val="24"/>
          <w:szCs w:val="24"/>
        </w:rPr>
      </w:pPr>
      <w:r w:rsidRPr="004E1630">
        <w:rPr>
          <w:sz w:val="24"/>
          <w:szCs w:val="24"/>
        </w:rPr>
        <w:t>Предложения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внесении</w:t>
      </w:r>
      <w:r w:rsidR="00F86750" w:rsidRPr="004E1630">
        <w:rPr>
          <w:sz w:val="24"/>
          <w:szCs w:val="24"/>
        </w:rPr>
        <w:t xml:space="preserve"> </w:t>
      </w:r>
      <w:r w:rsidRPr="004E1630">
        <w:rPr>
          <w:sz w:val="24"/>
          <w:szCs w:val="24"/>
        </w:rPr>
        <w:t>изменений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комиссию</w:t>
      </w:r>
      <w:r w:rsidR="00F86750" w:rsidRPr="004E1630">
        <w:rPr>
          <w:sz w:val="24"/>
          <w:szCs w:val="24"/>
        </w:rPr>
        <w:t xml:space="preserve"> </w:t>
      </w:r>
      <w:r w:rsidRPr="004E1630">
        <w:rPr>
          <w:sz w:val="24"/>
          <w:szCs w:val="24"/>
        </w:rPr>
        <w:t>направляются:</w:t>
      </w:r>
    </w:p>
    <w:p w:rsidR="002021B7" w:rsidRPr="004E1630" w:rsidRDefault="002021B7"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федеральными</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исполнительной</w:t>
      </w:r>
      <w:r w:rsidR="00F86750" w:rsidRPr="004E1630">
        <w:rPr>
          <w:sz w:val="24"/>
          <w:szCs w:val="24"/>
        </w:rPr>
        <w:t xml:space="preserve"> </w:t>
      </w:r>
      <w:r w:rsidRPr="004E1630">
        <w:rPr>
          <w:sz w:val="24"/>
          <w:szCs w:val="24"/>
        </w:rPr>
        <w:t>власти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случаях,</w:t>
      </w:r>
      <w:r w:rsidR="00F86750" w:rsidRPr="004E1630">
        <w:rPr>
          <w:sz w:val="24"/>
          <w:szCs w:val="24"/>
        </w:rPr>
        <w:t xml:space="preserve"> </w:t>
      </w:r>
      <w:r w:rsidRPr="004E1630">
        <w:rPr>
          <w:sz w:val="24"/>
          <w:szCs w:val="24"/>
        </w:rPr>
        <w:t>если</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могут</w:t>
      </w:r>
      <w:r w:rsidR="00F86750" w:rsidRPr="004E1630">
        <w:rPr>
          <w:sz w:val="24"/>
          <w:szCs w:val="24"/>
        </w:rPr>
        <w:t xml:space="preserve"> </w:t>
      </w:r>
      <w:r w:rsidRPr="004E1630">
        <w:rPr>
          <w:sz w:val="24"/>
          <w:szCs w:val="24"/>
        </w:rPr>
        <w:t>воспрепятствовать</w:t>
      </w:r>
      <w:r w:rsidR="00F86750" w:rsidRPr="004E1630">
        <w:rPr>
          <w:sz w:val="24"/>
          <w:szCs w:val="24"/>
        </w:rPr>
        <w:t xml:space="preserve"> </w:t>
      </w:r>
      <w:r w:rsidRPr="004E1630">
        <w:rPr>
          <w:sz w:val="24"/>
          <w:szCs w:val="24"/>
        </w:rPr>
        <w:t>функционированию,</w:t>
      </w:r>
      <w:r w:rsidR="00F86750" w:rsidRPr="004E1630">
        <w:rPr>
          <w:sz w:val="24"/>
          <w:szCs w:val="24"/>
        </w:rPr>
        <w:t xml:space="preserve"> </w:t>
      </w:r>
      <w:r w:rsidRPr="004E1630">
        <w:rPr>
          <w:sz w:val="24"/>
          <w:szCs w:val="24"/>
        </w:rPr>
        <w:t>размещению</w:t>
      </w:r>
      <w:r w:rsidR="00F86750" w:rsidRPr="004E1630">
        <w:rPr>
          <w:sz w:val="24"/>
          <w:szCs w:val="24"/>
        </w:rPr>
        <w:t xml:space="preserve"> </w:t>
      </w:r>
      <w:hyperlink w:anchor="sub_1010" w:history="1">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hyperlink>
      <w:r w:rsidR="00F86750" w:rsidRPr="004E1630">
        <w:rPr>
          <w:sz w:val="24"/>
          <w:szCs w:val="24"/>
        </w:rPr>
        <w:t xml:space="preserve"> </w:t>
      </w:r>
      <w:r w:rsidRPr="004E1630">
        <w:rPr>
          <w:sz w:val="24"/>
          <w:szCs w:val="24"/>
        </w:rPr>
        <w:t>федерального</w:t>
      </w:r>
      <w:r w:rsidR="00F86750" w:rsidRPr="004E1630">
        <w:rPr>
          <w:sz w:val="24"/>
          <w:szCs w:val="24"/>
        </w:rPr>
        <w:t xml:space="preserve"> </w:t>
      </w:r>
      <w:r w:rsidRPr="004E1630">
        <w:rPr>
          <w:sz w:val="24"/>
          <w:szCs w:val="24"/>
        </w:rPr>
        <w:t>значения;</w:t>
      </w:r>
    </w:p>
    <w:p w:rsidR="002021B7" w:rsidRPr="004E1630" w:rsidRDefault="002021B7"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исполнительной</w:t>
      </w:r>
      <w:r w:rsidR="00F86750" w:rsidRPr="004E1630">
        <w:rPr>
          <w:sz w:val="24"/>
          <w:szCs w:val="24"/>
        </w:rPr>
        <w:t xml:space="preserve"> </w:t>
      </w:r>
      <w:r w:rsidRPr="004E1630">
        <w:rPr>
          <w:sz w:val="24"/>
          <w:szCs w:val="24"/>
        </w:rPr>
        <w:t>власти</w:t>
      </w:r>
      <w:r w:rsidR="00F86750" w:rsidRPr="004E1630">
        <w:rPr>
          <w:sz w:val="24"/>
          <w:szCs w:val="24"/>
        </w:rPr>
        <w:t xml:space="preserve"> </w:t>
      </w:r>
      <w:r w:rsidRPr="004E1630">
        <w:rPr>
          <w:sz w:val="24"/>
          <w:szCs w:val="24"/>
        </w:rPr>
        <w:t>субъектов</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случаях,</w:t>
      </w:r>
      <w:r w:rsidR="00F86750" w:rsidRPr="004E1630">
        <w:rPr>
          <w:sz w:val="24"/>
          <w:szCs w:val="24"/>
        </w:rPr>
        <w:t xml:space="preserve"> </w:t>
      </w:r>
      <w:r w:rsidRPr="004E1630">
        <w:rPr>
          <w:sz w:val="24"/>
          <w:szCs w:val="24"/>
        </w:rPr>
        <w:t>если</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могут</w:t>
      </w:r>
      <w:r w:rsidR="00F86750" w:rsidRPr="004E1630">
        <w:rPr>
          <w:sz w:val="24"/>
          <w:szCs w:val="24"/>
        </w:rPr>
        <w:t xml:space="preserve"> </w:t>
      </w:r>
      <w:r w:rsidRPr="004E1630">
        <w:rPr>
          <w:sz w:val="24"/>
          <w:szCs w:val="24"/>
        </w:rPr>
        <w:t>воспрепятствовать</w:t>
      </w:r>
      <w:r w:rsidR="00F86750" w:rsidRPr="004E1630">
        <w:rPr>
          <w:sz w:val="24"/>
          <w:szCs w:val="24"/>
        </w:rPr>
        <w:t xml:space="preserve"> </w:t>
      </w:r>
      <w:r w:rsidRPr="004E1630">
        <w:rPr>
          <w:sz w:val="24"/>
          <w:szCs w:val="24"/>
        </w:rPr>
        <w:t>функционированию,</w:t>
      </w:r>
      <w:r w:rsidR="00F86750" w:rsidRPr="004E1630">
        <w:rPr>
          <w:sz w:val="24"/>
          <w:szCs w:val="24"/>
        </w:rPr>
        <w:t xml:space="preserve"> </w:t>
      </w:r>
      <w:r w:rsidRPr="004E1630">
        <w:rPr>
          <w:sz w:val="24"/>
          <w:szCs w:val="24"/>
        </w:rPr>
        <w:t>размещению</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hyperlink w:anchor="sub_1013" w:history="1">
        <w:r w:rsidRPr="004E1630">
          <w:rPr>
            <w:sz w:val="24"/>
            <w:szCs w:val="24"/>
          </w:rPr>
          <w:t>строительства</w:t>
        </w:r>
      </w:hyperlink>
      <w:r w:rsidR="00F86750" w:rsidRPr="004E1630">
        <w:rPr>
          <w:sz w:val="24"/>
          <w:szCs w:val="24"/>
        </w:rPr>
        <w:t xml:space="preserve"> </w:t>
      </w:r>
      <w:r w:rsidRPr="004E1630">
        <w:rPr>
          <w:sz w:val="24"/>
          <w:szCs w:val="24"/>
        </w:rPr>
        <w:t>регионального</w:t>
      </w:r>
      <w:r w:rsidR="00F86750" w:rsidRPr="004E1630">
        <w:rPr>
          <w:sz w:val="24"/>
          <w:szCs w:val="24"/>
        </w:rPr>
        <w:t xml:space="preserve"> </w:t>
      </w:r>
      <w:r w:rsidRPr="004E1630">
        <w:rPr>
          <w:sz w:val="24"/>
          <w:szCs w:val="24"/>
        </w:rPr>
        <w:t>значения;</w:t>
      </w:r>
    </w:p>
    <w:p w:rsidR="002021B7" w:rsidRPr="004E1630" w:rsidRDefault="002021B7"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Pr="004E1630">
        <w:rPr>
          <w:sz w:val="24"/>
          <w:szCs w:val="24"/>
        </w:rPr>
        <w:t>муниципального</w:t>
      </w:r>
      <w:r w:rsidR="00F86750" w:rsidRPr="004E1630">
        <w:rPr>
          <w:sz w:val="24"/>
          <w:szCs w:val="24"/>
        </w:rPr>
        <w:t xml:space="preserve"> </w:t>
      </w:r>
      <w:r w:rsidRPr="004E1630">
        <w:rPr>
          <w:sz w:val="24"/>
          <w:szCs w:val="24"/>
        </w:rPr>
        <w:t>района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случаях,</w:t>
      </w:r>
      <w:r w:rsidR="00F86750" w:rsidRPr="004E1630">
        <w:rPr>
          <w:sz w:val="24"/>
          <w:szCs w:val="24"/>
        </w:rPr>
        <w:t xml:space="preserve"> </w:t>
      </w:r>
      <w:r w:rsidRPr="004E1630">
        <w:rPr>
          <w:sz w:val="24"/>
          <w:szCs w:val="24"/>
        </w:rPr>
        <w:t>если</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могут</w:t>
      </w:r>
      <w:r w:rsidR="00F86750" w:rsidRPr="004E1630">
        <w:rPr>
          <w:sz w:val="24"/>
          <w:szCs w:val="24"/>
        </w:rPr>
        <w:t xml:space="preserve"> </w:t>
      </w:r>
      <w:r w:rsidRPr="004E1630">
        <w:rPr>
          <w:sz w:val="24"/>
          <w:szCs w:val="24"/>
        </w:rPr>
        <w:t>воспрепятствовать</w:t>
      </w:r>
      <w:r w:rsidR="00F86750" w:rsidRPr="004E1630">
        <w:rPr>
          <w:sz w:val="24"/>
          <w:szCs w:val="24"/>
        </w:rPr>
        <w:t xml:space="preserve"> </w:t>
      </w:r>
      <w:r w:rsidRPr="004E1630">
        <w:rPr>
          <w:sz w:val="24"/>
          <w:szCs w:val="24"/>
        </w:rPr>
        <w:t>функционированию,</w:t>
      </w:r>
      <w:r w:rsidR="00F86750" w:rsidRPr="004E1630">
        <w:rPr>
          <w:sz w:val="24"/>
          <w:szCs w:val="24"/>
        </w:rPr>
        <w:t xml:space="preserve"> </w:t>
      </w:r>
      <w:r w:rsidRPr="004E1630">
        <w:rPr>
          <w:sz w:val="24"/>
          <w:szCs w:val="24"/>
        </w:rPr>
        <w:t>размещению</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значения;</w:t>
      </w:r>
    </w:p>
    <w:p w:rsidR="008879E4" w:rsidRPr="004E1630" w:rsidRDefault="002021B7"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случаях,</w:t>
      </w:r>
      <w:r w:rsidR="00F86750" w:rsidRPr="004E1630">
        <w:rPr>
          <w:sz w:val="24"/>
          <w:szCs w:val="24"/>
        </w:rPr>
        <w:t xml:space="preserve"> </w:t>
      </w:r>
      <w:r w:rsidRPr="004E1630">
        <w:rPr>
          <w:sz w:val="24"/>
          <w:szCs w:val="24"/>
        </w:rPr>
        <w:t>если</w:t>
      </w:r>
      <w:r w:rsidR="00F86750" w:rsidRPr="004E1630">
        <w:rPr>
          <w:sz w:val="24"/>
          <w:szCs w:val="24"/>
        </w:rPr>
        <w:t xml:space="preserve"> </w:t>
      </w:r>
      <w:r w:rsidRPr="004E1630">
        <w:rPr>
          <w:sz w:val="24"/>
          <w:szCs w:val="24"/>
        </w:rPr>
        <w:t>необходимо</w:t>
      </w:r>
      <w:r w:rsidR="00F86750" w:rsidRPr="004E1630">
        <w:rPr>
          <w:sz w:val="24"/>
          <w:szCs w:val="24"/>
        </w:rPr>
        <w:t xml:space="preserve"> </w:t>
      </w:r>
      <w:r w:rsidRPr="004E1630">
        <w:rPr>
          <w:sz w:val="24"/>
          <w:szCs w:val="24"/>
        </w:rPr>
        <w:t>совершенствовать</w:t>
      </w:r>
      <w:r w:rsidR="00F86750" w:rsidRPr="004E1630">
        <w:rPr>
          <w:sz w:val="24"/>
          <w:szCs w:val="24"/>
        </w:rPr>
        <w:t xml:space="preserve"> </w:t>
      </w:r>
      <w:r w:rsidRPr="004E1630">
        <w:rPr>
          <w:sz w:val="24"/>
          <w:szCs w:val="24"/>
        </w:rPr>
        <w:t>порядок</w:t>
      </w:r>
      <w:r w:rsidR="00F86750" w:rsidRPr="004E1630">
        <w:rPr>
          <w:sz w:val="24"/>
          <w:szCs w:val="24"/>
        </w:rPr>
        <w:t xml:space="preserve"> </w:t>
      </w:r>
      <w:r w:rsidRPr="004E1630">
        <w:rPr>
          <w:sz w:val="24"/>
          <w:szCs w:val="24"/>
        </w:rPr>
        <w:t>регулирования</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соответствующих</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поселения,</w:t>
      </w:r>
      <w:r w:rsidR="00F86750" w:rsidRPr="004E1630">
        <w:rPr>
          <w:sz w:val="24"/>
          <w:szCs w:val="24"/>
        </w:rPr>
        <w:t xml:space="preserve"> </w:t>
      </w:r>
    </w:p>
    <w:p w:rsidR="002021B7" w:rsidRPr="004E1630" w:rsidRDefault="002021B7" w:rsidP="0028053E">
      <w:pPr>
        <w:ind w:firstLine="709"/>
        <w:jc w:val="both"/>
        <w:rPr>
          <w:sz w:val="24"/>
          <w:szCs w:val="24"/>
        </w:rPr>
      </w:pPr>
      <w:r w:rsidRPr="004E1630">
        <w:rPr>
          <w:sz w:val="24"/>
          <w:szCs w:val="24"/>
        </w:rPr>
        <w:t>5)</w:t>
      </w:r>
      <w:r w:rsidR="00F86750" w:rsidRPr="004E1630">
        <w:rPr>
          <w:sz w:val="24"/>
          <w:szCs w:val="24"/>
        </w:rPr>
        <w:t xml:space="preserve"> </w:t>
      </w:r>
      <w:r w:rsidRPr="004E1630">
        <w:rPr>
          <w:sz w:val="24"/>
          <w:szCs w:val="24"/>
        </w:rPr>
        <w:t>физическими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юридическими</w:t>
      </w:r>
      <w:r w:rsidR="00F86750" w:rsidRPr="004E1630">
        <w:rPr>
          <w:sz w:val="24"/>
          <w:szCs w:val="24"/>
        </w:rPr>
        <w:t xml:space="preserve"> </w:t>
      </w:r>
      <w:r w:rsidRPr="004E1630">
        <w:rPr>
          <w:sz w:val="24"/>
          <w:szCs w:val="24"/>
        </w:rPr>
        <w:t>лицами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инициативном</w:t>
      </w:r>
      <w:r w:rsidR="00F86750" w:rsidRPr="004E1630">
        <w:rPr>
          <w:sz w:val="24"/>
          <w:szCs w:val="24"/>
        </w:rPr>
        <w:t xml:space="preserve"> </w:t>
      </w:r>
      <w:r w:rsidRPr="004E1630">
        <w:rPr>
          <w:sz w:val="24"/>
          <w:szCs w:val="24"/>
        </w:rPr>
        <w:t>порядке</w:t>
      </w:r>
      <w:r w:rsidR="00F86750" w:rsidRPr="004E1630">
        <w:rPr>
          <w:sz w:val="24"/>
          <w:szCs w:val="24"/>
        </w:rPr>
        <w:t xml:space="preserve"> </w:t>
      </w:r>
      <w:r w:rsidRPr="004E1630">
        <w:rPr>
          <w:sz w:val="24"/>
          <w:szCs w:val="24"/>
        </w:rPr>
        <w:t>либо</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случаях,</w:t>
      </w:r>
      <w:r w:rsidR="00F86750" w:rsidRPr="004E1630">
        <w:rPr>
          <w:sz w:val="24"/>
          <w:szCs w:val="24"/>
        </w:rPr>
        <w:t xml:space="preserve"> </w:t>
      </w:r>
      <w:r w:rsidRPr="004E1630">
        <w:rPr>
          <w:sz w:val="24"/>
          <w:szCs w:val="24"/>
        </w:rPr>
        <w:t>если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результате</w:t>
      </w:r>
      <w:r w:rsidR="00F86750" w:rsidRPr="004E1630">
        <w:rPr>
          <w:sz w:val="24"/>
          <w:szCs w:val="24"/>
        </w:rPr>
        <w:t xml:space="preserve"> </w:t>
      </w:r>
      <w:r w:rsidRPr="004E1630">
        <w:rPr>
          <w:sz w:val="24"/>
          <w:szCs w:val="24"/>
        </w:rPr>
        <w:t>применения</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землепользования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земельные</w:t>
      </w:r>
      <w:r w:rsidR="00F86750" w:rsidRPr="004E1630">
        <w:rPr>
          <w:sz w:val="24"/>
          <w:szCs w:val="24"/>
        </w:rPr>
        <w:t xml:space="preserve"> </w:t>
      </w:r>
      <w:r w:rsidRPr="004E1630">
        <w:rPr>
          <w:sz w:val="24"/>
          <w:szCs w:val="24"/>
        </w:rPr>
        <w:t>участки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используются</w:t>
      </w:r>
      <w:r w:rsidR="00F86750" w:rsidRPr="004E1630">
        <w:rPr>
          <w:sz w:val="24"/>
          <w:szCs w:val="24"/>
        </w:rPr>
        <w:t xml:space="preserve"> </w:t>
      </w:r>
      <w:r w:rsidRPr="004E1630">
        <w:rPr>
          <w:sz w:val="24"/>
          <w:szCs w:val="24"/>
        </w:rPr>
        <w:t>эффективно,</w:t>
      </w:r>
      <w:r w:rsidR="00F86750" w:rsidRPr="004E1630">
        <w:rPr>
          <w:sz w:val="24"/>
          <w:szCs w:val="24"/>
        </w:rPr>
        <w:t xml:space="preserve"> </w:t>
      </w:r>
      <w:r w:rsidRPr="004E1630">
        <w:rPr>
          <w:sz w:val="24"/>
          <w:szCs w:val="24"/>
        </w:rPr>
        <w:t>причиняется</w:t>
      </w:r>
      <w:r w:rsidR="00F86750" w:rsidRPr="004E1630">
        <w:rPr>
          <w:sz w:val="24"/>
          <w:szCs w:val="24"/>
        </w:rPr>
        <w:t xml:space="preserve"> </w:t>
      </w:r>
      <w:r w:rsidRPr="004E1630">
        <w:rPr>
          <w:sz w:val="24"/>
          <w:szCs w:val="24"/>
        </w:rPr>
        <w:t>вред</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правообладателям,</w:t>
      </w:r>
      <w:r w:rsidR="00F86750" w:rsidRPr="004E1630">
        <w:rPr>
          <w:sz w:val="24"/>
          <w:szCs w:val="24"/>
        </w:rPr>
        <w:t xml:space="preserve"> </w:t>
      </w:r>
      <w:r w:rsidRPr="004E1630">
        <w:rPr>
          <w:sz w:val="24"/>
          <w:szCs w:val="24"/>
        </w:rPr>
        <w:t>снижается</w:t>
      </w:r>
      <w:r w:rsidR="00F86750" w:rsidRPr="004E1630">
        <w:rPr>
          <w:sz w:val="24"/>
          <w:szCs w:val="24"/>
        </w:rPr>
        <w:t xml:space="preserve"> </w:t>
      </w:r>
      <w:r w:rsidRPr="004E1630">
        <w:rPr>
          <w:sz w:val="24"/>
          <w:szCs w:val="24"/>
        </w:rPr>
        <w:t>стоимость</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реализуются</w:t>
      </w:r>
      <w:r w:rsidR="00F86750" w:rsidRPr="004E1630">
        <w:rPr>
          <w:sz w:val="24"/>
          <w:szCs w:val="24"/>
        </w:rPr>
        <w:t xml:space="preserve"> </w:t>
      </w:r>
      <w:r w:rsidRPr="004E1630">
        <w:rPr>
          <w:sz w:val="24"/>
          <w:szCs w:val="24"/>
        </w:rPr>
        <w:t>права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законные</w:t>
      </w:r>
      <w:r w:rsidR="00F86750" w:rsidRPr="004E1630">
        <w:rPr>
          <w:sz w:val="24"/>
          <w:szCs w:val="24"/>
        </w:rPr>
        <w:t xml:space="preserve"> </w:t>
      </w:r>
      <w:r w:rsidRPr="004E1630">
        <w:rPr>
          <w:sz w:val="24"/>
          <w:szCs w:val="24"/>
        </w:rPr>
        <w:t>интересы</w:t>
      </w:r>
      <w:r w:rsidR="00F86750" w:rsidRPr="004E1630">
        <w:rPr>
          <w:sz w:val="24"/>
          <w:szCs w:val="24"/>
        </w:rPr>
        <w:t xml:space="preserve"> </w:t>
      </w:r>
      <w:r w:rsidRPr="004E1630">
        <w:rPr>
          <w:sz w:val="24"/>
          <w:szCs w:val="24"/>
        </w:rPr>
        <w:t>граждан</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объединений.</w:t>
      </w:r>
    </w:p>
    <w:p w:rsidR="002021B7" w:rsidRPr="004E1630" w:rsidRDefault="002021B7" w:rsidP="0028053E">
      <w:pPr>
        <w:jc w:val="both"/>
        <w:rPr>
          <w:sz w:val="24"/>
          <w:szCs w:val="24"/>
        </w:rPr>
      </w:pPr>
    </w:p>
    <w:p w:rsidR="002021B7" w:rsidRPr="004E1630" w:rsidRDefault="002021B7" w:rsidP="0028053E">
      <w:pPr>
        <w:ind w:firstLine="709"/>
        <w:jc w:val="both"/>
        <w:outlineLvl w:val="2"/>
        <w:rPr>
          <w:b/>
          <w:sz w:val="24"/>
          <w:szCs w:val="24"/>
        </w:rPr>
      </w:pPr>
      <w:bookmarkStart w:id="130" w:name="_Toc412129417"/>
      <w:bookmarkStart w:id="131" w:name="_Toc433729381"/>
      <w:r w:rsidRPr="004E1630">
        <w:rPr>
          <w:b/>
          <w:sz w:val="24"/>
          <w:szCs w:val="24"/>
        </w:rPr>
        <w:t>Статья</w:t>
      </w:r>
      <w:r w:rsidR="00F86750" w:rsidRPr="004E1630">
        <w:rPr>
          <w:b/>
          <w:sz w:val="24"/>
          <w:szCs w:val="24"/>
        </w:rPr>
        <w:t xml:space="preserve"> </w:t>
      </w:r>
      <w:r w:rsidRPr="004E1630">
        <w:rPr>
          <w:b/>
          <w:sz w:val="24"/>
          <w:szCs w:val="24"/>
        </w:rPr>
        <w:t>2</w:t>
      </w:r>
      <w:r w:rsidR="0093714D" w:rsidRPr="004E1630">
        <w:rPr>
          <w:b/>
          <w:sz w:val="24"/>
          <w:szCs w:val="24"/>
        </w:rPr>
        <w:t>3</w:t>
      </w:r>
      <w:r w:rsidRPr="004E1630">
        <w:rPr>
          <w:b/>
          <w:sz w:val="24"/>
          <w:szCs w:val="24"/>
        </w:rPr>
        <w:t>.</w:t>
      </w:r>
      <w:r w:rsidR="00F86750" w:rsidRPr="004E1630">
        <w:rPr>
          <w:b/>
          <w:sz w:val="24"/>
          <w:szCs w:val="24"/>
        </w:rPr>
        <w:t xml:space="preserve"> </w:t>
      </w:r>
      <w:r w:rsidRPr="004E1630">
        <w:rPr>
          <w:b/>
          <w:sz w:val="24"/>
          <w:szCs w:val="24"/>
        </w:rPr>
        <w:t>Внесение</w:t>
      </w:r>
      <w:r w:rsidR="00F86750" w:rsidRPr="004E1630">
        <w:rPr>
          <w:b/>
          <w:sz w:val="24"/>
          <w:szCs w:val="24"/>
        </w:rPr>
        <w:t xml:space="preserve"> </w:t>
      </w:r>
      <w:r w:rsidRPr="004E1630">
        <w:rPr>
          <w:b/>
          <w:sz w:val="24"/>
          <w:szCs w:val="24"/>
        </w:rPr>
        <w:t>изменений</w:t>
      </w:r>
      <w:r w:rsidR="00F86750" w:rsidRPr="004E1630">
        <w:rPr>
          <w:b/>
          <w:sz w:val="24"/>
          <w:szCs w:val="24"/>
        </w:rPr>
        <w:t xml:space="preserve"> </w:t>
      </w:r>
      <w:r w:rsidRPr="004E1630">
        <w:rPr>
          <w:b/>
          <w:sz w:val="24"/>
          <w:szCs w:val="24"/>
        </w:rPr>
        <w:t>в</w:t>
      </w:r>
      <w:r w:rsidR="00F86750" w:rsidRPr="004E1630">
        <w:rPr>
          <w:b/>
          <w:sz w:val="24"/>
          <w:szCs w:val="24"/>
        </w:rPr>
        <w:t xml:space="preserve"> </w:t>
      </w:r>
      <w:r w:rsidRPr="004E1630">
        <w:rPr>
          <w:b/>
          <w:sz w:val="24"/>
          <w:szCs w:val="24"/>
        </w:rPr>
        <w:t>правила</w:t>
      </w:r>
      <w:r w:rsidR="00F86750" w:rsidRPr="004E1630">
        <w:rPr>
          <w:b/>
          <w:sz w:val="24"/>
          <w:szCs w:val="24"/>
        </w:rPr>
        <w:t xml:space="preserve"> </w:t>
      </w:r>
      <w:r w:rsidRPr="004E1630">
        <w:rPr>
          <w:b/>
          <w:sz w:val="24"/>
          <w:szCs w:val="24"/>
        </w:rPr>
        <w:t>землепользования</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застройки</w:t>
      </w:r>
      <w:bookmarkEnd w:id="130"/>
      <w:bookmarkEnd w:id="131"/>
    </w:p>
    <w:p w:rsidR="00CD6156" w:rsidRPr="004E1630" w:rsidRDefault="00CD6156" w:rsidP="00CD6156">
      <w:pPr>
        <w:widowControl w:val="0"/>
        <w:ind w:firstLine="709"/>
        <w:jc w:val="both"/>
        <w:rPr>
          <w:sz w:val="24"/>
          <w:szCs w:val="24"/>
        </w:rPr>
      </w:pPr>
      <w:bookmarkStart w:id="132" w:name="sub_3301"/>
      <w:r w:rsidRPr="004E1630">
        <w:rPr>
          <w:sz w:val="24"/>
          <w:szCs w:val="24"/>
        </w:rPr>
        <w:t xml:space="preserve">Внесение изменений в правила землепользования и застройки осуществляется в порядке, предусмотренном </w:t>
      </w:r>
      <w:hyperlink w:anchor="sub_31" w:history="1">
        <w:r w:rsidRPr="004E1630">
          <w:rPr>
            <w:sz w:val="24"/>
            <w:szCs w:val="24"/>
          </w:rPr>
          <w:t>статьями 31</w:t>
        </w:r>
      </w:hyperlink>
      <w:r w:rsidRPr="004E1630">
        <w:rPr>
          <w:sz w:val="24"/>
          <w:szCs w:val="24"/>
        </w:rPr>
        <w:t xml:space="preserve"> и </w:t>
      </w:r>
      <w:hyperlink w:anchor="sub_32" w:history="1">
        <w:r w:rsidRPr="004E1630">
          <w:rPr>
            <w:sz w:val="24"/>
            <w:szCs w:val="24"/>
          </w:rPr>
          <w:t>32</w:t>
        </w:r>
      </w:hyperlink>
      <w:r w:rsidRPr="004E1630">
        <w:rPr>
          <w:sz w:val="24"/>
          <w:szCs w:val="24"/>
        </w:rPr>
        <w:t xml:space="preserve"> Градостроительного Кодекса.</w:t>
      </w:r>
    </w:p>
    <w:p w:rsidR="00CD6156" w:rsidRPr="004E1630" w:rsidRDefault="00CD6156" w:rsidP="00CD6156">
      <w:pPr>
        <w:widowControl w:val="0"/>
        <w:shd w:val="clear" w:color="auto" w:fill="FFFFFF"/>
        <w:jc w:val="both"/>
        <w:rPr>
          <w:sz w:val="24"/>
          <w:szCs w:val="24"/>
        </w:rPr>
      </w:pPr>
      <w:r w:rsidRPr="004E1630">
        <w:rPr>
          <w:sz w:val="24"/>
          <w:szCs w:val="24"/>
        </w:rPr>
        <w:t>2. Основаниями для рассмотрения главой местной администрации вопроса о внесении изменений в правила землепользования и застройки являются:</w:t>
      </w:r>
    </w:p>
    <w:p w:rsidR="00CD6156" w:rsidRPr="004E1630" w:rsidRDefault="00CD6156" w:rsidP="00CD6156">
      <w:pPr>
        <w:widowControl w:val="0"/>
        <w:shd w:val="clear" w:color="auto" w:fill="FFFFFF"/>
        <w:jc w:val="both"/>
        <w:rPr>
          <w:sz w:val="24"/>
          <w:szCs w:val="24"/>
        </w:rPr>
      </w:pPr>
      <w:r w:rsidRPr="004E1630">
        <w:rPr>
          <w:sz w:val="24"/>
          <w:szCs w:val="24"/>
        </w:rPr>
        <w:t xml:space="preserve">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w:t>
      </w:r>
      <w:r w:rsidRPr="004E1630">
        <w:rPr>
          <w:sz w:val="24"/>
          <w:szCs w:val="24"/>
        </w:rPr>
        <w:lastRenderedPageBreak/>
        <w:t>схему территориального планирования муниципального района изменений;</w:t>
      </w:r>
    </w:p>
    <w:p w:rsidR="00CD6156" w:rsidRPr="004E1630" w:rsidRDefault="00CD6156" w:rsidP="00CD6156">
      <w:pPr>
        <w:pStyle w:val="s1"/>
        <w:widowControl w:val="0"/>
        <w:shd w:val="clear" w:color="auto" w:fill="FFFFFF"/>
        <w:spacing w:before="0" w:beforeAutospacing="0" w:after="0" w:afterAutospacing="0"/>
        <w:jc w:val="both"/>
      </w:pPr>
      <w:r w:rsidRPr="004E1630">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 городского округа, межселенной территории;</w:t>
      </w:r>
    </w:p>
    <w:p w:rsidR="00CD6156" w:rsidRPr="004E1630" w:rsidRDefault="00CD6156" w:rsidP="00CD6156">
      <w:pPr>
        <w:pStyle w:val="s1"/>
        <w:widowControl w:val="0"/>
        <w:shd w:val="clear" w:color="auto" w:fill="FFFFFF"/>
        <w:spacing w:before="0" w:beforeAutospacing="0" w:after="0" w:afterAutospacing="0"/>
        <w:jc w:val="both"/>
      </w:pPr>
      <w:r w:rsidRPr="004E1630">
        <w:t xml:space="preserve">2) поступление предложений об изменении границ </w:t>
      </w:r>
      <w:hyperlink r:id="rId66" w:anchor="/document/12138258/entry/107" w:history="1">
        <w:r w:rsidRPr="004E1630">
          <w:rPr>
            <w:rStyle w:val="af"/>
            <w:color w:val="auto"/>
            <w:u w:val="none"/>
          </w:rPr>
          <w:t>территориальных зон</w:t>
        </w:r>
      </w:hyperlink>
      <w:r w:rsidRPr="004E1630">
        <w:t>, изменении градостроительных регламентов;</w:t>
      </w:r>
    </w:p>
    <w:p w:rsidR="00CD6156" w:rsidRPr="004E1630" w:rsidRDefault="00CD6156" w:rsidP="00CD6156">
      <w:pPr>
        <w:widowControl w:val="0"/>
        <w:ind w:firstLine="709"/>
        <w:jc w:val="both"/>
        <w:rPr>
          <w:sz w:val="24"/>
          <w:szCs w:val="24"/>
          <w:shd w:val="clear" w:color="auto" w:fill="FFFFFF"/>
        </w:rPr>
      </w:pPr>
      <w:r w:rsidRPr="004E1630">
        <w:rPr>
          <w:sz w:val="24"/>
          <w:szCs w:val="24"/>
          <w:shd w:val="clear" w:color="auto" w:fill="FFFFFF"/>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CD6156" w:rsidRPr="004E1630" w:rsidRDefault="00CD6156" w:rsidP="00CD6156">
      <w:pPr>
        <w:widowControl w:val="0"/>
        <w:ind w:firstLine="709"/>
        <w:jc w:val="both"/>
        <w:rPr>
          <w:sz w:val="24"/>
          <w:szCs w:val="24"/>
        </w:rPr>
      </w:pPr>
      <w:r w:rsidRPr="004E1630">
        <w:rPr>
          <w:sz w:val="24"/>
          <w:szCs w:val="24"/>
          <w:shd w:val="clear" w:color="auto" w:fill="FFFFFF"/>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CD6156" w:rsidRPr="004E1630" w:rsidRDefault="00CD6156" w:rsidP="00CD6156">
      <w:pPr>
        <w:widowControl w:val="0"/>
        <w:ind w:firstLine="709"/>
        <w:jc w:val="both"/>
        <w:rPr>
          <w:sz w:val="24"/>
          <w:szCs w:val="24"/>
        </w:rPr>
      </w:pPr>
      <w:r w:rsidRPr="004E1630">
        <w:rPr>
          <w:sz w:val="24"/>
          <w:szCs w:val="24"/>
          <w:shd w:val="clear" w:color="auto" w:fill="FFFFFF"/>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CD6156" w:rsidRPr="004E1630" w:rsidRDefault="00CD6156" w:rsidP="00CD6156">
      <w:pPr>
        <w:widowControl w:val="0"/>
        <w:ind w:firstLine="709"/>
        <w:jc w:val="both"/>
        <w:rPr>
          <w:sz w:val="24"/>
          <w:szCs w:val="24"/>
          <w:shd w:val="clear" w:color="auto" w:fill="FFFFFF"/>
        </w:rPr>
      </w:pPr>
      <w:r w:rsidRPr="004E1630">
        <w:rPr>
          <w:sz w:val="24"/>
          <w:szCs w:val="24"/>
          <w:shd w:val="clear" w:color="auto" w:fill="FFFFFF"/>
        </w:rPr>
        <w:t xml:space="preserve">3.1. В случае, если правилами землепользования и застройки не обеспечена в соответствии с </w:t>
      </w:r>
      <w:hyperlink r:id="rId67" w:anchor="/document/12138258/entry/31031" w:history="1">
        <w:r w:rsidRPr="004E1630">
          <w:rPr>
            <w:rStyle w:val="af"/>
            <w:color w:val="auto"/>
            <w:sz w:val="24"/>
            <w:szCs w:val="24"/>
            <w:u w:val="none"/>
            <w:shd w:val="clear" w:color="auto" w:fill="FFFFFF"/>
          </w:rPr>
          <w:t>частью 3.1 статьи 31</w:t>
        </w:r>
      </w:hyperlink>
      <w:r w:rsidRPr="004E1630">
        <w:rPr>
          <w:sz w:val="24"/>
          <w:szCs w:val="24"/>
          <w:shd w:val="clear" w:color="auto" w:fill="FFFFFF"/>
        </w:rPr>
        <w:t xml:space="preserve"> Градостроительного Кодекса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требование о внесении изменений в правила землепользования и застройки в целях обеспечения размещения указанных объектов.</w:t>
      </w:r>
    </w:p>
    <w:p w:rsidR="00CD6156" w:rsidRPr="004E1630" w:rsidRDefault="00CD6156" w:rsidP="00CD6156">
      <w:pPr>
        <w:widowControl w:val="0"/>
        <w:ind w:firstLine="709"/>
        <w:jc w:val="both"/>
        <w:rPr>
          <w:sz w:val="24"/>
          <w:szCs w:val="24"/>
          <w:shd w:val="clear" w:color="auto" w:fill="FFFFFF"/>
        </w:rPr>
      </w:pPr>
      <w:r w:rsidRPr="004E1630">
        <w:rPr>
          <w:sz w:val="24"/>
          <w:szCs w:val="24"/>
          <w:shd w:val="clear" w:color="auto" w:fill="FFFFFF"/>
        </w:rPr>
        <w:t xml:space="preserve">3.2. В случае, предусмотренном </w:t>
      </w:r>
      <w:hyperlink r:id="rId68" w:anchor="/document/12138258/entry/3331" w:history="1">
        <w:r w:rsidRPr="004E1630">
          <w:rPr>
            <w:rStyle w:val="af"/>
            <w:color w:val="auto"/>
            <w:sz w:val="24"/>
            <w:szCs w:val="24"/>
            <w:u w:val="none"/>
            <w:shd w:val="clear" w:color="auto" w:fill="FFFFFF"/>
          </w:rPr>
          <w:t>частью 3.1</w:t>
        </w:r>
      </w:hyperlink>
      <w:r w:rsidRPr="004E1630">
        <w:rPr>
          <w:sz w:val="24"/>
          <w:szCs w:val="24"/>
          <w:shd w:val="clear" w:color="auto" w:fill="FFFFFF"/>
        </w:rPr>
        <w:t xml:space="preserve"> настоящей статьи, глава поселения,  обеспечивают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rsidR="00CD6156" w:rsidRPr="004E1630" w:rsidRDefault="00F801D9" w:rsidP="00CD6156">
      <w:pPr>
        <w:pStyle w:val="s1"/>
        <w:widowControl w:val="0"/>
        <w:shd w:val="clear" w:color="auto" w:fill="FFFFFF"/>
        <w:spacing w:before="0" w:beforeAutospacing="0" w:after="0" w:afterAutospacing="0"/>
        <w:jc w:val="both"/>
      </w:pPr>
      <w:hyperlink r:id="rId69" w:anchor="/document/72005510/entry/26044" w:history="1">
        <w:r w:rsidR="00CD6156" w:rsidRPr="004E1630">
          <w:rPr>
            <w:rStyle w:val="af"/>
            <w:color w:val="auto"/>
            <w:u w:val="none"/>
          </w:rPr>
          <w:t>3.3.</w:t>
        </w:r>
      </w:hyperlink>
      <w:r w:rsidR="00CD6156" w:rsidRPr="004E1630">
        <w:t xml:space="preserve"> В целях внесения изменений в правила землепользования и застройки в случаях, предусмотренных </w:t>
      </w:r>
      <w:hyperlink r:id="rId70" w:anchor="/document/12138258/entry/33023" w:history="1">
        <w:r w:rsidR="00CD6156" w:rsidRPr="004E1630">
          <w:rPr>
            <w:rStyle w:val="af"/>
            <w:color w:val="auto"/>
            <w:u w:val="none"/>
          </w:rPr>
          <w:t>пунктами 3 - 5 части 2</w:t>
        </w:r>
      </w:hyperlink>
      <w:r w:rsidR="00CD6156" w:rsidRPr="004E1630">
        <w:t xml:space="preserve"> и </w:t>
      </w:r>
      <w:hyperlink r:id="rId71" w:anchor="/document/12138258/entry/3331" w:history="1">
        <w:r w:rsidR="00CD6156" w:rsidRPr="004E1630">
          <w:rPr>
            <w:rStyle w:val="af"/>
            <w:color w:val="auto"/>
            <w:u w:val="none"/>
          </w:rPr>
          <w:t>частью 3.1</w:t>
        </w:r>
      </w:hyperlink>
      <w:r w:rsidR="00CD6156" w:rsidRPr="004E1630">
        <w:t xml:space="preserve"> настоящей статьи,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w:t>
      </w:r>
      <w:hyperlink r:id="rId72" w:anchor="/document/12138258/entry/3304" w:history="1">
        <w:r w:rsidR="00CD6156" w:rsidRPr="004E1630">
          <w:rPr>
            <w:rStyle w:val="af"/>
            <w:color w:val="auto"/>
            <w:u w:val="none"/>
          </w:rPr>
          <w:t>частью 4</w:t>
        </w:r>
      </w:hyperlink>
      <w:r w:rsidR="00CD6156" w:rsidRPr="004E1630">
        <w:t xml:space="preserve"> настоящей статьи заключения комиссии не требуются.</w:t>
      </w:r>
    </w:p>
    <w:p w:rsidR="00CD6156" w:rsidRPr="004E1630" w:rsidRDefault="00CD6156" w:rsidP="00CD6156">
      <w:pPr>
        <w:pStyle w:val="s1"/>
        <w:widowControl w:val="0"/>
        <w:shd w:val="clear" w:color="auto" w:fill="FFFFFF"/>
        <w:spacing w:before="0" w:beforeAutospacing="0" w:after="0" w:afterAutospacing="0"/>
        <w:jc w:val="both"/>
      </w:pPr>
      <w:r w:rsidRPr="004E1630">
        <w:t xml:space="preserve">4. Комиссия в течение </w:t>
      </w:r>
      <w:r w:rsidR="00F80756" w:rsidRPr="004E1630">
        <w:t>двадцати пяти</w:t>
      </w:r>
      <w:r w:rsidRPr="004E1630">
        <w:t xml:space="preserve">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
    <w:p w:rsidR="00CD6156" w:rsidRPr="004E1630" w:rsidRDefault="00CD6156" w:rsidP="00CD6156">
      <w:pPr>
        <w:widowControl w:val="0"/>
        <w:shd w:val="clear" w:color="auto" w:fill="FFFFFF"/>
        <w:jc w:val="both"/>
        <w:rPr>
          <w:sz w:val="24"/>
          <w:szCs w:val="24"/>
        </w:rPr>
      </w:pPr>
      <w:r w:rsidRPr="004E1630">
        <w:rPr>
          <w:sz w:val="24"/>
          <w:szCs w:val="24"/>
        </w:rPr>
        <w:t>4.1. 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CD6156" w:rsidRPr="004E1630" w:rsidRDefault="00CD6156" w:rsidP="00CD6156">
      <w:pPr>
        <w:widowControl w:val="0"/>
        <w:shd w:val="clear" w:color="auto" w:fill="FFFFFF"/>
        <w:jc w:val="both"/>
        <w:rPr>
          <w:sz w:val="24"/>
          <w:szCs w:val="24"/>
        </w:rPr>
      </w:pPr>
      <w:r w:rsidRPr="004E1630">
        <w:rPr>
          <w:sz w:val="24"/>
          <w:szCs w:val="24"/>
        </w:rPr>
        <w:t xml:space="preserve">5. Глава местной администрации с учетом рекомендаций, содержащихся в заключении комиссии, в течение </w:t>
      </w:r>
      <w:r w:rsidR="00F80756" w:rsidRPr="004E1630">
        <w:rPr>
          <w:sz w:val="24"/>
          <w:szCs w:val="24"/>
        </w:rPr>
        <w:t>двадцати пяти</w:t>
      </w:r>
      <w:r w:rsidRPr="004E1630">
        <w:rPr>
          <w:sz w:val="24"/>
          <w:szCs w:val="24"/>
        </w:rPr>
        <w:t xml:space="preserve"> дней принимает решение о подготовке проекта о внесении </w:t>
      </w:r>
      <w:r w:rsidRPr="004E1630">
        <w:rPr>
          <w:sz w:val="24"/>
          <w:szCs w:val="24"/>
        </w:rPr>
        <w:lastRenderedPageBreak/>
        <w:t>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F80756" w:rsidRPr="004E1630" w:rsidRDefault="00F80756" w:rsidP="00CD6156">
      <w:pPr>
        <w:widowControl w:val="0"/>
        <w:shd w:val="clear" w:color="auto" w:fill="FFFFFF"/>
        <w:jc w:val="both"/>
        <w:rPr>
          <w:sz w:val="24"/>
          <w:szCs w:val="24"/>
        </w:rPr>
      </w:pPr>
      <w:r w:rsidRPr="004E1630">
        <w:rPr>
          <w:sz w:val="24"/>
          <w:szCs w:val="24"/>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rsidR="00CD6156" w:rsidRPr="004E1630" w:rsidRDefault="00CD6156" w:rsidP="00CD6156">
      <w:pPr>
        <w:widowControl w:val="0"/>
        <w:ind w:firstLine="709"/>
        <w:jc w:val="both"/>
        <w:rPr>
          <w:sz w:val="24"/>
          <w:szCs w:val="24"/>
          <w:shd w:val="clear" w:color="auto" w:fill="FFFFFF"/>
        </w:rPr>
      </w:pPr>
      <w:r w:rsidRPr="004E1630">
        <w:rPr>
          <w:sz w:val="24"/>
          <w:szCs w:val="24"/>
          <w:shd w:val="clear" w:color="auto" w:fill="FFFFFF"/>
        </w:rPr>
        <w:t xml:space="preserve">6. Глава местной администрации после поступления от уполномоченного Правительством Российской Федерации федерального органа исполнительной власти предписания, указанного в </w:t>
      </w:r>
      <w:hyperlink r:id="rId73" w:anchor="/document/12138258/entry/33211" w:history="1">
        <w:r w:rsidRPr="004E1630">
          <w:rPr>
            <w:rStyle w:val="af"/>
            <w:color w:val="auto"/>
            <w:sz w:val="24"/>
            <w:szCs w:val="24"/>
            <w:u w:val="none"/>
            <w:shd w:val="clear" w:color="auto" w:fill="FFFFFF"/>
          </w:rPr>
          <w:t>пункте 1.1 части 2</w:t>
        </w:r>
      </w:hyperlink>
      <w:r w:rsidRPr="004E1630">
        <w:rPr>
          <w:sz w:val="24"/>
          <w:szCs w:val="24"/>
          <w:shd w:val="clear" w:color="auto" w:fill="FFFFFF"/>
        </w:rPr>
        <w:t xml:space="preserve"> настоящей статьи, обязан принять решение о внесении изменений в правила землепользования и застройки. Предписание, указанное в пункте 1.1 части 2 настоящей статьи, может быть обжаловано главой местной администрации в суд.</w:t>
      </w:r>
    </w:p>
    <w:p w:rsidR="00CD6156" w:rsidRPr="004E1630" w:rsidRDefault="00CD6156" w:rsidP="00CD6156">
      <w:pPr>
        <w:widowControl w:val="0"/>
        <w:ind w:firstLine="709"/>
        <w:jc w:val="both"/>
        <w:rPr>
          <w:sz w:val="24"/>
          <w:szCs w:val="24"/>
          <w:shd w:val="clear" w:color="auto" w:fill="FFFFFF"/>
        </w:rPr>
      </w:pPr>
      <w:r w:rsidRPr="004E1630">
        <w:rPr>
          <w:sz w:val="24"/>
          <w:szCs w:val="24"/>
          <w:shd w:val="clear" w:color="auto" w:fill="FFFFFF"/>
        </w:rPr>
        <w:t xml:space="preserve">7.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74" w:anchor="/document/12138258/entry/55322" w:history="1">
        <w:r w:rsidRPr="004E1630">
          <w:rPr>
            <w:rStyle w:val="af"/>
            <w:color w:val="auto"/>
            <w:sz w:val="24"/>
            <w:szCs w:val="24"/>
            <w:u w:val="none"/>
            <w:shd w:val="clear" w:color="auto" w:fill="FFFFFF"/>
          </w:rPr>
          <w:t>части 2 статьи 55.32</w:t>
        </w:r>
      </w:hyperlink>
      <w:r w:rsidRPr="004E1630">
        <w:rPr>
          <w:rStyle w:val="af"/>
          <w:color w:val="auto"/>
          <w:sz w:val="24"/>
          <w:szCs w:val="24"/>
          <w:u w:val="none"/>
          <w:shd w:val="clear" w:color="auto" w:fill="FFFFFF"/>
        </w:rPr>
        <w:t xml:space="preserve"> </w:t>
      </w:r>
      <w:r w:rsidRPr="004E1630">
        <w:rPr>
          <w:sz w:val="24"/>
          <w:szCs w:val="24"/>
          <w:shd w:val="clear" w:color="auto" w:fill="FFFFFF"/>
        </w:rPr>
        <w:t>настоящего Кодекса,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настоящего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CD6156" w:rsidRPr="004E1630" w:rsidRDefault="00CD6156" w:rsidP="00CD6156">
      <w:pPr>
        <w:widowControl w:val="0"/>
        <w:ind w:firstLine="709"/>
        <w:jc w:val="both"/>
        <w:rPr>
          <w:sz w:val="24"/>
          <w:szCs w:val="24"/>
          <w:shd w:val="clear" w:color="auto" w:fill="FFFFFF"/>
        </w:rPr>
      </w:pPr>
      <w:r w:rsidRPr="004E1630">
        <w:rPr>
          <w:sz w:val="24"/>
          <w:szCs w:val="24"/>
          <w:shd w:val="clear" w:color="auto" w:fill="FFFFFF"/>
        </w:rPr>
        <w:t xml:space="preserve">8. В случаях, предусмотренных </w:t>
      </w:r>
      <w:hyperlink r:id="rId75" w:anchor="/document/12138258/entry/33023" w:history="1">
        <w:r w:rsidRPr="004E1630">
          <w:rPr>
            <w:rStyle w:val="af"/>
            <w:color w:val="auto"/>
            <w:sz w:val="24"/>
            <w:szCs w:val="24"/>
            <w:u w:val="none"/>
            <w:shd w:val="clear" w:color="auto" w:fill="FFFFFF"/>
          </w:rPr>
          <w:t>пунктами 3 - 5 части 2</w:t>
        </w:r>
      </w:hyperlink>
      <w:r w:rsidRPr="004E1630">
        <w:rPr>
          <w:sz w:val="24"/>
          <w:szCs w:val="24"/>
          <w:shd w:val="clear" w:color="auto" w:fill="FFFFFF"/>
        </w:rPr>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 внесении изменений в правила землепользования и застройки в части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CD6156" w:rsidRPr="004E1630" w:rsidRDefault="00F801D9" w:rsidP="00CD6156">
      <w:pPr>
        <w:widowControl w:val="0"/>
        <w:ind w:firstLine="709"/>
        <w:jc w:val="both"/>
        <w:rPr>
          <w:sz w:val="24"/>
          <w:szCs w:val="24"/>
          <w:shd w:val="clear" w:color="auto" w:fill="FFFFFF"/>
        </w:rPr>
      </w:pPr>
      <w:hyperlink r:id="rId76" w:anchor="/document/72005510/entry/26044" w:history="1">
        <w:r w:rsidR="00CD6156" w:rsidRPr="004E1630">
          <w:rPr>
            <w:rStyle w:val="af"/>
            <w:color w:val="auto"/>
            <w:sz w:val="24"/>
            <w:szCs w:val="24"/>
            <w:u w:val="none"/>
            <w:shd w:val="clear" w:color="auto" w:fill="FFFFFF"/>
          </w:rPr>
          <w:t>9.</w:t>
        </w:r>
      </w:hyperlink>
      <w:r w:rsidR="00CD6156" w:rsidRPr="004E1630">
        <w:rPr>
          <w:sz w:val="24"/>
          <w:szCs w:val="24"/>
          <w:shd w:val="clear" w:color="auto" w:fill="FFFFFF"/>
        </w:rPr>
        <w:t xml:space="preserve"> В случае поступления требования, предусмотренного </w:t>
      </w:r>
      <w:hyperlink r:id="rId77" w:anchor="/document/12138258/entry/3308" w:history="1">
        <w:r w:rsidR="00CD6156" w:rsidRPr="004E1630">
          <w:rPr>
            <w:rStyle w:val="af"/>
            <w:color w:val="auto"/>
            <w:sz w:val="24"/>
            <w:szCs w:val="24"/>
            <w:u w:val="none"/>
            <w:shd w:val="clear" w:color="auto" w:fill="FFFFFF"/>
          </w:rPr>
          <w:t>частью 8</w:t>
        </w:r>
      </w:hyperlink>
      <w:r w:rsidR="00CD6156" w:rsidRPr="004E1630">
        <w:rPr>
          <w:sz w:val="24"/>
          <w:szCs w:val="24"/>
          <w:shd w:val="clear" w:color="auto" w:fill="FFFFFF"/>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78" w:anchor="/document/12138258/entry/33023" w:history="1">
        <w:r w:rsidR="00CD6156" w:rsidRPr="004E1630">
          <w:rPr>
            <w:rStyle w:val="af"/>
            <w:color w:val="auto"/>
            <w:sz w:val="24"/>
            <w:szCs w:val="24"/>
            <w:u w:val="none"/>
            <w:shd w:val="clear" w:color="auto" w:fill="FFFFFF"/>
          </w:rPr>
          <w:t>пунктами 3 - 5 части 2</w:t>
        </w:r>
      </w:hyperlink>
      <w:r w:rsidR="00CD6156" w:rsidRPr="004E1630">
        <w:rPr>
          <w:sz w:val="24"/>
          <w:szCs w:val="24"/>
          <w:shd w:val="clear" w:color="auto" w:fill="FFFFFF"/>
        </w:rPr>
        <w:t>настоящей статьи оснований для внесения изменений в правила землепользования и застройки глава местной администрации обязан принять решение о подготовке проекта о внесении изменений в правила землепользования и застройки.</w:t>
      </w:r>
    </w:p>
    <w:p w:rsidR="00CD6156" w:rsidRPr="004E1630" w:rsidRDefault="00CD6156" w:rsidP="00CD6156">
      <w:pPr>
        <w:widowControl w:val="0"/>
        <w:ind w:firstLine="709"/>
        <w:jc w:val="both"/>
        <w:rPr>
          <w:sz w:val="24"/>
          <w:szCs w:val="24"/>
          <w:shd w:val="clear" w:color="auto" w:fill="FFFFFF"/>
        </w:rPr>
      </w:pPr>
      <w:r w:rsidRPr="004E1630">
        <w:rPr>
          <w:sz w:val="24"/>
          <w:szCs w:val="24"/>
          <w:shd w:val="clear" w:color="auto" w:fill="FFFFFF"/>
        </w:rPr>
        <w:t xml:space="preserve">Срок внесения изменений в утвержденные правила землепользования и застройки в части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w:t>
      </w:r>
      <w:r w:rsidRPr="004E1630">
        <w:rPr>
          <w:sz w:val="24"/>
          <w:szCs w:val="24"/>
          <w:shd w:val="clear" w:color="auto" w:fill="FFFFFF"/>
        </w:rPr>
        <w:lastRenderedPageBreak/>
        <w:t xml:space="preserve">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r:id="rId79" w:anchor="/document/12138258/entry/3308" w:history="1">
        <w:r w:rsidRPr="004E1630">
          <w:rPr>
            <w:rStyle w:val="af"/>
            <w:color w:val="auto"/>
            <w:sz w:val="24"/>
            <w:szCs w:val="24"/>
            <w:u w:val="none"/>
            <w:shd w:val="clear" w:color="auto" w:fill="FFFFFF"/>
          </w:rPr>
          <w:t>частью 8</w:t>
        </w:r>
      </w:hyperlink>
      <w:r w:rsidRPr="004E1630">
        <w:rPr>
          <w:sz w:val="24"/>
          <w:szCs w:val="24"/>
          <w:shd w:val="clear" w:color="auto" w:fill="FFFFFF"/>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80" w:anchor="/document/12138258/entry/33023" w:history="1">
        <w:r w:rsidRPr="004E1630">
          <w:rPr>
            <w:rStyle w:val="af"/>
            <w:color w:val="auto"/>
            <w:sz w:val="24"/>
            <w:szCs w:val="24"/>
            <w:u w:val="none"/>
            <w:shd w:val="clear" w:color="auto" w:fill="FFFFFF"/>
          </w:rPr>
          <w:t>пунктами 3 - 5 части 2</w:t>
        </w:r>
      </w:hyperlink>
      <w:r w:rsidRPr="004E1630">
        <w:rPr>
          <w:sz w:val="24"/>
          <w:szCs w:val="24"/>
          <w:shd w:val="clear" w:color="auto" w:fill="FFFFFF"/>
        </w:rPr>
        <w:t>настоящей статьи оснований для внесения изменений в правила землепользования и застройки.</w:t>
      </w:r>
    </w:p>
    <w:p w:rsidR="00CD6156" w:rsidRPr="004E1630" w:rsidRDefault="00CD6156" w:rsidP="00CD6156">
      <w:pPr>
        <w:widowControl w:val="0"/>
        <w:jc w:val="both"/>
        <w:rPr>
          <w:sz w:val="24"/>
          <w:szCs w:val="24"/>
          <w:shd w:val="clear" w:color="auto" w:fill="FFFFFF"/>
        </w:rPr>
      </w:pPr>
    </w:p>
    <w:p w:rsidR="00E36771" w:rsidRPr="004E1630" w:rsidRDefault="00901B52" w:rsidP="00F86750">
      <w:pPr>
        <w:jc w:val="center"/>
        <w:rPr>
          <w:b/>
          <w:sz w:val="24"/>
          <w:szCs w:val="24"/>
        </w:rPr>
      </w:pPr>
      <w:bookmarkStart w:id="133" w:name="sub_3305"/>
      <w:bookmarkEnd w:id="132"/>
      <w:r w:rsidRPr="004E1630">
        <w:rPr>
          <w:b/>
          <w:bCs/>
          <w:sz w:val="24"/>
          <w:szCs w:val="24"/>
        </w:rPr>
        <w:t>Глава</w:t>
      </w:r>
      <w:r w:rsidR="00F86750" w:rsidRPr="004E1630">
        <w:rPr>
          <w:b/>
          <w:bCs/>
          <w:sz w:val="24"/>
          <w:szCs w:val="24"/>
        </w:rPr>
        <w:t xml:space="preserve"> </w:t>
      </w:r>
      <w:r w:rsidRPr="004E1630">
        <w:rPr>
          <w:b/>
          <w:bCs/>
          <w:sz w:val="24"/>
          <w:szCs w:val="24"/>
        </w:rPr>
        <w:t>7</w:t>
      </w:r>
      <w:r w:rsidR="00F86750" w:rsidRPr="004E1630">
        <w:rPr>
          <w:b/>
          <w:bCs/>
          <w:sz w:val="24"/>
          <w:szCs w:val="24"/>
        </w:rPr>
        <w:t>.</w:t>
      </w:r>
      <w:r w:rsidR="00F86750" w:rsidRPr="004E1630">
        <w:rPr>
          <w:b/>
          <w:sz w:val="24"/>
          <w:szCs w:val="24"/>
        </w:rPr>
        <w:t xml:space="preserve"> </w:t>
      </w:r>
      <w:r w:rsidRPr="004E1630">
        <w:rPr>
          <w:b/>
          <w:sz w:val="24"/>
          <w:szCs w:val="24"/>
        </w:rPr>
        <w:t>О</w:t>
      </w:r>
      <w:r w:rsidR="00F86750" w:rsidRPr="004E1630">
        <w:rPr>
          <w:b/>
          <w:sz w:val="24"/>
          <w:szCs w:val="24"/>
        </w:rPr>
        <w:t xml:space="preserve"> </w:t>
      </w:r>
      <w:r w:rsidR="00E36771" w:rsidRPr="004E1630">
        <w:rPr>
          <w:b/>
          <w:sz w:val="24"/>
          <w:szCs w:val="24"/>
        </w:rPr>
        <w:t>регулировании</w:t>
      </w:r>
      <w:r w:rsidR="00F86750" w:rsidRPr="004E1630">
        <w:rPr>
          <w:b/>
          <w:sz w:val="24"/>
          <w:szCs w:val="24"/>
        </w:rPr>
        <w:t xml:space="preserve"> </w:t>
      </w:r>
      <w:r w:rsidR="00E36771" w:rsidRPr="004E1630">
        <w:rPr>
          <w:b/>
          <w:sz w:val="24"/>
          <w:szCs w:val="24"/>
        </w:rPr>
        <w:t>иных</w:t>
      </w:r>
      <w:r w:rsidR="00F86750" w:rsidRPr="004E1630">
        <w:rPr>
          <w:b/>
          <w:sz w:val="24"/>
          <w:szCs w:val="24"/>
        </w:rPr>
        <w:t xml:space="preserve"> </w:t>
      </w:r>
      <w:r w:rsidR="00E36771" w:rsidRPr="004E1630">
        <w:rPr>
          <w:b/>
          <w:sz w:val="24"/>
          <w:szCs w:val="24"/>
        </w:rPr>
        <w:t>вопросов</w:t>
      </w:r>
      <w:r w:rsidR="00F86750" w:rsidRPr="004E1630">
        <w:rPr>
          <w:b/>
          <w:sz w:val="24"/>
          <w:szCs w:val="24"/>
        </w:rPr>
        <w:t xml:space="preserve"> </w:t>
      </w:r>
      <w:r w:rsidR="00E36771" w:rsidRPr="004E1630">
        <w:rPr>
          <w:b/>
          <w:sz w:val="24"/>
          <w:szCs w:val="24"/>
        </w:rPr>
        <w:t>землепользования</w:t>
      </w:r>
      <w:r w:rsidR="00F86750" w:rsidRPr="004E1630">
        <w:rPr>
          <w:b/>
          <w:sz w:val="24"/>
          <w:szCs w:val="24"/>
        </w:rPr>
        <w:t xml:space="preserve"> </w:t>
      </w:r>
      <w:r w:rsidR="00E36771" w:rsidRPr="004E1630">
        <w:rPr>
          <w:b/>
          <w:sz w:val="24"/>
          <w:szCs w:val="24"/>
        </w:rPr>
        <w:t>и</w:t>
      </w:r>
      <w:r w:rsidR="00F86750" w:rsidRPr="004E1630">
        <w:rPr>
          <w:b/>
          <w:sz w:val="24"/>
          <w:szCs w:val="24"/>
        </w:rPr>
        <w:t xml:space="preserve"> </w:t>
      </w:r>
      <w:r w:rsidR="00E36771" w:rsidRPr="004E1630">
        <w:rPr>
          <w:b/>
          <w:sz w:val="24"/>
          <w:szCs w:val="24"/>
        </w:rPr>
        <w:t>застройки</w:t>
      </w:r>
    </w:p>
    <w:p w:rsidR="002077A6" w:rsidRPr="004E1630" w:rsidRDefault="002077A6" w:rsidP="0028053E">
      <w:pPr>
        <w:rPr>
          <w:sz w:val="24"/>
          <w:szCs w:val="24"/>
        </w:rPr>
      </w:pPr>
    </w:p>
    <w:p w:rsidR="00B93A0C" w:rsidRPr="004E1630" w:rsidRDefault="00B93A0C" w:rsidP="00F86750">
      <w:pPr>
        <w:ind w:firstLine="709"/>
        <w:jc w:val="both"/>
        <w:rPr>
          <w:b/>
          <w:sz w:val="24"/>
          <w:szCs w:val="24"/>
        </w:rPr>
      </w:pPr>
      <w:r w:rsidRPr="004E1630">
        <w:rPr>
          <w:b/>
          <w:sz w:val="24"/>
          <w:szCs w:val="24"/>
        </w:rPr>
        <w:t>Статья</w:t>
      </w:r>
      <w:r w:rsidR="00F86750" w:rsidRPr="004E1630">
        <w:rPr>
          <w:b/>
          <w:sz w:val="24"/>
          <w:szCs w:val="24"/>
        </w:rPr>
        <w:t xml:space="preserve"> </w:t>
      </w:r>
      <w:r w:rsidR="00901B52" w:rsidRPr="004E1630">
        <w:rPr>
          <w:b/>
          <w:sz w:val="24"/>
          <w:szCs w:val="24"/>
        </w:rPr>
        <w:t>2</w:t>
      </w:r>
      <w:r w:rsidR="00B36D37" w:rsidRPr="004E1630">
        <w:rPr>
          <w:b/>
          <w:sz w:val="24"/>
          <w:szCs w:val="24"/>
        </w:rPr>
        <w:t>4</w:t>
      </w:r>
      <w:r w:rsidRPr="004E1630">
        <w:rPr>
          <w:b/>
          <w:sz w:val="24"/>
          <w:szCs w:val="24"/>
        </w:rPr>
        <w:t>.</w:t>
      </w:r>
      <w:r w:rsidR="00F86750" w:rsidRPr="004E1630">
        <w:rPr>
          <w:b/>
          <w:sz w:val="24"/>
          <w:szCs w:val="24"/>
        </w:rPr>
        <w:t xml:space="preserve"> С</w:t>
      </w:r>
      <w:r w:rsidR="0098679B" w:rsidRPr="004E1630">
        <w:rPr>
          <w:b/>
          <w:sz w:val="24"/>
          <w:szCs w:val="24"/>
        </w:rPr>
        <w:t>остав</w:t>
      </w:r>
      <w:r w:rsidR="00F86750" w:rsidRPr="004E1630">
        <w:rPr>
          <w:b/>
          <w:sz w:val="24"/>
          <w:szCs w:val="24"/>
        </w:rPr>
        <w:t xml:space="preserve"> </w:t>
      </w:r>
      <w:r w:rsidR="0098679B" w:rsidRPr="004E1630">
        <w:rPr>
          <w:b/>
          <w:sz w:val="24"/>
          <w:szCs w:val="24"/>
        </w:rPr>
        <w:t>правил</w:t>
      </w:r>
      <w:r w:rsidR="00F86750" w:rsidRPr="004E1630">
        <w:rPr>
          <w:b/>
          <w:sz w:val="24"/>
          <w:szCs w:val="24"/>
        </w:rPr>
        <w:t xml:space="preserve"> </w:t>
      </w:r>
      <w:r w:rsidR="0098679B" w:rsidRPr="004E1630">
        <w:rPr>
          <w:b/>
          <w:sz w:val="24"/>
          <w:szCs w:val="24"/>
        </w:rPr>
        <w:t>благоустройства</w:t>
      </w:r>
      <w:r w:rsidR="00F86750" w:rsidRPr="004E1630">
        <w:rPr>
          <w:b/>
          <w:sz w:val="24"/>
          <w:szCs w:val="24"/>
        </w:rPr>
        <w:t xml:space="preserve"> </w:t>
      </w:r>
      <w:r w:rsidR="00EB5244" w:rsidRPr="004E1630">
        <w:rPr>
          <w:b/>
          <w:sz w:val="24"/>
          <w:szCs w:val="24"/>
        </w:rPr>
        <w:t>МО</w:t>
      </w:r>
      <w:r w:rsidR="00F86750" w:rsidRPr="004E1630">
        <w:rPr>
          <w:b/>
          <w:sz w:val="24"/>
          <w:szCs w:val="24"/>
        </w:rPr>
        <w:t xml:space="preserve"> </w:t>
      </w:r>
      <w:r w:rsidR="00DB798A" w:rsidRPr="004E1630">
        <w:rPr>
          <w:b/>
          <w:sz w:val="24"/>
          <w:szCs w:val="24"/>
        </w:rPr>
        <w:t>«</w:t>
      </w:r>
      <w:r w:rsidR="00694D0F" w:rsidRPr="004E1630">
        <w:rPr>
          <w:b/>
          <w:sz w:val="24"/>
          <w:szCs w:val="24"/>
        </w:rPr>
        <w:t>Джерокайское</w:t>
      </w:r>
      <w:r w:rsidR="00F86750" w:rsidRPr="004E1630">
        <w:rPr>
          <w:b/>
          <w:sz w:val="24"/>
          <w:szCs w:val="24"/>
        </w:rPr>
        <w:t xml:space="preserve"> </w:t>
      </w:r>
      <w:r w:rsidR="00BE6B7F" w:rsidRPr="004E1630">
        <w:rPr>
          <w:b/>
          <w:sz w:val="24"/>
          <w:szCs w:val="24"/>
        </w:rPr>
        <w:t xml:space="preserve">сельское </w:t>
      </w:r>
      <w:r w:rsidR="0098679B" w:rsidRPr="004E1630">
        <w:rPr>
          <w:b/>
          <w:sz w:val="24"/>
          <w:szCs w:val="24"/>
        </w:rPr>
        <w:t>поселени</w:t>
      </w:r>
      <w:r w:rsidR="00031684" w:rsidRPr="004E1630">
        <w:rPr>
          <w:b/>
          <w:sz w:val="24"/>
          <w:szCs w:val="24"/>
        </w:rPr>
        <w:t>е</w:t>
      </w:r>
      <w:r w:rsidR="00DB798A" w:rsidRPr="004E1630">
        <w:rPr>
          <w:b/>
          <w:sz w:val="24"/>
          <w:szCs w:val="24"/>
        </w:rPr>
        <w:t>»</w:t>
      </w:r>
    </w:p>
    <w:p w:rsidR="0098679B" w:rsidRPr="004E1630" w:rsidRDefault="0098679B" w:rsidP="00F86750">
      <w:pPr>
        <w:shd w:val="clear" w:color="auto" w:fill="FFFFFF"/>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состав</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благоустройства</w:t>
      </w:r>
      <w:r w:rsidR="00F86750" w:rsidRPr="004E1630">
        <w:rPr>
          <w:sz w:val="24"/>
          <w:szCs w:val="24"/>
        </w:rPr>
        <w:t xml:space="preserve"> </w:t>
      </w:r>
      <w:r w:rsidRPr="004E1630">
        <w:rPr>
          <w:sz w:val="24"/>
          <w:szCs w:val="24"/>
        </w:rPr>
        <w:t>рекомендуется</w:t>
      </w:r>
      <w:r w:rsidR="00F86750" w:rsidRPr="004E1630">
        <w:rPr>
          <w:sz w:val="24"/>
          <w:szCs w:val="24"/>
        </w:rPr>
        <w:t xml:space="preserve"> </w:t>
      </w:r>
      <w:r w:rsidRPr="004E1630">
        <w:rPr>
          <w:sz w:val="24"/>
          <w:szCs w:val="24"/>
        </w:rPr>
        <w:t>включать</w:t>
      </w:r>
      <w:r w:rsidR="00F86750" w:rsidRPr="004E1630">
        <w:rPr>
          <w:sz w:val="24"/>
          <w:szCs w:val="24"/>
        </w:rPr>
        <w:t xml:space="preserve"> </w:t>
      </w:r>
      <w:r w:rsidRPr="004E1630">
        <w:rPr>
          <w:sz w:val="24"/>
          <w:szCs w:val="24"/>
        </w:rPr>
        <w:t>(но</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ограничиваясь)</w:t>
      </w:r>
      <w:r w:rsidR="00F86750" w:rsidRPr="004E1630">
        <w:rPr>
          <w:sz w:val="24"/>
          <w:szCs w:val="24"/>
        </w:rPr>
        <w:t xml:space="preserve"> </w:t>
      </w:r>
      <w:r w:rsidRPr="004E1630">
        <w:rPr>
          <w:sz w:val="24"/>
          <w:szCs w:val="24"/>
        </w:rPr>
        <w:t>следующие</w:t>
      </w:r>
      <w:r w:rsidR="00F86750" w:rsidRPr="004E1630">
        <w:rPr>
          <w:sz w:val="24"/>
          <w:szCs w:val="24"/>
        </w:rPr>
        <w:t xml:space="preserve"> </w:t>
      </w:r>
      <w:r w:rsidRPr="004E1630">
        <w:rPr>
          <w:sz w:val="24"/>
          <w:szCs w:val="24"/>
        </w:rPr>
        <w:t>разделы</w:t>
      </w:r>
      <w:r w:rsidR="00F86750" w:rsidRPr="004E1630">
        <w:rPr>
          <w:sz w:val="24"/>
          <w:szCs w:val="24"/>
        </w:rPr>
        <w:t xml:space="preserve"> </w:t>
      </w:r>
      <w:r w:rsidRPr="004E1630">
        <w:rPr>
          <w:sz w:val="24"/>
          <w:szCs w:val="24"/>
        </w:rPr>
        <w:t>(подразделы):</w:t>
      </w:r>
    </w:p>
    <w:p w:rsidR="0098679B" w:rsidRPr="004E1630" w:rsidRDefault="0098679B" w:rsidP="00F86750">
      <w:pPr>
        <w:shd w:val="clear" w:color="auto" w:fill="FFFFFF"/>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общие</w:t>
      </w:r>
      <w:r w:rsidR="00F86750" w:rsidRPr="004E1630">
        <w:rPr>
          <w:sz w:val="24"/>
          <w:szCs w:val="24"/>
        </w:rPr>
        <w:t xml:space="preserve"> </w:t>
      </w:r>
      <w:r w:rsidRPr="004E1630">
        <w:rPr>
          <w:sz w:val="24"/>
          <w:szCs w:val="24"/>
        </w:rPr>
        <w:t>требования</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состоянию</w:t>
      </w:r>
      <w:r w:rsidR="00F86750" w:rsidRPr="004E1630">
        <w:rPr>
          <w:sz w:val="24"/>
          <w:szCs w:val="24"/>
        </w:rPr>
        <w:t xml:space="preserve"> </w:t>
      </w:r>
      <w:r w:rsidRPr="004E1630">
        <w:rPr>
          <w:sz w:val="24"/>
          <w:szCs w:val="24"/>
        </w:rPr>
        <w:t>общественных</w:t>
      </w:r>
      <w:r w:rsidR="00F86750" w:rsidRPr="004E1630">
        <w:rPr>
          <w:sz w:val="24"/>
          <w:szCs w:val="24"/>
        </w:rPr>
        <w:t xml:space="preserve"> </w:t>
      </w:r>
      <w:r w:rsidRPr="004E1630">
        <w:rPr>
          <w:sz w:val="24"/>
          <w:szCs w:val="24"/>
        </w:rPr>
        <w:t>пространств,</w:t>
      </w:r>
      <w:r w:rsidR="00F86750" w:rsidRPr="004E1630">
        <w:rPr>
          <w:sz w:val="24"/>
          <w:szCs w:val="24"/>
        </w:rPr>
        <w:t xml:space="preserve"> </w:t>
      </w:r>
      <w:r w:rsidRPr="004E1630">
        <w:rPr>
          <w:sz w:val="24"/>
          <w:szCs w:val="24"/>
        </w:rPr>
        <w:t>состоянию</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облику</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различного</w:t>
      </w:r>
      <w:r w:rsidR="00F86750" w:rsidRPr="004E1630">
        <w:rPr>
          <w:sz w:val="24"/>
          <w:szCs w:val="24"/>
        </w:rPr>
        <w:t xml:space="preserve"> </w:t>
      </w:r>
      <w:r w:rsidRPr="004E1630">
        <w:rPr>
          <w:sz w:val="24"/>
          <w:szCs w:val="24"/>
        </w:rPr>
        <w:t>назначения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разной</w:t>
      </w:r>
      <w:r w:rsidR="00F86750" w:rsidRPr="004E1630">
        <w:rPr>
          <w:sz w:val="24"/>
          <w:szCs w:val="24"/>
        </w:rPr>
        <w:t xml:space="preserve"> </w:t>
      </w:r>
      <w:r w:rsidRPr="004E1630">
        <w:rPr>
          <w:sz w:val="24"/>
          <w:szCs w:val="24"/>
        </w:rPr>
        <w:t>формы</w:t>
      </w:r>
      <w:r w:rsidR="00F86750" w:rsidRPr="004E1630">
        <w:rPr>
          <w:sz w:val="24"/>
          <w:szCs w:val="24"/>
        </w:rPr>
        <w:t xml:space="preserve"> </w:t>
      </w:r>
      <w:r w:rsidRPr="004E1630">
        <w:rPr>
          <w:sz w:val="24"/>
          <w:szCs w:val="24"/>
        </w:rPr>
        <w:t>собственности,</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имеющимся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муниципальном</w:t>
      </w:r>
      <w:r w:rsidR="00F86750" w:rsidRPr="004E1630">
        <w:rPr>
          <w:sz w:val="24"/>
          <w:szCs w:val="24"/>
        </w:rPr>
        <w:t xml:space="preserve"> </w:t>
      </w:r>
      <w:r w:rsidRPr="004E1630">
        <w:rPr>
          <w:sz w:val="24"/>
          <w:szCs w:val="24"/>
        </w:rPr>
        <w:t>образовании</w:t>
      </w:r>
      <w:r w:rsidR="00F86750" w:rsidRPr="004E1630">
        <w:rPr>
          <w:sz w:val="24"/>
          <w:szCs w:val="24"/>
        </w:rPr>
        <w:t xml:space="preserve"> </w:t>
      </w:r>
      <w:r w:rsidRPr="004E1630">
        <w:rPr>
          <w:sz w:val="24"/>
          <w:szCs w:val="24"/>
        </w:rPr>
        <w:t>объектам</w:t>
      </w:r>
      <w:r w:rsidR="00F86750" w:rsidRPr="004E1630">
        <w:rPr>
          <w:sz w:val="24"/>
          <w:szCs w:val="24"/>
        </w:rPr>
        <w:t xml:space="preserve"> </w:t>
      </w:r>
      <w:r w:rsidRPr="004E1630">
        <w:rPr>
          <w:sz w:val="24"/>
          <w:szCs w:val="24"/>
        </w:rPr>
        <w:t>благоустройства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отдельным</w:t>
      </w:r>
      <w:r w:rsidR="00F86750" w:rsidRPr="004E1630">
        <w:rPr>
          <w:sz w:val="24"/>
          <w:szCs w:val="24"/>
        </w:rPr>
        <w:t xml:space="preserve"> </w:t>
      </w:r>
      <w:r w:rsidRPr="004E1630">
        <w:rPr>
          <w:sz w:val="24"/>
          <w:szCs w:val="24"/>
        </w:rPr>
        <w:t>элементам;</w:t>
      </w:r>
    </w:p>
    <w:p w:rsidR="0098679B" w:rsidRPr="004E1630" w:rsidRDefault="0098679B" w:rsidP="00F86750">
      <w:pPr>
        <w:shd w:val="clear" w:color="auto" w:fill="FFFFFF"/>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особые</w:t>
      </w:r>
      <w:r w:rsidR="00F86750" w:rsidRPr="004E1630">
        <w:rPr>
          <w:sz w:val="24"/>
          <w:szCs w:val="24"/>
        </w:rPr>
        <w:t xml:space="preserve"> </w:t>
      </w:r>
      <w:r w:rsidRPr="004E1630">
        <w:rPr>
          <w:sz w:val="24"/>
          <w:szCs w:val="24"/>
        </w:rPr>
        <w:t>требования</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доступности</w:t>
      </w:r>
      <w:r w:rsidR="00F86750" w:rsidRPr="004E1630">
        <w:rPr>
          <w:sz w:val="24"/>
          <w:szCs w:val="24"/>
        </w:rPr>
        <w:t xml:space="preserve"> </w:t>
      </w:r>
      <w:r w:rsidRPr="004E1630">
        <w:rPr>
          <w:sz w:val="24"/>
          <w:szCs w:val="24"/>
        </w:rPr>
        <w:t>городской</w:t>
      </w:r>
      <w:r w:rsidR="00F86750" w:rsidRPr="004E1630">
        <w:rPr>
          <w:sz w:val="24"/>
          <w:szCs w:val="24"/>
        </w:rPr>
        <w:t xml:space="preserve"> </w:t>
      </w:r>
      <w:r w:rsidRPr="004E1630">
        <w:rPr>
          <w:sz w:val="24"/>
          <w:szCs w:val="24"/>
        </w:rPr>
        <w:t>среды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p>
    <w:p w:rsidR="0098679B" w:rsidRPr="004E1630" w:rsidRDefault="0098679B" w:rsidP="00F86750">
      <w:pPr>
        <w:shd w:val="clear" w:color="auto" w:fill="FFFFFF"/>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порядок</w:t>
      </w:r>
      <w:r w:rsidR="00F86750" w:rsidRPr="004E1630">
        <w:rPr>
          <w:sz w:val="24"/>
          <w:szCs w:val="24"/>
        </w:rPr>
        <w:t xml:space="preserve"> </w:t>
      </w:r>
      <w:r w:rsidRPr="004E1630">
        <w:rPr>
          <w:sz w:val="24"/>
          <w:szCs w:val="24"/>
        </w:rPr>
        <w:t>содержания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эксплуатации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благоустройства;</w:t>
      </w:r>
    </w:p>
    <w:p w:rsidR="0098679B" w:rsidRPr="004E1630" w:rsidRDefault="0098679B" w:rsidP="00F86750">
      <w:pPr>
        <w:shd w:val="clear" w:color="auto" w:fill="FFFFFF"/>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порядок</w:t>
      </w:r>
      <w:r w:rsidR="00F86750" w:rsidRPr="004E1630">
        <w:rPr>
          <w:sz w:val="24"/>
          <w:szCs w:val="24"/>
        </w:rPr>
        <w:t xml:space="preserve"> </w:t>
      </w:r>
      <w:r w:rsidRPr="004E1630">
        <w:rPr>
          <w:sz w:val="24"/>
          <w:szCs w:val="24"/>
        </w:rPr>
        <w:t>контроля</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соблюдением</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благоустройства;</w:t>
      </w:r>
    </w:p>
    <w:p w:rsidR="0098679B" w:rsidRPr="004E1630" w:rsidRDefault="0098679B" w:rsidP="00F86750">
      <w:pPr>
        <w:shd w:val="clear" w:color="auto" w:fill="FFFFFF"/>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порядок</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механизмы</w:t>
      </w:r>
      <w:r w:rsidR="00F86750" w:rsidRPr="004E1630">
        <w:rPr>
          <w:sz w:val="24"/>
          <w:szCs w:val="24"/>
        </w:rPr>
        <w:t xml:space="preserve"> </w:t>
      </w:r>
      <w:r w:rsidRPr="004E1630">
        <w:rPr>
          <w:sz w:val="24"/>
          <w:szCs w:val="24"/>
        </w:rPr>
        <w:t>общественного</w:t>
      </w:r>
      <w:r w:rsidR="00F86750" w:rsidRPr="004E1630">
        <w:rPr>
          <w:sz w:val="24"/>
          <w:szCs w:val="24"/>
        </w:rPr>
        <w:t xml:space="preserve"> </w:t>
      </w:r>
      <w:r w:rsidRPr="004E1630">
        <w:rPr>
          <w:sz w:val="24"/>
          <w:szCs w:val="24"/>
        </w:rPr>
        <w:t>участия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процессе</w:t>
      </w:r>
      <w:r w:rsidR="00F86750" w:rsidRPr="004E1630">
        <w:rPr>
          <w:sz w:val="24"/>
          <w:szCs w:val="24"/>
        </w:rPr>
        <w:t xml:space="preserve"> </w:t>
      </w:r>
      <w:r w:rsidRPr="004E1630">
        <w:rPr>
          <w:sz w:val="24"/>
          <w:szCs w:val="24"/>
        </w:rPr>
        <w:t>благоустройства.</w:t>
      </w:r>
    </w:p>
    <w:p w:rsidR="0098679B" w:rsidRPr="004E1630" w:rsidRDefault="0098679B" w:rsidP="00F86750">
      <w:pPr>
        <w:shd w:val="clear" w:color="auto" w:fill="FFFFFF"/>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порядок</w:t>
      </w:r>
      <w:r w:rsidR="00F86750" w:rsidRPr="004E1630">
        <w:rPr>
          <w:sz w:val="24"/>
          <w:szCs w:val="24"/>
        </w:rPr>
        <w:t xml:space="preserve"> </w:t>
      </w:r>
      <w:r w:rsidRPr="004E1630">
        <w:rPr>
          <w:sz w:val="24"/>
          <w:szCs w:val="24"/>
        </w:rPr>
        <w:t>составления</w:t>
      </w:r>
      <w:r w:rsidR="00F86750" w:rsidRPr="004E1630">
        <w:rPr>
          <w:sz w:val="24"/>
          <w:szCs w:val="24"/>
        </w:rPr>
        <w:t xml:space="preserve"> </w:t>
      </w:r>
      <w:r w:rsidRPr="004E1630">
        <w:rPr>
          <w:sz w:val="24"/>
          <w:szCs w:val="24"/>
        </w:rPr>
        <w:t>дендрологических</w:t>
      </w:r>
      <w:r w:rsidR="00F86750" w:rsidRPr="004E1630">
        <w:rPr>
          <w:sz w:val="24"/>
          <w:szCs w:val="24"/>
        </w:rPr>
        <w:t xml:space="preserve"> </w:t>
      </w:r>
      <w:r w:rsidRPr="004E1630">
        <w:rPr>
          <w:sz w:val="24"/>
          <w:szCs w:val="24"/>
        </w:rPr>
        <w:t>планов.</w:t>
      </w:r>
    </w:p>
    <w:p w:rsidR="0098679B" w:rsidRPr="004E1630" w:rsidRDefault="0098679B" w:rsidP="00F86750">
      <w:pPr>
        <w:shd w:val="clear" w:color="auto" w:fill="FFFFFF"/>
        <w:ind w:firstLine="709"/>
        <w:jc w:val="both"/>
        <w:rPr>
          <w:sz w:val="24"/>
          <w:szCs w:val="24"/>
        </w:rPr>
      </w:pPr>
      <w:r w:rsidRPr="004E1630">
        <w:rPr>
          <w:sz w:val="24"/>
          <w:szCs w:val="24"/>
        </w:rPr>
        <w:t>Также</w:t>
      </w:r>
      <w:r w:rsidR="00F86750" w:rsidRPr="004E1630">
        <w:rPr>
          <w:sz w:val="24"/>
          <w:szCs w:val="24"/>
        </w:rPr>
        <w:t xml:space="preserve"> </w:t>
      </w:r>
      <w:r w:rsidRPr="004E1630">
        <w:rPr>
          <w:sz w:val="24"/>
          <w:szCs w:val="24"/>
        </w:rPr>
        <w:t>представляется</w:t>
      </w:r>
      <w:r w:rsidR="00F86750" w:rsidRPr="004E1630">
        <w:rPr>
          <w:sz w:val="24"/>
          <w:szCs w:val="24"/>
        </w:rPr>
        <w:t xml:space="preserve"> </w:t>
      </w:r>
      <w:r w:rsidRPr="004E1630">
        <w:rPr>
          <w:sz w:val="24"/>
          <w:szCs w:val="24"/>
        </w:rPr>
        <w:t>целесообразной</w:t>
      </w:r>
      <w:r w:rsidR="00F86750" w:rsidRPr="004E1630">
        <w:rPr>
          <w:sz w:val="24"/>
          <w:szCs w:val="24"/>
        </w:rPr>
        <w:t xml:space="preserve"> </w:t>
      </w:r>
      <w:r w:rsidRPr="004E1630">
        <w:rPr>
          <w:sz w:val="24"/>
          <w:szCs w:val="24"/>
        </w:rPr>
        <w:t>разработка</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Pr="004E1630">
        <w:rPr>
          <w:sz w:val="24"/>
          <w:szCs w:val="24"/>
        </w:rPr>
        <w:t>следующих</w:t>
      </w:r>
      <w:r w:rsidR="00F86750" w:rsidRPr="004E1630">
        <w:rPr>
          <w:sz w:val="24"/>
          <w:szCs w:val="24"/>
        </w:rPr>
        <w:t xml:space="preserve"> </w:t>
      </w:r>
      <w:r w:rsidRPr="004E1630">
        <w:rPr>
          <w:sz w:val="24"/>
          <w:szCs w:val="24"/>
        </w:rPr>
        <w:t>документов:</w:t>
      </w:r>
    </w:p>
    <w:p w:rsidR="0098679B" w:rsidRPr="004E1630" w:rsidRDefault="0098679B" w:rsidP="00F86750">
      <w:pPr>
        <w:shd w:val="clear" w:color="auto" w:fill="FFFFFF"/>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регламент,</w:t>
      </w:r>
      <w:r w:rsidR="00F86750" w:rsidRPr="004E1630">
        <w:rPr>
          <w:sz w:val="24"/>
          <w:szCs w:val="24"/>
        </w:rPr>
        <w:t xml:space="preserve"> </w:t>
      </w:r>
      <w:r w:rsidRPr="004E1630">
        <w:rPr>
          <w:sz w:val="24"/>
          <w:szCs w:val="24"/>
        </w:rPr>
        <w:t>регулирующий</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рекламных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информационных</w:t>
      </w:r>
      <w:r w:rsidR="00F86750" w:rsidRPr="004E1630">
        <w:rPr>
          <w:sz w:val="24"/>
          <w:szCs w:val="24"/>
        </w:rPr>
        <w:t xml:space="preserve"> </w:t>
      </w:r>
      <w:r w:rsidRPr="004E1630">
        <w:rPr>
          <w:sz w:val="24"/>
          <w:szCs w:val="24"/>
        </w:rPr>
        <w:t>конструкций;</w:t>
      </w:r>
    </w:p>
    <w:p w:rsidR="0098679B" w:rsidRPr="004E1630" w:rsidRDefault="0098679B" w:rsidP="00F86750">
      <w:pPr>
        <w:shd w:val="clear" w:color="auto" w:fill="FFFFFF"/>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ландшафтная</w:t>
      </w:r>
      <w:r w:rsidR="00F86750" w:rsidRPr="004E1630">
        <w:rPr>
          <w:sz w:val="24"/>
          <w:szCs w:val="24"/>
        </w:rPr>
        <w:t xml:space="preserve"> </w:t>
      </w:r>
      <w:r w:rsidRPr="004E1630">
        <w:rPr>
          <w:sz w:val="24"/>
          <w:szCs w:val="24"/>
        </w:rPr>
        <w:t>концепция;</w:t>
      </w:r>
    </w:p>
    <w:p w:rsidR="0098679B" w:rsidRPr="004E1630" w:rsidRDefault="0098679B" w:rsidP="00F86750">
      <w:pPr>
        <w:shd w:val="clear" w:color="auto" w:fill="FFFFFF"/>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концепция</w:t>
      </w:r>
      <w:r w:rsidR="00F86750" w:rsidRPr="004E1630">
        <w:rPr>
          <w:sz w:val="24"/>
          <w:szCs w:val="24"/>
        </w:rPr>
        <w:t xml:space="preserve"> </w:t>
      </w:r>
      <w:r w:rsidRPr="004E1630">
        <w:rPr>
          <w:sz w:val="24"/>
          <w:szCs w:val="24"/>
        </w:rPr>
        <w:t>функционального</w:t>
      </w:r>
      <w:r w:rsidR="00F86750" w:rsidRPr="004E1630">
        <w:rPr>
          <w:sz w:val="24"/>
          <w:szCs w:val="24"/>
        </w:rPr>
        <w:t xml:space="preserve"> </w:t>
      </w:r>
      <w:r w:rsidRPr="004E1630">
        <w:rPr>
          <w:sz w:val="24"/>
          <w:szCs w:val="24"/>
        </w:rPr>
        <w:t>освещения</w:t>
      </w:r>
      <w:r w:rsidR="00F86750" w:rsidRPr="004E1630">
        <w:rPr>
          <w:sz w:val="24"/>
          <w:szCs w:val="24"/>
        </w:rPr>
        <w:t xml:space="preserve"> </w:t>
      </w:r>
      <w:r w:rsidRPr="004E1630">
        <w:rPr>
          <w:sz w:val="24"/>
          <w:szCs w:val="24"/>
        </w:rPr>
        <w:t>общественных</w:t>
      </w:r>
      <w:r w:rsidR="00F86750" w:rsidRPr="004E1630">
        <w:rPr>
          <w:sz w:val="24"/>
          <w:szCs w:val="24"/>
        </w:rPr>
        <w:t xml:space="preserve"> </w:t>
      </w:r>
      <w:r w:rsidRPr="004E1630">
        <w:rPr>
          <w:sz w:val="24"/>
          <w:szCs w:val="24"/>
        </w:rPr>
        <w:t>пространств</w:t>
      </w:r>
    </w:p>
    <w:p w:rsidR="0098679B" w:rsidRPr="004E1630" w:rsidRDefault="0098679B" w:rsidP="00F86750">
      <w:pPr>
        <w:shd w:val="clear" w:color="auto" w:fill="FFFFFF"/>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концепция</w:t>
      </w:r>
      <w:r w:rsidR="00F86750" w:rsidRPr="004E1630">
        <w:rPr>
          <w:sz w:val="24"/>
          <w:szCs w:val="24"/>
        </w:rPr>
        <w:t xml:space="preserve"> </w:t>
      </w:r>
      <w:r w:rsidRPr="004E1630">
        <w:rPr>
          <w:sz w:val="24"/>
          <w:szCs w:val="24"/>
        </w:rPr>
        <w:t>архитектурного</w:t>
      </w:r>
      <w:r w:rsidR="00F86750" w:rsidRPr="004E1630">
        <w:rPr>
          <w:sz w:val="24"/>
          <w:szCs w:val="24"/>
        </w:rPr>
        <w:t xml:space="preserve"> </w:t>
      </w:r>
      <w:r w:rsidRPr="004E1630">
        <w:rPr>
          <w:sz w:val="24"/>
          <w:szCs w:val="24"/>
        </w:rPr>
        <w:t>освещения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средних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больших</w:t>
      </w:r>
      <w:r w:rsidR="00F86750" w:rsidRPr="004E1630">
        <w:rPr>
          <w:sz w:val="24"/>
          <w:szCs w:val="24"/>
        </w:rPr>
        <w:t xml:space="preserve"> </w:t>
      </w:r>
      <w:r w:rsidRPr="004E1630">
        <w:rPr>
          <w:sz w:val="24"/>
          <w:szCs w:val="24"/>
        </w:rPr>
        <w:t>муниципальных</w:t>
      </w:r>
      <w:r w:rsidR="00F86750" w:rsidRPr="004E1630">
        <w:rPr>
          <w:sz w:val="24"/>
          <w:szCs w:val="24"/>
        </w:rPr>
        <w:t xml:space="preserve"> </w:t>
      </w:r>
      <w:r w:rsidRPr="004E1630">
        <w:rPr>
          <w:sz w:val="24"/>
          <w:szCs w:val="24"/>
        </w:rPr>
        <w:t>образований,</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малых</w:t>
      </w:r>
      <w:r w:rsidR="00F86750" w:rsidRPr="004E1630">
        <w:rPr>
          <w:sz w:val="24"/>
          <w:szCs w:val="24"/>
        </w:rPr>
        <w:t xml:space="preserve"> </w:t>
      </w:r>
      <w:r w:rsidRPr="004E1630">
        <w:rPr>
          <w:sz w:val="24"/>
          <w:szCs w:val="24"/>
        </w:rPr>
        <w:t>исторических</w:t>
      </w:r>
      <w:r w:rsidR="00F86750" w:rsidRPr="004E1630">
        <w:rPr>
          <w:sz w:val="24"/>
          <w:szCs w:val="24"/>
        </w:rPr>
        <w:t xml:space="preserve"> </w:t>
      </w:r>
      <w:r w:rsidRPr="004E1630">
        <w:rPr>
          <w:sz w:val="24"/>
          <w:szCs w:val="24"/>
        </w:rPr>
        <w:t>муниципальных</w:t>
      </w:r>
      <w:r w:rsidR="00F86750" w:rsidRPr="004E1630">
        <w:rPr>
          <w:sz w:val="24"/>
          <w:szCs w:val="24"/>
        </w:rPr>
        <w:t xml:space="preserve"> </w:t>
      </w:r>
      <w:r w:rsidRPr="004E1630">
        <w:rPr>
          <w:sz w:val="24"/>
          <w:szCs w:val="24"/>
        </w:rPr>
        <w:t>образований);</w:t>
      </w:r>
    </w:p>
    <w:p w:rsidR="0098679B" w:rsidRPr="004E1630" w:rsidRDefault="0098679B" w:rsidP="00F86750">
      <w:pPr>
        <w:shd w:val="clear" w:color="auto" w:fill="FFFFFF"/>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регламент</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частных</w:t>
      </w:r>
      <w:r w:rsidR="00F86750" w:rsidRPr="004E1630">
        <w:rPr>
          <w:sz w:val="24"/>
          <w:szCs w:val="24"/>
        </w:rPr>
        <w:t xml:space="preserve"> </w:t>
      </w:r>
      <w:r w:rsidRPr="004E1630">
        <w:rPr>
          <w:sz w:val="24"/>
          <w:szCs w:val="24"/>
        </w:rPr>
        <w:t>домовладений</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поселений</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большим</w:t>
      </w:r>
      <w:r w:rsidR="00F86750" w:rsidRPr="004E1630">
        <w:rPr>
          <w:sz w:val="24"/>
          <w:szCs w:val="24"/>
        </w:rPr>
        <w:t xml:space="preserve"> </w:t>
      </w:r>
      <w:r w:rsidRPr="004E1630">
        <w:rPr>
          <w:sz w:val="24"/>
          <w:szCs w:val="24"/>
        </w:rPr>
        <w:t>количеством</w:t>
      </w:r>
      <w:r w:rsidR="00F86750" w:rsidRPr="004E1630">
        <w:rPr>
          <w:sz w:val="24"/>
          <w:szCs w:val="24"/>
        </w:rPr>
        <w:t xml:space="preserve"> </w:t>
      </w:r>
      <w:r w:rsidRPr="004E1630">
        <w:rPr>
          <w:sz w:val="24"/>
          <w:szCs w:val="24"/>
        </w:rPr>
        <w:t>частной</w:t>
      </w:r>
      <w:r w:rsidR="00F86750" w:rsidRPr="004E1630">
        <w:rPr>
          <w:sz w:val="24"/>
          <w:szCs w:val="24"/>
        </w:rPr>
        <w:t xml:space="preserve"> </w:t>
      </w:r>
      <w:r w:rsidRPr="004E1630">
        <w:rPr>
          <w:sz w:val="24"/>
          <w:szCs w:val="24"/>
        </w:rPr>
        <w:t>малоэтажной</w:t>
      </w:r>
      <w:r w:rsidR="00F86750" w:rsidRPr="004E1630">
        <w:rPr>
          <w:sz w:val="24"/>
          <w:szCs w:val="24"/>
        </w:rPr>
        <w:t xml:space="preserve"> </w:t>
      </w:r>
      <w:r w:rsidRPr="004E1630">
        <w:rPr>
          <w:sz w:val="24"/>
          <w:szCs w:val="24"/>
        </w:rPr>
        <w:t>застройки).</w:t>
      </w:r>
    </w:p>
    <w:p w:rsidR="002077A6" w:rsidRPr="004E1630" w:rsidRDefault="002077A6" w:rsidP="00F86750">
      <w:pPr>
        <w:shd w:val="clear" w:color="auto" w:fill="FFFFFF"/>
        <w:ind w:firstLine="709"/>
        <w:jc w:val="both"/>
        <w:rPr>
          <w:b/>
          <w:sz w:val="24"/>
          <w:szCs w:val="24"/>
        </w:rPr>
      </w:pPr>
      <w:r w:rsidRPr="004E1630">
        <w:rPr>
          <w:b/>
          <w:sz w:val="24"/>
          <w:szCs w:val="24"/>
        </w:rPr>
        <w:t>Рекомендации</w:t>
      </w:r>
      <w:r w:rsidR="00F86750" w:rsidRPr="004E1630">
        <w:rPr>
          <w:b/>
          <w:sz w:val="24"/>
          <w:szCs w:val="24"/>
        </w:rPr>
        <w:t xml:space="preserve"> </w:t>
      </w:r>
      <w:r w:rsidRPr="004E1630">
        <w:rPr>
          <w:b/>
          <w:sz w:val="24"/>
          <w:szCs w:val="24"/>
        </w:rPr>
        <w:t>по</w:t>
      </w:r>
      <w:r w:rsidR="00F86750" w:rsidRPr="004E1630">
        <w:rPr>
          <w:b/>
          <w:sz w:val="24"/>
          <w:szCs w:val="24"/>
        </w:rPr>
        <w:t xml:space="preserve"> </w:t>
      </w:r>
      <w:r w:rsidRPr="004E1630">
        <w:rPr>
          <w:b/>
          <w:sz w:val="24"/>
          <w:szCs w:val="24"/>
        </w:rPr>
        <w:t>оформлению</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оборудованию</w:t>
      </w:r>
      <w:r w:rsidR="00F86750" w:rsidRPr="004E1630">
        <w:rPr>
          <w:b/>
          <w:sz w:val="24"/>
          <w:szCs w:val="24"/>
        </w:rPr>
        <w:t xml:space="preserve"> </w:t>
      </w:r>
      <w:r w:rsidRPr="004E1630">
        <w:rPr>
          <w:b/>
          <w:sz w:val="24"/>
          <w:szCs w:val="24"/>
        </w:rPr>
        <w:t>зданий</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сооружений</w:t>
      </w:r>
    </w:p>
    <w:p w:rsidR="002077A6" w:rsidRPr="004E1630" w:rsidRDefault="002077A6" w:rsidP="00F86750">
      <w:pPr>
        <w:shd w:val="clear" w:color="auto" w:fill="FFFFFF"/>
        <w:ind w:firstLine="709"/>
        <w:jc w:val="both"/>
        <w:rPr>
          <w:sz w:val="24"/>
          <w:szCs w:val="24"/>
        </w:rPr>
      </w:pPr>
      <w:r w:rsidRPr="004E1630">
        <w:rPr>
          <w:sz w:val="24"/>
          <w:szCs w:val="24"/>
        </w:rPr>
        <w:t>Проектирование</w:t>
      </w:r>
      <w:r w:rsidR="00F86750" w:rsidRPr="004E1630">
        <w:rPr>
          <w:sz w:val="24"/>
          <w:szCs w:val="24"/>
        </w:rPr>
        <w:t xml:space="preserve"> </w:t>
      </w:r>
      <w:r w:rsidRPr="004E1630">
        <w:rPr>
          <w:sz w:val="24"/>
          <w:szCs w:val="24"/>
        </w:rPr>
        <w:t>оформления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оборудования</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обычно</w:t>
      </w:r>
      <w:r w:rsidR="00F86750" w:rsidRPr="004E1630">
        <w:rPr>
          <w:sz w:val="24"/>
          <w:szCs w:val="24"/>
        </w:rPr>
        <w:t xml:space="preserve"> </w:t>
      </w:r>
      <w:r w:rsidRPr="004E1630">
        <w:rPr>
          <w:sz w:val="24"/>
          <w:szCs w:val="24"/>
        </w:rPr>
        <w:t>включает:</w:t>
      </w:r>
      <w:r w:rsidR="00F86750" w:rsidRPr="004E1630">
        <w:rPr>
          <w:sz w:val="24"/>
          <w:szCs w:val="24"/>
        </w:rPr>
        <w:t xml:space="preserve"> </w:t>
      </w:r>
      <w:r w:rsidRPr="004E1630">
        <w:rPr>
          <w:sz w:val="24"/>
          <w:szCs w:val="24"/>
        </w:rPr>
        <w:t>колористическое</w:t>
      </w:r>
      <w:r w:rsidR="00F86750" w:rsidRPr="004E1630">
        <w:rPr>
          <w:sz w:val="24"/>
          <w:szCs w:val="24"/>
        </w:rPr>
        <w:t xml:space="preserve"> </w:t>
      </w:r>
      <w:r w:rsidRPr="004E1630">
        <w:rPr>
          <w:sz w:val="24"/>
          <w:szCs w:val="24"/>
        </w:rPr>
        <w:t>решение</w:t>
      </w:r>
      <w:r w:rsidR="00F86750" w:rsidRPr="004E1630">
        <w:rPr>
          <w:sz w:val="24"/>
          <w:szCs w:val="24"/>
        </w:rPr>
        <w:t xml:space="preserve"> </w:t>
      </w:r>
      <w:r w:rsidRPr="004E1630">
        <w:rPr>
          <w:sz w:val="24"/>
          <w:szCs w:val="24"/>
        </w:rPr>
        <w:t>внешних</w:t>
      </w:r>
      <w:r w:rsidR="00F86750" w:rsidRPr="004E1630">
        <w:rPr>
          <w:sz w:val="24"/>
          <w:szCs w:val="24"/>
        </w:rPr>
        <w:t xml:space="preserve"> </w:t>
      </w:r>
      <w:r w:rsidRPr="004E1630">
        <w:rPr>
          <w:sz w:val="24"/>
          <w:szCs w:val="24"/>
        </w:rPr>
        <w:t>поверхностей</w:t>
      </w:r>
      <w:r w:rsidR="00F86750" w:rsidRPr="004E1630">
        <w:rPr>
          <w:sz w:val="24"/>
          <w:szCs w:val="24"/>
        </w:rPr>
        <w:t xml:space="preserve"> </w:t>
      </w:r>
      <w:r w:rsidRPr="004E1630">
        <w:rPr>
          <w:sz w:val="24"/>
          <w:szCs w:val="24"/>
        </w:rPr>
        <w:t>стен,</w:t>
      </w:r>
      <w:r w:rsidR="00F86750" w:rsidRPr="004E1630">
        <w:rPr>
          <w:sz w:val="24"/>
          <w:szCs w:val="24"/>
        </w:rPr>
        <w:t xml:space="preserve"> </w:t>
      </w:r>
      <w:r w:rsidRPr="004E1630">
        <w:rPr>
          <w:sz w:val="24"/>
          <w:szCs w:val="24"/>
        </w:rPr>
        <w:t>отделку</w:t>
      </w:r>
      <w:r w:rsidR="00F86750" w:rsidRPr="004E1630">
        <w:rPr>
          <w:sz w:val="24"/>
          <w:szCs w:val="24"/>
        </w:rPr>
        <w:t xml:space="preserve"> </w:t>
      </w:r>
      <w:r w:rsidRPr="004E1630">
        <w:rPr>
          <w:sz w:val="24"/>
          <w:szCs w:val="24"/>
        </w:rPr>
        <w:t>крыши,</w:t>
      </w:r>
      <w:r w:rsidR="00F86750" w:rsidRPr="004E1630">
        <w:rPr>
          <w:sz w:val="24"/>
          <w:szCs w:val="24"/>
        </w:rPr>
        <w:t xml:space="preserve"> </w:t>
      </w:r>
      <w:r w:rsidRPr="004E1630">
        <w:rPr>
          <w:sz w:val="24"/>
          <w:szCs w:val="24"/>
        </w:rPr>
        <w:t>некоторые</w:t>
      </w:r>
      <w:r w:rsidR="00F86750" w:rsidRPr="004E1630">
        <w:rPr>
          <w:sz w:val="24"/>
          <w:szCs w:val="24"/>
        </w:rPr>
        <w:t xml:space="preserve"> </w:t>
      </w:r>
      <w:r w:rsidRPr="004E1630">
        <w:rPr>
          <w:sz w:val="24"/>
          <w:szCs w:val="24"/>
        </w:rPr>
        <w:t>вопросы</w:t>
      </w:r>
      <w:r w:rsidR="00F86750" w:rsidRPr="004E1630">
        <w:rPr>
          <w:sz w:val="24"/>
          <w:szCs w:val="24"/>
        </w:rPr>
        <w:t xml:space="preserve"> </w:t>
      </w:r>
      <w:r w:rsidRPr="004E1630">
        <w:rPr>
          <w:sz w:val="24"/>
          <w:szCs w:val="24"/>
        </w:rPr>
        <w:t>оборудования</w:t>
      </w:r>
      <w:r w:rsidR="00F86750" w:rsidRPr="004E1630">
        <w:rPr>
          <w:sz w:val="24"/>
          <w:szCs w:val="24"/>
        </w:rPr>
        <w:t xml:space="preserve"> </w:t>
      </w:r>
      <w:r w:rsidRPr="004E1630">
        <w:rPr>
          <w:sz w:val="24"/>
          <w:szCs w:val="24"/>
        </w:rPr>
        <w:t>конструктивных</w:t>
      </w:r>
      <w:r w:rsidR="00F86750" w:rsidRPr="004E1630">
        <w:rPr>
          <w:sz w:val="24"/>
          <w:szCs w:val="24"/>
        </w:rPr>
        <w:t xml:space="preserve"> </w:t>
      </w:r>
      <w:r w:rsidRPr="004E1630">
        <w:rPr>
          <w:sz w:val="24"/>
          <w:szCs w:val="24"/>
        </w:rPr>
        <w:t>элементов</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(входные</w:t>
      </w:r>
      <w:r w:rsidR="00F86750" w:rsidRPr="004E1630">
        <w:rPr>
          <w:sz w:val="24"/>
          <w:szCs w:val="24"/>
        </w:rPr>
        <w:t xml:space="preserve"> </w:t>
      </w:r>
      <w:r w:rsidRPr="004E1630">
        <w:rPr>
          <w:sz w:val="24"/>
          <w:szCs w:val="24"/>
        </w:rPr>
        <w:t>группы,</w:t>
      </w:r>
      <w:r w:rsidR="00F86750" w:rsidRPr="004E1630">
        <w:rPr>
          <w:sz w:val="24"/>
          <w:szCs w:val="24"/>
        </w:rPr>
        <w:t xml:space="preserve"> </w:t>
      </w:r>
      <w:r w:rsidRPr="004E1630">
        <w:rPr>
          <w:sz w:val="24"/>
          <w:szCs w:val="24"/>
        </w:rPr>
        <w:t>цоколи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другое),</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антенн,</w:t>
      </w:r>
      <w:r w:rsidR="00F86750" w:rsidRPr="004E1630">
        <w:rPr>
          <w:sz w:val="24"/>
          <w:szCs w:val="24"/>
        </w:rPr>
        <w:t xml:space="preserve"> </w:t>
      </w:r>
      <w:r w:rsidRPr="004E1630">
        <w:rPr>
          <w:sz w:val="24"/>
          <w:szCs w:val="24"/>
        </w:rPr>
        <w:t>водосточных</w:t>
      </w:r>
      <w:r w:rsidR="00F86750" w:rsidRPr="004E1630">
        <w:rPr>
          <w:sz w:val="24"/>
          <w:szCs w:val="24"/>
        </w:rPr>
        <w:t xml:space="preserve"> </w:t>
      </w:r>
      <w:r w:rsidRPr="004E1630">
        <w:rPr>
          <w:sz w:val="24"/>
          <w:szCs w:val="24"/>
        </w:rPr>
        <w:t>труб,</w:t>
      </w:r>
      <w:r w:rsidR="00F86750" w:rsidRPr="004E1630">
        <w:rPr>
          <w:sz w:val="24"/>
          <w:szCs w:val="24"/>
        </w:rPr>
        <w:t xml:space="preserve"> </w:t>
      </w:r>
      <w:r w:rsidRPr="004E1630">
        <w:rPr>
          <w:sz w:val="24"/>
          <w:szCs w:val="24"/>
        </w:rPr>
        <w:t>отмостки,</w:t>
      </w:r>
      <w:r w:rsidR="00F86750" w:rsidRPr="004E1630">
        <w:rPr>
          <w:sz w:val="24"/>
          <w:szCs w:val="24"/>
        </w:rPr>
        <w:t xml:space="preserve"> </w:t>
      </w:r>
      <w:r w:rsidRPr="004E1630">
        <w:rPr>
          <w:sz w:val="24"/>
          <w:szCs w:val="24"/>
        </w:rPr>
        <w:t>домовых</w:t>
      </w:r>
      <w:r w:rsidR="00F86750" w:rsidRPr="004E1630">
        <w:rPr>
          <w:sz w:val="24"/>
          <w:szCs w:val="24"/>
        </w:rPr>
        <w:t xml:space="preserve"> </w:t>
      </w:r>
      <w:r w:rsidRPr="004E1630">
        <w:rPr>
          <w:sz w:val="24"/>
          <w:szCs w:val="24"/>
        </w:rPr>
        <w:t>знаков,</w:t>
      </w:r>
      <w:r w:rsidR="00F86750" w:rsidRPr="004E1630">
        <w:rPr>
          <w:sz w:val="24"/>
          <w:szCs w:val="24"/>
        </w:rPr>
        <w:t xml:space="preserve"> </w:t>
      </w:r>
      <w:r w:rsidRPr="004E1630">
        <w:rPr>
          <w:sz w:val="24"/>
          <w:szCs w:val="24"/>
        </w:rPr>
        <w:t>защитных</w:t>
      </w:r>
      <w:r w:rsidR="00F86750" w:rsidRPr="004E1630">
        <w:rPr>
          <w:sz w:val="24"/>
          <w:szCs w:val="24"/>
        </w:rPr>
        <w:t xml:space="preserve"> </w:t>
      </w:r>
      <w:r w:rsidRPr="004E1630">
        <w:rPr>
          <w:sz w:val="24"/>
          <w:szCs w:val="24"/>
        </w:rPr>
        <w:t>сеток.</w:t>
      </w:r>
    </w:p>
    <w:p w:rsidR="002077A6" w:rsidRPr="004E1630" w:rsidRDefault="002077A6" w:rsidP="00F86750">
      <w:pPr>
        <w:shd w:val="clear" w:color="auto" w:fill="FFFFFF"/>
        <w:ind w:firstLine="709"/>
        <w:jc w:val="both"/>
        <w:rPr>
          <w:sz w:val="24"/>
          <w:szCs w:val="24"/>
        </w:rPr>
      </w:pPr>
      <w:r w:rsidRPr="004E1630">
        <w:rPr>
          <w:sz w:val="24"/>
          <w:szCs w:val="24"/>
        </w:rPr>
        <w:t>Колористическое</w:t>
      </w:r>
      <w:r w:rsidR="00F86750" w:rsidRPr="004E1630">
        <w:rPr>
          <w:sz w:val="24"/>
          <w:szCs w:val="24"/>
        </w:rPr>
        <w:t xml:space="preserve"> </w:t>
      </w:r>
      <w:r w:rsidRPr="004E1630">
        <w:rPr>
          <w:sz w:val="24"/>
          <w:szCs w:val="24"/>
        </w:rPr>
        <w:t>решение</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рекомендуется</w:t>
      </w:r>
      <w:r w:rsidR="00F86750" w:rsidRPr="004E1630">
        <w:rPr>
          <w:sz w:val="24"/>
          <w:szCs w:val="24"/>
        </w:rPr>
        <w:t xml:space="preserve"> </w:t>
      </w:r>
      <w:r w:rsidRPr="004E1630">
        <w:rPr>
          <w:sz w:val="24"/>
          <w:szCs w:val="24"/>
        </w:rPr>
        <w:t>проектировать</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учетом</w:t>
      </w:r>
      <w:r w:rsidR="00F86750" w:rsidRPr="004E1630">
        <w:rPr>
          <w:sz w:val="24"/>
          <w:szCs w:val="24"/>
        </w:rPr>
        <w:t xml:space="preserve"> </w:t>
      </w:r>
      <w:r w:rsidRPr="004E1630">
        <w:rPr>
          <w:sz w:val="24"/>
          <w:szCs w:val="24"/>
        </w:rPr>
        <w:t>концепции</w:t>
      </w:r>
      <w:r w:rsidR="00F86750" w:rsidRPr="004E1630">
        <w:rPr>
          <w:sz w:val="24"/>
          <w:szCs w:val="24"/>
        </w:rPr>
        <w:t xml:space="preserve"> </w:t>
      </w:r>
      <w:r w:rsidRPr="004E1630">
        <w:rPr>
          <w:sz w:val="24"/>
          <w:szCs w:val="24"/>
        </w:rPr>
        <w:t>общего</w:t>
      </w:r>
      <w:r w:rsidR="00F86750" w:rsidRPr="004E1630">
        <w:rPr>
          <w:sz w:val="24"/>
          <w:szCs w:val="24"/>
        </w:rPr>
        <w:t xml:space="preserve"> </w:t>
      </w:r>
      <w:r w:rsidRPr="004E1630">
        <w:rPr>
          <w:sz w:val="24"/>
          <w:szCs w:val="24"/>
        </w:rPr>
        <w:t>цветового</w:t>
      </w:r>
      <w:r w:rsidR="00F86750" w:rsidRPr="004E1630">
        <w:rPr>
          <w:sz w:val="24"/>
          <w:szCs w:val="24"/>
        </w:rPr>
        <w:t xml:space="preserve"> </w:t>
      </w:r>
      <w:r w:rsidRPr="004E1630">
        <w:rPr>
          <w:sz w:val="24"/>
          <w:szCs w:val="24"/>
        </w:rPr>
        <w:t>решения</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улиц</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территорий</w:t>
      </w:r>
      <w:r w:rsidR="00F86750" w:rsidRPr="004E1630">
        <w:rPr>
          <w:sz w:val="24"/>
          <w:szCs w:val="24"/>
        </w:rPr>
        <w:t xml:space="preserve"> </w:t>
      </w:r>
      <w:r w:rsidRPr="004E1630">
        <w:rPr>
          <w:sz w:val="24"/>
          <w:szCs w:val="24"/>
        </w:rPr>
        <w:t>муниципального</w:t>
      </w:r>
      <w:r w:rsidR="00F86750" w:rsidRPr="004E1630">
        <w:rPr>
          <w:sz w:val="24"/>
          <w:szCs w:val="24"/>
        </w:rPr>
        <w:t xml:space="preserve"> </w:t>
      </w:r>
      <w:r w:rsidRPr="004E1630">
        <w:rPr>
          <w:sz w:val="24"/>
          <w:szCs w:val="24"/>
        </w:rPr>
        <w:t>образования.</w:t>
      </w:r>
    </w:p>
    <w:p w:rsidR="002077A6" w:rsidRPr="004E1630" w:rsidRDefault="002077A6" w:rsidP="00F86750">
      <w:pPr>
        <w:shd w:val="clear" w:color="auto" w:fill="FFFFFF"/>
        <w:ind w:firstLine="709"/>
        <w:jc w:val="both"/>
        <w:rPr>
          <w:sz w:val="24"/>
          <w:szCs w:val="24"/>
        </w:rPr>
      </w:pPr>
      <w:r w:rsidRPr="004E1630">
        <w:rPr>
          <w:sz w:val="24"/>
          <w:szCs w:val="24"/>
        </w:rPr>
        <w:t>Рекомендуется</w:t>
      </w:r>
      <w:r w:rsidR="00F86750" w:rsidRPr="004E1630">
        <w:rPr>
          <w:sz w:val="24"/>
          <w:szCs w:val="24"/>
        </w:rPr>
        <w:t xml:space="preserve"> </w:t>
      </w:r>
      <w:r w:rsidRPr="004E1630">
        <w:rPr>
          <w:sz w:val="24"/>
          <w:szCs w:val="24"/>
        </w:rPr>
        <w:t>предусматривать</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зданиях,</w:t>
      </w:r>
      <w:r w:rsidR="00F86750" w:rsidRPr="004E1630">
        <w:rPr>
          <w:sz w:val="24"/>
          <w:szCs w:val="24"/>
        </w:rPr>
        <w:t xml:space="preserve"> </w:t>
      </w:r>
      <w:r w:rsidRPr="004E1630">
        <w:rPr>
          <w:sz w:val="24"/>
          <w:szCs w:val="24"/>
        </w:rPr>
        <w:t>расположенных</w:t>
      </w:r>
      <w:r w:rsidR="00F86750" w:rsidRPr="004E1630">
        <w:rPr>
          <w:sz w:val="24"/>
          <w:szCs w:val="24"/>
        </w:rPr>
        <w:t xml:space="preserve"> </w:t>
      </w:r>
      <w:r w:rsidRPr="004E1630">
        <w:rPr>
          <w:sz w:val="24"/>
          <w:szCs w:val="24"/>
        </w:rPr>
        <w:t>вдоль</w:t>
      </w:r>
      <w:r w:rsidR="00F86750" w:rsidRPr="004E1630">
        <w:rPr>
          <w:sz w:val="24"/>
          <w:szCs w:val="24"/>
        </w:rPr>
        <w:t xml:space="preserve"> </w:t>
      </w:r>
      <w:r w:rsidRPr="004E1630">
        <w:rPr>
          <w:sz w:val="24"/>
          <w:szCs w:val="24"/>
        </w:rPr>
        <w:t>магистральных</w:t>
      </w:r>
      <w:r w:rsidR="00F86750" w:rsidRPr="004E1630">
        <w:rPr>
          <w:sz w:val="24"/>
          <w:szCs w:val="24"/>
        </w:rPr>
        <w:t xml:space="preserve"> </w:t>
      </w:r>
      <w:r w:rsidRPr="004E1630">
        <w:rPr>
          <w:sz w:val="24"/>
          <w:szCs w:val="24"/>
        </w:rPr>
        <w:t>улиц</w:t>
      </w:r>
      <w:r w:rsidR="00F86750" w:rsidRPr="004E1630">
        <w:rPr>
          <w:sz w:val="24"/>
          <w:szCs w:val="24"/>
        </w:rPr>
        <w:t xml:space="preserve"> </w:t>
      </w:r>
      <w:r w:rsidRPr="004E1630">
        <w:rPr>
          <w:sz w:val="24"/>
          <w:szCs w:val="24"/>
        </w:rPr>
        <w:t>населенного</w:t>
      </w:r>
      <w:r w:rsidR="00F86750" w:rsidRPr="004E1630">
        <w:rPr>
          <w:sz w:val="24"/>
          <w:szCs w:val="24"/>
        </w:rPr>
        <w:t xml:space="preserve"> </w:t>
      </w:r>
      <w:r w:rsidRPr="004E1630">
        <w:rPr>
          <w:sz w:val="24"/>
          <w:szCs w:val="24"/>
        </w:rPr>
        <w:t>пункта,</w:t>
      </w:r>
      <w:r w:rsidR="00F86750" w:rsidRPr="004E1630">
        <w:rPr>
          <w:sz w:val="24"/>
          <w:szCs w:val="24"/>
        </w:rPr>
        <w:t xml:space="preserve"> </w:t>
      </w:r>
      <w:r w:rsidRPr="004E1630">
        <w:rPr>
          <w:sz w:val="24"/>
          <w:szCs w:val="24"/>
        </w:rPr>
        <w:t>антенн,</w:t>
      </w:r>
      <w:r w:rsidR="00F86750" w:rsidRPr="004E1630">
        <w:rPr>
          <w:sz w:val="24"/>
          <w:szCs w:val="24"/>
        </w:rPr>
        <w:t xml:space="preserve"> </w:t>
      </w:r>
      <w:r w:rsidRPr="004E1630">
        <w:rPr>
          <w:sz w:val="24"/>
          <w:szCs w:val="24"/>
        </w:rPr>
        <w:t>коаксиальных</w:t>
      </w:r>
      <w:r w:rsidR="00F86750" w:rsidRPr="004E1630">
        <w:rPr>
          <w:sz w:val="24"/>
          <w:szCs w:val="24"/>
        </w:rPr>
        <w:t xml:space="preserve"> </w:t>
      </w:r>
      <w:r w:rsidRPr="004E1630">
        <w:rPr>
          <w:sz w:val="24"/>
          <w:szCs w:val="24"/>
        </w:rPr>
        <w:t>дымоходов,</w:t>
      </w:r>
      <w:r w:rsidR="00F86750" w:rsidRPr="004E1630">
        <w:rPr>
          <w:sz w:val="24"/>
          <w:szCs w:val="24"/>
        </w:rPr>
        <w:t xml:space="preserve"> </w:t>
      </w:r>
      <w:r w:rsidRPr="004E1630">
        <w:rPr>
          <w:sz w:val="24"/>
          <w:szCs w:val="24"/>
        </w:rPr>
        <w:t>наружных</w:t>
      </w:r>
      <w:r w:rsidR="00F86750" w:rsidRPr="004E1630">
        <w:rPr>
          <w:sz w:val="24"/>
          <w:szCs w:val="24"/>
        </w:rPr>
        <w:t xml:space="preserve"> </w:t>
      </w:r>
      <w:r w:rsidRPr="004E1630">
        <w:rPr>
          <w:sz w:val="24"/>
          <w:szCs w:val="24"/>
        </w:rPr>
        <w:t>кондиционеров</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согласованному</w:t>
      </w:r>
      <w:r w:rsidR="00F86750" w:rsidRPr="004E1630">
        <w:rPr>
          <w:sz w:val="24"/>
          <w:szCs w:val="24"/>
        </w:rPr>
        <w:t xml:space="preserve"> </w:t>
      </w:r>
      <w:r w:rsidRPr="004E1630">
        <w:rPr>
          <w:sz w:val="24"/>
          <w:szCs w:val="24"/>
        </w:rPr>
        <w:t>проекту</w:t>
      </w:r>
      <w:r w:rsidR="00F86750" w:rsidRPr="004E1630">
        <w:rPr>
          <w:sz w:val="24"/>
          <w:szCs w:val="24"/>
        </w:rPr>
        <w:t xml:space="preserve"> </w:t>
      </w:r>
      <w:r w:rsidRPr="004E1630">
        <w:rPr>
          <w:sz w:val="24"/>
          <w:szCs w:val="24"/>
        </w:rPr>
        <w:t>со</w:t>
      </w:r>
      <w:r w:rsidR="00F86750" w:rsidRPr="004E1630">
        <w:rPr>
          <w:sz w:val="24"/>
          <w:szCs w:val="24"/>
        </w:rPr>
        <w:t xml:space="preserve"> </w:t>
      </w:r>
      <w:r w:rsidRPr="004E1630">
        <w:rPr>
          <w:sz w:val="24"/>
          <w:szCs w:val="24"/>
        </w:rPr>
        <w:t>стороны</w:t>
      </w:r>
      <w:r w:rsidR="00F86750" w:rsidRPr="004E1630">
        <w:rPr>
          <w:sz w:val="24"/>
          <w:szCs w:val="24"/>
        </w:rPr>
        <w:t xml:space="preserve"> </w:t>
      </w:r>
      <w:r w:rsidRPr="004E1630">
        <w:rPr>
          <w:sz w:val="24"/>
          <w:szCs w:val="24"/>
        </w:rPr>
        <w:t>дворовых</w:t>
      </w:r>
      <w:r w:rsidR="00F86750" w:rsidRPr="004E1630">
        <w:rPr>
          <w:sz w:val="24"/>
          <w:szCs w:val="24"/>
        </w:rPr>
        <w:t xml:space="preserve"> </w:t>
      </w:r>
      <w:r w:rsidRPr="004E1630">
        <w:rPr>
          <w:sz w:val="24"/>
          <w:szCs w:val="24"/>
        </w:rPr>
        <w:t>фасадов.</w:t>
      </w:r>
    </w:p>
    <w:p w:rsidR="002077A6" w:rsidRPr="004E1630" w:rsidRDefault="002077A6" w:rsidP="00F86750">
      <w:pPr>
        <w:shd w:val="clear" w:color="auto" w:fill="FFFFFF"/>
        <w:ind w:firstLine="709"/>
        <w:jc w:val="both"/>
        <w:rPr>
          <w:sz w:val="24"/>
          <w:szCs w:val="24"/>
        </w:rPr>
      </w:pPr>
      <w:r w:rsidRPr="004E1630">
        <w:rPr>
          <w:sz w:val="24"/>
          <w:szCs w:val="24"/>
        </w:rPr>
        <w:t>Входные</w:t>
      </w:r>
      <w:r w:rsidR="00F86750" w:rsidRPr="004E1630">
        <w:rPr>
          <w:sz w:val="24"/>
          <w:szCs w:val="24"/>
        </w:rPr>
        <w:t xml:space="preserve"> </w:t>
      </w:r>
      <w:r w:rsidRPr="004E1630">
        <w:rPr>
          <w:sz w:val="24"/>
          <w:szCs w:val="24"/>
        </w:rPr>
        <w:t>(участки</w:t>
      </w:r>
      <w:r w:rsidR="00F86750" w:rsidRPr="004E1630">
        <w:rPr>
          <w:sz w:val="24"/>
          <w:szCs w:val="24"/>
        </w:rPr>
        <w:t xml:space="preserve"> </w:t>
      </w:r>
      <w:r w:rsidRPr="004E1630">
        <w:rPr>
          <w:sz w:val="24"/>
          <w:szCs w:val="24"/>
        </w:rPr>
        <w:t>входов</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группы</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жилого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общественного</w:t>
      </w:r>
      <w:r w:rsidR="00F86750" w:rsidRPr="004E1630">
        <w:rPr>
          <w:sz w:val="24"/>
          <w:szCs w:val="24"/>
        </w:rPr>
        <w:t xml:space="preserve"> </w:t>
      </w:r>
      <w:r w:rsidRPr="004E1630">
        <w:rPr>
          <w:sz w:val="24"/>
          <w:szCs w:val="24"/>
        </w:rPr>
        <w:t>назначения</w:t>
      </w:r>
      <w:r w:rsidR="00F86750" w:rsidRPr="004E1630">
        <w:rPr>
          <w:sz w:val="24"/>
          <w:szCs w:val="24"/>
        </w:rPr>
        <w:t xml:space="preserve"> </w:t>
      </w:r>
      <w:r w:rsidRPr="004E1630">
        <w:rPr>
          <w:sz w:val="24"/>
          <w:szCs w:val="24"/>
        </w:rPr>
        <w:t>рекомендуется</w:t>
      </w:r>
      <w:r w:rsidR="00F86750" w:rsidRPr="004E1630">
        <w:rPr>
          <w:sz w:val="24"/>
          <w:szCs w:val="24"/>
        </w:rPr>
        <w:t xml:space="preserve"> </w:t>
      </w:r>
      <w:r w:rsidRPr="004E1630">
        <w:rPr>
          <w:sz w:val="24"/>
          <w:szCs w:val="24"/>
        </w:rPr>
        <w:t>оборудовать</w:t>
      </w:r>
      <w:r w:rsidR="00F86750" w:rsidRPr="004E1630">
        <w:rPr>
          <w:sz w:val="24"/>
          <w:szCs w:val="24"/>
        </w:rPr>
        <w:t xml:space="preserve"> </w:t>
      </w:r>
      <w:r w:rsidRPr="004E1630">
        <w:rPr>
          <w:sz w:val="24"/>
          <w:szCs w:val="24"/>
        </w:rPr>
        <w:t>осветительным</w:t>
      </w:r>
      <w:r w:rsidR="00F86750" w:rsidRPr="004E1630">
        <w:rPr>
          <w:sz w:val="24"/>
          <w:szCs w:val="24"/>
        </w:rPr>
        <w:t xml:space="preserve"> </w:t>
      </w:r>
      <w:r w:rsidRPr="004E1630">
        <w:rPr>
          <w:sz w:val="24"/>
          <w:szCs w:val="24"/>
        </w:rPr>
        <w:t>оборудованием,</w:t>
      </w:r>
      <w:r w:rsidR="00F86750" w:rsidRPr="004E1630">
        <w:rPr>
          <w:sz w:val="24"/>
          <w:szCs w:val="24"/>
        </w:rPr>
        <w:t xml:space="preserve"> </w:t>
      </w:r>
      <w:r w:rsidRPr="004E1630">
        <w:rPr>
          <w:sz w:val="24"/>
          <w:szCs w:val="24"/>
        </w:rPr>
        <w:t>навесом</w:t>
      </w:r>
      <w:r w:rsidR="00F86750" w:rsidRPr="004E1630">
        <w:rPr>
          <w:sz w:val="24"/>
          <w:szCs w:val="24"/>
        </w:rPr>
        <w:t xml:space="preserve"> </w:t>
      </w:r>
      <w:r w:rsidRPr="004E1630">
        <w:rPr>
          <w:sz w:val="24"/>
          <w:szCs w:val="24"/>
        </w:rPr>
        <w:t>(козырьком),</w:t>
      </w:r>
      <w:r w:rsidR="00F86750" w:rsidRPr="004E1630">
        <w:rPr>
          <w:sz w:val="24"/>
          <w:szCs w:val="24"/>
        </w:rPr>
        <w:t xml:space="preserve"> </w:t>
      </w:r>
      <w:r w:rsidRPr="004E1630">
        <w:rPr>
          <w:sz w:val="24"/>
          <w:szCs w:val="24"/>
        </w:rPr>
        <w:t>элементами</w:t>
      </w:r>
      <w:r w:rsidR="00F86750" w:rsidRPr="004E1630">
        <w:rPr>
          <w:sz w:val="24"/>
          <w:szCs w:val="24"/>
        </w:rPr>
        <w:t xml:space="preserve"> </w:t>
      </w:r>
      <w:r w:rsidRPr="004E1630">
        <w:rPr>
          <w:sz w:val="24"/>
          <w:szCs w:val="24"/>
        </w:rPr>
        <w:t>сопряжения</w:t>
      </w:r>
      <w:r w:rsidR="00F86750" w:rsidRPr="004E1630">
        <w:rPr>
          <w:sz w:val="24"/>
          <w:szCs w:val="24"/>
        </w:rPr>
        <w:t xml:space="preserve"> </w:t>
      </w:r>
      <w:r w:rsidRPr="004E1630">
        <w:rPr>
          <w:sz w:val="24"/>
          <w:szCs w:val="24"/>
        </w:rPr>
        <w:t>поверхностей</w:t>
      </w:r>
      <w:r w:rsidR="00F86750" w:rsidRPr="004E1630">
        <w:rPr>
          <w:sz w:val="24"/>
          <w:szCs w:val="24"/>
        </w:rPr>
        <w:t xml:space="preserve"> </w:t>
      </w:r>
      <w:r w:rsidRPr="004E1630">
        <w:rPr>
          <w:sz w:val="24"/>
          <w:szCs w:val="24"/>
        </w:rPr>
        <w:t>(ступени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т.п.),</w:t>
      </w:r>
      <w:r w:rsidR="00F86750" w:rsidRPr="004E1630">
        <w:rPr>
          <w:sz w:val="24"/>
          <w:szCs w:val="24"/>
        </w:rPr>
        <w:t xml:space="preserve"> </w:t>
      </w:r>
      <w:r w:rsidRPr="004E1630">
        <w:rPr>
          <w:sz w:val="24"/>
          <w:szCs w:val="24"/>
        </w:rPr>
        <w:t>устройствами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приспособлениями</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перемещения</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(пандусы,</w:t>
      </w:r>
      <w:r w:rsidR="00F86750" w:rsidRPr="004E1630">
        <w:rPr>
          <w:sz w:val="24"/>
          <w:szCs w:val="24"/>
        </w:rPr>
        <w:t xml:space="preserve"> </w:t>
      </w:r>
      <w:r w:rsidRPr="004E1630">
        <w:rPr>
          <w:sz w:val="24"/>
          <w:szCs w:val="24"/>
        </w:rPr>
        <w:t>перила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w:t>
      </w:r>
    </w:p>
    <w:p w:rsidR="00081D0C" w:rsidRPr="004E1630" w:rsidRDefault="00081D0C" w:rsidP="0028053E">
      <w:pPr>
        <w:rPr>
          <w:sz w:val="24"/>
          <w:szCs w:val="24"/>
        </w:rPr>
      </w:pPr>
      <w:r w:rsidRPr="004E1630">
        <w:rPr>
          <w:sz w:val="24"/>
          <w:szCs w:val="24"/>
        </w:rPr>
        <w:br w:type="page"/>
      </w:r>
    </w:p>
    <w:bookmarkEnd w:id="11"/>
    <w:p w:rsidR="002021B7" w:rsidRPr="004E1630" w:rsidRDefault="002021B7" w:rsidP="0028053E">
      <w:pPr>
        <w:jc w:val="center"/>
        <w:rPr>
          <w:sz w:val="24"/>
          <w:szCs w:val="24"/>
        </w:rPr>
      </w:pPr>
      <w:r w:rsidRPr="004E1630">
        <w:rPr>
          <w:b/>
          <w:bCs/>
          <w:sz w:val="24"/>
          <w:szCs w:val="24"/>
        </w:rPr>
        <w:lastRenderedPageBreak/>
        <w:t>Часть</w:t>
      </w:r>
      <w:r w:rsidR="00F86750" w:rsidRPr="004E1630">
        <w:rPr>
          <w:b/>
          <w:bCs/>
          <w:sz w:val="24"/>
          <w:szCs w:val="24"/>
        </w:rPr>
        <w:t xml:space="preserve"> </w:t>
      </w:r>
      <w:r w:rsidRPr="004E1630">
        <w:rPr>
          <w:b/>
          <w:bCs/>
          <w:sz w:val="24"/>
          <w:szCs w:val="24"/>
          <w:lang w:val="en-US"/>
        </w:rPr>
        <w:t>II</w:t>
      </w:r>
      <w:r w:rsidRPr="004E1630">
        <w:rPr>
          <w:b/>
          <w:bCs/>
          <w:sz w:val="24"/>
          <w:szCs w:val="24"/>
        </w:rPr>
        <w:t>.</w:t>
      </w:r>
      <w:r w:rsidR="00F86750" w:rsidRPr="004E1630">
        <w:rPr>
          <w:b/>
          <w:bCs/>
          <w:sz w:val="24"/>
          <w:szCs w:val="24"/>
        </w:rPr>
        <w:t xml:space="preserve"> </w:t>
      </w:r>
      <w:r w:rsidRPr="004E1630">
        <w:rPr>
          <w:b/>
          <w:bCs/>
          <w:sz w:val="24"/>
          <w:szCs w:val="24"/>
        </w:rPr>
        <w:t>КАРТА</w:t>
      </w:r>
      <w:r w:rsidR="00F86750" w:rsidRPr="004E1630">
        <w:rPr>
          <w:b/>
          <w:bCs/>
          <w:sz w:val="24"/>
          <w:szCs w:val="24"/>
        </w:rPr>
        <w:t xml:space="preserve"> </w:t>
      </w:r>
      <w:r w:rsidRPr="004E1630">
        <w:rPr>
          <w:b/>
          <w:bCs/>
          <w:sz w:val="24"/>
          <w:szCs w:val="24"/>
        </w:rPr>
        <w:t>ГРАДОСТРОИТЕЛЬНОГО</w:t>
      </w:r>
      <w:r w:rsidR="00F86750" w:rsidRPr="004E1630">
        <w:rPr>
          <w:b/>
          <w:bCs/>
          <w:sz w:val="24"/>
          <w:szCs w:val="24"/>
        </w:rPr>
        <w:t xml:space="preserve"> </w:t>
      </w:r>
      <w:r w:rsidRPr="004E1630">
        <w:rPr>
          <w:b/>
          <w:bCs/>
          <w:sz w:val="24"/>
          <w:szCs w:val="24"/>
        </w:rPr>
        <w:t>ЗОНИРОВАНИЯ</w:t>
      </w:r>
    </w:p>
    <w:p w:rsidR="002021B7" w:rsidRPr="004E1630" w:rsidRDefault="002021B7" w:rsidP="0028053E">
      <w:pPr>
        <w:jc w:val="both"/>
        <w:rPr>
          <w:sz w:val="24"/>
          <w:szCs w:val="24"/>
        </w:rPr>
      </w:pPr>
    </w:p>
    <w:bookmarkEnd w:id="124"/>
    <w:bookmarkEnd w:id="125"/>
    <w:bookmarkEnd w:id="126"/>
    <w:bookmarkEnd w:id="127"/>
    <w:bookmarkEnd w:id="133"/>
    <w:p w:rsidR="002021B7" w:rsidRPr="004E1630" w:rsidRDefault="002021B7" w:rsidP="0028053E">
      <w:pPr>
        <w:ind w:firstLine="709"/>
        <w:jc w:val="both"/>
        <w:rPr>
          <w:sz w:val="24"/>
          <w:szCs w:val="24"/>
        </w:rPr>
      </w:pPr>
      <w:r w:rsidRPr="004E1630">
        <w:rPr>
          <w:sz w:val="24"/>
          <w:szCs w:val="24"/>
        </w:rPr>
        <w:t>Настоящая</w:t>
      </w:r>
      <w:r w:rsidR="00F86750" w:rsidRPr="004E1630">
        <w:rPr>
          <w:sz w:val="24"/>
          <w:szCs w:val="24"/>
        </w:rPr>
        <w:t xml:space="preserve"> </w:t>
      </w:r>
      <w:r w:rsidRPr="004E1630">
        <w:rPr>
          <w:sz w:val="24"/>
          <w:szCs w:val="24"/>
        </w:rPr>
        <w:t>карта</w:t>
      </w:r>
      <w:r w:rsidR="00F86750" w:rsidRPr="004E1630">
        <w:rPr>
          <w:sz w:val="24"/>
          <w:szCs w:val="24"/>
        </w:rPr>
        <w:t xml:space="preserve"> </w:t>
      </w:r>
      <w:r w:rsidRPr="004E1630">
        <w:rPr>
          <w:sz w:val="24"/>
          <w:szCs w:val="24"/>
        </w:rPr>
        <w:t>отображает:</w:t>
      </w:r>
    </w:p>
    <w:p w:rsidR="002021B7" w:rsidRPr="004E1630" w:rsidRDefault="002021B7" w:rsidP="0028053E">
      <w:pPr>
        <w:ind w:firstLine="709"/>
        <w:jc w:val="both"/>
        <w:rPr>
          <w:b/>
          <w:sz w:val="24"/>
          <w:szCs w:val="24"/>
        </w:rPr>
      </w:pPr>
      <w:bookmarkStart w:id="134" w:name="_Toc339439003"/>
      <w:bookmarkStart w:id="135" w:name="_Toc344035045"/>
      <w:bookmarkStart w:id="136" w:name="_Toc344077864"/>
      <w:r w:rsidRPr="004E1630">
        <w:rPr>
          <w:b/>
          <w:sz w:val="24"/>
          <w:szCs w:val="24"/>
        </w:rPr>
        <w:t>1.</w:t>
      </w:r>
      <w:r w:rsidR="00F86750" w:rsidRPr="004E1630">
        <w:rPr>
          <w:b/>
          <w:sz w:val="24"/>
          <w:szCs w:val="24"/>
        </w:rPr>
        <w:t xml:space="preserve"> </w:t>
      </w:r>
      <w:r w:rsidRPr="004E1630">
        <w:rPr>
          <w:b/>
          <w:sz w:val="24"/>
          <w:szCs w:val="24"/>
        </w:rPr>
        <w:t>Границы</w:t>
      </w:r>
      <w:r w:rsidR="00F86750" w:rsidRPr="004E1630">
        <w:rPr>
          <w:b/>
          <w:sz w:val="24"/>
          <w:szCs w:val="24"/>
        </w:rPr>
        <w:t xml:space="preserve"> </w:t>
      </w:r>
      <w:r w:rsidRPr="004E1630">
        <w:rPr>
          <w:b/>
          <w:sz w:val="24"/>
          <w:szCs w:val="24"/>
        </w:rPr>
        <w:t>зон</w:t>
      </w:r>
      <w:r w:rsidR="00F86750" w:rsidRPr="004E1630">
        <w:rPr>
          <w:b/>
          <w:sz w:val="24"/>
          <w:szCs w:val="24"/>
        </w:rPr>
        <w:t xml:space="preserve"> </w:t>
      </w:r>
      <w:r w:rsidRPr="004E1630">
        <w:rPr>
          <w:b/>
          <w:sz w:val="24"/>
          <w:szCs w:val="24"/>
        </w:rPr>
        <w:t>охраны</w:t>
      </w:r>
      <w:r w:rsidR="00F86750" w:rsidRPr="004E1630">
        <w:rPr>
          <w:b/>
          <w:sz w:val="24"/>
          <w:szCs w:val="24"/>
        </w:rPr>
        <w:t xml:space="preserve"> </w:t>
      </w:r>
      <w:r w:rsidRPr="004E1630">
        <w:rPr>
          <w:b/>
          <w:sz w:val="24"/>
          <w:szCs w:val="24"/>
        </w:rPr>
        <w:t>объектов</w:t>
      </w:r>
      <w:r w:rsidR="00F86750" w:rsidRPr="004E1630">
        <w:rPr>
          <w:b/>
          <w:sz w:val="24"/>
          <w:szCs w:val="24"/>
        </w:rPr>
        <w:t xml:space="preserve"> </w:t>
      </w:r>
      <w:r w:rsidRPr="004E1630">
        <w:rPr>
          <w:b/>
          <w:sz w:val="24"/>
          <w:szCs w:val="24"/>
        </w:rPr>
        <w:t>культурного</w:t>
      </w:r>
      <w:r w:rsidR="00F86750" w:rsidRPr="004E1630">
        <w:rPr>
          <w:b/>
          <w:sz w:val="24"/>
          <w:szCs w:val="24"/>
        </w:rPr>
        <w:t xml:space="preserve"> </w:t>
      </w:r>
      <w:r w:rsidRPr="004E1630">
        <w:rPr>
          <w:b/>
          <w:sz w:val="24"/>
          <w:szCs w:val="24"/>
        </w:rPr>
        <w:t>наследия</w:t>
      </w:r>
      <w:bookmarkEnd w:id="134"/>
      <w:bookmarkEnd w:id="135"/>
      <w:bookmarkEnd w:id="136"/>
    </w:p>
    <w:p w:rsidR="002021B7" w:rsidRPr="004E1630" w:rsidRDefault="002021B7" w:rsidP="0028053E">
      <w:pPr>
        <w:ind w:firstLine="709"/>
        <w:jc w:val="both"/>
        <w:rPr>
          <w:sz w:val="24"/>
          <w:szCs w:val="24"/>
        </w:rPr>
      </w:pPr>
      <w:r w:rsidRPr="004E1630">
        <w:rPr>
          <w:sz w:val="24"/>
          <w:szCs w:val="24"/>
        </w:rPr>
        <w:t>Настоящая</w:t>
      </w:r>
      <w:r w:rsidR="00F86750" w:rsidRPr="004E1630">
        <w:rPr>
          <w:sz w:val="24"/>
          <w:szCs w:val="24"/>
        </w:rPr>
        <w:t xml:space="preserve"> </w:t>
      </w:r>
      <w:r w:rsidRPr="004E1630">
        <w:rPr>
          <w:sz w:val="24"/>
          <w:szCs w:val="24"/>
        </w:rPr>
        <w:t>карта</w:t>
      </w:r>
      <w:r w:rsidR="00F86750" w:rsidRPr="004E1630">
        <w:rPr>
          <w:sz w:val="24"/>
          <w:szCs w:val="24"/>
        </w:rPr>
        <w:t xml:space="preserve"> </w:t>
      </w:r>
      <w:r w:rsidRPr="004E1630">
        <w:rPr>
          <w:sz w:val="24"/>
          <w:szCs w:val="24"/>
        </w:rPr>
        <w:t>разработана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Федеральным</w:t>
      </w:r>
      <w:r w:rsidR="00F86750" w:rsidRPr="004E1630">
        <w:rPr>
          <w:sz w:val="24"/>
          <w:szCs w:val="24"/>
        </w:rPr>
        <w:t xml:space="preserve"> </w:t>
      </w:r>
      <w:r w:rsidRPr="004E1630">
        <w:rPr>
          <w:sz w:val="24"/>
          <w:szCs w:val="24"/>
        </w:rPr>
        <w:t>законом</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25.06.2002</w:t>
      </w:r>
      <w:r w:rsidR="00F86750" w:rsidRPr="004E1630">
        <w:rPr>
          <w:sz w:val="24"/>
          <w:szCs w:val="24"/>
        </w:rPr>
        <w:t xml:space="preserve"> </w:t>
      </w:r>
      <w:r w:rsidRPr="004E1630">
        <w:rPr>
          <w:sz w:val="24"/>
          <w:szCs w:val="24"/>
        </w:rPr>
        <w:t>№73-ФЗ</w:t>
      </w:r>
      <w:r w:rsidR="00F86750" w:rsidRPr="004E1630">
        <w:rPr>
          <w:sz w:val="24"/>
          <w:szCs w:val="24"/>
        </w:rPr>
        <w:t xml:space="preserve"> </w:t>
      </w:r>
      <w:r w:rsidR="00DB798A" w:rsidRPr="004E1630">
        <w:rPr>
          <w:sz w:val="24"/>
          <w:szCs w:val="24"/>
        </w:rPr>
        <w:t>«</w:t>
      </w:r>
      <w:r w:rsidRPr="004E1630">
        <w:rPr>
          <w:sz w:val="24"/>
          <w:szCs w:val="24"/>
        </w:rPr>
        <w:t>Об</w:t>
      </w:r>
      <w:r w:rsidR="00F86750" w:rsidRPr="004E1630">
        <w:rPr>
          <w:sz w:val="24"/>
          <w:szCs w:val="24"/>
        </w:rPr>
        <w:t xml:space="preserve"> </w:t>
      </w:r>
      <w:r w:rsidRPr="004E1630">
        <w:rPr>
          <w:sz w:val="24"/>
          <w:szCs w:val="24"/>
        </w:rPr>
        <w:t>объектах</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(памятниках</w:t>
      </w:r>
      <w:r w:rsidR="00F86750" w:rsidRPr="004E1630">
        <w:rPr>
          <w:sz w:val="24"/>
          <w:szCs w:val="24"/>
        </w:rPr>
        <w:t xml:space="preserve"> </w:t>
      </w:r>
      <w:r w:rsidRPr="004E1630">
        <w:rPr>
          <w:sz w:val="24"/>
          <w:szCs w:val="24"/>
        </w:rPr>
        <w:t>истории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культуры)</w:t>
      </w:r>
      <w:r w:rsidR="00F86750" w:rsidRPr="004E1630">
        <w:rPr>
          <w:sz w:val="24"/>
          <w:szCs w:val="24"/>
        </w:rPr>
        <w:t xml:space="preserve"> </w:t>
      </w:r>
      <w:r w:rsidRPr="004E1630">
        <w:rPr>
          <w:sz w:val="24"/>
          <w:szCs w:val="24"/>
        </w:rPr>
        <w:t>народов</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DB798A" w:rsidRPr="004E1630">
        <w:rPr>
          <w:sz w:val="24"/>
          <w:szCs w:val="24"/>
        </w:rPr>
        <w:t>»</w:t>
      </w:r>
      <w:r w:rsidRPr="004E1630">
        <w:rPr>
          <w:sz w:val="24"/>
          <w:szCs w:val="24"/>
        </w:rPr>
        <w:t>,</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основании</w:t>
      </w:r>
      <w:r w:rsidR="00F86750" w:rsidRPr="004E1630">
        <w:rPr>
          <w:sz w:val="24"/>
          <w:szCs w:val="24"/>
        </w:rPr>
        <w:t xml:space="preserve"> </w:t>
      </w:r>
      <w:r w:rsidR="00DB798A" w:rsidRPr="004E1630">
        <w:rPr>
          <w:sz w:val="24"/>
          <w:szCs w:val="24"/>
        </w:rPr>
        <w:t>«</w:t>
      </w:r>
      <w:r w:rsidRPr="004E1630">
        <w:rPr>
          <w:sz w:val="24"/>
          <w:szCs w:val="24"/>
        </w:rPr>
        <w:t>Инструкции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организации</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недвижимых</w:t>
      </w:r>
      <w:r w:rsidR="00F86750" w:rsidRPr="004E1630">
        <w:rPr>
          <w:sz w:val="24"/>
          <w:szCs w:val="24"/>
        </w:rPr>
        <w:t xml:space="preserve"> </w:t>
      </w:r>
      <w:r w:rsidRPr="004E1630">
        <w:rPr>
          <w:sz w:val="24"/>
          <w:szCs w:val="24"/>
        </w:rPr>
        <w:t>памятников</w:t>
      </w:r>
      <w:r w:rsidR="00F86750" w:rsidRPr="004E1630">
        <w:rPr>
          <w:sz w:val="24"/>
          <w:szCs w:val="24"/>
        </w:rPr>
        <w:t xml:space="preserve"> </w:t>
      </w:r>
      <w:r w:rsidRPr="004E1630">
        <w:rPr>
          <w:sz w:val="24"/>
          <w:szCs w:val="24"/>
        </w:rPr>
        <w:t>истории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культуры</w:t>
      </w:r>
      <w:r w:rsidR="00F86750" w:rsidRPr="004E1630">
        <w:rPr>
          <w:sz w:val="24"/>
          <w:szCs w:val="24"/>
        </w:rPr>
        <w:t xml:space="preserve"> </w:t>
      </w:r>
      <w:r w:rsidRPr="004E1630">
        <w:rPr>
          <w:sz w:val="24"/>
          <w:szCs w:val="24"/>
        </w:rPr>
        <w:t>СССР</w:t>
      </w:r>
      <w:r w:rsidR="00DB798A" w:rsidRPr="004E1630">
        <w:rPr>
          <w:sz w:val="24"/>
          <w:szCs w:val="24"/>
        </w:rPr>
        <w:t>»</w:t>
      </w:r>
      <w:r w:rsidRPr="004E1630">
        <w:rPr>
          <w:sz w:val="24"/>
          <w:szCs w:val="24"/>
        </w:rPr>
        <w:t>,</w:t>
      </w:r>
      <w:r w:rsidR="00F86750" w:rsidRPr="004E1630">
        <w:rPr>
          <w:sz w:val="24"/>
          <w:szCs w:val="24"/>
        </w:rPr>
        <w:t xml:space="preserve"> </w:t>
      </w:r>
      <w:r w:rsidRPr="004E1630">
        <w:rPr>
          <w:sz w:val="24"/>
          <w:szCs w:val="24"/>
        </w:rPr>
        <w:t>утвержденной</w:t>
      </w:r>
      <w:r w:rsidR="00F86750" w:rsidRPr="004E1630">
        <w:rPr>
          <w:sz w:val="24"/>
          <w:szCs w:val="24"/>
        </w:rPr>
        <w:t xml:space="preserve"> </w:t>
      </w:r>
      <w:r w:rsidRPr="004E1630">
        <w:rPr>
          <w:sz w:val="24"/>
          <w:szCs w:val="24"/>
        </w:rPr>
        <w:t>приказом</w:t>
      </w:r>
      <w:r w:rsidR="00F86750" w:rsidRPr="004E1630">
        <w:rPr>
          <w:sz w:val="24"/>
          <w:szCs w:val="24"/>
        </w:rPr>
        <w:t xml:space="preserve"> </w:t>
      </w:r>
      <w:r w:rsidRPr="004E1630">
        <w:rPr>
          <w:sz w:val="24"/>
          <w:szCs w:val="24"/>
        </w:rPr>
        <w:t>Министерства</w:t>
      </w:r>
      <w:r w:rsidR="00F86750" w:rsidRPr="004E1630">
        <w:rPr>
          <w:sz w:val="24"/>
          <w:szCs w:val="24"/>
        </w:rPr>
        <w:t xml:space="preserve"> </w:t>
      </w:r>
      <w:r w:rsidRPr="004E1630">
        <w:rPr>
          <w:sz w:val="24"/>
          <w:szCs w:val="24"/>
        </w:rPr>
        <w:t>культуры</w:t>
      </w:r>
      <w:r w:rsidR="00F86750" w:rsidRPr="004E1630">
        <w:rPr>
          <w:sz w:val="24"/>
          <w:szCs w:val="24"/>
        </w:rPr>
        <w:t xml:space="preserve"> </w:t>
      </w:r>
      <w:r w:rsidRPr="004E1630">
        <w:rPr>
          <w:sz w:val="24"/>
          <w:szCs w:val="24"/>
        </w:rPr>
        <w:t>СССР</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24.01.1986</w:t>
      </w:r>
      <w:r w:rsidR="00F86750" w:rsidRPr="004E1630">
        <w:rPr>
          <w:sz w:val="24"/>
          <w:szCs w:val="24"/>
        </w:rPr>
        <w:t xml:space="preserve"> </w:t>
      </w:r>
      <w:r w:rsidRPr="004E1630">
        <w:rPr>
          <w:sz w:val="24"/>
          <w:szCs w:val="24"/>
        </w:rPr>
        <w:t>№33,</w:t>
      </w:r>
      <w:r w:rsidR="00F86750" w:rsidRPr="004E1630">
        <w:rPr>
          <w:sz w:val="24"/>
          <w:szCs w:val="24"/>
        </w:rPr>
        <w:t xml:space="preserve"> </w:t>
      </w:r>
      <w:r w:rsidRPr="004E1630">
        <w:rPr>
          <w:sz w:val="24"/>
          <w:szCs w:val="24"/>
        </w:rPr>
        <w:t>согласованной</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Госстроем</w:t>
      </w:r>
      <w:r w:rsidR="00F86750" w:rsidRPr="004E1630">
        <w:rPr>
          <w:sz w:val="24"/>
          <w:szCs w:val="24"/>
        </w:rPr>
        <w:t xml:space="preserve"> </w:t>
      </w:r>
      <w:r w:rsidRPr="004E1630">
        <w:rPr>
          <w:sz w:val="24"/>
          <w:szCs w:val="24"/>
        </w:rPr>
        <w:t>СССР</w:t>
      </w:r>
      <w:r w:rsidR="00F86750" w:rsidRPr="004E1630">
        <w:rPr>
          <w:sz w:val="24"/>
          <w:szCs w:val="24"/>
        </w:rPr>
        <w:t xml:space="preserve"> </w:t>
      </w:r>
      <w:r w:rsidRPr="004E1630">
        <w:rPr>
          <w:sz w:val="24"/>
          <w:szCs w:val="24"/>
        </w:rPr>
        <w:t>письмом</w:t>
      </w:r>
      <w:r w:rsidR="00F86750" w:rsidRPr="004E1630">
        <w:rPr>
          <w:sz w:val="24"/>
          <w:szCs w:val="24"/>
        </w:rPr>
        <w:t xml:space="preserve"> </w:t>
      </w:r>
      <w:r w:rsidRPr="004E1630">
        <w:rPr>
          <w:sz w:val="24"/>
          <w:szCs w:val="24"/>
        </w:rPr>
        <w:t>№ИП-6272</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27.12.1985,</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Постановления</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26</w:t>
      </w:r>
      <w:r w:rsidR="00F86750" w:rsidRPr="004E1630">
        <w:rPr>
          <w:sz w:val="24"/>
          <w:szCs w:val="24"/>
        </w:rPr>
        <w:t xml:space="preserve"> </w:t>
      </w:r>
      <w:r w:rsidRPr="004E1630">
        <w:rPr>
          <w:sz w:val="24"/>
          <w:szCs w:val="24"/>
        </w:rPr>
        <w:t>апреля</w:t>
      </w:r>
      <w:r w:rsidR="00F86750" w:rsidRPr="004E1630">
        <w:rPr>
          <w:sz w:val="24"/>
          <w:szCs w:val="24"/>
        </w:rPr>
        <w:t xml:space="preserve"> </w:t>
      </w:r>
      <w:r w:rsidRPr="004E1630">
        <w:rPr>
          <w:sz w:val="24"/>
          <w:szCs w:val="24"/>
        </w:rPr>
        <w:t>2008</w:t>
      </w:r>
      <w:r w:rsidR="00F86750" w:rsidRPr="004E1630">
        <w:rPr>
          <w:sz w:val="24"/>
          <w:szCs w:val="24"/>
        </w:rPr>
        <w:t xml:space="preserve"> </w:t>
      </w:r>
      <w:r w:rsidRPr="004E1630">
        <w:rPr>
          <w:sz w:val="24"/>
          <w:szCs w:val="24"/>
        </w:rPr>
        <w:t>года</w:t>
      </w:r>
      <w:r w:rsidR="00F86750" w:rsidRPr="004E1630">
        <w:rPr>
          <w:sz w:val="24"/>
          <w:szCs w:val="24"/>
        </w:rPr>
        <w:t xml:space="preserve"> </w:t>
      </w:r>
      <w:r w:rsidRPr="004E1630">
        <w:rPr>
          <w:sz w:val="24"/>
          <w:szCs w:val="24"/>
        </w:rPr>
        <w:t>№315</w:t>
      </w:r>
      <w:r w:rsidR="00F86750" w:rsidRPr="004E1630">
        <w:rPr>
          <w:sz w:val="24"/>
          <w:szCs w:val="24"/>
        </w:rPr>
        <w:t xml:space="preserve"> </w:t>
      </w:r>
      <w:r w:rsidR="00DB798A" w:rsidRPr="004E1630">
        <w:rPr>
          <w:sz w:val="24"/>
          <w:szCs w:val="24"/>
        </w:rPr>
        <w:t>«</w:t>
      </w:r>
      <w:r w:rsidRPr="004E1630">
        <w:rPr>
          <w:sz w:val="24"/>
          <w:szCs w:val="24"/>
        </w:rPr>
        <w:t>Об</w:t>
      </w:r>
      <w:r w:rsidR="00F86750" w:rsidRPr="004E1630">
        <w:rPr>
          <w:sz w:val="24"/>
          <w:szCs w:val="24"/>
        </w:rPr>
        <w:t xml:space="preserve"> </w:t>
      </w:r>
      <w:r w:rsidRPr="004E1630">
        <w:rPr>
          <w:sz w:val="24"/>
          <w:szCs w:val="24"/>
        </w:rPr>
        <w:t>утверждении</w:t>
      </w:r>
      <w:r w:rsidR="00F86750" w:rsidRPr="004E1630">
        <w:rPr>
          <w:sz w:val="24"/>
          <w:szCs w:val="24"/>
        </w:rPr>
        <w:t xml:space="preserve"> </w:t>
      </w:r>
      <w:r w:rsidRPr="004E1630">
        <w:rPr>
          <w:sz w:val="24"/>
          <w:szCs w:val="24"/>
        </w:rPr>
        <w:t>положения</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зонах</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(памятников</w:t>
      </w:r>
      <w:r w:rsidR="00F86750" w:rsidRPr="004E1630">
        <w:rPr>
          <w:sz w:val="24"/>
          <w:szCs w:val="24"/>
        </w:rPr>
        <w:t xml:space="preserve"> </w:t>
      </w:r>
      <w:r w:rsidRPr="004E1630">
        <w:rPr>
          <w:sz w:val="24"/>
          <w:szCs w:val="24"/>
        </w:rPr>
        <w:t>истории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культуры)</w:t>
      </w:r>
      <w:r w:rsidR="00F86750" w:rsidRPr="004E1630">
        <w:rPr>
          <w:sz w:val="24"/>
          <w:szCs w:val="24"/>
        </w:rPr>
        <w:t xml:space="preserve"> </w:t>
      </w:r>
      <w:r w:rsidRPr="004E1630">
        <w:rPr>
          <w:sz w:val="24"/>
          <w:szCs w:val="24"/>
        </w:rPr>
        <w:t>народов</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DB798A" w:rsidRPr="004E1630">
        <w:rPr>
          <w:sz w:val="24"/>
          <w:szCs w:val="24"/>
        </w:rPr>
        <w:t>»</w:t>
      </w:r>
      <w:r w:rsidRPr="004E1630">
        <w:rPr>
          <w:sz w:val="24"/>
          <w:szCs w:val="24"/>
        </w:rPr>
        <w:t>.</w:t>
      </w:r>
    </w:p>
    <w:p w:rsidR="002021B7" w:rsidRPr="004E1630" w:rsidRDefault="002021B7" w:rsidP="0028053E">
      <w:pPr>
        <w:ind w:firstLine="709"/>
        <w:jc w:val="both"/>
        <w:rPr>
          <w:sz w:val="24"/>
          <w:szCs w:val="24"/>
        </w:rPr>
      </w:pPr>
      <w:r w:rsidRPr="004E1630">
        <w:rPr>
          <w:sz w:val="24"/>
          <w:szCs w:val="24"/>
        </w:rPr>
        <w:t>При</w:t>
      </w:r>
      <w:r w:rsidR="00F86750" w:rsidRPr="004E1630">
        <w:rPr>
          <w:sz w:val="24"/>
          <w:szCs w:val="24"/>
        </w:rPr>
        <w:t xml:space="preserve"> </w:t>
      </w:r>
      <w:r w:rsidRPr="004E1630">
        <w:rPr>
          <w:sz w:val="24"/>
          <w:szCs w:val="24"/>
        </w:rPr>
        <w:t>разработке</w:t>
      </w:r>
      <w:r w:rsidR="00F86750" w:rsidRPr="004E1630">
        <w:rPr>
          <w:sz w:val="24"/>
          <w:szCs w:val="24"/>
        </w:rPr>
        <w:t xml:space="preserve"> </w:t>
      </w:r>
      <w:r w:rsidRPr="004E1630">
        <w:rPr>
          <w:sz w:val="24"/>
          <w:szCs w:val="24"/>
        </w:rPr>
        <w:t>карты</w:t>
      </w:r>
      <w:r w:rsidR="00F86750" w:rsidRPr="004E1630">
        <w:rPr>
          <w:sz w:val="24"/>
          <w:szCs w:val="24"/>
        </w:rPr>
        <w:t xml:space="preserve"> </w:t>
      </w:r>
      <w:r w:rsidRPr="004E1630">
        <w:rPr>
          <w:sz w:val="24"/>
          <w:szCs w:val="24"/>
        </w:rPr>
        <w:t>использованы:</w:t>
      </w:r>
      <w:r w:rsidR="00F86750" w:rsidRPr="004E1630">
        <w:rPr>
          <w:sz w:val="24"/>
          <w:szCs w:val="24"/>
        </w:rPr>
        <w:t xml:space="preserve"> </w:t>
      </w:r>
      <w:r w:rsidRPr="004E1630">
        <w:rPr>
          <w:sz w:val="24"/>
          <w:szCs w:val="24"/>
        </w:rPr>
        <w:t>государственный</w:t>
      </w:r>
      <w:r w:rsidR="00F86750" w:rsidRPr="004E1630">
        <w:rPr>
          <w:sz w:val="24"/>
          <w:szCs w:val="24"/>
        </w:rPr>
        <w:t xml:space="preserve"> </w:t>
      </w:r>
      <w:r w:rsidRPr="004E1630">
        <w:rPr>
          <w:sz w:val="24"/>
          <w:szCs w:val="24"/>
        </w:rPr>
        <w:t>список</w:t>
      </w:r>
      <w:r w:rsidR="00F86750" w:rsidRPr="004E1630">
        <w:rPr>
          <w:sz w:val="24"/>
          <w:szCs w:val="24"/>
        </w:rPr>
        <w:t xml:space="preserve"> </w:t>
      </w:r>
      <w:r w:rsidRPr="004E1630">
        <w:rPr>
          <w:sz w:val="24"/>
          <w:szCs w:val="24"/>
        </w:rPr>
        <w:t>памятников</w:t>
      </w:r>
      <w:r w:rsidR="00F86750" w:rsidRPr="004E1630">
        <w:rPr>
          <w:sz w:val="24"/>
          <w:szCs w:val="24"/>
        </w:rPr>
        <w:t xml:space="preserve"> </w:t>
      </w:r>
      <w:r w:rsidRPr="004E1630">
        <w:rPr>
          <w:sz w:val="24"/>
          <w:szCs w:val="24"/>
        </w:rPr>
        <w:t>истории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культуры</w:t>
      </w:r>
      <w:r w:rsidR="00F86750" w:rsidRPr="004E1630">
        <w:rPr>
          <w:sz w:val="24"/>
          <w:szCs w:val="24"/>
        </w:rPr>
        <w:t xml:space="preserve"> </w:t>
      </w:r>
      <w:r w:rsidRPr="004E1630">
        <w:rPr>
          <w:sz w:val="24"/>
          <w:szCs w:val="24"/>
        </w:rPr>
        <w:t>Республики</w:t>
      </w:r>
      <w:r w:rsidR="00F86750" w:rsidRPr="004E1630">
        <w:rPr>
          <w:sz w:val="24"/>
          <w:szCs w:val="24"/>
        </w:rPr>
        <w:t xml:space="preserve"> </w:t>
      </w:r>
      <w:r w:rsidRPr="004E1630">
        <w:rPr>
          <w:sz w:val="24"/>
          <w:szCs w:val="24"/>
        </w:rPr>
        <w:t>Адыгея;</w:t>
      </w:r>
      <w:r w:rsidR="00F86750" w:rsidRPr="004E1630">
        <w:rPr>
          <w:sz w:val="24"/>
          <w:szCs w:val="24"/>
        </w:rPr>
        <w:t xml:space="preserve"> </w:t>
      </w:r>
      <w:r w:rsidRPr="004E1630">
        <w:rPr>
          <w:sz w:val="24"/>
          <w:szCs w:val="24"/>
        </w:rPr>
        <w:t>материалы</w:t>
      </w:r>
      <w:r w:rsidR="00F86750" w:rsidRPr="004E1630">
        <w:rPr>
          <w:sz w:val="24"/>
          <w:szCs w:val="24"/>
        </w:rPr>
        <w:t xml:space="preserve"> </w:t>
      </w:r>
      <w:r w:rsidRPr="004E1630">
        <w:rPr>
          <w:sz w:val="24"/>
          <w:szCs w:val="24"/>
        </w:rPr>
        <w:t>архива</w:t>
      </w:r>
      <w:r w:rsidR="00F86750" w:rsidRPr="004E1630">
        <w:rPr>
          <w:sz w:val="24"/>
          <w:szCs w:val="24"/>
        </w:rPr>
        <w:t xml:space="preserve"> </w:t>
      </w:r>
      <w:r w:rsidRPr="004E1630">
        <w:rPr>
          <w:sz w:val="24"/>
          <w:szCs w:val="24"/>
        </w:rPr>
        <w:t>управления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охране,</w:t>
      </w:r>
      <w:r w:rsidR="00F86750" w:rsidRPr="004E1630">
        <w:rPr>
          <w:sz w:val="24"/>
          <w:szCs w:val="24"/>
        </w:rPr>
        <w:t xml:space="preserve"> </w:t>
      </w:r>
      <w:r w:rsidRPr="004E1630">
        <w:rPr>
          <w:sz w:val="24"/>
          <w:szCs w:val="24"/>
        </w:rPr>
        <w:t>реставрации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эксплуатации</w:t>
      </w:r>
      <w:r w:rsidR="00F86750" w:rsidRPr="004E1630">
        <w:rPr>
          <w:sz w:val="24"/>
          <w:szCs w:val="24"/>
        </w:rPr>
        <w:t xml:space="preserve"> </w:t>
      </w:r>
      <w:r w:rsidRPr="004E1630">
        <w:rPr>
          <w:sz w:val="24"/>
          <w:szCs w:val="24"/>
        </w:rPr>
        <w:t>историко-культурного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Республики</w:t>
      </w:r>
      <w:r w:rsidR="00F86750" w:rsidRPr="004E1630">
        <w:rPr>
          <w:sz w:val="24"/>
          <w:szCs w:val="24"/>
        </w:rPr>
        <w:t xml:space="preserve"> </w:t>
      </w:r>
      <w:r w:rsidRPr="004E1630">
        <w:rPr>
          <w:sz w:val="24"/>
          <w:szCs w:val="24"/>
        </w:rPr>
        <w:t>Адыгея.</w:t>
      </w:r>
    </w:p>
    <w:p w:rsidR="002021B7" w:rsidRPr="004E1630" w:rsidRDefault="002021B7" w:rsidP="0028053E">
      <w:pPr>
        <w:ind w:firstLine="709"/>
        <w:jc w:val="both"/>
        <w:rPr>
          <w:sz w:val="24"/>
          <w:szCs w:val="24"/>
        </w:rPr>
      </w:pPr>
      <w:r w:rsidRPr="004E1630">
        <w:rPr>
          <w:sz w:val="24"/>
          <w:szCs w:val="24"/>
        </w:rPr>
        <w:t>После</w:t>
      </w:r>
      <w:r w:rsidR="00F86750" w:rsidRPr="004E1630">
        <w:rPr>
          <w:sz w:val="24"/>
          <w:szCs w:val="24"/>
        </w:rPr>
        <w:t xml:space="preserve"> </w:t>
      </w:r>
      <w:r w:rsidRPr="004E1630">
        <w:rPr>
          <w:sz w:val="24"/>
          <w:szCs w:val="24"/>
        </w:rPr>
        <w:t>утверждения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установленном</w:t>
      </w:r>
      <w:r w:rsidR="00F86750" w:rsidRPr="004E1630">
        <w:rPr>
          <w:sz w:val="24"/>
          <w:szCs w:val="24"/>
        </w:rPr>
        <w:t xml:space="preserve"> </w:t>
      </w:r>
      <w:r w:rsidRPr="004E1630">
        <w:rPr>
          <w:sz w:val="24"/>
          <w:szCs w:val="24"/>
        </w:rPr>
        <w:t>порядке</w:t>
      </w:r>
      <w:r w:rsidR="00F86750" w:rsidRPr="004E1630">
        <w:rPr>
          <w:sz w:val="24"/>
          <w:szCs w:val="24"/>
        </w:rPr>
        <w:t xml:space="preserve"> </w:t>
      </w:r>
      <w:r w:rsidRPr="004E1630">
        <w:rPr>
          <w:sz w:val="24"/>
          <w:szCs w:val="24"/>
        </w:rPr>
        <w:t>проектов</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00694D0F" w:rsidRPr="004E1630">
        <w:rPr>
          <w:sz w:val="24"/>
          <w:szCs w:val="24"/>
        </w:rPr>
        <w:t>Джерокайского</w:t>
      </w:r>
      <w:r w:rsidR="00300889" w:rsidRPr="004E1630">
        <w:rPr>
          <w:sz w:val="24"/>
          <w:szCs w:val="24"/>
        </w:rPr>
        <w:t xml:space="preserve"> сельского поселения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вносятся</w:t>
      </w:r>
      <w:r w:rsidR="00F86750" w:rsidRPr="004E1630">
        <w:rPr>
          <w:sz w:val="24"/>
          <w:szCs w:val="24"/>
        </w:rPr>
        <w:t xml:space="preserve"> </w:t>
      </w:r>
      <w:r w:rsidRPr="004E1630">
        <w:rPr>
          <w:sz w:val="24"/>
          <w:szCs w:val="24"/>
        </w:rPr>
        <w:t>изменения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части</w:t>
      </w:r>
      <w:r w:rsidR="00F86750" w:rsidRPr="004E1630">
        <w:rPr>
          <w:sz w:val="24"/>
          <w:szCs w:val="24"/>
        </w:rPr>
        <w:t xml:space="preserve"> </w:t>
      </w:r>
      <w:r w:rsidRPr="004E1630">
        <w:rPr>
          <w:sz w:val="24"/>
          <w:szCs w:val="24"/>
        </w:rPr>
        <w:t>границ</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действия</w:t>
      </w:r>
      <w:r w:rsidR="00F86750" w:rsidRPr="004E1630">
        <w:rPr>
          <w:sz w:val="24"/>
          <w:szCs w:val="24"/>
        </w:rPr>
        <w:t xml:space="preserve"> </w:t>
      </w:r>
      <w:r w:rsidRPr="004E1630">
        <w:rPr>
          <w:sz w:val="24"/>
          <w:szCs w:val="24"/>
        </w:rPr>
        <w:t>ограничений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условиям</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p>
    <w:p w:rsidR="002021B7" w:rsidRPr="004E1630" w:rsidRDefault="002021B7" w:rsidP="0028053E">
      <w:pPr>
        <w:ind w:firstLine="709"/>
        <w:jc w:val="both"/>
        <w:rPr>
          <w:b/>
          <w:sz w:val="24"/>
          <w:szCs w:val="24"/>
        </w:rPr>
      </w:pPr>
      <w:bookmarkStart w:id="137" w:name="_Toc339439004"/>
      <w:bookmarkStart w:id="138" w:name="_Toc344035046"/>
      <w:bookmarkStart w:id="139" w:name="_Toc344077865"/>
      <w:r w:rsidRPr="004E1630">
        <w:rPr>
          <w:b/>
          <w:sz w:val="24"/>
          <w:szCs w:val="24"/>
        </w:rPr>
        <w:t>2.</w:t>
      </w:r>
      <w:r w:rsidR="00F86750" w:rsidRPr="004E1630">
        <w:rPr>
          <w:b/>
          <w:sz w:val="24"/>
          <w:szCs w:val="24"/>
        </w:rPr>
        <w:t xml:space="preserve"> </w:t>
      </w:r>
      <w:r w:rsidRPr="004E1630">
        <w:rPr>
          <w:b/>
          <w:sz w:val="24"/>
          <w:szCs w:val="24"/>
        </w:rPr>
        <w:t>Границы</w:t>
      </w:r>
      <w:r w:rsidR="00F86750" w:rsidRPr="004E1630">
        <w:rPr>
          <w:b/>
          <w:sz w:val="24"/>
          <w:szCs w:val="24"/>
        </w:rPr>
        <w:t xml:space="preserve"> </w:t>
      </w:r>
      <w:r w:rsidRPr="004E1630">
        <w:rPr>
          <w:b/>
          <w:sz w:val="24"/>
          <w:szCs w:val="24"/>
        </w:rPr>
        <w:t>санитарно-защитных</w:t>
      </w:r>
      <w:r w:rsidR="00F86750" w:rsidRPr="004E1630">
        <w:rPr>
          <w:b/>
          <w:sz w:val="24"/>
          <w:szCs w:val="24"/>
        </w:rPr>
        <w:t xml:space="preserve"> </w:t>
      </w:r>
      <w:r w:rsidRPr="004E1630">
        <w:rPr>
          <w:b/>
          <w:sz w:val="24"/>
          <w:szCs w:val="24"/>
        </w:rPr>
        <w:t>зон</w:t>
      </w:r>
      <w:bookmarkEnd w:id="137"/>
      <w:bookmarkEnd w:id="138"/>
      <w:bookmarkEnd w:id="139"/>
    </w:p>
    <w:p w:rsidR="002021B7" w:rsidRPr="004E1630" w:rsidRDefault="002021B7" w:rsidP="0028053E">
      <w:pPr>
        <w:ind w:firstLine="709"/>
        <w:jc w:val="both"/>
        <w:rPr>
          <w:sz w:val="24"/>
          <w:szCs w:val="24"/>
        </w:rPr>
      </w:pPr>
      <w:r w:rsidRPr="004E1630">
        <w:rPr>
          <w:sz w:val="24"/>
          <w:szCs w:val="24"/>
        </w:rPr>
        <w:t>На</w:t>
      </w:r>
      <w:r w:rsidR="00F86750" w:rsidRPr="004E1630">
        <w:rPr>
          <w:sz w:val="24"/>
          <w:szCs w:val="24"/>
        </w:rPr>
        <w:t xml:space="preserve"> </w:t>
      </w:r>
      <w:r w:rsidRPr="004E1630">
        <w:rPr>
          <w:sz w:val="24"/>
          <w:szCs w:val="24"/>
        </w:rPr>
        <w:t>настоящей</w:t>
      </w:r>
      <w:r w:rsidR="00F86750" w:rsidRPr="004E1630">
        <w:rPr>
          <w:sz w:val="24"/>
          <w:szCs w:val="24"/>
        </w:rPr>
        <w:t xml:space="preserve"> </w:t>
      </w:r>
      <w:r w:rsidRPr="004E1630">
        <w:rPr>
          <w:sz w:val="24"/>
          <w:szCs w:val="24"/>
        </w:rPr>
        <w:t>карте</w:t>
      </w:r>
      <w:r w:rsidR="00F86750" w:rsidRPr="004E1630">
        <w:rPr>
          <w:sz w:val="24"/>
          <w:szCs w:val="24"/>
        </w:rPr>
        <w:t xml:space="preserve"> </w:t>
      </w:r>
      <w:r w:rsidRPr="004E1630">
        <w:rPr>
          <w:sz w:val="24"/>
          <w:szCs w:val="24"/>
        </w:rPr>
        <w:t>отображены</w:t>
      </w:r>
      <w:r w:rsidR="00F86750" w:rsidRPr="004E1630">
        <w:rPr>
          <w:sz w:val="24"/>
          <w:szCs w:val="24"/>
        </w:rPr>
        <w:t xml:space="preserve"> </w:t>
      </w:r>
      <w:r w:rsidRPr="004E1630">
        <w:rPr>
          <w:sz w:val="24"/>
          <w:szCs w:val="24"/>
        </w:rPr>
        <w:t>границы</w:t>
      </w:r>
      <w:r w:rsidR="00F86750" w:rsidRPr="004E1630">
        <w:rPr>
          <w:sz w:val="24"/>
          <w:szCs w:val="24"/>
        </w:rPr>
        <w:t xml:space="preserve"> </w:t>
      </w:r>
      <w:r w:rsidRPr="004E1630">
        <w:rPr>
          <w:sz w:val="24"/>
          <w:szCs w:val="24"/>
        </w:rPr>
        <w:t>санитарно-защитных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размеры</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установлены</w:t>
      </w:r>
      <w:r w:rsidR="00F86750" w:rsidRPr="004E1630">
        <w:rPr>
          <w:sz w:val="24"/>
          <w:szCs w:val="24"/>
        </w:rPr>
        <w:t xml:space="preserve"> </w:t>
      </w:r>
      <w:r w:rsidR="00121F75" w:rsidRPr="004E1630">
        <w:rPr>
          <w:sz w:val="24"/>
          <w:szCs w:val="24"/>
        </w:rPr>
        <w:t>в</w:t>
      </w:r>
      <w:r w:rsidR="00F86750" w:rsidRPr="004E1630">
        <w:rPr>
          <w:sz w:val="24"/>
          <w:szCs w:val="24"/>
        </w:rPr>
        <w:t xml:space="preserve"> </w:t>
      </w:r>
      <w:r w:rsidR="00121F75" w:rsidRPr="004E1630">
        <w:rPr>
          <w:sz w:val="24"/>
          <w:szCs w:val="24"/>
        </w:rPr>
        <w:t>соответствии</w:t>
      </w:r>
      <w:r w:rsidR="00F86750" w:rsidRPr="004E1630">
        <w:rPr>
          <w:sz w:val="24"/>
          <w:szCs w:val="24"/>
        </w:rPr>
        <w:t xml:space="preserve"> </w:t>
      </w:r>
      <w:r w:rsidR="00121F75" w:rsidRPr="004E1630">
        <w:rPr>
          <w:sz w:val="24"/>
          <w:szCs w:val="24"/>
        </w:rPr>
        <w:t>с</w:t>
      </w:r>
      <w:r w:rsidR="00F86750" w:rsidRPr="004E1630">
        <w:rPr>
          <w:sz w:val="24"/>
          <w:szCs w:val="24"/>
        </w:rPr>
        <w:t xml:space="preserve"> </w:t>
      </w:r>
      <w:r w:rsidR="00121F75" w:rsidRPr="004E1630">
        <w:rPr>
          <w:sz w:val="24"/>
          <w:szCs w:val="24"/>
        </w:rPr>
        <w:t>СанПиНом</w:t>
      </w:r>
      <w:r w:rsidR="00F86750" w:rsidRPr="004E1630">
        <w:rPr>
          <w:sz w:val="24"/>
          <w:szCs w:val="24"/>
        </w:rPr>
        <w:t xml:space="preserve"> </w:t>
      </w:r>
      <w:r w:rsidRPr="004E1630">
        <w:rPr>
          <w:sz w:val="24"/>
          <w:szCs w:val="24"/>
        </w:rPr>
        <w:t>(Санитарно-эпидемиологические</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нормативы)</w:t>
      </w:r>
      <w:r w:rsidR="00F86750" w:rsidRPr="004E1630">
        <w:rPr>
          <w:sz w:val="24"/>
          <w:szCs w:val="24"/>
        </w:rPr>
        <w:t xml:space="preserve"> </w:t>
      </w:r>
      <w:r w:rsidRPr="004E1630">
        <w:rPr>
          <w:sz w:val="24"/>
          <w:szCs w:val="24"/>
        </w:rPr>
        <w:t>2.2.1/2.1.1.1200-03</w:t>
      </w:r>
      <w:r w:rsidR="00F86750" w:rsidRPr="004E1630">
        <w:rPr>
          <w:sz w:val="24"/>
          <w:szCs w:val="24"/>
        </w:rPr>
        <w:t xml:space="preserve"> </w:t>
      </w:r>
      <w:r w:rsidR="00DB798A" w:rsidRPr="004E1630">
        <w:rPr>
          <w:sz w:val="24"/>
          <w:szCs w:val="24"/>
        </w:rPr>
        <w:t>«</w:t>
      </w:r>
      <w:r w:rsidRPr="004E1630">
        <w:rPr>
          <w:sz w:val="24"/>
          <w:szCs w:val="24"/>
        </w:rPr>
        <w:t>Санитарно-защитные</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санитарная</w:t>
      </w:r>
      <w:r w:rsidR="00F86750" w:rsidRPr="004E1630">
        <w:rPr>
          <w:sz w:val="24"/>
          <w:szCs w:val="24"/>
        </w:rPr>
        <w:t xml:space="preserve"> </w:t>
      </w:r>
      <w:r w:rsidRPr="004E1630">
        <w:rPr>
          <w:sz w:val="24"/>
          <w:szCs w:val="24"/>
        </w:rPr>
        <w:t>классификация</w:t>
      </w:r>
      <w:r w:rsidR="00F86750" w:rsidRPr="004E1630">
        <w:rPr>
          <w:sz w:val="24"/>
          <w:szCs w:val="24"/>
        </w:rPr>
        <w:t xml:space="preserve"> </w:t>
      </w:r>
      <w:r w:rsidRPr="004E1630">
        <w:rPr>
          <w:sz w:val="24"/>
          <w:szCs w:val="24"/>
        </w:rPr>
        <w:t>предприятий,</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иных</w:t>
      </w:r>
      <w:r w:rsidR="00F86750" w:rsidRPr="004E1630">
        <w:rPr>
          <w:sz w:val="24"/>
          <w:szCs w:val="24"/>
        </w:rPr>
        <w:t xml:space="preserve"> </w:t>
      </w:r>
      <w:r w:rsidRPr="004E1630">
        <w:rPr>
          <w:sz w:val="24"/>
          <w:szCs w:val="24"/>
        </w:rPr>
        <w:t>объектов</w:t>
      </w:r>
      <w:r w:rsidR="00DB798A" w:rsidRPr="004E1630">
        <w:rPr>
          <w:sz w:val="24"/>
          <w:szCs w:val="24"/>
        </w:rPr>
        <w:t>»</w:t>
      </w:r>
      <w:r w:rsidRPr="004E1630">
        <w:rPr>
          <w:sz w:val="24"/>
          <w:szCs w:val="24"/>
        </w:rPr>
        <w:t>.</w:t>
      </w:r>
    </w:p>
    <w:p w:rsidR="002021B7" w:rsidRPr="004E1630" w:rsidRDefault="002021B7" w:rsidP="0028053E">
      <w:pPr>
        <w:ind w:firstLine="709"/>
        <w:jc w:val="both"/>
        <w:rPr>
          <w:sz w:val="24"/>
          <w:szCs w:val="24"/>
        </w:rPr>
      </w:pPr>
      <w:r w:rsidRPr="004E1630">
        <w:rPr>
          <w:sz w:val="24"/>
          <w:szCs w:val="24"/>
        </w:rPr>
        <w:t>Проектирование</w:t>
      </w:r>
      <w:r w:rsidR="00F86750" w:rsidRPr="004E1630">
        <w:rPr>
          <w:sz w:val="24"/>
          <w:szCs w:val="24"/>
        </w:rPr>
        <w:t xml:space="preserve"> </w:t>
      </w:r>
      <w:r w:rsidRPr="004E1630">
        <w:rPr>
          <w:sz w:val="24"/>
          <w:szCs w:val="24"/>
        </w:rPr>
        <w:t>санитарно-защитных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осуществляется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всех</w:t>
      </w:r>
      <w:r w:rsidR="00F86750" w:rsidRPr="004E1630">
        <w:rPr>
          <w:sz w:val="24"/>
          <w:szCs w:val="24"/>
        </w:rPr>
        <w:t xml:space="preserve"> </w:t>
      </w:r>
      <w:r w:rsidRPr="004E1630">
        <w:rPr>
          <w:sz w:val="24"/>
          <w:szCs w:val="24"/>
        </w:rPr>
        <w:t>этапах</w:t>
      </w:r>
      <w:r w:rsidR="00F86750" w:rsidRPr="004E1630">
        <w:rPr>
          <w:sz w:val="24"/>
          <w:szCs w:val="24"/>
        </w:rPr>
        <w:t xml:space="preserve"> </w:t>
      </w:r>
      <w:r w:rsidRPr="004E1630">
        <w:rPr>
          <w:sz w:val="24"/>
          <w:szCs w:val="24"/>
        </w:rPr>
        <w:t>разработки</w:t>
      </w:r>
      <w:r w:rsidR="00F86750" w:rsidRPr="004E1630">
        <w:rPr>
          <w:sz w:val="24"/>
          <w:szCs w:val="24"/>
        </w:rPr>
        <w:t xml:space="preserve"> </w:t>
      </w:r>
      <w:r w:rsidRPr="004E1630">
        <w:rPr>
          <w:sz w:val="24"/>
          <w:szCs w:val="24"/>
        </w:rPr>
        <w:t>градостроительной</w:t>
      </w:r>
      <w:r w:rsidR="00F86750" w:rsidRPr="004E1630">
        <w:rPr>
          <w:sz w:val="24"/>
          <w:szCs w:val="24"/>
        </w:rPr>
        <w:t xml:space="preserve"> </w:t>
      </w:r>
      <w:r w:rsidRPr="004E1630">
        <w:rPr>
          <w:sz w:val="24"/>
          <w:szCs w:val="24"/>
        </w:rPr>
        <w:t>документации,</w:t>
      </w:r>
      <w:r w:rsidR="00F86750" w:rsidRPr="004E1630">
        <w:rPr>
          <w:sz w:val="24"/>
          <w:szCs w:val="24"/>
        </w:rPr>
        <w:t xml:space="preserve"> </w:t>
      </w:r>
      <w:r w:rsidRPr="004E1630">
        <w:rPr>
          <w:sz w:val="24"/>
          <w:szCs w:val="24"/>
        </w:rPr>
        <w:t>проектов</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эксплуатации</w:t>
      </w:r>
      <w:r w:rsidR="00F86750" w:rsidRPr="004E1630">
        <w:rPr>
          <w:sz w:val="24"/>
          <w:szCs w:val="24"/>
        </w:rPr>
        <w:t xml:space="preserve"> </w:t>
      </w:r>
      <w:r w:rsidRPr="004E1630">
        <w:rPr>
          <w:sz w:val="24"/>
          <w:szCs w:val="24"/>
        </w:rPr>
        <w:t>отдельного</w:t>
      </w:r>
      <w:r w:rsidR="00F86750" w:rsidRPr="004E1630">
        <w:rPr>
          <w:sz w:val="24"/>
          <w:szCs w:val="24"/>
        </w:rPr>
        <w:t xml:space="preserve"> </w:t>
      </w:r>
      <w:r w:rsidRPr="004E1630">
        <w:rPr>
          <w:sz w:val="24"/>
          <w:szCs w:val="24"/>
        </w:rPr>
        <w:t>промышленного</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производства</w:t>
      </w:r>
      <w:r w:rsidR="00F86750" w:rsidRPr="004E1630">
        <w:rPr>
          <w:sz w:val="24"/>
          <w:szCs w:val="24"/>
        </w:rPr>
        <w:t xml:space="preserve"> </w:t>
      </w:r>
      <w:r w:rsidRPr="004E1630">
        <w:rPr>
          <w:sz w:val="24"/>
          <w:szCs w:val="24"/>
        </w:rPr>
        <w:t>и/или</w:t>
      </w:r>
      <w:r w:rsidR="00F86750" w:rsidRPr="004E1630">
        <w:rPr>
          <w:sz w:val="24"/>
          <w:szCs w:val="24"/>
        </w:rPr>
        <w:t xml:space="preserve"> </w:t>
      </w:r>
      <w:r w:rsidRPr="004E1630">
        <w:rPr>
          <w:sz w:val="24"/>
          <w:szCs w:val="24"/>
        </w:rPr>
        <w:t>группы</w:t>
      </w:r>
      <w:r w:rsidR="00F86750" w:rsidRPr="004E1630">
        <w:rPr>
          <w:sz w:val="24"/>
          <w:szCs w:val="24"/>
        </w:rPr>
        <w:t xml:space="preserve"> </w:t>
      </w:r>
      <w:r w:rsidRPr="004E1630">
        <w:rPr>
          <w:sz w:val="24"/>
          <w:szCs w:val="24"/>
        </w:rPr>
        <w:t>промышленных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производств.</w:t>
      </w:r>
    </w:p>
    <w:p w:rsidR="002021B7" w:rsidRPr="004E1630" w:rsidRDefault="002021B7" w:rsidP="0028053E">
      <w:pPr>
        <w:ind w:firstLine="709"/>
        <w:jc w:val="both"/>
        <w:rPr>
          <w:sz w:val="24"/>
          <w:szCs w:val="24"/>
        </w:rPr>
      </w:pPr>
      <w:r w:rsidRPr="004E1630">
        <w:rPr>
          <w:sz w:val="24"/>
          <w:szCs w:val="24"/>
        </w:rPr>
        <w:t>Размеры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границы</w:t>
      </w:r>
      <w:r w:rsidR="00F86750" w:rsidRPr="004E1630">
        <w:rPr>
          <w:sz w:val="24"/>
          <w:szCs w:val="24"/>
        </w:rPr>
        <w:t xml:space="preserve"> </w:t>
      </w:r>
      <w:r w:rsidRPr="004E1630">
        <w:rPr>
          <w:sz w:val="24"/>
          <w:szCs w:val="24"/>
        </w:rPr>
        <w:t>санитарно-защитной</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определяются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проекте</w:t>
      </w:r>
      <w:r w:rsidR="00F86750" w:rsidRPr="004E1630">
        <w:rPr>
          <w:sz w:val="24"/>
          <w:szCs w:val="24"/>
        </w:rPr>
        <w:t xml:space="preserve"> </w:t>
      </w:r>
      <w:r w:rsidRPr="004E1630">
        <w:rPr>
          <w:sz w:val="24"/>
          <w:szCs w:val="24"/>
        </w:rPr>
        <w:t>санитарно-защитной</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Разработка</w:t>
      </w:r>
      <w:r w:rsidR="00F86750" w:rsidRPr="004E1630">
        <w:rPr>
          <w:sz w:val="24"/>
          <w:szCs w:val="24"/>
        </w:rPr>
        <w:t xml:space="preserve"> </w:t>
      </w:r>
      <w:r w:rsidRPr="004E1630">
        <w:rPr>
          <w:sz w:val="24"/>
          <w:szCs w:val="24"/>
        </w:rPr>
        <w:t>проекта</w:t>
      </w:r>
      <w:r w:rsidR="00F86750" w:rsidRPr="004E1630">
        <w:rPr>
          <w:sz w:val="24"/>
          <w:szCs w:val="24"/>
        </w:rPr>
        <w:t xml:space="preserve"> </w:t>
      </w:r>
      <w:r w:rsidRPr="004E1630">
        <w:rPr>
          <w:sz w:val="24"/>
          <w:szCs w:val="24"/>
        </w:rPr>
        <w:t>санитарно-защитной</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I</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III</w:t>
      </w:r>
      <w:r w:rsidR="00F86750" w:rsidRPr="004E1630">
        <w:rPr>
          <w:sz w:val="24"/>
          <w:szCs w:val="24"/>
        </w:rPr>
        <w:t xml:space="preserve"> </w:t>
      </w:r>
      <w:r w:rsidRPr="004E1630">
        <w:rPr>
          <w:sz w:val="24"/>
          <w:szCs w:val="24"/>
        </w:rPr>
        <w:t>класса</w:t>
      </w:r>
      <w:r w:rsidR="00F86750" w:rsidRPr="004E1630">
        <w:rPr>
          <w:sz w:val="24"/>
          <w:szCs w:val="24"/>
        </w:rPr>
        <w:t xml:space="preserve"> </w:t>
      </w:r>
      <w:r w:rsidRPr="004E1630">
        <w:rPr>
          <w:sz w:val="24"/>
          <w:szCs w:val="24"/>
        </w:rPr>
        <w:t>опасности</w:t>
      </w:r>
      <w:r w:rsidR="00F86750" w:rsidRPr="004E1630">
        <w:rPr>
          <w:sz w:val="24"/>
          <w:szCs w:val="24"/>
        </w:rPr>
        <w:t xml:space="preserve"> </w:t>
      </w:r>
      <w:r w:rsidRPr="004E1630">
        <w:rPr>
          <w:sz w:val="24"/>
          <w:szCs w:val="24"/>
        </w:rPr>
        <w:t>является</w:t>
      </w:r>
      <w:r w:rsidR="00F86750" w:rsidRPr="004E1630">
        <w:rPr>
          <w:sz w:val="24"/>
          <w:szCs w:val="24"/>
        </w:rPr>
        <w:t xml:space="preserve"> </w:t>
      </w:r>
      <w:r w:rsidRPr="004E1630">
        <w:rPr>
          <w:sz w:val="24"/>
          <w:szCs w:val="24"/>
        </w:rPr>
        <w:t>обязательной.</w:t>
      </w:r>
    </w:p>
    <w:p w:rsidR="002021B7" w:rsidRPr="004E1630" w:rsidRDefault="002021B7" w:rsidP="0028053E">
      <w:pPr>
        <w:ind w:firstLine="709"/>
        <w:jc w:val="both"/>
        <w:rPr>
          <w:sz w:val="24"/>
          <w:szCs w:val="24"/>
        </w:rPr>
      </w:pPr>
      <w:bookmarkStart w:id="140" w:name="_Toc344077866"/>
      <w:bookmarkStart w:id="141" w:name="_Toc339439005"/>
      <w:bookmarkStart w:id="142" w:name="_Toc344035047"/>
      <w:r w:rsidRPr="004E1630">
        <w:rPr>
          <w:sz w:val="24"/>
          <w:szCs w:val="24"/>
        </w:rPr>
        <w:t>При</w:t>
      </w:r>
      <w:r w:rsidR="00F86750" w:rsidRPr="004E1630">
        <w:rPr>
          <w:sz w:val="24"/>
          <w:szCs w:val="24"/>
        </w:rPr>
        <w:t xml:space="preserve"> </w:t>
      </w:r>
      <w:r w:rsidRPr="004E1630">
        <w:rPr>
          <w:sz w:val="24"/>
          <w:szCs w:val="24"/>
        </w:rPr>
        <w:t>разработке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утверждении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установленном</w:t>
      </w:r>
      <w:r w:rsidR="00F86750" w:rsidRPr="004E1630">
        <w:rPr>
          <w:sz w:val="24"/>
          <w:szCs w:val="24"/>
        </w:rPr>
        <w:t xml:space="preserve"> </w:t>
      </w:r>
      <w:r w:rsidRPr="004E1630">
        <w:rPr>
          <w:sz w:val="24"/>
          <w:szCs w:val="24"/>
        </w:rPr>
        <w:t>порядке</w:t>
      </w:r>
      <w:r w:rsidR="00F86750" w:rsidRPr="004E1630">
        <w:rPr>
          <w:sz w:val="24"/>
          <w:szCs w:val="24"/>
        </w:rPr>
        <w:t xml:space="preserve"> </w:t>
      </w:r>
      <w:r w:rsidRPr="004E1630">
        <w:rPr>
          <w:sz w:val="24"/>
          <w:szCs w:val="24"/>
        </w:rPr>
        <w:t>проектов</w:t>
      </w:r>
      <w:r w:rsidR="00F86750" w:rsidRPr="004E1630">
        <w:rPr>
          <w:sz w:val="24"/>
          <w:szCs w:val="24"/>
        </w:rPr>
        <w:t xml:space="preserve"> </w:t>
      </w:r>
      <w:r w:rsidRPr="004E1630">
        <w:rPr>
          <w:sz w:val="24"/>
          <w:szCs w:val="24"/>
        </w:rPr>
        <w:t>границ</w:t>
      </w:r>
      <w:r w:rsidR="00F86750" w:rsidRPr="004E1630">
        <w:rPr>
          <w:sz w:val="24"/>
          <w:szCs w:val="24"/>
        </w:rPr>
        <w:t xml:space="preserve"> </w:t>
      </w:r>
      <w:r w:rsidRPr="004E1630">
        <w:rPr>
          <w:sz w:val="24"/>
          <w:szCs w:val="24"/>
        </w:rPr>
        <w:t>санитарно-защитных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вносятся</w:t>
      </w:r>
      <w:r w:rsidR="00F86750" w:rsidRPr="004E1630">
        <w:rPr>
          <w:sz w:val="24"/>
          <w:szCs w:val="24"/>
        </w:rPr>
        <w:t xml:space="preserve"> </w:t>
      </w:r>
      <w:r w:rsidRPr="004E1630">
        <w:rPr>
          <w:sz w:val="24"/>
          <w:szCs w:val="24"/>
        </w:rPr>
        <w:t>изменения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части</w:t>
      </w:r>
      <w:r w:rsidR="00F86750" w:rsidRPr="004E1630">
        <w:rPr>
          <w:sz w:val="24"/>
          <w:szCs w:val="24"/>
        </w:rPr>
        <w:t xml:space="preserve"> </w:t>
      </w:r>
      <w:r w:rsidRPr="004E1630">
        <w:rPr>
          <w:sz w:val="24"/>
          <w:szCs w:val="24"/>
        </w:rPr>
        <w:t>границ</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действия</w:t>
      </w:r>
      <w:r w:rsidR="00F86750" w:rsidRPr="004E1630">
        <w:rPr>
          <w:sz w:val="24"/>
          <w:szCs w:val="24"/>
        </w:rPr>
        <w:t xml:space="preserve"> </w:t>
      </w:r>
      <w:r w:rsidRPr="004E1630">
        <w:rPr>
          <w:sz w:val="24"/>
          <w:szCs w:val="24"/>
        </w:rPr>
        <w:t>ограничений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экологическим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санитарно-эпидемиологическим</w:t>
      </w:r>
      <w:r w:rsidR="00F86750" w:rsidRPr="004E1630">
        <w:rPr>
          <w:sz w:val="24"/>
          <w:szCs w:val="24"/>
        </w:rPr>
        <w:t xml:space="preserve"> </w:t>
      </w:r>
      <w:r w:rsidRPr="004E1630">
        <w:rPr>
          <w:sz w:val="24"/>
          <w:szCs w:val="24"/>
        </w:rPr>
        <w:t>условиям.</w:t>
      </w:r>
      <w:bookmarkEnd w:id="140"/>
    </w:p>
    <w:p w:rsidR="002021B7" w:rsidRPr="004E1630" w:rsidRDefault="002021B7" w:rsidP="0028053E">
      <w:pPr>
        <w:ind w:firstLine="709"/>
        <w:jc w:val="both"/>
        <w:rPr>
          <w:b/>
          <w:sz w:val="24"/>
          <w:szCs w:val="24"/>
        </w:rPr>
      </w:pPr>
      <w:bookmarkStart w:id="143" w:name="_Toc344077867"/>
      <w:bookmarkEnd w:id="141"/>
      <w:bookmarkEnd w:id="142"/>
      <w:r w:rsidRPr="004E1630">
        <w:rPr>
          <w:b/>
          <w:sz w:val="24"/>
          <w:szCs w:val="24"/>
        </w:rPr>
        <w:t>3.</w:t>
      </w:r>
      <w:r w:rsidR="00F86750" w:rsidRPr="004E1630">
        <w:rPr>
          <w:b/>
          <w:sz w:val="24"/>
          <w:szCs w:val="24"/>
        </w:rPr>
        <w:t xml:space="preserve"> </w:t>
      </w:r>
      <w:r w:rsidRPr="004E1630">
        <w:rPr>
          <w:b/>
          <w:sz w:val="24"/>
          <w:szCs w:val="24"/>
        </w:rPr>
        <w:t>Границы</w:t>
      </w:r>
      <w:r w:rsidR="00F86750" w:rsidRPr="004E1630">
        <w:rPr>
          <w:b/>
          <w:sz w:val="24"/>
          <w:szCs w:val="24"/>
        </w:rPr>
        <w:t xml:space="preserve"> </w:t>
      </w:r>
      <w:r w:rsidR="00D222E8" w:rsidRPr="004E1630">
        <w:rPr>
          <w:b/>
          <w:sz w:val="24"/>
          <w:szCs w:val="24"/>
        </w:rPr>
        <w:t xml:space="preserve"> </w:t>
      </w:r>
      <w:r w:rsidRPr="004E1630">
        <w:rPr>
          <w:b/>
          <w:sz w:val="24"/>
          <w:szCs w:val="24"/>
        </w:rPr>
        <w:t>водоохранных</w:t>
      </w:r>
      <w:r w:rsidR="00F86750" w:rsidRPr="004E1630">
        <w:rPr>
          <w:b/>
          <w:sz w:val="24"/>
          <w:szCs w:val="24"/>
        </w:rPr>
        <w:t xml:space="preserve"> </w:t>
      </w:r>
      <w:r w:rsidRPr="004E1630">
        <w:rPr>
          <w:b/>
          <w:sz w:val="24"/>
          <w:szCs w:val="24"/>
        </w:rPr>
        <w:t>зон</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прибрежных</w:t>
      </w:r>
      <w:r w:rsidR="00F86750" w:rsidRPr="004E1630">
        <w:rPr>
          <w:b/>
          <w:sz w:val="24"/>
          <w:szCs w:val="24"/>
        </w:rPr>
        <w:t xml:space="preserve"> </w:t>
      </w:r>
      <w:r w:rsidRPr="004E1630">
        <w:rPr>
          <w:b/>
          <w:sz w:val="24"/>
          <w:szCs w:val="24"/>
        </w:rPr>
        <w:t>защитных</w:t>
      </w:r>
      <w:r w:rsidR="00F86750" w:rsidRPr="004E1630">
        <w:rPr>
          <w:b/>
          <w:sz w:val="24"/>
          <w:szCs w:val="24"/>
        </w:rPr>
        <w:t xml:space="preserve"> </w:t>
      </w:r>
      <w:r w:rsidRPr="004E1630">
        <w:rPr>
          <w:b/>
          <w:sz w:val="24"/>
          <w:szCs w:val="24"/>
        </w:rPr>
        <w:t>полос</w:t>
      </w:r>
      <w:bookmarkEnd w:id="143"/>
    </w:p>
    <w:p w:rsidR="002021B7" w:rsidRPr="004E1630" w:rsidRDefault="002021B7" w:rsidP="0028053E">
      <w:pPr>
        <w:ind w:firstLine="709"/>
        <w:jc w:val="both"/>
        <w:rPr>
          <w:sz w:val="24"/>
          <w:szCs w:val="24"/>
        </w:rPr>
      </w:pPr>
      <w:r w:rsidRPr="004E1630">
        <w:rPr>
          <w:sz w:val="24"/>
          <w:szCs w:val="24"/>
        </w:rPr>
        <w:t>На</w:t>
      </w:r>
      <w:r w:rsidR="00F86750" w:rsidRPr="004E1630">
        <w:rPr>
          <w:sz w:val="24"/>
          <w:szCs w:val="24"/>
        </w:rPr>
        <w:t xml:space="preserve"> </w:t>
      </w:r>
      <w:r w:rsidRPr="004E1630">
        <w:rPr>
          <w:sz w:val="24"/>
          <w:szCs w:val="24"/>
        </w:rPr>
        <w:t>настоящей</w:t>
      </w:r>
      <w:r w:rsidR="00F86750" w:rsidRPr="004E1630">
        <w:rPr>
          <w:sz w:val="24"/>
          <w:szCs w:val="24"/>
        </w:rPr>
        <w:t xml:space="preserve"> </w:t>
      </w:r>
      <w:r w:rsidRPr="004E1630">
        <w:rPr>
          <w:sz w:val="24"/>
          <w:szCs w:val="24"/>
        </w:rPr>
        <w:t>карте</w:t>
      </w:r>
      <w:r w:rsidR="00F86750" w:rsidRPr="004E1630">
        <w:rPr>
          <w:sz w:val="24"/>
          <w:szCs w:val="24"/>
        </w:rPr>
        <w:t xml:space="preserve"> </w:t>
      </w:r>
      <w:r w:rsidRPr="004E1630">
        <w:rPr>
          <w:sz w:val="24"/>
          <w:szCs w:val="24"/>
        </w:rPr>
        <w:t>отображены</w:t>
      </w:r>
      <w:r w:rsidR="00F86750" w:rsidRPr="004E1630">
        <w:rPr>
          <w:sz w:val="24"/>
          <w:szCs w:val="24"/>
        </w:rPr>
        <w:t xml:space="preserve"> </w:t>
      </w:r>
      <w:r w:rsidRPr="004E1630">
        <w:rPr>
          <w:sz w:val="24"/>
          <w:szCs w:val="24"/>
        </w:rPr>
        <w:t>водоохранные</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прибрежные</w:t>
      </w:r>
      <w:r w:rsidR="00F86750" w:rsidRPr="004E1630">
        <w:rPr>
          <w:sz w:val="24"/>
          <w:szCs w:val="24"/>
        </w:rPr>
        <w:t xml:space="preserve"> </w:t>
      </w:r>
      <w:r w:rsidRPr="004E1630">
        <w:rPr>
          <w:sz w:val="24"/>
          <w:szCs w:val="24"/>
        </w:rPr>
        <w:t>защитные</w:t>
      </w:r>
      <w:r w:rsidR="00F86750" w:rsidRPr="004E1630">
        <w:rPr>
          <w:sz w:val="24"/>
          <w:szCs w:val="24"/>
        </w:rPr>
        <w:t xml:space="preserve"> </w:t>
      </w:r>
      <w:r w:rsidRPr="004E1630">
        <w:rPr>
          <w:sz w:val="24"/>
          <w:szCs w:val="24"/>
        </w:rPr>
        <w:t>полосы</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включенных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государственный</w:t>
      </w:r>
      <w:r w:rsidR="00F86750" w:rsidRPr="004E1630">
        <w:rPr>
          <w:sz w:val="24"/>
          <w:szCs w:val="24"/>
        </w:rPr>
        <w:t xml:space="preserve"> </w:t>
      </w:r>
      <w:r w:rsidRPr="004E1630">
        <w:rPr>
          <w:sz w:val="24"/>
          <w:szCs w:val="24"/>
        </w:rPr>
        <w:t>кадастр</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ресурсов,</w:t>
      </w:r>
      <w:r w:rsidR="00F86750" w:rsidRPr="004E1630">
        <w:rPr>
          <w:sz w:val="24"/>
          <w:szCs w:val="24"/>
        </w:rPr>
        <w:t xml:space="preserve"> </w:t>
      </w:r>
      <w:r w:rsidRPr="004E1630">
        <w:rPr>
          <w:sz w:val="24"/>
          <w:szCs w:val="24"/>
        </w:rPr>
        <w:t>который</w:t>
      </w:r>
      <w:r w:rsidR="00F86750" w:rsidRPr="004E1630">
        <w:rPr>
          <w:sz w:val="24"/>
          <w:szCs w:val="24"/>
        </w:rPr>
        <w:t xml:space="preserve"> </w:t>
      </w:r>
      <w:r w:rsidRPr="004E1630">
        <w:rPr>
          <w:sz w:val="24"/>
          <w:szCs w:val="24"/>
        </w:rPr>
        <w:t>ведется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Водным</w:t>
      </w:r>
      <w:r w:rsidR="00F86750" w:rsidRPr="004E1630">
        <w:rPr>
          <w:sz w:val="24"/>
          <w:szCs w:val="24"/>
        </w:rPr>
        <w:t xml:space="preserve"> </w:t>
      </w:r>
      <w:r w:rsidRPr="004E1630">
        <w:rPr>
          <w:sz w:val="24"/>
          <w:szCs w:val="24"/>
        </w:rPr>
        <w:t>кодексом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основании</w:t>
      </w:r>
      <w:r w:rsidR="00F86750" w:rsidRPr="004E1630">
        <w:rPr>
          <w:sz w:val="24"/>
          <w:szCs w:val="24"/>
        </w:rPr>
        <w:t xml:space="preserve"> </w:t>
      </w:r>
      <w:r w:rsidRPr="004E1630">
        <w:rPr>
          <w:sz w:val="24"/>
          <w:szCs w:val="24"/>
        </w:rPr>
        <w:t>Постановления</w:t>
      </w:r>
      <w:r w:rsidR="00F86750" w:rsidRPr="004E1630">
        <w:rPr>
          <w:sz w:val="24"/>
          <w:szCs w:val="24"/>
        </w:rPr>
        <w:t xml:space="preserve"> </w:t>
      </w:r>
      <w:r w:rsidRPr="004E1630">
        <w:rPr>
          <w:sz w:val="24"/>
          <w:szCs w:val="24"/>
        </w:rPr>
        <w:t>Правительства</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28</w:t>
      </w:r>
      <w:r w:rsidR="00F86750" w:rsidRPr="004E1630">
        <w:rPr>
          <w:sz w:val="24"/>
          <w:szCs w:val="24"/>
        </w:rPr>
        <w:t xml:space="preserve"> </w:t>
      </w:r>
      <w:r w:rsidRPr="004E1630">
        <w:rPr>
          <w:sz w:val="24"/>
          <w:szCs w:val="24"/>
        </w:rPr>
        <w:t>апреля</w:t>
      </w:r>
      <w:r w:rsidR="00F86750" w:rsidRPr="004E1630">
        <w:rPr>
          <w:sz w:val="24"/>
          <w:szCs w:val="24"/>
        </w:rPr>
        <w:t xml:space="preserve"> </w:t>
      </w:r>
      <w:r w:rsidRPr="004E1630">
        <w:rPr>
          <w:sz w:val="24"/>
          <w:szCs w:val="24"/>
        </w:rPr>
        <w:t>2007</w:t>
      </w:r>
      <w:r w:rsidR="00F86750" w:rsidRPr="004E1630">
        <w:rPr>
          <w:sz w:val="24"/>
          <w:szCs w:val="24"/>
        </w:rPr>
        <w:t xml:space="preserve"> </w:t>
      </w:r>
      <w:r w:rsidRPr="004E1630">
        <w:rPr>
          <w:sz w:val="24"/>
          <w:szCs w:val="24"/>
        </w:rPr>
        <w:t>года</w:t>
      </w:r>
      <w:r w:rsidR="00F86750" w:rsidRPr="004E1630">
        <w:rPr>
          <w:sz w:val="24"/>
          <w:szCs w:val="24"/>
        </w:rPr>
        <w:t xml:space="preserve"> </w:t>
      </w:r>
      <w:r w:rsidRPr="004E1630">
        <w:rPr>
          <w:sz w:val="24"/>
          <w:szCs w:val="24"/>
        </w:rPr>
        <w:t>№253</w:t>
      </w:r>
      <w:r w:rsidR="00F86750" w:rsidRPr="004E1630">
        <w:rPr>
          <w:sz w:val="24"/>
          <w:szCs w:val="24"/>
        </w:rPr>
        <w:t xml:space="preserve"> </w:t>
      </w:r>
      <w:r w:rsidR="00DB798A" w:rsidRPr="004E1630">
        <w:rPr>
          <w:sz w:val="24"/>
          <w:szCs w:val="24"/>
        </w:rPr>
        <w:t>«</w:t>
      </w:r>
      <w:r w:rsidRPr="004E1630">
        <w:rPr>
          <w:sz w:val="24"/>
          <w:szCs w:val="24"/>
        </w:rPr>
        <w:t>О</w:t>
      </w:r>
      <w:r w:rsidR="00F86750" w:rsidRPr="004E1630">
        <w:rPr>
          <w:sz w:val="24"/>
          <w:szCs w:val="24"/>
        </w:rPr>
        <w:t xml:space="preserve"> </w:t>
      </w:r>
      <w:r w:rsidRPr="004E1630">
        <w:rPr>
          <w:sz w:val="24"/>
          <w:szCs w:val="24"/>
        </w:rPr>
        <w:t>порядке</w:t>
      </w:r>
      <w:r w:rsidR="00F86750" w:rsidRPr="004E1630">
        <w:rPr>
          <w:sz w:val="24"/>
          <w:szCs w:val="24"/>
        </w:rPr>
        <w:t xml:space="preserve"> </w:t>
      </w:r>
      <w:r w:rsidRPr="004E1630">
        <w:rPr>
          <w:sz w:val="24"/>
          <w:szCs w:val="24"/>
        </w:rPr>
        <w:t>ведения</w:t>
      </w:r>
      <w:r w:rsidR="00F86750" w:rsidRPr="004E1630">
        <w:rPr>
          <w:sz w:val="24"/>
          <w:szCs w:val="24"/>
        </w:rPr>
        <w:t xml:space="preserve"> </w:t>
      </w:r>
      <w:r w:rsidRPr="004E1630">
        <w:rPr>
          <w:sz w:val="24"/>
          <w:szCs w:val="24"/>
        </w:rPr>
        <w:t>государственного</w:t>
      </w:r>
      <w:r w:rsidR="00F86750" w:rsidRPr="004E1630">
        <w:rPr>
          <w:sz w:val="24"/>
          <w:szCs w:val="24"/>
        </w:rPr>
        <w:t xml:space="preserve"> </w:t>
      </w:r>
      <w:r w:rsidRPr="004E1630">
        <w:rPr>
          <w:sz w:val="24"/>
          <w:szCs w:val="24"/>
        </w:rPr>
        <w:t>водного</w:t>
      </w:r>
      <w:r w:rsidR="00F86750" w:rsidRPr="004E1630">
        <w:rPr>
          <w:sz w:val="24"/>
          <w:szCs w:val="24"/>
        </w:rPr>
        <w:t xml:space="preserve"> </w:t>
      </w:r>
      <w:r w:rsidRPr="004E1630">
        <w:rPr>
          <w:sz w:val="24"/>
          <w:szCs w:val="24"/>
        </w:rPr>
        <w:t>реестра</w:t>
      </w:r>
      <w:r w:rsidR="00DB798A" w:rsidRPr="004E1630">
        <w:rPr>
          <w:sz w:val="24"/>
          <w:szCs w:val="24"/>
        </w:rPr>
        <w:t>»</w:t>
      </w:r>
      <w:r w:rsidRPr="004E1630">
        <w:rPr>
          <w:sz w:val="24"/>
          <w:szCs w:val="24"/>
        </w:rPr>
        <w:t>.</w:t>
      </w:r>
      <w:r w:rsidR="00F86750" w:rsidRPr="004E1630">
        <w:rPr>
          <w:sz w:val="24"/>
          <w:szCs w:val="24"/>
        </w:rPr>
        <w:t xml:space="preserve"> </w:t>
      </w:r>
      <w:r w:rsidRPr="004E1630">
        <w:rPr>
          <w:sz w:val="24"/>
          <w:szCs w:val="24"/>
        </w:rPr>
        <w:t>Границы</w:t>
      </w:r>
      <w:r w:rsidR="00F86750" w:rsidRPr="004E1630">
        <w:rPr>
          <w:sz w:val="24"/>
          <w:szCs w:val="24"/>
        </w:rPr>
        <w:t xml:space="preserve"> </w:t>
      </w:r>
      <w:r w:rsidRPr="004E1630">
        <w:rPr>
          <w:sz w:val="24"/>
          <w:szCs w:val="24"/>
        </w:rPr>
        <w:t>водоохранных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прибрежных</w:t>
      </w:r>
      <w:r w:rsidR="00F86750" w:rsidRPr="004E1630">
        <w:rPr>
          <w:sz w:val="24"/>
          <w:szCs w:val="24"/>
        </w:rPr>
        <w:t xml:space="preserve"> </w:t>
      </w:r>
      <w:r w:rsidRPr="004E1630">
        <w:rPr>
          <w:sz w:val="24"/>
          <w:szCs w:val="24"/>
        </w:rPr>
        <w:t>защитных</w:t>
      </w:r>
      <w:r w:rsidR="00F86750" w:rsidRPr="004E1630">
        <w:rPr>
          <w:sz w:val="24"/>
          <w:szCs w:val="24"/>
        </w:rPr>
        <w:t xml:space="preserve"> </w:t>
      </w:r>
      <w:r w:rsidRPr="004E1630">
        <w:rPr>
          <w:sz w:val="24"/>
          <w:szCs w:val="24"/>
        </w:rPr>
        <w:t>полос</w:t>
      </w:r>
      <w:r w:rsidR="00F86750" w:rsidRPr="004E1630">
        <w:rPr>
          <w:sz w:val="24"/>
          <w:szCs w:val="24"/>
        </w:rPr>
        <w:t xml:space="preserve"> </w:t>
      </w:r>
      <w:r w:rsidRPr="004E1630">
        <w:rPr>
          <w:sz w:val="24"/>
          <w:szCs w:val="24"/>
        </w:rPr>
        <w:t>отображены</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rFonts w:eastAsia="Arial Unicode MS"/>
          <w:sz w:val="24"/>
          <w:szCs w:val="24"/>
        </w:rPr>
        <w:t>материалами</w:t>
      </w:r>
      <w:r w:rsidR="00F86750" w:rsidRPr="004E1630">
        <w:rPr>
          <w:sz w:val="24"/>
          <w:szCs w:val="24"/>
        </w:rPr>
        <w:t xml:space="preserve"> </w:t>
      </w:r>
      <w:r w:rsidRPr="004E1630">
        <w:rPr>
          <w:rFonts w:eastAsia="Arial Unicode MS"/>
          <w:sz w:val="24"/>
          <w:szCs w:val="24"/>
        </w:rPr>
        <w:t>проекта</w:t>
      </w:r>
      <w:r w:rsidR="00F86750" w:rsidRPr="004E1630">
        <w:rPr>
          <w:rFonts w:eastAsia="Arial Unicode MS"/>
          <w:sz w:val="24"/>
          <w:szCs w:val="24"/>
        </w:rPr>
        <w:t xml:space="preserve"> </w:t>
      </w:r>
      <w:r w:rsidR="00DB798A" w:rsidRPr="004E1630">
        <w:rPr>
          <w:sz w:val="24"/>
          <w:szCs w:val="24"/>
        </w:rPr>
        <w:t>«</w:t>
      </w:r>
      <w:r w:rsidRPr="004E1630">
        <w:rPr>
          <w:sz w:val="24"/>
          <w:szCs w:val="24"/>
        </w:rPr>
        <w:t>Определение</w:t>
      </w:r>
      <w:r w:rsidR="00F86750" w:rsidRPr="004E1630">
        <w:rPr>
          <w:sz w:val="24"/>
          <w:szCs w:val="24"/>
        </w:rPr>
        <w:t xml:space="preserve"> </w:t>
      </w:r>
      <w:r w:rsidRPr="004E1630">
        <w:rPr>
          <w:sz w:val="24"/>
          <w:szCs w:val="24"/>
        </w:rPr>
        <w:t>границ</w:t>
      </w:r>
      <w:r w:rsidR="00F86750" w:rsidRPr="004E1630">
        <w:rPr>
          <w:sz w:val="24"/>
          <w:szCs w:val="24"/>
        </w:rPr>
        <w:t xml:space="preserve"> </w:t>
      </w:r>
      <w:r w:rsidRPr="004E1630">
        <w:rPr>
          <w:sz w:val="24"/>
          <w:szCs w:val="24"/>
        </w:rPr>
        <w:t>водоохранных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прибрежных</w:t>
      </w:r>
      <w:r w:rsidR="00F86750" w:rsidRPr="004E1630">
        <w:rPr>
          <w:sz w:val="24"/>
          <w:szCs w:val="24"/>
        </w:rPr>
        <w:t xml:space="preserve"> </w:t>
      </w:r>
      <w:r w:rsidRPr="004E1630">
        <w:rPr>
          <w:sz w:val="24"/>
          <w:szCs w:val="24"/>
        </w:rPr>
        <w:t>защитных</w:t>
      </w:r>
      <w:r w:rsidR="00F86750" w:rsidRPr="004E1630">
        <w:rPr>
          <w:sz w:val="24"/>
          <w:szCs w:val="24"/>
        </w:rPr>
        <w:t xml:space="preserve"> </w:t>
      </w:r>
      <w:r w:rsidRPr="004E1630">
        <w:rPr>
          <w:sz w:val="24"/>
          <w:szCs w:val="24"/>
        </w:rPr>
        <w:t>полос</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Республики</w:t>
      </w:r>
      <w:r w:rsidR="00F86750" w:rsidRPr="004E1630">
        <w:rPr>
          <w:sz w:val="24"/>
          <w:szCs w:val="24"/>
        </w:rPr>
        <w:t xml:space="preserve"> </w:t>
      </w:r>
      <w:r w:rsidRPr="004E1630">
        <w:rPr>
          <w:sz w:val="24"/>
          <w:szCs w:val="24"/>
        </w:rPr>
        <w:t>Адыгея</w:t>
      </w:r>
      <w:r w:rsidR="00DB798A" w:rsidRPr="004E1630">
        <w:rPr>
          <w:sz w:val="24"/>
          <w:szCs w:val="24"/>
        </w:rPr>
        <w:t>»</w:t>
      </w:r>
      <w:r w:rsidR="00AC1441" w:rsidRPr="004E1630">
        <w:rPr>
          <w:sz w:val="24"/>
          <w:szCs w:val="24"/>
        </w:rPr>
        <w:t>.</w:t>
      </w:r>
    </w:p>
    <w:p w:rsidR="002021B7" w:rsidRPr="004E1630" w:rsidRDefault="002021B7" w:rsidP="0028053E">
      <w:pPr>
        <w:ind w:firstLine="709"/>
        <w:jc w:val="both"/>
        <w:rPr>
          <w:b/>
          <w:sz w:val="24"/>
          <w:szCs w:val="24"/>
        </w:rPr>
      </w:pPr>
      <w:r w:rsidRPr="004E1630">
        <w:rPr>
          <w:b/>
          <w:sz w:val="24"/>
          <w:szCs w:val="24"/>
        </w:rPr>
        <w:t>4.</w:t>
      </w:r>
      <w:r w:rsidR="00F86750" w:rsidRPr="004E1630">
        <w:rPr>
          <w:b/>
          <w:sz w:val="24"/>
          <w:szCs w:val="24"/>
        </w:rPr>
        <w:t xml:space="preserve"> </w:t>
      </w:r>
      <w:r w:rsidRPr="004E1630">
        <w:rPr>
          <w:b/>
          <w:sz w:val="24"/>
          <w:szCs w:val="24"/>
        </w:rPr>
        <w:t>Границы</w:t>
      </w:r>
      <w:r w:rsidR="00F86750" w:rsidRPr="004E1630">
        <w:rPr>
          <w:b/>
          <w:sz w:val="24"/>
          <w:szCs w:val="24"/>
        </w:rPr>
        <w:t xml:space="preserve"> </w:t>
      </w:r>
      <w:r w:rsidRPr="004E1630">
        <w:rPr>
          <w:b/>
          <w:sz w:val="24"/>
          <w:szCs w:val="24"/>
        </w:rPr>
        <w:t>зон</w:t>
      </w:r>
      <w:r w:rsidR="00F86750" w:rsidRPr="004E1630">
        <w:rPr>
          <w:b/>
          <w:sz w:val="24"/>
          <w:szCs w:val="24"/>
        </w:rPr>
        <w:t xml:space="preserve"> </w:t>
      </w:r>
      <w:r w:rsidRPr="004E1630">
        <w:rPr>
          <w:b/>
          <w:sz w:val="24"/>
          <w:szCs w:val="24"/>
        </w:rPr>
        <w:t>санитарной</w:t>
      </w:r>
      <w:r w:rsidR="00F86750" w:rsidRPr="004E1630">
        <w:rPr>
          <w:b/>
          <w:sz w:val="24"/>
          <w:szCs w:val="24"/>
        </w:rPr>
        <w:t xml:space="preserve"> </w:t>
      </w:r>
      <w:r w:rsidRPr="004E1630">
        <w:rPr>
          <w:b/>
          <w:sz w:val="24"/>
          <w:szCs w:val="24"/>
        </w:rPr>
        <w:t>охраны</w:t>
      </w:r>
      <w:r w:rsidR="00F86750" w:rsidRPr="004E1630">
        <w:rPr>
          <w:b/>
          <w:sz w:val="24"/>
          <w:szCs w:val="24"/>
        </w:rPr>
        <w:t xml:space="preserve"> </w:t>
      </w:r>
      <w:r w:rsidRPr="004E1630">
        <w:rPr>
          <w:b/>
          <w:sz w:val="24"/>
          <w:szCs w:val="24"/>
        </w:rPr>
        <w:t>источников</w:t>
      </w:r>
      <w:r w:rsidR="00F86750" w:rsidRPr="004E1630">
        <w:rPr>
          <w:b/>
          <w:sz w:val="24"/>
          <w:szCs w:val="24"/>
        </w:rPr>
        <w:t xml:space="preserve"> </w:t>
      </w:r>
      <w:r w:rsidRPr="004E1630">
        <w:rPr>
          <w:b/>
          <w:sz w:val="24"/>
          <w:szCs w:val="24"/>
        </w:rPr>
        <w:t>питьевого</w:t>
      </w:r>
      <w:r w:rsidR="00F86750" w:rsidRPr="004E1630">
        <w:rPr>
          <w:b/>
          <w:sz w:val="24"/>
          <w:szCs w:val="24"/>
        </w:rPr>
        <w:t xml:space="preserve"> </w:t>
      </w:r>
      <w:r w:rsidRPr="004E1630">
        <w:rPr>
          <w:b/>
          <w:sz w:val="24"/>
          <w:szCs w:val="24"/>
        </w:rPr>
        <w:t>водоснабжения</w:t>
      </w:r>
    </w:p>
    <w:p w:rsidR="002021B7" w:rsidRPr="004E1630" w:rsidRDefault="002021B7" w:rsidP="0028053E">
      <w:pPr>
        <w:ind w:firstLine="709"/>
        <w:jc w:val="both"/>
        <w:rPr>
          <w:sz w:val="24"/>
          <w:szCs w:val="24"/>
        </w:rPr>
      </w:pPr>
      <w:r w:rsidRPr="004E1630">
        <w:rPr>
          <w:sz w:val="24"/>
          <w:szCs w:val="24"/>
        </w:rPr>
        <w:t>Зоны</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действующих</w:t>
      </w:r>
      <w:r w:rsidR="00F86750" w:rsidRPr="004E1630">
        <w:rPr>
          <w:sz w:val="24"/>
          <w:szCs w:val="24"/>
        </w:rPr>
        <w:t xml:space="preserve"> </w:t>
      </w:r>
      <w:r w:rsidRPr="004E1630">
        <w:rPr>
          <w:sz w:val="24"/>
          <w:szCs w:val="24"/>
        </w:rPr>
        <w:t>источниках</w:t>
      </w:r>
      <w:r w:rsidR="00F86750" w:rsidRPr="004E1630">
        <w:rPr>
          <w:sz w:val="24"/>
          <w:szCs w:val="24"/>
        </w:rPr>
        <w:t xml:space="preserve"> </w:t>
      </w:r>
      <w:r w:rsidRPr="004E1630">
        <w:rPr>
          <w:sz w:val="24"/>
          <w:szCs w:val="24"/>
        </w:rPr>
        <w:t>питьевого</w:t>
      </w:r>
      <w:r w:rsidR="00F86750" w:rsidRPr="004E1630">
        <w:rPr>
          <w:sz w:val="24"/>
          <w:szCs w:val="24"/>
        </w:rPr>
        <w:t xml:space="preserve"> </w:t>
      </w:r>
      <w:r w:rsidRPr="004E1630">
        <w:rPr>
          <w:sz w:val="24"/>
          <w:szCs w:val="24"/>
        </w:rPr>
        <w:t>водоснабжения</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согласно</w:t>
      </w:r>
      <w:r w:rsidR="00F86750" w:rsidRPr="004E1630">
        <w:rPr>
          <w:sz w:val="24"/>
          <w:szCs w:val="24"/>
        </w:rPr>
        <w:t xml:space="preserve"> </w:t>
      </w:r>
      <w:r w:rsidRPr="004E1630">
        <w:rPr>
          <w:sz w:val="24"/>
          <w:szCs w:val="24"/>
        </w:rPr>
        <w:t>ст.43</w:t>
      </w:r>
      <w:r w:rsidR="00F86750" w:rsidRPr="004E1630">
        <w:rPr>
          <w:sz w:val="24"/>
          <w:szCs w:val="24"/>
        </w:rPr>
        <w:t xml:space="preserve"> </w:t>
      </w:r>
      <w:r w:rsidRPr="004E1630">
        <w:rPr>
          <w:sz w:val="24"/>
          <w:szCs w:val="24"/>
        </w:rPr>
        <w:t>Водного</w:t>
      </w:r>
      <w:r w:rsidR="00F86750" w:rsidRPr="004E1630">
        <w:rPr>
          <w:sz w:val="24"/>
          <w:szCs w:val="24"/>
        </w:rPr>
        <w:t xml:space="preserve"> </w:t>
      </w:r>
      <w:r w:rsidRPr="004E1630">
        <w:rPr>
          <w:sz w:val="24"/>
          <w:szCs w:val="24"/>
        </w:rPr>
        <w:t>Кодекса</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03.03.06г.</w:t>
      </w:r>
      <w:r w:rsidR="00F86750" w:rsidRPr="004E1630">
        <w:rPr>
          <w:sz w:val="24"/>
          <w:szCs w:val="24"/>
        </w:rPr>
        <w:t xml:space="preserve"> </w:t>
      </w:r>
      <w:r w:rsidRPr="004E1630">
        <w:rPr>
          <w:sz w:val="24"/>
          <w:szCs w:val="24"/>
        </w:rPr>
        <w:t>№74</w:t>
      </w:r>
      <w:r w:rsidR="00F86750" w:rsidRPr="004E1630">
        <w:rPr>
          <w:sz w:val="24"/>
          <w:szCs w:val="24"/>
        </w:rPr>
        <w:t xml:space="preserve"> </w:t>
      </w:r>
      <w:r w:rsidRPr="004E1630">
        <w:rPr>
          <w:sz w:val="24"/>
          <w:szCs w:val="24"/>
        </w:rPr>
        <w:t>ФЗ)</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Федеральному</w:t>
      </w:r>
      <w:r w:rsidR="00F86750" w:rsidRPr="004E1630">
        <w:rPr>
          <w:sz w:val="24"/>
          <w:szCs w:val="24"/>
        </w:rPr>
        <w:t xml:space="preserve"> </w:t>
      </w:r>
      <w:r w:rsidRPr="004E1630">
        <w:rPr>
          <w:sz w:val="24"/>
          <w:szCs w:val="24"/>
        </w:rPr>
        <w:t>закону</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30.03.1999г.</w:t>
      </w:r>
      <w:r w:rsidR="00F86750" w:rsidRPr="004E1630">
        <w:rPr>
          <w:sz w:val="24"/>
          <w:szCs w:val="24"/>
        </w:rPr>
        <w:t xml:space="preserve"> </w:t>
      </w:r>
      <w:r w:rsidRPr="004E1630">
        <w:rPr>
          <w:sz w:val="24"/>
          <w:szCs w:val="24"/>
        </w:rPr>
        <w:t>№52-ФЗ</w:t>
      </w:r>
      <w:r w:rsidR="00F86750" w:rsidRPr="004E1630">
        <w:rPr>
          <w:sz w:val="24"/>
          <w:szCs w:val="24"/>
        </w:rPr>
        <w:t xml:space="preserve"> </w:t>
      </w:r>
      <w:r w:rsidR="00DB798A" w:rsidRPr="004E1630">
        <w:rPr>
          <w:sz w:val="24"/>
          <w:szCs w:val="24"/>
        </w:rPr>
        <w:t>«</w:t>
      </w:r>
      <w:r w:rsidRPr="004E1630">
        <w:rPr>
          <w:sz w:val="24"/>
          <w:szCs w:val="24"/>
        </w:rPr>
        <w:t>О</w:t>
      </w:r>
      <w:r w:rsidR="00F86750" w:rsidRPr="004E1630">
        <w:rPr>
          <w:sz w:val="24"/>
          <w:szCs w:val="24"/>
        </w:rPr>
        <w:t xml:space="preserve"> </w:t>
      </w:r>
      <w:r w:rsidRPr="004E1630">
        <w:rPr>
          <w:sz w:val="24"/>
          <w:szCs w:val="24"/>
        </w:rPr>
        <w:t>санитарно-эпидемиологическом</w:t>
      </w:r>
      <w:r w:rsidR="00F86750" w:rsidRPr="004E1630">
        <w:rPr>
          <w:sz w:val="24"/>
          <w:szCs w:val="24"/>
        </w:rPr>
        <w:t xml:space="preserve"> </w:t>
      </w:r>
      <w:r w:rsidRPr="004E1630">
        <w:rPr>
          <w:sz w:val="24"/>
          <w:szCs w:val="24"/>
        </w:rPr>
        <w:t>благополучии</w:t>
      </w:r>
      <w:r w:rsidR="00F86750" w:rsidRPr="004E1630">
        <w:rPr>
          <w:sz w:val="24"/>
          <w:szCs w:val="24"/>
        </w:rPr>
        <w:t xml:space="preserve"> </w:t>
      </w:r>
      <w:r w:rsidRPr="004E1630">
        <w:rPr>
          <w:sz w:val="24"/>
          <w:szCs w:val="24"/>
        </w:rPr>
        <w:t>населения</w:t>
      </w:r>
      <w:r w:rsidR="00DB798A" w:rsidRPr="004E1630">
        <w:rPr>
          <w:sz w:val="24"/>
          <w:szCs w:val="24"/>
        </w:rPr>
        <w:t>»</w:t>
      </w:r>
      <w:r w:rsidR="00F86750" w:rsidRPr="004E1630">
        <w:rPr>
          <w:sz w:val="24"/>
          <w:szCs w:val="24"/>
        </w:rPr>
        <w:t xml:space="preserve"> </w:t>
      </w:r>
      <w:r w:rsidRPr="004E1630">
        <w:rPr>
          <w:sz w:val="24"/>
          <w:szCs w:val="24"/>
        </w:rPr>
        <w:t>(п.</w:t>
      </w:r>
      <w:r w:rsidR="00F86750" w:rsidRPr="004E1630">
        <w:rPr>
          <w:sz w:val="24"/>
          <w:szCs w:val="24"/>
        </w:rPr>
        <w:t xml:space="preserve"> </w:t>
      </w:r>
      <w:r w:rsidRPr="004E1630">
        <w:rPr>
          <w:sz w:val="24"/>
          <w:szCs w:val="24"/>
        </w:rPr>
        <w:t>4</w:t>
      </w:r>
      <w:r w:rsidR="00F86750" w:rsidRPr="004E1630">
        <w:rPr>
          <w:sz w:val="24"/>
          <w:szCs w:val="24"/>
        </w:rPr>
        <w:t xml:space="preserve"> </w:t>
      </w:r>
      <w:r w:rsidRPr="004E1630">
        <w:rPr>
          <w:sz w:val="24"/>
          <w:szCs w:val="24"/>
        </w:rPr>
        <w:t>ст.</w:t>
      </w:r>
      <w:r w:rsidR="00F86750" w:rsidRPr="004E1630">
        <w:rPr>
          <w:sz w:val="24"/>
          <w:szCs w:val="24"/>
        </w:rPr>
        <w:t xml:space="preserve"> </w:t>
      </w:r>
      <w:r w:rsidRPr="004E1630">
        <w:rPr>
          <w:sz w:val="24"/>
          <w:szCs w:val="24"/>
        </w:rPr>
        <w:t>18).</w:t>
      </w:r>
    </w:p>
    <w:p w:rsidR="002021B7" w:rsidRPr="004E1630" w:rsidRDefault="002021B7" w:rsidP="0028053E">
      <w:pPr>
        <w:ind w:firstLine="709"/>
        <w:jc w:val="both"/>
        <w:rPr>
          <w:sz w:val="24"/>
          <w:szCs w:val="24"/>
        </w:rPr>
      </w:pPr>
      <w:r w:rsidRPr="004E1630">
        <w:rPr>
          <w:sz w:val="24"/>
          <w:szCs w:val="24"/>
        </w:rPr>
        <w:t>Источниками</w:t>
      </w:r>
      <w:r w:rsidR="00F86750" w:rsidRPr="004E1630">
        <w:rPr>
          <w:sz w:val="24"/>
          <w:szCs w:val="24"/>
        </w:rPr>
        <w:t xml:space="preserve"> </w:t>
      </w:r>
      <w:r w:rsidRPr="004E1630">
        <w:rPr>
          <w:sz w:val="24"/>
          <w:szCs w:val="24"/>
        </w:rPr>
        <w:t>хозяйственно-питьевого</w:t>
      </w:r>
      <w:r w:rsidR="00F86750" w:rsidRPr="004E1630">
        <w:rPr>
          <w:sz w:val="24"/>
          <w:szCs w:val="24"/>
        </w:rPr>
        <w:t xml:space="preserve"> </w:t>
      </w:r>
      <w:r w:rsidRPr="004E1630">
        <w:rPr>
          <w:sz w:val="24"/>
          <w:szCs w:val="24"/>
        </w:rPr>
        <w:t>водоснабжения</w:t>
      </w:r>
      <w:r w:rsidR="00F86750" w:rsidRPr="004E1630">
        <w:rPr>
          <w:sz w:val="24"/>
          <w:szCs w:val="24"/>
        </w:rPr>
        <w:t xml:space="preserve"> </w:t>
      </w:r>
      <w:r w:rsidRPr="004E1630">
        <w:rPr>
          <w:sz w:val="24"/>
          <w:szCs w:val="24"/>
        </w:rPr>
        <w:t>населенных</w:t>
      </w:r>
      <w:r w:rsidR="00F86750" w:rsidRPr="004E1630">
        <w:rPr>
          <w:sz w:val="24"/>
          <w:szCs w:val="24"/>
        </w:rPr>
        <w:t xml:space="preserve"> </w:t>
      </w:r>
      <w:r w:rsidRPr="004E1630">
        <w:rPr>
          <w:sz w:val="24"/>
          <w:szCs w:val="24"/>
        </w:rPr>
        <w:t>пунктов</w:t>
      </w:r>
      <w:r w:rsidR="00F86750" w:rsidRPr="004E1630">
        <w:rPr>
          <w:sz w:val="24"/>
          <w:szCs w:val="24"/>
        </w:rPr>
        <w:t xml:space="preserve"> </w:t>
      </w:r>
      <w:r w:rsidRPr="004E1630">
        <w:rPr>
          <w:sz w:val="24"/>
          <w:szCs w:val="24"/>
        </w:rPr>
        <w:t>являются</w:t>
      </w:r>
      <w:r w:rsidR="00F86750" w:rsidRPr="004E1630">
        <w:rPr>
          <w:sz w:val="24"/>
          <w:szCs w:val="24"/>
        </w:rPr>
        <w:t xml:space="preserve"> </w:t>
      </w:r>
      <w:r w:rsidRPr="004E1630">
        <w:rPr>
          <w:sz w:val="24"/>
          <w:szCs w:val="24"/>
        </w:rPr>
        <w:t>артезианские</w:t>
      </w:r>
      <w:r w:rsidR="00F86750" w:rsidRPr="004E1630">
        <w:rPr>
          <w:sz w:val="24"/>
          <w:szCs w:val="24"/>
        </w:rPr>
        <w:t xml:space="preserve"> </w:t>
      </w:r>
      <w:r w:rsidRPr="004E1630">
        <w:rPr>
          <w:sz w:val="24"/>
          <w:szCs w:val="24"/>
        </w:rPr>
        <w:t>отдельно</w:t>
      </w:r>
      <w:r w:rsidR="00F86750" w:rsidRPr="004E1630">
        <w:rPr>
          <w:sz w:val="24"/>
          <w:szCs w:val="24"/>
        </w:rPr>
        <w:t xml:space="preserve"> </w:t>
      </w:r>
      <w:r w:rsidRPr="004E1630">
        <w:rPr>
          <w:sz w:val="24"/>
          <w:szCs w:val="24"/>
        </w:rPr>
        <w:t>стоящие</w:t>
      </w:r>
      <w:r w:rsidR="00F86750" w:rsidRPr="004E1630">
        <w:rPr>
          <w:sz w:val="24"/>
          <w:szCs w:val="24"/>
        </w:rPr>
        <w:t xml:space="preserve"> </w:t>
      </w:r>
      <w:r w:rsidRPr="004E1630">
        <w:rPr>
          <w:sz w:val="24"/>
          <w:szCs w:val="24"/>
        </w:rPr>
        <w:t>скважины</w:t>
      </w:r>
      <w:r w:rsidR="00F86750" w:rsidRPr="004E1630">
        <w:rPr>
          <w:sz w:val="24"/>
          <w:szCs w:val="24"/>
        </w:rPr>
        <w:t xml:space="preserve"> </w:t>
      </w:r>
      <w:r w:rsidRPr="004E1630">
        <w:rPr>
          <w:sz w:val="24"/>
          <w:szCs w:val="24"/>
        </w:rPr>
        <w:t>либо</w:t>
      </w:r>
      <w:r w:rsidR="00F86750" w:rsidRPr="004E1630">
        <w:rPr>
          <w:sz w:val="24"/>
          <w:szCs w:val="24"/>
        </w:rPr>
        <w:t xml:space="preserve"> </w:t>
      </w:r>
      <w:r w:rsidRPr="004E1630">
        <w:rPr>
          <w:sz w:val="24"/>
          <w:szCs w:val="24"/>
        </w:rPr>
        <w:t>водозаборы.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подземного</w:t>
      </w:r>
      <w:r w:rsidR="00F86750" w:rsidRPr="004E1630">
        <w:rPr>
          <w:sz w:val="24"/>
          <w:szCs w:val="24"/>
        </w:rPr>
        <w:t xml:space="preserve"> </w:t>
      </w:r>
      <w:r w:rsidRPr="004E1630">
        <w:rPr>
          <w:sz w:val="24"/>
          <w:szCs w:val="24"/>
        </w:rPr>
        <w:t>источника</w:t>
      </w:r>
      <w:r w:rsidR="00F86750" w:rsidRPr="004E1630">
        <w:rPr>
          <w:sz w:val="24"/>
          <w:szCs w:val="24"/>
        </w:rPr>
        <w:t xml:space="preserve"> </w:t>
      </w:r>
      <w:r w:rsidRPr="004E1630">
        <w:rPr>
          <w:sz w:val="24"/>
          <w:szCs w:val="24"/>
        </w:rPr>
        <w:t>водоснабжения</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использовании</w:t>
      </w:r>
      <w:r w:rsidR="00F86750" w:rsidRPr="004E1630">
        <w:rPr>
          <w:sz w:val="24"/>
          <w:szCs w:val="24"/>
        </w:rPr>
        <w:t xml:space="preserve"> </w:t>
      </w:r>
      <w:r w:rsidRPr="004E1630">
        <w:rPr>
          <w:sz w:val="24"/>
          <w:szCs w:val="24"/>
        </w:rPr>
        <w:t>защищенных</w:t>
      </w:r>
      <w:r w:rsidR="00F86750" w:rsidRPr="004E1630">
        <w:rPr>
          <w:sz w:val="24"/>
          <w:szCs w:val="24"/>
        </w:rPr>
        <w:t xml:space="preserve"> </w:t>
      </w:r>
      <w:r w:rsidRPr="004E1630">
        <w:rPr>
          <w:sz w:val="24"/>
          <w:szCs w:val="24"/>
        </w:rPr>
        <w:t>подземных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границы</w:t>
      </w:r>
      <w:r w:rsidR="00F86750" w:rsidRPr="004E1630">
        <w:rPr>
          <w:sz w:val="24"/>
          <w:szCs w:val="24"/>
        </w:rPr>
        <w:t xml:space="preserve"> </w:t>
      </w:r>
      <w:r w:rsidRPr="004E1630">
        <w:rPr>
          <w:sz w:val="24"/>
          <w:szCs w:val="24"/>
        </w:rPr>
        <w:t>1,2,3</w:t>
      </w:r>
      <w:r w:rsidR="00F86750" w:rsidRPr="004E1630">
        <w:rPr>
          <w:sz w:val="24"/>
          <w:szCs w:val="24"/>
        </w:rPr>
        <w:t xml:space="preserve"> </w:t>
      </w:r>
      <w:r w:rsidRPr="004E1630">
        <w:rPr>
          <w:sz w:val="24"/>
          <w:szCs w:val="24"/>
        </w:rPr>
        <w:t>пояса,</w:t>
      </w:r>
      <w:r w:rsidR="00F86750" w:rsidRPr="004E1630">
        <w:rPr>
          <w:sz w:val="24"/>
          <w:szCs w:val="24"/>
        </w:rPr>
        <w:t xml:space="preserve"> </w:t>
      </w:r>
      <w:r w:rsidRPr="004E1630">
        <w:rPr>
          <w:sz w:val="24"/>
          <w:szCs w:val="24"/>
        </w:rPr>
        <w:t>посредством</w:t>
      </w:r>
      <w:r w:rsidR="00F86750" w:rsidRPr="004E1630">
        <w:rPr>
          <w:sz w:val="24"/>
          <w:szCs w:val="24"/>
        </w:rPr>
        <w:t xml:space="preserve"> </w:t>
      </w:r>
      <w:r w:rsidRPr="004E1630">
        <w:rPr>
          <w:sz w:val="24"/>
          <w:szCs w:val="24"/>
        </w:rPr>
        <w:t>выполнения</w:t>
      </w:r>
      <w:r w:rsidR="00F86750" w:rsidRPr="004E1630">
        <w:rPr>
          <w:sz w:val="24"/>
          <w:szCs w:val="24"/>
        </w:rPr>
        <w:t xml:space="preserve"> </w:t>
      </w:r>
      <w:r w:rsidR="00AC1441" w:rsidRPr="004E1630">
        <w:rPr>
          <w:sz w:val="24"/>
          <w:szCs w:val="24"/>
        </w:rPr>
        <w:t>проекта</w:t>
      </w:r>
      <w:r w:rsidR="00F86750" w:rsidRPr="004E1630">
        <w:rPr>
          <w:sz w:val="24"/>
          <w:szCs w:val="24"/>
        </w:rPr>
        <w:t xml:space="preserve"> </w:t>
      </w:r>
      <w:r w:rsidR="00AC1441" w:rsidRPr="004E1630">
        <w:rPr>
          <w:sz w:val="24"/>
          <w:szCs w:val="24"/>
        </w:rPr>
        <w:t>зон</w:t>
      </w:r>
      <w:r w:rsidR="00F86750" w:rsidRPr="004E1630">
        <w:rPr>
          <w:sz w:val="24"/>
          <w:szCs w:val="24"/>
        </w:rPr>
        <w:t xml:space="preserve"> </w:t>
      </w:r>
      <w:r w:rsidR="00AC1441" w:rsidRPr="004E1630">
        <w:rPr>
          <w:sz w:val="24"/>
          <w:szCs w:val="24"/>
        </w:rPr>
        <w:t>санитарной</w:t>
      </w:r>
      <w:r w:rsidR="00F86750" w:rsidRPr="004E1630">
        <w:rPr>
          <w:sz w:val="24"/>
          <w:szCs w:val="24"/>
        </w:rPr>
        <w:t xml:space="preserve"> </w:t>
      </w:r>
      <w:r w:rsidR="00AC1441" w:rsidRPr="004E1630">
        <w:rPr>
          <w:sz w:val="24"/>
          <w:szCs w:val="24"/>
        </w:rPr>
        <w:t>охраны.</w:t>
      </w:r>
    </w:p>
    <w:p w:rsidR="002021B7" w:rsidRPr="004E1630" w:rsidRDefault="002021B7" w:rsidP="0028053E">
      <w:pPr>
        <w:ind w:firstLine="709"/>
        <w:jc w:val="both"/>
        <w:rPr>
          <w:sz w:val="24"/>
          <w:szCs w:val="24"/>
        </w:rPr>
      </w:pPr>
      <w:r w:rsidRPr="004E1630">
        <w:rPr>
          <w:sz w:val="24"/>
          <w:szCs w:val="24"/>
        </w:rPr>
        <w:t>Зоны</w:t>
      </w:r>
      <w:r w:rsidR="00F86750" w:rsidRPr="004E1630">
        <w:rPr>
          <w:sz w:val="24"/>
          <w:szCs w:val="24"/>
        </w:rPr>
        <w:t xml:space="preserve"> </w:t>
      </w:r>
      <w:r w:rsidRPr="004E1630">
        <w:rPr>
          <w:sz w:val="24"/>
          <w:szCs w:val="24"/>
        </w:rPr>
        <w:t>санитарной</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представляют</w:t>
      </w:r>
      <w:r w:rsidR="00F86750" w:rsidRPr="004E1630">
        <w:rPr>
          <w:sz w:val="24"/>
          <w:szCs w:val="24"/>
        </w:rPr>
        <w:t xml:space="preserve"> </w:t>
      </w:r>
      <w:r w:rsidRPr="004E1630">
        <w:rPr>
          <w:sz w:val="24"/>
          <w:szCs w:val="24"/>
        </w:rPr>
        <w:t>собой</w:t>
      </w:r>
      <w:r w:rsidR="00F86750" w:rsidRPr="004E1630">
        <w:rPr>
          <w:sz w:val="24"/>
          <w:szCs w:val="24"/>
        </w:rPr>
        <w:t xml:space="preserve"> </w:t>
      </w:r>
      <w:r w:rsidRPr="004E1630">
        <w:rPr>
          <w:sz w:val="24"/>
          <w:szCs w:val="24"/>
        </w:rPr>
        <w:t>специально</w:t>
      </w:r>
      <w:r w:rsidR="00F86750" w:rsidRPr="004E1630">
        <w:rPr>
          <w:sz w:val="24"/>
          <w:szCs w:val="24"/>
        </w:rPr>
        <w:t xml:space="preserve"> </w:t>
      </w:r>
      <w:r w:rsidRPr="004E1630">
        <w:rPr>
          <w:sz w:val="24"/>
          <w:szCs w:val="24"/>
        </w:rPr>
        <w:t>выделенную</w:t>
      </w:r>
      <w:r w:rsidR="00F86750" w:rsidRPr="004E1630">
        <w:rPr>
          <w:sz w:val="24"/>
          <w:szCs w:val="24"/>
        </w:rPr>
        <w:t xml:space="preserve"> </w:t>
      </w:r>
      <w:r w:rsidRPr="004E1630">
        <w:rPr>
          <w:sz w:val="24"/>
          <w:szCs w:val="24"/>
        </w:rPr>
        <w:t>территорию,</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которой</w:t>
      </w:r>
      <w:r w:rsidR="00F86750" w:rsidRPr="004E1630">
        <w:rPr>
          <w:sz w:val="24"/>
          <w:szCs w:val="24"/>
        </w:rPr>
        <w:t xml:space="preserve"> </w:t>
      </w:r>
      <w:r w:rsidRPr="004E1630">
        <w:rPr>
          <w:sz w:val="24"/>
          <w:szCs w:val="24"/>
        </w:rPr>
        <w:t>создается</w:t>
      </w:r>
      <w:r w:rsidR="00F86750" w:rsidRPr="004E1630">
        <w:rPr>
          <w:sz w:val="24"/>
          <w:szCs w:val="24"/>
        </w:rPr>
        <w:t xml:space="preserve"> </w:t>
      </w:r>
      <w:r w:rsidRPr="004E1630">
        <w:rPr>
          <w:sz w:val="24"/>
          <w:szCs w:val="24"/>
        </w:rPr>
        <w:t>особый</w:t>
      </w:r>
      <w:r w:rsidR="00F86750" w:rsidRPr="004E1630">
        <w:rPr>
          <w:sz w:val="24"/>
          <w:szCs w:val="24"/>
        </w:rPr>
        <w:t xml:space="preserve"> </w:t>
      </w:r>
      <w:r w:rsidRPr="004E1630">
        <w:rPr>
          <w:sz w:val="24"/>
          <w:szCs w:val="24"/>
        </w:rPr>
        <w:t>санитарный</w:t>
      </w:r>
      <w:r w:rsidR="00F86750" w:rsidRPr="004E1630">
        <w:rPr>
          <w:sz w:val="24"/>
          <w:szCs w:val="24"/>
        </w:rPr>
        <w:t xml:space="preserve"> </w:t>
      </w:r>
      <w:r w:rsidRPr="004E1630">
        <w:rPr>
          <w:sz w:val="24"/>
          <w:szCs w:val="24"/>
        </w:rPr>
        <w:t>режим,</w:t>
      </w:r>
      <w:r w:rsidR="00F86750" w:rsidRPr="004E1630">
        <w:rPr>
          <w:sz w:val="24"/>
          <w:szCs w:val="24"/>
        </w:rPr>
        <w:t xml:space="preserve"> </w:t>
      </w:r>
      <w:r w:rsidRPr="004E1630">
        <w:rPr>
          <w:sz w:val="24"/>
          <w:szCs w:val="24"/>
        </w:rPr>
        <w:t>исключающий</w:t>
      </w:r>
      <w:r w:rsidR="00F86750" w:rsidRPr="004E1630">
        <w:rPr>
          <w:sz w:val="24"/>
          <w:szCs w:val="24"/>
        </w:rPr>
        <w:t xml:space="preserve"> </w:t>
      </w:r>
      <w:r w:rsidRPr="004E1630">
        <w:rPr>
          <w:sz w:val="24"/>
          <w:szCs w:val="24"/>
        </w:rPr>
        <w:t>возможность</w:t>
      </w:r>
      <w:r w:rsidR="00F86750" w:rsidRPr="004E1630">
        <w:rPr>
          <w:sz w:val="24"/>
          <w:szCs w:val="24"/>
        </w:rPr>
        <w:t xml:space="preserve"> </w:t>
      </w:r>
      <w:r w:rsidRPr="004E1630">
        <w:rPr>
          <w:sz w:val="24"/>
          <w:szCs w:val="24"/>
        </w:rPr>
        <w:lastRenderedPageBreak/>
        <w:t>загрязнения,</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ухудшение</w:t>
      </w:r>
      <w:r w:rsidR="00F86750" w:rsidRPr="004E1630">
        <w:rPr>
          <w:sz w:val="24"/>
          <w:szCs w:val="24"/>
        </w:rPr>
        <w:t xml:space="preserve"> </w:t>
      </w:r>
      <w:r w:rsidRPr="004E1630">
        <w:rPr>
          <w:sz w:val="24"/>
          <w:szCs w:val="24"/>
        </w:rPr>
        <w:t>качества</w:t>
      </w:r>
      <w:r w:rsidR="00F86750" w:rsidRPr="004E1630">
        <w:rPr>
          <w:sz w:val="24"/>
          <w:szCs w:val="24"/>
        </w:rPr>
        <w:t xml:space="preserve"> </w:t>
      </w:r>
      <w:r w:rsidRPr="004E1630">
        <w:rPr>
          <w:sz w:val="24"/>
          <w:szCs w:val="24"/>
        </w:rPr>
        <w:t>воды,</w:t>
      </w:r>
      <w:r w:rsidR="00F86750" w:rsidRPr="004E1630">
        <w:rPr>
          <w:sz w:val="24"/>
          <w:szCs w:val="24"/>
        </w:rPr>
        <w:t xml:space="preserve"> </w:t>
      </w:r>
      <w:r w:rsidRPr="004E1630">
        <w:rPr>
          <w:sz w:val="24"/>
          <w:szCs w:val="24"/>
        </w:rPr>
        <w:t>подаваемой</w:t>
      </w:r>
      <w:r w:rsidR="00F86750" w:rsidRPr="004E1630">
        <w:rPr>
          <w:sz w:val="24"/>
          <w:szCs w:val="24"/>
        </w:rPr>
        <w:t xml:space="preserve"> </w:t>
      </w:r>
      <w:r w:rsidRPr="004E1630">
        <w:rPr>
          <w:sz w:val="24"/>
          <w:szCs w:val="24"/>
        </w:rPr>
        <w:t>водопроводными</w:t>
      </w:r>
      <w:r w:rsidR="00F86750" w:rsidRPr="004E1630">
        <w:rPr>
          <w:sz w:val="24"/>
          <w:szCs w:val="24"/>
        </w:rPr>
        <w:t xml:space="preserve"> </w:t>
      </w:r>
      <w:r w:rsidRPr="004E1630">
        <w:rPr>
          <w:sz w:val="24"/>
          <w:szCs w:val="24"/>
        </w:rPr>
        <w:t>сооружениями.</w:t>
      </w:r>
      <w:r w:rsidR="00F86750" w:rsidRPr="004E1630">
        <w:rPr>
          <w:sz w:val="24"/>
          <w:szCs w:val="24"/>
        </w:rPr>
        <w:t xml:space="preserve"> </w:t>
      </w:r>
      <w:r w:rsidRPr="004E1630">
        <w:rPr>
          <w:sz w:val="24"/>
          <w:szCs w:val="24"/>
        </w:rPr>
        <w:t>Санитарный</w:t>
      </w:r>
      <w:r w:rsidR="00F86750" w:rsidRPr="004E1630">
        <w:rPr>
          <w:sz w:val="24"/>
          <w:szCs w:val="24"/>
        </w:rPr>
        <w:t xml:space="preserve"> </w:t>
      </w:r>
      <w:r w:rsidRPr="004E1630">
        <w:rPr>
          <w:sz w:val="24"/>
          <w:szCs w:val="24"/>
        </w:rPr>
        <w:t>режим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зонах</w:t>
      </w:r>
      <w:r w:rsidR="00F86750" w:rsidRPr="004E1630">
        <w:rPr>
          <w:sz w:val="24"/>
          <w:szCs w:val="24"/>
        </w:rPr>
        <w:t xml:space="preserve"> </w:t>
      </w:r>
      <w:r w:rsidRPr="004E1630">
        <w:rPr>
          <w:sz w:val="24"/>
          <w:szCs w:val="24"/>
        </w:rPr>
        <w:t>устанавливается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зависимости</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местных</w:t>
      </w:r>
      <w:r w:rsidR="00F86750" w:rsidRPr="004E1630">
        <w:rPr>
          <w:sz w:val="24"/>
          <w:szCs w:val="24"/>
        </w:rPr>
        <w:t xml:space="preserve"> </w:t>
      </w:r>
      <w:r w:rsidRPr="004E1630">
        <w:rPr>
          <w:sz w:val="24"/>
          <w:szCs w:val="24"/>
        </w:rPr>
        <w:t>санитарных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гидрогеологических</w:t>
      </w:r>
      <w:r w:rsidR="00F86750" w:rsidRPr="004E1630">
        <w:rPr>
          <w:sz w:val="24"/>
          <w:szCs w:val="24"/>
        </w:rPr>
        <w:t xml:space="preserve"> </w:t>
      </w:r>
      <w:r w:rsidRPr="004E1630">
        <w:rPr>
          <w:sz w:val="24"/>
          <w:szCs w:val="24"/>
        </w:rPr>
        <w:t>условий.</w:t>
      </w:r>
    </w:p>
    <w:p w:rsidR="002021B7" w:rsidRPr="004E1630" w:rsidRDefault="00024978" w:rsidP="0028053E">
      <w:pPr>
        <w:ind w:firstLine="709"/>
        <w:jc w:val="both"/>
        <w:rPr>
          <w:b/>
          <w:sz w:val="24"/>
          <w:szCs w:val="24"/>
        </w:rPr>
      </w:pPr>
      <w:r w:rsidRPr="004E1630">
        <w:rPr>
          <w:b/>
          <w:sz w:val="24"/>
          <w:szCs w:val="24"/>
        </w:rPr>
        <w:t>5</w:t>
      </w:r>
      <w:r w:rsidR="002021B7" w:rsidRPr="004E1630">
        <w:rPr>
          <w:b/>
          <w:sz w:val="24"/>
          <w:szCs w:val="24"/>
        </w:rPr>
        <w:t>.</w:t>
      </w:r>
      <w:r w:rsidR="00F86750" w:rsidRPr="004E1630">
        <w:rPr>
          <w:b/>
          <w:sz w:val="24"/>
          <w:szCs w:val="24"/>
        </w:rPr>
        <w:t xml:space="preserve"> </w:t>
      </w:r>
      <w:r w:rsidR="002021B7" w:rsidRPr="004E1630">
        <w:rPr>
          <w:b/>
          <w:sz w:val="24"/>
          <w:szCs w:val="24"/>
        </w:rPr>
        <w:t>Границы</w:t>
      </w:r>
      <w:r w:rsidR="00F86750" w:rsidRPr="004E1630">
        <w:rPr>
          <w:b/>
          <w:sz w:val="24"/>
          <w:szCs w:val="24"/>
        </w:rPr>
        <w:t xml:space="preserve"> </w:t>
      </w:r>
      <w:r w:rsidR="002021B7" w:rsidRPr="004E1630">
        <w:rPr>
          <w:b/>
          <w:sz w:val="24"/>
          <w:szCs w:val="24"/>
        </w:rPr>
        <w:t>зон</w:t>
      </w:r>
      <w:r w:rsidR="00F86750" w:rsidRPr="004E1630">
        <w:rPr>
          <w:b/>
          <w:sz w:val="24"/>
          <w:szCs w:val="24"/>
        </w:rPr>
        <w:t xml:space="preserve"> </w:t>
      </w:r>
      <w:r w:rsidR="002021B7" w:rsidRPr="004E1630">
        <w:rPr>
          <w:b/>
          <w:sz w:val="24"/>
          <w:szCs w:val="24"/>
        </w:rPr>
        <w:t>затопления</w:t>
      </w:r>
    </w:p>
    <w:p w:rsidR="002021B7" w:rsidRPr="004E1630" w:rsidRDefault="002021B7" w:rsidP="0028053E">
      <w:pPr>
        <w:ind w:firstLine="709"/>
        <w:jc w:val="both"/>
        <w:rPr>
          <w:sz w:val="24"/>
          <w:szCs w:val="24"/>
        </w:rPr>
      </w:pPr>
      <w:r w:rsidRPr="004E1630">
        <w:rPr>
          <w:sz w:val="24"/>
          <w:szCs w:val="24"/>
        </w:rPr>
        <w:t>На</w:t>
      </w:r>
      <w:r w:rsidR="00F86750" w:rsidRPr="004E1630">
        <w:rPr>
          <w:sz w:val="24"/>
          <w:szCs w:val="24"/>
        </w:rPr>
        <w:t xml:space="preserve"> </w:t>
      </w:r>
      <w:r w:rsidRPr="004E1630">
        <w:rPr>
          <w:sz w:val="24"/>
          <w:szCs w:val="24"/>
        </w:rPr>
        <w:t>карте</w:t>
      </w:r>
      <w:r w:rsidR="00F86750" w:rsidRPr="004E1630">
        <w:rPr>
          <w:sz w:val="24"/>
          <w:szCs w:val="24"/>
        </w:rPr>
        <w:t xml:space="preserve"> </w:t>
      </w:r>
      <w:r w:rsidRPr="004E1630">
        <w:rPr>
          <w:sz w:val="24"/>
          <w:szCs w:val="24"/>
        </w:rPr>
        <w:t>градостроительного</w:t>
      </w:r>
      <w:r w:rsidR="00F86750" w:rsidRPr="004E1630">
        <w:rPr>
          <w:sz w:val="24"/>
          <w:szCs w:val="24"/>
        </w:rPr>
        <w:t xml:space="preserve"> </w:t>
      </w:r>
      <w:r w:rsidRPr="004E1630">
        <w:rPr>
          <w:sz w:val="24"/>
          <w:szCs w:val="24"/>
        </w:rPr>
        <w:t>зонирования</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нанесены</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затопления,</w:t>
      </w:r>
      <w:r w:rsidR="00F86750" w:rsidRPr="004E1630">
        <w:rPr>
          <w:sz w:val="24"/>
          <w:szCs w:val="24"/>
        </w:rPr>
        <w:t xml:space="preserve"> </w:t>
      </w:r>
      <w:r w:rsidRPr="004E1630">
        <w:rPr>
          <w:sz w:val="24"/>
          <w:szCs w:val="24"/>
        </w:rPr>
        <w:t>разработанные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составе</w:t>
      </w:r>
      <w:r w:rsidR="00F86750" w:rsidRPr="004E1630">
        <w:rPr>
          <w:sz w:val="24"/>
          <w:szCs w:val="24"/>
        </w:rPr>
        <w:t xml:space="preserve"> </w:t>
      </w:r>
      <w:r w:rsidRPr="004E1630">
        <w:rPr>
          <w:sz w:val="24"/>
          <w:szCs w:val="24"/>
        </w:rPr>
        <w:t>утвержденного</w:t>
      </w:r>
      <w:r w:rsidR="00F86750" w:rsidRPr="004E1630">
        <w:rPr>
          <w:sz w:val="24"/>
          <w:szCs w:val="24"/>
        </w:rPr>
        <w:t xml:space="preserve"> </w:t>
      </w:r>
      <w:r w:rsidRPr="004E1630">
        <w:rPr>
          <w:sz w:val="24"/>
          <w:szCs w:val="24"/>
        </w:rPr>
        <w:t>генерального</w:t>
      </w:r>
      <w:r w:rsidR="00F86750" w:rsidRPr="004E1630">
        <w:rPr>
          <w:sz w:val="24"/>
          <w:szCs w:val="24"/>
        </w:rPr>
        <w:t xml:space="preserve"> </w:t>
      </w:r>
      <w:r w:rsidRPr="004E1630">
        <w:rPr>
          <w:sz w:val="24"/>
          <w:szCs w:val="24"/>
        </w:rPr>
        <w:t>плана</w:t>
      </w:r>
      <w:r w:rsidR="00F86750" w:rsidRPr="004E1630">
        <w:rPr>
          <w:sz w:val="24"/>
          <w:szCs w:val="24"/>
        </w:rPr>
        <w:t xml:space="preserve"> </w:t>
      </w:r>
      <w:r w:rsidR="00694D0F" w:rsidRPr="004E1630">
        <w:rPr>
          <w:sz w:val="24"/>
          <w:szCs w:val="24"/>
        </w:rPr>
        <w:t>Джерокайского</w:t>
      </w:r>
      <w:r w:rsidR="00300889" w:rsidRPr="004E1630">
        <w:rPr>
          <w:sz w:val="24"/>
          <w:szCs w:val="24"/>
        </w:rPr>
        <w:t xml:space="preserve"> сельского поселения</w:t>
      </w:r>
      <w:r w:rsidRPr="004E1630">
        <w:rPr>
          <w:sz w:val="24"/>
          <w:szCs w:val="24"/>
        </w:rPr>
        <w:t>.</w:t>
      </w:r>
      <w:r w:rsidR="00F86750" w:rsidRPr="004E1630">
        <w:rPr>
          <w:sz w:val="24"/>
          <w:szCs w:val="24"/>
        </w:rPr>
        <w:t xml:space="preserve"> </w:t>
      </w:r>
      <w:r w:rsidRPr="004E1630">
        <w:rPr>
          <w:sz w:val="24"/>
          <w:szCs w:val="24"/>
        </w:rPr>
        <w:t>Согласно</w:t>
      </w:r>
      <w:r w:rsidR="00F86750" w:rsidRPr="004E1630">
        <w:rPr>
          <w:sz w:val="24"/>
          <w:szCs w:val="24"/>
        </w:rPr>
        <w:t xml:space="preserve"> </w:t>
      </w:r>
      <w:r w:rsidRPr="004E1630">
        <w:rPr>
          <w:sz w:val="24"/>
          <w:szCs w:val="24"/>
        </w:rPr>
        <w:t>ст.67</w:t>
      </w:r>
      <w:r w:rsidR="00F86750" w:rsidRPr="004E1630">
        <w:rPr>
          <w:sz w:val="24"/>
          <w:szCs w:val="24"/>
        </w:rPr>
        <w:t xml:space="preserve"> </w:t>
      </w:r>
      <w:r w:rsidRPr="004E1630">
        <w:rPr>
          <w:sz w:val="24"/>
          <w:szCs w:val="24"/>
        </w:rPr>
        <w:t>Водного</w:t>
      </w:r>
      <w:r w:rsidR="00F86750" w:rsidRPr="004E1630">
        <w:rPr>
          <w:sz w:val="24"/>
          <w:szCs w:val="24"/>
        </w:rPr>
        <w:t xml:space="preserve"> </w:t>
      </w:r>
      <w:r w:rsidRPr="004E1630">
        <w:rPr>
          <w:sz w:val="24"/>
          <w:szCs w:val="24"/>
        </w:rPr>
        <w:t>Кодекса</w:t>
      </w:r>
      <w:r w:rsidR="00F86750" w:rsidRPr="004E1630">
        <w:rPr>
          <w:sz w:val="24"/>
          <w:szCs w:val="24"/>
        </w:rPr>
        <w:t xml:space="preserve"> </w:t>
      </w:r>
      <w:r w:rsidRPr="004E1630">
        <w:rPr>
          <w:sz w:val="24"/>
          <w:szCs w:val="24"/>
        </w:rPr>
        <w:t>РФ</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территориях,</w:t>
      </w:r>
      <w:r w:rsidR="00F86750" w:rsidRPr="004E1630">
        <w:rPr>
          <w:sz w:val="24"/>
          <w:szCs w:val="24"/>
        </w:rPr>
        <w:t xml:space="preserve"> </w:t>
      </w:r>
      <w:r w:rsidRPr="004E1630">
        <w:rPr>
          <w:sz w:val="24"/>
          <w:szCs w:val="24"/>
        </w:rPr>
        <w:t>подверженных</w:t>
      </w:r>
      <w:r w:rsidR="00F86750" w:rsidRPr="004E1630">
        <w:rPr>
          <w:sz w:val="24"/>
          <w:szCs w:val="24"/>
        </w:rPr>
        <w:t xml:space="preserve"> </w:t>
      </w:r>
      <w:r w:rsidRPr="004E1630">
        <w:rPr>
          <w:sz w:val="24"/>
          <w:szCs w:val="24"/>
        </w:rPr>
        <w:t>затоплению,</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новых</w:t>
      </w:r>
      <w:r w:rsidR="00F86750" w:rsidRPr="004E1630">
        <w:rPr>
          <w:sz w:val="24"/>
          <w:szCs w:val="24"/>
        </w:rPr>
        <w:t xml:space="preserve"> </w:t>
      </w:r>
      <w:r w:rsidRPr="004E1630">
        <w:rPr>
          <w:sz w:val="24"/>
          <w:szCs w:val="24"/>
        </w:rPr>
        <w:t>населенных</w:t>
      </w:r>
      <w:r w:rsidR="00F86750" w:rsidRPr="004E1630">
        <w:rPr>
          <w:sz w:val="24"/>
          <w:szCs w:val="24"/>
        </w:rPr>
        <w:t xml:space="preserve"> </w:t>
      </w:r>
      <w:r w:rsidRPr="004E1630">
        <w:rPr>
          <w:sz w:val="24"/>
          <w:szCs w:val="24"/>
        </w:rPr>
        <w:t>пунктов,</w:t>
      </w:r>
      <w:r w:rsidR="00F86750" w:rsidRPr="004E1630">
        <w:rPr>
          <w:sz w:val="24"/>
          <w:szCs w:val="24"/>
        </w:rPr>
        <w:t xml:space="preserve"> </w:t>
      </w:r>
      <w:r w:rsidRPr="004E1630">
        <w:rPr>
          <w:sz w:val="24"/>
          <w:szCs w:val="24"/>
        </w:rPr>
        <w:t>кладбищ,</w:t>
      </w:r>
      <w:r w:rsidR="00F86750" w:rsidRPr="004E1630">
        <w:rPr>
          <w:sz w:val="24"/>
          <w:szCs w:val="24"/>
        </w:rPr>
        <w:t xml:space="preserve"> </w:t>
      </w:r>
      <w:r w:rsidRPr="004E1630">
        <w:rPr>
          <w:sz w:val="24"/>
          <w:szCs w:val="24"/>
        </w:rPr>
        <w:t>скотомогильников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строительство</w:t>
      </w:r>
      <w:r w:rsidR="00F86750" w:rsidRPr="004E1630">
        <w:rPr>
          <w:sz w:val="24"/>
          <w:szCs w:val="24"/>
        </w:rPr>
        <w:t xml:space="preserve"> </w:t>
      </w:r>
      <w:r w:rsidRPr="004E1630">
        <w:rPr>
          <w:sz w:val="24"/>
          <w:szCs w:val="24"/>
        </w:rPr>
        <w:t>капитальных</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строений,</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без</w:t>
      </w:r>
      <w:r w:rsidR="00F86750" w:rsidRPr="004E1630">
        <w:rPr>
          <w:sz w:val="24"/>
          <w:szCs w:val="24"/>
        </w:rPr>
        <w:t xml:space="preserve"> </w:t>
      </w:r>
      <w:r w:rsidRPr="004E1630">
        <w:rPr>
          <w:sz w:val="24"/>
          <w:szCs w:val="24"/>
        </w:rPr>
        <w:t>проведения</w:t>
      </w:r>
      <w:r w:rsidR="00F86750" w:rsidRPr="004E1630">
        <w:rPr>
          <w:sz w:val="24"/>
          <w:szCs w:val="24"/>
        </w:rPr>
        <w:t xml:space="preserve"> </w:t>
      </w:r>
      <w:r w:rsidRPr="004E1630">
        <w:rPr>
          <w:sz w:val="24"/>
          <w:szCs w:val="24"/>
        </w:rPr>
        <w:t>специальных</w:t>
      </w:r>
      <w:r w:rsidR="00F86750" w:rsidRPr="004E1630">
        <w:rPr>
          <w:sz w:val="24"/>
          <w:szCs w:val="24"/>
        </w:rPr>
        <w:t xml:space="preserve"> </w:t>
      </w:r>
      <w:r w:rsidRPr="004E1630">
        <w:rPr>
          <w:sz w:val="24"/>
          <w:szCs w:val="24"/>
        </w:rPr>
        <w:t>защитных</w:t>
      </w:r>
      <w:r w:rsidR="00F86750" w:rsidRPr="004E1630">
        <w:rPr>
          <w:sz w:val="24"/>
          <w:szCs w:val="24"/>
        </w:rPr>
        <w:t xml:space="preserve"> </w:t>
      </w:r>
      <w:r w:rsidRPr="004E1630">
        <w:rPr>
          <w:sz w:val="24"/>
          <w:szCs w:val="24"/>
        </w:rPr>
        <w:t>мероприятий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предотвращению</w:t>
      </w:r>
      <w:r w:rsidR="00F86750" w:rsidRPr="004E1630">
        <w:rPr>
          <w:sz w:val="24"/>
          <w:szCs w:val="24"/>
        </w:rPr>
        <w:t xml:space="preserve"> </w:t>
      </w:r>
      <w:r w:rsidRPr="004E1630">
        <w:rPr>
          <w:sz w:val="24"/>
          <w:szCs w:val="24"/>
        </w:rPr>
        <w:t>негативного</w:t>
      </w:r>
      <w:r w:rsidR="00F86750" w:rsidRPr="004E1630">
        <w:rPr>
          <w:sz w:val="24"/>
          <w:szCs w:val="24"/>
        </w:rPr>
        <w:t xml:space="preserve"> </w:t>
      </w:r>
      <w:r w:rsidRPr="004E1630">
        <w:rPr>
          <w:sz w:val="24"/>
          <w:szCs w:val="24"/>
        </w:rPr>
        <w:t>воздействия</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запрещаются.</w:t>
      </w:r>
    </w:p>
    <w:p w:rsidR="00024978" w:rsidRPr="004E1630" w:rsidRDefault="00024978" w:rsidP="0028053E">
      <w:pPr>
        <w:pStyle w:val="s1"/>
        <w:widowControl w:val="0"/>
        <w:spacing w:before="0" w:beforeAutospacing="0" w:after="0" w:afterAutospacing="0"/>
        <w:ind w:firstLine="709"/>
        <w:jc w:val="both"/>
        <w:rPr>
          <w:b/>
          <w:bCs/>
          <w:shd w:val="clear" w:color="auto" w:fill="FFFFFF"/>
        </w:rPr>
      </w:pPr>
      <w:r w:rsidRPr="004E1630">
        <w:rPr>
          <w:b/>
          <w:bCs/>
          <w:shd w:val="clear" w:color="auto" w:fill="FFFFFF"/>
        </w:rPr>
        <w:t>6.</w:t>
      </w:r>
      <w:r w:rsidR="00F86750" w:rsidRPr="004E1630">
        <w:rPr>
          <w:b/>
          <w:bCs/>
          <w:shd w:val="clear" w:color="auto" w:fill="FFFFFF"/>
        </w:rPr>
        <w:t xml:space="preserve"> </w:t>
      </w:r>
      <w:r w:rsidR="00065167" w:rsidRPr="004E1630">
        <w:rPr>
          <w:b/>
          <w:shd w:val="clear" w:color="auto" w:fill="FFFFFF"/>
        </w:rPr>
        <w:t>О</w:t>
      </w:r>
      <w:r w:rsidR="00E46CDC" w:rsidRPr="004E1630">
        <w:rPr>
          <w:b/>
          <w:shd w:val="clear" w:color="auto" w:fill="FFFFFF"/>
        </w:rPr>
        <w:t>граничениями</w:t>
      </w:r>
      <w:r w:rsidR="00F86750" w:rsidRPr="004E1630">
        <w:rPr>
          <w:b/>
          <w:shd w:val="clear" w:color="auto" w:fill="FFFFFF"/>
        </w:rPr>
        <w:t xml:space="preserve"> </w:t>
      </w:r>
      <w:r w:rsidR="00E46CDC" w:rsidRPr="004E1630">
        <w:rPr>
          <w:b/>
          <w:shd w:val="clear" w:color="auto" w:fill="FFFFFF"/>
        </w:rPr>
        <w:t>использования</w:t>
      </w:r>
      <w:r w:rsidR="00F86750" w:rsidRPr="004E1630">
        <w:rPr>
          <w:b/>
          <w:shd w:val="clear" w:color="auto" w:fill="FFFFFF"/>
        </w:rPr>
        <w:t xml:space="preserve"> </w:t>
      </w:r>
      <w:r w:rsidR="00E46CDC" w:rsidRPr="004E1630">
        <w:rPr>
          <w:b/>
          <w:shd w:val="clear" w:color="auto" w:fill="FFFFFF"/>
        </w:rPr>
        <w:t>объектов</w:t>
      </w:r>
      <w:r w:rsidR="00F86750" w:rsidRPr="004E1630">
        <w:rPr>
          <w:b/>
          <w:shd w:val="clear" w:color="auto" w:fill="FFFFFF"/>
        </w:rPr>
        <w:t xml:space="preserve"> </w:t>
      </w:r>
      <w:r w:rsidR="00E46CDC" w:rsidRPr="004E1630">
        <w:rPr>
          <w:b/>
          <w:shd w:val="clear" w:color="auto" w:fill="FFFFFF"/>
        </w:rPr>
        <w:t>недвижимости,</w:t>
      </w:r>
      <w:r w:rsidR="00F86750" w:rsidRPr="004E1630">
        <w:rPr>
          <w:b/>
          <w:shd w:val="clear" w:color="auto" w:fill="FFFFFF"/>
        </w:rPr>
        <w:t xml:space="preserve"> </w:t>
      </w:r>
      <w:r w:rsidR="00E46CDC" w:rsidRPr="004E1630">
        <w:rPr>
          <w:b/>
          <w:shd w:val="clear" w:color="auto" w:fill="FFFFFF"/>
        </w:rPr>
        <w:t>установленными</w:t>
      </w:r>
      <w:r w:rsidR="00F86750" w:rsidRPr="004E1630">
        <w:rPr>
          <w:b/>
          <w:shd w:val="clear" w:color="auto" w:fill="FFFFFF"/>
        </w:rPr>
        <w:t xml:space="preserve"> </w:t>
      </w:r>
      <w:r w:rsidR="00E46CDC" w:rsidRPr="004E1630">
        <w:rPr>
          <w:b/>
          <w:shd w:val="clear" w:color="auto" w:fill="FFFFFF"/>
        </w:rPr>
        <w:t>на</w:t>
      </w:r>
      <w:r w:rsidR="00F86750" w:rsidRPr="004E1630">
        <w:rPr>
          <w:b/>
          <w:shd w:val="clear" w:color="auto" w:fill="FFFFFF"/>
        </w:rPr>
        <w:t xml:space="preserve"> </w:t>
      </w:r>
      <w:r w:rsidR="00E46CDC" w:rsidRPr="004E1630">
        <w:rPr>
          <w:b/>
          <w:shd w:val="clear" w:color="auto" w:fill="FFFFFF"/>
        </w:rPr>
        <w:t>приаэродромной</w:t>
      </w:r>
      <w:r w:rsidR="00F86750" w:rsidRPr="004E1630">
        <w:rPr>
          <w:b/>
          <w:shd w:val="clear" w:color="auto" w:fill="FFFFFF"/>
        </w:rPr>
        <w:t xml:space="preserve"> </w:t>
      </w:r>
      <w:r w:rsidR="00E46CDC" w:rsidRPr="004E1630">
        <w:rPr>
          <w:b/>
          <w:shd w:val="clear" w:color="auto" w:fill="FFFFFF"/>
        </w:rPr>
        <w:t>территории,</w:t>
      </w:r>
      <w:r w:rsidR="00F86750" w:rsidRPr="004E1630">
        <w:rPr>
          <w:b/>
          <w:shd w:val="clear" w:color="auto" w:fill="FFFFFF"/>
        </w:rPr>
        <w:t xml:space="preserve"> </w:t>
      </w:r>
      <w:r w:rsidR="00081D0C" w:rsidRPr="004E1630">
        <w:rPr>
          <w:b/>
          <w:bCs/>
          <w:shd w:val="clear" w:color="auto" w:fill="FFFFFF"/>
        </w:rPr>
        <w:t>границы</w:t>
      </w:r>
      <w:r w:rsidR="00F86750" w:rsidRPr="004E1630">
        <w:rPr>
          <w:b/>
          <w:bCs/>
          <w:shd w:val="clear" w:color="auto" w:fill="FFFFFF"/>
        </w:rPr>
        <w:t xml:space="preserve"> </w:t>
      </w:r>
      <w:r w:rsidRPr="004E1630">
        <w:rPr>
          <w:b/>
          <w:bCs/>
          <w:shd w:val="clear" w:color="auto" w:fill="FFFFFF"/>
        </w:rPr>
        <w:t>зон</w:t>
      </w:r>
      <w:r w:rsidR="00F86750" w:rsidRPr="004E1630">
        <w:rPr>
          <w:b/>
          <w:bCs/>
          <w:shd w:val="clear" w:color="auto" w:fill="FFFFFF"/>
        </w:rPr>
        <w:t xml:space="preserve"> </w:t>
      </w:r>
      <w:r w:rsidRPr="004E1630">
        <w:rPr>
          <w:b/>
          <w:bCs/>
          <w:shd w:val="clear" w:color="auto" w:fill="FFFFFF"/>
        </w:rPr>
        <w:t>ограничений</w:t>
      </w:r>
      <w:r w:rsidR="00F86750" w:rsidRPr="004E1630">
        <w:rPr>
          <w:b/>
          <w:bCs/>
          <w:shd w:val="clear" w:color="auto" w:fill="FFFFFF"/>
        </w:rPr>
        <w:t xml:space="preserve"> </w:t>
      </w:r>
      <w:r w:rsidRPr="004E1630">
        <w:rPr>
          <w:b/>
          <w:bCs/>
          <w:shd w:val="clear" w:color="auto" w:fill="FFFFFF"/>
        </w:rPr>
        <w:t>в</w:t>
      </w:r>
      <w:r w:rsidR="00F86750" w:rsidRPr="004E1630">
        <w:rPr>
          <w:b/>
          <w:bCs/>
          <w:shd w:val="clear" w:color="auto" w:fill="FFFFFF"/>
        </w:rPr>
        <w:t xml:space="preserve"> </w:t>
      </w:r>
      <w:r w:rsidRPr="004E1630">
        <w:rPr>
          <w:b/>
          <w:bCs/>
          <w:shd w:val="clear" w:color="auto" w:fill="FFFFFF"/>
        </w:rPr>
        <w:t>30-ти</w:t>
      </w:r>
      <w:r w:rsidR="00F86750" w:rsidRPr="004E1630">
        <w:rPr>
          <w:b/>
          <w:bCs/>
          <w:shd w:val="clear" w:color="auto" w:fill="FFFFFF"/>
        </w:rPr>
        <w:t xml:space="preserve"> </w:t>
      </w:r>
      <w:r w:rsidRPr="004E1630">
        <w:rPr>
          <w:b/>
          <w:bCs/>
          <w:shd w:val="clear" w:color="auto" w:fill="FFFFFF"/>
        </w:rPr>
        <w:t>километровой</w:t>
      </w:r>
      <w:r w:rsidR="00F86750" w:rsidRPr="004E1630">
        <w:rPr>
          <w:b/>
          <w:bCs/>
          <w:shd w:val="clear" w:color="auto" w:fill="FFFFFF"/>
        </w:rPr>
        <w:t xml:space="preserve"> </w:t>
      </w:r>
      <w:r w:rsidRPr="004E1630">
        <w:rPr>
          <w:b/>
          <w:bCs/>
          <w:shd w:val="clear" w:color="auto" w:fill="FFFFFF"/>
        </w:rPr>
        <w:t>зонах</w:t>
      </w:r>
      <w:r w:rsidR="00F86750" w:rsidRPr="004E1630">
        <w:rPr>
          <w:b/>
          <w:bCs/>
          <w:shd w:val="clear" w:color="auto" w:fill="FFFFFF"/>
        </w:rPr>
        <w:t xml:space="preserve"> </w:t>
      </w:r>
      <w:r w:rsidR="00AC1441" w:rsidRPr="004E1630">
        <w:rPr>
          <w:b/>
          <w:bCs/>
          <w:shd w:val="clear" w:color="auto" w:fill="FFFFFF"/>
        </w:rPr>
        <w:t>(приаэродромная</w:t>
      </w:r>
      <w:r w:rsidR="00F86750" w:rsidRPr="004E1630">
        <w:rPr>
          <w:b/>
          <w:bCs/>
          <w:shd w:val="clear" w:color="auto" w:fill="FFFFFF"/>
        </w:rPr>
        <w:t xml:space="preserve"> </w:t>
      </w:r>
      <w:r w:rsidRPr="004E1630">
        <w:rPr>
          <w:b/>
          <w:bCs/>
          <w:shd w:val="clear" w:color="auto" w:fill="FFFFFF"/>
        </w:rPr>
        <w:t>территория)</w:t>
      </w:r>
    </w:p>
    <w:p w:rsidR="00BB5B02" w:rsidRPr="004E1630" w:rsidRDefault="00BB5B02" w:rsidP="0028053E">
      <w:pPr>
        <w:pStyle w:val="s1"/>
        <w:widowControl w:val="0"/>
        <w:spacing w:before="0" w:beforeAutospacing="0" w:after="0" w:afterAutospacing="0"/>
        <w:ind w:firstLine="709"/>
        <w:jc w:val="both"/>
        <w:rPr>
          <w:bCs/>
          <w:shd w:val="clear" w:color="auto" w:fill="FFFFFF"/>
        </w:rPr>
      </w:pPr>
      <w:r w:rsidRPr="004E1630">
        <w:t>На</w:t>
      </w:r>
      <w:r w:rsidR="00F86750" w:rsidRPr="004E1630">
        <w:t xml:space="preserve"> </w:t>
      </w:r>
      <w:r w:rsidRPr="004E1630">
        <w:t>карте</w:t>
      </w:r>
      <w:r w:rsidR="00F86750" w:rsidRPr="004E1630">
        <w:t xml:space="preserve"> </w:t>
      </w:r>
      <w:r w:rsidRPr="004E1630">
        <w:t>градостроительного</w:t>
      </w:r>
      <w:r w:rsidR="00F86750" w:rsidRPr="004E1630">
        <w:t xml:space="preserve"> </w:t>
      </w:r>
      <w:r w:rsidRPr="004E1630">
        <w:t>зонирования</w:t>
      </w:r>
      <w:r w:rsidR="00F86750" w:rsidRPr="004E1630">
        <w:t xml:space="preserve"> </w:t>
      </w:r>
      <w:r w:rsidRPr="004E1630">
        <w:t>территории</w:t>
      </w:r>
      <w:r w:rsidR="00F86750" w:rsidRPr="004E1630">
        <w:t xml:space="preserve"> </w:t>
      </w:r>
      <w:r w:rsidR="00FA5548" w:rsidRPr="004E1630">
        <w:t>нанесена</w:t>
      </w:r>
      <w:r w:rsidR="00F86750" w:rsidRPr="004E1630">
        <w:t xml:space="preserve"> </w:t>
      </w:r>
      <w:r w:rsidRPr="004E1630">
        <w:rPr>
          <w:bCs/>
          <w:shd w:val="clear" w:color="auto" w:fill="FFFFFF"/>
        </w:rPr>
        <w:t>30-ти</w:t>
      </w:r>
      <w:r w:rsidR="00F86750" w:rsidRPr="004E1630">
        <w:rPr>
          <w:bCs/>
          <w:shd w:val="clear" w:color="auto" w:fill="FFFFFF"/>
        </w:rPr>
        <w:t xml:space="preserve"> </w:t>
      </w:r>
      <w:r w:rsidRPr="004E1630">
        <w:rPr>
          <w:bCs/>
          <w:shd w:val="clear" w:color="auto" w:fill="FFFFFF"/>
        </w:rPr>
        <w:t>километровая</w:t>
      </w:r>
      <w:r w:rsidR="00F86750" w:rsidRPr="004E1630">
        <w:rPr>
          <w:bCs/>
          <w:shd w:val="clear" w:color="auto" w:fill="FFFFFF"/>
        </w:rPr>
        <w:t xml:space="preserve"> </w:t>
      </w:r>
      <w:r w:rsidRPr="004E1630">
        <w:rPr>
          <w:bCs/>
          <w:shd w:val="clear" w:color="auto" w:fill="FFFFFF"/>
        </w:rPr>
        <w:t>зона</w:t>
      </w:r>
      <w:r w:rsidR="00F86750" w:rsidRPr="004E1630">
        <w:rPr>
          <w:bCs/>
          <w:shd w:val="clear" w:color="auto" w:fill="FFFFFF"/>
        </w:rPr>
        <w:t xml:space="preserve"> </w:t>
      </w:r>
      <w:r w:rsidR="00AC1441" w:rsidRPr="004E1630">
        <w:rPr>
          <w:bCs/>
          <w:shd w:val="clear" w:color="auto" w:fill="FFFFFF"/>
        </w:rPr>
        <w:t>(приаэродромная</w:t>
      </w:r>
      <w:r w:rsidR="00F86750" w:rsidRPr="004E1630">
        <w:rPr>
          <w:bCs/>
          <w:shd w:val="clear" w:color="auto" w:fill="FFFFFF"/>
        </w:rPr>
        <w:t xml:space="preserve"> </w:t>
      </w:r>
      <w:r w:rsidRPr="004E1630">
        <w:rPr>
          <w:bCs/>
          <w:shd w:val="clear" w:color="auto" w:fill="FFFFFF"/>
        </w:rPr>
        <w:t>территория)</w:t>
      </w:r>
      <w:r w:rsidR="00F86750" w:rsidRPr="004E1630">
        <w:rPr>
          <w:bCs/>
          <w:shd w:val="clear" w:color="auto" w:fill="FFFFFF"/>
        </w:rPr>
        <w:t xml:space="preserve"> </w:t>
      </w:r>
      <w:r w:rsidRPr="004E1630">
        <w:rPr>
          <w:bCs/>
          <w:shd w:val="clear" w:color="auto" w:fill="FFFFFF"/>
        </w:rPr>
        <w:t>разработанные</w:t>
      </w:r>
      <w:r w:rsidR="00F86750" w:rsidRPr="004E1630">
        <w:rPr>
          <w:bCs/>
          <w:shd w:val="clear" w:color="auto" w:fill="FFFFFF"/>
        </w:rPr>
        <w:t xml:space="preserve"> </w:t>
      </w:r>
      <w:r w:rsidRPr="004E1630">
        <w:rPr>
          <w:bCs/>
          <w:shd w:val="clear" w:color="auto" w:fill="FFFFFF"/>
        </w:rPr>
        <w:t>в</w:t>
      </w:r>
      <w:r w:rsidR="00F86750" w:rsidRPr="004E1630">
        <w:rPr>
          <w:bCs/>
          <w:shd w:val="clear" w:color="auto" w:fill="FFFFFF"/>
        </w:rPr>
        <w:t xml:space="preserve"> </w:t>
      </w:r>
      <w:r w:rsidRPr="004E1630">
        <w:rPr>
          <w:bCs/>
          <w:shd w:val="clear" w:color="auto" w:fill="FFFFFF"/>
        </w:rPr>
        <w:t>составе</w:t>
      </w:r>
      <w:r w:rsidR="00F86750" w:rsidRPr="004E1630">
        <w:rPr>
          <w:bCs/>
          <w:shd w:val="clear" w:color="auto" w:fill="FFFFFF"/>
        </w:rPr>
        <w:t xml:space="preserve"> </w:t>
      </w:r>
      <w:r w:rsidRPr="004E1630">
        <w:rPr>
          <w:bCs/>
          <w:shd w:val="clear" w:color="auto" w:fill="FFFFFF"/>
        </w:rPr>
        <w:t>Схемы</w:t>
      </w:r>
      <w:r w:rsidR="00F86750" w:rsidRPr="004E1630">
        <w:rPr>
          <w:bCs/>
          <w:shd w:val="clear" w:color="auto" w:fill="FFFFFF"/>
        </w:rPr>
        <w:t xml:space="preserve"> </w:t>
      </w:r>
      <w:r w:rsidRPr="004E1630">
        <w:rPr>
          <w:bCs/>
          <w:shd w:val="clear" w:color="auto" w:fill="FFFFFF"/>
        </w:rPr>
        <w:t>территориального</w:t>
      </w:r>
      <w:r w:rsidR="00F86750" w:rsidRPr="004E1630">
        <w:rPr>
          <w:bCs/>
          <w:shd w:val="clear" w:color="auto" w:fill="FFFFFF"/>
        </w:rPr>
        <w:t xml:space="preserve"> </w:t>
      </w:r>
      <w:r w:rsidRPr="004E1630">
        <w:rPr>
          <w:bCs/>
          <w:shd w:val="clear" w:color="auto" w:fill="FFFFFF"/>
        </w:rPr>
        <w:t>планирования</w:t>
      </w:r>
      <w:r w:rsidR="00F86750" w:rsidRPr="004E1630">
        <w:rPr>
          <w:bCs/>
          <w:shd w:val="clear" w:color="auto" w:fill="FFFFFF"/>
        </w:rPr>
        <w:t xml:space="preserve"> </w:t>
      </w:r>
      <w:r w:rsidRPr="004E1630">
        <w:rPr>
          <w:bCs/>
          <w:shd w:val="clear" w:color="auto" w:fill="FFFFFF"/>
        </w:rPr>
        <w:t>Р</w:t>
      </w:r>
      <w:r w:rsidR="00AC1441" w:rsidRPr="004E1630">
        <w:rPr>
          <w:bCs/>
          <w:shd w:val="clear" w:color="auto" w:fill="FFFFFF"/>
        </w:rPr>
        <w:t>еспублики</w:t>
      </w:r>
      <w:r w:rsidR="00F86750" w:rsidRPr="004E1630">
        <w:rPr>
          <w:bCs/>
          <w:shd w:val="clear" w:color="auto" w:fill="FFFFFF"/>
        </w:rPr>
        <w:t xml:space="preserve"> </w:t>
      </w:r>
      <w:r w:rsidRPr="004E1630">
        <w:rPr>
          <w:bCs/>
          <w:shd w:val="clear" w:color="auto" w:fill="FFFFFF"/>
        </w:rPr>
        <w:t>А</w:t>
      </w:r>
      <w:r w:rsidR="00AC1441" w:rsidRPr="004E1630">
        <w:rPr>
          <w:bCs/>
          <w:shd w:val="clear" w:color="auto" w:fill="FFFFFF"/>
        </w:rPr>
        <w:t>дыгея</w:t>
      </w:r>
      <w:r w:rsidRPr="004E1630">
        <w:rPr>
          <w:bCs/>
          <w:shd w:val="clear" w:color="auto" w:fill="FFFFFF"/>
        </w:rPr>
        <w:t>.</w:t>
      </w:r>
    </w:p>
    <w:p w:rsidR="00081D0C" w:rsidRPr="004E1630" w:rsidRDefault="00BB5B02" w:rsidP="0028053E">
      <w:pPr>
        <w:ind w:firstLine="709"/>
        <w:jc w:val="both"/>
        <w:rPr>
          <w:b/>
          <w:sz w:val="24"/>
          <w:szCs w:val="24"/>
        </w:rPr>
      </w:pPr>
      <w:r w:rsidRPr="004E1630">
        <w:rPr>
          <w:b/>
          <w:bCs/>
          <w:sz w:val="24"/>
          <w:szCs w:val="24"/>
          <w:shd w:val="clear" w:color="auto" w:fill="FFFFFF"/>
        </w:rPr>
        <w:t>7.</w:t>
      </w:r>
      <w:r w:rsidR="00F86750" w:rsidRPr="004E1630">
        <w:rPr>
          <w:b/>
          <w:bCs/>
          <w:sz w:val="24"/>
          <w:szCs w:val="24"/>
          <w:shd w:val="clear" w:color="auto" w:fill="FFFFFF"/>
        </w:rPr>
        <w:t xml:space="preserve"> </w:t>
      </w:r>
      <w:r w:rsidRPr="004E1630">
        <w:rPr>
          <w:b/>
          <w:bCs/>
          <w:sz w:val="24"/>
          <w:szCs w:val="24"/>
          <w:shd w:val="clear" w:color="auto" w:fill="FFFFFF"/>
        </w:rPr>
        <w:t>Границы</w:t>
      </w:r>
      <w:r w:rsidR="00F86750" w:rsidRPr="004E1630">
        <w:rPr>
          <w:b/>
          <w:bCs/>
          <w:sz w:val="24"/>
          <w:szCs w:val="24"/>
          <w:shd w:val="clear" w:color="auto" w:fill="FFFFFF"/>
        </w:rPr>
        <w:t xml:space="preserve"> </w:t>
      </w:r>
      <w:r w:rsidRPr="004E1630">
        <w:rPr>
          <w:b/>
          <w:bCs/>
          <w:sz w:val="24"/>
          <w:szCs w:val="24"/>
          <w:shd w:val="clear" w:color="auto" w:fill="FFFFFF"/>
        </w:rPr>
        <w:t>охранных</w:t>
      </w:r>
      <w:r w:rsidR="00F86750" w:rsidRPr="004E1630">
        <w:rPr>
          <w:b/>
          <w:bCs/>
          <w:sz w:val="24"/>
          <w:szCs w:val="24"/>
          <w:shd w:val="clear" w:color="auto" w:fill="FFFFFF"/>
        </w:rPr>
        <w:t xml:space="preserve"> </w:t>
      </w:r>
      <w:r w:rsidRPr="004E1630">
        <w:rPr>
          <w:b/>
          <w:bCs/>
          <w:sz w:val="24"/>
          <w:szCs w:val="24"/>
          <w:shd w:val="clear" w:color="auto" w:fill="FFFFFF"/>
        </w:rPr>
        <w:t>зон</w:t>
      </w:r>
      <w:r w:rsidR="00F86750" w:rsidRPr="004E1630">
        <w:rPr>
          <w:bCs/>
          <w:sz w:val="24"/>
          <w:szCs w:val="24"/>
          <w:shd w:val="clear" w:color="auto" w:fill="FFFFFF"/>
        </w:rPr>
        <w:t xml:space="preserve"> </w:t>
      </w:r>
      <w:r w:rsidR="00146CE0" w:rsidRPr="004E1630">
        <w:rPr>
          <w:b/>
          <w:sz w:val="24"/>
          <w:szCs w:val="24"/>
        </w:rPr>
        <w:t>коридоров</w:t>
      </w:r>
      <w:r w:rsidR="00F86750" w:rsidRPr="004E1630">
        <w:rPr>
          <w:b/>
          <w:sz w:val="24"/>
          <w:szCs w:val="24"/>
        </w:rPr>
        <w:t xml:space="preserve"> </w:t>
      </w:r>
      <w:r w:rsidR="00146CE0" w:rsidRPr="004E1630">
        <w:rPr>
          <w:b/>
          <w:sz w:val="24"/>
          <w:szCs w:val="24"/>
        </w:rPr>
        <w:t>транспортных</w:t>
      </w:r>
      <w:r w:rsidR="00F86750" w:rsidRPr="004E1630">
        <w:rPr>
          <w:b/>
          <w:sz w:val="24"/>
          <w:szCs w:val="24"/>
        </w:rPr>
        <w:t xml:space="preserve"> </w:t>
      </w:r>
      <w:r w:rsidR="00146CE0" w:rsidRPr="004E1630">
        <w:rPr>
          <w:b/>
          <w:sz w:val="24"/>
          <w:szCs w:val="24"/>
        </w:rPr>
        <w:t>и</w:t>
      </w:r>
      <w:r w:rsidR="00F86750" w:rsidRPr="004E1630">
        <w:rPr>
          <w:b/>
          <w:sz w:val="24"/>
          <w:szCs w:val="24"/>
        </w:rPr>
        <w:t xml:space="preserve"> </w:t>
      </w:r>
      <w:r w:rsidR="00146CE0" w:rsidRPr="004E1630">
        <w:rPr>
          <w:b/>
          <w:sz w:val="24"/>
          <w:szCs w:val="24"/>
        </w:rPr>
        <w:t>инженерных</w:t>
      </w:r>
      <w:r w:rsidR="00F86750" w:rsidRPr="004E1630">
        <w:rPr>
          <w:b/>
          <w:sz w:val="24"/>
          <w:szCs w:val="24"/>
        </w:rPr>
        <w:t xml:space="preserve"> </w:t>
      </w:r>
      <w:r w:rsidR="00146CE0" w:rsidRPr="004E1630">
        <w:rPr>
          <w:b/>
          <w:sz w:val="24"/>
          <w:szCs w:val="24"/>
        </w:rPr>
        <w:t>коммуникаций</w:t>
      </w:r>
    </w:p>
    <w:p w:rsidR="00AC1441" w:rsidRPr="004E1630" w:rsidRDefault="00AC1441" w:rsidP="0028053E">
      <w:pPr>
        <w:ind w:firstLine="709"/>
        <w:jc w:val="both"/>
        <w:rPr>
          <w:sz w:val="24"/>
          <w:szCs w:val="24"/>
        </w:rPr>
      </w:pPr>
      <w:r w:rsidRPr="004E1630">
        <w:rPr>
          <w:sz w:val="24"/>
          <w:szCs w:val="24"/>
        </w:rPr>
        <w:br w:type="page"/>
      </w:r>
    </w:p>
    <w:p w:rsidR="00CC0CBE" w:rsidRPr="004E1630" w:rsidRDefault="00CA3C5F" w:rsidP="0028053E">
      <w:pPr>
        <w:jc w:val="center"/>
        <w:outlineLvl w:val="0"/>
        <w:rPr>
          <w:b/>
          <w:bCs/>
          <w:sz w:val="24"/>
          <w:szCs w:val="24"/>
        </w:rPr>
      </w:pPr>
      <w:r w:rsidRPr="004E1630">
        <w:rPr>
          <w:b/>
          <w:bCs/>
          <w:sz w:val="24"/>
          <w:szCs w:val="24"/>
        </w:rPr>
        <w:lastRenderedPageBreak/>
        <w:t>Ч</w:t>
      </w:r>
      <w:r w:rsidR="00CC0CBE" w:rsidRPr="004E1630">
        <w:rPr>
          <w:b/>
          <w:bCs/>
          <w:sz w:val="24"/>
          <w:szCs w:val="24"/>
        </w:rPr>
        <w:t>асть</w:t>
      </w:r>
      <w:r w:rsidR="00F86750" w:rsidRPr="004E1630">
        <w:rPr>
          <w:b/>
          <w:bCs/>
          <w:sz w:val="24"/>
          <w:szCs w:val="24"/>
        </w:rPr>
        <w:t xml:space="preserve"> </w:t>
      </w:r>
      <w:r w:rsidR="00CC0CBE" w:rsidRPr="004E1630">
        <w:rPr>
          <w:b/>
          <w:bCs/>
          <w:sz w:val="24"/>
          <w:szCs w:val="24"/>
          <w:lang w:val="en-US"/>
        </w:rPr>
        <w:t>III</w:t>
      </w:r>
      <w:r w:rsidR="001520C4" w:rsidRPr="004E1630">
        <w:rPr>
          <w:b/>
          <w:bCs/>
          <w:sz w:val="24"/>
          <w:szCs w:val="24"/>
        </w:rPr>
        <w:t>.</w:t>
      </w:r>
      <w:r w:rsidR="00F86750" w:rsidRPr="004E1630">
        <w:rPr>
          <w:b/>
          <w:bCs/>
          <w:sz w:val="24"/>
          <w:szCs w:val="24"/>
        </w:rPr>
        <w:t xml:space="preserve"> </w:t>
      </w:r>
      <w:r w:rsidR="00CC0CBE" w:rsidRPr="004E1630">
        <w:rPr>
          <w:b/>
          <w:bCs/>
          <w:sz w:val="24"/>
          <w:szCs w:val="24"/>
        </w:rPr>
        <w:t>ГРАДОСТРОИТЕЛЬНЫЕ</w:t>
      </w:r>
      <w:r w:rsidR="00F86750" w:rsidRPr="004E1630">
        <w:rPr>
          <w:b/>
          <w:bCs/>
          <w:sz w:val="24"/>
          <w:szCs w:val="24"/>
        </w:rPr>
        <w:t xml:space="preserve"> </w:t>
      </w:r>
      <w:r w:rsidR="00CC0CBE" w:rsidRPr="004E1630">
        <w:rPr>
          <w:b/>
          <w:bCs/>
          <w:sz w:val="24"/>
          <w:szCs w:val="24"/>
        </w:rPr>
        <w:t>РЕГЛАМЕНТЫ</w:t>
      </w:r>
      <w:bookmarkEnd w:id="1"/>
      <w:bookmarkEnd w:id="2"/>
      <w:bookmarkEnd w:id="3"/>
      <w:bookmarkEnd w:id="4"/>
      <w:bookmarkEnd w:id="5"/>
    </w:p>
    <w:p w:rsidR="00CC0CBE" w:rsidRPr="004E1630" w:rsidRDefault="00DB798A" w:rsidP="0028053E">
      <w:pPr>
        <w:jc w:val="center"/>
        <w:rPr>
          <w:sz w:val="24"/>
          <w:szCs w:val="24"/>
        </w:rPr>
      </w:pPr>
      <w:r w:rsidRPr="004E1630">
        <w:rPr>
          <w:b/>
          <w:bCs/>
          <w:sz w:val="24"/>
          <w:szCs w:val="24"/>
        </w:rPr>
        <w:t>«</w:t>
      </w:r>
      <w:r w:rsidR="00CC0CBE" w:rsidRPr="004E1630">
        <w:rPr>
          <w:b/>
          <w:bCs/>
          <w:sz w:val="24"/>
          <w:szCs w:val="24"/>
        </w:rPr>
        <w:t>Правила</w:t>
      </w:r>
      <w:r w:rsidR="00F86750" w:rsidRPr="004E1630">
        <w:rPr>
          <w:b/>
          <w:bCs/>
          <w:sz w:val="24"/>
          <w:szCs w:val="24"/>
        </w:rPr>
        <w:t xml:space="preserve"> </w:t>
      </w:r>
      <w:r w:rsidR="00CC0CBE" w:rsidRPr="004E1630">
        <w:rPr>
          <w:b/>
          <w:bCs/>
          <w:sz w:val="24"/>
          <w:szCs w:val="24"/>
        </w:rPr>
        <w:t>землепользования</w:t>
      </w:r>
      <w:r w:rsidR="00F86750" w:rsidRPr="004E1630">
        <w:rPr>
          <w:b/>
          <w:bCs/>
          <w:sz w:val="24"/>
          <w:szCs w:val="24"/>
        </w:rPr>
        <w:t xml:space="preserve"> </w:t>
      </w:r>
      <w:r w:rsidR="00CC0CBE" w:rsidRPr="004E1630">
        <w:rPr>
          <w:b/>
          <w:bCs/>
          <w:sz w:val="24"/>
          <w:szCs w:val="24"/>
        </w:rPr>
        <w:t>и</w:t>
      </w:r>
      <w:r w:rsidR="00F86750" w:rsidRPr="004E1630">
        <w:rPr>
          <w:b/>
          <w:bCs/>
          <w:sz w:val="24"/>
          <w:szCs w:val="24"/>
        </w:rPr>
        <w:t xml:space="preserve"> </w:t>
      </w:r>
      <w:r w:rsidR="00CC0CBE" w:rsidRPr="004E1630">
        <w:rPr>
          <w:b/>
          <w:bCs/>
          <w:sz w:val="24"/>
          <w:szCs w:val="24"/>
        </w:rPr>
        <w:t>застройки</w:t>
      </w:r>
      <w:r w:rsidR="00F86750" w:rsidRPr="004E1630">
        <w:rPr>
          <w:b/>
          <w:bCs/>
          <w:sz w:val="24"/>
          <w:szCs w:val="24"/>
        </w:rPr>
        <w:t xml:space="preserve"> </w:t>
      </w:r>
      <w:r w:rsidR="00694D0F" w:rsidRPr="004E1630">
        <w:rPr>
          <w:b/>
          <w:bCs/>
          <w:sz w:val="24"/>
          <w:szCs w:val="24"/>
        </w:rPr>
        <w:t>Джерокайского</w:t>
      </w:r>
      <w:r w:rsidR="00300889" w:rsidRPr="004E1630">
        <w:rPr>
          <w:b/>
          <w:bCs/>
          <w:sz w:val="24"/>
          <w:szCs w:val="24"/>
        </w:rPr>
        <w:t xml:space="preserve"> сельского поселения</w:t>
      </w:r>
      <w:r w:rsidRPr="004E1630">
        <w:rPr>
          <w:b/>
          <w:bCs/>
          <w:sz w:val="24"/>
          <w:szCs w:val="24"/>
        </w:rPr>
        <w:t>»</w:t>
      </w:r>
      <w:bookmarkStart w:id="144" w:name="_Toc344077870"/>
    </w:p>
    <w:p w:rsidR="008F13B8" w:rsidRPr="004E1630" w:rsidRDefault="008F13B8" w:rsidP="0028053E">
      <w:pPr>
        <w:jc w:val="both"/>
        <w:outlineLvl w:val="2"/>
        <w:rPr>
          <w:sz w:val="24"/>
          <w:szCs w:val="24"/>
        </w:rPr>
      </w:pPr>
      <w:bookmarkStart w:id="145" w:name="_Toc349045519"/>
      <w:bookmarkStart w:id="146" w:name="_Toc353543289"/>
      <w:bookmarkStart w:id="147" w:name="_Toc422832498"/>
      <w:bookmarkStart w:id="148" w:name="_Toc433359960"/>
      <w:bookmarkStart w:id="149" w:name="_Toc433729383"/>
    </w:p>
    <w:p w:rsidR="00CC0CBE" w:rsidRPr="004E1630" w:rsidRDefault="00CF4DDB" w:rsidP="0028053E">
      <w:pPr>
        <w:ind w:firstLine="709"/>
        <w:jc w:val="both"/>
        <w:outlineLvl w:val="2"/>
        <w:rPr>
          <w:b/>
          <w:sz w:val="24"/>
          <w:szCs w:val="24"/>
        </w:rPr>
      </w:pPr>
      <w:r w:rsidRPr="004E1630">
        <w:rPr>
          <w:b/>
          <w:sz w:val="24"/>
          <w:szCs w:val="24"/>
        </w:rPr>
        <w:t>Статья</w:t>
      </w:r>
      <w:r w:rsidR="00F86750" w:rsidRPr="004E1630">
        <w:rPr>
          <w:b/>
          <w:sz w:val="24"/>
          <w:szCs w:val="24"/>
        </w:rPr>
        <w:t xml:space="preserve"> </w:t>
      </w:r>
      <w:r w:rsidRPr="004E1630">
        <w:rPr>
          <w:b/>
          <w:sz w:val="24"/>
          <w:szCs w:val="24"/>
        </w:rPr>
        <w:t>2</w:t>
      </w:r>
      <w:r w:rsidR="0026772C" w:rsidRPr="004E1630">
        <w:rPr>
          <w:b/>
          <w:sz w:val="24"/>
          <w:szCs w:val="24"/>
        </w:rPr>
        <w:t>5</w:t>
      </w:r>
      <w:r w:rsidR="00CC0CBE" w:rsidRPr="004E1630">
        <w:rPr>
          <w:b/>
          <w:sz w:val="24"/>
          <w:szCs w:val="24"/>
        </w:rPr>
        <w:t>.</w:t>
      </w:r>
      <w:r w:rsidR="00F86750" w:rsidRPr="004E1630">
        <w:rPr>
          <w:b/>
          <w:sz w:val="24"/>
          <w:szCs w:val="24"/>
        </w:rPr>
        <w:t xml:space="preserve"> </w:t>
      </w:r>
      <w:r w:rsidR="00CC0CBE" w:rsidRPr="004E1630">
        <w:rPr>
          <w:b/>
          <w:sz w:val="24"/>
          <w:szCs w:val="24"/>
        </w:rPr>
        <w:t>Виды</w:t>
      </w:r>
      <w:r w:rsidR="00F86750" w:rsidRPr="004E1630">
        <w:rPr>
          <w:b/>
          <w:sz w:val="24"/>
          <w:szCs w:val="24"/>
        </w:rPr>
        <w:t xml:space="preserve"> </w:t>
      </w:r>
      <w:r w:rsidR="00CC0CBE" w:rsidRPr="004E1630">
        <w:rPr>
          <w:b/>
          <w:sz w:val="24"/>
          <w:szCs w:val="24"/>
        </w:rPr>
        <w:t>территориальных</w:t>
      </w:r>
      <w:r w:rsidR="00F86750" w:rsidRPr="004E1630">
        <w:rPr>
          <w:b/>
          <w:sz w:val="24"/>
          <w:szCs w:val="24"/>
        </w:rPr>
        <w:t xml:space="preserve"> </w:t>
      </w:r>
      <w:r w:rsidR="00CC0CBE" w:rsidRPr="004E1630">
        <w:rPr>
          <w:b/>
          <w:sz w:val="24"/>
          <w:szCs w:val="24"/>
        </w:rPr>
        <w:t>зон,</w:t>
      </w:r>
      <w:r w:rsidR="00F86750" w:rsidRPr="004E1630">
        <w:rPr>
          <w:b/>
          <w:sz w:val="24"/>
          <w:szCs w:val="24"/>
        </w:rPr>
        <w:t xml:space="preserve"> </w:t>
      </w:r>
      <w:r w:rsidR="00CC0CBE" w:rsidRPr="004E1630">
        <w:rPr>
          <w:b/>
          <w:sz w:val="24"/>
          <w:szCs w:val="24"/>
        </w:rPr>
        <w:t>выделенных</w:t>
      </w:r>
      <w:r w:rsidR="00F86750" w:rsidRPr="004E1630">
        <w:rPr>
          <w:b/>
          <w:sz w:val="24"/>
          <w:szCs w:val="24"/>
        </w:rPr>
        <w:t xml:space="preserve"> </w:t>
      </w:r>
      <w:r w:rsidR="00CC0CBE" w:rsidRPr="004E1630">
        <w:rPr>
          <w:b/>
          <w:sz w:val="24"/>
          <w:szCs w:val="24"/>
        </w:rPr>
        <w:t>на</w:t>
      </w:r>
      <w:r w:rsidR="00F86750" w:rsidRPr="004E1630">
        <w:rPr>
          <w:b/>
          <w:sz w:val="24"/>
          <w:szCs w:val="24"/>
        </w:rPr>
        <w:t xml:space="preserve"> </w:t>
      </w:r>
      <w:r w:rsidR="00CC0CBE" w:rsidRPr="004E1630">
        <w:rPr>
          <w:b/>
          <w:sz w:val="24"/>
          <w:szCs w:val="24"/>
        </w:rPr>
        <w:t>карте</w:t>
      </w:r>
      <w:r w:rsidR="00F86750" w:rsidRPr="004E1630">
        <w:rPr>
          <w:b/>
          <w:sz w:val="24"/>
          <w:szCs w:val="24"/>
        </w:rPr>
        <w:t xml:space="preserve"> </w:t>
      </w:r>
      <w:r w:rsidR="00CC0CBE" w:rsidRPr="004E1630">
        <w:rPr>
          <w:b/>
          <w:sz w:val="24"/>
          <w:szCs w:val="24"/>
        </w:rPr>
        <w:t>градостроительного</w:t>
      </w:r>
      <w:r w:rsidR="00F86750" w:rsidRPr="004E1630">
        <w:rPr>
          <w:b/>
          <w:sz w:val="24"/>
          <w:szCs w:val="24"/>
        </w:rPr>
        <w:t xml:space="preserve"> </w:t>
      </w:r>
      <w:r w:rsidR="00CC0CBE" w:rsidRPr="004E1630">
        <w:rPr>
          <w:b/>
          <w:sz w:val="24"/>
          <w:szCs w:val="24"/>
        </w:rPr>
        <w:t>зонирования</w:t>
      </w:r>
      <w:r w:rsidR="00F86750" w:rsidRPr="004E1630">
        <w:rPr>
          <w:b/>
          <w:sz w:val="24"/>
          <w:szCs w:val="24"/>
        </w:rPr>
        <w:t xml:space="preserve"> </w:t>
      </w:r>
      <w:r w:rsidR="00CC0CBE" w:rsidRPr="004E1630">
        <w:rPr>
          <w:b/>
          <w:sz w:val="24"/>
          <w:szCs w:val="24"/>
        </w:rPr>
        <w:t>территории</w:t>
      </w:r>
      <w:r w:rsidR="00F86750" w:rsidRPr="004E1630">
        <w:rPr>
          <w:b/>
          <w:sz w:val="24"/>
          <w:szCs w:val="24"/>
        </w:rPr>
        <w:t xml:space="preserve"> </w:t>
      </w:r>
      <w:r w:rsidR="00031684" w:rsidRPr="004E1630">
        <w:rPr>
          <w:b/>
          <w:sz w:val="24"/>
          <w:szCs w:val="24"/>
        </w:rPr>
        <w:t>МО</w:t>
      </w:r>
      <w:r w:rsidR="00F86750" w:rsidRPr="004E1630">
        <w:rPr>
          <w:b/>
          <w:sz w:val="24"/>
          <w:szCs w:val="24"/>
        </w:rPr>
        <w:t xml:space="preserve"> </w:t>
      </w:r>
      <w:r w:rsidR="00DB798A" w:rsidRPr="004E1630">
        <w:rPr>
          <w:b/>
          <w:sz w:val="24"/>
          <w:szCs w:val="24"/>
        </w:rPr>
        <w:t>«</w:t>
      </w:r>
      <w:r w:rsidR="00694D0F" w:rsidRPr="004E1630">
        <w:rPr>
          <w:b/>
          <w:sz w:val="24"/>
          <w:szCs w:val="24"/>
        </w:rPr>
        <w:t>Джерокайское</w:t>
      </w:r>
      <w:r w:rsidR="00D222E8" w:rsidRPr="004E1630">
        <w:rPr>
          <w:b/>
          <w:sz w:val="24"/>
          <w:szCs w:val="24"/>
        </w:rPr>
        <w:t xml:space="preserve"> сельское поселение</w:t>
      </w:r>
      <w:r w:rsidR="00DB798A" w:rsidRPr="004E1630">
        <w:rPr>
          <w:b/>
          <w:sz w:val="24"/>
          <w:szCs w:val="24"/>
        </w:rPr>
        <w:t>»</w:t>
      </w:r>
      <w:bookmarkEnd w:id="144"/>
      <w:bookmarkEnd w:id="145"/>
      <w:bookmarkEnd w:id="146"/>
      <w:bookmarkEnd w:id="147"/>
      <w:bookmarkEnd w:id="148"/>
      <w:bookmarkEnd w:id="149"/>
    </w:p>
    <w:p w:rsidR="00CC0CBE" w:rsidRPr="004E1630" w:rsidRDefault="00CC0CBE" w:rsidP="0028053E">
      <w:pPr>
        <w:ind w:firstLine="709"/>
        <w:jc w:val="both"/>
        <w:rPr>
          <w:sz w:val="24"/>
          <w:szCs w:val="24"/>
        </w:rPr>
      </w:pPr>
      <w:r w:rsidRPr="004E1630">
        <w:rPr>
          <w:sz w:val="24"/>
          <w:szCs w:val="24"/>
        </w:rPr>
        <w:t>На</w:t>
      </w:r>
      <w:r w:rsidR="00F86750" w:rsidRPr="004E1630">
        <w:rPr>
          <w:sz w:val="24"/>
          <w:szCs w:val="24"/>
        </w:rPr>
        <w:t xml:space="preserve"> </w:t>
      </w:r>
      <w:r w:rsidRPr="004E1630">
        <w:rPr>
          <w:sz w:val="24"/>
          <w:szCs w:val="24"/>
        </w:rPr>
        <w:t>карте</w:t>
      </w:r>
      <w:r w:rsidR="00F86750" w:rsidRPr="004E1630">
        <w:rPr>
          <w:sz w:val="24"/>
          <w:szCs w:val="24"/>
        </w:rPr>
        <w:t xml:space="preserve"> </w:t>
      </w:r>
      <w:r w:rsidRPr="004E1630">
        <w:rPr>
          <w:sz w:val="24"/>
          <w:szCs w:val="24"/>
        </w:rPr>
        <w:t>градостроительного</w:t>
      </w:r>
      <w:r w:rsidR="00F86750" w:rsidRPr="004E1630">
        <w:rPr>
          <w:sz w:val="24"/>
          <w:szCs w:val="24"/>
        </w:rPr>
        <w:t xml:space="preserve"> </w:t>
      </w:r>
      <w:r w:rsidRPr="004E1630">
        <w:rPr>
          <w:sz w:val="24"/>
          <w:szCs w:val="24"/>
        </w:rPr>
        <w:t>зонирования</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00031684" w:rsidRPr="004E1630">
        <w:rPr>
          <w:sz w:val="24"/>
          <w:szCs w:val="24"/>
        </w:rPr>
        <w:t>МО</w:t>
      </w:r>
      <w:r w:rsidR="00F86750" w:rsidRPr="004E1630">
        <w:rPr>
          <w:sz w:val="24"/>
          <w:szCs w:val="24"/>
        </w:rPr>
        <w:t xml:space="preserve"> </w:t>
      </w:r>
      <w:r w:rsidR="00DB798A" w:rsidRPr="004E1630">
        <w:rPr>
          <w:sz w:val="24"/>
          <w:szCs w:val="24"/>
        </w:rPr>
        <w:t>«</w:t>
      </w:r>
      <w:r w:rsidR="00694D0F" w:rsidRPr="004E1630">
        <w:rPr>
          <w:sz w:val="24"/>
          <w:szCs w:val="24"/>
        </w:rPr>
        <w:t>Джерокайское</w:t>
      </w:r>
      <w:r w:rsidR="00300889" w:rsidRPr="004E1630">
        <w:rPr>
          <w:sz w:val="24"/>
          <w:szCs w:val="24"/>
        </w:rPr>
        <w:t xml:space="preserve"> сельского поселения</w:t>
      </w:r>
      <w:r w:rsidR="00DB798A" w:rsidRPr="004E1630">
        <w:rPr>
          <w:sz w:val="24"/>
          <w:szCs w:val="24"/>
        </w:rPr>
        <w:t>»</w:t>
      </w:r>
      <w:r w:rsidR="00F86750" w:rsidRPr="004E1630">
        <w:rPr>
          <w:sz w:val="24"/>
          <w:szCs w:val="24"/>
        </w:rPr>
        <w:t xml:space="preserve"> </w:t>
      </w:r>
      <w:r w:rsidRPr="004E1630">
        <w:rPr>
          <w:sz w:val="24"/>
          <w:szCs w:val="24"/>
        </w:rPr>
        <w:t>выделены</w:t>
      </w:r>
      <w:r w:rsidR="00F86750" w:rsidRPr="004E1630">
        <w:rPr>
          <w:sz w:val="24"/>
          <w:szCs w:val="24"/>
        </w:rPr>
        <w:t xml:space="preserve"> </w:t>
      </w:r>
      <w:r w:rsidRPr="004E1630">
        <w:rPr>
          <w:sz w:val="24"/>
          <w:szCs w:val="24"/>
        </w:rPr>
        <w:t>следующие</w:t>
      </w:r>
      <w:r w:rsidR="00F86750" w:rsidRPr="004E1630">
        <w:rPr>
          <w:sz w:val="24"/>
          <w:szCs w:val="24"/>
        </w:rPr>
        <w:t xml:space="preserve"> </w:t>
      </w:r>
      <w:r w:rsidRPr="004E1630">
        <w:rPr>
          <w:sz w:val="24"/>
          <w:szCs w:val="24"/>
        </w:rPr>
        <w:t>виды</w:t>
      </w:r>
      <w:r w:rsidR="00F86750" w:rsidRPr="004E1630">
        <w:rPr>
          <w:sz w:val="24"/>
          <w:szCs w:val="24"/>
        </w:rPr>
        <w:t xml:space="preserve"> </w:t>
      </w:r>
      <w:r w:rsidRPr="004E1630">
        <w:rPr>
          <w:sz w:val="24"/>
          <w:szCs w:val="24"/>
        </w:rPr>
        <w:t>территориальных</w:t>
      </w:r>
      <w:r w:rsidR="00F86750" w:rsidRPr="004E1630">
        <w:rPr>
          <w:sz w:val="24"/>
          <w:szCs w:val="24"/>
        </w:rPr>
        <w:t xml:space="preserve"> </w:t>
      </w:r>
      <w:r w:rsidRPr="004E1630">
        <w:rPr>
          <w:sz w:val="24"/>
          <w:szCs w:val="24"/>
        </w:rPr>
        <w:t>зон:</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8"/>
        <w:gridCol w:w="7611"/>
      </w:tblGrid>
      <w:tr w:rsidR="004E1630" w:rsidRPr="004E1630" w:rsidTr="00A16C6F">
        <w:trPr>
          <w:jc w:val="center"/>
        </w:trPr>
        <w:tc>
          <w:tcPr>
            <w:tcW w:w="2028" w:type="dxa"/>
            <w:shd w:val="clear" w:color="auto" w:fill="auto"/>
            <w:vAlign w:val="center"/>
          </w:tcPr>
          <w:p w:rsidR="00CC0CBE" w:rsidRPr="004E1630" w:rsidRDefault="00CC0CBE" w:rsidP="0028053E">
            <w:pPr>
              <w:ind w:left="-113" w:right="-113"/>
              <w:jc w:val="center"/>
              <w:rPr>
                <w:sz w:val="24"/>
                <w:szCs w:val="24"/>
              </w:rPr>
            </w:pPr>
            <w:r w:rsidRPr="004E1630">
              <w:rPr>
                <w:sz w:val="24"/>
                <w:szCs w:val="24"/>
              </w:rPr>
              <w:t>Кодовые</w:t>
            </w:r>
            <w:r w:rsidR="00F86750" w:rsidRPr="004E1630">
              <w:rPr>
                <w:sz w:val="24"/>
                <w:szCs w:val="24"/>
              </w:rPr>
              <w:t xml:space="preserve"> </w:t>
            </w:r>
            <w:r w:rsidRPr="004E1630">
              <w:rPr>
                <w:sz w:val="24"/>
                <w:szCs w:val="24"/>
              </w:rPr>
              <w:t>обозначения</w:t>
            </w:r>
            <w:r w:rsidR="00F86750" w:rsidRPr="004E1630">
              <w:rPr>
                <w:sz w:val="24"/>
                <w:szCs w:val="24"/>
              </w:rPr>
              <w:t xml:space="preserve"> </w:t>
            </w:r>
            <w:r w:rsidR="000B3FB3" w:rsidRPr="004E1630">
              <w:rPr>
                <w:sz w:val="24"/>
                <w:szCs w:val="24"/>
              </w:rPr>
              <w:t>территориальных</w:t>
            </w:r>
            <w:r w:rsidR="00F86750" w:rsidRPr="004E1630">
              <w:rPr>
                <w:sz w:val="24"/>
                <w:szCs w:val="24"/>
              </w:rPr>
              <w:t xml:space="preserve"> </w:t>
            </w:r>
            <w:r w:rsidRPr="004E1630">
              <w:rPr>
                <w:sz w:val="24"/>
                <w:szCs w:val="24"/>
              </w:rPr>
              <w:t>зон</w:t>
            </w:r>
          </w:p>
        </w:tc>
        <w:tc>
          <w:tcPr>
            <w:tcW w:w="7611" w:type="dxa"/>
            <w:shd w:val="clear" w:color="auto" w:fill="auto"/>
            <w:vAlign w:val="center"/>
          </w:tcPr>
          <w:p w:rsidR="00CC0CBE" w:rsidRPr="004E1630" w:rsidRDefault="00CC0CBE" w:rsidP="0028053E">
            <w:pPr>
              <w:jc w:val="center"/>
              <w:rPr>
                <w:sz w:val="24"/>
                <w:szCs w:val="24"/>
              </w:rPr>
            </w:pPr>
            <w:r w:rsidRPr="004E1630">
              <w:rPr>
                <w:sz w:val="24"/>
                <w:szCs w:val="24"/>
              </w:rPr>
              <w:t>Наименование</w:t>
            </w:r>
            <w:r w:rsidR="00F86750" w:rsidRPr="004E1630">
              <w:rPr>
                <w:sz w:val="24"/>
                <w:szCs w:val="24"/>
              </w:rPr>
              <w:t xml:space="preserve"> </w:t>
            </w:r>
            <w:r w:rsidRPr="004E1630">
              <w:rPr>
                <w:sz w:val="24"/>
                <w:szCs w:val="24"/>
              </w:rPr>
              <w:t>территориальных</w:t>
            </w:r>
            <w:r w:rsidR="00F86750" w:rsidRPr="004E1630">
              <w:rPr>
                <w:sz w:val="24"/>
                <w:szCs w:val="24"/>
              </w:rPr>
              <w:t xml:space="preserve"> </w:t>
            </w:r>
            <w:r w:rsidRPr="004E1630">
              <w:rPr>
                <w:sz w:val="24"/>
                <w:szCs w:val="24"/>
              </w:rPr>
              <w:t>зон</w:t>
            </w:r>
          </w:p>
        </w:tc>
      </w:tr>
      <w:tr w:rsidR="004E1630" w:rsidRPr="004E1630" w:rsidTr="005F5C08">
        <w:trPr>
          <w:trHeight w:val="193"/>
          <w:jc w:val="center"/>
        </w:trPr>
        <w:tc>
          <w:tcPr>
            <w:tcW w:w="9639" w:type="dxa"/>
            <w:gridSpan w:val="2"/>
            <w:shd w:val="clear" w:color="auto" w:fill="auto"/>
            <w:vAlign w:val="center"/>
          </w:tcPr>
          <w:p w:rsidR="0089104F" w:rsidRPr="004E1630" w:rsidRDefault="0089104F" w:rsidP="0028053E">
            <w:pPr>
              <w:jc w:val="center"/>
              <w:rPr>
                <w:sz w:val="24"/>
                <w:szCs w:val="24"/>
              </w:rPr>
            </w:pPr>
            <w:r w:rsidRPr="004E1630">
              <w:rPr>
                <w:sz w:val="24"/>
                <w:szCs w:val="24"/>
              </w:rPr>
              <w:t>ЖИЛЫЕ</w:t>
            </w:r>
            <w:r w:rsidR="00F86750" w:rsidRPr="004E1630">
              <w:rPr>
                <w:sz w:val="24"/>
                <w:szCs w:val="24"/>
              </w:rPr>
              <w:t xml:space="preserve"> </w:t>
            </w:r>
            <w:r w:rsidRPr="004E1630">
              <w:rPr>
                <w:sz w:val="24"/>
                <w:szCs w:val="24"/>
              </w:rPr>
              <w:t>ЗОНЫ:</w:t>
            </w:r>
          </w:p>
        </w:tc>
      </w:tr>
      <w:tr w:rsidR="004E1630" w:rsidRPr="004E1630" w:rsidTr="00A16C6F">
        <w:trPr>
          <w:jc w:val="center"/>
        </w:trPr>
        <w:tc>
          <w:tcPr>
            <w:tcW w:w="2028" w:type="dxa"/>
            <w:shd w:val="clear" w:color="auto" w:fill="auto"/>
            <w:vAlign w:val="center"/>
          </w:tcPr>
          <w:p w:rsidR="00CC0CBE" w:rsidRPr="004E1630" w:rsidRDefault="0026772C" w:rsidP="00F86750">
            <w:pPr>
              <w:jc w:val="center"/>
              <w:rPr>
                <w:sz w:val="24"/>
                <w:szCs w:val="24"/>
              </w:rPr>
            </w:pPr>
            <w:r w:rsidRPr="004E1630">
              <w:rPr>
                <w:sz w:val="24"/>
                <w:szCs w:val="24"/>
              </w:rPr>
              <w:t>Ж</w:t>
            </w:r>
            <w:r w:rsidR="00437F8F" w:rsidRPr="004E1630">
              <w:rPr>
                <w:sz w:val="24"/>
                <w:szCs w:val="24"/>
              </w:rPr>
              <w:t>-</w:t>
            </w:r>
            <w:r w:rsidRPr="004E1630">
              <w:rPr>
                <w:sz w:val="24"/>
                <w:szCs w:val="24"/>
              </w:rPr>
              <w:t>1</w:t>
            </w:r>
          </w:p>
        </w:tc>
        <w:tc>
          <w:tcPr>
            <w:tcW w:w="7611" w:type="dxa"/>
            <w:shd w:val="clear" w:color="auto" w:fill="auto"/>
            <w:vAlign w:val="center"/>
          </w:tcPr>
          <w:p w:rsidR="00CC0CBE" w:rsidRPr="004E1630" w:rsidRDefault="00CC0CBE" w:rsidP="0028053E">
            <w:pPr>
              <w:rPr>
                <w:sz w:val="24"/>
                <w:szCs w:val="24"/>
              </w:rPr>
            </w:pPr>
            <w:r w:rsidRPr="004E1630">
              <w:rPr>
                <w:sz w:val="24"/>
                <w:szCs w:val="24"/>
              </w:rPr>
              <w:t>Зона</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индивидуальными</w:t>
            </w:r>
            <w:r w:rsidR="00F86750" w:rsidRPr="004E1630">
              <w:rPr>
                <w:sz w:val="24"/>
                <w:szCs w:val="24"/>
              </w:rPr>
              <w:t xml:space="preserve"> </w:t>
            </w:r>
            <w:r w:rsidRPr="004E1630">
              <w:rPr>
                <w:sz w:val="24"/>
                <w:szCs w:val="24"/>
              </w:rPr>
              <w:t>жилыми</w:t>
            </w:r>
            <w:r w:rsidR="00F86750" w:rsidRPr="004E1630">
              <w:rPr>
                <w:sz w:val="24"/>
                <w:szCs w:val="24"/>
              </w:rPr>
              <w:t xml:space="preserve"> </w:t>
            </w:r>
            <w:r w:rsidRPr="004E1630">
              <w:rPr>
                <w:sz w:val="24"/>
                <w:szCs w:val="24"/>
              </w:rPr>
              <w:t>домами</w:t>
            </w:r>
          </w:p>
        </w:tc>
      </w:tr>
      <w:tr w:rsidR="004E1630" w:rsidRPr="004E1630" w:rsidTr="005F5C08">
        <w:trPr>
          <w:jc w:val="center"/>
        </w:trPr>
        <w:tc>
          <w:tcPr>
            <w:tcW w:w="9639" w:type="dxa"/>
            <w:gridSpan w:val="2"/>
            <w:shd w:val="clear" w:color="auto" w:fill="auto"/>
            <w:vAlign w:val="center"/>
          </w:tcPr>
          <w:p w:rsidR="0089104F" w:rsidRPr="004E1630" w:rsidRDefault="0089104F" w:rsidP="00F86750">
            <w:pPr>
              <w:jc w:val="center"/>
              <w:rPr>
                <w:sz w:val="24"/>
                <w:szCs w:val="24"/>
              </w:rPr>
            </w:pPr>
            <w:r w:rsidRPr="004E1630">
              <w:rPr>
                <w:sz w:val="24"/>
                <w:szCs w:val="24"/>
              </w:rPr>
              <w:t>ОБЩЕСТВЕННО</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ДЕЛОВЫЕ</w:t>
            </w:r>
            <w:r w:rsidR="00F86750" w:rsidRPr="004E1630">
              <w:rPr>
                <w:sz w:val="24"/>
                <w:szCs w:val="24"/>
              </w:rPr>
              <w:t xml:space="preserve"> </w:t>
            </w:r>
            <w:r w:rsidRPr="004E1630">
              <w:rPr>
                <w:sz w:val="24"/>
                <w:szCs w:val="24"/>
              </w:rPr>
              <w:t>ЗОНЫ:</w:t>
            </w:r>
          </w:p>
        </w:tc>
      </w:tr>
      <w:tr w:rsidR="004E1630" w:rsidRPr="004E1630" w:rsidTr="00A16C6F">
        <w:trPr>
          <w:jc w:val="center"/>
        </w:trPr>
        <w:tc>
          <w:tcPr>
            <w:tcW w:w="2028" w:type="dxa"/>
            <w:shd w:val="clear" w:color="auto" w:fill="auto"/>
            <w:vAlign w:val="center"/>
          </w:tcPr>
          <w:p w:rsidR="00CC0CBE" w:rsidRPr="004E1630" w:rsidRDefault="00CC0CBE" w:rsidP="00F86750">
            <w:pPr>
              <w:jc w:val="center"/>
              <w:rPr>
                <w:sz w:val="24"/>
                <w:szCs w:val="24"/>
              </w:rPr>
            </w:pPr>
            <w:r w:rsidRPr="004E1630">
              <w:rPr>
                <w:sz w:val="24"/>
                <w:szCs w:val="24"/>
              </w:rPr>
              <w:t>ОД-2</w:t>
            </w:r>
          </w:p>
        </w:tc>
        <w:tc>
          <w:tcPr>
            <w:tcW w:w="7611" w:type="dxa"/>
            <w:shd w:val="clear" w:color="auto" w:fill="auto"/>
            <w:vAlign w:val="center"/>
          </w:tcPr>
          <w:p w:rsidR="00CC0CBE" w:rsidRPr="004E1630" w:rsidRDefault="00CC0CBE" w:rsidP="0028053E">
            <w:pPr>
              <w:rPr>
                <w:sz w:val="24"/>
                <w:szCs w:val="24"/>
              </w:rPr>
            </w:pPr>
            <w:r w:rsidRPr="004E1630">
              <w:rPr>
                <w:sz w:val="24"/>
                <w:szCs w:val="24"/>
              </w:rPr>
              <w:t>Зона</w:t>
            </w:r>
            <w:r w:rsidR="00F86750" w:rsidRPr="004E1630">
              <w:rPr>
                <w:sz w:val="24"/>
                <w:szCs w:val="24"/>
              </w:rPr>
              <w:t xml:space="preserve"> </w:t>
            </w:r>
            <w:r w:rsidRPr="004E1630">
              <w:rPr>
                <w:sz w:val="24"/>
                <w:szCs w:val="24"/>
              </w:rPr>
              <w:t>общественного</w:t>
            </w:r>
            <w:r w:rsidR="00F86750" w:rsidRPr="004E1630">
              <w:rPr>
                <w:sz w:val="24"/>
                <w:szCs w:val="24"/>
              </w:rPr>
              <w:t xml:space="preserve"> </w:t>
            </w:r>
            <w:r w:rsidRPr="004E1630">
              <w:rPr>
                <w:sz w:val="24"/>
                <w:szCs w:val="24"/>
              </w:rPr>
              <w:t>центра</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значения</w:t>
            </w:r>
          </w:p>
        </w:tc>
      </w:tr>
      <w:tr w:rsidR="004E1630" w:rsidRPr="004E1630" w:rsidTr="00A16C6F">
        <w:trPr>
          <w:jc w:val="center"/>
        </w:trPr>
        <w:tc>
          <w:tcPr>
            <w:tcW w:w="2028" w:type="dxa"/>
            <w:shd w:val="clear" w:color="auto" w:fill="auto"/>
            <w:vAlign w:val="center"/>
          </w:tcPr>
          <w:p w:rsidR="001F0502" w:rsidRPr="004E1630" w:rsidRDefault="001F0502" w:rsidP="00F86750">
            <w:pPr>
              <w:jc w:val="center"/>
              <w:rPr>
                <w:sz w:val="24"/>
                <w:szCs w:val="24"/>
              </w:rPr>
            </w:pPr>
            <w:r w:rsidRPr="004E1630">
              <w:rPr>
                <w:sz w:val="24"/>
                <w:szCs w:val="24"/>
              </w:rPr>
              <w:t>ОД-3</w:t>
            </w:r>
          </w:p>
        </w:tc>
        <w:tc>
          <w:tcPr>
            <w:tcW w:w="7611" w:type="dxa"/>
            <w:shd w:val="clear" w:color="auto" w:fill="auto"/>
            <w:vAlign w:val="center"/>
          </w:tcPr>
          <w:p w:rsidR="001F0502" w:rsidRPr="004E1630" w:rsidRDefault="001F0502" w:rsidP="0028053E">
            <w:pPr>
              <w:rPr>
                <w:sz w:val="24"/>
                <w:szCs w:val="24"/>
              </w:rPr>
            </w:pPr>
            <w:r w:rsidRPr="004E1630">
              <w:rPr>
                <w:sz w:val="24"/>
                <w:szCs w:val="24"/>
              </w:rPr>
              <w:t>Зона</w:t>
            </w:r>
            <w:r w:rsidR="00F86750" w:rsidRPr="004E1630">
              <w:rPr>
                <w:sz w:val="24"/>
                <w:szCs w:val="24"/>
              </w:rPr>
              <w:t xml:space="preserve"> </w:t>
            </w:r>
            <w:r w:rsidRPr="004E1630">
              <w:rPr>
                <w:sz w:val="24"/>
                <w:szCs w:val="24"/>
              </w:rPr>
              <w:t>размещения</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образования</w:t>
            </w:r>
          </w:p>
        </w:tc>
      </w:tr>
      <w:tr w:rsidR="004E1630" w:rsidRPr="004E1630" w:rsidTr="00A16C6F">
        <w:trPr>
          <w:jc w:val="center"/>
        </w:trPr>
        <w:tc>
          <w:tcPr>
            <w:tcW w:w="2028" w:type="dxa"/>
            <w:shd w:val="clear" w:color="auto" w:fill="auto"/>
            <w:vAlign w:val="center"/>
          </w:tcPr>
          <w:p w:rsidR="00CC0CBE" w:rsidRPr="004E1630" w:rsidRDefault="00CC0CBE" w:rsidP="00F86750">
            <w:pPr>
              <w:jc w:val="center"/>
              <w:rPr>
                <w:sz w:val="24"/>
                <w:szCs w:val="24"/>
              </w:rPr>
            </w:pPr>
            <w:r w:rsidRPr="004E1630">
              <w:rPr>
                <w:sz w:val="24"/>
                <w:szCs w:val="24"/>
              </w:rPr>
              <w:t>ОД-4</w:t>
            </w:r>
          </w:p>
        </w:tc>
        <w:tc>
          <w:tcPr>
            <w:tcW w:w="7611" w:type="dxa"/>
            <w:shd w:val="clear" w:color="auto" w:fill="auto"/>
            <w:vAlign w:val="center"/>
          </w:tcPr>
          <w:p w:rsidR="00CC0CBE" w:rsidRPr="004E1630" w:rsidRDefault="00CC0CBE" w:rsidP="0028053E">
            <w:pPr>
              <w:rPr>
                <w:sz w:val="24"/>
                <w:szCs w:val="24"/>
              </w:rPr>
            </w:pPr>
            <w:r w:rsidRPr="004E1630">
              <w:rPr>
                <w:sz w:val="24"/>
                <w:szCs w:val="24"/>
              </w:rPr>
              <w:t>Зона</w:t>
            </w:r>
            <w:r w:rsidR="00F86750" w:rsidRPr="004E1630">
              <w:rPr>
                <w:sz w:val="24"/>
                <w:szCs w:val="24"/>
              </w:rPr>
              <w:t xml:space="preserve"> </w:t>
            </w:r>
            <w:r w:rsidR="001F0502" w:rsidRPr="004E1630">
              <w:rPr>
                <w:sz w:val="24"/>
                <w:szCs w:val="24"/>
              </w:rPr>
              <w:t>размещения</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001F0502" w:rsidRPr="004E1630">
              <w:rPr>
                <w:sz w:val="24"/>
                <w:szCs w:val="24"/>
              </w:rPr>
              <w:t>здравоохранения</w:t>
            </w:r>
          </w:p>
        </w:tc>
      </w:tr>
      <w:tr w:rsidR="004E1630" w:rsidRPr="004E1630" w:rsidTr="00A16C6F">
        <w:trPr>
          <w:jc w:val="center"/>
        </w:trPr>
        <w:tc>
          <w:tcPr>
            <w:tcW w:w="2028" w:type="dxa"/>
            <w:shd w:val="clear" w:color="auto" w:fill="auto"/>
            <w:vAlign w:val="center"/>
          </w:tcPr>
          <w:p w:rsidR="00273550" w:rsidRPr="004E1630" w:rsidRDefault="00273550" w:rsidP="00F86750">
            <w:pPr>
              <w:jc w:val="center"/>
              <w:rPr>
                <w:sz w:val="24"/>
                <w:szCs w:val="24"/>
              </w:rPr>
            </w:pPr>
            <w:r w:rsidRPr="004E1630">
              <w:rPr>
                <w:sz w:val="24"/>
                <w:szCs w:val="24"/>
              </w:rPr>
              <w:t>ОД-5</w:t>
            </w:r>
          </w:p>
        </w:tc>
        <w:tc>
          <w:tcPr>
            <w:tcW w:w="7611" w:type="dxa"/>
            <w:shd w:val="clear" w:color="auto" w:fill="auto"/>
            <w:vAlign w:val="center"/>
          </w:tcPr>
          <w:p w:rsidR="00273550" w:rsidRPr="004E1630" w:rsidRDefault="00273550" w:rsidP="0028053E">
            <w:pPr>
              <w:rPr>
                <w:sz w:val="24"/>
                <w:szCs w:val="24"/>
              </w:rPr>
            </w:pPr>
            <w:r w:rsidRPr="004E1630">
              <w:rPr>
                <w:sz w:val="24"/>
                <w:szCs w:val="24"/>
              </w:rPr>
              <w:t>Зона</w:t>
            </w:r>
            <w:r w:rsidR="00F86750" w:rsidRPr="004E1630">
              <w:rPr>
                <w:sz w:val="24"/>
                <w:szCs w:val="24"/>
              </w:rPr>
              <w:t xml:space="preserve"> </w:t>
            </w:r>
            <w:r w:rsidR="001F0502" w:rsidRPr="004E1630">
              <w:rPr>
                <w:sz w:val="24"/>
                <w:szCs w:val="24"/>
              </w:rPr>
              <w:t>размещения</w:t>
            </w:r>
            <w:r w:rsidR="00F86750" w:rsidRPr="004E1630">
              <w:rPr>
                <w:sz w:val="24"/>
                <w:szCs w:val="24"/>
              </w:rPr>
              <w:t xml:space="preserve"> </w:t>
            </w:r>
            <w:r w:rsidR="001F0502" w:rsidRPr="004E1630">
              <w:rPr>
                <w:sz w:val="24"/>
                <w:szCs w:val="24"/>
              </w:rPr>
              <w:t>объектов</w:t>
            </w:r>
            <w:r w:rsidR="00F86750" w:rsidRPr="004E1630">
              <w:rPr>
                <w:sz w:val="24"/>
                <w:szCs w:val="24"/>
              </w:rPr>
              <w:t xml:space="preserve"> </w:t>
            </w:r>
            <w:r w:rsidRPr="004E1630">
              <w:rPr>
                <w:sz w:val="24"/>
                <w:szCs w:val="24"/>
              </w:rPr>
              <w:t>религиозн</w:t>
            </w:r>
            <w:r w:rsidR="001F0502" w:rsidRPr="004E1630">
              <w:rPr>
                <w:sz w:val="24"/>
                <w:szCs w:val="24"/>
              </w:rPr>
              <w:t>ого</w:t>
            </w:r>
            <w:r w:rsidR="00F86750" w:rsidRPr="004E1630">
              <w:rPr>
                <w:sz w:val="24"/>
                <w:szCs w:val="24"/>
              </w:rPr>
              <w:t xml:space="preserve"> </w:t>
            </w:r>
            <w:r w:rsidR="001F0502" w:rsidRPr="004E1630">
              <w:rPr>
                <w:sz w:val="24"/>
                <w:szCs w:val="24"/>
              </w:rPr>
              <w:t>назначения</w:t>
            </w:r>
            <w:r w:rsidR="00F86750" w:rsidRPr="004E1630">
              <w:rPr>
                <w:sz w:val="24"/>
                <w:szCs w:val="24"/>
              </w:rPr>
              <w:t xml:space="preserve"> </w:t>
            </w:r>
          </w:p>
        </w:tc>
      </w:tr>
      <w:tr w:rsidR="004E1630" w:rsidRPr="004E1630" w:rsidTr="005F5C08">
        <w:trPr>
          <w:jc w:val="center"/>
        </w:trPr>
        <w:tc>
          <w:tcPr>
            <w:tcW w:w="9639" w:type="dxa"/>
            <w:gridSpan w:val="2"/>
            <w:shd w:val="clear" w:color="auto" w:fill="auto"/>
            <w:vAlign w:val="center"/>
          </w:tcPr>
          <w:p w:rsidR="0089104F" w:rsidRPr="004E1630" w:rsidRDefault="0089104F" w:rsidP="00F86750">
            <w:pPr>
              <w:jc w:val="center"/>
              <w:rPr>
                <w:sz w:val="24"/>
                <w:szCs w:val="24"/>
              </w:rPr>
            </w:pPr>
            <w:r w:rsidRPr="004E1630">
              <w:rPr>
                <w:sz w:val="24"/>
                <w:szCs w:val="24"/>
              </w:rPr>
              <w:t>ЗОНЫ</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ИНЖЕНЕРН</w:t>
            </w:r>
            <w:r w:rsidR="00437F8F" w:rsidRPr="004E1630">
              <w:rPr>
                <w:sz w:val="24"/>
                <w:szCs w:val="24"/>
              </w:rPr>
              <w:t>ОЙ</w:t>
            </w:r>
            <w:r w:rsidR="00F86750" w:rsidRPr="004E1630">
              <w:rPr>
                <w:sz w:val="24"/>
                <w:szCs w:val="24"/>
              </w:rPr>
              <w:t xml:space="preserve"> </w:t>
            </w:r>
            <w:r w:rsidR="00437F8F" w:rsidRPr="004E1630">
              <w:rPr>
                <w:sz w:val="24"/>
                <w:szCs w:val="24"/>
              </w:rPr>
              <w:t>И</w:t>
            </w:r>
            <w:r w:rsidR="00F86750" w:rsidRPr="004E1630">
              <w:rPr>
                <w:sz w:val="24"/>
                <w:szCs w:val="24"/>
              </w:rPr>
              <w:t xml:space="preserve"> </w:t>
            </w:r>
            <w:r w:rsidR="00437F8F" w:rsidRPr="004E1630">
              <w:rPr>
                <w:sz w:val="24"/>
                <w:szCs w:val="24"/>
              </w:rPr>
              <w:t>ТРАНСПОРТНОЙ</w:t>
            </w:r>
            <w:r w:rsidR="00F86750" w:rsidRPr="004E1630">
              <w:rPr>
                <w:sz w:val="24"/>
                <w:szCs w:val="24"/>
              </w:rPr>
              <w:t xml:space="preserve"> </w:t>
            </w:r>
            <w:r w:rsidR="00437F8F" w:rsidRPr="004E1630">
              <w:rPr>
                <w:sz w:val="24"/>
                <w:szCs w:val="24"/>
              </w:rPr>
              <w:t>ИНФРАСТРУКТУР:</w:t>
            </w:r>
          </w:p>
        </w:tc>
      </w:tr>
      <w:tr w:rsidR="004E1630" w:rsidRPr="004E1630" w:rsidTr="00A16C6F">
        <w:trPr>
          <w:jc w:val="center"/>
        </w:trPr>
        <w:tc>
          <w:tcPr>
            <w:tcW w:w="2028" w:type="dxa"/>
            <w:shd w:val="clear" w:color="auto" w:fill="auto"/>
            <w:vAlign w:val="center"/>
          </w:tcPr>
          <w:p w:rsidR="00273550" w:rsidRPr="004E1630" w:rsidRDefault="001F0502" w:rsidP="00F86750">
            <w:pPr>
              <w:jc w:val="center"/>
              <w:rPr>
                <w:sz w:val="24"/>
                <w:szCs w:val="24"/>
              </w:rPr>
            </w:pPr>
            <w:r w:rsidRPr="004E1630">
              <w:rPr>
                <w:sz w:val="24"/>
                <w:szCs w:val="24"/>
              </w:rPr>
              <w:t>ИТ-1</w:t>
            </w:r>
          </w:p>
        </w:tc>
        <w:tc>
          <w:tcPr>
            <w:tcW w:w="7611" w:type="dxa"/>
            <w:shd w:val="clear" w:color="auto" w:fill="auto"/>
            <w:vAlign w:val="center"/>
          </w:tcPr>
          <w:p w:rsidR="00273550" w:rsidRPr="004E1630" w:rsidRDefault="00273550" w:rsidP="0028053E">
            <w:pPr>
              <w:rPr>
                <w:sz w:val="24"/>
                <w:szCs w:val="24"/>
              </w:rPr>
            </w:pPr>
            <w:r w:rsidRPr="004E1630">
              <w:rPr>
                <w:sz w:val="24"/>
                <w:szCs w:val="24"/>
              </w:rPr>
              <w:t>Зона</w:t>
            </w:r>
            <w:r w:rsidR="00F86750" w:rsidRPr="004E1630">
              <w:rPr>
                <w:sz w:val="24"/>
                <w:szCs w:val="24"/>
              </w:rPr>
              <w:t xml:space="preserve"> </w:t>
            </w:r>
            <w:r w:rsidR="001F0502" w:rsidRPr="004E1630">
              <w:rPr>
                <w:sz w:val="24"/>
                <w:szCs w:val="24"/>
              </w:rPr>
              <w:t>объектов</w:t>
            </w:r>
            <w:r w:rsidR="00F86750" w:rsidRPr="004E1630">
              <w:rPr>
                <w:sz w:val="24"/>
                <w:szCs w:val="24"/>
              </w:rPr>
              <w:t xml:space="preserve"> </w:t>
            </w:r>
            <w:r w:rsidRPr="004E1630">
              <w:rPr>
                <w:sz w:val="24"/>
                <w:szCs w:val="24"/>
              </w:rPr>
              <w:t>инженерной</w:t>
            </w:r>
            <w:r w:rsidR="00F86750" w:rsidRPr="004E1630">
              <w:rPr>
                <w:sz w:val="24"/>
                <w:szCs w:val="24"/>
              </w:rPr>
              <w:t xml:space="preserve"> </w:t>
            </w:r>
            <w:r w:rsidRPr="004E1630">
              <w:rPr>
                <w:sz w:val="24"/>
                <w:szCs w:val="24"/>
              </w:rPr>
              <w:t>инфраструктуры</w:t>
            </w:r>
          </w:p>
        </w:tc>
      </w:tr>
      <w:tr w:rsidR="004E1630" w:rsidRPr="004E1630" w:rsidTr="00A16C6F">
        <w:trPr>
          <w:jc w:val="center"/>
        </w:trPr>
        <w:tc>
          <w:tcPr>
            <w:tcW w:w="2028" w:type="dxa"/>
            <w:shd w:val="clear" w:color="auto" w:fill="auto"/>
            <w:vAlign w:val="center"/>
          </w:tcPr>
          <w:p w:rsidR="001F0502" w:rsidRPr="004E1630" w:rsidRDefault="001F0502" w:rsidP="00F86750">
            <w:pPr>
              <w:jc w:val="center"/>
              <w:rPr>
                <w:sz w:val="24"/>
                <w:szCs w:val="24"/>
              </w:rPr>
            </w:pPr>
            <w:r w:rsidRPr="004E1630">
              <w:rPr>
                <w:sz w:val="24"/>
                <w:szCs w:val="24"/>
              </w:rPr>
              <w:t>ИТ-2</w:t>
            </w:r>
          </w:p>
        </w:tc>
        <w:tc>
          <w:tcPr>
            <w:tcW w:w="7611" w:type="dxa"/>
            <w:shd w:val="clear" w:color="auto" w:fill="auto"/>
            <w:vAlign w:val="center"/>
          </w:tcPr>
          <w:p w:rsidR="001F0502" w:rsidRPr="004E1630" w:rsidRDefault="001F0502" w:rsidP="0028053E">
            <w:pPr>
              <w:rPr>
                <w:sz w:val="24"/>
                <w:szCs w:val="24"/>
              </w:rPr>
            </w:pPr>
            <w:r w:rsidRPr="004E1630">
              <w:rPr>
                <w:sz w:val="24"/>
                <w:szCs w:val="24"/>
              </w:rPr>
              <w:t>Зона</w:t>
            </w:r>
            <w:r w:rsidR="00F86750" w:rsidRPr="004E1630">
              <w:rPr>
                <w:sz w:val="24"/>
                <w:szCs w:val="24"/>
              </w:rPr>
              <w:t xml:space="preserve"> </w:t>
            </w:r>
            <w:r w:rsidR="005F5C08" w:rsidRPr="004E1630">
              <w:rPr>
                <w:rFonts w:eastAsia="SimSun"/>
                <w:sz w:val="24"/>
                <w:szCs w:val="24"/>
                <w:lang w:eastAsia="zh-CN"/>
              </w:rPr>
              <w:t>транспортной инфраструктуры</w:t>
            </w:r>
          </w:p>
        </w:tc>
      </w:tr>
      <w:tr w:rsidR="004E1630" w:rsidRPr="004E1630" w:rsidTr="005F5C08">
        <w:trPr>
          <w:trHeight w:val="70"/>
          <w:jc w:val="center"/>
        </w:trPr>
        <w:tc>
          <w:tcPr>
            <w:tcW w:w="9639" w:type="dxa"/>
            <w:gridSpan w:val="2"/>
            <w:shd w:val="clear" w:color="auto" w:fill="auto"/>
            <w:vAlign w:val="center"/>
          </w:tcPr>
          <w:p w:rsidR="0089104F" w:rsidRPr="004E1630" w:rsidRDefault="0089104F" w:rsidP="00F86750">
            <w:pPr>
              <w:jc w:val="center"/>
              <w:rPr>
                <w:sz w:val="24"/>
                <w:szCs w:val="24"/>
              </w:rPr>
            </w:pPr>
            <w:r w:rsidRPr="004E1630">
              <w:rPr>
                <w:sz w:val="24"/>
                <w:szCs w:val="24"/>
              </w:rPr>
              <w:t>СЕЛЬСКОХОЗЯЙСТВЕННЫЕ</w:t>
            </w:r>
            <w:r w:rsidR="00F86750" w:rsidRPr="004E1630">
              <w:rPr>
                <w:sz w:val="24"/>
                <w:szCs w:val="24"/>
              </w:rPr>
              <w:t xml:space="preserve"> </w:t>
            </w:r>
            <w:r w:rsidRPr="004E1630">
              <w:rPr>
                <w:sz w:val="24"/>
                <w:szCs w:val="24"/>
              </w:rPr>
              <w:t>ЗОНЫ:</w:t>
            </w:r>
          </w:p>
        </w:tc>
      </w:tr>
      <w:tr w:rsidR="004E1630" w:rsidRPr="004E1630" w:rsidTr="00A16C6F">
        <w:trPr>
          <w:jc w:val="center"/>
        </w:trPr>
        <w:tc>
          <w:tcPr>
            <w:tcW w:w="2028" w:type="dxa"/>
            <w:shd w:val="clear" w:color="auto" w:fill="auto"/>
            <w:vAlign w:val="center"/>
          </w:tcPr>
          <w:p w:rsidR="00273550" w:rsidRPr="004E1630" w:rsidRDefault="00177A4E" w:rsidP="00F86750">
            <w:pPr>
              <w:jc w:val="center"/>
              <w:rPr>
                <w:sz w:val="24"/>
                <w:szCs w:val="24"/>
              </w:rPr>
            </w:pPr>
            <w:r w:rsidRPr="004E1630">
              <w:rPr>
                <w:sz w:val="24"/>
                <w:szCs w:val="24"/>
              </w:rPr>
              <w:t>СХ-1</w:t>
            </w:r>
          </w:p>
        </w:tc>
        <w:tc>
          <w:tcPr>
            <w:tcW w:w="7611" w:type="dxa"/>
            <w:shd w:val="clear" w:color="auto" w:fill="auto"/>
            <w:vAlign w:val="center"/>
          </w:tcPr>
          <w:p w:rsidR="00273550" w:rsidRPr="004E1630" w:rsidRDefault="00177A4E" w:rsidP="0028053E">
            <w:pPr>
              <w:rPr>
                <w:sz w:val="24"/>
                <w:szCs w:val="24"/>
              </w:rPr>
            </w:pPr>
            <w:r w:rsidRPr="004E1630">
              <w:rPr>
                <w:sz w:val="24"/>
                <w:szCs w:val="24"/>
              </w:rPr>
              <w:t>Зона</w:t>
            </w:r>
            <w:r w:rsidR="00F86750" w:rsidRPr="004E1630">
              <w:rPr>
                <w:sz w:val="24"/>
                <w:szCs w:val="24"/>
              </w:rPr>
              <w:t xml:space="preserve"> </w:t>
            </w:r>
            <w:r w:rsidRPr="004E1630">
              <w:rPr>
                <w:sz w:val="24"/>
                <w:szCs w:val="24"/>
              </w:rPr>
              <w:t>сельскохозяйственных</w:t>
            </w:r>
            <w:r w:rsidR="00F86750" w:rsidRPr="004E1630">
              <w:rPr>
                <w:sz w:val="24"/>
                <w:szCs w:val="24"/>
              </w:rPr>
              <w:t xml:space="preserve"> </w:t>
            </w:r>
            <w:r w:rsidRPr="004E1630">
              <w:rPr>
                <w:sz w:val="24"/>
                <w:szCs w:val="24"/>
              </w:rPr>
              <w:t>угодий</w:t>
            </w:r>
          </w:p>
        </w:tc>
      </w:tr>
      <w:tr w:rsidR="004E1630" w:rsidRPr="004E1630" w:rsidTr="00A16C6F">
        <w:trPr>
          <w:jc w:val="center"/>
        </w:trPr>
        <w:tc>
          <w:tcPr>
            <w:tcW w:w="2028" w:type="dxa"/>
            <w:shd w:val="clear" w:color="auto" w:fill="auto"/>
            <w:vAlign w:val="center"/>
          </w:tcPr>
          <w:p w:rsidR="00177A4E" w:rsidRPr="004E1630" w:rsidRDefault="00177A4E" w:rsidP="00F86750">
            <w:pPr>
              <w:jc w:val="center"/>
              <w:rPr>
                <w:sz w:val="24"/>
                <w:szCs w:val="24"/>
              </w:rPr>
            </w:pPr>
            <w:r w:rsidRPr="004E1630">
              <w:rPr>
                <w:sz w:val="24"/>
                <w:szCs w:val="24"/>
              </w:rPr>
              <w:t>СХ-2</w:t>
            </w:r>
          </w:p>
        </w:tc>
        <w:tc>
          <w:tcPr>
            <w:tcW w:w="7611" w:type="dxa"/>
            <w:shd w:val="clear" w:color="auto" w:fill="auto"/>
            <w:vAlign w:val="center"/>
          </w:tcPr>
          <w:p w:rsidR="00177A4E" w:rsidRPr="004E1630" w:rsidRDefault="00177A4E" w:rsidP="0028053E">
            <w:pPr>
              <w:rPr>
                <w:sz w:val="24"/>
                <w:szCs w:val="24"/>
              </w:rPr>
            </w:pPr>
            <w:r w:rsidRPr="004E1630">
              <w:rPr>
                <w:sz w:val="24"/>
                <w:szCs w:val="24"/>
              </w:rPr>
              <w:t>Зона</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сельскохозяйственного</w:t>
            </w:r>
            <w:r w:rsidR="00F86750" w:rsidRPr="004E1630">
              <w:rPr>
                <w:sz w:val="24"/>
                <w:szCs w:val="24"/>
              </w:rPr>
              <w:t xml:space="preserve"> </w:t>
            </w:r>
            <w:r w:rsidRPr="004E1630">
              <w:rPr>
                <w:sz w:val="24"/>
                <w:szCs w:val="24"/>
              </w:rPr>
              <w:t>назначения</w:t>
            </w:r>
          </w:p>
        </w:tc>
      </w:tr>
      <w:tr w:rsidR="004E1630" w:rsidRPr="004E1630" w:rsidTr="00A16C6F">
        <w:trPr>
          <w:jc w:val="center"/>
        </w:trPr>
        <w:tc>
          <w:tcPr>
            <w:tcW w:w="2028" w:type="dxa"/>
            <w:shd w:val="clear" w:color="auto" w:fill="auto"/>
            <w:vAlign w:val="center"/>
          </w:tcPr>
          <w:p w:rsidR="00285B54" w:rsidRPr="004E1630" w:rsidRDefault="00285B54" w:rsidP="00F86750">
            <w:pPr>
              <w:jc w:val="center"/>
              <w:rPr>
                <w:sz w:val="24"/>
                <w:szCs w:val="24"/>
              </w:rPr>
            </w:pPr>
            <w:r w:rsidRPr="004E1630">
              <w:rPr>
                <w:sz w:val="24"/>
                <w:szCs w:val="24"/>
              </w:rPr>
              <w:t>СХ-3</w:t>
            </w:r>
          </w:p>
        </w:tc>
        <w:tc>
          <w:tcPr>
            <w:tcW w:w="7611" w:type="dxa"/>
            <w:shd w:val="clear" w:color="auto" w:fill="auto"/>
            <w:vAlign w:val="center"/>
          </w:tcPr>
          <w:p w:rsidR="00285B54" w:rsidRPr="004E1630" w:rsidRDefault="00285B54" w:rsidP="0028053E">
            <w:pPr>
              <w:rPr>
                <w:sz w:val="24"/>
                <w:szCs w:val="24"/>
              </w:rPr>
            </w:pPr>
            <w:r w:rsidRPr="004E1630">
              <w:rPr>
                <w:sz w:val="24"/>
                <w:szCs w:val="24"/>
              </w:rPr>
              <w:t>Зона</w:t>
            </w:r>
            <w:r w:rsidR="00F86750" w:rsidRPr="004E1630">
              <w:rPr>
                <w:sz w:val="24"/>
                <w:szCs w:val="24"/>
              </w:rPr>
              <w:t xml:space="preserve"> </w:t>
            </w:r>
            <w:r w:rsidRPr="004E1630">
              <w:rPr>
                <w:sz w:val="24"/>
                <w:szCs w:val="24"/>
              </w:rPr>
              <w:t>сельскохозяйственного</w:t>
            </w:r>
            <w:r w:rsidR="00F86750" w:rsidRPr="004E1630">
              <w:rPr>
                <w:sz w:val="24"/>
                <w:szCs w:val="24"/>
              </w:rPr>
              <w:t xml:space="preserve"> </w:t>
            </w:r>
            <w:r w:rsidRPr="004E1630">
              <w:rPr>
                <w:sz w:val="24"/>
                <w:szCs w:val="24"/>
              </w:rPr>
              <w:t>использования.</w:t>
            </w:r>
          </w:p>
        </w:tc>
      </w:tr>
      <w:tr w:rsidR="004E1630" w:rsidRPr="004E1630" w:rsidTr="00A16C6F">
        <w:trPr>
          <w:jc w:val="center"/>
        </w:trPr>
        <w:tc>
          <w:tcPr>
            <w:tcW w:w="2028" w:type="dxa"/>
            <w:shd w:val="clear" w:color="auto" w:fill="auto"/>
            <w:vAlign w:val="center"/>
          </w:tcPr>
          <w:p w:rsidR="00DA5DB4" w:rsidRPr="004E1630" w:rsidRDefault="00DA5DB4" w:rsidP="00F86750">
            <w:pPr>
              <w:jc w:val="center"/>
              <w:rPr>
                <w:sz w:val="24"/>
                <w:szCs w:val="24"/>
              </w:rPr>
            </w:pPr>
            <w:r w:rsidRPr="004E1630">
              <w:rPr>
                <w:sz w:val="24"/>
                <w:szCs w:val="24"/>
              </w:rPr>
              <w:t>СХ-5</w:t>
            </w:r>
          </w:p>
        </w:tc>
        <w:tc>
          <w:tcPr>
            <w:tcW w:w="7611" w:type="dxa"/>
            <w:shd w:val="clear" w:color="auto" w:fill="auto"/>
            <w:vAlign w:val="center"/>
          </w:tcPr>
          <w:p w:rsidR="00DA5DB4" w:rsidRPr="004E1630" w:rsidRDefault="00DA5DB4" w:rsidP="0028053E">
            <w:pPr>
              <w:rPr>
                <w:sz w:val="24"/>
                <w:szCs w:val="24"/>
              </w:rPr>
            </w:pPr>
            <w:r w:rsidRPr="004E1630">
              <w:rPr>
                <w:sz w:val="24"/>
                <w:szCs w:val="24"/>
              </w:rPr>
              <w:t>Зона ведение садоводства</w:t>
            </w:r>
          </w:p>
        </w:tc>
      </w:tr>
      <w:tr w:rsidR="004E1630" w:rsidRPr="004E1630" w:rsidTr="00A16C6F">
        <w:trPr>
          <w:jc w:val="center"/>
        </w:trPr>
        <w:tc>
          <w:tcPr>
            <w:tcW w:w="2028" w:type="dxa"/>
            <w:shd w:val="clear" w:color="auto" w:fill="auto"/>
            <w:vAlign w:val="center"/>
          </w:tcPr>
          <w:p w:rsidR="00B007AA" w:rsidRPr="004E1630" w:rsidRDefault="00B007AA" w:rsidP="00F86750">
            <w:pPr>
              <w:jc w:val="center"/>
              <w:rPr>
                <w:sz w:val="24"/>
                <w:szCs w:val="24"/>
              </w:rPr>
            </w:pPr>
            <w:r w:rsidRPr="004E1630">
              <w:rPr>
                <w:sz w:val="24"/>
                <w:szCs w:val="24"/>
              </w:rPr>
              <w:t>СХ-6</w:t>
            </w:r>
          </w:p>
        </w:tc>
        <w:tc>
          <w:tcPr>
            <w:tcW w:w="7611" w:type="dxa"/>
            <w:shd w:val="clear" w:color="auto" w:fill="auto"/>
            <w:vAlign w:val="center"/>
          </w:tcPr>
          <w:p w:rsidR="00B007AA" w:rsidRPr="004E1630" w:rsidRDefault="00B007AA" w:rsidP="0028053E">
            <w:pPr>
              <w:rPr>
                <w:sz w:val="24"/>
                <w:szCs w:val="24"/>
              </w:rPr>
            </w:pPr>
            <w:r w:rsidRPr="004E1630">
              <w:rPr>
                <w:sz w:val="24"/>
                <w:szCs w:val="24"/>
              </w:rPr>
              <w:t>Иные зоны сельхозназначения</w:t>
            </w:r>
          </w:p>
        </w:tc>
      </w:tr>
      <w:tr w:rsidR="004E1630" w:rsidRPr="004E1630" w:rsidTr="005F5C08">
        <w:trPr>
          <w:jc w:val="center"/>
        </w:trPr>
        <w:tc>
          <w:tcPr>
            <w:tcW w:w="9639" w:type="dxa"/>
            <w:gridSpan w:val="2"/>
            <w:shd w:val="clear" w:color="auto" w:fill="auto"/>
            <w:vAlign w:val="center"/>
          </w:tcPr>
          <w:p w:rsidR="0089104F" w:rsidRPr="004E1630" w:rsidRDefault="0089104F" w:rsidP="00F86750">
            <w:pPr>
              <w:jc w:val="center"/>
              <w:rPr>
                <w:sz w:val="24"/>
                <w:szCs w:val="24"/>
              </w:rPr>
            </w:pPr>
            <w:r w:rsidRPr="004E1630">
              <w:rPr>
                <w:sz w:val="24"/>
                <w:szCs w:val="24"/>
              </w:rPr>
              <w:t>ЗОНЫ</w:t>
            </w:r>
            <w:r w:rsidR="00F86750" w:rsidRPr="004E1630">
              <w:rPr>
                <w:sz w:val="24"/>
                <w:szCs w:val="24"/>
              </w:rPr>
              <w:t xml:space="preserve"> </w:t>
            </w:r>
            <w:r w:rsidRPr="004E1630">
              <w:rPr>
                <w:sz w:val="24"/>
                <w:szCs w:val="24"/>
              </w:rPr>
              <w:t>РЕКРЕАЦИОННОГО</w:t>
            </w:r>
            <w:r w:rsidR="00F86750" w:rsidRPr="004E1630">
              <w:rPr>
                <w:sz w:val="24"/>
                <w:szCs w:val="24"/>
              </w:rPr>
              <w:t xml:space="preserve"> </w:t>
            </w:r>
            <w:r w:rsidRPr="004E1630">
              <w:rPr>
                <w:sz w:val="24"/>
                <w:szCs w:val="24"/>
              </w:rPr>
              <w:t>НАЗНАЧЕНИЯ:</w:t>
            </w:r>
          </w:p>
        </w:tc>
      </w:tr>
      <w:tr w:rsidR="004E1630" w:rsidRPr="004E1630" w:rsidTr="00A16C6F">
        <w:trPr>
          <w:jc w:val="center"/>
        </w:trPr>
        <w:tc>
          <w:tcPr>
            <w:tcW w:w="2028" w:type="dxa"/>
            <w:shd w:val="clear" w:color="auto" w:fill="auto"/>
            <w:vAlign w:val="center"/>
          </w:tcPr>
          <w:p w:rsidR="00273550" w:rsidRPr="004E1630" w:rsidRDefault="00273550" w:rsidP="00F86750">
            <w:pPr>
              <w:jc w:val="center"/>
              <w:rPr>
                <w:sz w:val="24"/>
                <w:szCs w:val="24"/>
              </w:rPr>
            </w:pPr>
            <w:r w:rsidRPr="004E1630">
              <w:rPr>
                <w:sz w:val="24"/>
                <w:szCs w:val="24"/>
              </w:rPr>
              <w:t>Р-1</w:t>
            </w:r>
          </w:p>
        </w:tc>
        <w:tc>
          <w:tcPr>
            <w:tcW w:w="7611" w:type="dxa"/>
            <w:shd w:val="clear" w:color="auto" w:fill="auto"/>
            <w:vAlign w:val="center"/>
          </w:tcPr>
          <w:p w:rsidR="00273550" w:rsidRPr="004E1630" w:rsidRDefault="00273550" w:rsidP="0028053E">
            <w:pPr>
              <w:rPr>
                <w:sz w:val="24"/>
                <w:szCs w:val="24"/>
              </w:rPr>
            </w:pPr>
            <w:r w:rsidRPr="004E1630">
              <w:rPr>
                <w:sz w:val="24"/>
                <w:szCs w:val="24"/>
              </w:rPr>
              <w:t>Зона</w:t>
            </w:r>
            <w:r w:rsidR="00F86750" w:rsidRPr="004E1630">
              <w:rPr>
                <w:sz w:val="24"/>
                <w:szCs w:val="24"/>
              </w:rPr>
              <w:t xml:space="preserve"> </w:t>
            </w:r>
            <w:r w:rsidR="001F0502" w:rsidRPr="004E1630">
              <w:rPr>
                <w:sz w:val="24"/>
                <w:szCs w:val="24"/>
              </w:rPr>
              <w:t>парков,</w:t>
            </w:r>
            <w:r w:rsidR="00F86750" w:rsidRPr="004E1630">
              <w:rPr>
                <w:sz w:val="24"/>
                <w:szCs w:val="24"/>
              </w:rPr>
              <w:t xml:space="preserve"> </w:t>
            </w:r>
            <w:r w:rsidR="001F0502" w:rsidRPr="004E1630">
              <w:rPr>
                <w:sz w:val="24"/>
                <w:szCs w:val="24"/>
              </w:rPr>
              <w:t>скверов,</w:t>
            </w:r>
            <w:r w:rsidR="00F86750" w:rsidRPr="004E1630">
              <w:rPr>
                <w:sz w:val="24"/>
                <w:szCs w:val="24"/>
              </w:rPr>
              <w:t xml:space="preserve"> </w:t>
            </w:r>
            <w:r w:rsidR="001F0502" w:rsidRPr="004E1630">
              <w:rPr>
                <w:sz w:val="24"/>
                <w:szCs w:val="24"/>
              </w:rPr>
              <w:t>бульваров,</w:t>
            </w:r>
            <w:r w:rsidR="00F86750" w:rsidRPr="004E1630">
              <w:rPr>
                <w:sz w:val="24"/>
                <w:szCs w:val="24"/>
              </w:rPr>
              <w:t xml:space="preserve"> </w:t>
            </w:r>
            <w:r w:rsidR="001F0502" w:rsidRPr="004E1630">
              <w:rPr>
                <w:sz w:val="24"/>
                <w:szCs w:val="24"/>
              </w:rPr>
              <w:t>озеленения</w:t>
            </w:r>
            <w:r w:rsidR="00F86750" w:rsidRPr="004E1630">
              <w:rPr>
                <w:sz w:val="24"/>
                <w:szCs w:val="24"/>
              </w:rPr>
              <w:t xml:space="preserve"> </w:t>
            </w:r>
            <w:r w:rsidR="001F0502" w:rsidRPr="004E1630">
              <w:rPr>
                <w:sz w:val="24"/>
                <w:szCs w:val="24"/>
              </w:rPr>
              <w:t>общего</w:t>
            </w:r>
            <w:r w:rsidR="00F86750" w:rsidRPr="004E1630">
              <w:rPr>
                <w:sz w:val="24"/>
                <w:szCs w:val="24"/>
              </w:rPr>
              <w:t xml:space="preserve"> </w:t>
            </w:r>
            <w:r w:rsidR="001F0502" w:rsidRPr="004E1630">
              <w:rPr>
                <w:sz w:val="24"/>
                <w:szCs w:val="24"/>
              </w:rPr>
              <w:t>пользования</w:t>
            </w:r>
          </w:p>
        </w:tc>
      </w:tr>
      <w:tr w:rsidR="004E1630" w:rsidRPr="004E1630" w:rsidTr="00A16C6F">
        <w:trPr>
          <w:jc w:val="center"/>
        </w:trPr>
        <w:tc>
          <w:tcPr>
            <w:tcW w:w="2028" w:type="dxa"/>
            <w:shd w:val="clear" w:color="auto" w:fill="auto"/>
            <w:vAlign w:val="center"/>
          </w:tcPr>
          <w:p w:rsidR="00D93FA4" w:rsidRPr="004E1630" w:rsidRDefault="00D93FA4" w:rsidP="00F86750">
            <w:pPr>
              <w:jc w:val="center"/>
              <w:rPr>
                <w:sz w:val="24"/>
                <w:szCs w:val="24"/>
              </w:rPr>
            </w:pPr>
            <w:r w:rsidRPr="004E1630">
              <w:rPr>
                <w:sz w:val="24"/>
                <w:szCs w:val="24"/>
              </w:rPr>
              <w:t>Р-2</w:t>
            </w:r>
          </w:p>
        </w:tc>
        <w:tc>
          <w:tcPr>
            <w:tcW w:w="7611" w:type="dxa"/>
            <w:shd w:val="clear" w:color="auto" w:fill="auto"/>
            <w:vAlign w:val="center"/>
          </w:tcPr>
          <w:p w:rsidR="00D93FA4" w:rsidRPr="004E1630" w:rsidRDefault="00D93FA4" w:rsidP="0028053E">
            <w:pPr>
              <w:rPr>
                <w:sz w:val="24"/>
                <w:szCs w:val="24"/>
              </w:rPr>
            </w:pPr>
            <w:r w:rsidRPr="004E1630">
              <w:rPr>
                <w:sz w:val="24"/>
                <w:szCs w:val="24"/>
              </w:rPr>
              <w:t>Зона размещения объектов физкультуры и спорта</w:t>
            </w:r>
          </w:p>
        </w:tc>
      </w:tr>
      <w:tr w:rsidR="004E1630" w:rsidRPr="004E1630" w:rsidTr="005F5C08">
        <w:trPr>
          <w:jc w:val="center"/>
        </w:trPr>
        <w:tc>
          <w:tcPr>
            <w:tcW w:w="9639" w:type="dxa"/>
            <w:gridSpan w:val="2"/>
            <w:shd w:val="clear" w:color="auto" w:fill="auto"/>
            <w:vAlign w:val="center"/>
          </w:tcPr>
          <w:p w:rsidR="0089104F" w:rsidRPr="004E1630" w:rsidRDefault="0089104F" w:rsidP="00F86750">
            <w:pPr>
              <w:jc w:val="center"/>
              <w:rPr>
                <w:sz w:val="24"/>
                <w:szCs w:val="24"/>
              </w:rPr>
            </w:pPr>
            <w:r w:rsidRPr="004E1630">
              <w:rPr>
                <w:sz w:val="24"/>
                <w:szCs w:val="24"/>
              </w:rPr>
              <w:t>ЗОНЫ</w:t>
            </w:r>
            <w:r w:rsidR="00F86750" w:rsidRPr="004E1630">
              <w:rPr>
                <w:sz w:val="24"/>
                <w:szCs w:val="24"/>
              </w:rPr>
              <w:t xml:space="preserve"> </w:t>
            </w:r>
            <w:r w:rsidRPr="004E1630">
              <w:rPr>
                <w:sz w:val="24"/>
                <w:szCs w:val="24"/>
              </w:rPr>
              <w:t>СПЕЦИАЛЬНОГО</w:t>
            </w:r>
            <w:r w:rsidR="00F86750" w:rsidRPr="004E1630">
              <w:rPr>
                <w:sz w:val="24"/>
                <w:szCs w:val="24"/>
              </w:rPr>
              <w:t xml:space="preserve"> </w:t>
            </w:r>
            <w:r w:rsidRPr="004E1630">
              <w:rPr>
                <w:sz w:val="24"/>
                <w:szCs w:val="24"/>
              </w:rPr>
              <w:t>НАЗНАЧЕНИЯ:</w:t>
            </w:r>
          </w:p>
        </w:tc>
      </w:tr>
      <w:tr w:rsidR="004E1630" w:rsidRPr="004E1630" w:rsidTr="00A16C6F">
        <w:trPr>
          <w:jc w:val="center"/>
        </w:trPr>
        <w:tc>
          <w:tcPr>
            <w:tcW w:w="2028" w:type="dxa"/>
            <w:shd w:val="clear" w:color="auto" w:fill="auto"/>
            <w:vAlign w:val="center"/>
          </w:tcPr>
          <w:p w:rsidR="00273550" w:rsidRPr="004E1630" w:rsidRDefault="00273550" w:rsidP="00F86750">
            <w:pPr>
              <w:jc w:val="center"/>
              <w:rPr>
                <w:sz w:val="24"/>
                <w:szCs w:val="24"/>
              </w:rPr>
            </w:pPr>
            <w:r w:rsidRPr="004E1630">
              <w:rPr>
                <w:sz w:val="24"/>
                <w:szCs w:val="24"/>
              </w:rPr>
              <w:t>СН-1</w:t>
            </w:r>
          </w:p>
        </w:tc>
        <w:tc>
          <w:tcPr>
            <w:tcW w:w="7611" w:type="dxa"/>
            <w:shd w:val="clear" w:color="auto" w:fill="auto"/>
            <w:vAlign w:val="center"/>
          </w:tcPr>
          <w:p w:rsidR="00273550" w:rsidRPr="004E1630" w:rsidRDefault="00273550" w:rsidP="0028053E">
            <w:pPr>
              <w:rPr>
                <w:sz w:val="24"/>
                <w:szCs w:val="24"/>
              </w:rPr>
            </w:pPr>
            <w:r w:rsidRPr="004E1630">
              <w:rPr>
                <w:sz w:val="24"/>
                <w:szCs w:val="24"/>
              </w:rPr>
              <w:t>Зона</w:t>
            </w:r>
            <w:r w:rsidR="00F86750" w:rsidRPr="004E1630">
              <w:rPr>
                <w:sz w:val="24"/>
                <w:szCs w:val="24"/>
              </w:rPr>
              <w:t xml:space="preserve"> </w:t>
            </w:r>
            <w:r w:rsidRPr="004E1630">
              <w:rPr>
                <w:sz w:val="24"/>
                <w:szCs w:val="24"/>
              </w:rPr>
              <w:t>кладбищ</w:t>
            </w:r>
          </w:p>
        </w:tc>
      </w:tr>
      <w:tr w:rsidR="004E1630" w:rsidRPr="004E1630" w:rsidTr="00A16C6F">
        <w:trPr>
          <w:jc w:val="center"/>
        </w:trPr>
        <w:tc>
          <w:tcPr>
            <w:tcW w:w="2028" w:type="dxa"/>
            <w:shd w:val="clear" w:color="auto" w:fill="auto"/>
            <w:vAlign w:val="center"/>
          </w:tcPr>
          <w:p w:rsidR="00401B51" w:rsidRPr="004E1630" w:rsidRDefault="00401B51" w:rsidP="00F86750">
            <w:pPr>
              <w:jc w:val="center"/>
              <w:rPr>
                <w:sz w:val="24"/>
                <w:szCs w:val="24"/>
              </w:rPr>
            </w:pPr>
            <w:r w:rsidRPr="004E1630">
              <w:rPr>
                <w:sz w:val="24"/>
                <w:szCs w:val="24"/>
              </w:rPr>
              <w:t>СН-</w:t>
            </w:r>
            <w:r w:rsidR="005A78CC" w:rsidRPr="004E1630">
              <w:rPr>
                <w:sz w:val="24"/>
                <w:szCs w:val="24"/>
              </w:rPr>
              <w:t>2</w:t>
            </w:r>
          </w:p>
        </w:tc>
        <w:tc>
          <w:tcPr>
            <w:tcW w:w="7611" w:type="dxa"/>
            <w:shd w:val="clear" w:color="auto" w:fill="auto"/>
            <w:vAlign w:val="center"/>
          </w:tcPr>
          <w:p w:rsidR="00401B51" w:rsidRPr="004E1630" w:rsidRDefault="005A78CC" w:rsidP="0028053E">
            <w:pPr>
              <w:rPr>
                <w:sz w:val="24"/>
                <w:szCs w:val="24"/>
              </w:rPr>
            </w:pPr>
            <w:r w:rsidRPr="004E1630">
              <w:rPr>
                <w:rFonts w:eastAsia="Times New Roman CYR"/>
                <w:sz w:val="24"/>
                <w:szCs w:val="24"/>
              </w:rPr>
              <w:t>Зона размещения отходов потребления</w:t>
            </w:r>
            <w:r w:rsidR="00401B51" w:rsidRPr="004E1630">
              <w:rPr>
                <w:sz w:val="24"/>
                <w:szCs w:val="24"/>
              </w:rPr>
              <w:t xml:space="preserve"> </w:t>
            </w:r>
          </w:p>
        </w:tc>
      </w:tr>
      <w:tr w:rsidR="004E1630" w:rsidRPr="004E1630" w:rsidTr="005F5C08">
        <w:trPr>
          <w:jc w:val="center"/>
        </w:trPr>
        <w:tc>
          <w:tcPr>
            <w:tcW w:w="9639" w:type="dxa"/>
            <w:gridSpan w:val="2"/>
            <w:shd w:val="clear" w:color="auto" w:fill="auto"/>
            <w:vAlign w:val="center"/>
          </w:tcPr>
          <w:p w:rsidR="00B00324" w:rsidRPr="004E1630" w:rsidRDefault="00B00324" w:rsidP="00F86750">
            <w:pPr>
              <w:jc w:val="center"/>
              <w:rPr>
                <w:sz w:val="24"/>
                <w:szCs w:val="24"/>
              </w:rPr>
            </w:pPr>
            <w:r w:rsidRPr="004E1630">
              <w:rPr>
                <w:sz w:val="24"/>
                <w:szCs w:val="24"/>
              </w:rPr>
              <w:t>ЗОНЫ</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ОБЪЕКТОВ:</w:t>
            </w:r>
          </w:p>
        </w:tc>
      </w:tr>
      <w:tr w:rsidR="004E1630" w:rsidRPr="004E1630" w:rsidTr="00A16C6F">
        <w:trPr>
          <w:jc w:val="center"/>
        </w:trPr>
        <w:tc>
          <w:tcPr>
            <w:tcW w:w="2028" w:type="dxa"/>
            <w:shd w:val="clear" w:color="auto" w:fill="auto"/>
            <w:vAlign w:val="center"/>
          </w:tcPr>
          <w:p w:rsidR="00B00324" w:rsidRPr="004E1630" w:rsidRDefault="00B00324" w:rsidP="00F86750">
            <w:pPr>
              <w:jc w:val="center"/>
              <w:rPr>
                <w:sz w:val="24"/>
                <w:szCs w:val="24"/>
              </w:rPr>
            </w:pPr>
            <w:r w:rsidRPr="004E1630">
              <w:rPr>
                <w:sz w:val="24"/>
                <w:szCs w:val="24"/>
              </w:rPr>
              <w:t>В-1</w:t>
            </w:r>
          </w:p>
        </w:tc>
        <w:tc>
          <w:tcPr>
            <w:tcW w:w="7611" w:type="dxa"/>
            <w:shd w:val="clear" w:color="auto" w:fill="auto"/>
            <w:vAlign w:val="center"/>
          </w:tcPr>
          <w:p w:rsidR="00B00324" w:rsidRPr="004E1630" w:rsidRDefault="00B00324" w:rsidP="0028053E">
            <w:pPr>
              <w:rPr>
                <w:sz w:val="24"/>
                <w:szCs w:val="24"/>
              </w:rPr>
            </w:pPr>
            <w:r w:rsidRPr="004E1630">
              <w:rPr>
                <w:sz w:val="24"/>
                <w:szCs w:val="24"/>
              </w:rPr>
              <w:t>Зона</w:t>
            </w:r>
            <w:r w:rsidR="00F86750" w:rsidRPr="004E1630">
              <w:rPr>
                <w:sz w:val="24"/>
                <w:szCs w:val="24"/>
              </w:rPr>
              <w:t xml:space="preserve"> </w:t>
            </w:r>
            <w:r w:rsidRPr="004E1630">
              <w:rPr>
                <w:sz w:val="24"/>
                <w:szCs w:val="24"/>
              </w:rPr>
              <w:t>гидротехнических</w:t>
            </w:r>
            <w:r w:rsidR="00F86750" w:rsidRPr="004E1630">
              <w:rPr>
                <w:sz w:val="24"/>
                <w:szCs w:val="24"/>
              </w:rPr>
              <w:t xml:space="preserve"> </w:t>
            </w:r>
            <w:r w:rsidRPr="004E1630">
              <w:rPr>
                <w:sz w:val="24"/>
                <w:szCs w:val="24"/>
              </w:rPr>
              <w:t>сооружений</w:t>
            </w:r>
          </w:p>
        </w:tc>
      </w:tr>
    </w:tbl>
    <w:p w:rsidR="000D3BB3" w:rsidRPr="004E1630" w:rsidRDefault="000D3BB3" w:rsidP="0028053E">
      <w:pPr>
        <w:ind w:firstLine="709"/>
        <w:jc w:val="both"/>
        <w:outlineLvl w:val="2"/>
        <w:rPr>
          <w:b/>
          <w:sz w:val="24"/>
          <w:szCs w:val="24"/>
        </w:rPr>
        <w:sectPr w:rsidR="000D3BB3" w:rsidRPr="004E1630" w:rsidSect="004E5343">
          <w:headerReference w:type="default" r:id="rId81"/>
          <w:footerReference w:type="even" r:id="rId82"/>
          <w:footerReference w:type="default" r:id="rId83"/>
          <w:type w:val="continuous"/>
          <w:pgSz w:w="11906" w:h="16838"/>
          <w:pgMar w:top="1134" w:right="567" w:bottom="1134" w:left="1418" w:header="709" w:footer="363" w:gutter="0"/>
          <w:cols w:space="708"/>
          <w:titlePg/>
          <w:docGrid w:linePitch="360"/>
        </w:sectPr>
      </w:pPr>
    </w:p>
    <w:p w:rsidR="00C26050" w:rsidRPr="004E1630" w:rsidRDefault="00C26050" w:rsidP="0028053E">
      <w:pPr>
        <w:ind w:firstLine="709"/>
        <w:jc w:val="both"/>
        <w:outlineLvl w:val="2"/>
        <w:rPr>
          <w:b/>
          <w:sz w:val="24"/>
          <w:szCs w:val="24"/>
        </w:rPr>
      </w:pPr>
      <w:bookmarkStart w:id="150" w:name="_Toc412129424"/>
      <w:bookmarkStart w:id="151" w:name="_Toc427850015"/>
      <w:bookmarkStart w:id="152" w:name="_Toc433729384"/>
      <w:r w:rsidRPr="004E1630">
        <w:rPr>
          <w:b/>
          <w:sz w:val="24"/>
          <w:szCs w:val="24"/>
        </w:rPr>
        <w:lastRenderedPageBreak/>
        <w:t>Статья</w:t>
      </w:r>
      <w:r w:rsidR="00F86750" w:rsidRPr="004E1630">
        <w:rPr>
          <w:b/>
          <w:sz w:val="24"/>
          <w:szCs w:val="24"/>
        </w:rPr>
        <w:t xml:space="preserve"> </w:t>
      </w:r>
      <w:r w:rsidRPr="004E1630">
        <w:rPr>
          <w:b/>
          <w:sz w:val="24"/>
          <w:szCs w:val="24"/>
        </w:rPr>
        <w:t>26.</w:t>
      </w:r>
      <w:r w:rsidR="00F86750" w:rsidRPr="004E1630">
        <w:rPr>
          <w:b/>
          <w:sz w:val="24"/>
          <w:szCs w:val="24"/>
        </w:rPr>
        <w:t xml:space="preserve"> </w:t>
      </w:r>
      <w:r w:rsidRPr="004E1630">
        <w:rPr>
          <w:b/>
          <w:sz w:val="24"/>
          <w:szCs w:val="24"/>
        </w:rPr>
        <w:t>Градостроительные</w:t>
      </w:r>
      <w:r w:rsidR="00F86750" w:rsidRPr="004E1630">
        <w:rPr>
          <w:b/>
          <w:sz w:val="24"/>
          <w:szCs w:val="24"/>
        </w:rPr>
        <w:t xml:space="preserve"> </w:t>
      </w:r>
      <w:r w:rsidRPr="004E1630">
        <w:rPr>
          <w:b/>
          <w:sz w:val="24"/>
          <w:szCs w:val="24"/>
        </w:rPr>
        <w:t>регламенты.</w:t>
      </w:r>
      <w:r w:rsidR="00F86750" w:rsidRPr="004E1630">
        <w:rPr>
          <w:b/>
          <w:sz w:val="24"/>
          <w:szCs w:val="24"/>
        </w:rPr>
        <w:t xml:space="preserve"> </w:t>
      </w:r>
      <w:r w:rsidRPr="004E1630">
        <w:rPr>
          <w:b/>
          <w:sz w:val="24"/>
          <w:szCs w:val="24"/>
        </w:rPr>
        <w:t>Жилые</w:t>
      </w:r>
      <w:r w:rsidR="00F86750" w:rsidRPr="004E1630">
        <w:rPr>
          <w:b/>
          <w:sz w:val="24"/>
          <w:szCs w:val="24"/>
        </w:rPr>
        <w:t xml:space="preserve"> </w:t>
      </w:r>
      <w:r w:rsidRPr="004E1630">
        <w:rPr>
          <w:b/>
          <w:sz w:val="24"/>
          <w:szCs w:val="24"/>
        </w:rPr>
        <w:t>зоны</w:t>
      </w:r>
      <w:bookmarkEnd w:id="150"/>
      <w:bookmarkEnd w:id="151"/>
      <w:bookmarkEnd w:id="152"/>
    </w:p>
    <w:p w:rsidR="00AC3AFC" w:rsidRPr="004E1630" w:rsidRDefault="00AC3AFC" w:rsidP="0028053E">
      <w:pPr>
        <w:jc w:val="both"/>
        <w:outlineLvl w:val="2"/>
        <w:rPr>
          <w:sz w:val="24"/>
          <w:szCs w:val="24"/>
        </w:rPr>
      </w:pPr>
    </w:p>
    <w:p w:rsidR="00DB5412" w:rsidRPr="004E1630" w:rsidRDefault="000B3FB3" w:rsidP="0028053E">
      <w:pPr>
        <w:overflowPunct w:val="0"/>
        <w:autoSpaceDE w:val="0"/>
        <w:autoSpaceDN w:val="0"/>
        <w:adjustRightInd w:val="0"/>
        <w:ind w:left="567"/>
        <w:jc w:val="center"/>
        <w:outlineLvl w:val="4"/>
        <w:rPr>
          <w:rFonts w:eastAsia="SimSun"/>
          <w:b/>
          <w:bCs/>
          <w:i/>
          <w:iCs/>
          <w:sz w:val="24"/>
          <w:szCs w:val="24"/>
          <w:lang w:eastAsia="zh-CN"/>
        </w:rPr>
      </w:pPr>
      <w:r w:rsidRPr="004E1630">
        <w:rPr>
          <w:rFonts w:eastAsia="SimSun"/>
          <w:b/>
          <w:bCs/>
          <w:i/>
          <w:iCs/>
          <w:sz w:val="24"/>
          <w:szCs w:val="24"/>
          <w:lang w:eastAsia="zh-CN"/>
        </w:rPr>
        <w:t>Ж</w:t>
      </w:r>
      <w:r w:rsidR="00F86750" w:rsidRPr="004E1630">
        <w:rPr>
          <w:rFonts w:eastAsia="SimSun"/>
          <w:b/>
          <w:bCs/>
          <w:i/>
          <w:iCs/>
          <w:sz w:val="24"/>
          <w:szCs w:val="24"/>
          <w:lang w:eastAsia="zh-CN"/>
        </w:rPr>
        <w:t xml:space="preserve"> </w:t>
      </w:r>
      <w:r w:rsidRPr="004E1630">
        <w:rPr>
          <w:rFonts w:eastAsia="SimSun"/>
          <w:b/>
          <w:bCs/>
          <w:i/>
          <w:iCs/>
          <w:sz w:val="24"/>
          <w:szCs w:val="24"/>
          <w:lang w:eastAsia="zh-CN"/>
        </w:rPr>
        <w:t>-</w:t>
      </w:r>
      <w:r w:rsidR="00F86750" w:rsidRPr="004E1630">
        <w:rPr>
          <w:rFonts w:eastAsia="SimSun"/>
          <w:b/>
          <w:bCs/>
          <w:i/>
          <w:iCs/>
          <w:sz w:val="24"/>
          <w:szCs w:val="24"/>
          <w:lang w:eastAsia="zh-CN"/>
        </w:rPr>
        <w:t xml:space="preserve"> </w:t>
      </w:r>
      <w:r w:rsidR="00DB5412" w:rsidRPr="004E1630">
        <w:rPr>
          <w:rFonts w:eastAsia="SimSun"/>
          <w:b/>
          <w:bCs/>
          <w:i/>
          <w:iCs/>
          <w:sz w:val="24"/>
          <w:szCs w:val="24"/>
          <w:lang w:eastAsia="zh-CN"/>
        </w:rPr>
        <w:t>1.</w:t>
      </w:r>
      <w:r w:rsidR="00F86750" w:rsidRPr="004E1630">
        <w:rPr>
          <w:rFonts w:eastAsia="SimSun"/>
          <w:b/>
          <w:bCs/>
          <w:i/>
          <w:iCs/>
          <w:sz w:val="24"/>
          <w:szCs w:val="24"/>
          <w:lang w:eastAsia="zh-CN"/>
        </w:rPr>
        <w:t xml:space="preserve"> </w:t>
      </w:r>
      <w:r w:rsidR="00DB5412" w:rsidRPr="004E1630">
        <w:rPr>
          <w:rFonts w:eastAsia="SimSun"/>
          <w:b/>
          <w:bCs/>
          <w:i/>
          <w:iCs/>
          <w:sz w:val="24"/>
          <w:szCs w:val="24"/>
          <w:lang w:eastAsia="zh-CN"/>
        </w:rPr>
        <w:t>Зона</w:t>
      </w:r>
      <w:r w:rsidR="00F86750" w:rsidRPr="004E1630">
        <w:rPr>
          <w:rFonts w:eastAsia="SimSun"/>
          <w:b/>
          <w:bCs/>
          <w:i/>
          <w:iCs/>
          <w:sz w:val="24"/>
          <w:szCs w:val="24"/>
          <w:lang w:eastAsia="zh-CN"/>
        </w:rPr>
        <w:t xml:space="preserve"> </w:t>
      </w:r>
      <w:r w:rsidR="00DB5412" w:rsidRPr="004E1630">
        <w:rPr>
          <w:rFonts w:eastAsia="SimSun"/>
          <w:b/>
          <w:bCs/>
          <w:i/>
          <w:iCs/>
          <w:sz w:val="24"/>
          <w:szCs w:val="24"/>
          <w:lang w:eastAsia="zh-CN"/>
        </w:rPr>
        <w:t>застройк</w:t>
      </w:r>
      <w:r w:rsidR="003E003A" w:rsidRPr="004E1630">
        <w:rPr>
          <w:rFonts w:eastAsia="SimSun"/>
          <w:b/>
          <w:bCs/>
          <w:i/>
          <w:iCs/>
          <w:sz w:val="24"/>
          <w:szCs w:val="24"/>
          <w:lang w:eastAsia="zh-CN"/>
        </w:rPr>
        <w:t>и</w:t>
      </w:r>
      <w:r w:rsidR="00F86750" w:rsidRPr="004E1630">
        <w:rPr>
          <w:rFonts w:eastAsia="SimSun"/>
          <w:b/>
          <w:bCs/>
          <w:i/>
          <w:iCs/>
          <w:sz w:val="24"/>
          <w:szCs w:val="24"/>
          <w:lang w:eastAsia="zh-CN"/>
        </w:rPr>
        <w:t xml:space="preserve"> </w:t>
      </w:r>
      <w:r w:rsidR="003E003A" w:rsidRPr="004E1630">
        <w:rPr>
          <w:rFonts w:eastAsia="SimSun"/>
          <w:b/>
          <w:bCs/>
          <w:i/>
          <w:iCs/>
          <w:sz w:val="24"/>
          <w:szCs w:val="24"/>
          <w:lang w:eastAsia="zh-CN"/>
        </w:rPr>
        <w:t>индивидуальными</w:t>
      </w:r>
      <w:r w:rsidR="00F86750" w:rsidRPr="004E1630">
        <w:rPr>
          <w:rFonts w:eastAsia="SimSun"/>
          <w:b/>
          <w:bCs/>
          <w:i/>
          <w:iCs/>
          <w:sz w:val="24"/>
          <w:szCs w:val="24"/>
          <w:lang w:eastAsia="zh-CN"/>
        </w:rPr>
        <w:t xml:space="preserve"> </w:t>
      </w:r>
      <w:r w:rsidR="00DB5412" w:rsidRPr="004E1630">
        <w:rPr>
          <w:rFonts w:eastAsia="SimSun"/>
          <w:b/>
          <w:bCs/>
          <w:i/>
          <w:iCs/>
          <w:sz w:val="24"/>
          <w:szCs w:val="24"/>
          <w:lang w:eastAsia="zh-CN"/>
        </w:rPr>
        <w:t>жилыми</w:t>
      </w:r>
      <w:r w:rsidR="00F86750" w:rsidRPr="004E1630">
        <w:rPr>
          <w:rFonts w:eastAsia="SimSun"/>
          <w:b/>
          <w:bCs/>
          <w:i/>
          <w:iCs/>
          <w:sz w:val="24"/>
          <w:szCs w:val="24"/>
          <w:lang w:eastAsia="zh-CN"/>
        </w:rPr>
        <w:t xml:space="preserve"> </w:t>
      </w:r>
      <w:r w:rsidR="00DB5412" w:rsidRPr="004E1630">
        <w:rPr>
          <w:rFonts w:eastAsia="SimSun"/>
          <w:b/>
          <w:bCs/>
          <w:i/>
          <w:iCs/>
          <w:sz w:val="24"/>
          <w:szCs w:val="24"/>
          <w:lang w:eastAsia="zh-CN"/>
        </w:rPr>
        <w:t>домами.</w:t>
      </w:r>
    </w:p>
    <w:p w:rsidR="00AC3AFC" w:rsidRPr="004E1630" w:rsidRDefault="00AC3AFC" w:rsidP="0028053E">
      <w:pPr>
        <w:widowControl w:val="0"/>
        <w:ind w:right="394"/>
        <w:jc w:val="both"/>
        <w:rPr>
          <w:iCs/>
          <w:sz w:val="24"/>
          <w:szCs w:val="24"/>
        </w:rPr>
      </w:pPr>
    </w:p>
    <w:p w:rsidR="00DB5412" w:rsidRPr="004E1630" w:rsidRDefault="00DB5412" w:rsidP="0028053E">
      <w:pPr>
        <w:widowControl w:val="0"/>
        <w:ind w:firstLine="709"/>
        <w:jc w:val="both"/>
        <w:rPr>
          <w:i/>
          <w:iCs/>
          <w:sz w:val="24"/>
          <w:szCs w:val="24"/>
        </w:rPr>
      </w:pPr>
      <w:r w:rsidRPr="004E1630">
        <w:rPr>
          <w:i/>
          <w:iCs/>
          <w:sz w:val="24"/>
          <w:szCs w:val="24"/>
        </w:rPr>
        <w:t>Зона</w:t>
      </w:r>
      <w:r w:rsidR="00F86750" w:rsidRPr="004E1630">
        <w:rPr>
          <w:i/>
          <w:iCs/>
          <w:sz w:val="24"/>
          <w:szCs w:val="24"/>
        </w:rPr>
        <w:t xml:space="preserve"> </w:t>
      </w:r>
      <w:r w:rsidRPr="004E1630">
        <w:rPr>
          <w:i/>
          <w:iCs/>
          <w:sz w:val="24"/>
          <w:szCs w:val="24"/>
        </w:rPr>
        <w:t>Ж-1</w:t>
      </w:r>
      <w:r w:rsidR="00F86750" w:rsidRPr="004E1630">
        <w:rPr>
          <w:i/>
          <w:iCs/>
          <w:sz w:val="24"/>
          <w:szCs w:val="24"/>
        </w:rPr>
        <w:t xml:space="preserve"> </w:t>
      </w:r>
      <w:r w:rsidRPr="004E1630">
        <w:rPr>
          <w:i/>
          <w:iCs/>
          <w:sz w:val="24"/>
          <w:szCs w:val="24"/>
        </w:rPr>
        <w:t>выделена</w:t>
      </w:r>
      <w:r w:rsidR="00F86750" w:rsidRPr="004E1630">
        <w:rPr>
          <w:i/>
          <w:iCs/>
          <w:sz w:val="24"/>
          <w:szCs w:val="24"/>
        </w:rPr>
        <w:t xml:space="preserve"> </w:t>
      </w:r>
      <w:r w:rsidRPr="004E1630">
        <w:rPr>
          <w:i/>
          <w:iCs/>
          <w:sz w:val="24"/>
          <w:szCs w:val="24"/>
        </w:rPr>
        <w:t>для</w:t>
      </w:r>
      <w:r w:rsidR="00F86750" w:rsidRPr="004E1630">
        <w:rPr>
          <w:i/>
          <w:iCs/>
          <w:sz w:val="24"/>
          <w:szCs w:val="24"/>
        </w:rPr>
        <w:t xml:space="preserve"> </w:t>
      </w:r>
      <w:r w:rsidRPr="004E1630">
        <w:rPr>
          <w:i/>
          <w:iCs/>
          <w:sz w:val="24"/>
          <w:szCs w:val="24"/>
        </w:rPr>
        <w:t>обеспечения</w:t>
      </w:r>
      <w:r w:rsidR="00F86750" w:rsidRPr="004E1630">
        <w:rPr>
          <w:i/>
          <w:iCs/>
          <w:sz w:val="24"/>
          <w:szCs w:val="24"/>
        </w:rPr>
        <w:t xml:space="preserve"> </w:t>
      </w:r>
      <w:r w:rsidRPr="004E1630">
        <w:rPr>
          <w:i/>
          <w:iCs/>
          <w:sz w:val="24"/>
          <w:szCs w:val="24"/>
        </w:rPr>
        <w:t>правовых,</w:t>
      </w:r>
      <w:r w:rsidR="00F86750" w:rsidRPr="004E1630">
        <w:rPr>
          <w:i/>
          <w:sz w:val="24"/>
          <w:szCs w:val="24"/>
        </w:rPr>
        <w:t xml:space="preserve"> </w:t>
      </w:r>
      <w:r w:rsidRPr="004E1630">
        <w:rPr>
          <w:i/>
          <w:sz w:val="24"/>
          <w:szCs w:val="24"/>
        </w:rPr>
        <w:t>социальных,</w:t>
      </w:r>
      <w:r w:rsidR="00F86750" w:rsidRPr="004E1630">
        <w:rPr>
          <w:i/>
          <w:sz w:val="24"/>
          <w:szCs w:val="24"/>
        </w:rPr>
        <w:t xml:space="preserve"> </w:t>
      </w:r>
      <w:r w:rsidRPr="004E1630">
        <w:rPr>
          <w:i/>
          <w:sz w:val="24"/>
          <w:szCs w:val="24"/>
        </w:rPr>
        <w:t>культурных</w:t>
      </w:r>
      <w:r w:rsidRPr="004E1630">
        <w:rPr>
          <w:i/>
          <w:iCs/>
          <w:sz w:val="24"/>
          <w:szCs w:val="24"/>
        </w:rPr>
        <w:t>,</w:t>
      </w:r>
      <w:r w:rsidR="00F86750" w:rsidRPr="004E1630">
        <w:rPr>
          <w:i/>
          <w:sz w:val="24"/>
          <w:szCs w:val="24"/>
        </w:rPr>
        <w:t xml:space="preserve"> </w:t>
      </w:r>
      <w:r w:rsidRPr="004E1630">
        <w:rPr>
          <w:i/>
          <w:sz w:val="24"/>
          <w:szCs w:val="24"/>
        </w:rPr>
        <w:t>бытовых</w:t>
      </w:r>
      <w:r w:rsidR="00F86750" w:rsidRPr="004E1630">
        <w:rPr>
          <w:i/>
          <w:iCs/>
          <w:sz w:val="24"/>
          <w:szCs w:val="24"/>
        </w:rPr>
        <w:t xml:space="preserve"> </w:t>
      </w:r>
      <w:r w:rsidRPr="004E1630">
        <w:rPr>
          <w:i/>
          <w:iCs/>
          <w:sz w:val="24"/>
          <w:szCs w:val="24"/>
        </w:rPr>
        <w:t>условий</w:t>
      </w:r>
      <w:r w:rsidR="00F86750" w:rsidRPr="004E1630">
        <w:rPr>
          <w:i/>
          <w:iCs/>
          <w:sz w:val="24"/>
          <w:szCs w:val="24"/>
        </w:rPr>
        <w:t xml:space="preserve"> </w:t>
      </w:r>
      <w:r w:rsidRPr="004E1630">
        <w:rPr>
          <w:i/>
          <w:iCs/>
          <w:sz w:val="24"/>
          <w:szCs w:val="24"/>
        </w:rPr>
        <w:t>формирования</w:t>
      </w:r>
      <w:r w:rsidR="00F86750" w:rsidRPr="004E1630">
        <w:rPr>
          <w:i/>
          <w:iCs/>
          <w:sz w:val="24"/>
          <w:szCs w:val="24"/>
        </w:rPr>
        <w:t xml:space="preserve"> </w:t>
      </w:r>
      <w:r w:rsidRPr="004E1630">
        <w:rPr>
          <w:i/>
          <w:iCs/>
          <w:sz w:val="24"/>
          <w:szCs w:val="24"/>
        </w:rPr>
        <w:t>жилых</w:t>
      </w:r>
      <w:r w:rsidR="00F86750" w:rsidRPr="004E1630">
        <w:rPr>
          <w:i/>
          <w:iCs/>
          <w:sz w:val="24"/>
          <w:szCs w:val="24"/>
        </w:rPr>
        <w:t xml:space="preserve"> </w:t>
      </w:r>
      <w:r w:rsidRPr="004E1630">
        <w:rPr>
          <w:i/>
          <w:iCs/>
          <w:sz w:val="24"/>
          <w:szCs w:val="24"/>
        </w:rPr>
        <w:t>районов</w:t>
      </w:r>
      <w:r w:rsidR="00F86750" w:rsidRPr="004E1630">
        <w:rPr>
          <w:i/>
          <w:iCs/>
          <w:sz w:val="24"/>
          <w:szCs w:val="24"/>
        </w:rPr>
        <w:t xml:space="preserve"> </w:t>
      </w:r>
      <w:r w:rsidRPr="004E1630">
        <w:rPr>
          <w:i/>
          <w:iCs/>
          <w:sz w:val="24"/>
          <w:szCs w:val="24"/>
        </w:rPr>
        <w:t>из</w:t>
      </w:r>
      <w:r w:rsidR="00F86750" w:rsidRPr="004E1630">
        <w:rPr>
          <w:i/>
          <w:iCs/>
          <w:sz w:val="24"/>
          <w:szCs w:val="24"/>
        </w:rPr>
        <w:t xml:space="preserve"> </w:t>
      </w:r>
      <w:r w:rsidRPr="004E1630">
        <w:rPr>
          <w:i/>
          <w:iCs/>
          <w:sz w:val="24"/>
          <w:szCs w:val="24"/>
        </w:rPr>
        <w:t>отдельно</w:t>
      </w:r>
      <w:r w:rsidR="00F86750" w:rsidRPr="004E1630">
        <w:rPr>
          <w:i/>
          <w:iCs/>
          <w:sz w:val="24"/>
          <w:szCs w:val="24"/>
        </w:rPr>
        <w:t xml:space="preserve"> </w:t>
      </w:r>
      <w:r w:rsidRPr="004E1630">
        <w:rPr>
          <w:i/>
          <w:iCs/>
          <w:sz w:val="24"/>
          <w:szCs w:val="24"/>
        </w:rPr>
        <w:t>стоящих</w:t>
      </w:r>
      <w:r w:rsidR="00F86750" w:rsidRPr="004E1630">
        <w:rPr>
          <w:i/>
          <w:iCs/>
          <w:sz w:val="24"/>
          <w:szCs w:val="24"/>
        </w:rPr>
        <w:t xml:space="preserve"> </w:t>
      </w:r>
      <w:r w:rsidRPr="004E1630">
        <w:rPr>
          <w:i/>
          <w:sz w:val="24"/>
          <w:szCs w:val="24"/>
        </w:rPr>
        <w:t>индивидуальных</w:t>
      </w:r>
      <w:r w:rsidR="003E003A" w:rsidRPr="004E1630">
        <w:rPr>
          <w:i/>
          <w:sz w:val="24"/>
          <w:szCs w:val="24"/>
        </w:rPr>
        <w:t>,</w:t>
      </w:r>
      <w:r w:rsidR="00F86750" w:rsidRPr="004E1630">
        <w:rPr>
          <w:i/>
          <w:sz w:val="24"/>
          <w:szCs w:val="24"/>
        </w:rPr>
        <w:t xml:space="preserve"> </w:t>
      </w:r>
      <w:r w:rsidR="003E003A" w:rsidRPr="004E1630">
        <w:rPr>
          <w:i/>
          <w:sz w:val="24"/>
          <w:szCs w:val="24"/>
        </w:rPr>
        <w:t>малоэтажных</w:t>
      </w:r>
      <w:r w:rsidR="00F86750" w:rsidRPr="004E1630">
        <w:rPr>
          <w:i/>
          <w:sz w:val="24"/>
          <w:szCs w:val="24"/>
        </w:rPr>
        <w:t xml:space="preserve"> </w:t>
      </w:r>
      <w:r w:rsidR="003E003A" w:rsidRPr="004E1630">
        <w:rPr>
          <w:i/>
          <w:sz w:val="24"/>
          <w:szCs w:val="24"/>
        </w:rPr>
        <w:t>или</w:t>
      </w:r>
      <w:r w:rsidR="00F86750" w:rsidRPr="004E1630">
        <w:rPr>
          <w:i/>
          <w:sz w:val="24"/>
          <w:szCs w:val="24"/>
        </w:rPr>
        <w:t xml:space="preserve"> </w:t>
      </w:r>
      <w:r w:rsidR="003E003A" w:rsidRPr="004E1630">
        <w:rPr>
          <w:i/>
          <w:sz w:val="24"/>
          <w:szCs w:val="24"/>
        </w:rPr>
        <w:t>блокированных</w:t>
      </w:r>
      <w:r w:rsidR="00F86750" w:rsidRPr="004E1630">
        <w:rPr>
          <w:i/>
          <w:iCs/>
          <w:sz w:val="24"/>
          <w:szCs w:val="24"/>
        </w:rPr>
        <w:t xml:space="preserve"> </w:t>
      </w:r>
      <w:r w:rsidRPr="004E1630">
        <w:rPr>
          <w:i/>
          <w:iCs/>
          <w:sz w:val="24"/>
          <w:szCs w:val="24"/>
        </w:rPr>
        <w:t>жилых</w:t>
      </w:r>
      <w:r w:rsidR="00F86750" w:rsidRPr="004E1630">
        <w:rPr>
          <w:i/>
          <w:iCs/>
          <w:sz w:val="24"/>
          <w:szCs w:val="24"/>
        </w:rPr>
        <w:t xml:space="preserve"> </w:t>
      </w:r>
      <w:r w:rsidRPr="004E1630">
        <w:rPr>
          <w:i/>
          <w:iCs/>
          <w:sz w:val="24"/>
          <w:szCs w:val="24"/>
        </w:rPr>
        <w:t>домов</w:t>
      </w:r>
      <w:r w:rsidR="00F86750" w:rsidRPr="004E1630">
        <w:rPr>
          <w:i/>
          <w:iCs/>
          <w:sz w:val="24"/>
          <w:szCs w:val="24"/>
        </w:rPr>
        <w:t xml:space="preserve"> </w:t>
      </w:r>
      <w:r w:rsidRPr="004E1630">
        <w:rPr>
          <w:i/>
          <w:iCs/>
          <w:sz w:val="24"/>
          <w:szCs w:val="24"/>
        </w:rPr>
        <w:t>усадебного</w:t>
      </w:r>
      <w:r w:rsidR="00F86750" w:rsidRPr="004E1630">
        <w:rPr>
          <w:i/>
          <w:iCs/>
          <w:sz w:val="24"/>
          <w:szCs w:val="24"/>
        </w:rPr>
        <w:t xml:space="preserve"> </w:t>
      </w:r>
      <w:r w:rsidRPr="004E1630">
        <w:rPr>
          <w:i/>
          <w:iCs/>
          <w:sz w:val="24"/>
          <w:szCs w:val="24"/>
        </w:rPr>
        <w:t>типа.</w:t>
      </w:r>
    </w:p>
    <w:p w:rsidR="00DB5412" w:rsidRPr="004E1630" w:rsidRDefault="00DB5412" w:rsidP="0028053E">
      <w:pPr>
        <w:tabs>
          <w:tab w:val="left" w:pos="2520"/>
        </w:tabs>
        <w:jc w:val="both"/>
        <w:rPr>
          <w:sz w:val="24"/>
          <w:szCs w:val="24"/>
        </w:rPr>
      </w:pPr>
    </w:p>
    <w:p w:rsidR="00DB5412" w:rsidRPr="004E1630" w:rsidRDefault="00DB5412" w:rsidP="0028053E">
      <w:pPr>
        <w:pStyle w:val="a6"/>
        <w:numPr>
          <w:ilvl w:val="0"/>
          <w:numId w:val="29"/>
        </w:numPr>
        <w:contextualSpacing w:val="0"/>
        <w:rPr>
          <w:b/>
          <w:lang w:val="ru-RU"/>
        </w:rPr>
      </w:pPr>
      <w:r w:rsidRPr="004E1630">
        <w:rPr>
          <w:b/>
          <w:lang w:val="ru-RU"/>
        </w:rPr>
        <w:t>ОСНОВНЫЕ</w:t>
      </w:r>
      <w:r w:rsidR="00F86750" w:rsidRPr="004E1630">
        <w:rPr>
          <w:b/>
          <w:lang w:val="ru-RU"/>
        </w:rPr>
        <w:t xml:space="preserve"> </w:t>
      </w:r>
      <w:r w:rsidRPr="004E1630">
        <w:rPr>
          <w:b/>
          <w:lang w:val="ru-RU"/>
        </w:rPr>
        <w:t>ВИДЫ</w:t>
      </w:r>
      <w:r w:rsidR="00F86750" w:rsidRPr="004E1630">
        <w:rPr>
          <w:b/>
          <w:lang w:val="ru-RU"/>
        </w:rPr>
        <w:t xml:space="preserve"> </w:t>
      </w:r>
      <w:r w:rsidRPr="004E1630">
        <w:rPr>
          <w:b/>
          <w:lang w:val="ru-RU"/>
        </w:rPr>
        <w:t>И</w:t>
      </w:r>
      <w:r w:rsidR="00F86750" w:rsidRPr="004E1630">
        <w:rPr>
          <w:b/>
          <w:lang w:val="ru-RU"/>
        </w:rPr>
        <w:t xml:space="preserve"> </w:t>
      </w:r>
      <w:r w:rsidRPr="004E1630">
        <w:rPr>
          <w:b/>
          <w:lang w:val="ru-RU"/>
        </w:rPr>
        <w:t>ПАРАМЕТРЫ</w:t>
      </w:r>
      <w:r w:rsidR="00F86750" w:rsidRPr="004E1630">
        <w:rPr>
          <w:b/>
          <w:lang w:val="ru-RU"/>
        </w:rPr>
        <w:t xml:space="preserve"> </w:t>
      </w:r>
      <w:r w:rsidRPr="004E1630">
        <w:rPr>
          <w:b/>
          <w:lang w:val="ru-RU"/>
        </w:rPr>
        <w:t>РАЗРЕШЕННОГО</w:t>
      </w:r>
      <w:r w:rsidR="00F86750" w:rsidRPr="004E1630">
        <w:rPr>
          <w:b/>
          <w:lang w:val="ru-RU"/>
        </w:rPr>
        <w:t xml:space="preserve"> </w:t>
      </w:r>
      <w:r w:rsidRPr="004E1630">
        <w:rPr>
          <w:b/>
          <w:lang w:val="ru-RU"/>
        </w:rPr>
        <w:t>ИСПОЛЬЗОВАНИЯ</w:t>
      </w:r>
      <w:r w:rsidR="00F86750" w:rsidRPr="004E1630">
        <w:rPr>
          <w:b/>
          <w:lang w:val="ru-RU"/>
        </w:rPr>
        <w:t xml:space="preserve"> </w:t>
      </w:r>
      <w:r w:rsidRPr="004E1630">
        <w:rPr>
          <w:b/>
          <w:lang w:val="ru-RU"/>
        </w:rPr>
        <w:t>ЗЕМЕЛЬНЫХ</w:t>
      </w:r>
      <w:r w:rsidR="00F86750" w:rsidRPr="004E1630">
        <w:rPr>
          <w:b/>
          <w:lang w:val="ru-RU"/>
        </w:rPr>
        <w:t xml:space="preserve"> </w:t>
      </w:r>
      <w:r w:rsidRPr="004E1630">
        <w:rPr>
          <w:b/>
          <w:lang w:val="ru-RU"/>
        </w:rPr>
        <w:t>УЧАСТКОВ</w:t>
      </w:r>
      <w:r w:rsidR="00F86750" w:rsidRPr="004E1630">
        <w:rPr>
          <w:b/>
          <w:lang w:val="ru-RU"/>
        </w:rPr>
        <w:t xml:space="preserve"> </w:t>
      </w:r>
      <w:r w:rsidRPr="004E1630">
        <w:rPr>
          <w:b/>
          <w:lang w:val="ru-RU"/>
        </w:rPr>
        <w:t>И</w:t>
      </w:r>
      <w:r w:rsidR="00F86750" w:rsidRPr="004E1630">
        <w:rPr>
          <w:b/>
          <w:lang w:val="ru-RU"/>
        </w:rPr>
        <w:t xml:space="preserve"> </w:t>
      </w:r>
      <w:r w:rsidRPr="004E1630">
        <w:rPr>
          <w:b/>
          <w:lang w:val="ru-RU"/>
        </w:rPr>
        <w:t>ОБЪЕКТОВ</w:t>
      </w:r>
      <w:r w:rsidR="00F86750" w:rsidRPr="004E1630">
        <w:rPr>
          <w:b/>
          <w:lang w:val="ru-RU"/>
        </w:rPr>
        <w:t xml:space="preserve"> </w:t>
      </w:r>
      <w:r w:rsidRPr="004E1630">
        <w:rPr>
          <w:b/>
          <w:lang w:val="ru-RU"/>
        </w:rPr>
        <w:t>КАПИТАЛЬНОГО</w:t>
      </w:r>
      <w:r w:rsidR="00F86750" w:rsidRPr="004E1630">
        <w:rPr>
          <w:b/>
          <w:lang w:val="ru-RU"/>
        </w:rPr>
        <w:t xml:space="preserve"> </w:t>
      </w:r>
      <w:r w:rsidRPr="004E1630">
        <w:rPr>
          <w:b/>
          <w:lang w:val="ru-RU"/>
        </w:rPr>
        <w:t>СТРОИТЕЛЬСТВА</w:t>
      </w:r>
    </w:p>
    <w:tbl>
      <w:tblPr>
        <w:tblW w:w="46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1"/>
        <w:gridCol w:w="3905"/>
        <w:gridCol w:w="8227"/>
      </w:tblGrid>
      <w:tr w:rsidR="004E1630" w:rsidRPr="004E1630" w:rsidTr="00BB0569">
        <w:trPr>
          <w:trHeight w:val="552"/>
          <w:tblHeader/>
          <w:jc w:val="center"/>
        </w:trPr>
        <w:tc>
          <w:tcPr>
            <w:tcW w:w="880" w:type="pct"/>
            <w:vAlign w:val="center"/>
          </w:tcPr>
          <w:p w:rsidR="003E003A" w:rsidRPr="004E1630" w:rsidRDefault="003E003A" w:rsidP="0028053E">
            <w:pPr>
              <w:tabs>
                <w:tab w:val="left" w:pos="2520"/>
              </w:tabs>
              <w:jc w:val="center"/>
              <w:rPr>
                <w:b/>
                <w:sz w:val="24"/>
                <w:szCs w:val="24"/>
              </w:rPr>
            </w:pPr>
            <w:r w:rsidRPr="004E1630">
              <w:rPr>
                <w:b/>
                <w:sz w:val="24"/>
                <w:szCs w:val="24"/>
              </w:rPr>
              <w:t>ВИДЫ</w:t>
            </w:r>
            <w:r w:rsidR="00F86750" w:rsidRPr="004E1630">
              <w:rPr>
                <w:b/>
                <w:sz w:val="24"/>
                <w:szCs w:val="24"/>
              </w:rPr>
              <w:t xml:space="preserve"> </w:t>
            </w:r>
            <w:r w:rsidRPr="004E1630">
              <w:rPr>
                <w:b/>
                <w:sz w:val="24"/>
                <w:szCs w:val="24"/>
              </w:rPr>
              <w:t>РАЗРЕШЕННОГО</w:t>
            </w:r>
            <w:r w:rsidR="00F86750" w:rsidRPr="004E1630">
              <w:rPr>
                <w:b/>
                <w:sz w:val="24"/>
                <w:szCs w:val="24"/>
              </w:rPr>
              <w:t xml:space="preserve"> </w:t>
            </w:r>
            <w:r w:rsidRPr="004E1630">
              <w:rPr>
                <w:b/>
                <w:sz w:val="24"/>
                <w:szCs w:val="24"/>
              </w:rPr>
              <w:t>ИСПОЛЬЗОВАНИЯ</w:t>
            </w:r>
            <w:r w:rsidR="00F86750" w:rsidRPr="004E1630">
              <w:rPr>
                <w:b/>
                <w:sz w:val="24"/>
                <w:szCs w:val="24"/>
              </w:rPr>
              <w:t xml:space="preserve"> </w:t>
            </w:r>
            <w:r w:rsidRPr="004E1630">
              <w:rPr>
                <w:b/>
                <w:sz w:val="24"/>
                <w:szCs w:val="24"/>
              </w:rPr>
              <w:t>ЗЕМЕЛЬНЫХ</w:t>
            </w:r>
            <w:r w:rsidR="00F86750" w:rsidRPr="004E1630">
              <w:rPr>
                <w:b/>
                <w:sz w:val="24"/>
                <w:szCs w:val="24"/>
              </w:rPr>
              <w:t xml:space="preserve"> </w:t>
            </w:r>
            <w:r w:rsidRPr="004E1630">
              <w:rPr>
                <w:b/>
                <w:sz w:val="24"/>
                <w:szCs w:val="24"/>
              </w:rPr>
              <w:t>УЧАСТКОВ</w:t>
            </w:r>
            <w:r w:rsidR="00F86750" w:rsidRPr="004E1630">
              <w:rPr>
                <w:b/>
                <w:sz w:val="24"/>
                <w:szCs w:val="24"/>
              </w:rPr>
              <w:t xml:space="preserve"> </w:t>
            </w:r>
            <w:r w:rsidRPr="004E1630">
              <w:rPr>
                <w:b/>
                <w:sz w:val="24"/>
                <w:szCs w:val="24"/>
              </w:rPr>
              <w:t>(номер</w:t>
            </w:r>
            <w:r w:rsidR="00F86750" w:rsidRPr="004E1630">
              <w:rPr>
                <w:b/>
                <w:sz w:val="24"/>
                <w:szCs w:val="24"/>
              </w:rPr>
              <w:t xml:space="preserve"> </w:t>
            </w:r>
            <w:r w:rsidRPr="004E1630">
              <w:rPr>
                <w:b/>
                <w:sz w:val="24"/>
                <w:szCs w:val="24"/>
              </w:rPr>
              <w:t>по</w:t>
            </w:r>
            <w:r w:rsidR="00F86750" w:rsidRPr="004E1630">
              <w:rPr>
                <w:b/>
                <w:sz w:val="24"/>
                <w:szCs w:val="24"/>
              </w:rPr>
              <w:t xml:space="preserve"> </w:t>
            </w:r>
            <w:r w:rsidRPr="004E1630">
              <w:rPr>
                <w:b/>
                <w:sz w:val="24"/>
                <w:szCs w:val="24"/>
              </w:rPr>
              <w:t>классификатору)</w:t>
            </w:r>
          </w:p>
        </w:tc>
        <w:tc>
          <w:tcPr>
            <w:tcW w:w="1326" w:type="pct"/>
          </w:tcPr>
          <w:p w:rsidR="003E003A" w:rsidRPr="004E1630" w:rsidRDefault="003E003A" w:rsidP="0028053E">
            <w:pPr>
              <w:tabs>
                <w:tab w:val="left" w:pos="2520"/>
              </w:tabs>
              <w:jc w:val="center"/>
              <w:rPr>
                <w:b/>
                <w:sz w:val="24"/>
                <w:szCs w:val="24"/>
              </w:rPr>
            </w:pPr>
            <w:r w:rsidRPr="004E1630">
              <w:rPr>
                <w:b/>
                <w:sz w:val="24"/>
                <w:szCs w:val="24"/>
              </w:rPr>
              <w:t>ВИДЫ</w:t>
            </w:r>
            <w:r w:rsidR="00F86750" w:rsidRPr="004E1630">
              <w:rPr>
                <w:b/>
                <w:sz w:val="24"/>
                <w:szCs w:val="24"/>
              </w:rPr>
              <w:t xml:space="preserve"> </w:t>
            </w:r>
            <w:r w:rsidRPr="004E1630">
              <w:rPr>
                <w:b/>
                <w:sz w:val="24"/>
                <w:szCs w:val="24"/>
              </w:rPr>
              <w:t>РАЗРЕШЕННОГО</w:t>
            </w:r>
            <w:r w:rsidR="00F86750" w:rsidRPr="004E1630">
              <w:rPr>
                <w:b/>
                <w:sz w:val="24"/>
                <w:szCs w:val="24"/>
              </w:rPr>
              <w:t xml:space="preserve"> </w:t>
            </w:r>
            <w:r w:rsidRPr="004E1630">
              <w:rPr>
                <w:b/>
                <w:sz w:val="24"/>
                <w:szCs w:val="24"/>
              </w:rPr>
              <w:t>ИСПОЛЬЗОВАНИЯ</w:t>
            </w:r>
            <w:r w:rsidR="00F86750" w:rsidRPr="004E1630">
              <w:rPr>
                <w:b/>
                <w:sz w:val="24"/>
                <w:szCs w:val="24"/>
              </w:rPr>
              <w:t xml:space="preserve"> </w:t>
            </w:r>
            <w:r w:rsidRPr="004E1630">
              <w:rPr>
                <w:b/>
                <w:sz w:val="24"/>
                <w:szCs w:val="24"/>
              </w:rPr>
              <w:t>ОБЪЕКТОВ</w:t>
            </w:r>
            <w:r w:rsidR="00F86750" w:rsidRPr="004E1630">
              <w:rPr>
                <w:b/>
                <w:sz w:val="24"/>
                <w:szCs w:val="24"/>
              </w:rPr>
              <w:t xml:space="preserve"> </w:t>
            </w:r>
            <w:r w:rsidRPr="004E1630">
              <w:rPr>
                <w:b/>
                <w:sz w:val="24"/>
                <w:szCs w:val="24"/>
              </w:rPr>
              <w:t>КАПИТАЛЬНОГО</w:t>
            </w:r>
            <w:r w:rsidR="00F86750" w:rsidRPr="004E1630">
              <w:rPr>
                <w:b/>
                <w:sz w:val="24"/>
                <w:szCs w:val="24"/>
              </w:rPr>
              <w:t xml:space="preserve"> </w:t>
            </w:r>
            <w:r w:rsidRPr="004E1630">
              <w:rPr>
                <w:b/>
                <w:sz w:val="24"/>
                <w:szCs w:val="24"/>
              </w:rPr>
              <w:t>СТРОИТЕЛЬСТВА</w:t>
            </w:r>
          </w:p>
        </w:tc>
        <w:tc>
          <w:tcPr>
            <w:tcW w:w="2794" w:type="pct"/>
            <w:vAlign w:val="center"/>
          </w:tcPr>
          <w:p w:rsidR="003E003A" w:rsidRPr="004E1630" w:rsidRDefault="003E003A" w:rsidP="0028053E">
            <w:pPr>
              <w:tabs>
                <w:tab w:val="left" w:pos="2520"/>
              </w:tabs>
              <w:jc w:val="center"/>
              <w:rPr>
                <w:b/>
                <w:sz w:val="24"/>
                <w:szCs w:val="24"/>
              </w:rPr>
            </w:pPr>
            <w:r w:rsidRPr="004E1630">
              <w:rPr>
                <w:b/>
                <w:sz w:val="24"/>
                <w:szCs w:val="24"/>
              </w:rPr>
              <w:t>ПРЕДЕЛЬНЫЕ</w:t>
            </w:r>
            <w:r w:rsidR="00F86750" w:rsidRPr="004E1630">
              <w:rPr>
                <w:b/>
                <w:sz w:val="24"/>
                <w:szCs w:val="24"/>
              </w:rPr>
              <w:t xml:space="preserve"> </w:t>
            </w:r>
            <w:r w:rsidRPr="004E1630">
              <w:rPr>
                <w:b/>
                <w:sz w:val="24"/>
                <w:szCs w:val="24"/>
              </w:rPr>
              <w:t>РАЗМЕРЫ</w:t>
            </w:r>
            <w:r w:rsidR="00F86750" w:rsidRPr="004E1630">
              <w:rPr>
                <w:b/>
                <w:sz w:val="24"/>
                <w:szCs w:val="24"/>
              </w:rPr>
              <w:t xml:space="preserve"> </w:t>
            </w:r>
            <w:r w:rsidRPr="004E1630">
              <w:rPr>
                <w:b/>
                <w:sz w:val="24"/>
                <w:szCs w:val="24"/>
              </w:rPr>
              <w:t>ЗЕМЕЛЬНЫХ</w:t>
            </w:r>
          </w:p>
          <w:p w:rsidR="003E003A" w:rsidRPr="004E1630" w:rsidRDefault="003E003A" w:rsidP="0028053E">
            <w:pPr>
              <w:tabs>
                <w:tab w:val="left" w:pos="2520"/>
              </w:tabs>
              <w:jc w:val="center"/>
              <w:rPr>
                <w:b/>
                <w:sz w:val="24"/>
                <w:szCs w:val="24"/>
              </w:rPr>
            </w:pPr>
            <w:r w:rsidRPr="004E1630">
              <w:rPr>
                <w:b/>
                <w:sz w:val="24"/>
                <w:szCs w:val="24"/>
              </w:rPr>
              <w:t>УЧАСТКОВ</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ПРЕДЕЛЬНЫЕ</w:t>
            </w:r>
            <w:r w:rsidR="00F86750" w:rsidRPr="004E1630">
              <w:rPr>
                <w:b/>
                <w:sz w:val="24"/>
                <w:szCs w:val="24"/>
              </w:rPr>
              <w:t xml:space="preserve"> </w:t>
            </w:r>
            <w:r w:rsidRPr="004E1630">
              <w:rPr>
                <w:b/>
                <w:sz w:val="24"/>
                <w:szCs w:val="24"/>
              </w:rPr>
              <w:t>ПАРАМЕТРЫ</w:t>
            </w:r>
          </w:p>
          <w:p w:rsidR="003E003A" w:rsidRPr="004E1630" w:rsidRDefault="003E003A" w:rsidP="0028053E">
            <w:pPr>
              <w:tabs>
                <w:tab w:val="left" w:pos="2520"/>
              </w:tabs>
              <w:jc w:val="center"/>
              <w:rPr>
                <w:b/>
                <w:sz w:val="24"/>
                <w:szCs w:val="24"/>
              </w:rPr>
            </w:pPr>
            <w:r w:rsidRPr="004E1630">
              <w:rPr>
                <w:b/>
                <w:sz w:val="24"/>
                <w:szCs w:val="24"/>
              </w:rPr>
              <w:t>РАЗРЕШЕННОГО</w:t>
            </w:r>
            <w:r w:rsidR="00F86750" w:rsidRPr="004E1630">
              <w:rPr>
                <w:b/>
                <w:sz w:val="24"/>
                <w:szCs w:val="24"/>
              </w:rPr>
              <w:t xml:space="preserve"> </w:t>
            </w:r>
            <w:r w:rsidRPr="004E1630">
              <w:rPr>
                <w:b/>
                <w:sz w:val="24"/>
                <w:szCs w:val="24"/>
              </w:rPr>
              <w:t>СТРОИТЕЛЬСТВА</w:t>
            </w:r>
          </w:p>
        </w:tc>
      </w:tr>
      <w:tr w:rsidR="004E1630" w:rsidRPr="004E1630" w:rsidTr="00BB0569">
        <w:trPr>
          <w:trHeight w:val="552"/>
          <w:jc w:val="center"/>
        </w:trPr>
        <w:tc>
          <w:tcPr>
            <w:tcW w:w="880" w:type="pct"/>
          </w:tcPr>
          <w:p w:rsidR="003E003A" w:rsidRPr="004E1630" w:rsidRDefault="00222462" w:rsidP="0028053E">
            <w:pPr>
              <w:widowControl w:val="0"/>
              <w:rPr>
                <w:sz w:val="24"/>
                <w:szCs w:val="24"/>
              </w:rPr>
            </w:pPr>
            <w:r w:rsidRPr="004E1630">
              <w:rPr>
                <w:sz w:val="24"/>
                <w:szCs w:val="24"/>
              </w:rPr>
              <w:t>Индивидуальное</w:t>
            </w:r>
            <w:r w:rsidR="00F86750" w:rsidRPr="004E1630">
              <w:rPr>
                <w:sz w:val="24"/>
                <w:szCs w:val="24"/>
              </w:rPr>
              <w:t xml:space="preserve"> </w:t>
            </w:r>
            <w:r w:rsidRPr="004E1630">
              <w:rPr>
                <w:sz w:val="24"/>
                <w:szCs w:val="24"/>
              </w:rPr>
              <w:t>жилищное</w:t>
            </w:r>
            <w:r w:rsidR="00F86750" w:rsidRPr="004E1630">
              <w:rPr>
                <w:sz w:val="24"/>
                <w:szCs w:val="24"/>
              </w:rPr>
              <w:t xml:space="preserve"> </w:t>
            </w:r>
            <w:r w:rsidRPr="004E1630">
              <w:rPr>
                <w:sz w:val="24"/>
                <w:szCs w:val="24"/>
              </w:rPr>
              <w:t>строительство.</w:t>
            </w:r>
            <w:r w:rsidR="00F86750" w:rsidRPr="004E1630">
              <w:rPr>
                <w:sz w:val="24"/>
                <w:szCs w:val="24"/>
              </w:rPr>
              <w:t xml:space="preserve"> </w:t>
            </w:r>
            <w:r w:rsidRPr="004E1630">
              <w:rPr>
                <w:sz w:val="24"/>
                <w:szCs w:val="24"/>
              </w:rPr>
              <w:t>(2.1)</w:t>
            </w:r>
          </w:p>
        </w:tc>
        <w:tc>
          <w:tcPr>
            <w:tcW w:w="1326" w:type="pct"/>
          </w:tcPr>
          <w:p w:rsidR="00CB1452" w:rsidRPr="004E1630" w:rsidRDefault="00CB1452" w:rsidP="00CB1452">
            <w:pPr>
              <w:widowControl w:val="0"/>
              <w:shd w:val="clear" w:color="auto" w:fill="FFFFFF"/>
              <w:jc w:val="both"/>
              <w:rPr>
                <w:sz w:val="24"/>
                <w:szCs w:val="24"/>
              </w:rPr>
            </w:pPr>
            <w:r w:rsidRPr="004E1630">
              <w:rPr>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CB1452" w:rsidRPr="004E1630" w:rsidRDefault="00CB1452" w:rsidP="00CB1452">
            <w:pPr>
              <w:widowControl w:val="0"/>
              <w:shd w:val="clear" w:color="auto" w:fill="FFFFFF"/>
              <w:jc w:val="both"/>
              <w:rPr>
                <w:sz w:val="24"/>
                <w:szCs w:val="24"/>
              </w:rPr>
            </w:pPr>
            <w:r w:rsidRPr="004E1630">
              <w:rPr>
                <w:sz w:val="24"/>
                <w:szCs w:val="24"/>
              </w:rPr>
              <w:t>выращивание сельскохозяйственных культур;</w:t>
            </w:r>
          </w:p>
          <w:p w:rsidR="003E003A" w:rsidRPr="004E1630" w:rsidRDefault="00CB1452" w:rsidP="00CB1452">
            <w:pPr>
              <w:widowControl w:val="0"/>
              <w:autoSpaceDE w:val="0"/>
              <w:autoSpaceDN w:val="0"/>
              <w:adjustRightInd w:val="0"/>
              <w:jc w:val="both"/>
              <w:rPr>
                <w:sz w:val="24"/>
                <w:szCs w:val="24"/>
              </w:rPr>
            </w:pPr>
            <w:r w:rsidRPr="004E1630">
              <w:rPr>
                <w:sz w:val="24"/>
                <w:szCs w:val="24"/>
              </w:rPr>
              <w:t>размещение индивидуальных гаражей и хозяйственных построек</w:t>
            </w:r>
          </w:p>
        </w:tc>
        <w:tc>
          <w:tcPr>
            <w:tcW w:w="2794" w:type="pct"/>
          </w:tcPr>
          <w:p w:rsidR="00CB1452" w:rsidRPr="004E1630" w:rsidRDefault="00CB1452" w:rsidP="00CB1452">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CB1452" w:rsidRPr="004E1630" w:rsidRDefault="00CB1452" w:rsidP="00CB1452">
            <w:pPr>
              <w:widowControl w:val="0"/>
              <w:overflowPunct w:val="0"/>
              <w:autoSpaceDE w:val="0"/>
              <w:ind w:firstLine="567"/>
              <w:jc w:val="both"/>
              <w:textAlignment w:val="baseline"/>
              <w:rPr>
                <w:sz w:val="24"/>
                <w:szCs w:val="24"/>
              </w:rPr>
            </w:pPr>
            <w:r w:rsidRPr="004E1630">
              <w:rPr>
                <w:sz w:val="24"/>
                <w:szCs w:val="24"/>
              </w:rPr>
              <w:t xml:space="preserve">- минимальная/максимальная площадь земельного участка - </w:t>
            </w:r>
            <w:r w:rsidR="00E9187E" w:rsidRPr="004E1630">
              <w:rPr>
                <w:sz w:val="24"/>
                <w:szCs w:val="24"/>
              </w:rPr>
              <w:t>5</w:t>
            </w:r>
            <w:r w:rsidRPr="004E1630">
              <w:rPr>
                <w:b/>
                <w:sz w:val="24"/>
                <w:szCs w:val="24"/>
              </w:rPr>
              <w:t>00/5</w:t>
            </w:r>
            <w:r w:rsidR="00BC286E" w:rsidRPr="004E1630">
              <w:rPr>
                <w:b/>
                <w:sz w:val="24"/>
                <w:szCs w:val="24"/>
              </w:rPr>
              <w:t>0</w:t>
            </w:r>
            <w:r w:rsidRPr="004E1630">
              <w:rPr>
                <w:b/>
                <w:sz w:val="24"/>
                <w:szCs w:val="24"/>
              </w:rPr>
              <w:t>00</w:t>
            </w:r>
            <w:r w:rsidRPr="004E1630">
              <w:rPr>
                <w:sz w:val="24"/>
                <w:szCs w:val="24"/>
              </w:rPr>
              <w:t xml:space="preserve"> кв.м;</w:t>
            </w:r>
          </w:p>
          <w:p w:rsidR="00CB1452" w:rsidRPr="004E1630" w:rsidRDefault="00CB1452" w:rsidP="00CB1452">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1452" w:rsidRPr="004E1630" w:rsidRDefault="00CB1452" w:rsidP="00CB1452">
            <w:pPr>
              <w:widowControl w:val="0"/>
              <w:ind w:firstLine="567"/>
              <w:jc w:val="both"/>
              <w:rPr>
                <w:b/>
                <w:sz w:val="24"/>
                <w:szCs w:val="24"/>
              </w:rPr>
            </w:pPr>
            <w:r w:rsidRPr="004E1630">
              <w:rPr>
                <w:sz w:val="24"/>
                <w:szCs w:val="24"/>
              </w:rPr>
              <w:t xml:space="preserve">- до жилых зданий - </w:t>
            </w:r>
            <w:r w:rsidRPr="004E1630">
              <w:rPr>
                <w:b/>
                <w:sz w:val="24"/>
                <w:szCs w:val="24"/>
              </w:rPr>
              <w:t>3 м;</w:t>
            </w:r>
          </w:p>
          <w:p w:rsidR="00CB1452" w:rsidRPr="004E1630" w:rsidRDefault="00CB1452" w:rsidP="00CB1452">
            <w:pPr>
              <w:widowControl w:val="0"/>
              <w:ind w:firstLine="567"/>
              <w:jc w:val="both"/>
              <w:rPr>
                <w:bCs/>
                <w:sz w:val="24"/>
                <w:szCs w:val="24"/>
              </w:rPr>
            </w:pPr>
            <w:r w:rsidRPr="004E1630">
              <w:rPr>
                <w:bCs/>
                <w:sz w:val="24"/>
                <w:szCs w:val="24"/>
              </w:rPr>
              <w:t xml:space="preserve">- по фасаду - </w:t>
            </w:r>
            <w:r w:rsidRPr="004E1630">
              <w:rPr>
                <w:b/>
                <w:bCs/>
                <w:sz w:val="24"/>
                <w:szCs w:val="24"/>
              </w:rPr>
              <w:t>5 м</w:t>
            </w:r>
            <w:r w:rsidRPr="004E1630">
              <w:rPr>
                <w:bCs/>
                <w:sz w:val="24"/>
                <w:szCs w:val="24"/>
              </w:rPr>
              <w:t>;</w:t>
            </w:r>
          </w:p>
          <w:p w:rsidR="00CB1452" w:rsidRPr="004E1630" w:rsidRDefault="00CB1452" w:rsidP="00CB1452">
            <w:pPr>
              <w:widowControl w:val="0"/>
              <w:ind w:firstLine="567"/>
              <w:jc w:val="both"/>
              <w:rPr>
                <w:b/>
                <w:sz w:val="24"/>
                <w:szCs w:val="24"/>
              </w:rPr>
            </w:pPr>
            <w:r w:rsidRPr="004E1630">
              <w:rPr>
                <w:b/>
                <w:sz w:val="24"/>
                <w:szCs w:val="24"/>
              </w:rPr>
              <w:t>- в районах существующей застройки:</w:t>
            </w:r>
          </w:p>
          <w:p w:rsidR="00CB1452" w:rsidRPr="004E1630" w:rsidRDefault="00CB1452" w:rsidP="00CB1452">
            <w:pPr>
              <w:widowControl w:val="0"/>
              <w:ind w:firstLine="567"/>
              <w:jc w:val="both"/>
              <w:rPr>
                <w:b/>
                <w:sz w:val="24"/>
                <w:szCs w:val="24"/>
              </w:rPr>
            </w:pPr>
            <w:r w:rsidRPr="004E1630">
              <w:rPr>
                <w:b/>
                <w:sz w:val="24"/>
                <w:szCs w:val="24"/>
              </w:rPr>
              <w:t>- 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CB1452" w:rsidRPr="004E1630" w:rsidRDefault="00CB1452" w:rsidP="00CB1452">
            <w:pPr>
              <w:widowControl w:val="0"/>
              <w:ind w:firstLine="567"/>
              <w:jc w:val="both"/>
              <w:rPr>
                <w:b/>
                <w:sz w:val="24"/>
                <w:szCs w:val="24"/>
              </w:rPr>
            </w:pPr>
            <w:r w:rsidRPr="004E1630">
              <w:rPr>
                <w:b/>
                <w:sz w:val="24"/>
                <w:szCs w:val="24"/>
              </w:rPr>
              <w:t>- жилой дом допускается размещать по красной линии, при соблюдении технических регламентов.</w:t>
            </w:r>
          </w:p>
          <w:p w:rsidR="00CB1452" w:rsidRPr="004E1630" w:rsidRDefault="00CB1452" w:rsidP="00CB1452">
            <w:pPr>
              <w:widowControl w:val="0"/>
              <w:ind w:firstLine="567"/>
              <w:jc w:val="both"/>
              <w:rPr>
                <w:bCs/>
                <w:sz w:val="24"/>
                <w:szCs w:val="24"/>
              </w:rPr>
            </w:pPr>
            <w:r w:rsidRPr="004E1630">
              <w:rPr>
                <w:b/>
                <w:sz w:val="24"/>
                <w:szCs w:val="24"/>
              </w:rPr>
              <w:t>-</w:t>
            </w:r>
            <w:r w:rsidRPr="004E1630">
              <w:rPr>
                <w:sz w:val="24"/>
                <w:szCs w:val="24"/>
              </w:rPr>
              <w:t xml:space="preserve"> до хозяйственных построек - </w:t>
            </w:r>
            <w:r w:rsidRPr="004E1630">
              <w:rPr>
                <w:b/>
                <w:sz w:val="24"/>
                <w:szCs w:val="24"/>
              </w:rPr>
              <w:t>1 м</w:t>
            </w:r>
            <w:r w:rsidRPr="004E1630">
              <w:rPr>
                <w:sz w:val="24"/>
                <w:szCs w:val="24"/>
              </w:rPr>
              <w:t xml:space="preserve"> с учетом соблюдения требований технических регламентов;</w:t>
            </w:r>
          </w:p>
          <w:p w:rsidR="00CB1452" w:rsidRPr="004E1630" w:rsidRDefault="00CB1452" w:rsidP="00CB1452">
            <w:pPr>
              <w:widowControl w:val="0"/>
              <w:ind w:firstLine="567"/>
              <w:jc w:val="both"/>
              <w:rPr>
                <w:sz w:val="24"/>
                <w:szCs w:val="24"/>
              </w:rPr>
            </w:pPr>
            <w:r w:rsidRPr="004E1630">
              <w:rPr>
                <w:b/>
                <w:sz w:val="24"/>
                <w:szCs w:val="24"/>
              </w:rPr>
              <w:t>-</w:t>
            </w:r>
            <w:r w:rsidRPr="004E1630">
              <w:rPr>
                <w:sz w:val="24"/>
                <w:szCs w:val="24"/>
              </w:rPr>
              <w:t xml:space="preserve"> до хозяйственных построек содержащих животных (а также надворных санузлов) - </w:t>
            </w:r>
            <w:r w:rsidRPr="004E1630">
              <w:rPr>
                <w:b/>
                <w:sz w:val="24"/>
                <w:szCs w:val="24"/>
              </w:rPr>
              <w:t>6 м</w:t>
            </w:r>
            <w:r w:rsidRPr="004E1630">
              <w:rPr>
                <w:sz w:val="24"/>
                <w:szCs w:val="24"/>
              </w:rPr>
              <w:t xml:space="preserve"> с учетом соблюдения требований технических </w:t>
            </w:r>
            <w:r w:rsidRPr="004E1630">
              <w:rPr>
                <w:sz w:val="24"/>
                <w:szCs w:val="24"/>
              </w:rPr>
              <w:lastRenderedPageBreak/>
              <w:t>регламентов;</w:t>
            </w:r>
          </w:p>
          <w:p w:rsidR="00CB1452" w:rsidRPr="004E1630" w:rsidRDefault="00CB1452" w:rsidP="00CB1452">
            <w:pPr>
              <w:widowControl w:val="0"/>
              <w:ind w:firstLine="567"/>
              <w:jc w:val="both"/>
              <w:rPr>
                <w:sz w:val="24"/>
                <w:szCs w:val="24"/>
              </w:rPr>
            </w:pPr>
            <w:r w:rsidRPr="004E1630">
              <w:rPr>
                <w:sz w:val="24"/>
                <w:szCs w:val="24"/>
              </w:rPr>
              <w:t xml:space="preserve">минимальное расстояние от окон жилых комнат до стен соседнего дома и хозяйственных построек, расположенных на соседних земельных участках - </w:t>
            </w:r>
            <w:r w:rsidRPr="004E1630">
              <w:rPr>
                <w:b/>
                <w:sz w:val="24"/>
                <w:szCs w:val="24"/>
              </w:rPr>
              <w:t>6 м.;</w:t>
            </w:r>
          </w:p>
          <w:p w:rsidR="00CB1452" w:rsidRPr="004E1630" w:rsidRDefault="00CB1452" w:rsidP="00CB1452">
            <w:pPr>
              <w:widowControl w:val="0"/>
              <w:ind w:firstLine="567"/>
              <w:jc w:val="both"/>
              <w:rPr>
                <w:sz w:val="24"/>
                <w:szCs w:val="24"/>
              </w:rPr>
            </w:pPr>
            <w:r w:rsidRPr="004E1630">
              <w:rPr>
                <w:sz w:val="24"/>
                <w:szCs w:val="24"/>
              </w:rPr>
              <w:t xml:space="preserve">минимальная ширина земельных участков вдоль фронта улицы (проезда) - </w:t>
            </w:r>
            <w:r w:rsidRPr="004E1630">
              <w:rPr>
                <w:b/>
                <w:sz w:val="24"/>
                <w:szCs w:val="24"/>
              </w:rPr>
              <w:t>1</w:t>
            </w:r>
            <w:r w:rsidR="00E9187E" w:rsidRPr="004E1630">
              <w:rPr>
                <w:b/>
                <w:sz w:val="24"/>
                <w:szCs w:val="24"/>
              </w:rPr>
              <w:t>5</w:t>
            </w:r>
            <w:r w:rsidRPr="004E1630">
              <w:rPr>
                <w:sz w:val="24"/>
                <w:szCs w:val="24"/>
              </w:rPr>
              <w:t xml:space="preserve"> </w:t>
            </w:r>
            <w:r w:rsidRPr="004E1630">
              <w:rPr>
                <w:b/>
                <w:sz w:val="24"/>
                <w:szCs w:val="24"/>
              </w:rPr>
              <w:t>м</w:t>
            </w:r>
            <w:r w:rsidRPr="004E1630">
              <w:rPr>
                <w:sz w:val="24"/>
                <w:szCs w:val="24"/>
              </w:rPr>
              <w:t>;</w:t>
            </w:r>
          </w:p>
          <w:p w:rsidR="00CB1452" w:rsidRPr="004E1630" w:rsidRDefault="00CB1452" w:rsidP="00CB1452">
            <w:pPr>
              <w:widowControl w:val="0"/>
              <w:overflowPunct w:val="0"/>
              <w:autoSpaceDE w:val="0"/>
              <w:ind w:firstLine="567"/>
              <w:jc w:val="both"/>
              <w:textAlignment w:val="baseline"/>
              <w:rPr>
                <w:sz w:val="24"/>
                <w:szCs w:val="24"/>
              </w:rPr>
            </w:pPr>
            <w:r w:rsidRPr="004E1630">
              <w:rPr>
                <w:sz w:val="24"/>
                <w:szCs w:val="24"/>
              </w:rPr>
              <w:t>септики строятся в границах земельного участка: - минимальный отступ от границы соседнего земельного участка - не менее 5 м,</w:t>
            </w:r>
          </w:p>
          <w:p w:rsidR="00CB1452" w:rsidRPr="004E1630" w:rsidRDefault="00CB1452" w:rsidP="00CB1452">
            <w:pPr>
              <w:widowControl w:val="0"/>
              <w:ind w:firstLine="567"/>
              <w:jc w:val="both"/>
              <w:rPr>
                <w:sz w:val="24"/>
                <w:szCs w:val="24"/>
              </w:rPr>
            </w:pPr>
            <w:r w:rsidRPr="004E1630">
              <w:rPr>
                <w:sz w:val="24"/>
                <w:szCs w:val="24"/>
              </w:rPr>
              <w:t>- водонепроницаемые - на расстоянии не менее 5 м от фундамента построек,</w:t>
            </w:r>
          </w:p>
          <w:p w:rsidR="00CB1452" w:rsidRPr="004E1630" w:rsidRDefault="00CB1452" w:rsidP="00CB1452">
            <w:pPr>
              <w:widowControl w:val="0"/>
              <w:ind w:firstLine="567"/>
              <w:jc w:val="both"/>
              <w:rPr>
                <w:sz w:val="24"/>
                <w:szCs w:val="24"/>
              </w:rPr>
            </w:pPr>
            <w:r w:rsidRPr="004E1630">
              <w:rPr>
                <w:sz w:val="24"/>
                <w:szCs w:val="24"/>
              </w:rPr>
              <w:t>- фильтрующие колодцы и бассейны - на расстоянии не менее 8 м от фундамента построек;</w:t>
            </w:r>
          </w:p>
          <w:p w:rsidR="00CB1452" w:rsidRPr="004E1630" w:rsidRDefault="00CB1452" w:rsidP="00CB1452">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CB1452" w:rsidRPr="004E1630" w:rsidRDefault="00CB1452" w:rsidP="00CB1452">
            <w:pPr>
              <w:widowControl w:val="0"/>
              <w:ind w:firstLine="567"/>
              <w:jc w:val="both"/>
              <w:rPr>
                <w:sz w:val="24"/>
                <w:szCs w:val="24"/>
              </w:rPr>
            </w:pPr>
            <w:r w:rsidRPr="004E1630">
              <w:rPr>
                <w:sz w:val="24"/>
                <w:szCs w:val="24"/>
              </w:rPr>
              <w:t xml:space="preserve">- максимальное количество этажей зданий - </w:t>
            </w:r>
            <w:r w:rsidRPr="004E1630">
              <w:rPr>
                <w:b/>
                <w:sz w:val="24"/>
                <w:szCs w:val="24"/>
              </w:rPr>
              <w:t>3 этажа</w:t>
            </w:r>
          </w:p>
          <w:p w:rsidR="00CB1452" w:rsidRPr="004E1630" w:rsidRDefault="00CB1452" w:rsidP="00CB1452">
            <w:pPr>
              <w:widowControl w:val="0"/>
              <w:ind w:firstLine="567"/>
              <w:jc w:val="both"/>
              <w:rPr>
                <w:b/>
                <w:sz w:val="24"/>
                <w:szCs w:val="24"/>
              </w:rPr>
            </w:pPr>
            <w:r w:rsidRPr="004E1630">
              <w:rPr>
                <w:b/>
                <w:sz w:val="24"/>
                <w:szCs w:val="24"/>
              </w:rPr>
              <w:t>- высота не более 20 м.</w:t>
            </w:r>
          </w:p>
          <w:p w:rsidR="00CB1452" w:rsidRPr="004E1630" w:rsidRDefault="00CB1452" w:rsidP="00CB1452">
            <w:pPr>
              <w:widowControl w:val="0"/>
              <w:ind w:firstLine="567"/>
              <w:jc w:val="both"/>
              <w:rPr>
                <w:b/>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B1452" w:rsidRPr="004E1630" w:rsidRDefault="00CB1452" w:rsidP="00CB1452">
            <w:pPr>
              <w:widowControl w:val="0"/>
              <w:ind w:firstLine="567"/>
              <w:jc w:val="both"/>
              <w:rPr>
                <w:sz w:val="24"/>
                <w:szCs w:val="24"/>
              </w:rPr>
            </w:pPr>
            <w:r w:rsidRPr="004E1630">
              <w:rPr>
                <w:sz w:val="24"/>
                <w:szCs w:val="24"/>
              </w:rPr>
              <w:t>- максимальный процент застройки в границах земельного участка - 6</w:t>
            </w:r>
            <w:r w:rsidR="00BC286E" w:rsidRPr="004E1630">
              <w:rPr>
                <w:sz w:val="24"/>
                <w:szCs w:val="24"/>
              </w:rPr>
              <w:t>0</w:t>
            </w:r>
            <w:r w:rsidRPr="004E1630">
              <w:rPr>
                <w:sz w:val="24"/>
                <w:szCs w:val="24"/>
              </w:rPr>
              <w:t>%</w:t>
            </w:r>
          </w:p>
          <w:p w:rsidR="003E003A" w:rsidRPr="004E1630" w:rsidRDefault="00CB1452" w:rsidP="00CB1452">
            <w:pPr>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r w:rsidRPr="004E1630">
              <w:rPr>
                <w:sz w:val="24"/>
                <w:szCs w:val="24"/>
              </w:rPr>
              <w:t>.</w:t>
            </w:r>
          </w:p>
        </w:tc>
      </w:tr>
      <w:tr w:rsidR="004E1630" w:rsidRPr="004E1630" w:rsidTr="00BB0569">
        <w:trPr>
          <w:trHeight w:val="552"/>
          <w:jc w:val="center"/>
        </w:trPr>
        <w:tc>
          <w:tcPr>
            <w:tcW w:w="880" w:type="pct"/>
          </w:tcPr>
          <w:p w:rsidR="00BB0569" w:rsidRPr="004E1630" w:rsidRDefault="00BB0569" w:rsidP="00EC2E4D">
            <w:pPr>
              <w:widowControl w:val="0"/>
              <w:tabs>
                <w:tab w:val="left" w:pos="2520"/>
              </w:tabs>
              <w:jc w:val="both"/>
              <w:rPr>
                <w:sz w:val="24"/>
                <w:szCs w:val="24"/>
              </w:rPr>
            </w:pPr>
            <w:r w:rsidRPr="004E1630">
              <w:rPr>
                <w:sz w:val="24"/>
                <w:szCs w:val="24"/>
                <w:shd w:val="clear" w:color="auto" w:fill="FFFFFF"/>
              </w:rPr>
              <w:lastRenderedPageBreak/>
              <w:t>Малоэтажная многоквартирная жилая застройка (2.1.1)</w:t>
            </w:r>
          </w:p>
        </w:tc>
        <w:tc>
          <w:tcPr>
            <w:tcW w:w="1326" w:type="pct"/>
          </w:tcPr>
          <w:p w:rsidR="00BB0569" w:rsidRPr="004E1630" w:rsidRDefault="00BB0569" w:rsidP="00EC2E4D">
            <w:pPr>
              <w:widowControl w:val="0"/>
              <w:tabs>
                <w:tab w:val="left" w:pos="2520"/>
              </w:tabs>
              <w:jc w:val="both"/>
              <w:rPr>
                <w:sz w:val="24"/>
                <w:szCs w:val="24"/>
              </w:rPr>
            </w:pPr>
            <w:r w:rsidRPr="004E1630">
              <w:rPr>
                <w:bCs/>
                <w:sz w:val="24"/>
                <w:szCs w:val="24"/>
                <w:shd w:val="clear" w:color="auto" w:fill="FFFFFF"/>
              </w:rPr>
              <w:t>Размещение малоэтажного многоквартирного жилого дома, (дом, пригодный для постоянного проживания, высотой до 4 этажей, включая мансардный);</w:t>
            </w:r>
          </w:p>
        </w:tc>
        <w:tc>
          <w:tcPr>
            <w:tcW w:w="2794" w:type="pct"/>
          </w:tcPr>
          <w:p w:rsidR="00BB0569" w:rsidRPr="004E1630" w:rsidRDefault="00BB0569" w:rsidP="00EC2E4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B0569" w:rsidRPr="004E1630" w:rsidRDefault="00BB0569" w:rsidP="00EC2E4D">
            <w:pPr>
              <w:widowControl w:val="0"/>
              <w:ind w:firstLine="567"/>
              <w:jc w:val="both"/>
              <w:rPr>
                <w:b/>
                <w:sz w:val="24"/>
                <w:szCs w:val="24"/>
              </w:rPr>
            </w:pPr>
            <w:r w:rsidRPr="004E1630">
              <w:rPr>
                <w:b/>
                <w:bCs/>
                <w:sz w:val="24"/>
                <w:szCs w:val="24"/>
                <w:shd w:val="clear" w:color="auto" w:fill="FFFFFF"/>
              </w:rPr>
              <w:t>- минимальная/максимальная площадь земельного участка - 500/50</w:t>
            </w:r>
            <w:r w:rsidR="00BC0C88" w:rsidRPr="004E1630">
              <w:rPr>
                <w:b/>
                <w:bCs/>
                <w:sz w:val="24"/>
                <w:szCs w:val="24"/>
                <w:shd w:val="clear" w:color="auto" w:fill="FFFFFF"/>
              </w:rPr>
              <w:t>0</w:t>
            </w:r>
            <w:r w:rsidRPr="004E1630">
              <w:rPr>
                <w:b/>
                <w:bCs/>
                <w:sz w:val="24"/>
                <w:szCs w:val="24"/>
                <w:shd w:val="clear" w:color="auto" w:fill="FFFFFF"/>
              </w:rPr>
              <w:t>00 кв.м;</w:t>
            </w:r>
          </w:p>
          <w:p w:rsidR="00BB0569" w:rsidRPr="004E1630" w:rsidRDefault="00BB0569" w:rsidP="00EC2E4D">
            <w:pPr>
              <w:widowControl w:val="0"/>
              <w:ind w:firstLine="567"/>
              <w:jc w:val="both"/>
              <w:rPr>
                <w:b/>
                <w:sz w:val="24"/>
                <w:szCs w:val="24"/>
              </w:rPr>
            </w:pPr>
            <w:r w:rsidRPr="004E1630">
              <w:rPr>
                <w:b/>
                <w:sz w:val="24"/>
                <w:szCs w:val="24"/>
              </w:rPr>
              <w:t xml:space="preserve">минимальные отступы от границ земельных участков в целях определения мест допустимого размещения зданий, строений, </w:t>
            </w:r>
            <w:r w:rsidRPr="004E1630">
              <w:rPr>
                <w:b/>
                <w:sz w:val="24"/>
                <w:szCs w:val="24"/>
              </w:rPr>
              <w:lastRenderedPageBreak/>
              <w:t>сооружений, за пределами которых запрещено строительство зданий, строений, сооружений:</w:t>
            </w:r>
          </w:p>
          <w:p w:rsidR="00BB0569" w:rsidRPr="004E1630" w:rsidRDefault="00BB0569" w:rsidP="00EC2E4D">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6 м</w:t>
            </w:r>
            <w:r w:rsidRPr="004E1630">
              <w:rPr>
                <w:sz w:val="24"/>
                <w:szCs w:val="24"/>
              </w:rPr>
              <w:t>;</w:t>
            </w:r>
          </w:p>
          <w:p w:rsidR="00BB0569" w:rsidRPr="004E1630" w:rsidRDefault="00BB0569" w:rsidP="00EC2E4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B0569" w:rsidRPr="004E1630" w:rsidRDefault="00BB0569" w:rsidP="00EC2E4D">
            <w:pPr>
              <w:widowControl w:val="0"/>
              <w:ind w:firstLine="567"/>
              <w:jc w:val="both"/>
              <w:rPr>
                <w:rFonts w:eastAsia="SimSun"/>
                <w:sz w:val="24"/>
                <w:szCs w:val="24"/>
                <w:lang w:eastAsia="zh-CN"/>
              </w:rPr>
            </w:pPr>
            <w:r w:rsidRPr="004E1630">
              <w:rPr>
                <w:rFonts w:eastAsia="SimSun"/>
                <w:sz w:val="24"/>
                <w:szCs w:val="24"/>
                <w:lang w:eastAsia="zh-CN"/>
              </w:rPr>
              <w:t>- максимальное количество надземных этажей зданий - 3</w:t>
            </w:r>
            <w:r w:rsidRPr="004E1630">
              <w:rPr>
                <w:rFonts w:eastAsia="SimSun"/>
                <w:b/>
                <w:sz w:val="24"/>
                <w:szCs w:val="24"/>
                <w:lang w:eastAsia="zh-CN"/>
              </w:rPr>
              <w:t xml:space="preserve"> этажа, включая мансардный.</w:t>
            </w:r>
          </w:p>
          <w:p w:rsidR="00BB0569" w:rsidRPr="004E1630" w:rsidRDefault="00BB0569" w:rsidP="00EC2E4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4E1630" w:rsidRDefault="00BB0569" w:rsidP="00AD7956">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40%</w:t>
            </w:r>
            <w:r w:rsidRPr="004E1630">
              <w:rPr>
                <w:sz w:val="24"/>
                <w:szCs w:val="24"/>
              </w:rPr>
              <w:t>, коэффи</w:t>
            </w:r>
            <w:r w:rsidR="00BC0C88" w:rsidRPr="004E1630">
              <w:rPr>
                <w:sz w:val="24"/>
                <w:szCs w:val="24"/>
              </w:rPr>
              <w:t>циент плотности застройки - 0,8</w:t>
            </w:r>
            <w:r w:rsidR="00AD7956" w:rsidRPr="004E1630">
              <w:rPr>
                <w:rFonts w:eastAsia="SimSun"/>
                <w:b/>
                <w:sz w:val="24"/>
                <w:szCs w:val="24"/>
                <w:lang w:eastAsia="zh-CN"/>
              </w:rPr>
              <w:t xml:space="preserve"> </w:t>
            </w:r>
          </w:p>
          <w:p w:rsidR="00BB0569" w:rsidRPr="004E1630" w:rsidRDefault="00AD7956" w:rsidP="00AD7956">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BB0569">
        <w:trPr>
          <w:trHeight w:val="552"/>
          <w:jc w:val="center"/>
        </w:trPr>
        <w:tc>
          <w:tcPr>
            <w:tcW w:w="880" w:type="pct"/>
          </w:tcPr>
          <w:p w:rsidR="00807158" w:rsidRPr="004E1630" w:rsidRDefault="00807158" w:rsidP="00DC1C8F">
            <w:pPr>
              <w:widowControl w:val="0"/>
              <w:autoSpaceDE w:val="0"/>
              <w:autoSpaceDN w:val="0"/>
              <w:adjustRightInd w:val="0"/>
              <w:rPr>
                <w:sz w:val="24"/>
                <w:szCs w:val="24"/>
              </w:rPr>
            </w:pPr>
            <w:r w:rsidRPr="004E1630">
              <w:rPr>
                <w:rFonts w:ascii="Times New Roman CYR" w:eastAsia="Times New Roman CYR" w:hAnsi="Times New Roman CYR" w:cs="Times New Roman CYR"/>
                <w:sz w:val="24"/>
                <w:szCs w:val="24"/>
              </w:rPr>
              <w:lastRenderedPageBreak/>
              <w:t>Ведение огородничества</w:t>
            </w:r>
            <w:r w:rsidR="00B02534" w:rsidRPr="004E1630">
              <w:rPr>
                <w:rFonts w:ascii="Times New Roman CYR" w:eastAsia="Times New Roman CYR" w:hAnsi="Times New Roman CYR" w:cs="Times New Roman CYR"/>
                <w:sz w:val="24"/>
                <w:szCs w:val="24"/>
                <w:lang w:val="en-US"/>
              </w:rPr>
              <w:t xml:space="preserve"> (13</w:t>
            </w:r>
            <w:r w:rsidR="00B02534" w:rsidRPr="004E1630">
              <w:rPr>
                <w:rFonts w:ascii="Times New Roman CYR" w:eastAsia="Times New Roman CYR" w:hAnsi="Times New Roman CYR" w:cs="Times New Roman CYR"/>
                <w:sz w:val="24"/>
                <w:szCs w:val="24"/>
              </w:rPr>
              <w:t>.1)</w:t>
            </w:r>
          </w:p>
        </w:tc>
        <w:tc>
          <w:tcPr>
            <w:tcW w:w="1326" w:type="pct"/>
          </w:tcPr>
          <w:p w:rsidR="00807158" w:rsidRPr="004E1630" w:rsidRDefault="005631B3" w:rsidP="00DC1C8F">
            <w:pPr>
              <w:pStyle w:val="s1"/>
              <w:widowControl w:val="0"/>
              <w:shd w:val="clear" w:color="auto" w:fill="FFFFFF"/>
              <w:spacing w:before="0" w:beforeAutospacing="0" w:after="0" w:afterAutospacing="0"/>
              <w:jc w:val="both"/>
            </w:pPr>
            <w:r w:rsidRPr="004E1630">
              <w:rPr>
                <w:sz w:val="23"/>
                <w:szCs w:val="23"/>
                <w:shd w:val="clear" w:color="auto" w:fill="FFFFFF"/>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2794" w:type="pct"/>
          </w:tcPr>
          <w:p w:rsidR="00B02534" w:rsidRPr="004E1630" w:rsidRDefault="00B02534" w:rsidP="00B0253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- 30 кв. м/ 250 кв. м (при отсутствии охранных зон) и 5000 кв. м (при наличии охранных зон);</w:t>
            </w:r>
          </w:p>
          <w:p w:rsidR="00B02534" w:rsidRPr="004E1630" w:rsidRDefault="00B02534" w:rsidP="00B0253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размещение объектов капитального строительства запрещено.</w:t>
            </w:r>
          </w:p>
          <w:p w:rsidR="00807158" w:rsidRPr="004E1630" w:rsidRDefault="00B02534" w:rsidP="00B02534">
            <w:pPr>
              <w:ind w:firstLine="567"/>
              <w:jc w:val="both"/>
              <w:rPr>
                <w:b/>
                <w:sz w:val="24"/>
                <w:szCs w:val="24"/>
              </w:rPr>
            </w:pPr>
            <w:r w:rsidRPr="004E1630">
              <w:rPr>
                <w:rFonts w:ascii="Times New Roman CYR" w:eastAsia="Times New Roman CYR" w:hAnsi="Times New Roman CYR" w:cs="Times New Roman CYR"/>
                <w:sz w:val="24"/>
                <w:szCs w:val="24"/>
              </w:rPr>
              <w:t>указанный вид разрешенного использования устанавливается в отношении земельных участков, которые не могут быть сформированы в целях жилищного строительства в силу ограничений в использовании (недостаточная площадь земельного участка или расположение в границах охранных зон ЛЭП, охранных зон трубопроводов и т.д.)</w:t>
            </w:r>
          </w:p>
        </w:tc>
      </w:tr>
      <w:tr w:rsidR="004E1630" w:rsidRPr="004E1630" w:rsidTr="00BB0569">
        <w:trPr>
          <w:trHeight w:val="552"/>
          <w:jc w:val="center"/>
        </w:trPr>
        <w:tc>
          <w:tcPr>
            <w:tcW w:w="880" w:type="pct"/>
          </w:tcPr>
          <w:p w:rsidR="00DC1C8F" w:rsidRPr="004E1630" w:rsidRDefault="00DC1C8F" w:rsidP="00DC1C8F">
            <w:pPr>
              <w:widowControl w:val="0"/>
              <w:autoSpaceDE w:val="0"/>
              <w:autoSpaceDN w:val="0"/>
              <w:adjustRightInd w:val="0"/>
              <w:rPr>
                <w:sz w:val="24"/>
                <w:szCs w:val="24"/>
              </w:rPr>
            </w:pPr>
            <w:r w:rsidRPr="004E1630">
              <w:rPr>
                <w:sz w:val="24"/>
                <w:szCs w:val="24"/>
              </w:rPr>
              <w:t>Приусадебный участок личного подсобного хозяйства</w:t>
            </w:r>
          </w:p>
          <w:p w:rsidR="00DC1C8F" w:rsidRPr="004E1630" w:rsidRDefault="00DC1C8F" w:rsidP="00DC1C8F">
            <w:pPr>
              <w:widowControl w:val="0"/>
              <w:autoSpaceDE w:val="0"/>
              <w:autoSpaceDN w:val="0"/>
              <w:adjustRightInd w:val="0"/>
              <w:rPr>
                <w:sz w:val="24"/>
                <w:szCs w:val="24"/>
              </w:rPr>
            </w:pPr>
            <w:r w:rsidRPr="004E1630">
              <w:rPr>
                <w:sz w:val="24"/>
                <w:szCs w:val="24"/>
              </w:rPr>
              <w:t>(2.2)</w:t>
            </w:r>
          </w:p>
        </w:tc>
        <w:tc>
          <w:tcPr>
            <w:tcW w:w="1326" w:type="pct"/>
          </w:tcPr>
          <w:p w:rsidR="00DC1C8F" w:rsidRPr="004E1630" w:rsidRDefault="00DC1C8F" w:rsidP="00DC1C8F">
            <w:pPr>
              <w:pStyle w:val="s1"/>
              <w:widowControl w:val="0"/>
              <w:shd w:val="clear" w:color="auto" w:fill="FFFFFF"/>
              <w:spacing w:before="0" w:beforeAutospacing="0" w:after="0" w:afterAutospacing="0"/>
              <w:jc w:val="both"/>
            </w:pPr>
            <w:r w:rsidRPr="004E1630">
              <w:t xml:space="preserve">Размещение жилого дома, указанного в описании вида разрешенного использования с </w:t>
            </w:r>
            <w:hyperlink r:id="rId84" w:anchor="/document/70736874/entry/1021" w:history="1">
              <w:r w:rsidRPr="004E1630">
                <w:rPr>
                  <w:rStyle w:val="af"/>
                  <w:color w:val="auto"/>
                  <w:u w:val="none"/>
                </w:rPr>
                <w:t>кодом 2.1</w:t>
              </w:r>
            </w:hyperlink>
            <w:r w:rsidRPr="004E1630">
              <w:t>;</w:t>
            </w:r>
          </w:p>
          <w:p w:rsidR="00DC1C8F" w:rsidRPr="004E1630" w:rsidRDefault="00DC1C8F" w:rsidP="00DC1C8F">
            <w:pPr>
              <w:pStyle w:val="s1"/>
              <w:widowControl w:val="0"/>
              <w:shd w:val="clear" w:color="auto" w:fill="FFFFFF"/>
              <w:spacing w:before="0" w:beforeAutospacing="0" w:after="0" w:afterAutospacing="0"/>
              <w:jc w:val="both"/>
            </w:pPr>
            <w:r w:rsidRPr="004E1630">
              <w:t>производство сельскохозяйственной продукции;</w:t>
            </w:r>
          </w:p>
          <w:p w:rsidR="00DC1C8F" w:rsidRPr="004E1630" w:rsidRDefault="00DC1C8F" w:rsidP="00DC1C8F">
            <w:pPr>
              <w:pStyle w:val="s1"/>
              <w:widowControl w:val="0"/>
              <w:shd w:val="clear" w:color="auto" w:fill="FFFFFF"/>
              <w:spacing w:before="0" w:beforeAutospacing="0" w:after="0" w:afterAutospacing="0"/>
              <w:jc w:val="both"/>
            </w:pPr>
            <w:r w:rsidRPr="004E1630">
              <w:lastRenderedPageBreak/>
              <w:t>размещение гаража и иных вспомогательных сооружений;</w:t>
            </w:r>
          </w:p>
          <w:p w:rsidR="00DC1C8F" w:rsidRPr="004E1630" w:rsidRDefault="00DC1C8F" w:rsidP="00DC1C8F">
            <w:pPr>
              <w:pStyle w:val="s1"/>
              <w:widowControl w:val="0"/>
              <w:shd w:val="clear" w:color="auto" w:fill="FFFFFF"/>
              <w:spacing w:before="0" w:beforeAutospacing="0" w:after="0" w:afterAutospacing="0"/>
              <w:jc w:val="both"/>
            </w:pPr>
            <w:r w:rsidRPr="004E1630">
              <w:t>содержание сельскохозяйственных животных</w:t>
            </w:r>
          </w:p>
        </w:tc>
        <w:tc>
          <w:tcPr>
            <w:tcW w:w="2794" w:type="pct"/>
          </w:tcPr>
          <w:p w:rsidR="00DC1C8F" w:rsidRPr="004E1630" w:rsidRDefault="00DC1C8F" w:rsidP="00DC1C8F">
            <w:pPr>
              <w:widowControl w:val="0"/>
              <w:ind w:firstLine="567"/>
              <w:jc w:val="both"/>
              <w:rPr>
                <w:b/>
                <w:sz w:val="24"/>
                <w:szCs w:val="24"/>
              </w:rPr>
            </w:pPr>
            <w:r w:rsidRPr="004E1630">
              <w:rPr>
                <w:b/>
                <w:sz w:val="24"/>
                <w:szCs w:val="24"/>
              </w:rPr>
              <w:lastRenderedPageBreak/>
              <w:t>предельные (минимальные и (или) максимальные) размеры земельных участков, в том числе их площадь:</w:t>
            </w:r>
          </w:p>
          <w:p w:rsidR="00DC1C8F" w:rsidRPr="004E1630" w:rsidRDefault="00DC1C8F" w:rsidP="00DC1C8F">
            <w:pPr>
              <w:widowControl w:val="0"/>
              <w:overflowPunct w:val="0"/>
              <w:autoSpaceDE w:val="0"/>
              <w:ind w:firstLine="567"/>
              <w:jc w:val="both"/>
              <w:textAlignment w:val="baseline"/>
              <w:rPr>
                <w:sz w:val="24"/>
                <w:szCs w:val="24"/>
              </w:rPr>
            </w:pPr>
            <w:r w:rsidRPr="004E1630">
              <w:rPr>
                <w:sz w:val="24"/>
                <w:szCs w:val="24"/>
              </w:rPr>
              <w:t xml:space="preserve">минимальная/максимальная площадь земельного участка - </w:t>
            </w:r>
            <w:r w:rsidR="003B2DBA" w:rsidRPr="004E1630">
              <w:rPr>
                <w:sz w:val="24"/>
                <w:szCs w:val="24"/>
              </w:rPr>
              <w:t>5</w:t>
            </w:r>
            <w:r w:rsidRPr="004E1630">
              <w:rPr>
                <w:b/>
                <w:sz w:val="24"/>
                <w:szCs w:val="24"/>
              </w:rPr>
              <w:t>00/</w:t>
            </w:r>
            <w:r w:rsidR="00570144" w:rsidRPr="004E1630">
              <w:rPr>
                <w:b/>
                <w:sz w:val="24"/>
                <w:szCs w:val="24"/>
              </w:rPr>
              <w:t>50</w:t>
            </w:r>
            <w:r w:rsidRPr="004E1630">
              <w:rPr>
                <w:b/>
                <w:sz w:val="24"/>
                <w:szCs w:val="24"/>
              </w:rPr>
              <w:t>00</w:t>
            </w:r>
            <w:r w:rsidRPr="004E1630">
              <w:rPr>
                <w:sz w:val="24"/>
                <w:szCs w:val="24"/>
              </w:rPr>
              <w:t xml:space="preserve"> кв.м;</w:t>
            </w:r>
          </w:p>
          <w:p w:rsidR="00DC1C8F" w:rsidRPr="004E1630" w:rsidRDefault="00DC1C8F" w:rsidP="00DC1C8F">
            <w:pPr>
              <w:widowControl w:val="0"/>
              <w:ind w:firstLine="567"/>
              <w:jc w:val="both"/>
              <w:rPr>
                <w:b/>
                <w:sz w:val="24"/>
                <w:szCs w:val="24"/>
              </w:rPr>
            </w:pPr>
            <w:r w:rsidRPr="004E1630">
              <w:rPr>
                <w:b/>
                <w:sz w:val="24"/>
                <w:szCs w:val="24"/>
              </w:rPr>
              <w:t xml:space="preserve">минимальные отступы от границ земельных участков в целях определения мест допустимого размещения зданий, строений, </w:t>
            </w:r>
            <w:r w:rsidRPr="004E1630">
              <w:rPr>
                <w:b/>
                <w:sz w:val="24"/>
                <w:szCs w:val="24"/>
              </w:rPr>
              <w:lastRenderedPageBreak/>
              <w:t>сооружений, за пределами которых запрещено строительство зданий, строений, сооружений:</w:t>
            </w:r>
          </w:p>
          <w:p w:rsidR="00DC1C8F" w:rsidRPr="004E1630" w:rsidRDefault="00DC1C8F" w:rsidP="00DC1C8F">
            <w:pPr>
              <w:widowControl w:val="0"/>
              <w:ind w:firstLine="567"/>
              <w:jc w:val="both"/>
              <w:rPr>
                <w:b/>
                <w:sz w:val="24"/>
                <w:szCs w:val="24"/>
              </w:rPr>
            </w:pPr>
            <w:r w:rsidRPr="004E1630">
              <w:rPr>
                <w:sz w:val="24"/>
                <w:szCs w:val="24"/>
              </w:rPr>
              <w:t xml:space="preserve">- до жилых зданий - </w:t>
            </w:r>
            <w:r w:rsidRPr="004E1630">
              <w:rPr>
                <w:b/>
                <w:sz w:val="24"/>
                <w:szCs w:val="24"/>
              </w:rPr>
              <w:t>3 м;</w:t>
            </w:r>
          </w:p>
          <w:p w:rsidR="00DC1C8F" w:rsidRPr="004E1630" w:rsidRDefault="00DC1C8F" w:rsidP="00DC1C8F">
            <w:pPr>
              <w:widowControl w:val="0"/>
              <w:ind w:firstLine="567"/>
              <w:jc w:val="both"/>
              <w:rPr>
                <w:bCs/>
                <w:sz w:val="24"/>
                <w:szCs w:val="24"/>
              </w:rPr>
            </w:pPr>
            <w:r w:rsidRPr="004E1630">
              <w:rPr>
                <w:bCs/>
                <w:sz w:val="24"/>
                <w:szCs w:val="24"/>
              </w:rPr>
              <w:t xml:space="preserve">- по фасаду - </w:t>
            </w:r>
            <w:r w:rsidRPr="004E1630">
              <w:rPr>
                <w:b/>
                <w:bCs/>
                <w:sz w:val="24"/>
                <w:szCs w:val="24"/>
              </w:rPr>
              <w:t>5 м</w:t>
            </w:r>
            <w:r w:rsidRPr="004E1630">
              <w:rPr>
                <w:bCs/>
                <w:sz w:val="24"/>
                <w:szCs w:val="24"/>
              </w:rPr>
              <w:t>;</w:t>
            </w:r>
          </w:p>
          <w:p w:rsidR="00DC1C8F" w:rsidRPr="004E1630" w:rsidRDefault="00DC1C8F" w:rsidP="00DC1C8F">
            <w:pPr>
              <w:widowControl w:val="0"/>
              <w:ind w:firstLine="567"/>
              <w:jc w:val="both"/>
              <w:rPr>
                <w:b/>
                <w:sz w:val="24"/>
                <w:szCs w:val="24"/>
              </w:rPr>
            </w:pPr>
            <w:r w:rsidRPr="004E1630">
              <w:rPr>
                <w:b/>
                <w:sz w:val="24"/>
                <w:szCs w:val="24"/>
              </w:rPr>
              <w:t>- в районах существующей застройки:</w:t>
            </w:r>
          </w:p>
          <w:p w:rsidR="00DC1C8F" w:rsidRPr="004E1630" w:rsidRDefault="00DC1C8F" w:rsidP="00DC1C8F">
            <w:pPr>
              <w:widowControl w:val="0"/>
              <w:ind w:firstLine="567"/>
              <w:jc w:val="both"/>
              <w:rPr>
                <w:sz w:val="24"/>
                <w:szCs w:val="24"/>
              </w:rPr>
            </w:pPr>
            <w:r w:rsidRPr="004E1630">
              <w:rPr>
                <w:b/>
                <w:sz w:val="24"/>
                <w:szCs w:val="24"/>
              </w:rPr>
              <w:t>- 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DC1C8F" w:rsidRPr="004E1630" w:rsidRDefault="00DC1C8F" w:rsidP="00DC1C8F">
            <w:pPr>
              <w:widowControl w:val="0"/>
              <w:ind w:firstLine="567"/>
              <w:jc w:val="both"/>
              <w:rPr>
                <w:b/>
                <w:sz w:val="24"/>
                <w:szCs w:val="24"/>
              </w:rPr>
            </w:pPr>
            <w:r w:rsidRPr="004E1630">
              <w:rPr>
                <w:b/>
                <w:sz w:val="24"/>
                <w:szCs w:val="24"/>
              </w:rPr>
              <w:t>- жилой дом допускается размещать по красной линии, при соблюдении технических регламентов.</w:t>
            </w:r>
          </w:p>
          <w:p w:rsidR="00DC1C8F" w:rsidRPr="004E1630" w:rsidRDefault="00DC1C8F" w:rsidP="00DC1C8F">
            <w:pPr>
              <w:widowControl w:val="0"/>
              <w:ind w:firstLine="567"/>
              <w:jc w:val="both"/>
              <w:rPr>
                <w:bCs/>
                <w:sz w:val="24"/>
                <w:szCs w:val="24"/>
              </w:rPr>
            </w:pPr>
            <w:r w:rsidRPr="004E1630">
              <w:rPr>
                <w:b/>
                <w:sz w:val="24"/>
                <w:szCs w:val="24"/>
              </w:rPr>
              <w:t>-</w:t>
            </w:r>
            <w:r w:rsidRPr="004E1630">
              <w:rPr>
                <w:sz w:val="24"/>
                <w:szCs w:val="24"/>
              </w:rPr>
              <w:t xml:space="preserve"> до хозяйственных построек- </w:t>
            </w:r>
            <w:r w:rsidRPr="004E1630">
              <w:rPr>
                <w:b/>
                <w:sz w:val="24"/>
                <w:szCs w:val="24"/>
              </w:rPr>
              <w:t>1 м</w:t>
            </w:r>
            <w:r w:rsidRPr="004E1630">
              <w:rPr>
                <w:sz w:val="24"/>
                <w:szCs w:val="24"/>
              </w:rPr>
              <w:t xml:space="preserve"> с учетом соблюдения требований технических регламентов;</w:t>
            </w:r>
          </w:p>
          <w:p w:rsidR="00DC1C8F" w:rsidRPr="004E1630" w:rsidRDefault="00DC1C8F" w:rsidP="00DC1C8F">
            <w:pPr>
              <w:widowControl w:val="0"/>
              <w:ind w:firstLine="567"/>
              <w:jc w:val="both"/>
              <w:rPr>
                <w:sz w:val="24"/>
                <w:szCs w:val="24"/>
              </w:rPr>
            </w:pPr>
            <w:r w:rsidRPr="004E1630">
              <w:rPr>
                <w:b/>
                <w:sz w:val="24"/>
                <w:szCs w:val="24"/>
              </w:rPr>
              <w:t>-</w:t>
            </w:r>
            <w:r w:rsidRPr="004E1630">
              <w:rPr>
                <w:sz w:val="24"/>
                <w:szCs w:val="24"/>
              </w:rPr>
              <w:t xml:space="preserve"> до хозяйственных построек содержащих животных (а также надворных санузлов) - </w:t>
            </w:r>
            <w:r w:rsidRPr="004E1630">
              <w:rPr>
                <w:b/>
                <w:sz w:val="24"/>
                <w:szCs w:val="24"/>
              </w:rPr>
              <w:t>6 м</w:t>
            </w:r>
            <w:r w:rsidRPr="004E1630">
              <w:rPr>
                <w:sz w:val="24"/>
                <w:szCs w:val="24"/>
              </w:rPr>
              <w:t xml:space="preserve"> с учетом соблюдения требований технических регламентов;</w:t>
            </w:r>
          </w:p>
          <w:p w:rsidR="00DC1C8F" w:rsidRPr="004E1630" w:rsidRDefault="00DC1C8F" w:rsidP="00DC1C8F">
            <w:pPr>
              <w:widowControl w:val="0"/>
              <w:ind w:firstLine="567"/>
              <w:jc w:val="both"/>
              <w:rPr>
                <w:sz w:val="24"/>
                <w:szCs w:val="24"/>
              </w:rPr>
            </w:pPr>
            <w:r w:rsidRPr="004E1630">
              <w:rPr>
                <w:sz w:val="24"/>
                <w:szCs w:val="24"/>
              </w:rPr>
              <w:t xml:space="preserve">минимальное расстояние от окон жилых комнат до стен соседнего дома и хозяйственных построек, расположенных на соседних земельных участках - </w:t>
            </w:r>
            <w:r w:rsidRPr="004E1630">
              <w:rPr>
                <w:b/>
                <w:sz w:val="24"/>
                <w:szCs w:val="24"/>
              </w:rPr>
              <w:t>6 м.;</w:t>
            </w:r>
          </w:p>
          <w:p w:rsidR="00DC1C8F" w:rsidRPr="004E1630" w:rsidRDefault="00DC1C8F" w:rsidP="00DC1C8F">
            <w:pPr>
              <w:widowControl w:val="0"/>
              <w:ind w:firstLine="567"/>
              <w:jc w:val="both"/>
              <w:rPr>
                <w:sz w:val="24"/>
                <w:szCs w:val="24"/>
              </w:rPr>
            </w:pPr>
            <w:r w:rsidRPr="004E1630">
              <w:rPr>
                <w:sz w:val="24"/>
                <w:szCs w:val="24"/>
              </w:rPr>
              <w:t>- минимальная ширина земельных участков вдоль фронта улицы (проезда) - 1</w:t>
            </w:r>
            <w:r w:rsidR="003B2DBA" w:rsidRPr="004E1630">
              <w:rPr>
                <w:sz w:val="24"/>
                <w:szCs w:val="24"/>
              </w:rPr>
              <w:t>5</w:t>
            </w:r>
            <w:r w:rsidRPr="004E1630">
              <w:rPr>
                <w:sz w:val="24"/>
                <w:szCs w:val="24"/>
              </w:rPr>
              <w:t xml:space="preserve"> </w:t>
            </w:r>
            <w:r w:rsidRPr="004E1630">
              <w:rPr>
                <w:b/>
                <w:sz w:val="24"/>
                <w:szCs w:val="24"/>
              </w:rPr>
              <w:t>м</w:t>
            </w:r>
            <w:r w:rsidRPr="004E1630">
              <w:rPr>
                <w:sz w:val="24"/>
                <w:szCs w:val="24"/>
              </w:rPr>
              <w:t>;</w:t>
            </w:r>
          </w:p>
          <w:p w:rsidR="00DC1C8F" w:rsidRPr="004E1630" w:rsidRDefault="00DC1C8F" w:rsidP="00DC1C8F">
            <w:pPr>
              <w:widowControl w:val="0"/>
              <w:overflowPunct w:val="0"/>
              <w:autoSpaceDE w:val="0"/>
              <w:ind w:firstLine="567"/>
              <w:jc w:val="both"/>
              <w:textAlignment w:val="baseline"/>
              <w:rPr>
                <w:sz w:val="24"/>
                <w:szCs w:val="24"/>
              </w:rPr>
            </w:pPr>
            <w:r w:rsidRPr="004E1630">
              <w:rPr>
                <w:sz w:val="24"/>
                <w:szCs w:val="24"/>
              </w:rPr>
              <w:t>септики строятся в границе земельного участка: - минимальный отступ от границы соседнего земельного участка - не менее 5 м,</w:t>
            </w:r>
          </w:p>
          <w:p w:rsidR="00DC1C8F" w:rsidRPr="004E1630" w:rsidRDefault="00DC1C8F" w:rsidP="00DC1C8F">
            <w:pPr>
              <w:widowControl w:val="0"/>
              <w:ind w:firstLine="567"/>
              <w:jc w:val="both"/>
              <w:rPr>
                <w:sz w:val="24"/>
                <w:szCs w:val="24"/>
              </w:rPr>
            </w:pPr>
            <w:r w:rsidRPr="004E1630">
              <w:rPr>
                <w:sz w:val="24"/>
                <w:szCs w:val="24"/>
              </w:rPr>
              <w:t>- водонепроницаемые - на расстоянии не менее 5 м от фундамента построек,</w:t>
            </w:r>
          </w:p>
          <w:p w:rsidR="00DC1C8F" w:rsidRPr="004E1630" w:rsidRDefault="00DC1C8F" w:rsidP="00DC1C8F">
            <w:pPr>
              <w:widowControl w:val="0"/>
              <w:ind w:firstLine="567"/>
              <w:jc w:val="both"/>
              <w:rPr>
                <w:sz w:val="24"/>
                <w:szCs w:val="24"/>
              </w:rPr>
            </w:pPr>
            <w:r w:rsidRPr="004E1630">
              <w:rPr>
                <w:sz w:val="24"/>
                <w:szCs w:val="24"/>
              </w:rPr>
              <w:t>- фильтрующие колодцы и бассейны - на расстоянии не менее 8 м от фундамента построек;</w:t>
            </w:r>
          </w:p>
          <w:p w:rsidR="00DC1C8F" w:rsidRPr="004E1630" w:rsidRDefault="00DC1C8F" w:rsidP="00DC1C8F">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DC1C8F" w:rsidRPr="004E1630" w:rsidRDefault="00DC1C8F" w:rsidP="00DC1C8F">
            <w:pPr>
              <w:widowControl w:val="0"/>
              <w:ind w:firstLine="567"/>
              <w:jc w:val="both"/>
              <w:rPr>
                <w:b/>
                <w:sz w:val="24"/>
                <w:szCs w:val="24"/>
              </w:rPr>
            </w:pPr>
            <w:r w:rsidRPr="004E1630">
              <w:rPr>
                <w:sz w:val="24"/>
                <w:szCs w:val="24"/>
              </w:rPr>
              <w:t xml:space="preserve">- максимальное количество этажей зданий - </w:t>
            </w:r>
            <w:r w:rsidRPr="004E1630">
              <w:rPr>
                <w:b/>
                <w:sz w:val="24"/>
                <w:szCs w:val="24"/>
              </w:rPr>
              <w:t>3 этажа</w:t>
            </w:r>
          </w:p>
          <w:p w:rsidR="00DC1C8F" w:rsidRPr="004E1630" w:rsidRDefault="00DC1C8F" w:rsidP="00DC1C8F">
            <w:pPr>
              <w:widowControl w:val="0"/>
              <w:ind w:firstLine="567"/>
              <w:jc w:val="both"/>
              <w:rPr>
                <w:b/>
                <w:sz w:val="24"/>
                <w:szCs w:val="24"/>
              </w:rPr>
            </w:pPr>
            <w:r w:rsidRPr="004E1630">
              <w:rPr>
                <w:b/>
                <w:sz w:val="24"/>
                <w:szCs w:val="24"/>
              </w:rPr>
              <w:lastRenderedPageBreak/>
              <w:t>- высота не более 20 м.</w:t>
            </w:r>
          </w:p>
          <w:p w:rsidR="00DC1C8F" w:rsidRPr="004E1630" w:rsidRDefault="00DC1C8F" w:rsidP="00DC1C8F">
            <w:pPr>
              <w:widowControl w:val="0"/>
              <w:overflowPunct w:val="0"/>
              <w:autoSpaceDE w:val="0"/>
              <w:ind w:firstLine="567"/>
              <w:jc w:val="both"/>
              <w:textAlignment w:val="baseline"/>
              <w:rPr>
                <w:rFonts w:eastAsia="SimSun"/>
                <w:sz w:val="24"/>
                <w:szCs w:val="24"/>
                <w:lang w:eastAsia="zh-CN"/>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C1C8F" w:rsidRPr="004E1630" w:rsidRDefault="00DC1C8F" w:rsidP="00DC1C8F">
            <w:pPr>
              <w:widowControl w:val="0"/>
              <w:overflowPunct w:val="0"/>
              <w:autoSpaceDE w:val="0"/>
              <w:ind w:firstLine="567"/>
              <w:jc w:val="both"/>
              <w:textAlignment w:val="baseline"/>
              <w:rPr>
                <w:sz w:val="24"/>
                <w:szCs w:val="24"/>
              </w:rPr>
            </w:pPr>
            <w:r w:rsidRPr="004E1630">
              <w:rPr>
                <w:rFonts w:eastAsia="SimSun"/>
                <w:sz w:val="24"/>
                <w:szCs w:val="24"/>
                <w:lang w:eastAsia="zh-CN"/>
              </w:rPr>
              <w:t xml:space="preserve">- </w:t>
            </w:r>
            <w:r w:rsidRPr="004E1630">
              <w:rPr>
                <w:sz w:val="24"/>
                <w:szCs w:val="24"/>
              </w:rPr>
              <w:t xml:space="preserve">максимальный процент застройки в границах земельного участка - </w:t>
            </w:r>
            <w:r w:rsidRPr="004E1630">
              <w:rPr>
                <w:b/>
                <w:sz w:val="24"/>
                <w:szCs w:val="24"/>
              </w:rPr>
              <w:t>6</w:t>
            </w:r>
            <w:r w:rsidR="00297AA6" w:rsidRPr="004E1630">
              <w:rPr>
                <w:b/>
                <w:sz w:val="24"/>
                <w:szCs w:val="24"/>
              </w:rPr>
              <w:t>0</w:t>
            </w:r>
            <w:r w:rsidRPr="004E1630">
              <w:rPr>
                <w:b/>
                <w:sz w:val="24"/>
                <w:szCs w:val="24"/>
              </w:rPr>
              <w:t>%</w:t>
            </w:r>
            <w:r w:rsidRPr="004E1630">
              <w:rPr>
                <w:sz w:val="24"/>
                <w:szCs w:val="24"/>
              </w:rPr>
              <w:t>;</w:t>
            </w:r>
          </w:p>
          <w:p w:rsidR="00DC1C8F" w:rsidRPr="004E1630" w:rsidRDefault="00DC1C8F" w:rsidP="00DC1C8F">
            <w:pPr>
              <w:widowControl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p>
          <w:p w:rsidR="00DC1C8F" w:rsidRPr="004E1630" w:rsidRDefault="00DC1C8F" w:rsidP="00DC1C8F">
            <w:pPr>
              <w:suppressAutoHyphens/>
              <w:overflowPunct w:val="0"/>
              <w:autoSpaceDE w:val="0"/>
              <w:ind w:firstLine="567"/>
              <w:jc w:val="both"/>
              <w:textAlignment w:val="baseline"/>
              <w:rPr>
                <w:sz w:val="24"/>
                <w:szCs w:val="24"/>
              </w:rPr>
            </w:pPr>
          </w:p>
        </w:tc>
      </w:tr>
      <w:tr w:rsidR="004E1630" w:rsidRPr="004E1630" w:rsidTr="00BB0569">
        <w:trPr>
          <w:trHeight w:val="552"/>
          <w:jc w:val="center"/>
        </w:trPr>
        <w:tc>
          <w:tcPr>
            <w:tcW w:w="880" w:type="pct"/>
          </w:tcPr>
          <w:p w:rsidR="00DC1C8F" w:rsidRPr="004E1630" w:rsidRDefault="00DC1C8F" w:rsidP="00DC1C8F">
            <w:pPr>
              <w:widowControl w:val="0"/>
              <w:autoSpaceDE w:val="0"/>
              <w:autoSpaceDN w:val="0"/>
              <w:adjustRightInd w:val="0"/>
              <w:rPr>
                <w:sz w:val="24"/>
                <w:szCs w:val="24"/>
              </w:rPr>
            </w:pPr>
            <w:r w:rsidRPr="004E1630">
              <w:rPr>
                <w:sz w:val="24"/>
                <w:szCs w:val="24"/>
              </w:rPr>
              <w:lastRenderedPageBreak/>
              <w:t>Блокированная жилая застройка</w:t>
            </w:r>
          </w:p>
          <w:p w:rsidR="00DC1C8F" w:rsidRPr="004E1630" w:rsidRDefault="00DC1C8F" w:rsidP="00DC1C8F">
            <w:pPr>
              <w:widowControl w:val="0"/>
              <w:autoSpaceDE w:val="0"/>
              <w:autoSpaceDN w:val="0"/>
              <w:adjustRightInd w:val="0"/>
              <w:rPr>
                <w:sz w:val="24"/>
                <w:szCs w:val="24"/>
              </w:rPr>
            </w:pPr>
            <w:r w:rsidRPr="004E1630">
              <w:rPr>
                <w:sz w:val="24"/>
                <w:szCs w:val="24"/>
              </w:rPr>
              <w:t>(2.3)</w:t>
            </w:r>
          </w:p>
        </w:tc>
        <w:tc>
          <w:tcPr>
            <w:tcW w:w="1326" w:type="pct"/>
          </w:tcPr>
          <w:p w:rsidR="00DC1C8F" w:rsidRPr="004E1630" w:rsidRDefault="00DC1C8F" w:rsidP="00DC1C8F">
            <w:pPr>
              <w:widowControl w:val="0"/>
              <w:shd w:val="clear" w:color="auto" w:fill="FFFFFF"/>
              <w:jc w:val="both"/>
              <w:rPr>
                <w:sz w:val="24"/>
                <w:szCs w:val="24"/>
              </w:rPr>
            </w:pPr>
            <w:r w:rsidRPr="004E1630">
              <w:rPr>
                <w:sz w:val="24"/>
                <w:szCs w:val="24"/>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DC1C8F" w:rsidRPr="004E1630" w:rsidRDefault="00DC1C8F" w:rsidP="00DC1C8F">
            <w:pPr>
              <w:widowControl w:val="0"/>
              <w:shd w:val="clear" w:color="auto" w:fill="FFFFFF"/>
              <w:jc w:val="both"/>
              <w:rPr>
                <w:sz w:val="24"/>
                <w:szCs w:val="24"/>
              </w:rPr>
            </w:pPr>
            <w:r w:rsidRPr="004E1630">
              <w:rPr>
                <w:sz w:val="24"/>
                <w:szCs w:val="24"/>
              </w:rPr>
              <w:t xml:space="preserve">разведение декоративных и плодовых деревьев, овощных и ягодных культур; размещение индивидуальных гаражей и иных </w:t>
            </w:r>
            <w:r w:rsidRPr="004E1630">
              <w:rPr>
                <w:sz w:val="24"/>
                <w:szCs w:val="24"/>
              </w:rPr>
              <w:lastRenderedPageBreak/>
              <w:t>вспомогательных сооружений; обустройство спортивных и детских площадок, площадок для отдыха</w:t>
            </w:r>
          </w:p>
          <w:p w:rsidR="00DC1C8F" w:rsidRPr="004E1630" w:rsidRDefault="00DC1C8F" w:rsidP="00DC1C8F">
            <w:pPr>
              <w:widowControl w:val="0"/>
              <w:autoSpaceDE w:val="0"/>
              <w:autoSpaceDN w:val="0"/>
              <w:adjustRightInd w:val="0"/>
              <w:jc w:val="both"/>
              <w:rPr>
                <w:sz w:val="24"/>
                <w:szCs w:val="24"/>
              </w:rPr>
            </w:pPr>
          </w:p>
        </w:tc>
        <w:tc>
          <w:tcPr>
            <w:tcW w:w="2794" w:type="pct"/>
          </w:tcPr>
          <w:p w:rsidR="00DC1C8F" w:rsidRPr="004E1630" w:rsidRDefault="00DC1C8F" w:rsidP="00DC1C8F">
            <w:pPr>
              <w:widowControl w:val="0"/>
              <w:ind w:firstLine="567"/>
              <w:jc w:val="both"/>
              <w:rPr>
                <w:b/>
                <w:sz w:val="24"/>
                <w:szCs w:val="24"/>
              </w:rPr>
            </w:pPr>
            <w:r w:rsidRPr="004E1630">
              <w:rPr>
                <w:b/>
                <w:sz w:val="24"/>
                <w:szCs w:val="24"/>
              </w:rPr>
              <w:lastRenderedPageBreak/>
              <w:t>предельные (минимальные и (или) максимальные) размеры земельных участков, в том числе их площадь:</w:t>
            </w:r>
          </w:p>
          <w:p w:rsidR="00DC1C8F" w:rsidRPr="004E1630" w:rsidRDefault="00DC1C8F" w:rsidP="00DC1C8F">
            <w:pPr>
              <w:widowControl w:val="0"/>
              <w:overflowPunct w:val="0"/>
              <w:autoSpaceDE w:val="0"/>
              <w:ind w:firstLine="567"/>
              <w:jc w:val="both"/>
              <w:textAlignment w:val="baseline"/>
              <w:rPr>
                <w:sz w:val="24"/>
                <w:szCs w:val="24"/>
              </w:rPr>
            </w:pPr>
            <w:r w:rsidRPr="004E1630">
              <w:rPr>
                <w:sz w:val="24"/>
                <w:szCs w:val="24"/>
              </w:rPr>
              <w:t xml:space="preserve">- минимальная/максимальная площадь земельного участка - </w:t>
            </w:r>
            <w:r w:rsidR="00A471FC" w:rsidRPr="004E1630">
              <w:rPr>
                <w:sz w:val="24"/>
                <w:szCs w:val="24"/>
              </w:rPr>
              <w:t>5</w:t>
            </w:r>
            <w:r w:rsidRPr="004E1630">
              <w:rPr>
                <w:b/>
                <w:sz w:val="24"/>
                <w:szCs w:val="24"/>
              </w:rPr>
              <w:t>00/5</w:t>
            </w:r>
            <w:r w:rsidR="00297AA6" w:rsidRPr="004E1630">
              <w:rPr>
                <w:b/>
                <w:sz w:val="24"/>
                <w:szCs w:val="24"/>
              </w:rPr>
              <w:t>0</w:t>
            </w:r>
            <w:r w:rsidRPr="004E1630">
              <w:rPr>
                <w:b/>
                <w:sz w:val="24"/>
                <w:szCs w:val="24"/>
              </w:rPr>
              <w:t>00</w:t>
            </w:r>
            <w:r w:rsidRPr="004E1630">
              <w:rPr>
                <w:sz w:val="24"/>
                <w:szCs w:val="24"/>
              </w:rPr>
              <w:t xml:space="preserve"> кв.м;</w:t>
            </w:r>
          </w:p>
          <w:p w:rsidR="00DC1C8F" w:rsidRPr="004E1630" w:rsidRDefault="00DC1C8F" w:rsidP="00DC1C8F">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C1C8F" w:rsidRPr="004E1630" w:rsidRDefault="00DC1C8F" w:rsidP="00DC1C8F">
            <w:pPr>
              <w:widowControl w:val="0"/>
              <w:ind w:firstLine="567"/>
              <w:jc w:val="both"/>
              <w:rPr>
                <w:b/>
                <w:sz w:val="24"/>
                <w:szCs w:val="24"/>
              </w:rPr>
            </w:pPr>
            <w:r w:rsidRPr="004E1630">
              <w:rPr>
                <w:sz w:val="24"/>
                <w:szCs w:val="24"/>
              </w:rPr>
              <w:t xml:space="preserve">- до отдельно стоящих жилых зданий - </w:t>
            </w:r>
            <w:r w:rsidRPr="004E1630">
              <w:rPr>
                <w:b/>
                <w:sz w:val="24"/>
                <w:szCs w:val="24"/>
              </w:rPr>
              <w:t>3 м;</w:t>
            </w:r>
          </w:p>
          <w:p w:rsidR="00DC1C8F" w:rsidRPr="004E1630" w:rsidRDefault="00DC1C8F" w:rsidP="00DC1C8F">
            <w:pPr>
              <w:widowControl w:val="0"/>
              <w:ind w:firstLine="567"/>
              <w:jc w:val="both"/>
              <w:rPr>
                <w:bCs/>
                <w:sz w:val="24"/>
                <w:szCs w:val="24"/>
              </w:rPr>
            </w:pPr>
            <w:r w:rsidRPr="004E1630">
              <w:rPr>
                <w:bCs/>
                <w:sz w:val="24"/>
                <w:szCs w:val="24"/>
              </w:rPr>
              <w:t>- по фасаду - 5 м;</w:t>
            </w:r>
          </w:p>
          <w:p w:rsidR="00DC1C8F" w:rsidRPr="004E1630" w:rsidRDefault="00DC1C8F" w:rsidP="00DC1C8F">
            <w:pPr>
              <w:widowControl w:val="0"/>
              <w:ind w:firstLine="567"/>
              <w:jc w:val="both"/>
              <w:rPr>
                <w:b/>
                <w:sz w:val="24"/>
                <w:szCs w:val="24"/>
              </w:rPr>
            </w:pPr>
            <w:r w:rsidRPr="004E1630">
              <w:rPr>
                <w:b/>
                <w:sz w:val="24"/>
                <w:szCs w:val="24"/>
              </w:rPr>
              <w:t>- в районах существующей застройки:</w:t>
            </w:r>
          </w:p>
          <w:p w:rsidR="00DC1C8F" w:rsidRPr="004E1630" w:rsidRDefault="00DC1C8F" w:rsidP="00DC1C8F">
            <w:pPr>
              <w:widowControl w:val="0"/>
              <w:ind w:firstLine="567"/>
              <w:jc w:val="both"/>
              <w:rPr>
                <w:b/>
                <w:sz w:val="24"/>
                <w:szCs w:val="24"/>
              </w:rPr>
            </w:pPr>
            <w:r w:rsidRPr="004E1630">
              <w:rPr>
                <w:b/>
                <w:sz w:val="24"/>
                <w:szCs w:val="24"/>
              </w:rPr>
              <w:t>- 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DC1C8F" w:rsidRPr="004E1630" w:rsidRDefault="00DC1C8F" w:rsidP="00DC1C8F">
            <w:pPr>
              <w:widowControl w:val="0"/>
              <w:ind w:firstLine="567"/>
              <w:jc w:val="both"/>
              <w:rPr>
                <w:b/>
                <w:sz w:val="24"/>
                <w:szCs w:val="24"/>
              </w:rPr>
            </w:pPr>
            <w:r w:rsidRPr="004E1630">
              <w:rPr>
                <w:b/>
                <w:sz w:val="24"/>
                <w:szCs w:val="24"/>
              </w:rPr>
              <w:t>- жилой дом допускается размещать по красной линии, при соблюдении технических регламентов.</w:t>
            </w:r>
          </w:p>
          <w:p w:rsidR="00DC1C8F" w:rsidRPr="004E1630" w:rsidRDefault="00DC1C8F" w:rsidP="00DC1C8F">
            <w:pPr>
              <w:widowControl w:val="0"/>
              <w:ind w:firstLine="567"/>
              <w:jc w:val="both"/>
              <w:rPr>
                <w:sz w:val="24"/>
                <w:szCs w:val="24"/>
              </w:rPr>
            </w:pPr>
            <w:r w:rsidRPr="004E1630">
              <w:rPr>
                <w:b/>
                <w:sz w:val="24"/>
                <w:szCs w:val="24"/>
              </w:rPr>
              <w:t xml:space="preserve"> -</w:t>
            </w:r>
            <w:r w:rsidRPr="004E1630">
              <w:rPr>
                <w:sz w:val="24"/>
                <w:szCs w:val="24"/>
              </w:rPr>
              <w:t xml:space="preserve"> до хозяйственных построек - </w:t>
            </w:r>
            <w:r w:rsidRPr="004E1630">
              <w:rPr>
                <w:b/>
                <w:sz w:val="24"/>
                <w:szCs w:val="24"/>
              </w:rPr>
              <w:t>1 м</w:t>
            </w:r>
            <w:r w:rsidRPr="004E1630">
              <w:rPr>
                <w:sz w:val="24"/>
                <w:szCs w:val="24"/>
              </w:rPr>
              <w:t xml:space="preserve"> с учетом соблюдения требований технических регламентов;</w:t>
            </w:r>
          </w:p>
          <w:p w:rsidR="00DC1C8F" w:rsidRPr="004E1630" w:rsidRDefault="00DC1C8F" w:rsidP="00DC1C8F">
            <w:pPr>
              <w:widowControl w:val="0"/>
              <w:ind w:firstLine="567"/>
              <w:jc w:val="both"/>
              <w:rPr>
                <w:sz w:val="24"/>
                <w:szCs w:val="24"/>
              </w:rPr>
            </w:pPr>
            <w:r w:rsidRPr="004E1630">
              <w:rPr>
                <w:b/>
                <w:sz w:val="24"/>
                <w:szCs w:val="24"/>
              </w:rPr>
              <w:t>-</w:t>
            </w:r>
            <w:r w:rsidRPr="004E1630">
              <w:rPr>
                <w:sz w:val="24"/>
                <w:szCs w:val="24"/>
              </w:rPr>
              <w:t xml:space="preserve"> до хозяйственных построек содержащих животных (а также надворных санузлов) - </w:t>
            </w:r>
            <w:r w:rsidRPr="004E1630">
              <w:rPr>
                <w:b/>
                <w:sz w:val="24"/>
                <w:szCs w:val="24"/>
              </w:rPr>
              <w:t>6 м</w:t>
            </w:r>
            <w:r w:rsidRPr="004E1630">
              <w:rPr>
                <w:sz w:val="24"/>
                <w:szCs w:val="24"/>
              </w:rPr>
              <w:t xml:space="preserve"> с учетом соблюдения требований технических </w:t>
            </w:r>
            <w:r w:rsidRPr="004E1630">
              <w:rPr>
                <w:sz w:val="24"/>
                <w:szCs w:val="24"/>
              </w:rPr>
              <w:lastRenderedPageBreak/>
              <w:t>регламентов;</w:t>
            </w:r>
          </w:p>
          <w:p w:rsidR="00DC1C8F" w:rsidRPr="004E1630" w:rsidRDefault="00DC1C8F" w:rsidP="00DC1C8F">
            <w:pPr>
              <w:widowControl w:val="0"/>
              <w:ind w:firstLine="567"/>
              <w:jc w:val="both"/>
              <w:rPr>
                <w:sz w:val="24"/>
                <w:szCs w:val="24"/>
              </w:rPr>
            </w:pPr>
            <w:r w:rsidRPr="004E1630">
              <w:rPr>
                <w:sz w:val="24"/>
                <w:szCs w:val="24"/>
              </w:rPr>
              <w:t xml:space="preserve">- минимальная ширина земельных участков вдоль фронта улицы (проезда) - </w:t>
            </w:r>
            <w:r w:rsidRPr="004E1630">
              <w:rPr>
                <w:b/>
                <w:sz w:val="24"/>
                <w:szCs w:val="24"/>
              </w:rPr>
              <w:t>1</w:t>
            </w:r>
            <w:r w:rsidR="00A471FC" w:rsidRPr="004E1630">
              <w:rPr>
                <w:b/>
                <w:sz w:val="24"/>
                <w:szCs w:val="24"/>
              </w:rPr>
              <w:t>5</w:t>
            </w:r>
            <w:r w:rsidRPr="004E1630">
              <w:rPr>
                <w:sz w:val="24"/>
                <w:szCs w:val="24"/>
              </w:rPr>
              <w:t xml:space="preserve"> </w:t>
            </w:r>
            <w:r w:rsidRPr="004E1630">
              <w:rPr>
                <w:b/>
                <w:sz w:val="24"/>
                <w:szCs w:val="24"/>
              </w:rPr>
              <w:t>м</w:t>
            </w:r>
            <w:r w:rsidRPr="004E1630">
              <w:rPr>
                <w:sz w:val="24"/>
                <w:szCs w:val="24"/>
              </w:rPr>
              <w:t>;</w:t>
            </w:r>
          </w:p>
          <w:p w:rsidR="00DC1C8F" w:rsidRPr="004E1630" w:rsidRDefault="00DC1C8F" w:rsidP="00DC1C8F">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DC1C8F" w:rsidRPr="004E1630" w:rsidRDefault="00DC1C8F" w:rsidP="00DC1C8F">
            <w:pPr>
              <w:widowControl w:val="0"/>
              <w:ind w:firstLine="567"/>
              <w:jc w:val="both"/>
              <w:rPr>
                <w:sz w:val="24"/>
                <w:szCs w:val="24"/>
              </w:rPr>
            </w:pPr>
            <w:r w:rsidRPr="004E1630">
              <w:rPr>
                <w:sz w:val="24"/>
                <w:szCs w:val="24"/>
              </w:rPr>
              <w:t xml:space="preserve">- максимальное количество этажей зданий - </w:t>
            </w:r>
            <w:r w:rsidRPr="004E1630">
              <w:rPr>
                <w:b/>
                <w:sz w:val="24"/>
                <w:szCs w:val="24"/>
              </w:rPr>
              <w:t>3 этажа</w:t>
            </w:r>
          </w:p>
          <w:p w:rsidR="00DC1C8F" w:rsidRPr="004E1630" w:rsidRDefault="00DC1C8F" w:rsidP="00DC1C8F">
            <w:pPr>
              <w:widowControl w:val="0"/>
              <w:ind w:firstLine="567"/>
              <w:jc w:val="both"/>
              <w:rPr>
                <w:b/>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C1C8F" w:rsidRPr="004E1630" w:rsidRDefault="00DC1C8F" w:rsidP="00DC1C8F">
            <w:pPr>
              <w:widowControl w:val="0"/>
              <w:overflowPunct w:val="0"/>
              <w:autoSpaceDE w:val="0"/>
              <w:ind w:firstLine="567"/>
              <w:jc w:val="both"/>
              <w:textAlignment w:val="baseline"/>
              <w:rPr>
                <w:b/>
                <w:sz w:val="24"/>
                <w:szCs w:val="24"/>
              </w:rPr>
            </w:pPr>
            <w:r w:rsidRPr="004E1630">
              <w:rPr>
                <w:rFonts w:eastAsia="SimSun"/>
                <w:sz w:val="24"/>
                <w:szCs w:val="24"/>
                <w:lang w:eastAsia="zh-CN"/>
              </w:rPr>
              <w:t xml:space="preserve">- </w:t>
            </w:r>
            <w:r w:rsidRPr="004E1630">
              <w:rPr>
                <w:sz w:val="24"/>
                <w:szCs w:val="24"/>
              </w:rPr>
              <w:t xml:space="preserve">максимальный процент застройки в границах земельного участка - </w:t>
            </w:r>
            <w:r w:rsidRPr="004E1630">
              <w:rPr>
                <w:b/>
                <w:sz w:val="24"/>
                <w:szCs w:val="24"/>
              </w:rPr>
              <w:t>6</w:t>
            </w:r>
            <w:r w:rsidR="00297AA6" w:rsidRPr="004E1630">
              <w:rPr>
                <w:b/>
                <w:sz w:val="24"/>
                <w:szCs w:val="24"/>
              </w:rPr>
              <w:t>0</w:t>
            </w:r>
            <w:r w:rsidRPr="004E1630">
              <w:rPr>
                <w:b/>
                <w:sz w:val="24"/>
                <w:szCs w:val="24"/>
              </w:rPr>
              <w:t>%</w:t>
            </w:r>
          </w:p>
          <w:p w:rsidR="00DC1C8F" w:rsidRPr="004E1630" w:rsidRDefault="00DC1C8F" w:rsidP="00DC1C8F">
            <w:pPr>
              <w:widowControl w:val="0"/>
              <w:overflowPunct w:val="0"/>
              <w:autoSpaceDE w:val="0"/>
              <w:ind w:firstLine="567"/>
              <w:jc w:val="both"/>
              <w:textAlignment w:val="baseline"/>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r w:rsidRPr="004E1630">
              <w:rPr>
                <w:sz w:val="24"/>
                <w:szCs w:val="24"/>
              </w:rPr>
              <w:t>;</w:t>
            </w:r>
          </w:p>
        </w:tc>
      </w:tr>
      <w:tr w:rsidR="004E1630" w:rsidRPr="004E1630" w:rsidTr="00BB0569">
        <w:trPr>
          <w:trHeight w:val="242"/>
          <w:jc w:val="center"/>
        </w:trPr>
        <w:tc>
          <w:tcPr>
            <w:tcW w:w="880" w:type="pct"/>
          </w:tcPr>
          <w:p w:rsidR="00DC1C8F" w:rsidRPr="004E1630" w:rsidRDefault="00DC1C8F" w:rsidP="00DC1C8F">
            <w:pPr>
              <w:widowControl w:val="0"/>
              <w:jc w:val="both"/>
              <w:rPr>
                <w:sz w:val="24"/>
                <w:szCs w:val="24"/>
              </w:rPr>
            </w:pPr>
            <w:r w:rsidRPr="004E1630">
              <w:rPr>
                <w:sz w:val="24"/>
                <w:szCs w:val="24"/>
              </w:rPr>
              <w:lastRenderedPageBreak/>
              <w:t>Социальное обслуживание</w:t>
            </w:r>
          </w:p>
          <w:p w:rsidR="00DC1C8F" w:rsidRPr="004E1630" w:rsidRDefault="00DC1C8F" w:rsidP="00DC1C8F">
            <w:pPr>
              <w:widowControl w:val="0"/>
              <w:jc w:val="both"/>
              <w:rPr>
                <w:sz w:val="24"/>
                <w:szCs w:val="24"/>
              </w:rPr>
            </w:pPr>
            <w:r w:rsidRPr="004E1630">
              <w:rPr>
                <w:sz w:val="24"/>
                <w:szCs w:val="24"/>
              </w:rPr>
              <w:t>(3.2)</w:t>
            </w:r>
          </w:p>
        </w:tc>
        <w:tc>
          <w:tcPr>
            <w:tcW w:w="1326" w:type="pct"/>
          </w:tcPr>
          <w:p w:rsidR="00DC1C8F" w:rsidRPr="004E1630" w:rsidRDefault="00DC1C8F" w:rsidP="00DC1C8F">
            <w:pPr>
              <w:widowControl w:val="0"/>
              <w:jc w:val="both"/>
              <w:rPr>
                <w:sz w:val="24"/>
                <w:szCs w:val="24"/>
              </w:rPr>
            </w:pPr>
            <w:r w:rsidRPr="004E1630">
              <w:rPr>
                <w:sz w:val="24"/>
                <w:szCs w:val="24"/>
                <w:shd w:val="clear" w:color="auto" w:fill="FFFFFF"/>
              </w:rPr>
              <w:t xml:space="preserve">Размещение зданий, предназначенных для оказания гражданам социальной помощи. </w:t>
            </w:r>
          </w:p>
          <w:p w:rsidR="00DC1C8F" w:rsidRPr="004E1630" w:rsidRDefault="00DC1C8F" w:rsidP="00DC1C8F">
            <w:pPr>
              <w:widowControl w:val="0"/>
              <w:shd w:val="clear" w:color="auto" w:fill="FFFFFF"/>
              <w:jc w:val="both"/>
              <w:rPr>
                <w:sz w:val="24"/>
                <w:szCs w:val="24"/>
              </w:rPr>
            </w:pPr>
            <w:r w:rsidRPr="004E1630">
              <w:rPr>
                <w:sz w:val="24"/>
                <w:szCs w:val="24"/>
              </w:rPr>
              <w:t>Размещение зданий, предназначенных для размещения домов престарелых, домов ребенка, детских домов, пунктов ночлега для бездомных граждан;</w:t>
            </w:r>
          </w:p>
          <w:p w:rsidR="00DC1C8F" w:rsidRPr="004E1630" w:rsidRDefault="00DC1C8F" w:rsidP="00DC1C8F">
            <w:pPr>
              <w:widowControl w:val="0"/>
              <w:shd w:val="clear" w:color="auto" w:fill="FFFFFF"/>
              <w:jc w:val="both"/>
              <w:rPr>
                <w:sz w:val="24"/>
                <w:szCs w:val="24"/>
              </w:rPr>
            </w:pPr>
            <w:r w:rsidRPr="004E1630">
              <w:rPr>
                <w:sz w:val="24"/>
                <w:szCs w:val="24"/>
              </w:rPr>
              <w:t>размещение объектов капитального строительства для временного размещения вынужденных переселенцев, лиц, признанных беженцами</w:t>
            </w:r>
          </w:p>
          <w:p w:rsidR="00DC1C8F" w:rsidRPr="004E1630" w:rsidRDefault="00DC1C8F" w:rsidP="00DC1C8F">
            <w:pPr>
              <w:widowControl w:val="0"/>
              <w:shd w:val="clear" w:color="auto" w:fill="FFFFFF"/>
              <w:jc w:val="both"/>
              <w:rPr>
                <w:sz w:val="24"/>
                <w:szCs w:val="24"/>
              </w:rPr>
            </w:pPr>
            <w:r w:rsidRPr="004E1630">
              <w:rPr>
                <w:sz w:val="24"/>
                <w:szCs w:val="24"/>
                <w:shd w:val="clear" w:color="auto" w:fill="FFFFFF"/>
              </w:rPr>
              <w:t xml:space="preserve">Размещение зданий, предназначенных для служб психологической и бесплатной </w:t>
            </w:r>
            <w:r w:rsidRPr="004E1630">
              <w:rPr>
                <w:sz w:val="24"/>
                <w:szCs w:val="24"/>
                <w:shd w:val="clear" w:color="auto" w:fill="FFFFFF"/>
              </w:rPr>
              <w:lastRenderedPageBreak/>
              <w:t>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p w:rsidR="00DC1C8F" w:rsidRPr="004E1630" w:rsidRDefault="00DC1C8F" w:rsidP="00DC1C8F">
            <w:pPr>
              <w:widowControl w:val="0"/>
              <w:jc w:val="both"/>
              <w:rPr>
                <w:sz w:val="24"/>
                <w:szCs w:val="24"/>
              </w:rPr>
            </w:pPr>
            <w:r w:rsidRPr="004E1630">
              <w:rPr>
                <w:sz w:val="24"/>
                <w:szCs w:val="24"/>
                <w:shd w:val="clear" w:color="auto" w:fill="FFFFFF"/>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p w:rsidR="00DC1C8F" w:rsidRPr="004E1630" w:rsidRDefault="00DC1C8F" w:rsidP="00DC1C8F">
            <w:pPr>
              <w:widowControl w:val="0"/>
              <w:jc w:val="both"/>
              <w:rPr>
                <w:sz w:val="24"/>
                <w:szCs w:val="24"/>
              </w:rPr>
            </w:pPr>
            <w:r w:rsidRPr="004E1630">
              <w:rPr>
                <w:sz w:val="24"/>
                <w:szCs w:val="24"/>
              </w:rPr>
              <w:t xml:space="preserve"> </w:t>
            </w:r>
          </w:p>
        </w:tc>
        <w:tc>
          <w:tcPr>
            <w:tcW w:w="2794" w:type="pct"/>
          </w:tcPr>
          <w:p w:rsidR="00DC1C8F" w:rsidRPr="004E1630" w:rsidRDefault="00DC1C8F" w:rsidP="00DC1C8F">
            <w:pPr>
              <w:widowControl w:val="0"/>
              <w:ind w:firstLine="567"/>
              <w:jc w:val="both"/>
              <w:rPr>
                <w:b/>
                <w:sz w:val="24"/>
                <w:szCs w:val="24"/>
              </w:rPr>
            </w:pPr>
            <w:r w:rsidRPr="004E1630">
              <w:rPr>
                <w:b/>
                <w:sz w:val="24"/>
                <w:szCs w:val="24"/>
              </w:rPr>
              <w:lastRenderedPageBreak/>
              <w:t>предельные (минимальные и (или) максимальные) размеры земельных участков, в том числе их площадь:</w:t>
            </w:r>
          </w:p>
          <w:p w:rsidR="00DC1C8F" w:rsidRPr="004E1630" w:rsidRDefault="00DC1C8F" w:rsidP="00DC1C8F">
            <w:pPr>
              <w:widowControl w:val="0"/>
              <w:overflowPunct w:val="0"/>
              <w:autoSpaceDE w:val="0"/>
              <w:ind w:firstLine="567"/>
              <w:jc w:val="both"/>
              <w:textAlignment w:val="baseline"/>
              <w:rPr>
                <w:sz w:val="24"/>
                <w:szCs w:val="24"/>
              </w:rPr>
            </w:pPr>
            <w:r w:rsidRPr="004E1630">
              <w:rPr>
                <w:sz w:val="24"/>
                <w:szCs w:val="24"/>
              </w:rPr>
              <w:t xml:space="preserve">минимальная/максимальная площадь земельного участка - </w:t>
            </w:r>
            <w:r w:rsidR="00255909" w:rsidRPr="004E1630">
              <w:rPr>
                <w:sz w:val="24"/>
                <w:szCs w:val="24"/>
              </w:rPr>
              <w:t>5</w:t>
            </w:r>
            <w:r w:rsidRPr="004E1630">
              <w:rPr>
                <w:b/>
                <w:sz w:val="24"/>
                <w:szCs w:val="24"/>
              </w:rPr>
              <w:t>00/40000</w:t>
            </w:r>
            <w:r w:rsidRPr="004E1630">
              <w:rPr>
                <w:sz w:val="24"/>
                <w:szCs w:val="24"/>
              </w:rPr>
              <w:t xml:space="preserve"> кв.м;</w:t>
            </w:r>
          </w:p>
          <w:p w:rsidR="00DC1C8F" w:rsidRPr="004E1630" w:rsidRDefault="00DC1C8F" w:rsidP="00DC1C8F">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C1C8F" w:rsidRPr="004E1630" w:rsidRDefault="00DC1C8F" w:rsidP="00DC1C8F">
            <w:pPr>
              <w:widowControl w:val="0"/>
              <w:ind w:firstLine="567"/>
              <w:jc w:val="both"/>
              <w:rPr>
                <w:b/>
                <w:sz w:val="24"/>
                <w:szCs w:val="24"/>
              </w:rPr>
            </w:pPr>
            <w:r w:rsidRPr="004E1630">
              <w:rPr>
                <w:sz w:val="24"/>
                <w:szCs w:val="24"/>
              </w:rPr>
              <w:t xml:space="preserve">- до жилых зданий - </w:t>
            </w:r>
            <w:r w:rsidRPr="004E1630">
              <w:rPr>
                <w:b/>
                <w:sz w:val="24"/>
                <w:szCs w:val="24"/>
              </w:rPr>
              <w:t>6 м;</w:t>
            </w:r>
          </w:p>
          <w:p w:rsidR="00DC1C8F" w:rsidRPr="004E1630" w:rsidRDefault="00DC1C8F" w:rsidP="00DC1C8F">
            <w:pPr>
              <w:widowControl w:val="0"/>
              <w:ind w:firstLine="567"/>
              <w:jc w:val="both"/>
              <w:rPr>
                <w:bCs/>
                <w:sz w:val="24"/>
                <w:szCs w:val="24"/>
              </w:rPr>
            </w:pPr>
            <w:r w:rsidRPr="004E1630">
              <w:rPr>
                <w:bCs/>
                <w:sz w:val="24"/>
                <w:szCs w:val="24"/>
              </w:rPr>
              <w:t>- по фасаду - 5 м;</w:t>
            </w:r>
          </w:p>
          <w:p w:rsidR="00DC1C8F" w:rsidRPr="004E1630" w:rsidRDefault="00DC1C8F" w:rsidP="00DC1C8F">
            <w:pPr>
              <w:widowControl w:val="0"/>
              <w:ind w:firstLine="567"/>
              <w:jc w:val="both"/>
              <w:rPr>
                <w:sz w:val="24"/>
                <w:szCs w:val="24"/>
              </w:rPr>
            </w:pPr>
            <w:r w:rsidRPr="004E1630">
              <w:rPr>
                <w:sz w:val="24"/>
                <w:szCs w:val="24"/>
              </w:rPr>
              <w:t xml:space="preserve">- минимальная ширина земельных участков вдоль фронта улицы (проезда) - </w:t>
            </w:r>
            <w:r w:rsidRPr="004E1630">
              <w:rPr>
                <w:b/>
                <w:sz w:val="24"/>
                <w:szCs w:val="24"/>
              </w:rPr>
              <w:t>1</w:t>
            </w:r>
            <w:r w:rsidR="00255909" w:rsidRPr="004E1630">
              <w:rPr>
                <w:b/>
                <w:sz w:val="24"/>
                <w:szCs w:val="24"/>
              </w:rPr>
              <w:t>5</w:t>
            </w:r>
            <w:r w:rsidRPr="004E1630">
              <w:rPr>
                <w:sz w:val="24"/>
                <w:szCs w:val="24"/>
              </w:rPr>
              <w:t xml:space="preserve"> </w:t>
            </w:r>
            <w:r w:rsidRPr="004E1630">
              <w:rPr>
                <w:b/>
                <w:sz w:val="24"/>
                <w:szCs w:val="24"/>
              </w:rPr>
              <w:t>м</w:t>
            </w:r>
            <w:r w:rsidRPr="004E1630">
              <w:rPr>
                <w:sz w:val="24"/>
                <w:szCs w:val="24"/>
              </w:rPr>
              <w:t xml:space="preserve">; </w:t>
            </w:r>
          </w:p>
          <w:p w:rsidR="00DC1C8F" w:rsidRPr="004E1630" w:rsidRDefault="00DC1C8F" w:rsidP="00DC1C8F">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DC1C8F" w:rsidRPr="004E1630" w:rsidRDefault="00DC1C8F" w:rsidP="00DC1C8F">
            <w:pPr>
              <w:widowControl w:val="0"/>
              <w:ind w:firstLine="567"/>
              <w:jc w:val="both"/>
              <w:rPr>
                <w:sz w:val="24"/>
                <w:szCs w:val="24"/>
              </w:rPr>
            </w:pPr>
            <w:r w:rsidRPr="004E1630">
              <w:rPr>
                <w:sz w:val="24"/>
                <w:szCs w:val="24"/>
              </w:rPr>
              <w:t xml:space="preserve">- максимальное количество этажей зданий - </w:t>
            </w:r>
            <w:r w:rsidRPr="004E1630">
              <w:rPr>
                <w:b/>
                <w:sz w:val="24"/>
                <w:szCs w:val="24"/>
              </w:rPr>
              <w:t>3 этажа</w:t>
            </w:r>
            <w:r w:rsidRPr="004E1630">
              <w:rPr>
                <w:sz w:val="24"/>
                <w:szCs w:val="24"/>
              </w:rPr>
              <w:t xml:space="preserve"> </w:t>
            </w:r>
          </w:p>
          <w:p w:rsidR="00DC1C8F" w:rsidRPr="004E1630" w:rsidRDefault="00DC1C8F" w:rsidP="00DC1C8F">
            <w:pPr>
              <w:widowControl w:val="0"/>
              <w:overflowPunct w:val="0"/>
              <w:autoSpaceDE w:val="0"/>
              <w:ind w:firstLine="567"/>
              <w:jc w:val="both"/>
              <w:textAlignment w:val="baseline"/>
              <w:rPr>
                <w:rFonts w:eastAsia="SimSun"/>
                <w:sz w:val="24"/>
                <w:szCs w:val="24"/>
                <w:lang w:eastAsia="zh-CN"/>
              </w:rPr>
            </w:pPr>
            <w:r w:rsidRPr="004E1630">
              <w:rPr>
                <w:b/>
                <w:sz w:val="24"/>
                <w:szCs w:val="24"/>
              </w:rPr>
              <w:t xml:space="preserve">максимальный процент застройки в границах земельного участка, </w:t>
            </w:r>
            <w:r w:rsidRPr="004E1630">
              <w:rPr>
                <w:b/>
                <w:sz w:val="24"/>
                <w:szCs w:val="24"/>
              </w:rPr>
              <w:lastRenderedPageBreak/>
              <w:t>определяемый как отношение суммарной площади земельного участка, которая может быть застроена, ко всей площади земельного участка:</w:t>
            </w:r>
          </w:p>
          <w:p w:rsidR="00AD7956" w:rsidRPr="004E1630" w:rsidRDefault="00DC1C8F" w:rsidP="00AD7956">
            <w:pPr>
              <w:widowControl w:val="0"/>
              <w:ind w:firstLine="567"/>
              <w:jc w:val="both"/>
              <w:rPr>
                <w:rFonts w:eastAsia="SimSun"/>
                <w:b/>
                <w:sz w:val="24"/>
                <w:szCs w:val="24"/>
                <w:lang w:eastAsia="zh-CN"/>
              </w:rPr>
            </w:pPr>
            <w:r w:rsidRPr="004E1630">
              <w:rPr>
                <w:rFonts w:eastAsia="SimSun"/>
                <w:sz w:val="24"/>
                <w:szCs w:val="24"/>
                <w:lang w:eastAsia="zh-CN"/>
              </w:rPr>
              <w:t xml:space="preserve">- </w:t>
            </w:r>
            <w:r w:rsidRPr="004E1630">
              <w:rPr>
                <w:sz w:val="24"/>
                <w:szCs w:val="24"/>
              </w:rPr>
              <w:t xml:space="preserve">максимальный процент застройки в границах земельного участка - </w:t>
            </w:r>
            <w:r w:rsidR="00297AA6" w:rsidRPr="004E1630">
              <w:rPr>
                <w:sz w:val="24"/>
                <w:szCs w:val="24"/>
              </w:rPr>
              <w:t>70</w:t>
            </w:r>
            <w:r w:rsidRPr="004E1630">
              <w:rPr>
                <w:b/>
                <w:sz w:val="24"/>
                <w:szCs w:val="24"/>
              </w:rPr>
              <w:t>%</w:t>
            </w:r>
            <w:r w:rsidRPr="004E1630">
              <w:rPr>
                <w:sz w:val="24"/>
                <w:szCs w:val="24"/>
              </w:rPr>
              <w:t>;</w:t>
            </w:r>
            <w:r w:rsidR="00AD7956" w:rsidRPr="004E1630">
              <w:rPr>
                <w:rFonts w:eastAsia="SimSun"/>
                <w:b/>
                <w:sz w:val="24"/>
                <w:szCs w:val="24"/>
                <w:lang w:eastAsia="zh-CN"/>
              </w:rPr>
              <w:t xml:space="preserve"> </w:t>
            </w:r>
          </w:p>
          <w:p w:rsidR="00DC1C8F" w:rsidRPr="004E1630" w:rsidRDefault="00AD7956" w:rsidP="00AD7956">
            <w:pPr>
              <w:widowControl w:val="0"/>
              <w:overflowPunct w:val="0"/>
              <w:autoSpaceDE w:val="0"/>
              <w:ind w:firstLine="567"/>
              <w:jc w:val="both"/>
              <w:textAlignment w:val="baseline"/>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p w:rsidR="00DC1C8F" w:rsidRPr="004E1630" w:rsidRDefault="00DC1C8F" w:rsidP="00DC1C8F">
            <w:pPr>
              <w:widowControl w:val="0"/>
              <w:overflowPunct w:val="0"/>
              <w:autoSpaceDE w:val="0"/>
              <w:ind w:firstLine="567"/>
              <w:jc w:val="both"/>
              <w:textAlignment w:val="baseline"/>
              <w:rPr>
                <w:sz w:val="24"/>
                <w:szCs w:val="24"/>
              </w:rPr>
            </w:pPr>
          </w:p>
        </w:tc>
      </w:tr>
      <w:tr w:rsidR="004E1630" w:rsidRPr="004E1630" w:rsidTr="00BB0569">
        <w:trPr>
          <w:trHeight w:val="552"/>
          <w:jc w:val="center"/>
        </w:trPr>
        <w:tc>
          <w:tcPr>
            <w:tcW w:w="880" w:type="pct"/>
          </w:tcPr>
          <w:p w:rsidR="004F4A7E" w:rsidRPr="004E1630" w:rsidRDefault="004F4A7E" w:rsidP="00DC1C8F">
            <w:pPr>
              <w:jc w:val="both"/>
              <w:rPr>
                <w:bCs/>
                <w:sz w:val="24"/>
                <w:szCs w:val="24"/>
                <w:lang w:eastAsia="en-US" w:bidi="en-US"/>
              </w:rPr>
            </w:pPr>
            <w:r w:rsidRPr="004E1630">
              <w:rPr>
                <w:sz w:val="23"/>
                <w:szCs w:val="23"/>
                <w:shd w:val="clear" w:color="auto" w:fill="FFFFFF"/>
              </w:rPr>
              <w:lastRenderedPageBreak/>
              <w:t>Дошкольное, начальное и среднее общее образование (3.5.1)</w:t>
            </w:r>
          </w:p>
        </w:tc>
        <w:tc>
          <w:tcPr>
            <w:tcW w:w="1326" w:type="pct"/>
          </w:tcPr>
          <w:p w:rsidR="004F4A7E" w:rsidRPr="004E1630" w:rsidRDefault="004F4A7E" w:rsidP="00DC1C8F">
            <w:pPr>
              <w:widowControl w:val="0"/>
              <w:jc w:val="both"/>
              <w:rPr>
                <w:sz w:val="24"/>
                <w:szCs w:val="24"/>
              </w:rPr>
            </w:pPr>
            <w:r w:rsidRPr="004E1630">
              <w:rPr>
                <w:sz w:val="23"/>
                <w:szCs w:val="23"/>
                <w:shd w:val="clear" w:color="auto" w:fill="FFFFFF"/>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w:t>
            </w:r>
            <w:r w:rsidRPr="004E1630">
              <w:rPr>
                <w:sz w:val="23"/>
                <w:szCs w:val="23"/>
                <w:shd w:val="clear" w:color="auto" w:fill="FFFFFF"/>
              </w:rPr>
              <w:lastRenderedPageBreak/>
              <w:t>образованию и просвещению, в том числе зданий, спортивных сооружений, предназначенных для занятия обучающихся физической культурой и спортом)</w:t>
            </w:r>
          </w:p>
          <w:p w:rsidR="00DC1C8F" w:rsidRPr="004E1630" w:rsidRDefault="00DC1C8F" w:rsidP="00DC1C8F">
            <w:pPr>
              <w:widowControl w:val="0"/>
              <w:jc w:val="both"/>
              <w:rPr>
                <w:sz w:val="24"/>
                <w:szCs w:val="24"/>
              </w:rPr>
            </w:pPr>
          </w:p>
        </w:tc>
        <w:tc>
          <w:tcPr>
            <w:tcW w:w="2794" w:type="pct"/>
          </w:tcPr>
          <w:p w:rsidR="00DC1C8F" w:rsidRPr="004E1630" w:rsidRDefault="00DC1C8F" w:rsidP="00DC1C8F">
            <w:pPr>
              <w:widowControl w:val="0"/>
              <w:ind w:firstLine="567"/>
              <w:jc w:val="both"/>
              <w:rPr>
                <w:b/>
                <w:sz w:val="24"/>
                <w:szCs w:val="24"/>
              </w:rPr>
            </w:pPr>
            <w:r w:rsidRPr="004E1630">
              <w:rPr>
                <w:b/>
                <w:sz w:val="24"/>
                <w:szCs w:val="24"/>
              </w:rPr>
              <w:lastRenderedPageBreak/>
              <w:t>предельные (минимальные и (или) максимальные) размеры земельных участков, в том числе их площадь:</w:t>
            </w:r>
          </w:p>
          <w:p w:rsidR="00DC1C8F" w:rsidRPr="004E1630" w:rsidRDefault="00DC1C8F" w:rsidP="00DC1C8F">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00B82BD0" w:rsidRPr="004E1630">
              <w:rPr>
                <w:sz w:val="24"/>
                <w:szCs w:val="24"/>
              </w:rPr>
              <w:t>5</w:t>
            </w:r>
            <w:r w:rsidRPr="004E1630">
              <w:rPr>
                <w:b/>
                <w:sz w:val="24"/>
                <w:szCs w:val="24"/>
              </w:rPr>
              <w:t>00/40000</w:t>
            </w:r>
            <w:r w:rsidRPr="004E1630">
              <w:rPr>
                <w:sz w:val="24"/>
                <w:szCs w:val="24"/>
              </w:rPr>
              <w:t xml:space="preserve"> кв.м;</w:t>
            </w:r>
          </w:p>
          <w:p w:rsidR="00DC1C8F" w:rsidRPr="004E1630" w:rsidRDefault="00DC1C8F" w:rsidP="00DC1C8F">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C1C8F" w:rsidRPr="004E1630" w:rsidRDefault="00DC1C8F" w:rsidP="00DC1C8F">
            <w:pPr>
              <w:widowControl w:val="0"/>
              <w:autoSpaceDE w:val="0"/>
              <w:autoSpaceDN w:val="0"/>
              <w:adjustRightInd w:val="0"/>
              <w:ind w:firstLine="567"/>
              <w:jc w:val="both"/>
              <w:rPr>
                <w:sz w:val="24"/>
                <w:szCs w:val="24"/>
              </w:rPr>
            </w:pPr>
            <w:r w:rsidRPr="004E1630">
              <w:rPr>
                <w:sz w:val="24"/>
                <w:szCs w:val="24"/>
              </w:rPr>
              <w:t xml:space="preserve">- от границ участка - </w:t>
            </w:r>
            <w:r w:rsidRPr="004E1630">
              <w:rPr>
                <w:b/>
                <w:sz w:val="24"/>
                <w:szCs w:val="24"/>
              </w:rPr>
              <w:t>6 м</w:t>
            </w:r>
            <w:r w:rsidRPr="004E1630">
              <w:rPr>
                <w:sz w:val="24"/>
                <w:szCs w:val="24"/>
              </w:rPr>
              <w:t>;</w:t>
            </w:r>
          </w:p>
          <w:p w:rsidR="00DC1C8F" w:rsidRPr="004E1630" w:rsidRDefault="00DC1C8F" w:rsidP="00DC1C8F">
            <w:pPr>
              <w:widowControl w:val="0"/>
              <w:ind w:firstLine="567"/>
              <w:jc w:val="both"/>
              <w:rPr>
                <w:rFonts w:eastAsia="SimSun"/>
                <w:sz w:val="24"/>
                <w:szCs w:val="24"/>
                <w:lang w:eastAsia="zh-CN"/>
              </w:rPr>
            </w:pPr>
            <w:r w:rsidRPr="004E1630">
              <w:rPr>
                <w:rFonts w:eastAsia="SimSun"/>
                <w:sz w:val="24"/>
                <w:szCs w:val="24"/>
                <w:lang w:eastAsia="zh-CN"/>
              </w:rPr>
              <w:t>- минимальные отступы от красной линии-10м</w:t>
            </w:r>
          </w:p>
          <w:p w:rsidR="00DC1C8F" w:rsidRPr="004E1630" w:rsidRDefault="00DC1C8F" w:rsidP="00DC1C8F">
            <w:pPr>
              <w:widowControl w:val="0"/>
              <w:ind w:firstLine="567"/>
              <w:jc w:val="both"/>
              <w:rPr>
                <w:b/>
                <w:sz w:val="24"/>
                <w:szCs w:val="24"/>
              </w:rPr>
            </w:pPr>
            <w:r w:rsidRPr="004E1630">
              <w:rPr>
                <w:b/>
                <w:sz w:val="24"/>
                <w:szCs w:val="24"/>
              </w:rPr>
              <w:lastRenderedPageBreak/>
              <w:t>предельное количество этажей или предельная высота зданий, строений, сооружений:</w:t>
            </w:r>
          </w:p>
          <w:p w:rsidR="00DC1C8F" w:rsidRPr="004E1630" w:rsidRDefault="00DC1C8F" w:rsidP="00DC1C8F">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00D96014" w:rsidRPr="004E1630">
              <w:rPr>
                <w:rFonts w:eastAsia="SimSun"/>
                <w:sz w:val="24"/>
                <w:szCs w:val="24"/>
                <w:lang w:eastAsia="zh-CN"/>
              </w:rPr>
              <w:t>4</w:t>
            </w:r>
            <w:r w:rsidRPr="004E1630">
              <w:rPr>
                <w:rFonts w:eastAsia="SimSun"/>
                <w:b/>
                <w:sz w:val="24"/>
                <w:szCs w:val="24"/>
                <w:lang w:eastAsia="zh-CN"/>
              </w:rPr>
              <w:t xml:space="preserve"> этажа;</w:t>
            </w:r>
            <w:r w:rsidRPr="004E1630">
              <w:rPr>
                <w:rFonts w:eastAsia="SimSun"/>
                <w:sz w:val="24"/>
                <w:szCs w:val="24"/>
                <w:lang w:eastAsia="zh-CN"/>
              </w:rPr>
              <w:t xml:space="preserve"> </w:t>
            </w:r>
          </w:p>
          <w:p w:rsidR="00DC1C8F" w:rsidRPr="004E1630" w:rsidRDefault="00DC1C8F" w:rsidP="00DC1C8F">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4E1630" w:rsidRDefault="00DC1C8F" w:rsidP="00AD7956">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00D96014" w:rsidRPr="004E1630">
              <w:rPr>
                <w:sz w:val="24"/>
                <w:szCs w:val="24"/>
              </w:rPr>
              <w:t>40</w:t>
            </w:r>
            <w:r w:rsidRPr="004E1630">
              <w:rPr>
                <w:b/>
                <w:sz w:val="24"/>
                <w:szCs w:val="24"/>
              </w:rPr>
              <w:t>%</w:t>
            </w:r>
            <w:r w:rsidR="00BB0569" w:rsidRPr="004E1630">
              <w:rPr>
                <w:sz w:val="24"/>
                <w:szCs w:val="24"/>
              </w:rPr>
              <w:t>.</w:t>
            </w:r>
            <w:r w:rsidR="00AD7956" w:rsidRPr="004E1630">
              <w:rPr>
                <w:rFonts w:eastAsia="SimSun"/>
                <w:b/>
                <w:sz w:val="24"/>
                <w:szCs w:val="24"/>
                <w:lang w:eastAsia="zh-CN"/>
              </w:rPr>
              <w:t xml:space="preserve"> </w:t>
            </w:r>
          </w:p>
          <w:p w:rsidR="00DC1C8F" w:rsidRPr="004E1630" w:rsidRDefault="00AD7956" w:rsidP="00AD7956">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BB0569">
        <w:trPr>
          <w:trHeight w:val="552"/>
          <w:jc w:val="center"/>
        </w:trPr>
        <w:tc>
          <w:tcPr>
            <w:tcW w:w="880" w:type="pct"/>
          </w:tcPr>
          <w:p w:rsidR="003E3F2D" w:rsidRPr="004E1630" w:rsidRDefault="003E3F2D" w:rsidP="00DC1C8F">
            <w:pPr>
              <w:widowControl w:val="0"/>
              <w:jc w:val="both"/>
              <w:rPr>
                <w:sz w:val="24"/>
                <w:szCs w:val="24"/>
              </w:rPr>
            </w:pPr>
            <w:r w:rsidRPr="004E1630">
              <w:rPr>
                <w:sz w:val="23"/>
                <w:szCs w:val="23"/>
                <w:shd w:val="clear" w:color="auto" w:fill="FFFFFF"/>
              </w:rPr>
              <w:lastRenderedPageBreak/>
              <w:t>Амбулаторно-поликлиническое обслуживание (3.4.1)</w:t>
            </w:r>
          </w:p>
          <w:p w:rsidR="00DC1C8F" w:rsidRPr="004E1630" w:rsidRDefault="00DC1C8F" w:rsidP="00DC1C8F">
            <w:pPr>
              <w:widowControl w:val="0"/>
              <w:jc w:val="both"/>
              <w:rPr>
                <w:sz w:val="24"/>
                <w:szCs w:val="24"/>
              </w:rPr>
            </w:pPr>
          </w:p>
        </w:tc>
        <w:tc>
          <w:tcPr>
            <w:tcW w:w="1326" w:type="pct"/>
          </w:tcPr>
          <w:p w:rsidR="003E3F2D" w:rsidRPr="004E1630" w:rsidRDefault="003E3F2D" w:rsidP="00DC1C8F">
            <w:pPr>
              <w:widowControl w:val="0"/>
              <w:jc w:val="both"/>
              <w:rPr>
                <w:sz w:val="24"/>
                <w:szCs w:val="24"/>
                <w:shd w:val="clear" w:color="auto" w:fill="FFFFFF"/>
              </w:rPr>
            </w:pPr>
            <w:r w:rsidRPr="004E1630">
              <w:rPr>
                <w:sz w:val="23"/>
                <w:szCs w:val="23"/>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DC1C8F" w:rsidRPr="004E1630" w:rsidRDefault="00DC1C8F" w:rsidP="003E3F2D">
            <w:pPr>
              <w:widowControl w:val="0"/>
              <w:jc w:val="both"/>
              <w:rPr>
                <w:sz w:val="24"/>
                <w:szCs w:val="24"/>
              </w:rPr>
            </w:pPr>
          </w:p>
        </w:tc>
        <w:tc>
          <w:tcPr>
            <w:tcW w:w="2794" w:type="pct"/>
          </w:tcPr>
          <w:p w:rsidR="00DC1C8F" w:rsidRPr="004E1630" w:rsidRDefault="00DC1C8F" w:rsidP="00DC1C8F">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DC1C8F" w:rsidRPr="004E1630" w:rsidRDefault="00DC1C8F" w:rsidP="00DC1C8F">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003E3F2D" w:rsidRPr="004E1630">
              <w:rPr>
                <w:sz w:val="24"/>
                <w:szCs w:val="24"/>
              </w:rPr>
              <w:t>3</w:t>
            </w:r>
            <w:r w:rsidRPr="004E1630">
              <w:rPr>
                <w:b/>
                <w:sz w:val="24"/>
                <w:szCs w:val="24"/>
              </w:rPr>
              <w:t>00/</w:t>
            </w:r>
            <w:r w:rsidR="00BB0569" w:rsidRPr="004E1630">
              <w:rPr>
                <w:b/>
                <w:sz w:val="24"/>
                <w:szCs w:val="24"/>
              </w:rPr>
              <w:t>2</w:t>
            </w:r>
            <w:r w:rsidRPr="004E1630">
              <w:rPr>
                <w:b/>
                <w:sz w:val="24"/>
                <w:szCs w:val="24"/>
              </w:rPr>
              <w:t>00</w:t>
            </w:r>
            <w:r w:rsidR="00BB0569" w:rsidRPr="004E1630">
              <w:rPr>
                <w:b/>
                <w:sz w:val="24"/>
                <w:szCs w:val="24"/>
              </w:rPr>
              <w:t>0</w:t>
            </w:r>
            <w:r w:rsidRPr="004E1630">
              <w:rPr>
                <w:b/>
                <w:sz w:val="24"/>
                <w:szCs w:val="24"/>
              </w:rPr>
              <w:t>0</w:t>
            </w:r>
            <w:r w:rsidRPr="004E1630">
              <w:rPr>
                <w:sz w:val="24"/>
                <w:szCs w:val="24"/>
              </w:rPr>
              <w:t xml:space="preserve"> кв.м;</w:t>
            </w:r>
          </w:p>
          <w:p w:rsidR="00DC1C8F" w:rsidRPr="004E1630" w:rsidRDefault="00DC1C8F" w:rsidP="00DC1C8F">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C1C8F" w:rsidRPr="004E1630" w:rsidRDefault="00DC1C8F" w:rsidP="00DC1C8F">
            <w:pPr>
              <w:widowControl w:val="0"/>
              <w:autoSpaceDE w:val="0"/>
              <w:autoSpaceDN w:val="0"/>
              <w:adjustRightInd w:val="0"/>
              <w:ind w:firstLine="567"/>
              <w:jc w:val="both"/>
              <w:rPr>
                <w:sz w:val="24"/>
                <w:szCs w:val="24"/>
              </w:rPr>
            </w:pPr>
            <w:r w:rsidRPr="004E1630">
              <w:rPr>
                <w:sz w:val="24"/>
                <w:szCs w:val="24"/>
              </w:rPr>
              <w:t xml:space="preserve">- от границ участка - </w:t>
            </w:r>
            <w:r w:rsidRPr="004E1630">
              <w:rPr>
                <w:b/>
                <w:sz w:val="24"/>
                <w:szCs w:val="24"/>
              </w:rPr>
              <w:t>6 м</w:t>
            </w:r>
            <w:r w:rsidRPr="004E1630">
              <w:rPr>
                <w:sz w:val="24"/>
                <w:szCs w:val="24"/>
              </w:rPr>
              <w:t>;</w:t>
            </w:r>
          </w:p>
          <w:p w:rsidR="00DC1C8F" w:rsidRPr="004E1630" w:rsidRDefault="00DC1C8F" w:rsidP="00DC1C8F">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DC1C8F" w:rsidRPr="004E1630" w:rsidRDefault="00DC1C8F" w:rsidP="00DC1C8F">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003E3F2D" w:rsidRPr="004E1630">
              <w:rPr>
                <w:rFonts w:eastAsia="SimSun"/>
                <w:sz w:val="24"/>
                <w:szCs w:val="24"/>
                <w:lang w:eastAsia="zh-CN"/>
              </w:rPr>
              <w:t>3</w:t>
            </w:r>
            <w:r w:rsidRPr="004E1630">
              <w:rPr>
                <w:rFonts w:eastAsia="SimSun"/>
                <w:b/>
                <w:sz w:val="24"/>
                <w:szCs w:val="24"/>
                <w:lang w:eastAsia="zh-CN"/>
              </w:rPr>
              <w:t xml:space="preserve"> этажа;</w:t>
            </w:r>
            <w:r w:rsidRPr="004E1630">
              <w:rPr>
                <w:rFonts w:eastAsia="SimSun"/>
                <w:sz w:val="24"/>
                <w:szCs w:val="24"/>
                <w:lang w:eastAsia="zh-CN"/>
              </w:rPr>
              <w:t xml:space="preserve"> </w:t>
            </w:r>
          </w:p>
          <w:p w:rsidR="00DC1C8F" w:rsidRPr="004E1630" w:rsidRDefault="00DC1C8F" w:rsidP="00DC1C8F">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4E1630" w:rsidRDefault="00DC1C8F" w:rsidP="00AD7956">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003E3F2D" w:rsidRPr="004E1630">
              <w:rPr>
                <w:sz w:val="24"/>
                <w:szCs w:val="24"/>
              </w:rPr>
              <w:t>80</w:t>
            </w:r>
            <w:r w:rsidRPr="004E1630">
              <w:rPr>
                <w:b/>
                <w:sz w:val="24"/>
                <w:szCs w:val="24"/>
              </w:rPr>
              <w:t>%</w:t>
            </w:r>
            <w:r w:rsidR="00BB0569" w:rsidRPr="004E1630">
              <w:rPr>
                <w:sz w:val="24"/>
                <w:szCs w:val="24"/>
              </w:rPr>
              <w:t>.</w:t>
            </w:r>
            <w:r w:rsidR="00AD7956" w:rsidRPr="004E1630">
              <w:rPr>
                <w:rFonts w:eastAsia="SimSun"/>
                <w:b/>
                <w:sz w:val="24"/>
                <w:szCs w:val="24"/>
                <w:lang w:eastAsia="zh-CN"/>
              </w:rPr>
              <w:t xml:space="preserve"> </w:t>
            </w:r>
          </w:p>
          <w:p w:rsidR="00DC1C8F" w:rsidRPr="004E1630" w:rsidRDefault="00AD7956" w:rsidP="00AD7956">
            <w:pPr>
              <w:widowControl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BB0569">
        <w:trPr>
          <w:trHeight w:val="552"/>
          <w:jc w:val="center"/>
        </w:trPr>
        <w:tc>
          <w:tcPr>
            <w:tcW w:w="880" w:type="pct"/>
          </w:tcPr>
          <w:p w:rsidR="00BB0569" w:rsidRPr="004E1630" w:rsidRDefault="00BB0569" w:rsidP="00EC2E4D">
            <w:pPr>
              <w:widowControl w:val="0"/>
              <w:autoSpaceDE w:val="0"/>
              <w:autoSpaceDN w:val="0"/>
              <w:adjustRightInd w:val="0"/>
              <w:rPr>
                <w:sz w:val="24"/>
                <w:szCs w:val="24"/>
              </w:rPr>
            </w:pPr>
            <w:r w:rsidRPr="004E1630">
              <w:rPr>
                <w:sz w:val="24"/>
                <w:szCs w:val="24"/>
              </w:rPr>
              <w:lastRenderedPageBreak/>
              <w:t>Деловое управление (4.1)</w:t>
            </w:r>
          </w:p>
        </w:tc>
        <w:tc>
          <w:tcPr>
            <w:tcW w:w="1326" w:type="pct"/>
          </w:tcPr>
          <w:p w:rsidR="00BB0569" w:rsidRPr="004E1630" w:rsidRDefault="00BB0569" w:rsidP="00EC2E4D">
            <w:pPr>
              <w:widowControl w:val="0"/>
              <w:autoSpaceDE w:val="0"/>
              <w:autoSpaceDN w:val="0"/>
              <w:adjustRightInd w:val="0"/>
              <w:jc w:val="both"/>
              <w:rPr>
                <w:sz w:val="24"/>
                <w:szCs w:val="24"/>
              </w:rPr>
            </w:pPr>
            <w:r w:rsidRPr="004E1630">
              <w:rPr>
                <w:sz w:val="23"/>
                <w:szCs w:val="23"/>
                <w:shd w:val="clear" w:color="auto" w:fill="FFFFFF"/>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794" w:type="pct"/>
          </w:tcPr>
          <w:p w:rsidR="00BB0569" w:rsidRPr="004E1630" w:rsidRDefault="00BB0569" w:rsidP="00EC2E4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B0569" w:rsidRPr="004E1630" w:rsidRDefault="00BB0569" w:rsidP="00EC2E4D">
            <w:pPr>
              <w:widowControl w:val="0"/>
              <w:ind w:firstLine="567"/>
              <w:jc w:val="both"/>
              <w:rPr>
                <w:sz w:val="24"/>
                <w:szCs w:val="24"/>
              </w:rPr>
            </w:pPr>
            <w:r w:rsidRPr="004E1630">
              <w:rPr>
                <w:sz w:val="24"/>
                <w:szCs w:val="24"/>
              </w:rPr>
              <w:t>- минимальная/максимальная площадь земельного участка - 5</w:t>
            </w:r>
            <w:r w:rsidRPr="004E1630">
              <w:rPr>
                <w:b/>
                <w:sz w:val="24"/>
                <w:szCs w:val="24"/>
              </w:rPr>
              <w:t>00/1000</w:t>
            </w:r>
            <w:r w:rsidRPr="004E1630">
              <w:rPr>
                <w:sz w:val="24"/>
                <w:szCs w:val="24"/>
              </w:rPr>
              <w:t xml:space="preserve"> кв.м;</w:t>
            </w:r>
          </w:p>
          <w:p w:rsidR="00BB0569" w:rsidRPr="004E1630" w:rsidRDefault="00BB0569" w:rsidP="00EC2E4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B0569" w:rsidRPr="004E1630" w:rsidRDefault="00BB0569" w:rsidP="00EC2E4D">
            <w:pPr>
              <w:widowControl w:val="0"/>
              <w:autoSpaceDE w:val="0"/>
              <w:autoSpaceDN w:val="0"/>
              <w:adjustRightInd w:val="0"/>
              <w:ind w:firstLine="567"/>
              <w:jc w:val="both"/>
              <w:rPr>
                <w:sz w:val="24"/>
                <w:szCs w:val="24"/>
              </w:rPr>
            </w:pPr>
            <w:r w:rsidRPr="004E1630">
              <w:rPr>
                <w:sz w:val="24"/>
                <w:szCs w:val="24"/>
              </w:rPr>
              <w:t xml:space="preserve">- от границ участка - </w:t>
            </w:r>
            <w:r w:rsidRPr="004E1630">
              <w:rPr>
                <w:b/>
                <w:sz w:val="24"/>
                <w:szCs w:val="24"/>
              </w:rPr>
              <w:t>3 м</w:t>
            </w:r>
            <w:r w:rsidRPr="004E1630">
              <w:rPr>
                <w:sz w:val="24"/>
                <w:szCs w:val="24"/>
              </w:rPr>
              <w:t>;</w:t>
            </w:r>
          </w:p>
          <w:p w:rsidR="00BB0569" w:rsidRPr="004E1630" w:rsidRDefault="00BB0569" w:rsidP="00EC2E4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B0569" w:rsidRPr="004E1630" w:rsidRDefault="00BB0569" w:rsidP="00EC2E4D">
            <w:pPr>
              <w:widowControl w:val="0"/>
              <w:ind w:firstLine="567"/>
              <w:jc w:val="both"/>
              <w:rPr>
                <w:rFonts w:eastAsia="SimSun"/>
                <w:sz w:val="24"/>
                <w:szCs w:val="24"/>
                <w:lang w:eastAsia="zh-CN"/>
              </w:rPr>
            </w:pPr>
            <w:r w:rsidRPr="004E1630">
              <w:rPr>
                <w:rFonts w:eastAsia="SimSun"/>
                <w:sz w:val="24"/>
                <w:szCs w:val="24"/>
                <w:lang w:eastAsia="zh-CN"/>
              </w:rPr>
              <w:t>- максимальное количество надземных этажей зданий - 4</w:t>
            </w:r>
            <w:r w:rsidRPr="004E1630">
              <w:rPr>
                <w:rFonts w:eastAsia="SimSun"/>
                <w:b/>
                <w:sz w:val="24"/>
                <w:szCs w:val="24"/>
                <w:lang w:eastAsia="zh-CN"/>
              </w:rPr>
              <w:t xml:space="preserve"> этажа;</w:t>
            </w:r>
          </w:p>
          <w:p w:rsidR="00BB0569" w:rsidRPr="004E1630" w:rsidRDefault="00BB0569" w:rsidP="00EC2E4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B0569" w:rsidRPr="004E1630" w:rsidRDefault="00BB0569" w:rsidP="00EC2E4D">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65%</w:t>
            </w:r>
            <w:r w:rsidRPr="004E1630">
              <w:rPr>
                <w:sz w:val="24"/>
                <w:szCs w:val="24"/>
              </w:rPr>
              <w:t>.</w:t>
            </w:r>
          </w:p>
          <w:p w:rsidR="00BB0569" w:rsidRPr="004E1630" w:rsidRDefault="00BB0569" w:rsidP="00EC2E4D">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BB0569">
        <w:trPr>
          <w:trHeight w:val="552"/>
          <w:jc w:val="center"/>
        </w:trPr>
        <w:tc>
          <w:tcPr>
            <w:tcW w:w="880" w:type="pct"/>
          </w:tcPr>
          <w:p w:rsidR="00BC0C88" w:rsidRPr="004E1630" w:rsidRDefault="00BC0C88" w:rsidP="00EC2E4D">
            <w:pPr>
              <w:widowControl w:val="0"/>
              <w:jc w:val="both"/>
              <w:rPr>
                <w:sz w:val="24"/>
                <w:szCs w:val="24"/>
              </w:rPr>
            </w:pPr>
            <w:r w:rsidRPr="004E1630">
              <w:rPr>
                <w:sz w:val="24"/>
                <w:szCs w:val="24"/>
              </w:rPr>
              <w:t xml:space="preserve">Магазины </w:t>
            </w:r>
          </w:p>
          <w:p w:rsidR="00BC0C88" w:rsidRPr="004E1630" w:rsidRDefault="00BC0C88" w:rsidP="00EC2E4D">
            <w:pPr>
              <w:widowControl w:val="0"/>
              <w:jc w:val="both"/>
              <w:rPr>
                <w:sz w:val="24"/>
                <w:szCs w:val="24"/>
              </w:rPr>
            </w:pPr>
            <w:r w:rsidRPr="004E1630">
              <w:rPr>
                <w:sz w:val="24"/>
                <w:szCs w:val="24"/>
              </w:rPr>
              <w:t>(4.4)</w:t>
            </w:r>
          </w:p>
        </w:tc>
        <w:tc>
          <w:tcPr>
            <w:tcW w:w="1326" w:type="pct"/>
          </w:tcPr>
          <w:p w:rsidR="00BC0C88" w:rsidRPr="004E1630" w:rsidRDefault="00BC0C88" w:rsidP="00EC2E4D">
            <w:pPr>
              <w:widowControl w:val="0"/>
              <w:jc w:val="both"/>
              <w:rPr>
                <w:sz w:val="24"/>
                <w:szCs w:val="24"/>
              </w:rPr>
            </w:pPr>
            <w:r w:rsidRPr="004E1630">
              <w:rPr>
                <w:sz w:val="24"/>
                <w:szCs w:val="24"/>
              </w:rPr>
              <w:t>Размещение объектов капитального строительства, предназначенных для продажи товаров, торговая площадь которых составляет до 5000 кв.м</w:t>
            </w:r>
          </w:p>
        </w:tc>
        <w:tc>
          <w:tcPr>
            <w:tcW w:w="2794" w:type="pct"/>
          </w:tcPr>
          <w:p w:rsidR="00BC0C88" w:rsidRPr="004E1630" w:rsidRDefault="00BC0C88" w:rsidP="00EC2E4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C0C88" w:rsidRPr="004E1630" w:rsidRDefault="00BC0C88" w:rsidP="00EC2E4D">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200/10000</w:t>
            </w:r>
            <w:r w:rsidRPr="004E1630">
              <w:rPr>
                <w:sz w:val="24"/>
                <w:szCs w:val="24"/>
              </w:rPr>
              <w:t xml:space="preserve"> кв.м;</w:t>
            </w:r>
          </w:p>
          <w:p w:rsidR="00BC0C88" w:rsidRPr="004E1630" w:rsidRDefault="00BC0C88" w:rsidP="00EC2E4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C0C88" w:rsidRPr="004E1630" w:rsidRDefault="00BC0C88" w:rsidP="00EC2E4D">
            <w:pPr>
              <w:widowControl w:val="0"/>
              <w:autoSpaceDE w:val="0"/>
              <w:autoSpaceDN w:val="0"/>
              <w:adjustRightInd w:val="0"/>
              <w:ind w:firstLine="567"/>
              <w:jc w:val="both"/>
              <w:rPr>
                <w:sz w:val="24"/>
                <w:szCs w:val="24"/>
              </w:rPr>
            </w:pPr>
            <w:r w:rsidRPr="004E1630">
              <w:rPr>
                <w:sz w:val="24"/>
                <w:szCs w:val="24"/>
              </w:rPr>
              <w:t xml:space="preserve">- от границ участка - </w:t>
            </w:r>
            <w:r w:rsidRPr="004E1630">
              <w:rPr>
                <w:b/>
                <w:sz w:val="24"/>
                <w:szCs w:val="24"/>
              </w:rPr>
              <w:t>3 м</w:t>
            </w:r>
            <w:r w:rsidRPr="004E1630">
              <w:rPr>
                <w:sz w:val="24"/>
                <w:szCs w:val="24"/>
              </w:rPr>
              <w:t>;</w:t>
            </w:r>
          </w:p>
          <w:p w:rsidR="00BC0C88" w:rsidRPr="004E1630" w:rsidRDefault="00BC0C88" w:rsidP="00EC2E4D">
            <w:pPr>
              <w:widowControl w:val="0"/>
              <w:ind w:firstLine="567"/>
              <w:jc w:val="both"/>
              <w:rPr>
                <w:b/>
                <w:sz w:val="24"/>
                <w:szCs w:val="24"/>
              </w:rPr>
            </w:pPr>
            <w:r w:rsidRPr="004E1630">
              <w:rPr>
                <w:b/>
                <w:sz w:val="24"/>
                <w:szCs w:val="24"/>
              </w:rPr>
              <w:t xml:space="preserve">предельное количество этажей или предельная высота зданий, </w:t>
            </w:r>
            <w:r w:rsidRPr="004E1630">
              <w:rPr>
                <w:b/>
                <w:sz w:val="24"/>
                <w:szCs w:val="24"/>
              </w:rPr>
              <w:lastRenderedPageBreak/>
              <w:t>строений, сооружений:</w:t>
            </w:r>
          </w:p>
          <w:p w:rsidR="00BC0C88" w:rsidRPr="004E1630" w:rsidRDefault="00BC0C88" w:rsidP="00EC2E4D">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BC0C88" w:rsidRPr="004E1630" w:rsidRDefault="00BC0C88" w:rsidP="00EC2E4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C0C88" w:rsidRPr="004E1630" w:rsidRDefault="00BC0C88" w:rsidP="00EC2E4D">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75%</w:t>
            </w:r>
            <w:r w:rsidRPr="004E1630">
              <w:rPr>
                <w:sz w:val="24"/>
                <w:szCs w:val="24"/>
              </w:rPr>
              <w:t>.</w:t>
            </w:r>
          </w:p>
          <w:p w:rsidR="00BC0C88" w:rsidRPr="004E1630" w:rsidRDefault="00BC0C88" w:rsidP="00EC2E4D">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BB0569">
        <w:trPr>
          <w:trHeight w:val="552"/>
          <w:jc w:val="center"/>
        </w:trPr>
        <w:tc>
          <w:tcPr>
            <w:tcW w:w="880" w:type="pct"/>
          </w:tcPr>
          <w:p w:rsidR="00BC0C88" w:rsidRPr="004E1630" w:rsidRDefault="00BC0C88" w:rsidP="00EC2E4D">
            <w:pPr>
              <w:widowControl w:val="0"/>
              <w:autoSpaceDE w:val="0"/>
              <w:autoSpaceDN w:val="0"/>
              <w:adjustRightInd w:val="0"/>
              <w:rPr>
                <w:sz w:val="24"/>
                <w:szCs w:val="24"/>
              </w:rPr>
            </w:pPr>
            <w:r w:rsidRPr="004E1630">
              <w:rPr>
                <w:sz w:val="24"/>
                <w:szCs w:val="24"/>
              </w:rPr>
              <w:lastRenderedPageBreak/>
              <w:t>Автомобильные мойки (4.9.1.3)</w:t>
            </w:r>
          </w:p>
          <w:p w:rsidR="00BC0C88" w:rsidRPr="004E1630" w:rsidRDefault="00BC0C88" w:rsidP="00EC2E4D">
            <w:pPr>
              <w:widowControl w:val="0"/>
              <w:autoSpaceDE w:val="0"/>
              <w:autoSpaceDN w:val="0"/>
              <w:adjustRightInd w:val="0"/>
              <w:rPr>
                <w:sz w:val="24"/>
                <w:szCs w:val="24"/>
              </w:rPr>
            </w:pPr>
          </w:p>
          <w:p w:rsidR="00BC0C88" w:rsidRPr="004E1630" w:rsidRDefault="00BC0C88" w:rsidP="00EC2E4D">
            <w:pPr>
              <w:widowControl w:val="0"/>
              <w:autoSpaceDE w:val="0"/>
              <w:autoSpaceDN w:val="0"/>
              <w:adjustRightInd w:val="0"/>
              <w:rPr>
                <w:sz w:val="24"/>
                <w:szCs w:val="24"/>
              </w:rPr>
            </w:pPr>
          </w:p>
          <w:p w:rsidR="00BC0C88" w:rsidRPr="004E1630" w:rsidRDefault="00BC0C88" w:rsidP="00EC2E4D">
            <w:pPr>
              <w:widowControl w:val="0"/>
              <w:autoSpaceDE w:val="0"/>
              <w:autoSpaceDN w:val="0"/>
              <w:adjustRightInd w:val="0"/>
              <w:rPr>
                <w:sz w:val="24"/>
                <w:szCs w:val="24"/>
              </w:rPr>
            </w:pPr>
            <w:r w:rsidRPr="004E1630">
              <w:rPr>
                <w:sz w:val="23"/>
                <w:szCs w:val="23"/>
                <w:shd w:val="clear" w:color="auto" w:fill="FFFFFF"/>
              </w:rPr>
              <w:t>Ремонт автомобилей (4.9.1.4)</w:t>
            </w:r>
          </w:p>
        </w:tc>
        <w:tc>
          <w:tcPr>
            <w:tcW w:w="1326" w:type="pct"/>
          </w:tcPr>
          <w:p w:rsidR="00BC0C88" w:rsidRPr="004E1630" w:rsidRDefault="00BC0C88" w:rsidP="00EC2E4D">
            <w:pPr>
              <w:widowControl w:val="0"/>
              <w:rPr>
                <w:sz w:val="24"/>
                <w:szCs w:val="24"/>
              </w:rPr>
            </w:pPr>
            <w:r w:rsidRPr="004E1630">
              <w:rPr>
                <w:sz w:val="24"/>
                <w:szCs w:val="24"/>
              </w:rPr>
              <w:t>Размещение автомобильных моек, а также размещение магазинов сопутствующей торговли</w:t>
            </w:r>
          </w:p>
          <w:p w:rsidR="00BC0C88" w:rsidRPr="004E1630" w:rsidRDefault="00BC0C88" w:rsidP="00EC2E4D">
            <w:pPr>
              <w:widowControl w:val="0"/>
              <w:rPr>
                <w:sz w:val="24"/>
                <w:szCs w:val="24"/>
              </w:rPr>
            </w:pPr>
          </w:p>
          <w:p w:rsidR="00BC0C88" w:rsidRPr="004E1630" w:rsidRDefault="00BC0C88" w:rsidP="00EC2E4D">
            <w:pPr>
              <w:widowControl w:val="0"/>
              <w:rPr>
                <w:sz w:val="24"/>
                <w:szCs w:val="24"/>
              </w:rPr>
            </w:pPr>
            <w:r w:rsidRPr="004E1630">
              <w:rPr>
                <w:rFonts w:ascii="Times New Roman CYR" w:eastAsia="Times New Roman CYR" w:hAnsi="Times New Roman CYR" w:cs="Times New Roman CYR"/>
                <w:sz w:val="24"/>
                <w:szCs w:val="24"/>
              </w:rPr>
              <w:t>Мастерские, предназначенные для ремонта и обслуживания автомобилей</w:t>
            </w:r>
          </w:p>
        </w:tc>
        <w:tc>
          <w:tcPr>
            <w:tcW w:w="2794" w:type="pct"/>
          </w:tcPr>
          <w:p w:rsidR="00BC0C88" w:rsidRPr="004E1630" w:rsidRDefault="00BC0C88"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- 100/5000 кв. м;</w:t>
            </w:r>
          </w:p>
          <w:p w:rsidR="00BC0C88" w:rsidRPr="004E1630" w:rsidRDefault="00BC0C88"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- 10 м;</w:t>
            </w:r>
          </w:p>
          <w:p w:rsidR="00BC0C88" w:rsidRPr="004E1630" w:rsidRDefault="00BC0C88"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BC0C88" w:rsidRPr="004E1630" w:rsidRDefault="00BC0C88"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зданий, строений, сооружений от уровня земли - 5 м;</w:t>
            </w:r>
          </w:p>
          <w:p w:rsidR="00BC0C88" w:rsidRPr="004E1630" w:rsidRDefault="00BC0C88"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- 60%;</w:t>
            </w:r>
          </w:p>
          <w:p w:rsidR="00BC0C88" w:rsidRPr="004E1630" w:rsidRDefault="00BC0C88" w:rsidP="00BC0C88">
            <w:pPr>
              <w:widowControl w:val="0"/>
              <w:ind w:firstLine="567"/>
              <w:jc w:val="both"/>
              <w:rPr>
                <w:sz w:val="24"/>
                <w:szCs w:val="24"/>
              </w:rPr>
            </w:pPr>
            <w:r w:rsidRPr="004E1630">
              <w:rPr>
                <w:rFonts w:ascii="Times New Roman CYR" w:eastAsia="Times New Roman CYR" w:hAnsi="Times New Roman CYR" w:cs="Times New Roman CYR"/>
                <w:sz w:val="24"/>
                <w:szCs w:val="24"/>
              </w:rPr>
              <w:t>При размещении объектов малого бизнеса, относящихся к V классу опасности, в условиях сложившейся градостроительной ситуации (при невозможности соблюдения размеров ориентировочной санитарно-защитной зоны) необходимо обоснование размещения таких объектов с ориентировочными расчетами ожидаемого загрязнения атмосферного воздуха и физического воздействия на атмосферный воздух (шум, вибрация, электромагнитные излучения).</w:t>
            </w:r>
          </w:p>
        </w:tc>
      </w:tr>
      <w:tr w:rsidR="004E1630" w:rsidRPr="004E1630" w:rsidTr="00BB0569">
        <w:trPr>
          <w:trHeight w:val="552"/>
          <w:jc w:val="center"/>
        </w:trPr>
        <w:tc>
          <w:tcPr>
            <w:tcW w:w="880" w:type="pct"/>
          </w:tcPr>
          <w:p w:rsidR="00AB0C3D" w:rsidRPr="004E1630" w:rsidRDefault="00AB0C3D" w:rsidP="00EC2E4D">
            <w:pPr>
              <w:widowControl w:val="0"/>
              <w:autoSpaceDE w:val="0"/>
              <w:autoSpaceDN w:val="0"/>
              <w:adjustRightInd w:val="0"/>
              <w:rPr>
                <w:sz w:val="24"/>
                <w:szCs w:val="24"/>
              </w:rPr>
            </w:pPr>
            <w:r w:rsidRPr="004E1630">
              <w:rPr>
                <w:sz w:val="24"/>
                <w:szCs w:val="24"/>
              </w:rPr>
              <w:t>Спорт</w:t>
            </w:r>
          </w:p>
          <w:p w:rsidR="00AB0C3D" w:rsidRPr="004E1630" w:rsidRDefault="00AB0C3D" w:rsidP="00EC2E4D">
            <w:pPr>
              <w:widowControl w:val="0"/>
              <w:autoSpaceDE w:val="0"/>
              <w:autoSpaceDN w:val="0"/>
              <w:adjustRightInd w:val="0"/>
              <w:rPr>
                <w:sz w:val="24"/>
                <w:szCs w:val="24"/>
              </w:rPr>
            </w:pPr>
            <w:r w:rsidRPr="004E1630">
              <w:rPr>
                <w:sz w:val="24"/>
                <w:szCs w:val="24"/>
              </w:rPr>
              <w:t>(5.1)</w:t>
            </w:r>
          </w:p>
        </w:tc>
        <w:tc>
          <w:tcPr>
            <w:tcW w:w="1326" w:type="pct"/>
          </w:tcPr>
          <w:p w:rsidR="00AB0C3D" w:rsidRPr="004E1630" w:rsidRDefault="00AB0C3D" w:rsidP="00EC2E4D">
            <w:pPr>
              <w:widowControl w:val="0"/>
              <w:autoSpaceDE w:val="0"/>
              <w:autoSpaceDN w:val="0"/>
              <w:adjustRightInd w:val="0"/>
              <w:jc w:val="both"/>
              <w:rPr>
                <w:sz w:val="24"/>
                <w:szCs w:val="24"/>
              </w:rPr>
            </w:pPr>
            <w:r w:rsidRPr="004E1630">
              <w:rPr>
                <w:sz w:val="24"/>
                <w:szCs w:val="24"/>
              </w:rPr>
              <w:t>Размещение закрытых объектов капитального строительства в качестве спортивных клубов, спортивных залов, бассейнов</w:t>
            </w:r>
          </w:p>
        </w:tc>
        <w:tc>
          <w:tcPr>
            <w:tcW w:w="2794" w:type="pct"/>
          </w:tcPr>
          <w:p w:rsidR="00AB0C3D" w:rsidRPr="004E1630" w:rsidRDefault="00AB0C3D" w:rsidP="00EC2E4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AB0C3D" w:rsidRPr="004E1630" w:rsidRDefault="00AB0C3D" w:rsidP="00EC2E4D">
            <w:pPr>
              <w:widowControl w:val="0"/>
              <w:ind w:firstLine="567"/>
              <w:jc w:val="both"/>
              <w:rPr>
                <w:b/>
                <w:sz w:val="24"/>
                <w:szCs w:val="24"/>
              </w:rPr>
            </w:pPr>
            <w:r w:rsidRPr="004E1630">
              <w:rPr>
                <w:b/>
                <w:sz w:val="24"/>
                <w:szCs w:val="24"/>
              </w:rPr>
              <w:t>- минимальная/максимальная площадь земельного участка - 600/40000 кв.м;</w:t>
            </w:r>
          </w:p>
          <w:p w:rsidR="00AB0C3D" w:rsidRPr="004E1630" w:rsidRDefault="00AB0C3D" w:rsidP="00EC2E4D">
            <w:pPr>
              <w:widowControl w:val="0"/>
              <w:ind w:firstLine="567"/>
              <w:jc w:val="both"/>
              <w:rPr>
                <w:b/>
                <w:sz w:val="24"/>
                <w:szCs w:val="24"/>
              </w:rPr>
            </w:pPr>
            <w:r w:rsidRPr="004E1630">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4E1630">
              <w:rPr>
                <w:b/>
                <w:sz w:val="24"/>
                <w:szCs w:val="24"/>
              </w:rPr>
              <w:lastRenderedPageBreak/>
              <w:t>строений, сооружений:</w:t>
            </w:r>
          </w:p>
          <w:p w:rsidR="00AB0C3D" w:rsidRPr="004E1630" w:rsidRDefault="00AB0C3D" w:rsidP="00EC2E4D">
            <w:pPr>
              <w:widowControl w:val="0"/>
              <w:ind w:firstLine="567"/>
              <w:jc w:val="both"/>
              <w:rPr>
                <w:b/>
                <w:sz w:val="24"/>
                <w:szCs w:val="24"/>
              </w:rPr>
            </w:pPr>
            <w:r w:rsidRPr="004E1630">
              <w:rPr>
                <w:b/>
                <w:sz w:val="24"/>
                <w:szCs w:val="24"/>
              </w:rPr>
              <w:t>- минимальные отступы от границ участка - 3 м;</w:t>
            </w:r>
          </w:p>
          <w:p w:rsidR="00AB0C3D" w:rsidRPr="004E1630" w:rsidRDefault="00AB0C3D" w:rsidP="00EC2E4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AB0C3D" w:rsidRPr="004E1630" w:rsidRDefault="00AB0C3D" w:rsidP="00EC2E4D">
            <w:pPr>
              <w:widowControl w:val="0"/>
              <w:ind w:firstLine="567"/>
              <w:jc w:val="both"/>
              <w:rPr>
                <w:b/>
                <w:sz w:val="24"/>
                <w:szCs w:val="24"/>
              </w:rPr>
            </w:pPr>
            <w:r w:rsidRPr="004E1630">
              <w:rPr>
                <w:b/>
                <w:sz w:val="24"/>
                <w:szCs w:val="24"/>
              </w:rPr>
              <w:t>- максимальное количество надземных этажей зданий - 3 этажа;</w:t>
            </w:r>
          </w:p>
          <w:p w:rsidR="00AB0C3D" w:rsidRPr="004E1630" w:rsidRDefault="00AB0C3D" w:rsidP="00EC2E4D">
            <w:pPr>
              <w:widowControl w:val="0"/>
              <w:ind w:firstLine="567"/>
              <w:jc w:val="both"/>
              <w:rPr>
                <w:b/>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B0C3D" w:rsidRPr="004E1630" w:rsidRDefault="00AB0C3D" w:rsidP="00EC2E4D">
            <w:pPr>
              <w:widowControl w:val="0"/>
              <w:ind w:firstLine="567"/>
              <w:jc w:val="both"/>
              <w:rPr>
                <w:b/>
                <w:sz w:val="24"/>
                <w:szCs w:val="24"/>
              </w:rPr>
            </w:pPr>
            <w:r w:rsidRPr="004E1630">
              <w:rPr>
                <w:b/>
                <w:sz w:val="24"/>
                <w:szCs w:val="24"/>
              </w:rPr>
              <w:t>- максимальный процент застройки в границах земельного участка - 50%.</w:t>
            </w:r>
          </w:p>
          <w:p w:rsidR="00AB0C3D" w:rsidRPr="004E1630" w:rsidRDefault="00AB0C3D" w:rsidP="00EC2E4D">
            <w:pPr>
              <w:widowControl w:val="0"/>
              <w:ind w:firstLine="567"/>
              <w:jc w:val="both"/>
              <w:rPr>
                <w:b/>
                <w:sz w:val="24"/>
                <w:szCs w:val="24"/>
              </w:rPr>
            </w:pPr>
            <w:r w:rsidRPr="004E1630">
              <w:rPr>
                <w:b/>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BB0569">
        <w:trPr>
          <w:trHeight w:val="552"/>
          <w:jc w:val="center"/>
        </w:trPr>
        <w:tc>
          <w:tcPr>
            <w:tcW w:w="880" w:type="pct"/>
          </w:tcPr>
          <w:p w:rsidR="005D2209" w:rsidRPr="004E1630" w:rsidRDefault="005D2209" w:rsidP="00DC1C8F">
            <w:pPr>
              <w:widowControl w:val="0"/>
              <w:jc w:val="both"/>
              <w:rPr>
                <w:sz w:val="23"/>
                <w:szCs w:val="23"/>
                <w:shd w:val="clear" w:color="auto" w:fill="FFFFFF"/>
              </w:rPr>
            </w:pPr>
            <w:r w:rsidRPr="004E1630">
              <w:rPr>
                <w:sz w:val="23"/>
                <w:szCs w:val="23"/>
                <w:shd w:val="clear" w:color="auto" w:fill="FFFFFF"/>
              </w:rPr>
              <w:lastRenderedPageBreak/>
              <w:t>Обеспечение занятий спортом в помещениях (5.1.2)</w:t>
            </w:r>
          </w:p>
          <w:p w:rsidR="005D2209" w:rsidRPr="004E1630" w:rsidRDefault="005D2209" w:rsidP="00DC1C8F">
            <w:pPr>
              <w:widowControl w:val="0"/>
              <w:jc w:val="both"/>
              <w:rPr>
                <w:sz w:val="23"/>
                <w:szCs w:val="23"/>
                <w:shd w:val="clear" w:color="auto" w:fill="FFFFFF"/>
              </w:rPr>
            </w:pPr>
          </w:p>
          <w:p w:rsidR="005D2209" w:rsidRPr="004E1630" w:rsidRDefault="005D2209" w:rsidP="00DC1C8F">
            <w:pPr>
              <w:widowControl w:val="0"/>
              <w:jc w:val="both"/>
              <w:rPr>
                <w:sz w:val="23"/>
                <w:szCs w:val="23"/>
                <w:shd w:val="clear" w:color="auto" w:fill="FFFFFF"/>
              </w:rPr>
            </w:pPr>
            <w:r w:rsidRPr="004E1630">
              <w:rPr>
                <w:sz w:val="23"/>
                <w:szCs w:val="23"/>
                <w:shd w:val="clear" w:color="auto" w:fill="FFFFFF"/>
              </w:rPr>
              <w:t>Площадки для занятий спортом</w:t>
            </w:r>
            <w:r w:rsidR="00892F86" w:rsidRPr="004E1630">
              <w:rPr>
                <w:sz w:val="23"/>
                <w:szCs w:val="23"/>
                <w:shd w:val="clear" w:color="auto" w:fill="FFFFFF"/>
              </w:rPr>
              <w:t xml:space="preserve"> </w:t>
            </w:r>
            <w:r w:rsidRPr="004E1630">
              <w:rPr>
                <w:sz w:val="23"/>
                <w:szCs w:val="23"/>
                <w:shd w:val="clear" w:color="auto" w:fill="FFFFFF"/>
              </w:rPr>
              <w:t>(5.1.3)</w:t>
            </w:r>
          </w:p>
        </w:tc>
        <w:tc>
          <w:tcPr>
            <w:tcW w:w="1326" w:type="pct"/>
          </w:tcPr>
          <w:p w:rsidR="005D2209" w:rsidRPr="004E1630" w:rsidRDefault="005D2209" w:rsidP="00DC1C8F">
            <w:pPr>
              <w:widowControl w:val="0"/>
              <w:jc w:val="both"/>
              <w:rPr>
                <w:sz w:val="23"/>
                <w:szCs w:val="23"/>
                <w:shd w:val="clear" w:color="auto" w:fill="FFFFFF"/>
              </w:rPr>
            </w:pPr>
            <w:r w:rsidRPr="004E1630">
              <w:rPr>
                <w:sz w:val="23"/>
                <w:szCs w:val="23"/>
                <w:shd w:val="clear" w:color="auto" w:fill="FFFFFF"/>
              </w:rPr>
              <w:t>Размещение спортивных клубов, спортивных залов, бассейнов, физкультурно-оздоровительных комплексов в зданиях и сооружениях</w:t>
            </w:r>
          </w:p>
          <w:p w:rsidR="005D2209" w:rsidRPr="004E1630" w:rsidRDefault="005D2209" w:rsidP="00DC1C8F">
            <w:pPr>
              <w:widowControl w:val="0"/>
              <w:jc w:val="both"/>
              <w:rPr>
                <w:sz w:val="23"/>
                <w:szCs w:val="23"/>
                <w:shd w:val="clear" w:color="auto" w:fill="FFFFFF"/>
              </w:rPr>
            </w:pPr>
            <w:r w:rsidRPr="004E1630">
              <w:rPr>
                <w:sz w:val="23"/>
                <w:szCs w:val="23"/>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p w:rsidR="00892F86" w:rsidRPr="004E1630" w:rsidRDefault="00892F86" w:rsidP="00DC1C8F">
            <w:pPr>
              <w:widowControl w:val="0"/>
              <w:jc w:val="both"/>
              <w:rPr>
                <w:sz w:val="23"/>
                <w:szCs w:val="23"/>
                <w:shd w:val="clear" w:color="auto" w:fill="FFFFFF"/>
              </w:rPr>
            </w:pPr>
          </w:p>
        </w:tc>
        <w:tc>
          <w:tcPr>
            <w:tcW w:w="2794" w:type="pct"/>
          </w:tcPr>
          <w:p w:rsidR="00892F86" w:rsidRPr="004E1630" w:rsidRDefault="00892F86" w:rsidP="00892F8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xml:space="preserve">минимальная/максимальная площадь земельных участков - </w:t>
            </w:r>
            <w:r w:rsidR="00F348C5" w:rsidRPr="004E1630">
              <w:rPr>
                <w:rFonts w:ascii="Times New Roman CYR" w:eastAsia="Times New Roman CYR" w:hAnsi="Times New Roman CYR" w:cs="Times New Roman CYR"/>
                <w:sz w:val="24"/>
                <w:szCs w:val="24"/>
              </w:rPr>
              <w:t>2</w:t>
            </w:r>
            <w:r w:rsidRPr="004E1630">
              <w:rPr>
                <w:rFonts w:ascii="Times New Roman CYR" w:eastAsia="Times New Roman CYR" w:hAnsi="Times New Roman CYR" w:cs="Times New Roman CYR"/>
                <w:sz w:val="24"/>
                <w:szCs w:val="24"/>
              </w:rPr>
              <w:t>00/</w:t>
            </w:r>
            <w:r w:rsidR="00BB0569" w:rsidRPr="004E1630">
              <w:rPr>
                <w:rFonts w:ascii="Times New Roman CYR" w:eastAsia="Times New Roman CYR" w:hAnsi="Times New Roman CYR" w:cs="Times New Roman CYR"/>
                <w:sz w:val="24"/>
                <w:szCs w:val="24"/>
              </w:rPr>
              <w:t>20</w:t>
            </w:r>
            <w:r w:rsidRPr="004E1630">
              <w:rPr>
                <w:rFonts w:ascii="Times New Roman CYR" w:eastAsia="Times New Roman CYR" w:hAnsi="Times New Roman CYR" w:cs="Times New Roman CYR"/>
                <w:sz w:val="24"/>
                <w:szCs w:val="24"/>
              </w:rPr>
              <w:t>000 кв. м;</w:t>
            </w:r>
          </w:p>
          <w:p w:rsidR="00892F86" w:rsidRPr="004E1630" w:rsidRDefault="00892F86" w:rsidP="00892F8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- 12 м;</w:t>
            </w:r>
          </w:p>
          <w:p w:rsidR="00892F86" w:rsidRPr="004E1630" w:rsidRDefault="00892F86" w:rsidP="00892F8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892F86" w:rsidRPr="004E1630" w:rsidRDefault="00892F86" w:rsidP="00892F8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5D2209" w:rsidRPr="004E1630" w:rsidRDefault="00892F86" w:rsidP="00892F86">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BB0569">
        <w:trPr>
          <w:trHeight w:val="849"/>
          <w:jc w:val="center"/>
        </w:trPr>
        <w:tc>
          <w:tcPr>
            <w:tcW w:w="880" w:type="pct"/>
          </w:tcPr>
          <w:p w:rsidR="00DC1C8F" w:rsidRPr="004E1630" w:rsidRDefault="00DC1C8F" w:rsidP="00DC1C8F">
            <w:pPr>
              <w:jc w:val="both"/>
              <w:rPr>
                <w:sz w:val="24"/>
                <w:szCs w:val="24"/>
              </w:rPr>
            </w:pPr>
            <w:r w:rsidRPr="004E1630">
              <w:rPr>
                <w:sz w:val="24"/>
                <w:szCs w:val="24"/>
              </w:rPr>
              <w:t xml:space="preserve">Коммунальное обслуживание </w:t>
            </w:r>
          </w:p>
          <w:p w:rsidR="00DC1C8F" w:rsidRPr="004E1630" w:rsidRDefault="00DC1C8F" w:rsidP="00DC1C8F">
            <w:pPr>
              <w:jc w:val="both"/>
              <w:rPr>
                <w:sz w:val="24"/>
                <w:szCs w:val="24"/>
              </w:rPr>
            </w:pPr>
            <w:r w:rsidRPr="004E1630">
              <w:rPr>
                <w:sz w:val="24"/>
                <w:szCs w:val="24"/>
              </w:rPr>
              <w:t>(3.1)</w:t>
            </w:r>
          </w:p>
        </w:tc>
        <w:tc>
          <w:tcPr>
            <w:tcW w:w="1326" w:type="pct"/>
          </w:tcPr>
          <w:p w:rsidR="00DC1C8F" w:rsidRPr="004E1630" w:rsidRDefault="00DC1C8F" w:rsidP="00DC1C8F">
            <w:pPr>
              <w:widowControl w:val="0"/>
              <w:jc w:val="both"/>
              <w:rPr>
                <w:sz w:val="24"/>
                <w:szCs w:val="24"/>
              </w:rPr>
            </w:pPr>
            <w:r w:rsidRPr="004E1630">
              <w:rPr>
                <w:sz w:val="24"/>
                <w:szCs w:val="24"/>
              </w:rPr>
              <w:t xml:space="preserve">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w:t>
            </w:r>
            <w:r w:rsidRPr="004E1630">
              <w:rPr>
                <w:sz w:val="24"/>
                <w:szCs w:val="24"/>
              </w:rPr>
              <w:lastRenderedPageBreak/>
              <w:t>канализационных стоков, очистка и уборка объектов недвижимости</w:t>
            </w:r>
          </w:p>
        </w:tc>
        <w:tc>
          <w:tcPr>
            <w:tcW w:w="2794" w:type="pct"/>
          </w:tcPr>
          <w:p w:rsidR="00DC1C8F" w:rsidRPr="004E1630" w:rsidRDefault="00DC1C8F" w:rsidP="00DC1C8F">
            <w:pPr>
              <w:widowControl w:val="0"/>
              <w:ind w:firstLine="567"/>
              <w:jc w:val="both"/>
              <w:rPr>
                <w:b/>
                <w:sz w:val="24"/>
                <w:szCs w:val="24"/>
              </w:rPr>
            </w:pPr>
            <w:r w:rsidRPr="004E1630">
              <w:rPr>
                <w:b/>
                <w:sz w:val="24"/>
                <w:szCs w:val="24"/>
              </w:rPr>
              <w:lastRenderedPageBreak/>
              <w:t>предельные (минимальные и (или) максимальные) размеры земельных участков, в том числе их площадь:</w:t>
            </w:r>
          </w:p>
          <w:p w:rsidR="00DC1C8F" w:rsidRPr="004E1630" w:rsidRDefault="00DC1C8F" w:rsidP="00DC1C8F">
            <w:pPr>
              <w:widowControl w:val="0"/>
              <w:ind w:firstLine="567"/>
              <w:jc w:val="both"/>
              <w:rPr>
                <w:sz w:val="24"/>
                <w:szCs w:val="24"/>
              </w:rPr>
            </w:pPr>
            <w:r w:rsidRPr="004E1630">
              <w:rPr>
                <w:sz w:val="24"/>
                <w:szCs w:val="24"/>
              </w:rPr>
              <w:t>- минимальная/максимальная площадь земельных участков -</w:t>
            </w:r>
            <w:r w:rsidRPr="004E1630">
              <w:rPr>
                <w:b/>
                <w:sz w:val="24"/>
                <w:szCs w:val="24"/>
              </w:rPr>
              <w:t>1/</w:t>
            </w:r>
            <w:r w:rsidR="00C94D30" w:rsidRPr="004E1630">
              <w:rPr>
                <w:b/>
                <w:sz w:val="24"/>
                <w:szCs w:val="24"/>
              </w:rPr>
              <w:t>10</w:t>
            </w:r>
            <w:r w:rsidRPr="004E1630">
              <w:rPr>
                <w:b/>
                <w:sz w:val="24"/>
                <w:szCs w:val="24"/>
              </w:rPr>
              <w:t>000</w:t>
            </w:r>
            <w:r w:rsidRPr="004E1630">
              <w:rPr>
                <w:sz w:val="24"/>
                <w:szCs w:val="24"/>
              </w:rPr>
              <w:t xml:space="preserve"> кв.м.</w:t>
            </w:r>
          </w:p>
          <w:p w:rsidR="00DC1C8F" w:rsidRPr="004E1630" w:rsidRDefault="00DC1C8F" w:rsidP="00DC1C8F">
            <w:pPr>
              <w:widowControl w:val="0"/>
              <w:ind w:firstLine="567"/>
              <w:jc w:val="both"/>
              <w:rPr>
                <w:b/>
                <w:sz w:val="24"/>
                <w:szCs w:val="24"/>
              </w:rPr>
            </w:pPr>
            <w:r w:rsidRPr="004E1630">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4E1630">
              <w:rPr>
                <w:b/>
                <w:sz w:val="24"/>
                <w:szCs w:val="24"/>
              </w:rPr>
              <w:lastRenderedPageBreak/>
              <w:t>строений, сооружений:</w:t>
            </w:r>
          </w:p>
          <w:p w:rsidR="00DC1C8F" w:rsidRPr="004E1630" w:rsidRDefault="00DC1C8F" w:rsidP="00DC1C8F">
            <w:pPr>
              <w:widowControl w:val="0"/>
              <w:autoSpaceDE w:val="0"/>
              <w:autoSpaceDN w:val="0"/>
              <w:adjustRightInd w:val="0"/>
              <w:ind w:firstLine="567"/>
              <w:jc w:val="both"/>
              <w:rPr>
                <w:sz w:val="24"/>
                <w:szCs w:val="24"/>
              </w:rPr>
            </w:pPr>
            <w:r w:rsidRPr="004E1630">
              <w:rPr>
                <w:sz w:val="24"/>
                <w:szCs w:val="24"/>
              </w:rPr>
              <w:t xml:space="preserve">- от границ участка - </w:t>
            </w:r>
            <w:r w:rsidRPr="004E1630">
              <w:rPr>
                <w:b/>
                <w:sz w:val="24"/>
                <w:szCs w:val="24"/>
              </w:rPr>
              <w:t>1 м</w:t>
            </w:r>
            <w:r w:rsidRPr="004E1630">
              <w:rPr>
                <w:sz w:val="24"/>
                <w:szCs w:val="24"/>
              </w:rPr>
              <w:t>;</w:t>
            </w:r>
          </w:p>
          <w:p w:rsidR="00DC1C8F" w:rsidRPr="004E1630" w:rsidRDefault="00DC1C8F" w:rsidP="00DC1C8F">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C1C8F" w:rsidRPr="004E1630" w:rsidRDefault="00DC1C8F" w:rsidP="00DC1C8F">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90%</w:t>
            </w:r>
            <w:r w:rsidRPr="004E1630">
              <w:rPr>
                <w:sz w:val="24"/>
                <w:szCs w:val="24"/>
              </w:rPr>
              <w:t>.</w:t>
            </w:r>
          </w:p>
          <w:p w:rsidR="00DC1C8F" w:rsidRPr="004E1630" w:rsidRDefault="00DC1C8F" w:rsidP="00DC1C8F">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DC1C8F" w:rsidRPr="004E1630" w:rsidRDefault="00DC1C8F" w:rsidP="00DC1C8F">
            <w:pPr>
              <w:widowControl w:val="0"/>
              <w:ind w:firstLine="567"/>
              <w:jc w:val="both"/>
              <w:rPr>
                <w:b/>
                <w:sz w:val="24"/>
                <w:szCs w:val="24"/>
              </w:rPr>
            </w:pPr>
            <w:r w:rsidRPr="004E1630">
              <w:rPr>
                <w:sz w:val="24"/>
                <w:szCs w:val="24"/>
              </w:rPr>
              <w:t xml:space="preserve">максимальное количество этажей - не более </w:t>
            </w:r>
            <w:r w:rsidRPr="004E1630">
              <w:rPr>
                <w:b/>
                <w:sz w:val="24"/>
                <w:szCs w:val="24"/>
              </w:rPr>
              <w:t>2 этажей.</w:t>
            </w:r>
          </w:p>
          <w:p w:rsidR="00DC1C8F" w:rsidRPr="004E1630" w:rsidRDefault="00DC1C8F" w:rsidP="00DC1C8F">
            <w:pPr>
              <w:widowControl w:val="0"/>
              <w:ind w:firstLine="567"/>
              <w:jc w:val="both"/>
              <w:rPr>
                <w:b/>
                <w:sz w:val="24"/>
                <w:szCs w:val="24"/>
              </w:rPr>
            </w:pPr>
            <w:r w:rsidRPr="004E1630">
              <w:rPr>
                <w:b/>
                <w:sz w:val="24"/>
                <w:szCs w:val="24"/>
              </w:rPr>
              <w:t>Максимальная высота - 22 м.</w:t>
            </w:r>
          </w:p>
          <w:p w:rsidR="00DC1C8F" w:rsidRPr="004E1630" w:rsidRDefault="00DC1C8F" w:rsidP="00DC1C8F">
            <w:pPr>
              <w:widowControl w:val="0"/>
              <w:ind w:firstLine="567"/>
              <w:jc w:val="both"/>
              <w:rPr>
                <w:b/>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r w:rsidRPr="004E1630">
              <w:rPr>
                <w:sz w:val="24"/>
                <w:szCs w:val="24"/>
              </w:rPr>
              <w:t>;</w:t>
            </w:r>
          </w:p>
        </w:tc>
      </w:tr>
      <w:tr w:rsidR="004E1630" w:rsidRPr="004E1630" w:rsidTr="00BB0569">
        <w:trPr>
          <w:trHeight w:val="849"/>
          <w:jc w:val="center"/>
        </w:trPr>
        <w:tc>
          <w:tcPr>
            <w:tcW w:w="880" w:type="pct"/>
          </w:tcPr>
          <w:p w:rsidR="00DC1C8F" w:rsidRPr="004E1630" w:rsidRDefault="00DC1C8F" w:rsidP="00DC1C8F">
            <w:pPr>
              <w:jc w:val="both"/>
              <w:rPr>
                <w:sz w:val="24"/>
                <w:szCs w:val="24"/>
              </w:rPr>
            </w:pPr>
            <w:r w:rsidRPr="004E1630">
              <w:rPr>
                <w:sz w:val="24"/>
                <w:szCs w:val="24"/>
              </w:rPr>
              <w:lastRenderedPageBreak/>
              <w:t>Общее пользование территории</w:t>
            </w:r>
          </w:p>
          <w:p w:rsidR="00DC1C8F" w:rsidRPr="004E1630" w:rsidRDefault="00DC1C8F" w:rsidP="00DC1C8F">
            <w:pPr>
              <w:widowControl w:val="0"/>
              <w:ind w:firstLine="34"/>
              <w:jc w:val="both"/>
              <w:rPr>
                <w:sz w:val="24"/>
                <w:szCs w:val="24"/>
              </w:rPr>
            </w:pPr>
            <w:r w:rsidRPr="004E1630">
              <w:rPr>
                <w:sz w:val="24"/>
                <w:szCs w:val="24"/>
              </w:rPr>
              <w:t>(12.0)</w:t>
            </w:r>
          </w:p>
        </w:tc>
        <w:tc>
          <w:tcPr>
            <w:tcW w:w="1326" w:type="pct"/>
          </w:tcPr>
          <w:p w:rsidR="00DC1C8F" w:rsidRPr="004E1630" w:rsidRDefault="00DC1C8F" w:rsidP="00DC1C8F">
            <w:pPr>
              <w:widowControl w:val="0"/>
              <w:rPr>
                <w:sz w:val="24"/>
                <w:szCs w:val="24"/>
              </w:rPr>
            </w:pPr>
            <w:r w:rsidRPr="004E1630">
              <w:rPr>
                <w:sz w:val="24"/>
                <w:szCs w:val="24"/>
              </w:rPr>
              <w:t>Земельные участки общего пользования.</w:t>
            </w:r>
          </w:p>
          <w:p w:rsidR="00DC1C8F" w:rsidRPr="004E1630" w:rsidRDefault="00DC1C8F" w:rsidP="00DC1C8F">
            <w:pPr>
              <w:widowControl w:val="0"/>
              <w:jc w:val="both"/>
              <w:rPr>
                <w:sz w:val="24"/>
                <w:szCs w:val="24"/>
              </w:rPr>
            </w:pPr>
            <w:r w:rsidRPr="004E1630">
              <w:rPr>
                <w:sz w:val="24"/>
                <w:szCs w:val="24"/>
              </w:rPr>
              <w:t xml:space="preserve">Содержание данного вида разрешенного использования включает в себя содержание видов разрешенного использования с </w:t>
            </w:r>
            <w:hyperlink r:id="rId85" w:anchor="/document/70736874/entry/11201" w:history="1">
              <w:r w:rsidRPr="004E1630">
                <w:rPr>
                  <w:sz w:val="24"/>
                  <w:szCs w:val="24"/>
                </w:rPr>
                <w:t>кодами 12.0.1 - 12.0.2</w:t>
              </w:r>
            </w:hyperlink>
          </w:p>
        </w:tc>
        <w:tc>
          <w:tcPr>
            <w:tcW w:w="2794" w:type="pct"/>
          </w:tcPr>
          <w:p w:rsidR="00DC1C8F" w:rsidRPr="004E1630" w:rsidRDefault="00DC1C8F" w:rsidP="00DC1C8F">
            <w:pPr>
              <w:widowControl w:val="0"/>
              <w:ind w:firstLine="567"/>
              <w:jc w:val="both"/>
              <w:rPr>
                <w:b/>
                <w:sz w:val="24"/>
                <w:szCs w:val="24"/>
              </w:rPr>
            </w:pPr>
            <w:r w:rsidRPr="004E1630">
              <w:rPr>
                <w:b/>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BB0569">
        <w:trPr>
          <w:trHeight w:val="849"/>
          <w:jc w:val="center"/>
        </w:trPr>
        <w:tc>
          <w:tcPr>
            <w:tcW w:w="880" w:type="pct"/>
          </w:tcPr>
          <w:p w:rsidR="00DC1C8F" w:rsidRPr="004E1630" w:rsidRDefault="00DC1C8F" w:rsidP="00DC1C8F">
            <w:pPr>
              <w:widowControl w:val="0"/>
              <w:jc w:val="both"/>
              <w:rPr>
                <w:sz w:val="24"/>
                <w:szCs w:val="24"/>
              </w:rPr>
            </w:pPr>
            <w:r w:rsidRPr="004E1630">
              <w:rPr>
                <w:sz w:val="24"/>
                <w:szCs w:val="24"/>
              </w:rPr>
              <w:t>Улично-дорожная сеть (12.0.1)</w:t>
            </w:r>
          </w:p>
        </w:tc>
        <w:tc>
          <w:tcPr>
            <w:tcW w:w="1326" w:type="pct"/>
          </w:tcPr>
          <w:p w:rsidR="00DC1C8F" w:rsidRPr="004E1630" w:rsidRDefault="00DC1C8F" w:rsidP="00DC1C8F">
            <w:pPr>
              <w:widowControl w:val="0"/>
              <w:rPr>
                <w:sz w:val="24"/>
                <w:szCs w:val="24"/>
              </w:rPr>
            </w:pPr>
            <w:r w:rsidRPr="004E1630">
              <w:rPr>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DC1C8F" w:rsidRPr="004E1630" w:rsidRDefault="00DC1C8F" w:rsidP="00DC1C8F">
            <w:pPr>
              <w:widowControl w:val="0"/>
              <w:rPr>
                <w:sz w:val="24"/>
                <w:szCs w:val="24"/>
              </w:rPr>
            </w:pPr>
            <w:r w:rsidRPr="004E1630">
              <w:rPr>
                <w:sz w:val="24"/>
                <w:szCs w:val="24"/>
              </w:rPr>
              <w:lastRenderedPageBreak/>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794" w:type="pct"/>
          </w:tcPr>
          <w:p w:rsidR="00DC1C8F" w:rsidRPr="004E1630" w:rsidRDefault="00DC1C8F" w:rsidP="00DC1C8F">
            <w:pPr>
              <w:widowControl w:val="0"/>
              <w:ind w:firstLine="567"/>
              <w:jc w:val="both"/>
              <w:rPr>
                <w:b/>
                <w:sz w:val="24"/>
                <w:szCs w:val="24"/>
              </w:rPr>
            </w:pPr>
            <w:r w:rsidRPr="004E1630">
              <w:rPr>
                <w:b/>
                <w:sz w:val="24"/>
                <w:szCs w:val="24"/>
              </w:rPr>
              <w:lastRenderedPageBreak/>
              <w:t>Действие градостроительного регламента не распространяется в границах территорий общего пользования</w:t>
            </w:r>
          </w:p>
        </w:tc>
      </w:tr>
      <w:tr w:rsidR="004E1630" w:rsidRPr="004E1630" w:rsidTr="00BB0569">
        <w:trPr>
          <w:trHeight w:val="849"/>
          <w:jc w:val="center"/>
        </w:trPr>
        <w:tc>
          <w:tcPr>
            <w:tcW w:w="880" w:type="pct"/>
          </w:tcPr>
          <w:p w:rsidR="00DC1C8F" w:rsidRPr="004E1630" w:rsidRDefault="00DC1C8F" w:rsidP="00DC1C8F">
            <w:pPr>
              <w:widowControl w:val="0"/>
              <w:jc w:val="both"/>
              <w:rPr>
                <w:sz w:val="24"/>
                <w:szCs w:val="24"/>
              </w:rPr>
            </w:pPr>
            <w:r w:rsidRPr="004E1630">
              <w:rPr>
                <w:sz w:val="24"/>
                <w:szCs w:val="24"/>
              </w:rPr>
              <w:lastRenderedPageBreak/>
              <w:t>Благоустройство территории (12.0.2)</w:t>
            </w:r>
          </w:p>
        </w:tc>
        <w:tc>
          <w:tcPr>
            <w:tcW w:w="1326" w:type="pct"/>
          </w:tcPr>
          <w:p w:rsidR="00DC1C8F" w:rsidRPr="004E1630" w:rsidRDefault="00DC1C8F" w:rsidP="00DC1C8F">
            <w:pPr>
              <w:widowControl w:val="0"/>
              <w:rPr>
                <w:sz w:val="24"/>
                <w:szCs w:val="24"/>
              </w:rPr>
            </w:pPr>
            <w:r w:rsidRPr="004E1630">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794" w:type="pct"/>
          </w:tcPr>
          <w:p w:rsidR="00DC1C8F" w:rsidRPr="004E1630" w:rsidRDefault="00DC1C8F" w:rsidP="00DC1C8F">
            <w:pPr>
              <w:widowControl w:val="0"/>
              <w:ind w:firstLine="567"/>
              <w:jc w:val="both"/>
              <w:rPr>
                <w:b/>
                <w:sz w:val="24"/>
                <w:szCs w:val="24"/>
              </w:rPr>
            </w:pPr>
            <w:r w:rsidRPr="004E1630">
              <w:rPr>
                <w:b/>
                <w:sz w:val="24"/>
                <w:szCs w:val="24"/>
              </w:rPr>
              <w:t>Действие градостроительного регламента не распространяется в границах территорий общего пользования</w:t>
            </w:r>
          </w:p>
        </w:tc>
      </w:tr>
      <w:tr w:rsidR="00DC1C8F" w:rsidRPr="004E1630" w:rsidTr="00BB0569">
        <w:trPr>
          <w:trHeight w:val="849"/>
          <w:jc w:val="center"/>
        </w:trPr>
        <w:tc>
          <w:tcPr>
            <w:tcW w:w="880" w:type="pct"/>
            <w:tcBorders>
              <w:top w:val="single" w:sz="4" w:space="0" w:color="auto"/>
              <w:left w:val="single" w:sz="4" w:space="0" w:color="auto"/>
              <w:bottom w:val="single" w:sz="4" w:space="0" w:color="auto"/>
              <w:right w:val="single" w:sz="4" w:space="0" w:color="auto"/>
            </w:tcBorders>
          </w:tcPr>
          <w:p w:rsidR="00DC1C8F" w:rsidRPr="004E1630" w:rsidRDefault="00DC1C8F" w:rsidP="00DC1C8F">
            <w:pPr>
              <w:widowControl w:val="0"/>
              <w:jc w:val="both"/>
              <w:rPr>
                <w:sz w:val="24"/>
                <w:szCs w:val="24"/>
              </w:rPr>
            </w:pPr>
            <w:r w:rsidRPr="004E1630">
              <w:rPr>
                <w:sz w:val="24"/>
                <w:szCs w:val="24"/>
              </w:rPr>
              <w:t>Хранение автотранспорта (2.7.1)</w:t>
            </w:r>
          </w:p>
        </w:tc>
        <w:tc>
          <w:tcPr>
            <w:tcW w:w="1326" w:type="pct"/>
            <w:tcBorders>
              <w:top w:val="single" w:sz="4" w:space="0" w:color="auto"/>
              <w:left w:val="single" w:sz="4" w:space="0" w:color="auto"/>
              <w:bottom w:val="single" w:sz="4" w:space="0" w:color="auto"/>
              <w:right w:val="single" w:sz="4" w:space="0" w:color="auto"/>
            </w:tcBorders>
          </w:tcPr>
          <w:p w:rsidR="00DC1C8F" w:rsidRPr="004E1630" w:rsidRDefault="00DC1C8F" w:rsidP="00DC1C8F">
            <w:pPr>
              <w:widowControl w:val="0"/>
              <w:jc w:val="both"/>
              <w:rPr>
                <w:sz w:val="24"/>
                <w:szCs w:val="24"/>
              </w:rPr>
            </w:pPr>
            <w:r w:rsidRPr="004E1630">
              <w:rPr>
                <w:sz w:val="24"/>
                <w:szCs w:val="24"/>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w:t>
            </w:r>
          </w:p>
        </w:tc>
        <w:tc>
          <w:tcPr>
            <w:tcW w:w="2794" w:type="pct"/>
            <w:tcBorders>
              <w:top w:val="single" w:sz="4" w:space="0" w:color="auto"/>
              <w:left w:val="single" w:sz="4" w:space="0" w:color="auto"/>
              <w:bottom w:val="single" w:sz="4" w:space="0" w:color="auto"/>
              <w:right w:val="single" w:sz="4" w:space="0" w:color="auto"/>
            </w:tcBorders>
          </w:tcPr>
          <w:p w:rsidR="00DC1C8F" w:rsidRPr="004E1630" w:rsidRDefault="00DC1C8F" w:rsidP="00DC1C8F">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DC1C8F" w:rsidRPr="004E1630" w:rsidRDefault="00DC1C8F" w:rsidP="00DC1C8F">
            <w:pPr>
              <w:widowControl w:val="0"/>
              <w:rPr>
                <w:rFonts w:eastAsia="Times New Roman CYR"/>
                <w:sz w:val="24"/>
                <w:szCs w:val="24"/>
              </w:rPr>
            </w:pPr>
            <w:r w:rsidRPr="004E1630">
              <w:rPr>
                <w:rFonts w:eastAsia="Times New Roman CYR"/>
                <w:sz w:val="24"/>
                <w:szCs w:val="24"/>
              </w:rPr>
              <w:t>минимальная/максимальная площадь земельных участков - 18/</w:t>
            </w:r>
            <w:r w:rsidR="00BB0569" w:rsidRPr="004E1630">
              <w:rPr>
                <w:rFonts w:eastAsia="Times New Roman CYR"/>
                <w:sz w:val="24"/>
                <w:szCs w:val="24"/>
              </w:rPr>
              <w:t>10</w:t>
            </w:r>
            <w:r w:rsidRPr="004E1630">
              <w:rPr>
                <w:rFonts w:eastAsia="Times New Roman CYR"/>
                <w:sz w:val="24"/>
                <w:szCs w:val="24"/>
              </w:rPr>
              <w:t>0</w:t>
            </w:r>
            <w:r w:rsidR="00BB0569" w:rsidRPr="004E1630">
              <w:rPr>
                <w:rFonts w:eastAsia="Times New Roman CYR"/>
                <w:sz w:val="24"/>
                <w:szCs w:val="24"/>
              </w:rPr>
              <w:t>0</w:t>
            </w:r>
            <w:r w:rsidRPr="004E1630">
              <w:rPr>
                <w:rFonts w:eastAsia="Times New Roman CYR"/>
                <w:sz w:val="24"/>
                <w:szCs w:val="24"/>
              </w:rPr>
              <w:t xml:space="preserve"> кв. м;</w:t>
            </w:r>
          </w:p>
          <w:p w:rsidR="00DC1C8F" w:rsidRPr="004E1630" w:rsidRDefault="00DC1C8F" w:rsidP="00DC1C8F">
            <w:pPr>
              <w:widowControl w:val="0"/>
              <w:rPr>
                <w:rFonts w:eastAsia="Times New Roman CYR"/>
                <w:sz w:val="24"/>
                <w:szCs w:val="24"/>
              </w:rPr>
            </w:pPr>
            <w:r w:rsidRPr="004E1630">
              <w:rPr>
                <w:rFonts w:eastAsia="Times New Roman CYR"/>
                <w:sz w:val="24"/>
                <w:szCs w:val="24"/>
              </w:rPr>
              <w:t>минимальная ширина земельных участков вдоль фронта улицы (проезда) - 3,5 м;</w:t>
            </w:r>
          </w:p>
          <w:p w:rsidR="00DC1C8F" w:rsidRPr="004E1630" w:rsidRDefault="00DC1C8F" w:rsidP="00DC1C8F">
            <w:pPr>
              <w:widowControl w:val="0"/>
              <w:rPr>
                <w:rFonts w:eastAsia="Times New Roman CYR"/>
                <w:sz w:val="24"/>
                <w:szCs w:val="24"/>
              </w:rPr>
            </w:pPr>
            <w:r w:rsidRPr="004E1630">
              <w:rPr>
                <w:b/>
                <w:sz w:val="24"/>
                <w:szCs w:val="24"/>
              </w:rPr>
              <w:t>предельное количество этажей или предельная высота зданий, строений, сооружений</w:t>
            </w:r>
          </w:p>
          <w:p w:rsidR="00DC1C8F" w:rsidRPr="004E1630" w:rsidRDefault="00DC1C8F" w:rsidP="00DC1C8F">
            <w:pPr>
              <w:widowControl w:val="0"/>
              <w:rPr>
                <w:rFonts w:eastAsia="Times New Roman CYR"/>
                <w:sz w:val="24"/>
                <w:szCs w:val="24"/>
              </w:rPr>
            </w:pPr>
            <w:r w:rsidRPr="004E1630">
              <w:rPr>
                <w:rFonts w:eastAsia="Times New Roman CYR"/>
                <w:sz w:val="24"/>
                <w:szCs w:val="24"/>
              </w:rPr>
              <w:lastRenderedPageBreak/>
              <w:t xml:space="preserve">максимальная высота зданий, строений, сооружений от уровня земли - </w:t>
            </w:r>
            <w:r w:rsidR="00BB0569" w:rsidRPr="004E1630">
              <w:rPr>
                <w:rFonts w:eastAsia="Times New Roman CYR"/>
                <w:sz w:val="24"/>
                <w:szCs w:val="24"/>
              </w:rPr>
              <w:t>4</w:t>
            </w:r>
            <w:r w:rsidRPr="004E1630">
              <w:rPr>
                <w:rFonts w:eastAsia="Times New Roman CYR"/>
                <w:sz w:val="24"/>
                <w:szCs w:val="24"/>
              </w:rPr>
              <w:t xml:space="preserve"> м;</w:t>
            </w:r>
          </w:p>
          <w:p w:rsidR="00DC1C8F" w:rsidRPr="004E1630" w:rsidRDefault="00DC1C8F" w:rsidP="00DC1C8F">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C1C8F" w:rsidRPr="004E1630" w:rsidRDefault="00DC1C8F" w:rsidP="00DC1C8F">
            <w:pPr>
              <w:widowControl w:val="0"/>
              <w:rPr>
                <w:rFonts w:eastAsia="Times New Roman CYR"/>
                <w:sz w:val="24"/>
                <w:szCs w:val="24"/>
              </w:rPr>
            </w:pPr>
            <w:r w:rsidRPr="004E1630">
              <w:rPr>
                <w:rFonts w:eastAsia="Times New Roman CYR"/>
                <w:sz w:val="24"/>
                <w:szCs w:val="24"/>
              </w:rPr>
              <w:t xml:space="preserve">минимальные отступы от границ земельных участков - </w:t>
            </w:r>
            <w:r w:rsidR="005D2209" w:rsidRPr="004E1630">
              <w:rPr>
                <w:rFonts w:eastAsia="Times New Roman CYR"/>
                <w:sz w:val="24"/>
                <w:szCs w:val="24"/>
              </w:rPr>
              <w:t>1</w:t>
            </w:r>
            <w:r w:rsidRPr="004E1630">
              <w:rPr>
                <w:rFonts w:eastAsia="Times New Roman CYR"/>
                <w:sz w:val="24"/>
                <w:szCs w:val="24"/>
              </w:rPr>
              <w:t xml:space="preserve"> м; </w:t>
            </w:r>
          </w:p>
          <w:p w:rsidR="00DC1C8F" w:rsidRPr="004E1630" w:rsidRDefault="00DC1C8F" w:rsidP="00DC1C8F">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DC1C8F" w:rsidRPr="004E1630" w:rsidRDefault="00DC1C8F" w:rsidP="00DC1C8F">
            <w:pPr>
              <w:widowControl w:val="0"/>
              <w:rPr>
                <w:rFonts w:eastAsia="Times New Roman CYR"/>
                <w:sz w:val="24"/>
                <w:szCs w:val="24"/>
              </w:rPr>
            </w:pPr>
            <w:r w:rsidRPr="004E1630">
              <w:rPr>
                <w:rFonts w:eastAsia="Times New Roman CYR"/>
                <w:sz w:val="24"/>
                <w:szCs w:val="24"/>
              </w:rPr>
              <w:t>максимальный процент застройки в границах земельного участка - 100%;</w:t>
            </w:r>
          </w:p>
          <w:p w:rsidR="00DC1C8F" w:rsidRPr="004E1630" w:rsidRDefault="00DC1C8F" w:rsidP="00DC1C8F">
            <w:pPr>
              <w:widowControl w:val="0"/>
              <w:rPr>
                <w:rFonts w:eastAsia="Times New Roman CY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p>
        </w:tc>
      </w:tr>
    </w:tbl>
    <w:p w:rsidR="00437F8F" w:rsidRPr="004E1630" w:rsidRDefault="00437F8F" w:rsidP="0028053E">
      <w:pPr>
        <w:rPr>
          <w:sz w:val="24"/>
          <w:szCs w:val="24"/>
        </w:rPr>
      </w:pPr>
    </w:p>
    <w:p w:rsidR="00107741" w:rsidRPr="004E1630" w:rsidRDefault="00107741" w:rsidP="00107741">
      <w:pPr>
        <w:widowControl w:val="0"/>
        <w:numPr>
          <w:ilvl w:val="0"/>
          <w:numId w:val="29"/>
        </w:numPr>
        <w:rPr>
          <w:b/>
          <w:sz w:val="24"/>
          <w:szCs w:val="24"/>
          <w:lang w:bidi="en-US"/>
        </w:rPr>
      </w:pPr>
      <w:r w:rsidRPr="004E1630">
        <w:rPr>
          <w:b/>
          <w:sz w:val="24"/>
          <w:szCs w:val="24"/>
          <w:lang w:bidi="en-US"/>
        </w:rPr>
        <w:t>УСЛОВНО РАЗРЕШЕННЫЕ ВИДЫ И ПАРАМЕТРЫ ИСПОЛЬЗОВАНИЯ ЗЕМЕЛЬНЫХ УЧАСТКОВ И ОБЪЕКТОВ КАПИТАЛЬНОГО СТРОИТЕЛЬСТВА</w:t>
      </w:r>
    </w:p>
    <w:tbl>
      <w:tblPr>
        <w:tblW w:w="45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3"/>
        <w:gridCol w:w="4275"/>
        <w:gridCol w:w="7445"/>
      </w:tblGrid>
      <w:tr w:rsidR="004E1630" w:rsidRPr="004E1630" w:rsidTr="00F0555E">
        <w:trPr>
          <w:trHeight w:val="1546"/>
          <w:tblHeader/>
          <w:jc w:val="center"/>
        </w:trPr>
        <w:tc>
          <w:tcPr>
            <w:tcW w:w="940" w:type="pct"/>
            <w:vAlign w:val="center"/>
          </w:tcPr>
          <w:p w:rsidR="00107741" w:rsidRPr="004E1630" w:rsidRDefault="00107741" w:rsidP="00107741">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107741" w:rsidRPr="004E1630" w:rsidRDefault="00107741" w:rsidP="00107741">
            <w:pPr>
              <w:widowControl w:val="0"/>
              <w:tabs>
                <w:tab w:val="left" w:pos="2520"/>
              </w:tabs>
              <w:jc w:val="center"/>
              <w:rPr>
                <w:b/>
                <w:sz w:val="24"/>
                <w:szCs w:val="24"/>
              </w:rPr>
            </w:pPr>
            <w:r w:rsidRPr="004E1630">
              <w:rPr>
                <w:b/>
                <w:sz w:val="24"/>
                <w:szCs w:val="24"/>
              </w:rPr>
              <w:t>(номер по классификатору)</w:t>
            </w:r>
          </w:p>
        </w:tc>
        <w:tc>
          <w:tcPr>
            <w:tcW w:w="1481" w:type="pct"/>
          </w:tcPr>
          <w:p w:rsidR="00107741" w:rsidRPr="004E1630" w:rsidRDefault="00107741" w:rsidP="00107741">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579" w:type="pct"/>
            <w:vAlign w:val="center"/>
          </w:tcPr>
          <w:p w:rsidR="00107741" w:rsidRPr="004E1630" w:rsidRDefault="00107741" w:rsidP="00107741">
            <w:pPr>
              <w:widowControl w:val="0"/>
              <w:tabs>
                <w:tab w:val="left" w:pos="2520"/>
              </w:tabs>
              <w:jc w:val="center"/>
              <w:rPr>
                <w:b/>
                <w:sz w:val="24"/>
                <w:szCs w:val="24"/>
              </w:rPr>
            </w:pPr>
            <w:r w:rsidRPr="004E1630">
              <w:rPr>
                <w:b/>
                <w:sz w:val="24"/>
                <w:szCs w:val="24"/>
              </w:rPr>
              <w:t>ПРЕДЕЛЬНЫЕ РАЗМЕРЫ ЗЕМЕЛЬНЫХ</w:t>
            </w:r>
          </w:p>
          <w:p w:rsidR="00107741" w:rsidRPr="004E1630" w:rsidRDefault="00107741" w:rsidP="00107741">
            <w:pPr>
              <w:widowControl w:val="0"/>
              <w:tabs>
                <w:tab w:val="left" w:pos="2520"/>
              </w:tabs>
              <w:jc w:val="center"/>
              <w:rPr>
                <w:b/>
                <w:sz w:val="24"/>
                <w:szCs w:val="24"/>
              </w:rPr>
            </w:pPr>
            <w:r w:rsidRPr="004E1630">
              <w:rPr>
                <w:b/>
                <w:sz w:val="24"/>
                <w:szCs w:val="24"/>
              </w:rPr>
              <w:t>УЧАСТКОВ И ПРЕДЕЛЬНЫЕ ПАРАМЕТРЫ</w:t>
            </w:r>
          </w:p>
          <w:p w:rsidR="00107741" w:rsidRPr="004E1630" w:rsidRDefault="00107741" w:rsidP="00107741">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800"/>
          <w:jc w:val="center"/>
        </w:trPr>
        <w:tc>
          <w:tcPr>
            <w:tcW w:w="940" w:type="pct"/>
          </w:tcPr>
          <w:p w:rsidR="00892F86" w:rsidRPr="004E1630" w:rsidRDefault="00892F86" w:rsidP="00892F86">
            <w:pPr>
              <w:widowControl w:val="0"/>
              <w:autoSpaceDE w:val="0"/>
              <w:autoSpaceDN w:val="0"/>
              <w:adjustRightInd w:val="0"/>
              <w:rPr>
                <w:sz w:val="24"/>
                <w:szCs w:val="24"/>
              </w:rPr>
            </w:pPr>
            <w:r w:rsidRPr="004E1630">
              <w:rPr>
                <w:sz w:val="24"/>
                <w:szCs w:val="24"/>
              </w:rPr>
              <w:t>Религиозное использование</w:t>
            </w:r>
          </w:p>
          <w:p w:rsidR="00892F86" w:rsidRPr="004E1630" w:rsidRDefault="00892F86" w:rsidP="00892F86">
            <w:pPr>
              <w:widowControl w:val="0"/>
              <w:autoSpaceDE w:val="0"/>
              <w:autoSpaceDN w:val="0"/>
              <w:adjustRightInd w:val="0"/>
              <w:rPr>
                <w:sz w:val="24"/>
                <w:szCs w:val="24"/>
              </w:rPr>
            </w:pPr>
            <w:r w:rsidRPr="004E1630">
              <w:rPr>
                <w:sz w:val="24"/>
                <w:szCs w:val="24"/>
              </w:rPr>
              <w:t>(3.7)</w:t>
            </w:r>
          </w:p>
        </w:tc>
        <w:tc>
          <w:tcPr>
            <w:tcW w:w="1481" w:type="pct"/>
          </w:tcPr>
          <w:p w:rsidR="00892F86" w:rsidRPr="004E1630" w:rsidRDefault="00892F86" w:rsidP="00892F86">
            <w:pPr>
              <w:widowControl w:val="0"/>
              <w:autoSpaceDE w:val="0"/>
              <w:autoSpaceDN w:val="0"/>
              <w:adjustRightInd w:val="0"/>
              <w:jc w:val="both"/>
              <w:rPr>
                <w:sz w:val="24"/>
                <w:szCs w:val="24"/>
              </w:rPr>
            </w:pPr>
            <w:r w:rsidRPr="004E1630">
              <w:rPr>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892F86" w:rsidRPr="004E1630" w:rsidRDefault="00892F86" w:rsidP="00892F86">
            <w:pPr>
              <w:widowControl w:val="0"/>
              <w:autoSpaceDE w:val="0"/>
              <w:autoSpaceDN w:val="0"/>
              <w:adjustRightInd w:val="0"/>
              <w:jc w:val="both"/>
              <w:rPr>
                <w:sz w:val="24"/>
                <w:szCs w:val="24"/>
              </w:rPr>
            </w:pPr>
            <w:r w:rsidRPr="004E1630">
              <w:rPr>
                <w:sz w:val="24"/>
                <w:szCs w:val="24"/>
              </w:rPr>
              <w:t xml:space="preserve">размещение объектов капитального строительства, предназначенных для </w:t>
            </w:r>
            <w:r w:rsidRPr="004E1630">
              <w:rPr>
                <w:sz w:val="24"/>
                <w:szCs w:val="24"/>
              </w:rPr>
              <w:lastRenderedPageBreak/>
              <w:t>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579" w:type="pct"/>
          </w:tcPr>
          <w:p w:rsidR="00892F86" w:rsidRPr="004E1630" w:rsidRDefault="00892F86" w:rsidP="00892F86">
            <w:pPr>
              <w:widowControl w:val="0"/>
              <w:ind w:firstLine="567"/>
              <w:jc w:val="both"/>
              <w:rPr>
                <w:b/>
                <w:sz w:val="24"/>
                <w:szCs w:val="24"/>
              </w:rPr>
            </w:pPr>
            <w:r w:rsidRPr="004E1630">
              <w:rPr>
                <w:b/>
                <w:sz w:val="24"/>
                <w:szCs w:val="24"/>
              </w:rPr>
              <w:lastRenderedPageBreak/>
              <w:t>предельные (минимальные и (или) максимальные) размеры земельных участков, в том числе их площадь:</w:t>
            </w:r>
          </w:p>
          <w:p w:rsidR="00892F86" w:rsidRPr="004E1630" w:rsidRDefault="00892F86" w:rsidP="00892F86">
            <w:pPr>
              <w:widowControl w:val="0"/>
              <w:ind w:firstLine="567"/>
              <w:jc w:val="both"/>
              <w:rPr>
                <w:sz w:val="24"/>
                <w:szCs w:val="24"/>
              </w:rPr>
            </w:pPr>
            <w:r w:rsidRPr="004E1630">
              <w:rPr>
                <w:sz w:val="24"/>
                <w:szCs w:val="24"/>
              </w:rPr>
              <w:t>- минимальная/максимальная площадь земельного участка</w:t>
            </w:r>
            <w:r w:rsidRPr="004E1630">
              <w:rPr>
                <w:b/>
                <w:sz w:val="24"/>
                <w:szCs w:val="24"/>
              </w:rPr>
              <w:t xml:space="preserve"> - 500/50000</w:t>
            </w:r>
            <w:r w:rsidRPr="004E1630">
              <w:rPr>
                <w:sz w:val="24"/>
                <w:szCs w:val="24"/>
              </w:rPr>
              <w:t xml:space="preserve"> кв.м;</w:t>
            </w:r>
          </w:p>
          <w:p w:rsidR="00892F86" w:rsidRPr="004E1630" w:rsidRDefault="00892F86" w:rsidP="00892F86">
            <w:pPr>
              <w:widowControl w:val="0"/>
              <w:ind w:firstLine="567"/>
              <w:jc w:val="both"/>
              <w:rPr>
                <w:b/>
                <w:sz w:val="24"/>
                <w:szCs w:val="24"/>
              </w:rPr>
            </w:pPr>
            <w:r w:rsidRPr="004E1630">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4E1630">
              <w:rPr>
                <w:b/>
                <w:sz w:val="24"/>
                <w:szCs w:val="24"/>
              </w:rPr>
              <w:lastRenderedPageBreak/>
              <w:t>строительство зданий, строений, сооружений:</w:t>
            </w:r>
          </w:p>
          <w:p w:rsidR="00892F86" w:rsidRPr="004E1630" w:rsidRDefault="00892F86" w:rsidP="00892F86">
            <w:pPr>
              <w:widowControl w:val="0"/>
              <w:ind w:firstLine="567"/>
              <w:jc w:val="both"/>
              <w:rPr>
                <w:sz w:val="24"/>
                <w:szCs w:val="24"/>
              </w:rPr>
            </w:pPr>
            <w:r w:rsidRPr="004E1630">
              <w:rPr>
                <w:sz w:val="24"/>
                <w:szCs w:val="24"/>
              </w:rPr>
              <w:t xml:space="preserve">- от границы земельного участка- </w:t>
            </w:r>
            <w:r w:rsidRPr="004E1630">
              <w:rPr>
                <w:b/>
                <w:sz w:val="24"/>
                <w:szCs w:val="24"/>
              </w:rPr>
              <w:t>3 м;</w:t>
            </w:r>
          </w:p>
          <w:p w:rsidR="00892F86" w:rsidRPr="004E1630" w:rsidRDefault="00892F86" w:rsidP="00892F8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892F86" w:rsidRPr="004E1630" w:rsidRDefault="00892F86" w:rsidP="00892F86">
            <w:pPr>
              <w:widowControl w:val="0"/>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3 этажа</w:t>
            </w:r>
            <w:r w:rsidRPr="004E1630">
              <w:rPr>
                <w:sz w:val="24"/>
                <w:szCs w:val="24"/>
              </w:rPr>
              <w:t>;</w:t>
            </w:r>
          </w:p>
          <w:p w:rsidR="00892F86" w:rsidRPr="004E1630" w:rsidRDefault="00892F86" w:rsidP="00892F86">
            <w:pPr>
              <w:widowControl w:val="0"/>
              <w:ind w:firstLine="567"/>
              <w:jc w:val="both"/>
              <w:rPr>
                <w:rFonts w:eastAsia="SimSun"/>
                <w:sz w:val="24"/>
                <w:szCs w:val="24"/>
                <w:lang w:eastAsia="zh-CN"/>
              </w:rPr>
            </w:pPr>
            <w:r w:rsidRPr="004E1630">
              <w:rPr>
                <w:sz w:val="24"/>
                <w:szCs w:val="24"/>
              </w:rPr>
              <w:t xml:space="preserve">- максимальная высота зданий, строений, сооружений от уровня земли - </w:t>
            </w:r>
            <w:r w:rsidRPr="004E1630">
              <w:rPr>
                <w:b/>
                <w:sz w:val="24"/>
                <w:szCs w:val="24"/>
              </w:rPr>
              <w:t>50 м;</w:t>
            </w:r>
          </w:p>
          <w:p w:rsidR="00892F86" w:rsidRPr="004E1630" w:rsidRDefault="00892F86" w:rsidP="00892F8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4E1630" w:rsidRDefault="00892F86" w:rsidP="00892F86">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40%</w:t>
            </w:r>
          </w:p>
          <w:p w:rsidR="00892F86" w:rsidRPr="004E1630" w:rsidRDefault="00892F86" w:rsidP="00892F86">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r w:rsidRPr="004E1630">
              <w:rPr>
                <w:sz w:val="24"/>
                <w:szCs w:val="24"/>
              </w:rPr>
              <w:t>;</w:t>
            </w:r>
          </w:p>
        </w:tc>
      </w:tr>
      <w:tr w:rsidR="004E1630" w:rsidRPr="004E1630" w:rsidTr="00F0555E">
        <w:trPr>
          <w:trHeight w:val="242"/>
          <w:jc w:val="center"/>
        </w:trPr>
        <w:tc>
          <w:tcPr>
            <w:tcW w:w="940" w:type="pct"/>
          </w:tcPr>
          <w:p w:rsidR="00892F86" w:rsidRPr="004E1630" w:rsidRDefault="00892F86" w:rsidP="00892F86">
            <w:pPr>
              <w:widowControl w:val="0"/>
              <w:jc w:val="both"/>
              <w:rPr>
                <w:sz w:val="24"/>
                <w:szCs w:val="24"/>
              </w:rPr>
            </w:pPr>
            <w:r w:rsidRPr="004E1630">
              <w:rPr>
                <w:sz w:val="24"/>
                <w:szCs w:val="24"/>
              </w:rPr>
              <w:lastRenderedPageBreak/>
              <w:t xml:space="preserve">Рынки </w:t>
            </w:r>
          </w:p>
          <w:p w:rsidR="00892F86" w:rsidRPr="004E1630" w:rsidRDefault="00892F86" w:rsidP="00892F86">
            <w:pPr>
              <w:widowControl w:val="0"/>
              <w:jc w:val="both"/>
              <w:rPr>
                <w:b/>
                <w:sz w:val="24"/>
                <w:szCs w:val="24"/>
                <w:lang w:eastAsia="en-US" w:bidi="en-US"/>
              </w:rPr>
            </w:pPr>
            <w:r w:rsidRPr="004E1630">
              <w:rPr>
                <w:sz w:val="24"/>
                <w:szCs w:val="24"/>
              </w:rPr>
              <w:t>(4.3)</w:t>
            </w:r>
          </w:p>
        </w:tc>
        <w:tc>
          <w:tcPr>
            <w:tcW w:w="1481" w:type="pct"/>
          </w:tcPr>
          <w:p w:rsidR="00892F86" w:rsidRPr="004E1630" w:rsidRDefault="00892F86" w:rsidP="00892F86">
            <w:pPr>
              <w:widowControl w:val="0"/>
              <w:jc w:val="both"/>
              <w:rPr>
                <w:sz w:val="24"/>
                <w:szCs w:val="24"/>
              </w:rPr>
            </w:pPr>
            <w:r w:rsidRPr="004E1630">
              <w:rPr>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кв.м;</w:t>
            </w:r>
          </w:p>
          <w:p w:rsidR="00892F86" w:rsidRPr="004E1630" w:rsidRDefault="00892F86" w:rsidP="00892F86">
            <w:pPr>
              <w:widowControl w:val="0"/>
              <w:jc w:val="both"/>
              <w:rPr>
                <w:sz w:val="24"/>
                <w:szCs w:val="24"/>
              </w:rPr>
            </w:pPr>
            <w:r w:rsidRPr="004E1630">
              <w:rPr>
                <w:sz w:val="24"/>
                <w:szCs w:val="24"/>
              </w:rPr>
              <w:t>размещение гаражей и (или) стоянок для автомобилей сотрудников и посетителей рынка</w:t>
            </w:r>
          </w:p>
        </w:tc>
        <w:tc>
          <w:tcPr>
            <w:tcW w:w="2579" w:type="pct"/>
          </w:tcPr>
          <w:p w:rsidR="00892F86" w:rsidRPr="004E1630" w:rsidRDefault="00892F86" w:rsidP="00892F8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892F86" w:rsidRPr="004E1630" w:rsidRDefault="00892F86" w:rsidP="00892F86">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850/50000</w:t>
            </w:r>
            <w:r w:rsidRPr="004E1630">
              <w:rPr>
                <w:sz w:val="24"/>
                <w:szCs w:val="24"/>
              </w:rPr>
              <w:t xml:space="preserve"> кв.м;</w:t>
            </w:r>
          </w:p>
          <w:p w:rsidR="00892F86" w:rsidRPr="004E1630" w:rsidRDefault="00892F86" w:rsidP="00892F8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92F86" w:rsidRPr="004E1630" w:rsidRDefault="00892F86" w:rsidP="00892F86">
            <w:pPr>
              <w:widowControl w:val="0"/>
              <w:autoSpaceDE w:val="0"/>
              <w:autoSpaceDN w:val="0"/>
              <w:adjustRightInd w:val="0"/>
              <w:ind w:firstLine="567"/>
              <w:jc w:val="both"/>
              <w:rPr>
                <w:sz w:val="24"/>
                <w:szCs w:val="24"/>
              </w:rPr>
            </w:pPr>
            <w:r w:rsidRPr="004E1630">
              <w:rPr>
                <w:sz w:val="24"/>
                <w:szCs w:val="24"/>
              </w:rPr>
              <w:t xml:space="preserve">- от границ участка - </w:t>
            </w:r>
            <w:r w:rsidRPr="004E1630">
              <w:rPr>
                <w:b/>
                <w:sz w:val="24"/>
                <w:szCs w:val="24"/>
              </w:rPr>
              <w:t>10 м</w:t>
            </w:r>
            <w:r w:rsidRPr="004E1630">
              <w:rPr>
                <w:sz w:val="24"/>
                <w:szCs w:val="24"/>
              </w:rPr>
              <w:t>;</w:t>
            </w:r>
          </w:p>
          <w:p w:rsidR="00892F86" w:rsidRPr="004E1630" w:rsidRDefault="00892F86" w:rsidP="00892F8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892F86" w:rsidRPr="004E1630" w:rsidRDefault="00892F86" w:rsidP="00892F8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892F86" w:rsidRPr="004E1630" w:rsidRDefault="00892F86" w:rsidP="00892F86">
            <w:pPr>
              <w:widowControl w:val="0"/>
              <w:ind w:firstLine="567"/>
              <w:jc w:val="both"/>
              <w:rPr>
                <w:sz w:val="24"/>
                <w:szCs w:val="24"/>
              </w:rPr>
            </w:pPr>
            <w:r w:rsidRPr="004E1630">
              <w:rPr>
                <w:b/>
                <w:sz w:val="24"/>
                <w:szCs w:val="24"/>
              </w:rPr>
              <w:t xml:space="preserve">максимальный процент застройки в границах земельного </w:t>
            </w:r>
            <w:r w:rsidRPr="004E1630">
              <w:rPr>
                <w:b/>
                <w:sz w:val="24"/>
                <w:szCs w:val="24"/>
              </w:rPr>
              <w:lastRenderedPageBreak/>
              <w:t>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4E1630" w:rsidRDefault="00892F86" w:rsidP="00892F86">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65%</w:t>
            </w:r>
            <w:r w:rsidRPr="004E1630">
              <w:rPr>
                <w:sz w:val="24"/>
                <w:szCs w:val="24"/>
              </w:rPr>
              <w:t>.</w:t>
            </w:r>
          </w:p>
          <w:p w:rsidR="00892F86" w:rsidRPr="004E1630" w:rsidRDefault="00892F86" w:rsidP="00892F86">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r w:rsidRPr="004E1630">
              <w:rPr>
                <w:sz w:val="24"/>
                <w:szCs w:val="24"/>
              </w:rPr>
              <w:t>;</w:t>
            </w:r>
          </w:p>
        </w:tc>
      </w:tr>
      <w:tr w:rsidR="004E1630" w:rsidRPr="004E1630" w:rsidTr="00F0555E">
        <w:trPr>
          <w:trHeight w:val="800"/>
          <w:jc w:val="center"/>
        </w:trPr>
        <w:tc>
          <w:tcPr>
            <w:tcW w:w="940" w:type="pct"/>
          </w:tcPr>
          <w:p w:rsidR="00892F86" w:rsidRPr="004E1630" w:rsidRDefault="00892F86" w:rsidP="00892F86">
            <w:pPr>
              <w:widowControl w:val="0"/>
              <w:jc w:val="both"/>
              <w:rPr>
                <w:sz w:val="24"/>
                <w:szCs w:val="24"/>
              </w:rPr>
            </w:pPr>
            <w:r w:rsidRPr="004E1630">
              <w:rPr>
                <w:sz w:val="24"/>
                <w:szCs w:val="24"/>
              </w:rPr>
              <w:lastRenderedPageBreak/>
              <w:t>Банковская и страховая деятельность</w:t>
            </w:r>
          </w:p>
          <w:p w:rsidR="00892F86" w:rsidRPr="004E1630" w:rsidRDefault="00892F86" w:rsidP="00892F86">
            <w:pPr>
              <w:widowControl w:val="0"/>
              <w:jc w:val="both"/>
              <w:rPr>
                <w:sz w:val="24"/>
                <w:szCs w:val="24"/>
              </w:rPr>
            </w:pPr>
            <w:r w:rsidRPr="004E1630">
              <w:rPr>
                <w:sz w:val="24"/>
                <w:szCs w:val="24"/>
              </w:rPr>
              <w:t>(4.5)</w:t>
            </w:r>
          </w:p>
        </w:tc>
        <w:tc>
          <w:tcPr>
            <w:tcW w:w="1481" w:type="pct"/>
          </w:tcPr>
          <w:p w:rsidR="00892F86" w:rsidRPr="004E1630" w:rsidRDefault="00892F86" w:rsidP="00892F86">
            <w:pPr>
              <w:widowControl w:val="0"/>
              <w:jc w:val="both"/>
              <w:rPr>
                <w:sz w:val="24"/>
                <w:szCs w:val="24"/>
              </w:rPr>
            </w:pPr>
            <w:r w:rsidRPr="004E1630">
              <w:rPr>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579" w:type="pct"/>
          </w:tcPr>
          <w:p w:rsidR="00892F86" w:rsidRPr="004E1630" w:rsidRDefault="00892F86" w:rsidP="00892F8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892F86" w:rsidRPr="004E1630" w:rsidRDefault="00892F86" w:rsidP="00892F86">
            <w:pPr>
              <w:widowControl w:val="0"/>
              <w:ind w:firstLine="567"/>
              <w:jc w:val="both"/>
              <w:rPr>
                <w:sz w:val="24"/>
                <w:szCs w:val="24"/>
              </w:rPr>
            </w:pPr>
            <w:r w:rsidRPr="004E1630">
              <w:rPr>
                <w:sz w:val="24"/>
                <w:szCs w:val="24"/>
              </w:rPr>
              <w:t>- минимальная/максимальная площадь земельного участка - 5</w:t>
            </w:r>
            <w:r w:rsidRPr="004E1630">
              <w:rPr>
                <w:b/>
                <w:sz w:val="24"/>
                <w:szCs w:val="24"/>
              </w:rPr>
              <w:t>00/5000</w:t>
            </w:r>
            <w:r w:rsidRPr="004E1630">
              <w:rPr>
                <w:sz w:val="24"/>
                <w:szCs w:val="24"/>
              </w:rPr>
              <w:t xml:space="preserve"> кв.м;</w:t>
            </w:r>
          </w:p>
          <w:p w:rsidR="00892F86" w:rsidRPr="004E1630" w:rsidRDefault="00892F86" w:rsidP="00892F8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92F86" w:rsidRPr="004E1630" w:rsidRDefault="00892F86" w:rsidP="00892F86">
            <w:pPr>
              <w:widowControl w:val="0"/>
              <w:autoSpaceDE w:val="0"/>
              <w:autoSpaceDN w:val="0"/>
              <w:adjustRightInd w:val="0"/>
              <w:ind w:firstLine="567"/>
              <w:jc w:val="both"/>
              <w:rPr>
                <w:sz w:val="24"/>
                <w:szCs w:val="24"/>
              </w:rPr>
            </w:pPr>
            <w:r w:rsidRPr="004E1630">
              <w:rPr>
                <w:sz w:val="24"/>
                <w:szCs w:val="24"/>
              </w:rPr>
              <w:t xml:space="preserve">- от границ участка - </w:t>
            </w:r>
            <w:r w:rsidRPr="004E1630">
              <w:rPr>
                <w:b/>
                <w:sz w:val="24"/>
                <w:szCs w:val="24"/>
              </w:rPr>
              <w:t>3 м</w:t>
            </w:r>
            <w:r w:rsidRPr="004E1630">
              <w:rPr>
                <w:sz w:val="24"/>
                <w:szCs w:val="24"/>
              </w:rPr>
              <w:t>;</w:t>
            </w:r>
          </w:p>
          <w:p w:rsidR="00892F86" w:rsidRPr="004E1630" w:rsidRDefault="00892F86" w:rsidP="00892F8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892F86" w:rsidRPr="004E1630" w:rsidRDefault="00892F86" w:rsidP="00892F8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892F86" w:rsidRPr="004E1630" w:rsidRDefault="00892F86" w:rsidP="00892F8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4E1630" w:rsidRDefault="00892F86" w:rsidP="00892F86">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75%</w:t>
            </w:r>
            <w:r w:rsidRPr="004E1630">
              <w:rPr>
                <w:sz w:val="24"/>
                <w:szCs w:val="24"/>
              </w:rPr>
              <w:t>.</w:t>
            </w:r>
          </w:p>
          <w:p w:rsidR="00892F86" w:rsidRPr="004E1630" w:rsidRDefault="00892F86" w:rsidP="00892F86">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r w:rsidRPr="004E1630">
              <w:rPr>
                <w:sz w:val="24"/>
                <w:szCs w:val="24"/>
              </w:rPr>
              <w:t>;</w:t>
            </w:r>
          </w:p>
        </w:tc>
      </w:tr>
      <w:tr w:rsidR="004E1630" w:rsidRPr="004E1630" w:rsidTr="00F0555E">
        <w:trPr>
          <w:trHeight w:val="800"/>
          <w:jc w:val="center"/>
        </w:trPr>
        <w:tc>
          <w:tcPr>
            <w:tcW w:w="940" w:type="pct"/>
          </w:tcPr>
          <w:p w:rsidR="00892F86" w:rsidRPr="004E1630" w:rsidRDefault="00892F86" w:rsidP="00892F86">
            <w:pPr>
              <w:widowControl w:val="0"/>
              <w:jc w:val="both"/>
              <w:rPr>
                <w:sz w:val="24"/>
                <w:szCs w:val="24"/>
              </w:rPr>
            </w:pPr>
            <w:r w:rsidRPr="004E1630">
              <w:rPr>
                <w:sz w:val="24"/>
                <w:szCs w:val="24"/>
              </w:rPr>
              <w:lastRenderedPageBreak/>
              <w:t xml:space="preserve">Общественное питание </w:t>
            </w:r>
          </w:p>
          <w:p w:rsidR="00892F86" w:rsidRPr="004E1630" w:rsidRDefault="00892F86" w:rsidP="00892F86">
            <w:pPr>
              <w:widowControl w:val="0"/>
              <w:jc w:val="both"/>
              <w:rPr>
                <w:sz w:val="24"/>
                <w:szCs w:val="24"/>
              </w:rPr>
            </w:pPr>
            <w:r w:rsidRPr="004E1630">
              <w:rPr>
                <w:sz w:val="24"/>
                <w:szCs w:val="24"/>
              </w:rPr>
              <w:t>(4.6)</w:t>
            </w:r>
          </w:p>
        </w:tc>
        <w:tc>
          <w:tcPr>
            <w:tcW w:w="1481" w:type="pct"/>
          </w:tcPr>
          <w:p w:rsidR="00892F86" w:rsidRPr="004E1630" w:rsidRDefault="00892F86" w:rsidP="00BC0C88">
            <w:pPr>
              <w:widowControl w:val="0"/>
              <w:jc w:val="both"/>
              <w:rPr>
                <w:sz w:val="24"/>
                <w:szCs w:val="24"/>
              </w:rPr>
            </w:pPr>
            <w:r w:rsidRPr="004E1630">
              <w:rPr>
                <w:sz w:val="24"/>
                <w:szCs w:val="24"/>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r w:rsidR="001101F3" w:rsidRPr="004E1630">
              <w:rPr>
                <w:rFonts w:ascii="Times New Roman CYR" w:eastAsia="Times New Roman CYR" w:hAnsi="Times New Roman CYR" w:cs="Times New Roman CYR"/>
                <w:sz w:val="24"/>
                <w:szCs w:val="24"/>
              </w:rPr>
              <w:t>;</w:t>
            </w:r>
          </w:p>
        </w:tc>
        <w:tc>
          <w:tcPr>
            <w:tcW w:w="2579" w:type="pct"/>
          </w:tcPr>
          <w:p w:rsidR="00892F86" w:rsidRPr="004E1630" w:rsidRDefault="00892F86" w:rsidP="00892F8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892F86" w:rsidRPr="004E1630" w:rsidRDefault="00892F86" w:rsidP="00892F86">
            <w:pPr>
              <w:widowControl w:val="0"/>
              <w:ind w:firstLine="567"/>
              <w:jc w:val="both"/>
              <w:rPr>
                <w:sz w:val="24"/>
                <w:szCs w:val="24"/>
              </w:rPr>
            </w:pPr>
            <w:r w:rsidRPr="004E1630">
              <w:rPr>
                <w:sz w:val="24"/>
                <w:szCs w:val="24"/>
              </w:rPr>
              <w:t>- минимальная/максимальная площадь земельного участка - 5</w:t>
            </w:r>
            <w:r w:rsidRPr="004E1630">
              <w:rPr>
                <w:b/>
                <w:sz w:val="24"/>
                <w:szCs w:val="24"/>
              </w:rPr>
              <w:t>00/</w:t>
            </w:r>
            <w:r w:rsidR="00BC0C88" w:rsidRPr="004E1630">
              <w:rPr>
                <w:b/>
                <w:sz w:val="24"/>
                <w:szCs w:val="24"/>
              </w:rPr>
              <w:t>10</w:t>
            </w:r>
            <w:r w:rsidRPr="004E1630">
              <w:rPr>
                <w:b/>
                <w:sz w:val="24"/>
                <w:szCs w:val="24"/>
              </w:rPr>
              <w:t>000</w:t>
            </w:r>
            <w:r w:rsidRPr="004E1630">
              <w:rPr>
                <w:sz w:val="24"/>
                <w:szCs w:val="24"/>
              </w:rPr>
              <w:t xml:space="preserve"> кв.м;</w:t>
            </w:r>
          </w:p>
          <w:p w:rsidR="00892F86" w:rsidRPr="004E1630" w:rsidRDefault="00892F86" w:rsidP="00892F8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92F86" w:rsidRPr="004E1630" w:rsidRDefault="00892F86" w:rsidP="00892F86">
            <w:pPr>
              <w:widowControl w:val="0"/>
              <w:autoSpaceDE w:val="0"/>
              <w:autoSpaceDN w:val="0"/>
              <w:adjustRightInd w:val="0"/>
              <w:ind w:firstLine="567"/>
              <w:jc w:val="both"/>
              <w:rPr>
                <w:sz w:val="24"/>
                <w:szCs w:val="24"/>
              </w:rPr>
            </w:pPr>
            <w:r w:rsidRPr="004E1630">
              <w:rPr>
                <w:sz w:val="24"/>
                <w:szCs w:val="24"/>
              </w:rPr>
              <w:t xml:space="preserve">- от границ участка - </w:t>
            </w:r>
            <w:r w:rsidRPr="004E1630">
              <w:rPr>
                <w:b/>
                <w:sz w:val="24"/>
                <w:szCs w:val="24"/>
              </w:rPr>
              <w:t>3 м</w:t>
            </w:r>
            <w:r w:rsidRPr="004E1630">
              <w:rPr>
                <w:sz w:val="24"/>
                <w:szCs w:val="24"/>
              </w:rPr>
              <w:t>;</w:t>
            </w:r>
          </w:p>
          <w:p w:rsidR="00892F86" w:rsidRPr="004E1630" w:rsidRDefault="00892F86" w:rsidP="00892F8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892F86" w:rsidRPr="004E1630" w:rsidRDefault="00892F86" w:rsidP="00892F8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892F86" w:rsidRPr="004E1630" w:rsidRDefault="00892F86" w:rsidP="00892F8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4E1630" w:rsidRDefault="00892F86" w:rsidP="00AD7956">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75%</w:t>
            </w:r>
            <w:r w:rsidR="00BC0C88" w:rsidRPr="004E1630">
              <w:rPr>
                <w:sz w:val="24"/>
                <w:szCs w:val="24"/>
              </w:rPr>
              <w:t>.</w:t>
            </w:r>
            <w:r w:rsidR="00AD7956" w:rsidRPr="004E1630">
              <w:rPr>
                <w:rFonts w:eastAsia="SimSun"/>
                <w:b/>
                <w:sz w:val="24"/>
                <w:szCs w:val="24"/>
                <w:lang w:eastAsia="zh-CN"/>
              </w:rPr>
              <w:t xml:space="preserve"> </w:t>
            </w:r>
          </w:p>
          <w:p w:rsidR="00892F86" w:rsidRPr="004E1630" w:rsidRDefault="00AD7956" w:rsidP="00AD7956">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00"/>
          <w:jc w:val="center"/>
        </w:trPr>
        <w:tc>
          <w:tcPr>
            <w:tcW w:w="940" w:type="pct"/>
          </w:tcPr>
          <w:p w:rsidR="008C2EC1" w:rsidRPr="004E1630" w:rsidRDefault="006C055A" w:rsidP="00892F86">
            <w:pPr>
              <w:widowControl w:val="0"/>
              <w:jc w:val="both"/>
              <w:rPr>
                <w:sz w:val="23"/>
                <w:szCs w:val="23"/>
                <w:shd w:val="clear" w:color="auto" w:fill="FFFFFF"/>
              </w:rPr>
            </w:pPr>
            <w:r w:rsidRPr="004E1630">
              <w:rPr>
                <w:sz w:val="23"/>
                <w:szCs w:val="23"/>
                <w:shd w:val="clear" w:color="auto" w:fill="FFFFFF"/>
              </w:rPr>
              <w:t>Объекты культурно-досуговой деятельности (3.6.1)</w:t>
            </w:r>
          </w:p>
          <w:p w:rsidR="006C055A" w:rsidRPr="004E1630" w:rsidRDefault="006C055A" w:rsidP="00892F86">
            <w:pPr>
              <w:widowControl w:val="0"/>
              <w:jc w:val="both"/>
              <w:rPr>
                <w:sz w:val="23"/>
                <w:szCs w:val="23"/>
                <w:shd w:val="clear" w:color="auto" w:fill="FFFFFF"/>
              </w:rPr>
            </w:pPr>
          </w:p>
          <w:p w:rsidR="006C055A" w:rsidRPr="004E1630" w:rsidRDefault="006C055A" w:rsidP="00892F86">
            <w:pPr>
              <w:widowControl w:val="0"/>
              <w:jc w:val="both"/>
              <w:rPr>
                <w:sz w:val="23"/>
                <w:szCs w:val="23"/>
                <w:shd w:val="clear" w:color="auto" w:fill="FFFFFF"/>
              </w:rPr>
            </w:pPr>
          </w:p>
          <w:p w:rsidR="006C055A" w:rsidRPr="004E1630" w:rsidRDefault="006C055A" w:rsidP="00892F86">
            <w:pPr>
              <w:widowControl w:val="0"/>
              <w:jc w:val="both"/>
              <w:rPr>
                <w:sz w:val="23"/>
                <w:szCs w:val="23"/>
                <w:shd w:val="clear" w:color="auto" w:fill="FFFFFF"/>
              </w:rPr>
            </w:pPr>
          </w:p>
          <w:p w:rsidR="006C055A" w:rsidRPr="004E1630" w:rsidRDefault="006C055A" w:rsidP="00892F86">
            <w:pPr>
              <w:widowControl w:val="0"/>
              <w:jc w:val="both"/>
              <w:rPr>
                <w:sz w:val="23"/>
                <w:szCs w:val="23"/>
                <w:shd w:val="clear" w:color="auto" w:fill="FFFFFF"/>
              </w:rPr>
            </w:pPr>
          </w:p>
          <w:p w:rsidR="006C055A" w:rsidRPr="004E1630" w:rsidRDefault="006C055A" w:rsidP="00892F86">
            <w:pPr>
              <w:widowControl w:val="0"/>
              <w:jc w:val="both"/>
              <w:rPr>
                <w:sz w:val="24"/>
                <w:szCs w:val="24"/>
              </w:rPr>
            </w:pPr>
            <w:r w:rsidRPr="004E1630">
              <w:rPr>
                <w:sz w:val="23"/>
                <w:szCs w:val="23"/>
                <w:shd w:val="clear" w:color="auto" w:fill="FFFFFF"/>
              </w:rPr>
              <w:t xml:space="preserve">Парки культуры и </w:t>
            </w:r>
            <w:r w:rsidRPr="004E1630">
              <w:rPr>
                <w:sz w:val="23"/>
                <w:szCs w:val="23"/>
                <w:shd w:val="clear" w:color="auto" w:fill="FFFFFF"/>
              </w:rPr>
              <w:lastRenderedPageBreak/>
              <w:t>отдыха (3.6.2)</w:t>
            </w:r>
          </w:p>
        </w:tc>
        <w:tc>
          <w:tcPr>
            <w:tcW w:w="1481" w:type="pct"/>
          </w:tcPr>
          <w:p w:rsidR="008C2EC1" w:rsidRPr="004E1630" w:rsidRDefault="006C055A" w:rsidP="00892F86">
            <w:pPr>
              <w:widowControl w:val="0"/>
              <w:jc w:val="both"/>
              <w:rPr>
                <w:sz w:val="23"/>
                <w:szCs w:val="23"/>
                <w:shd w:val="clear" w:color="auto" w:fill="FFFFFF"/>
              </w:rPr>
            </w:pPr>
            <w:r w:rsidRPr="004E1630">
              <w:rPr>
                <w:sz w:val="23"/>
                <w:szCs w:val="23"/>
                <w:shd w:val="clear" w:color="auto" w:fill="FFFFFF"/>
              </w:rPr>
              <w:lastRenderedPageBreak/>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6C055A" w:rsidRPr="004E1630" w:rsidRDefault="006C055A" w:rsidP="00892F86">
            <w:pPr>
              <w:widowControl w:val="0"/>
              <w:jc w:val="both"/>
              <w:rPr>
                <w:sz w:val="23"/>
                <w:szCs w:val="23"/>
                <w:shd w:val="clear" w:color="auto" w:fill="FFFFFF"/>
              </w:rPr>
            </w:pPr>
          </w:p>
          <w:p w:rsidR="006C055A" w:rsidRPr="004E1630" w:rsidRDefault="006C055A" w:rsidP="00892F86">
            <w:pPr>
              <w:widowControl w:val="0"/>
              <w:jc w:val="both"/>
              <w:rPr>
                <w:sz w:val="24"/>
                <w:szCs w:val="24"/>
              </w:rPr>
            </w:pPr>
            <w:r w:rsidRPr="004E1630">
              <w:rPr>
                <w:sz w:val="23"/>
                <w:szCs w:val="23"/>
                <w:shd w:val="clear" w:color="auto" w:fill="FFFFFF"/>
              </w:rPr>
              <w:t>Размещение парков культуры и отдыха</w:t>
            </w:r>
          </w:p>
        </w:tc>
        <w:tc>
          <w:tcPr>
            <w:tcW w:w="2579" w:type="pct"/>
          </w:tcPr>
          <w:p w:rsidR="006C055A" w:rsidRPr="004E1630" w:rsidRDefault="006C055A" w:rsidP="006C055A">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6C055A" w:rsidRPr="004E1630" w:rsidRDefault="006C055A" w:rsidP="006C055A">
            <w:pPr>
              <w:widowControl w:val="0"/>
              <w:ind w:firstLine="567"/>
              <w:jc w:val="both"/>
              <w:rPr>
                <w:sz w:val="24"/>
                <w:szCs w:val="24"/>
              </w:rPr>
            </w:pPr>
            <w:r w:rsidRPr="004E1630">
              <w:rPr>
                <w:sz w:val="24"/>
                <w:szCs w:val="24"/>
              </w:rPr>
              <w:t>- минимальная/максимальная площадь земельного участка - 5</w:t>
            </w:r>
            <w:r w:rsidRPr="004E1630">
              <w:rPr>
                <w:b/>
                <w:sz w:val="24"/>
                <w:szCs w:val="24"/>
              </w:rPr>
              <w:t>00/40000</w:t>
            </w:r>
            <w:r w:rsidRPr="004E1630">
              <w:rPr>
                <w:sz w:val="24"/>
                <w:szCs w:val="24"/>
              </w:rPr>
              <w:t xml:space="preserve"> кв.м;</w:t>
            </w:r>
          </w:p>
          <w:p w:rsidR="006C055A" w:rsidRPr="004E1630" w:rsidRDefault="006C055A" w:rsidP="006C055A">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C055A" w:rsidRPr="004E1630" w:rsidRDefault="006C055A" w:rsidP="006C055A">
            <w:pPr>
              <w:widowControl w:val="0"/>
              <w:autoSpaceDE w:val="0"/>
              <w:autoSpaceDN w:val="0"/>
              <w:adjustRightInd w:val="0"/>
              <w:ind w:firstLine="567"/>
              <w:jc w:val="both"/>
              <w:rPr>
                <w:sz w:val="24"/>
                <w:szCs w:val="24"/>
              </w:rPr>
            </w:pPr>
            <w:r w:rsidRPr="004E1630">
              <w:rPr>
                <w:sz w:val="24"/>
                <w:szCs w:val="24"/>
              </w:rPr>
              <w:lastRenderedPageBreak/>
              <w:t xml:space="preserve">- от границ участка - </w:t>
            </w:r>
            <w:r w:rsidRPr="004E1630">
              <w:rPr>
                <w:b/>
                <w:sz w:val="24"/>
                <w:szCs w:val="24"/>
              </w:rPr>
              <w:t>6 м</w:t>
            </w:r>
            <w:r w:rsidRPr="004E1630">
              <w:rPr>
                <w:sz w:val="24"/>
                <w:szCs w:val="24"/>
              </w:rPr>
              <w:t>;</w:t>
            </w:r>
          </w:p>
          <w:p w:rsidR="006C055A" w:rsidRPr="004E1630" w:rsidRDefault="006C055A" w:rsidP="006C055A">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6C055A" w:rsidRPr="004E1630" w:rsidRDefault="006C055A" w:rsidP="006C055A">
            <w:pPr>
              <w:widowControl w:val="0"/>
              <w:ind w:firstLine="567"/>
              <w:jc w:val="both"/>
              <w:rPr>
                <w:rFonts w:eastAsia="SimSun"/>
                <w:sz w:val="24"/>
                <w:szCs w:val="24"/>
                <w:lang w:eastAsia="zh-CN"/>
              </w:rPr>
            </w:pPr>
            <w:r w:rsidRPr="004E1630">
              <w:rPr>
                <w:rFonts w:eastAsia="SimSun"/>
                <w:sz w:val="24"/>
                <w:szCs w:val="24"/>
                <w:lang w:eastAsia="zh-CN"/>
              </w:rPr>
              <w:t>- максимальное количество надземных этажей зданий - 4</w:t>
            </w:r>
            <w:r w:rsidRPr="004E1630">
              <w:rPr>
                <w:rFonts w:eastAsia="SimSun"/>
                <w:b/>
                <w:sz w:val="24"/>
                <w:szCs w:val="24"/>
                <w:lang w:eastAsia="zh-CN"/>
              </w:rPr>
              <w:t xml:space="preserve"> этажа;</w:t>
            </w:r>
            <w:r w:rsidRPr="004E1630">
              <w:rPr>
                <w:rFonts w:eastAsia="SimSun"/>
                <w:sz w:val="24"/>
                <w:szCs w:val="24"/>
                <w:lang w:eastAsia="zh-CN"/>
              </w:rPr>
              <w:t xml:space="preserve"> </w:t>
            </w:r>
          </w:p>
          <w:p w:rsidR="006C055A" w:rsidRPr="004E1630" w:rsidRDefault="006C055A" w:rsidP="006C055A">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C055A" w:rsidRPr="004E1630" w:rsidRDefault="006C055A" w:rsidP="006C055A">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65%</w:t>
            </w:r>
            <w:r w:rsidRPr="004E1630">
              <w:rPr>
                <w:sz w:val="24"/>
                <w:szCs w:val="24"/>
              </w:rPr>
              <w:t>.</w:t>
            </w:r>
          </w:p>
          <w:p w:rsidR="008C2EC1" w:rsidRPr="004E1630" w:rsidRDefault="006C055A" w:rsidP="006C055A">
            <w:pPr>
              <w:widowControl w:val="0"/>
              <w:ind w:firstLine="567"/>
              <w:jc w:val="both"/>
              <w:rPr>
                <w:b/>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r w:rsidRPr="004E1630">
              <w:rPr>
                <w:sz w:val="24"/>
                <w:szCs w:val="24"/>
              </w:rPr>
              <w:t>;</w:t>
            </w:r>
          </w:p>
        </w:tc>
      </w:tr>
      <w:tr w:rsidR="004E1630" w:rsidRPr="004E1630" w:rsidTr="00F0555E">
        <w:trPr>
          <w:trHeight w:val="800"/>
          <w:jc w:val="center"/>
        </w:trPr>
        <w:tc>
          <w:tcPr>
            <w:tcW w:w="940" w:type="pct"/>
          </w:tcPr>
          <w:p w:rsidR="00667970" w:rsidRPr="004E1630" w:rsidRDefault="000D396B" w:rsidP="00892F86">
            <w:pPr>
              <w:widowControl w:val="0"/>
              <w:jc w:val="both"/>
              <w:rPr>
                <w:sz w:val="23"/>
                <w:szCs w:val="23"/>
                <w:shd w:val="clear" w:color="auto" w:fill="FFFFFF"/>
              </w:rPr>
            </w:pPr>
            <w:r w:rsidRPr="004E1630">
              <w:rPr>
                <w:sz w:val="23"/>
                <w:szCs w:val="23"/>
                <w:shd w:val="clear" w:color="auto" w:fill="FFFFFF"/>
              </w:rPr>
              <w:lastRenderedPageBreak/>
              <w:t>Амбулаторное ветеринарное обслуживание (3.10.1)</w:t>
            </w:r>
          </w:p>
        </w:tc>
        <w:tc>
          <w:tcPr>
            <w:tcW w:w="1481" w:type="pct"/>
          </w:tcPr>
          <w:p w:rsidR="00667970" w:rsidRPr="004E1630" w:rsidRDefault="000D396B" w:rsidP="00892F86">
            <w:pPr>
              <w:widowControl w:val="0"/>
              <w:jc w:val="both"/>
              <w:rPr>
                <w:sz w:val="23"/>
                <w:szCs w:val="23"/>
                <w:shd w:val="clear" w:color="auto" w:fill="FFFFFF"/>
              </w:rPr>
            </w:pPr>
            <w:r w:rsidRPr="004E1630">
              <w:rPr>
                <w:sz w:val="23"/>
                <w:szCs w:val="23"/>
                <w:shd w:val="clear" w:color="auto" w:fill="FFFFFF"/>
              </w:rPr>
              <w:t>Размещение объектов капитального строительства, предназначенных для оказания ветеринарных услуг без содержания животных</w:t>
            </w:r>
          </w:p>
        </w:tc>
        <w:tc>
          <w:tcPr>
            <w:tcW w:w="2579" w:type="pct"/>
          </w:tcPr>
          <w:p w:rsidR="00667970" w:rsidRPr="004E1630" w:rsidRDefault="00667970" w:rsidP="00667970">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- 300/5000 кв. м;</w:t>
            </w:r>
          </w:p>
          <w:p w:rsidR="00667970" w:rsidRPr="004E1630" w:rsidRDefault="00667970" w:rsidP="00667970">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- 12 м;</w:t>
            </w:r>
          </w:p>
          <w:p w:rsidR="00667970" w:rsidRPr="004E1630" w:rsidRDefault="00667970" w:rsidP="00667970">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 максимальное количество надземных этажей зданий - 3 этажа (включая мансардный этаж);</w:t>
            </w:r>
          </w:p>
          <w:p w:rsidR="00667970" w:rsidRPr="004E1630" w:rsidRDefault="00667970" w:rsidP="00667970">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384"/>
          <w:jc w:val="center"/>
        </w:trPr>
        <w:tc>
          <w:tcPr>
            <w:tcW w:w="940" w:type="pct"/>
          </w:tcPr>
          <w:p w:rsidR="00892F86" w:rsidRPr="004E1630" w:rsidRDefault="00892F86" w:rsidP="00892F86">
            <w:pPr>
              <w:widowControl w:val="0"/>
              <w:tabs>
                <w:tab w:val="left" w:pos="375"/>
                <w:tab w:val="left" w:pos="555"/>
              </w:tabs>
              <w:autoSpaceDE w:val="0"/>
              <w:autoSpaceDN w:val="0"/>
              <w:adjustRightInd w:val="0"/>
              <w:jc w:val="both"/>
              <w:rPr>
                <w:sz w:val="24"/>
                <w:szCs w:val="24"/>
              </w:rPr>
            </w:pPr>
            <w:r w:rsidRPr="004E1630">
              <w:rPr>
                <w:sz w:val="24"/>
                <w:szCs w:val="24"/>
              </w:rPr>
              <w:t xml:space="preserve">Бытовое обслуживание </w:t>
            </w:r>
          </w:p>
          <w:p w:rsidR="00892F86" w:rsidRPr="004E1630" w:rsidRDefault="00892F86" w:rsidP="00892F86">
            <w:pPr>
              <w:widowControl w:val="0"/>
              <w:tabs>
                <w:tab w:val="left" w:pos="375"/>
                <w:tab w:val="left" w:pos="555"/>
              </w:tabs>
              <w:autoSpaceDE w:val="0"/>
              <w:autoSpaceDN w:val="0"/>
              <w:adjustRightInd w:val="0"/>
              <w:jc w:val="both"/>
              <w:rPr>
                <w:sz w:val="24"/>
                <w:szCs w:val="24"/>
              </w:rPr>
            </w:pPr>
            <w:r w:rsidRPr="004E1630">
              <w:rPr>
                <w:sz w:val="24"/>
                <w:szCs w:val="24"/>
              </w:rPr>
              <w:t>(3.3)</w:t>
            </w:r>
          </w:p>
        </w:tc>
        <w:tc>
          <w:tcPr>
            <w:tcW w:w="1481" w:type="pct"/>
          </w:tcPr>
          <w:p w:rsidR="00892F86" w:rsidRPr="004E1630" w:rsidRDefault="00892F86" w:rsidP="00892F86">
            <w:pPr>
              <w:widowControl w:val="0"/>
              <w:jc w:val="both"/>
              <w:rPr>
                <w:sz w:val="24"/>
                <w:szCs w:val="24"/>
              </w:rPr>
            </w:pPr>
            <w:r w:rsidRPr="004E1630">
              <w:rPr>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w:t>
            </w:r>
            <w:r w:rsidR="004D5EC3" w:rsidRPr="004E1630">
              <w:rPr>
                <w:sz w:val="24"/>
                <w:szCs w:val="24"/>
              </w:rPr>
              <w:t xml:space="preserve"> приемные пункты</w:t>
            </w:r>
            <w:r w:rsidRPr="004E1630">
              <w:rPr>
                <w:sz w:val="24"/>
                <w:szCs w:val="24"/>
              </w:rPr>
              <w:t xml:space="preserve"> прачечны</w:t>
            </w:r>
            <w:r w:rsidR="004D5EC3" w:rsidRPr="004E1630">
              <w:rPr>
                <w:sz w:val="24"/>
                <w:szCs w:val="24"/>
              </w:rPr>
              <w:t>х</w:t>
            </w:r>
            <w:r w:rsidRPr="004E1630">
              <w:rPr>
                <w:sz w:val="24"/>
                <w:szCs w:val="24"/>
              </w:rPr>
              <w:t>)</w:t>
            </w:r>
          </w:p>
        </w:tc>
        <w:tc>
          <w:tcPr>
            <w:tcW w:w="2579" w:type="pct"/>
          </w:tcPr>
          <w:p w:rsidR="00892F86" w:rsidRPr="004E1630" w:rsidRDefault="00892F86" w:rsidP="00892F8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892F86" w:rsidRPr="004E1630" w:rsidRDefault="00892F86" w:rsidP="00892F86">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001101F3" w:rsidRPr="004E1630">
              <w:rPr>
                <w:sz w:val="24"/>
                <w:szCs w:val="24"/>
              </w:rPr>
              <w:t>1</w:t>
            </w:r>
            <w:r w:rsidRPr="004E1630">
              <w:rPr>
                <w:b/>
                <w:sz w:val="24"/>
                <w:szCs w:val="24"/>
              </w:rPr>
              <w:t>00/5000</w:t>
            </w:r>
            <w:r w:rsidRPr="004E1630">
              <w:rPr>
                <w:sz w:val="24"/>
                <w:szCs w:val="24"/>
              </w:rPr>
              <w:t xml:space="preserve"> кв.м;</w:t>
            </w:r>
          </w:p>
          <w:p w:rsidR="00892F86" w:rsidRPr="004E1630" w:rsidRDefault="00892F86" w:rsidP="00892F86">
            <w:pPr>
              <w:widowControl w:val="0"/>
              <w:ind w:firstLine="567"/>
              <w:jc w:val="both"/>
              <w:rPr>
                <w:b/>
                <w:sz w:val="24"/>
                <w:szCs w:val="24"/>
              </w:rPr>
            </w:pPr>
            <w:r w:rsidRPr="004E1630">
              <w:rPr>
                <w:b/>
                <w:sz w:val="24"/>
                <w:szCs w:val="24"/>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w:t>
            </w:r>
            <w:r w:rsidRPr="004E1630">
              <w:rPr>
                <w:b/>
                <w:sz w:val="24"/>
                <w:szCs w:val="24"/>
              </w:rPr>
              <w:lastRenderedPageBreak/>
              <w:t>строительство зданий, строений, сооружений:</w:t>
            </w:r>
          </w:p>
          <w:p w:rsidR="00892F86" w:rsidRPr="004E1630" w:rsidRDefault="00892F86" w:rsidP="00892F86">
            <w:pPr>
              <w:widowControl w:val="0"/>
              <w:autoSpaceDE w:val="0"/>
              <w:autoSpaceDN w:val="0"/>
              <w:adjustRightInd w:val="0"/>
              <w:ind w:firstLine="567"/>
              <w:jc w:val="both"/>
              <w:rPr>
                <w:sz w:val="24"/>
                <w:szCs w:val="24"/>
              </w:rPr>
            </w:pPr>
            <w:r w:rsidRPr="004E1630">
              <w:rPr>
                <w:sz w:val="24"/>
                <w:szCs w:val="24"/>
              </w:rPr>
              <w:t xml:space="preserve">- от границ участка - </w:t>
            </w:r>
            <w:r w:rsidRPr="004E1630">
              <w:rPr>
                <w:b/>
                <w:sz w:val="24"/>
                <w:szCs w:val="24"/>
              </w:rPr>
              <w:t>6 м</w:t>
            </w:r>
            <w:r w:rsidRPr="004E1630">
              <w:rPr>
                <w:sz w:val="24"/>
                <w:szCs w:val="24"/>
              </w:rPr>
              <w:t>;</w:t>
            </w:r>
          </w:p>
          <w:p w:rsidR="00892F86" w:rsidRPr="004E1630" w:rsidRDefault="00892F86" w:rsidP="00892F8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892F86" w:rsidRPr="004E1630" w:rsidRDefault="00892F86" w:rsidP="00892F8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892F86" w:rsidRPr="004E1630" w:rsidRDefault="00892F86" w:rsidP="00892F8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4E1630" w:rsidRDefault="00892F86" w:rsidP="00892F86">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001101F3" w:rsidRPr="004E1630">
              <w:rPr>
                <w:sz w:val="24"/>
                <w:szCs w:val="24"/>
              </w:rPr>
              <w:t>80</w:t>
            </w:r>
            <w:r w:rsidRPr="004E1630">
              <w:rPr>
                <w:b/>
                <w:sz w:val="24"/>
                <w:szCs w:val="24"/>
              </w:rPr>
              <w:t>%</w:t>
            </w:r>
            <w:r w:rsidRPr="004E1630">
              <w:rPr>
                <w:sz w:val="24"/>
                <w:szCs w:val="24"/>
              </w:rPr>
              <w:t>.</w:t>
            </w:r>
          </w:p>
          <w:p w:rsidR="00892F86" w:rsidRPr="004E1630" w:rsidRDefault="00892F86" w:rsidP="00892F86">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r w:rsidRPr="004E1630">
              <w:rPr>
                <w:sz w:val="24"/>
                <w:szCs w:val="24"/>
              </w:rPr>
              <w:t>;</w:t>
            </w:r>
          </w:p>
        </w:tc>
      </w:tr>
      <w:tr w:rsidR="004E1630" w:rsidRPr="004E1630" w:rsidTr="00F0555E">
        <w:trPr>
          <w:trHeight w:val="849"/>
          <w:jc w:val="center"/>
        </w:trPr>
        <w:tc>
          <w:tcPr>
            <w:tcW w:w="940" w:type="pct"/>
          </w:tcPr>
          <w:p w:rsidR="00892F86" w:rsidRPr="004E1630" w:rsidRDefault="00892F86" w:rsidP="00892F86">
            <w:pPr>
              <w:widowControl w:val="0"/>
              <w:jc w:val="both"/>
              <w:rPr>
                <w:sz w:val="24"/>
                <w:szCs w:val="24"/>
              </w:rPr>
            </w:pPr>
            <w:r w:rsidRPr="004E1630">
              <w:rPr>
                <w:sz w:val="24"/>
                <w:szCs w:val="24"/>
              </w:rPr>
              <w:lastRenderedPageBreak/>
              <w:t>Гостиничное обслуживание</w:t>
            </w:r>
          </w:p>
          <w:p w:rsidR="00892F86" w:rsidRPr="004E1630" w:rsidRDefault="00892F86" w:rsidP="00892F86">
            <w:pPr>
              <w:widowControl w:val="0"/>
              <w:jc w:val="both"/>
              <w:rPr>
                <w:sz w:val="24"/>
                <w:szCs w:val="24"/>
                <w:lang w:eastAsia="en-US" w:bidi="en-US"/>
              </w:rPr>
            </w:pPr>
            <w:r w:rsidRPr="004E1630">
              <w:rPr>
                <w:sz w:val="24"/>
                <w:szCs w:val="24"/>
              </w:rPr>
              <w:t>(4.7)</w:t>
            </w:r>
          </w:p>
        </w:tc>
        <w:tc>
          <w:tcPr>
            <w:tcW w:w="1481" w:type="pct"/>
          </w:tcPr>
          <w:p w:rsidR="00892F86" w:rsidRPr="004E1630" w:rsidRDefault="00892F86" w:rsidP="00892F86">
            <w:pPr>
              <w:widowControl w:val="0"/>
              <w:jc w:val="both"/>
              <w:rPr>
                <w:sz w:val="24"/>
                <w:szCs w:val="24"/>
              </w:rPr>
            </w:pPr>
            <w:r w:rsidRPr="004E1630">
              <w:rPr>
                <w:sz w:val="24"/>
                <w:szCs w:val="24"/>
              </w:rPr>
              <w:t>Размещение гостиниц</w:t>
            </w:r>
            <w:r w:rsidR="008C2EC1" w:rsidRPr="004E1630">
              <w:rPr>
                <w:sz w:val="24"/>
                <w:szCs w:val="24"/>
              </w:rPr>
              <w:t xml:space="preserve"> до 30 номеров</w:t>
            </w:r>
            <w:r w:rsidRPr="004E1630">
              <w:rPr>
                <w:sz w:val="24"/>
                <w:szCs w:val="24"/>
              </w:rPr>
              <w:t>,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579" w:type="pct"/>
          </w:tcPr>
          <w:p w:rsidR="00892F86" w:rsidRPr="004E1630" w:rsidRDefault="00892F86" w:rsidP="00892F8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892F86" w:rsidRPr="004E1630" w:rsidRDefault="00892F86" w:rsidP="00892F86">
            <w:pPr>
              <w:widowControl w:val="0"/>
              <w:overflowPunct w:val="0"/>
              <w:autoSpaceDE w:val="0"/>
              <w:ind w:firstLine="567"/>
              <w:jc w:val="both"/>
              <w:textAlignment w:val="baseline"/>
              <w:rPr>
                <w:sz w:val="24"/>
                <w:szCs w:val="24"/>
              </w:rPr>
            </w:pPr>
            <w:r w:rsidRPr="004E1630">
              <w:rPr>
                <w:sz w:val="24"/>
                <w:szCs w:val="24"/>
              </w:rPr>
              <w:t>минимальная/максимальная площадь земельного участка - 6</w:t>
            </w:r>
            <w:r w:rsidRPr="004E1630">
              <w:rPr>
                <w:b/>
                <w:sz w:val="24"/>
                <w:szCs w:val="24"/>
              </w:rPr>
              <w:t>00/10000</w:t>
            </w:r>
            <w:r w:rsidRPr="004E1630">
              <w:rPr>
                <w:sz w:val="24"/>
                <w:szCs w:val="24"/>
              </w:rPr>
              <w:t xml:space="preserve"> кв.м;</w:t>
            </w:r>
          </w:p>
          <w:p w:rsidR="00892F86" w:rsidRPr="004E1630" w:rsidRDefault="00892F86" w:rsidP="00892F8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92F86" w:rsidRPr="004E1630" w:rsidRDefault="00892F86" w:rsidP="00892F86">
            <w:pPr>
              <w:widowControl w:val="0"/>
              <w:ind w:firstLine="567"/>
              <w:jc w:val="both"/>
              <w:rPr>
                <w:b/>
                <w:sz w:val="24"/>
                <w:szCs w:val="24"/>
              </w:rPr>
            </w:pPr>
            <w:r w:rsidRPr="004E1630">
              <w:rPr>
                <w:sz w:val="24"/>
                <w:szCs w:val="24"/>
              </w:rPr>
              <w:t xml:space="preserve">- до жилых зданий - </w:t>
            </w:r>
            <w:r w:rsidRPr="004E1630">
              <w:rPr>
                <w:b/>
                <w:sz w:val="24"/>
                <w:szCs w:val="24"/>
              </w:rPr>
              <w:t>3 м;</w:t>
            </w:r>
          </w:p>
          <w:p w:rsidR="00892F86" w:rsidRPr="004E1630" w:rsidRDefault="00892F86" w:rsidP="00892F86">
            <w:pPr>
              <w:widowControl w:val="0"/>
              <w:ind w:firstLine="567"/>
              <w:jc w:val="both"/>
              <w:rPr>
                <w:bCs/>
                <w:sz w:val="24"/>
                <w:szCs w:val="24"/>
              </w:rPr>
            </w:pPr>
            <w:r w:rsidRPr="004E1630">
              <w:rPr>
                <w:bCs/>
                <w:sz w:val="24"/>
                <w:szCs w:val="24"/>
              </w:rPr>
              <w:t xml:space="preserve">- по фасаду - </w:t>
            </w:r>
            <w:r w:rsidRPr="004E1630">
              <w:rPr>
                <w:b/>
                <w:bCs/>
                <w:sz w:val="24"/>
                <w:szCs w:val="24"/>
              </w:rPr>
              <w:t>3</w:t>
            </w:r>
            <w:r w:rsidRPr="004E1630">
              <w:rPr>
                <w:bCs/>
                <w:sz w:val="24"/>
                <w:szCs w:val="24"/>
              </w:rPr>
              <w:t xml:space="preserve"> м;</w:t>
            </w:r>
          </w:p>
          <w:p w:rsidR="00892F86" w:rsidRPr="004E1630" w:rsidRDefault="00892F86" w:rsidP="00892F86">
            <w:pPr>
              <w:widowControl w:val="0"/>
              <w:ind w:firstLine="567"/>
              <w:jc w:val="both"/>
              <w:rPr>
                <w:sz w:val="24"/>
                <w:szCs w:val="24"/>
              </w:rPr>
            </w:pPr>
            <w:r w:rsidRPr="004E1630">
              <w:rPr>
                <w:bCs/>
                <w:sz w:val="24"/>
                <w:szCs w:val="24"/>
              </w:rPr>
              <w:t xml:space="preserve">- </w:t>
            </w:r>
            <w:r w:rsidRPr="004E1630">
              <w:rPr>
                <w:sz w:val="24"/>
                <w:szCs w:val="24"/>
              </w:rPr>
              <w:t xml:space="preserve">до хозяйственных построек - </w:t>
            </w:r>
            <w:r w:rsidRPr="004E1630">
              <w:rPr>
                <w:b/>
                <w:sz w:val="24"/>
                <w:szCs w:val="24"/>
              </w:rPr>
              <w:t>3 м</w:t>
            </w:r>
            <w:r w:rsidRPr="004E1630">
              <w:rPr>
                <w:sz w:val="24"/>
                <w:szCs w:val="24"/>
              </w:rPr>
              <w:t xml:space="preserve"> с учетом соблюдения требований технических регламентов;</w:t>
            </w:r>
          </w:p>
          <w:p w:rsidR="00892F86" w:rsidRPr="004E1630" w:rsidRDefault="00892F86" w:rsidP="00892F86">
            <w:pPr>
              <w:widowControl w:val="0"/>
              <w:ind w:firstLine="567"/>
              <w:jc w:val="both"/>
              <w:rPr>
                <w:sz w:val="24"/>
                <w:szCs w:val="24"/>
              </w:rPr>
            </w:pPr>
            <w:r w:rsidRPr="004E1630">
              <w:rPr>
                <w:sz w:val="24"/>
                <w:szCs w:val="24"/>
              </w:rPr>
              <w:t xml:space="preserve">- минимальная ширина земельных участков вдоль фронта улицы (проезда) - </w:t>
            </w:r>
            <w:r w:rsidRPr="004E1630">
              <w:rPr>
                <w:b/>
                <w:sz w:val="24"/>
                <w:szCs w:val="24"/>
              </w:rPr>
              <w:t>18</w:t>
            </w:r>
            <w:r w:rsidRPr="004E1630">
              <w:rPr>
                <w:sz w:val="24"/>
                <w:szCs w:val="24"/>
              </w:rPr>
              <w:t xml:space="preserve"> </w:t>
            </w:r>
            <w:r w:rsidRPr="004E1630">
              <w:rPr>
                <w:b/>
                <w:sz w:val="24"/>
                <w:szCs w:val="24"/>
              </w:rPr>
              <w:t>м</w:t>
            </w:r>
            <w:r w:rsidRPr="004E1630">
              <w:rPr>
                <w:sz w:val="24"/>
                <w:szCs w:val="24"/>
              </w:rPr>
              <w:t>;</w:t>
            </w:r>
          </w:p>
          <w:p w:rsidR="00892F86" w:rsidRPr="004E1630" w:rsidRDefault="00892F86" w:rsidP="00892F86">
            <w:pPr>
              <w:widowControl w:val="0"/>
              <w:ind w:firstLine="567"/>
              <w:jc w:val="both"/>
              <w:rPr>
                <w:b/>
                <w:sz w:val="24"/>
                <w:szCs w:val="24"/>
              </w:rPr>
            </w:pPr>
            <w:r w:rsidRPr="004E1630">
              <w:rPr>
                <w:b/>
                <w:sz w:val="24"/>
                <w:szCs w:val="24"/>
              </w:rPr>
              <w:t xml:space="preserve">предельное количество этажей или предельная высота </w:t>
            </w:r>
            <w:r w:rsidRPr="004E1630">
              <w:rPr>
                <w:b/>
                <w:sz w:val="24"/>
                <w:szCs w:val="24"/>
              </w:rPr>
              <w:lastRenderedPageBreak/>
              <w:t>зданий, строений, сооружений:</w:t>
            </w:r>
          </w:p>
          <w:p w:rsidR="00892F86" w:rsidRPr="004E1630" w:rsidRDefault="00892F86" w:rsidP="00892F86">
            <w:pPr>
              <w:widowControl w:val="0"/>
              <w:ind w:firstLine="567"/>
              <w:jc w:val="both"/>
              <w:rPr>
                <w:sz w:val="24"/>
                <w:szCs w:val="24"/>
              </w:rPr>
            </w:pPr>
            <w:r w:rsidRPr="004E1630">
              <w:rPr>
                <w:sz w:val="24"/>
                <w:szCs w:val="24"/>
              </w:rPr>
              <w:t xml:space="preserve">- максимальное количество этажей зданий - </w:t>
            </w:r>
            <w:r w:rsidRPr="004E1630">
              <w:rPr>
                <w:b/>
                <w:sz w:val="24"/>
                <w:szCs w:val="24"/>
              </w:rPr>
              <w:t>3 этажа</w:t>
            </w:r>
          </w:p>
          <w:p w:rsidR="00892F86" w:rsidRPr="004E1630" w:rsidRDefault="00892F86" w:rsidP="00892F8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4E1630" w:rsidRDefault="00892F86" w:rsidP="00892F86">
            <w:pPr>
              <w:widowControl w:val="0"/>
              <w:ind w:firstLine="567"/>
              <w:jc w:val="both"/>
              <w:rPr>
                <w:sz w:val="24"/>
                <w:szCs w:val="24"/>
              </w:rPr>
            </w:pPr>
            <w:r w:rsidRPr="004E1630">
              <w:rPr>
                <w:rFonts w:eastAsia="SimSun"/>
                <w:sz w:val="24"/>
                <w:szCs w:val="24"/>
                <w:lang w:eastAsia="zh-CN"/>
              </w:rPr>
              <w:t xml:space="preserve">- </w:t>
            </w:r>
            <w:r w:rsidRPr="004E1630">
              <w:rPr>
                <w:sz w:val="24"/>
                <w:szCs w:val="24"/>
              </w:rPr>
              <w:t xml:space="preserve">максимальный процент застройки в границах земельного участка - </w:t>
            </w:r>
            <w:r w:rsidRPr="004E1630">
              <w:rPr>
                <w:b/>
                <w:sz w:val="24"/>
                <w:szCs w:val="24"/>
              </w:rPr>
              <w:t>60%</w:t>
            </w:r>
            <w:r w:rsidRPr="004E1630">
              <w:rPr>
                <w:sz w:val="24"/>
                <w:szCs w:val="24"/>
              </w:rPr>
              <w:t>;</w:t>
            </w:r>
          </w:p>
          <w:p w:rsidR="00892F86" w:rsidRPr="004E1630" w:rsidRDefault="00892F86" w:rsidP="00892F86">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r w:rsidRPr="004E1630">
              <w:rPr>
                <w:sz w:val="24"/>
                <w:szCs w:val="24"/>
              </w:rPr>
              <w:t>;</w:t>
            </w:r>
          </w:p>
        </w:tc>
      </w:tr>
      <w:tr w:rsidR="00892F86" w:rsidRPr="004E1630" w:rsidTr="00F0555E">
        <w:trPr>
          <w:trHeight w:val="242"/>
          <w:jc w:val="center"/>
        </w:trPr>
        <w:tc>
          <w:tcPr>
            <w:tcW w:w="940" w:type="pct"/>
          </w:tcPr>
          <w:p w:rsidR="00892F86" w:rsidRPr="004E1630" w:rsidRDefault="00892F86" w:rsidP="00892F86">
            <w:pPr>
              <w:widowControl w:val="0"/>
              <w:autoSpaceDE w:val="0"/>
              <w:autoSpaceDN w:val="0"/>
              <w:adjustRightInd w:val="0"/>
              <w:rPr>
                <w:sz w:val="24"/>
                <w:szCs w:val="24"/>
              </w:rPr>
            </w:pPr>
            <w:r w:rsidRPr="004E1630">
              <w:rPr>
                <w:sz w:val="24"/>
                <w:szCs w:val="24"/>
              </w:rPr>
              <w:lastRenderedPageBreak/>
              <w:t>Обеспечение внутреннего правопорядка</w:t>
            </w:r>
          </w:p>
          <w:p w:rsidR="00892F86" w:rsidRPr="004E1630" w:rsidRDefault="00892F86" w:rsidP="00892F86">
            <w:pPr>
              <w:widowControl w:val="0"/>
              <w:autoSpaceDE w:val="0"/>
              <w:autoSpaceDN w:val="0"/>
              <w:adjustRightInd w:val="0"/>
              <w:rPr>
                <w:sz w:val="24"/>
                <w:szCs w:val="24"/>
              </w:rPr>
            </w:pPr>
            <w:r w:rsidRPr="004E1630">
              <w:rPr>
                <w:sz w:val="24"/>
                <w:szCs w:val="24"/>
              </w:rPr>
              <w:t>(8.3)</w:t>
            </w:r>
          </w:p>
        </w:tc>
        <w:tc>
          <w:tcPr>
            <w:tcW w:w="1481" w:type="pct"/>
          </w:tcPr>
          <w:p w:rsidR="00892F86" w:rsidRPr="004E1630" w:rsidRDefault="00892F86" w:rsidP="00892F86">
            <w:pPr>
              <w:widowControl w:val="0"/>
              <w:autoSpaceDE w:val="0"/>
              <w:autoSpaceDN w:val="0"/>
              <w:adjustRightInd w:val="0"/>
              <w:jc w:val="both"/>
              <w:rPr>
                <w:sz w:val="24"/>
                <w:szCs w:val="24"/>
              </w:rPr>
            </w:pPr>
            <w:r w:rsidRPr="004E1630">
              <w:rPr>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579" w:type="pct"/>
          </w:tcPr>
          <w:p w:rsidR="00892F86" w:rsidRPr="004E1630" w:rsidRDefault="00892F86" w:rsidP="00892F8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892F86" w:rsidRPr="004E1630" w:rsidRDefault="00892F86" w:rsidP="00892F86">
            <w:pPr>
              <w:widowControl w:val="0"/>
              <w:overflowPunct w:val="0"/>
              <w:autoSpaceDE w:val="0"/>
              <w:ind w:firstLine="567"/>
              <w:jc w:val="both"/>
              <w:textAlignment w:val="baseline"/>
              <w:rPr>
                <w:sz w:val="24"/>
                <w:szCs w:val="24"/>
              </w:rPr>
            </w:pPr>
            <w:r w:rsidRPr="004E1630">
              <w:rPr>
                <w:sz w:val="24"/>
                <w:szCs w:val="24"/>
              </w:rPr>
              <w:t xml:space="preserve">минимальная/максимальная площадь земельного участка - </w:t>
            </w:r>
            <w:r w:rsidRPr="004E1630">
              <w:rPr>
                <w:b/>
                <w:sz w:val="24"/>
                <w:szCs w:val="24"/>
              </w:rPr>
              <w:t>100/5000</w:t>
            </w:r>
            <w:r w:rsidRPr="004E1630">
              <w:rPr>
                <w:sz w:val="24"/>
                <w:szCs w:val="24"/>
              </w:rPr>
              <w:t xml:space="preserve"> кв.м;</w:t>
            </w:r>
          </w:p>
          <w:p w:rsidR="00892F86" w:rsidRPr="004E1630" w:rsidRDefault="00892F86" w:rsidP="00892F8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92F86" w:rsidRPr="004E1630" w:rsidRDefault="00892F86" w:rsidP="00892F86">
            <w:pPr>
              <w:widowControl w:val="0"/>
              <w:ind w:firstLine="567"/>
              <w:jc w:val="both"/>
              <w:rPr>
                <w:sz w:val="24"/>
                <w:szCs w:val="24"/>
              </w:rPr>
            </w:pPr>
            <w:r w:rsidRPr="004E1630">
              <w:rPr>
                <w:sz w:val="24"/>
                <w:szCs w:val="24"/>
              </w:rPr>
              <w:t>- минимальные отступы от границы земельного участка:</w:t>
            </w:r>
          </w:p>
          <w:p w:rsidR="00892F86" w:rsidRPr="004E1630" w:rsidRDefault="00892F86" w:rsidP="00892F86">
            <w:pPr>
              <w:widowControl w:val="0"/>
              <w:ind w:firstLine="567"/>
              <w:jc w:val="both"/>
              <w:rPr>
                <w:b/>
                <w:sz w:val="24"/>
                <w:szCs w:val="24"/>
              </w:rPr>
            </w:pPr>
            <w:r w:rsidRPr="004E1630">
              <w:rPr>
                <w:sz w:val="24"/>
                <w:szCs w:val="24"/>
              </w:rPr>
              <w:t xml:space="preserve">- до жилых зданий - </w:t>
            </w:r>
            <w:r w:rsidRPr="004E1630">
              <w:rPr>
                <w:b/>
                <w:sz w:val="24"/>
                <w:szCs w:val="24"/>
              </w:rPr>
              <w:t>6 м;</w:t>
            </w:r>
          </w:p>
          <w:p w:rsidR="00892F86" w:rsidRPr="004E1630" w:rsidRDefault="00892F86" w:rsidP="00892F86">
            <w:pPr>
              <w:widowControl w:val="0"/>
              <w:ind w:firstLine="567"/>
              <w:jc w:val="both"/>
              <w:rPr>
                <w:bCs/>
                <w:sz w:val="24"/>
                <w:szCs w:val="24"/>
              </w:rPr>
            </w:pPr>
            <w:r w:rsidRPr="004E1630">
              <w:rPr>
                <w:bCs/>
                <w:sz w:val="24"/>
                <w:szCs w:val="24"/>
              </w:rPr>
              <w:t xml:space="preserve">- по фасаду - </w:t>
            </w:r>
            <w:r w:rsidRPr="004E1630">
              <w:rPr>
                <w:b/>
                <w:bCs/>
                <w:sz w:val="24"/>
                <w:szCs w:val="24"/>
              </w:rPr>
              <w:t>5 м;</w:t>
            </w:r>
          </w:p>
          <w:p w:rsidR="00892F86" w:rsidRPr="004E1630" w:rsidRDefault="00892F86" w:rsidP="00892F86">
            <w:pPr>
              <w:widowControl w:val="0"/>
              <w:ind w:firstLine="567"/>
              <w:jc w:val="both"/>
              <w:rPr>
                <w:sz w:val="24"/>
                <w:szCs w:val="24"/>
              </w:rPr>
            </w:pPr>
            <w:r w:rsidRPr="004E1630">
              <w:rPr>
                <w:bCs/>
                <w:sz w:val="24"/>
                <w:szCs w:val="24"/>
              </w:rPr>
              <w:t xml:space="preserve">- </w:t>
            </w:r>
            <w:r w:rsidRPr="004E1630">
              <w:rPr>
                <w:sz w:val="24"/>
                <w:szCs w:val="24"/>
              </w:rPr>
              <w:t xml:space="preserve">до хозяйственных построек - </w:t>
            </w:r>
            <w:r w:rsidRPr="004E1630">
              <w:rPr>
                <w:b/>
                <w:sz w:val="24"/>
                <w:szCs w:val="24"/>
              </w:rPr>
              <w:t>3 м</w:t>
            </w:r>
            <w:r w:rsidRPr="004E1630">
              <w:rPr>
                <w:sz w:val="24"/>
                <w:szCs w:val="24"/>
              </w:rPr>
              <w:t xml:space="preserve"> с учетом соблюдения требований технических регламентов;</w:t>
            </w:r>
          </w:p>
          <w:p w:rsidR="00892F86" w:rsidRPr="004E1630" w:rsidRDefault="00892F86" w:rsidP="00892F86">
            <w:pPr>
              <w:widowControl w:val="0"/>
              <w:ind w:firstLine="567"/>
              <w:jc w:val="both"/>
              <w:rPr>
                <w:sz w:val="24"/>
                <w:szCs w:val="24"/>
              </w:rPr>
            </w:pPr>
            <w:r w:rsidRPr="004E1630">
              <w:rPr>
                <w:sz w:val="24"/>
                <w:szCs w:val="24"/>
              </w:rPr>
              <w:t xml:space="preserve">- минимальная ширина земельных участков вдоль фронта улицы (проезда) - </w:t>
            </w:r>
            <w:r w:rsidRPr="004E1630">
              <w:rPr>
                <w:b/>
                <w:sz w:val="24"/>
                <w:szCs w:val="24"/>
              </w:rPr>
              <w:t>15</w:t>
            </w:r>
            <w:r w:rsidRPr="004E1630">
              <w:rPr>
                <w:sz w:val="24"/>
                <w:szCs w:val="24"/>
              </w:rPr>
              <w:t xml:space="preserve"> </w:t>
            </w:r>
            <w:r w:rsidRPr="004E1630">
              <w:rPr>
                <w:b/>
                <w:sz w:val="24"/>
                <w:szCs w:val="24"/>
              </w:rPr>
              <w:t>м</w:t>
            </w:r>
            <w:r w:rsidRPr="004E1630">
              <w:rPr>
                <w:sz w:val="24"/>
                <w:szCs w:val="24"/>
              </w:rPr>
              <w:t>;</w:t>
            </w:r>
          </w:p>
          <w:p w:rsidR="00892F86" w:rsidRPr="004E1630" w:rsidRDefault="00892F86" w:rsidP="00892F8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892F86" w:rsidRPr="004E1630" w:rsidRDefault="00892F86" w:rsidP="00892F86">
            <w:pPr>
              <w:widowControl w:val="0"/>
              <w:ind w:firstLine="567"/>
              <w:jc w:val="both"/>
              <w:rPr>
                <w:sz w:val="24"/>
                <w:szCs w:val="24"/>
              </w:rPr>
            </w:pPr>
            <w:r w:rsidRPr="004E1630">
              <w:rPr>
                <w:sz w:val="24"/>
                <w:szCs w:val="24"/>
              </w:rPr>
              <w:t xml:space="preserve">- максимальное количество этажей зданий - </w:t>
            </w:r>
            <w:r w:rsidRPr="004E1630">
              <w:rPr>
                <w:b/>
                <w:sz w:val="24"/>
                <w:szCs w:val="24"/>
              </w:rPr>
              <w:t>3 этажа</w:t>
            </w:r>
          </w:p>
          <w:p w:rsidR="00892F86" w:rsidRPr="004E1630" w:rsidRDefault="00892F86" w:rsidP="00892F86">
            <w:pPr>
              <w:widowControl w:val="0"/>
              <w:autoSpaceDE w:val="0"/>
              <w:autoSpaceDN w:val="0"/>
              <w:adjustRightInd w:val="0"/>
              <w:ind w:firstLine="567"/>
              <w:jc w:val="both"/>
              <w:rPr>
                <w:sz w:val="24"/>
                <w:szCs w:val="24"/>
              </w:rPr>
            </w:pPr>
            <w:r w:rsidRPr="004E1630">
              <w:rPr>
                <w:b/>
                <w:sz w:val="24"/>
                <w:szCs w:val="24"/>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92F86" w:rsidRPr="004E1630" w:rsidRDefault="00892F86" w:rsidP="00892F86">
            <w:pPr>
              <w:widowControl w:val="0"/>
              <w:ind w:firstLine="567"/>
              <w:jc w:val="both"/>
              <w:rPr>
                <w:sz w:val="24"/>
                <w:szCs w:val="24"/>
              </w:rPr>
            </w:pPr>
            <w:r w:rsidRPr="004E1630">
              <w:rPr>
                <w:rFonts w:eastAsia="SimSun"/>
                <w:sz w:val="24"/>
                <w:szCs w:val="24"/>
                <w:lang w:eastAsia="zh-CN"/>
              </w:rPr>
              <w:t xml:space="preserve">- </w:t>
            </w:r>
            <w:r w:rsidRPr="004E1630">
              <w:rPr>
                <w:sz w:val="24"/>
                <w:szCs w:val="24"/>
              </w:rPr>
              <w:t xml:space="preserve">максимальный процент застройки в границах земельного участка - </w:t>
            </w:r>
            <w:r w:rsidRPr="004E1630">
              <w:rPr>
                <w:b/>
                <w:sz w:val="24"/>
                <w:szCs w:val="24"/>
              </w:rPr>
              <w:t>60%</w:t>
            </w:r>
            <w:r w:rsidRPr="004E1630">
              <w:rPr>
                <w:sz w:val="24"/>
                <w:szCs w:val="24"/>
              </w:rPr>
              <w:t>;</w:t>
            </w:r>
          </w:p>
          <w:p w:rsidR="00892F86" w:rsidRPr="004E1630" w:rsidRDefault="00892F86" w:rsidP="00892F86">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E54BD8" w:rsidRPr="004E1630">
              <w:rPr>
                <w:sz w:val="24"/>
                <w:szCs w:val="24"/>
              </w:rPr>
              <w:t>4</w:t>
            </w:r>
            <w:r w:rsidRPr="004E1630">
              <w:rPr>
                <w:sz w:val="24"/>
                <w:szCs w:val="24"/>
              </w:rPr>
              <w:t>;</w:t>
            </w:r>
          </w:p>
        </w:tc>
      </w:tr>
    </w:tbl>
    <w:p w:rsidR="00107741" w:rsidRPr="004E1630" w:rsidRDefault="00107741" w:rsidP="00107741">
      <w:pPr>
        <w:widowControl w:val="0"/>
        <w:rPr>
          <w:sz w:val="24"/>
          <w:szCs w:val="24"/>
        </w:rPr>
      </w:pPr>
    </w:p>
    <w:p w:rsidR="00107741" w:rsidRPr="004E1630" w:rsidRDefault="00107741" w:rsidP="00107741">
      <w:pPr>
        <w:widowControl w:val="0"/>
        <w:jc w:val="center"/>
        <w:rPr>
          <w:b/>
          <w:sz w:val="24"/>
          <w:szCs w:val="24"/>
        </w:rPr>
      </w:pPr>
      <w:r w:rsidRPr="004E1630">
        <w:rPr>
          <w:b/>
          <w:sz w:val="24"/>
          <w:szCs w:val="24"/>
        </w:rPr>
        <w:t xml:space="preserve">3. ВСПОМОГАТЕЛЬНЫЕ ВИДЫ РАЗРЕШЕННОГО ИСПОЛЬЗОВАНИЯ </w:t>
      </w:r>
      <w:r w:rsidR="004038E2" w:rsidRPr="004E1630">
        <w:rPr>
          <w:b/>
          <w:sz w:val="24"/>
          <w:szCs w:val="24"/>
        </w:rPr>
        <w:t xml:space="preserve">ЗЕМЕЛЬНЫХ УЧАСТКОВ И </w:t>
      </w:r>
      <w:r w:rsidRPr="004E1630">
        <w:rPr>
          <w:b/>
          <w:sz w:val="24"/>
          <w:szCs w:val="24"/>
        </w:rPr>
        <w:t>ОБЪЕКТОВ КАПИТАЛЬНОГО СТРОИТЕЛЬСТВА</w:t>
      </w:r>
    </w:p>
    <w:p w:rsidR="00107741" w:rsidRPr="004E1630" w:rsidRDefault="00107741" w:rsidP="00107741">
      <w:pPr>
        <w:widowControl w:val="0"/>
        <w:ind w:firstLine="709"/>
        <w:jc w:val="both"/>
        <w:rPr>
          <w:sz w:val="24"/>
          <w:szCs w:val="24"/>
        </w:rPr>
      </w:pPr>
      <w:r w:rsidRPr="004E1630">
        <w:rPr>
          <w:sz w:val="24"/>
          <w:szCs w:val="24"/>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p>
    <w:p w:rsidR="00107741" w:rsidRPr="004E1630" w:rsidRDefault="00107741" w:rsidP="00107741">
      <w:pPr>
        <w:widowControl w:val="0"/>
        <w:ind w:firstLine="709"/>
        <w:jc w:val="both"/>
        <w:rPr>
          <w:sz w:val="24"/>
          <w:szCs w:val="24"/>
        </w:rPr>
      </w:pPr>
      <w:r w:rsidRPr="004E1630">
        <w:rPr>
          <w:sz w:val="24"/>
          <w:szCs w:val="24"/>
        </w:rPr>
        <w:t>Виды разрешенного использования объектов:</w:t>
      </w:r>
    </w:p>
    <w:p w:rsidR="00107741" w:rsidRPr="004E1630" w:rsidRDefault="00107741" w:rsidP="00107741">
      <w:pPr>
        <w:widowControl w:val="0"/>
        <w:ind w:firstLine="709"/>
        <w:jc w:val="both"/>
        <w:rPr>
          <w:sz w:val="24"/>
          <w:szCs w:val="24"/>
        </w:rPr>
      </w:pPr>
      <w:r w:rsidRPr="004E1630">
        <w:rPr>
          <w:sz w:val="24"/>
          <w:szCs w:val="24"/>
        </w:rPr>
        <w:t>- площадки для мусорных контейнеров;</w:t>
      </w:r>
    </w:p>
    <w:p w:rsidR="00107741" w:rsidRPr="004E1630" w:rsidRDefault="00107741" w:rsidP="00107741">
      <w:pPr>
        <w:widowControl w:val="0"/>
        <w:ind w:firstLine="709"/>
        <w:jc w:val="both"/>
        <w:rPr>
          <w:sz w:val="24"/>
          <w:szCs w:val="24"/>
        </w:rPr>
      </w:pPr>
      <w:r w:rsidRPr="004E1630">
        <w:rPr>
          <w:sz w:val="24"/>
          <w:szCs w:val="24"/>
        </w:rPr>
        <w:t>- детские игровые площадки, площадки отдыха, занятия физкультурой и спортом, хозяйственные площадки;</w:t>
      </w:r>
    </w:p>
    <w:p w:rsidR="00107741" w:rsidRPr="004E1630" w:rsidRDefault="00107741" w:rsidP="00107741">
      <w:pPr>
        <w:widowControl w:val="0"/>
        <w:ind w:firstLine="709"/>
        <w:jc w:val="both"/>
        <w:rPr>
          <w:sz w:val="24"/>
          <w:szCs w:val="24"/>
        </w:rPr>
      </w:pPr>
      <w:r w:rsidRPr="004E1630">
        <w:rPr>
          <w:sz w:val="24"/>
          <w:szCs w:val="24"/>
        </w:rPr>
        <w:t>- оборудование пожарной охраны (гидранты, резервуары);</w:t>
      </w:r>
    </w:p>
    <w:p w:rsidR="00107741" w:rsidRPr="004E1630" w:rsidRDefault="00107741" w:rsidP="00107741">
      <w:pPr>
        <w:widowControl w:val="0"/>
        <w:ind w:firstLine="709"/>
        <w:jc w:val="both"/>
        <w:rPr>
          <w:sz w:val="24"/>
          <w:szCs w:val="24"/>
        </w:rPr>
      </w:pPr>
      <w:r w:rsidRPr="004E1630">
        <w:rPr>
          <w:sz w:val="24"/>
          <w:szCs w:val="24"/>
        </w:rPr>
        <w:t>- защитные дорожные сооружения;</w:t>
      </w:r>
    </w:p>
    <w:p w:rsidR="00107741" w:rsidRPr="004E1630" w:rsidRDefault="00107741" w:rsidP="00107741">
      <w:pPr>
        <w:widowControl w:val="0"/>
        <w:ind w:firstLine="709"/>
        <w:jc w:val="both"/>
        <w:rPr>
          <w:sz w:val="24"/>
          <w:szCs w:val="24"/>
        </w:rPr>
      </w:pPr>
      <w:r w:rsidRPr="004E1630">
        <w:rPr>
          <w:sz w:val="24"/>
          <w:szCs w:val="24"/>
        </w:rPr>
        <w:t>- элементы обустройства автомобильных дорог;</w:t>
      </w:r>
    </w:p>
    <w:p w:rsidR="00107741" w:rsidRPr="004E1630" w:rsidRDefault="00107741" w:rsidP="00107741">
      <w:pPr>
        <w:widowControl w:val="0"/>
        <w:ind w:firstLine="709"/>
        <w:jc w:val="both"/>
        <w:rPr>
          <w:sz w:val="24"/>
          <w:szCs w:val="24"/>
        </w:rPr>
      </w:pPr>
      <w:r w:rsidRPr="004E1630">
        <w:rPr>
          <w:sz w:val="24"/>
          <w:szCs w:val="24"/>
        </w:rPr>
        <w:t>- специализированные технические средства оповещения и информации;</w:t>
      </w:r>
    </w:p>
    <w:p w:rsidR="00107741" w:rsidRPr="004E1630" w:rsidRDefault="00107741" w:rsidP="00107741">
      <w:pPr>
        <w:widowControl w:val="0"/>
        <w:ind w:firstLine="709"/>
        <w:jc w:val="both"/>
        <w:rPr>
          <w:sz w:val="24"/>
          <w:szCs w:val="24"/>
        </w:rPr>
      </w:pPr>
      <w:r w:rsidRPr="004E1630">
        <w:rPr>
          <w:sz w:val="24"/>
          <w:szCs w:val="24"/>
        </w:rPr>
        <w:t>- объекты инженерного обеспечения (водо-, газо-, электроснабжения и т.п.);</w:t>
      </w:r>
    </w:p>
    <w:p w:rsidR="00107741" w:rsidRPr="004E1630" w:rsidRDefault="00107741" w:rsidP="00107741">
      <w:pPr>
        <w:widowControl w:val="0"/>
        <w:ind w:firstLine="709"/>
        <w:jc w:val="both"/>
        <w:rPr>
          <w:sz w:val="24"/>
          <w:szCs w:val="24"/>
        </w:rPr>
      </w:pPr>
      <w:r w:rsidRPr="004E1630">
        <w:rPr>
          <w:sz w:val="24"/>
          <w:szCs w:val="24"/>
        </w:rPr>
        <w:t>- киоски, лотки, временные павильоны розничной торговли (некапитальные) площадью до 30 кв.м.;</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Примечание:</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 xml:space="preserve">Размещение навесов должно осуществляться с учетом противопожарных требований и соблюдения нормативной продолжительности инсоляции </w:t>
      </w:r>
      <w:r w:rsidRPr="004E1630">
        <w:rPr>
          <w:rFonts w:eastAsia="SimSun"/>
          <w:sz w:val="24"/>
          <w:szCs w:val="24"/>
          <w:lang w:eastAsia="zh-CN"/>
        </w:rPr>
        <w:lastRenderedPageBreak/>
        <w:t>придомовых территорий и жилых помещений. Кроме того,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- 1м., по взаимному согласию смежных землепользователей допускается сокращение указанного расстояния.</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 xml:space="preserve">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w:t>
      </w:r>
      <w:r w:rsidR="00AB0C3D" w:rsidRPr="004E1630">
        <w:rPr>
          <w:rFonts w:eastAsia="SimSun"/>
          <w:sz w:val="24"/>
          <w:szCs w:val="24"/>
          <w:lang w:eastAsia="zh-CN"/>
        </w:rPr>
        <w:t>6</w:t>
      </w:r>
      <w:r w:rsidRPr="004E1630">
        <w:rPr>
          <w:rFonts w:eastAsia="SimSun"/>
          <w:sz w:val="24"/>
          <w:szCs w:val="24"/>
          <w:lang w:eastAsia="zh-CN"/>
        </w:rPr>
        <w:t>м.</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Минимальное расстояние от границ участка до строений, а также между строениями:</w:t>
      </w:r>
    </w:p>
    <w:p w:rsidR="00107741" w:rsidRPr="004E1630" w:rsidRDefault="00107741" w:rsidP="00107741">
      <w:pPr>
        <w:widowControl w:val="0"/>
        <w:numPr>
          <w:ilvl w:val="0"/>
          <w:numId w:val="2"/>
        </w:numPr>
        <w:ind w:left="0" w:firstLine="709"/>
        <w:jc w:val="both"/>
        <w:rPr>
          <w:rFonts w:eastAsia="SimSun"/>
          <w:sz w:val="24"/>
          <w:szCs w:val="24"/>
          <w:lang w:eastAsia="zh-CN"/>
        </w:rPr>
      </w:pPr>
      <w:r w:rsidRPr="004E1630">
        <w:rPr>
          <w:rFonts w:eastAsia="SimSun"/>
          <w:sz w:val="24"/>
          <w:szCs w:val="24"/>
          <w:lang w:eastAsia="zh-CN"/>
        </w:rPr>
        <w:t>При возведении на участке хозяйственных построек, располагаемых на расстоянии 1 м. от границы соседнего участка, следует скат крыши ориентировать на свой участок. Допускается блокировка вспомогательных (хозяйственных) строений, сооружений на смежных земельных участках по взаимному (удостоверенному) согласию домовладельцев при новом строительстве с учетом противопожарных требований;</w:t>
      </w:r>
    </w:p>
    <w:p w:rsidR="00107741" w:rsidRPr="004E1630" w:rsidRDefault="00107741" w:rsidP="00107741">
      <w:pPr>
        <w:widowControl w:val="0"/>
        <w:numPr>
          <w:ilvl w:val="0"/>
          <w:numId w:val="2"/>
        </w:numPr>
        <w:ind w:left="0" w:firstLine="709"/>
        <w:jc w:val="both"/>
        <w:rPr>
          <w:rFonts w:eastAsia="SimSun"/>
          <w:sz w:val="24"/>
          <w:szCs w:val="24"/>
          <w:lang w:eastAsia="zh-CN"/>
        </w:rPr>
      </w:pPr>
      <w:r w:rsidRPr="004E1630">
        <w:rPr>
          <w:rFonts w:eastAsia="SimSun"/>
          <w:sz w:val="24"/>
          <w:szCs w:val="24"/>
          <w:lang w:eastAsia="zh-CN"/>
        </w:rPr>
        <w:t>от границ соседнего участка до открытой стоянки - 1 м.;</w:t>
      </w:r>
    </w:p>
    <w:p w:rsidR="00107741" w:rsidRPr="004E1630" w:rsidRDefault="00107741" w:rsidP="00107741">
      <w:pPr>
        <w:widowControl w:val="0"/>
        <w:numPr>
          <w:ilvl w:val="0"/>
          <w:numId w:val="2"/>
        </w:numPr>
        <w:ind w:left="0" w:firstLine="709"/>
        <w:jc w:val="both"/>
        <w:rPr>
          <w:rFonts w:eastAsia="SimSun"/>
          <w:sz w:val="24"/>
          <w:szCs w:val="24"/>
          <w:lang w:eastAsia="zh-CN"/>
        </w:rPr>
      </w:pPr>
      <w:r w:rsidRPr="004E1630">
        <w:rPr>
          <w:rFonts w:eastAsia="SimSun"/>
          <w:sz w:val="24"/>
          <w:szCs w:val="24"/>
          <w:lang w:eastAsia="zh-CN"/>
        </w:rPr>
        <w:t>от границ соседнего участка до отдельно стоящего гаража - 1 м. В условиях тесной застройки допускается при соблюдении технических регламентов и действующих норм размещение гаража по красной линии. При этом запрещается устройство распашных ворот;</w:t>
      </w:r>
    </w:p>
    <w:p w:rsidR="00107741" w:rsidRPr="004E1630" w:rsidRDefault="00107741" w:rsidP="00107741">
      <w:pPr>
        <w:widowControl w:val="0"/>
        <w:ind w:firstLine="709"/>
        <w:jc w:val="both"/>
        <w:rPr>
          <w:sz w:val="24"/>
          <w:szCs w:val="24"/>
        </w:rPr>
      </w:pPr>
      <w:r w:rsidRPr="004E1630">
        <w:rPr>
          <w:sz w:val="24"/>
          <w:szCs w:val="24"/>
        </w:rPr>
        <w:t>размещение гаражей допускается по красной линии застройки (ворота гаражей должны быть раздвижными или открываться внутрь), хозяйственные постройки следует располагать в глубине участка без выноса на красную линию застройки;</w:t>
      </w:r>
    </w:p>
    <w:p w:rsidR="00107741" w:rsidRPr="004E1630" w:rsidRDefault="00107741" w:rsidP="00107741">
      <w:pPr>
        <w:widowControl w:val="0"/>
        <w:ind w:firstLine="709"/>
        <w:jc w:val="both"/>
        <w:rPr>
          <w:sz w:val="24"/>
          <w:szCs w:val="24"/>
        </w:rPr>
      </w:pPr>
      <w:r w:rsidRPr="004E1630">
        <w:rPr>
          <w:sz w:val="24"/>
          <w:szCs w:val="24"/>
        </w:rPr>
        <w:t xml:space="preserve">минимальный отступ от границ соседнего участка до вспомогательных строений (бани, гаражи и других) - 1 м; </w:t>
      </w:r>
    </w:p>
    <w:p w:rsidR="00107741" w:rsidRPr="004E1630" w:rsidRDefault="00107741" w:rsidP="00107741">
      <w:pPr>
        <w:widowControl w:val="0"/>
        <w:numPr>
          <w:ilvl w:val="0"/>
          <w:numId w:val="2"/>
        </w:numPr>
        <w:ind w:left="0" w:firstLine="709"/>
        <w:jc w:val="both"/>
        <w:rPr>
          <w:rFonts w:eastAsia="SimSun"/>
          <w:sz w:val="24"/>
          <w:szCs w:val="24"/>
          <w:lang w:eastAsia="zh-CN"/>
        </w:rPr>
      </w:pPr>
      <w:r w:rsidRPr="004E1630">
        <w:rPr>
          <w:rFonts w:eastAsia="SimSun"/>
          <w:sz w:val="24"/>
          <w:szCs w:val="24"/>
          <w:lang w:eastAsia="zh-CN"/>
        </w:rPr>
        <w:t>от септиков до фундаментов зданий, строений, сооружений - не менее 5м., от фильтрующих колодцев, бассейнов - не менее 8 м.;</w:t>
      </w:r>
    </w:p>
    <w:p w:rsidR="00107741" w:rsidRPr="004E1630" w:rsidRDefault="00107741" w:rsidP="00107741">
      <w:pPr>
        <w:widowControl w:val="0"/>
        <w:numPr>
          <w:ilvl w:val="0"/>
          <w:numId w:val="2"/>
        </w:numPr>
        <w:ind w:left="0" w:firstLine="709"/>
        <w:jc w:val="both"/>
        <w:rPr>
          <w:rFonts w:eastAsia="SimSun"/>
          <w:sz w:val="24"/>
          <w:szCs w:val="24"/>
          <w:lang w:eastAsia="zh-CN"/>
        </w:rPr>
      </w:pPr>
      <w:r w:rsidRPr="004E1630">
        <w:rPr>
          <w:rFonts w:eastAsia="SimSun"/>
          <w:sz w:val="24"/>
          <w:szCs w:val="24"/>
          <w:lang w:eastAsia="zh-CN"/>
        </w:rPr>
        <w:t>от септиков, фильтрующих колодцев и бассейнов до границы соседнего земельного участка, и красной линии - не менее 4 м. и 7 м. соответственно, расстояние от красной линии допускается сокращать до 1 м. при соблюдении технических регламентов и других действующих норм;</w:t>
      </w:r>
    </w:p>
    <w:p w:rsidR="00107741" w:rsidRPr="004E1630" w:rsidRDefault="00107741" w:rsidP="00107741">
      <w:pPr>
        <w:widowControl w:val="0"/>
        <w:numPr>
          <w:ilvl w:val="0"/>
          <w:numId w:val="2"/>
        </w:numPr>
        <w:ind w:left="0" w:firstLine="709"/>
        <w:jc w:val="both"/>
        <w:rPr>
          <w:rFonts w:eastAsia="SimSun"/>
          <w:sz w:val="24"/>
          <w:szCs w:val="24"/>
          <w:lang w:eastAsia="zh-CN"/>
        </w:rPr>
      </w:pPr>
      <w:r w:rsidRPr="004E1630">
        <w:rPr>
          <w:rFonts w:eastAsia="SimSun"/>
          <w:sz w:val="24"/>
          <w:szCs w:val="24"/>
          <w:lang w:eastAsia="zh-CN"/>
        </w:rPr>
        <w:t>от границ соседнего участка до стволов высокорослых деревьев - 4 м;</w:t>
      </w:r>
    </w:p>
    <w:p w:rsidR="00107741" w:rsidRPr="004E1630" w:rsidRDefault="00107741" w:rsidP="00107741">
      <w:pPr>
        <w:widowControl w:val="0"/>
        <w:numPr>
          <w:ilvl w:val="0"/>
          <w:numId w:val="2"/>
        </w:numPr>
        <w:ind w:left="0" w:firstLine="709"/>
        <w:jc w:val="both"/>
        <w:rPr>
          <w:rFonts w:eastAsia="SimSun"/>
          <w:sz w:val="24"/>
          <w:szCs w:val="24"/>
          <w:lang w:eastAsia="zh-CN"/>
        </w:rPr>
      </w:pPr>
      <w:r w:rsidRPr="004E1630">
        <w:rPr>
          <w:rFonts w:eastAsia="SimSun"/>
          <w:sz w:val="24"/>
          <w:szCs w:val="24"/>
          <w:lang w:eastAsia="zh-CN"/>
        </w:rPr>
        <w:t>от границ соседнего участка до стволов среднерослых деревьев - 2 м;</w:t>
      </w:r>
    </w:p>
    <w:p w:rsidR="00107741" w:rsidRPr="004E1630" w:rsidRDefault="00107741" w:rsidP="00107741">
      <w:pPr>
        <w:widowControl w:val="0"/>
        <w:numPr>
          <w:ilvl w:val="0"/>
          <w:numId w:val="2"/>
        </w:numPr>
        <w:ind w:left="0" w:firstLine="709"/>
        <w:jc w:val="both"/>
        <w:rPr>
          <w:rFonts w:eastAsia="SimSun"/>
          <w:sz w:val="24"/>
          <w:szCs w:val="24"/>
          <w:lang w:eastAsia="zh-CN"/>
        </w:rPr>
      </w:pPr>
      <w:r w:rsidRPr="004E1630">
        <w:rPr>
          <w:rFonts w:eastAsia="SimSun"/>
          <w:sz w:val="24"/>
          <w:szCs w:val="24"/>
          <w:lang w:eastAsia="zh-CN"/>
        </w:rPr>
        <w:t>от границ соседнего участка до кустарника - 1 м;</w:t>
      </w:r>
    </w:p>
    <w:p w:rsidR="00107741" w:rsidRPr="004E1630" w:rsidRDefault="00107741" w:rsidP="00107741">
      <w:pPr>
        <w:widowControl w:val="0"/>
        <w:ind w:firstLine="709"/>
        <w:jc w:val="both"/>
        <w:rPr>
          <w:bCs/>
          <w:sz w:val="24"/>
          <w:szCs w:val="24"/>
        </w:rPr>
      </w:pPr>
      <w:r w:rsidRPr="004E1630">
        <w:rPr>
          <w:bCs/>
          <w:sz w:val="24"/>
          <w:szCs w:val="24"/>
          <w:shd w:val="clear" w:color="auto" w:fill="FFFFFF"/>
        </w:rPr>
        <w:t>- от границы соседнего участка должно быть не менее, м: до стены жилого дома - 3; до хозяйственных построек - 1</w:t>
      </w:r>
      <w:r w:rsidRPr="004E1630">
        <w:rPr>
          <w:bCs/>
          <w:sz w:val="24"/>
          <w:szCs w:val="24"/>
        </w:rPr>
        <w:t>.</w:t>
      </w:r>
    </w:p>
    <w:p w:rsidR="00107741" w:rsidRPr="004E1630" w:rsidRDefault="00107741" w:rsidP="00107741">
      <w:pPr>
        <w:widowControl w:val="0"/>
        <w:ind w:firstLine="709"/>
        <w:jc w:val="both"/>
        <w:rPr>
          <w:bCs/>
          <w:sz w:val="24"/>
          <w:szCs w:val="24"/>
        </w:rPr>
      </w:pPr>
      <w:r w:rsidRPr="004E1630">
        <w:rPr>
          <w:bCs/>
          <w:sz w:val="24"/>
          <w:szCs w:val="24"/>
          <w:shd w:val="clear" w:color="auto" w:fill="FFFFFF"/>
        </w:rPr>
        <w:t>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w:t>
      </w:r>
    </w:p>
    <w:p w:rsidR="00107741" w:rsidRPr="004E1630" w:rsidRDefault="00107741" w:rsidP="00107741">
      <w:pPr>
        <w:widowControl w:val="0"/>
        <w:ind w:firstLine="709"/>
        <w:jc w:val="both"/>
        <w:rPr>
          <w:bCs/>
          <w:sz w:val="24"/>
          <w:szCs w:val="24"/>
          <w:shd w:val="clear" w:color="auto" w:fill="FFFFFF"/>
        </w:rPr>
      </w:pPr>
      <w:r w:rsidRPr="004E1630">
        <w:rPr>
          <w:bCs/>
          <w:sz w:val="24"/>
          <w:szCs w:val="24"/>
          <w:shd w:val="clear" w:color="auto" w:fill="FFFFFF"/>
        </w:rPr>
        <w:t>Расстояние от сараев для скота и птицы до шахтных колодцев должно быть не менее 20 м.</w:t>
      </w:r>
    </w:p>
    <w:p w:rsidR="00107741" w:rsidRPr="004E1630" w:rsidRDefault="00107741" w:rsidP="00107741">
      <w:pPr>
        <w:widowControl w:val="0"/>
        <w:numPr>
          <w:ilvl w:val="0"/>
          <w:numId w:val="2"/>
        </w:numPr>
        <w:ind w:left="0" w:firstLine="709"/>
        <w:jc w:val="both"/>
        <w:rPr>
          <w:rFonts w:eastAsia="SimSun"/>
          <w:sz w:val="24"/>
          <w:szCs w:val="24"/>
          <w:lang w:eastAsia="zh-CN"/>
        </w:rPr>
      </w:pPr>
      <w:r w:rsidRPr="004E1630">
        <w:rPr>
          <w:rFonts w:eastAsia="SimSun"/>
          <w:sz w:val="24"/>
          <w:szCs w:val="24"/>
          <w:lang w:eastAsia="zh-CN"/>
        </w:rPr>
        <w:t>от окон жилых комнат до стен соседнего дома и стен вспомогательных (хозяйственных) строений, сооружений, расположенных на соседних земельных участках - не менее 6 м.</w:t>
      </w:r>
    </w:p>
    <w:p w:rsidR="00107741" w:rsidRPr="004E1630" w:rsidRDefault="00107741" w:rsidP="00107741">
      <w:pPr>
        <w:widowControl w:val="0"/>
        <w:numPr>
          <w:ilvl w:val="0"/>
          <w:numId w:val="2"/>
        </w:numPr>
        <w:ind w:left="0" w:firstLine="709"/>
        <w:jc w:val="both"/>
        <w:rPr>
          <w:rFonts w:eastAsia="SimSun"/>
          <w:sz w:val="24"/>
          <w:szCs w:val="24"/>
          <w:lang w:eastAsia="zh-CN"/>
        </w:rPr>
      </w:pPr>
      <w:r w:rsidRPr="004E1630">
        <w:rPr>
          <w:rFonts w:eastAsia="SimSun"/>
          <w:sz w:val="24"/>
          <w:szCs w:val="24"/>
          <w:lang w:eastAsia="zh-CN"/>
        </w:rPr>
        <w:t>от туалета до стен соседнего дома при отсутствии централизованной канализации - не менее 12 м, до источника водоснабжения (колодца) - не менее 25 м.</w:t>
      </w:r>
    </w:p>
    <w:p w:rsidR="00107741" w:rsidRPr="004E1630" w:rsidRDefault="00107741" w:rsidP="00107741">
      <w:pPr>
        <w:widowControl w:val="0"/>
        <w:ind w:firstLine="709"/>
        <w:jc w:val="both"/>
        <w:rPr>
          <w:sz w:val="24"/>
          <w:szCs w:val="24"/>
        </w:rPr>
      </w:pPr>
      <w:r w:rsidRPr="004E1630">
        <w:rPr>
          <w:sz w:val="24"/>
          <w:szCs w:val="24"/>
        </w:rPr>
        <w:t>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rsidR="00107741" w:rsidRPr="004E1630" w:rsidRDefault="00107741" w:rsidP="00107741">
      <w:pPr>
        <w:widowControl w:val="0"/>
        <w:ind w:firstLine="709"/>
        <w:jc w:val="both"/>
        <w:rPr>
          <w:sz w:val="24"/>
          <w:szCs w:val="24"/>
        </w:rPr>
      </w:pPr>
      <w:r w:rsidRPr="004E1630">
        <w:rPr>
          <w:sz w:val="24"/>
          <w:szCs w:val="24"/>
        </w:rPr>
        <w:t xml:space="preserve">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w:t>
      </w:r>
      <w:r w:rsidRPr="004E1630">
        <w:rPr>
          <w:sz w:val="24"/>
          <w:szCs w:val="24"/>
        </w:rPr>
        <w:lastRenderedPageBreak/>
        <w:t>условии, если облицовываемый жилой дом не находится в общей долевой собственности.</w:t>
      </w:r>
    </w:p>
    <w:p w:rsidR="00107741" w:rsidRPr="004E1630" w:rsidRDefault="00107741" w:rsidP="00107741">
      <w:pPr>
        <w:widowControl w:val="0"/>
        <w:ind w:firstLine="709"/>
        <w:jc w:val="both"/>
        <w:rPr>
          <w:sz w:val="24"/>
          <w:szCs w:val="24"/>
        </w:rPr>
      </w:pPr>
      <w:r w:rsidRPr="004E1630">
        <w:rPr>
          <w:sz w:val="24"/>
          <w:szCs w:val="24"/>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107741" w:rsidRPr="004E1630" w:rsidRDefault="00107741" w:rsidP="00107741">
      <w:pPr>
        <w:widowControl w:val="0"/>
        <w:ind w:firstLine="709"/>
        <w:jc w:val="both"/>
        <w:rPr>
          <w:b/>
          <w:sz w:val="24"/>
          <w:szCs w:val="24"/>
        </w:rPr>
      </w:pPr>
      <w:r w:rsidRPr="004E1630">
        <w:rPr>
          <w:b/>
          <w:sz w:val="24"/>
          <w:szCs w:val="24"/>
        </w:rPr>
        <w:t>Иные показатели застройки для индивидуальных и блокированных жилых домов:</w:t>
      </w:r>
    </w:p>
    <w:p w:rsidR="00107741" w:rsidRPr="004E1630" w:rsidRDefault="00107741" w:rsidP="00107741">
      <w:pPr>
        <w:widowControl w:val="0"/>
        <w:ind w:firstLine="709"/>
        <w:jc w:val="both"/>
        <w:rPr>
          <w:sz w:val="24"/>
          <w:szCs w:val="24"/>
        </w:rPr>
      </w:pPr>
      <w:r w:rsidRPr="004E1630">
        <w:rPr>
          <w:sz w:val="24"/>
          <w:szCs w:val="24"/>
        </w:rPr>
        <w:t>1. Расстояния измеряются до наружных граней стен строений.</w:t>
      </w:r>
    </w:p>
    <w:p w:rsidR="00107741" w:rsidRPr="004E1630" w:rsidRDefault="00107741" w:rsidP="00107741">
      <w:pPr>
        <w:widowControl w:val="0"/>
        <w:ind w:firstLine="709"/>
        <w:jc w:val="both"/>
        <w:rPr>
          <w:sz w:val="24"/>
          <w:szCs w:val="24"/>
        </w:rPr>
      </w:pPr>
      <w:r w:rsidRPr="004E1630">
        <w:rPr>
          <w:sz w:val="24"/>
          <w:szCs w:val="24"/>
        </w:rPr>
        <w:t xml:space="preserve">2. В условиях сложившейся застройки, основные строения допускается размещать с учетом сложившейся линии застройки. </w:t>
      </w:r>
    </w:p>
    <w:p w:rsidR="00107741" w:rsidRPr="004E1630" w:rsidRDefault="00107741" w:rsidP="00107741">
      <w:pPr>
        <w:widowControl w:val="0"/>
        <w:ind w:firstLine="709"/>
        <w:jc w:val="both"/>
        <w:rPr>
          <w:sz w:val="24"/>
          <w:szCs w:val="24"/>
        </w:rPr>
      </w:pPr>
      <w:r w:rsidRPr="004E1630">
        <w:rPr>
          <w:sz w:val="24"/>
          <w:szCs w:val="24"/>
        </w:rPr>
        <w:t>3. Постройки для содержания скота и птицы допускается пристраивать к жилым домам при изоляции их от жилых комнат не менее чем тремя подсобными помещениями, при этом помещения для скота и птицы должны иметь изолированный наружный вход, расположенный не ближе 7 м от входа в дом.</w:t>
      </w:r>
    </w:p>
    <w:p w:rsidR="00107741" w:rsidRPr="004E1630" w:rsidRDefault="00107741" w:rsidP="00107741">
      <w:pPr>
        <w:widowControl w:val="0"/>
        <w:ind w:firstLine="709"/>
        <w:jc w:val="both"/>
        <w:rPr>
          <w:sz w:val="24"/>
          <w:szCs w:val="24"/>
        </w:rPr>
      </w:pPr>
      <w:r w:rsidRPr="004E1630">
        <w:rPr>
          <w:sz w:val="24"/>
          <w:szCs w:val="24"/>
        </w:rPr>
        <w:t>4. Вспомогательные строения, за исключением гаражей, размещать со стороны улиц не допускается.</w:t>
      </w:r>
    </w:p>
    <w:p w:rsidR="00107741" w:rsidRPr="004E1630" w:rsidRDefault="00107741" w:rsidP="00107741">
      <w:pPr>
        <w:widowControl w:val="0"/>
        <w:ind w:firstLine="709"/>
        <w:jc w:val="both"/>
        <w:rPr>
          <w:sz w:val="24"/>
          <w:szCs w:val="24"/>
        </w:rPr>
      </w:pPr>
      <w:r w:rsidRPr="004E1630">
        <w:rPr>
          <w:sz w:val="24"/>
          <w:szCs w:val="24"/>
        </w:rPr>
        <w:t>5. При размещении отдельно стоящего или встроено-пристроенного объекта общественного назначения на индивидуальном земельном участке, допускается располагать его по линии застройки, красной линии, при условии возможности устройства гостевой автостоянки.</w:t>
      </w:r>
    </w:p>
    <w:p w:rsidR="00107741" w:rsidRPr="004E1630" w:rsidRDefault="00107741" w:rsidP="00107741">
      <w:pPr>
        <w:widowControl w:val="0"/>
        <w:ind w:firstLine="709"/>
        <w:jc w:val="both"/>
        <w:rPr>
          <w:sz w:val="24"/>
          <w:szCs w:val="24"/>
        </w:rPr>
      </w:pPr>
      <w:r w:rsidRPr="004E1630">
        <w:rPr>
          <w:sz w:val="24"/>
          <w:szCs w:val="24"/>
        </w:rPr>
        <w:t>6. Изменение общего рельефа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107741" w:rsidRPr="004E1630" w:rsidRDefault="00107741" w:rsidP="00107741">
      <w:pPr>
        <w:widowControl w:val="0"/>
        <w:ind w:firstLine="709"/>
        <w:jc w:val="both"/>
        <w:rPr>
          <w:sz w:val="24"/>
          <w:szCs w:val="24"/>
        </w:rPr>
      </w:pPr>
      <w:r w:rsidRPr="004E1630">
        <w:rPr>
          <w:sz w:val="24"/>
          <w:szCs w:val="24"/>
        </w:rPr>
        <w:t>7. 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107741" w:rsidRPr="004E1630" w:rsidRDefault="00107741" w:rsidP="00107741">
      <w:pPr>
        <w:widowControl w:val="0"/>
        <w:ind w:firstLine="709"/>
        <w:jc w:val="both"/>
        <w:rPr>
          <w:sz w:val="24"/>
          <w:szCs w:val="24"/>
        </w:rPr>
      </w:pPr>
      <w:r w:rsidRPr="004E1630">
        <w:rPr>
          <w:sz w:val="24"/>
          <w:szCs w:val="24"/>
        </w:rPr>
        <w:t>8. Отмостка должна располагаться в пределах отведенного (предоставленного) земельного участка. Отмостка зданий должна быть не менее 0,8 м. Уклон отмостки рекомендуется принимать не менее 10% в сторону от здания.</w:t>
      </w:r>
    </w:p>
    <w:p w:rsidR="00107741" w:rsidRPr="004E1630" w:rsidRDefault="00107741" w:rsidP="00107741">
      <w:pPr>
        <w:widowControl w:val="0"/>
        <w:ind w:firstLine="709"/>
        <w:jc w:val="both"/>
        <w:rPr>
          <w:sz w:val="24"/>
          <w:szCs w:val="24"/>
        </w:rPr>
      </w:pPr>
      <w:r w:rsidRPr="004E1630">
        <w:rPr>
          <w:sz w:val="24"/>
          <w:szCs w:val="24"/>
        </w:rPr>
        <w:t>9. При необходимости облицовки стен существующего жилого дома, расположенного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общедолевой собственности.</w:t>
      </w:r>
    </w:p>
    <w:p w:rsidR="00107741" w:rsidRPr="004E1630" w:rsidRDefault="00107741" w:rsidP="00107741">
      <w:pPr>
        <w:widowControl w:val="0"/>
        <w:ind w:firstLine="709"/>
        <w:jc w:val="both"/>
        <w:rPr>
          <w:sz w:val="24"/>
          <w:szCs w:val="24"/>
        </w:rPr>
      </w:pPr>
      <w:r w:rsidRPr="004E1630">
        <w:rPr>
          <w:sz w:val="24"/>
          <w:szCs w:val="24"/>
        </w:rPr>
        <w:t>10. На территории с застройкой жилыми домами усадебного типа стоянки размещаются в пределах отведенного участка.</w:t>
      </w:r>
    </w:p>
    <w:p w:rsidR="00107741" w:rsidRPr="004E1630" w:rsidRDefault="00107741" w:rsidP="00107741">
      <w:pPr>
        <w:widowControl w:val="0"/>
        <w:ind w:firstLine="709"/>
        <w:jc w:val="both"/>
        <w:rPr>
          <w:sz w:val="24"/>
          <w:szCs w:val="24"/>
        </w:rPr>
      </w:pPr>
      <w:r w:rsidRPr="004E1630">
        <w:rPr>
          <w:sz w:val="24"/>
          <w:szCs w:val="24"/>
        </w:rP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p>
    <w:p w:rsidR="00107741" w:rsidRPr="004E1630" w:rsidRDefault="00107741" w:rsidP="00107741">
      <w:pPr>
        <w:widowControl w:val="0"/>
        <w:autoSpaceDE w:val="0"/>
        <w:autoSpaceDN w:val="0"/>
        <w:adjustRightInd w:val="0"/>
        <w:ind w:firstLine="709"/>
        <w:jc w:val="both"/>
        <w:rPr>
          <w:sz w:val="24"/>
          <w:szCs w:val="24"/>
        </w:rPr>
      </w:pPr>
      <w:r w:rsidRPr="004E1630">
        <w:rPr>
          <w:bCs/>
          <w:noProof/>
          <w:sz w:val="24"/>
          <w:szCs w:val="24"/>
        </w:rPr>
        <w:t xml:space="preserve">11. </w:t>
      </w:r>
      <w:r w:rsidRPr="004E1630">
        <w:rPr>
          <w:sz w:val="24"/>
          <w:szCs w:val="24"/>
        </w:rPr>
        <w:t>Расстояния:</w:t>
      </w:r>
    </w:p>
    <w:p w:rsidR="00107741" w:rsidRPr="004E1630" w:rsidRDefault="00107741" w:rsidP="00107741">
      <w:pPr>
        <w:widowControl w:val="0"/>
        <w:ind w:firstLine="709"/>
        <w:jc w:val="both"/>
        <w:rPr>
          <w:sz w:val="24"/>
          <w:szCs w:val="24"/>
        </w:rPr>
      </w:pPr>
      <w:r w:rsidRPr="004E1630">
        <w:rPr>
          <w:sz w:val="24"/>
          <w:szCs w:val="24"/>
        </w:rPr>
        <w:t>- от площадок с контейнерами для отходов, до границ участков жилых домов, детских учреждений не менее 50 метров;</w:t>
      </w:r>
    </w:p>
    <w:p w:rsidR="00107741" w:rsidRPr="004E1630" w:rsidRDefault="00107741" w:rsidP="00107741">
      <w:pPr>
        <w:widowControl w:val="0"/>
        <w:ind w:firstLine="709"/>
        <w:jc w:val="both"/>
        <w:rPr>
          <w:sz w:val="24"/>
          <w:szCs w:val="24"/>
        </w:rPr>
      </w:pPr>
      <w:r w:rsidRPr="004E1630">
        <w:rPr>
          <w:sz w:val="24"/>
          <w:szCs w:val="24"/>
        </w:rPr>
        <w:t>- от газорегуляторных пунктов до границ участков жилых домов - не менее 15 метров;</w:t>
      </w:r>
    </w:p>
    <w:p w:rsidR="00107741" w:rsidRPr="004E1630" w:rsidRDefault="00107741" w:rsidP="00107741">
      <w:pPr>
        <w:widowControl w:val="0"/>
        <w:ind w:firstLine="709"/>
        <w:jc w:val="both"/>
        <w:rPr>
          <w:sz w:val="24"/>
          <w:szCs w:val="24"/>
        </w:rPr>
      </w:pPr>
      <w:r w:rsidRPr="004E1630">
        <w:rPr>
          <w:sz w:val="24"/>
          <w:szCs w:val="24"/>
        </w:rPr>
        <w:t>- от трансформаторных подстанций до границ участков жилых домов - не менее 10 метров;</w:t>
      </w:r>
    </w:p>
    <w:p w:rsidR="00107741" w:rsidRPr="004E1630" w:rsidRDefault="00107741" w:rsidP="00107741">
      <w:pPr>
        <w:widowControl w:val="0"/>
        <w:ind w:firstLine="709"/>
        <w:jc w:val="both"/>
        <w:rPr>
          <w:sz w:val="24"/>
          <w:szCs w:val="24"/>
        </w:rPr>
      </w:pPr>
      <w:r w:rsidRPr="004E1630">
        <w:rPr>
          <w:sz w:val="24"/>
          <w:szCs w:val="24"/>
        </w:rPr>
        <w:t>- от края лесопаркового массива до границ ближних участков жилой застройки - не менее 30 метров.</w:t>
      </w:r>
    </w:p>
    <w:p w:rsidR="00107741" w:rsidRPr="004E1630" w:rsidRDefault="00107741" w:rsidP="00107741">
      <w:pPr>
        <w:widowControl w:val="0"/>
        <w:ind w:firstLine="709"/>
        <w:jc w:val="both"/>
        <w:rPr>
          <w:sz w:val="24"/>
          <w:szCs w:val="24"/>
        </w:rPr>
      </w:pPr>
      <w:r w:rsidRPr="004E1630">
        <w:rPr>
          <w:sz w:val="24"/>
          <w:szCs w:val="24"/>
        </w:rPr>
        <w:t>12. 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107741" w:rsidRPr="004E1630" w:rsidRDefault="00107741" w:rsidP="00107741">
      <w:pPr>
        <w:widowControl w:val="0"/>
        <w:ind w:firstLine="709"/>
        <w:jc w:val="both"/>
        <w:rPr>
          <w:sz w:val="24"/>
          <w:szCs w:val="24"/>
        </w:rPr>
      </w:pPr>
      <w:r w:rsidRPr="004E1630">
        <w:rPr>
          <w:sz w:val="24"/>
          <w:szCs w:val="24"/>
        </w:rPr>
        <w:lastRenderedPageBreak/>
        <w:t xml:space="preserve">13. Должны соблюдаться противопожарные требования в соответствии с </w:t>
      </w:r>
      <w:r w:rsidR="00DB798A" w:rsidRPr="004E1630">
        <w:rPr>
          <w:sz w:val="24"/>
          <w:szCs w:val="24"/>
        </w:rPr>
        <w:t>«</w:t>
      </w:r>
      <w:r w:rsidRPr="004E1630">
        <w:rPr>
          <w:sz w:val="24"/>
          <w:szCs w:val="24"/>
        </w:rPr>
        <w:t>Техническим регламентом о требованиях пожарной безопасности №123-ФЗ</w:t>
      </w:r>
      <w:r w:rsidR="00DB798A" w:rsidRPr="004E1630">
        <w:rPr>
          <w:sz w:val="24"/>
          <w:szCs w:val="24"/>
        </w:rPr>
        <w:t>»</w:t>
      </w:r>
      <w:r w:rsidRPr="004E1630">
        <w:rPr>
          <w:sz w:val="24"/>
          <w:szCs w:val="24"/>
        </w:rPr>
        <w:t>. Обеспечение доступности объектов социальной инфраструктуры для инвалидов и других маломобильных групп населения должны соблюдаться в соответствии с требованиями СНиП 35-01-2001.</w:t>
      </w:r>
    </w:p>
    <w:p w:rsidR="00107741" w:rsidRPr="004E1630" w:rsidRDefault="00107741" w:rsidP="00107741">
      <w:pPr>
        <w:widowControl w:val="0"/>
        <w:ind w:firstLine="709"/>
        <w:jc w:val="both"/>
        <w:rPr>
          <w:rFonts w:eastAsia="SimSun"/>
          <w:b/>
          <w:sz w:val="24"/>
          <w:szCs w:val="24"/>
          <w:lang w:eastAsia="zh-CN"/>
        </w:rPr>
      </w:pPr>
      <w:r w:rsidRPr="004E1630">
        <w:rPr>
          <w:rFonts w:eastAsia="SimSun"/>
          <w:b/>
          <w:sz w:val="24"/>
          <w:szCs w:val="24"/>
          <w:lang w:eastAsia="zh-CN"/>
        </w:rPr>
        <w:t>Требования к ограждению земельных участков:</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 xml:space="preserve">- ограждения земельных участков со стороны улицы должны выполняться в соответствии с проектом, согласованным органом, уполномоченным в области архитектуры и градостроительства; </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 xml:space="preserve">- высота ограждения земельных участков должна быть не более 2,5 метров; </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 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 ограждения между смежными земельными участками должны быть проветриваемыми на высоту не менее 0,3 м от уровня земли (из материалов, соответствующих ГОСТам); высотой не более 2м.</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Проектные и строительные работы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
    <w:p w:rsidR="00107741" w:rsidRPr="004E1630" w:rsidRDefault="00107741" w:rsidP="00107741">
      <w:pPr>
        <w:widowControl w:val="0"/>
        <w:ind w:firstLine="709"/>
        <w:jc w:val="both"/>
        <w:rPr>
          <w:rFonts w:eastAsia="SimSun"/>
          <w:sz w:val="24"/>
          <w:szCs w:val="24"/>
          <w:lang w:eastAsia="zh-CN"/>
        </w:rPr>
      </w:pPr>
      <w:r w:rsidRPr="004E1630">
        <w:rPr>
          <w:rFonts w:eastAsia="SimSun"/>
          <w:sz w:val="24"/>
          <w:szCs w:val="24"/>
          <w:lang w:eastAsia="zh-CN"/>
        </w:rPr>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884BCC" w:rsidRPr="004E1630" w:rsidRDefault="00884BCC" w:rsidP="0028053E">
      <w:pPr>
        <w:rPr>
          <w:rFonts w:eastAsia="SimSun"/>
          <w:bCs/>
          <w:iCs/>
          <w:sz w:val="24"/>
          <w:szCs w:val="24"/>
          <w:lang w:eastAsia="zh-CN"/>
        </w:rPr>
      </w:pPr>
    </w:p>
    <w:p w:rsidR="008E7439" w:rsidRPr="004E1630" w:rsidRDefault="008E7439" w:rsidP="00FF21F7">
      <w:pPr>
        <w:rPr>
          <w:sz w:val="24"/>
          <w:szCs w:val="24"/>
        </w:rPr>
      </w:pPr>
      <w:bookmarkStart w:id="153" w:name="_Toc433729385"/>
    </w:p>
    <w:p w:rsidR="00F34200" w:rsidRPr="004E1630" w:rsidRDefault="00F34200" w:rsidP="0028053E">
      <w:pPr>
        <w:ind w:firstLine="709"/>
        <w:jc w:val="center"/>
        <w:rPr>
          <w:b/>
          <w:sz w:val="24"/>
          <w:szCs w:val="24"/>
        </w:rPr>
      </w:pPr>
      <w:r w:rsidRPr="004E1630">
        <w:rPr>
          <w:b/>
          <w:sz w:val="24"/>
          <w:szCs w:val="24"/>
        </w:rPr>
        <w:t>Статья</w:t>
      </w:r>
      <w:r w:rsidR="00F86750" w:rsidRPr="004E1630">
        <w:rPr>
          <w:b/>
          <w:sz w:val="24"/>
          <w:szCs w:val="24"/>
        </w:rPr>
        <w:t xml:space="preserve"> </w:t>
      </w:r>
      <w:r w:rsidR="004E4987" w:rsidRPr="004E1630">
        <w:rPr>
          <w:b/>
          <w:sz w:val="24"/>
          <w:szCs w:val="24"/>
        </w:rPr>
        <w:t>27</w:t>
      </w:r>
      <w:r w:rsidRPr="004E1630">
        <w:rPr>
          <w:b/>
          <w:sz w:val="24"/>
          <w:szCs w:val="24"/>
        </w:rPr>
        <w:t>.</w:t>
      </w:r>
      <w:r w:rsidR="00F86750" w:rsidRPr="004E1630">
        <w:rPr>
          <w:b/>
          <w:sz w:val="24"/>
          <w:szCs w:val="24"/>
        </w:rPr>
        <w:t xml:space="preserve"> </w:t>
      </w:r>
      <w:r w:rsidRPr="004E1630">
        <w:rPr>
          <w:b/>
          <w:sz w:val="24"/>
          <w:szCs w:val="24"/>
        </w:rPr>
        <w:t>Градостроительные</w:t>
      </w:r>
      <w:r w:rsidR="00F86750" w:rsidRPr="004E1630">
        <w:rPr>
          <w:b/>
          <w:sz w:val="24"/>
          <w:szCs w:val="24"/>
        </w:rPr>
        <w:t xml:space="preserve"> </w:t>
      </w:r>
      <w:r w:rsidRPr="004E1630">
        <w:rPr>
          <w:b/>
          <w:sz w:val="24"/>
          <w:szCs w:val="24"/>
        </w:rPr>
        <w:t>регламенты.</w:t>
      </w:r>
      <w:r w:rsidR="00F86750" w:rsidRPr="004E1630">
        <w:rPr>
          <w:b/>
          <w:sz w:val="24"/>
          <w:szCs w:val="24"/>
        </w:rPr>
        <w:t xml:space="preserve"> </w:t>
      </w:r>
      <w:r w:rsidRPr="004E1630">
        <w:rPr>
          <w:b/>
          <w:sz w:val="24"/>
          <w:szCs w:val="24"/>
        </w:rPr>
        <w:t>Общественно-деловые</w:t>
      </w:r>
      <w:r w:rsidR="00F86750" w:rsidRPr="004E1630">
        <w:rPr>
          <w:b/>
          <w:sz w:val="24"/>
          <w:szCs w:val="24"/>
        </w:rPr>
        <w:t xml:space="preserve"> </w:t>
      </w:r>
      <w:r w:rsidRPr="004E1630">
        <w:rPr>
          <w:b/>
          <w:sz w:val="24"/>
          <w:szCs w:val="24"/>
        </w:rPr>
        <w:t>зоны.</w:t>
      </w:r>
      <w:bookmarkEnd w:id="153"/>
    </w:p>
    <w:p w:rsidR="00CD0259" w:rsidRPr="004E1630" w:rsidRDefault="00CD0259" w:rsidP="0028053E">
      <w:pPr>
        <w:jc w:val="both"/>
        <w:rPr>
          <w:sz w:val="24"/>
          <w:szCs w:val="24"/>
        </w:rPr>
      </w:pPr>
    </w:p>
    <w:p w:rsidR="006339CD" w:rsidRPr="004E1630" w:rsidRDefault="006339CD" w:rsidP="006339CD">
      <w:pPr>
        <w:widowControl w:val="0"/>
        <w:overflowPunct w:val="0"/>
        <w:autoSpaceDE w:val="0"/>
        <w:autoSpaceDN w:val="0"/>
        <w:adjustRightInd w:val="0"/>
        <w:jc w:val="center"/>
        <w:rPr>
          <w:rFonts w:eastAsia="SimSun"/>
          <w:b/>
          <w:bCs/>
          <w:i/>
          <w:iCs/>
          <w:sz w:val="24"/>
          <w:szCs w:val="24"/>
          <w:lang w:eastAsia="zh-CN"/>
        </w:rPr>
      </w:pPr>
      <w:r w:rsidRPr="004E1630">
        <w:rPr>
          <w:rFonts w:eastAsia="SimSun"/>
          <w:b/>
          <w:bCs/>
          <w:i/>
          <w:iCs/>
          <w:sz w:val="24"/>
          <w:szCs w:val="24"/>
          <w:lang w:eastAsia="zh-CN"/>
        </w:rPr>
        <w:t>ОД-2.</w:t>
      </w:r>
      <w:r w:rsidRPr="004E1630">
        <w:rPr>
          <w:rFonts w:eastAsia="SimSun"/>
          <w:b/>
          <w:bCs/>
          <w:i/>
          <w:iCs/>
          <w:sz w:val="24"/>
          <w:szCs w:val="24"/>
          <w:lang w:eastAsia="zh-CN"/>
        </w:rPr>
        <w:tab/>
        <w:t>Зона общественного центра местного значения</w:t>
      </w:r>
    </w:p>
    <w:p w:rsidR="006339CD" w:rsidRPr="004E1630" w:rsidRDefault="006339CD" w:rsidP="006339CD">
      <w:pPr>
        <w:widowControl w:val="0"/>
        <w:overflowPunct w:val="0"/>
        <w:autoSpaceDE w:val="0"/>
        <w:autoSpaceDN w:val="0"/>
        <w:adjustRightInd w:val="0"/>
        <w:ind w:firstLine="709"/>
        <w:jc w:val="both"/>
        <w:rPr>
          <w:rFonts w:eastAsia="SimSun"/>
          <w:bCs/>
          <w:i/>
          <w:iCs/>
          <w:sz w:val="24"/>
          <w:szCs w:val="24"/>
          <w:lang w:eastAsia="zh-CN"/>
        </w:rPr>
      </w:pPr>
      <w:r w:rsidRPr="004E1630">
        <w:rPr>
          <w:i/>
          <w:iCs/>
          <w:sz w:val="24"/>
          <w:szCs w:val="24"/>
        </w:rPr>
        <w:t>Зона общественного центра местного значения ОД-2 выделена для обеспечения правовых условий формирования местных (локальных) центров с широким спектром коммерческих и обслуживающих функций, ориентированных на удовлетворение повседневных и периодических потребностей населения.</w:t>
      </w:r>
    </w:p>
    <w:p w:rsidR="006339CD" w:rsidRPr="004E1630" w:rsidRDefault="006339CD" w:rsidP="006339CD">
      <w:pPr>
        <w:widowControl w:val="0"/>
        <w:jc w:val="both"/>
        <w:rPr>
          <w:iCs/>
          <w:sz w:val="24"/>
          <w:szCs w:val="24"/>
        </w:rPr>
      </w:pPr>
    </w:p>
    <w:p w:rsidR="006339CD" w:rsidRPr="004E1630" w:rsidRDefault="006339CD" w:rsidP="006339CD">
      <w:pPr>
        <w:widowControl w:val="0"/>
        <w:numPr>
          <w:ilvl w:val="0"/>
          <w:numId w:val="13"/>
        </w:numPr>
        <w:jc w:val="both"/>
        <w:rPr>
          <w:b/>
          <w:sz w:val="24"/>
          <w:szCs w:val="24"/>
        </w:rPr>
      </w:pPr>
      <w:r w:rsidRPr="004E1630">
        <w:rPr>
          <w:b/>
          <w:sz w:val="24"/>
          <w:szCs w:val="24"/>
        </w:rPr>
        <w:t>ОСНОВНЫЕ ВИДЫ И ПАРАМЕТРЫ РАЗРЕШЕННОГО ИСПОЛЬЗОВАНИЯ</w:t>
      </w:r>
      <w:r w:rsidRPr="004E1630">
        <w:rPr>
          <w:sz w:val="24"/>
          <w:szCs w:val="24"/>
        </w:rPr>
        <w:t xml:space="preserve"> З</w:t>
      </w:r>
      <w:r w:rsidRPr="004E1630">
        <w:rPr>
          <w:b/>
          <w:sz w:val="24"/>
          <w:szCs w:val="24"/>
        </w:rPr>
        <w:t>ЕМЕЛЬНЫХ УЧАСТКОВ И ОБЪЕКТОВ КАПИТАЛЬНОГО СТРОИТЕЛЬСТВА</w:t>
      </w:r>
    </w:p>
    <w:tbl>
      <w:tblPr>
        <w:tblpPr w:leftFromText="180" w:rightFromText="180" w:vertAnchor="text" w:tblpXSpec="center" w:tblpY="1"/>
        <w:tblOverlap w:val="never"/>
        <w:tblW w:w="46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1"/>
        <w:gridCol w:w="4214"/>
        <w:gridCol w:w="7918"/>
      </w:tblGrid>
      <w:tr w:rsidR="004E1630" w:rsidRPr="004E1630" w:rsidTr="00F0555E">
        <w:trPr>
          <w:trHeight w:val="552"/>
          <w:tblHeader/>
        </w:trPr>
        <w:tc>
          <w:tcPr>
            <w:tcW w:w="880"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ВИДЫ РАЗРЕШЕННОГО ИСПОЛЬЗОВАНИЯ ЗЕМЕЛЬНЫХ УЧАСТКОВ</w:t>
            </w:r>
          </w:p>
          <w:p w:rsidR="006339CD" w:rsidRPr="004E1630" w:rsidRDefault="006339CD" w:rsidP="006339CD">
            <w:pPr>
              <w:widowControl w:val="0"/>
              <w:tabs>
                <w:tab w:val="left" w:pos="2520"/>
              </w:tabs>
              <w:jc w:val="center"/>
              <w:rPr>
                <w:b/>
                <w:sz w:val="24"/>
                <w:szCs w:val="24"/>
              </w:rPr>
            </w:pPr>
            <w:r w:rsidRPr="004E1630">
              <w:rPr>
                <w:b/>
                <w:sz w:val="24"/>
                <w:szCs w:val="24"/>
              </w:rPr>
              <w:t>(номер по классификатору)</w:t>
            </w:r>
          </w:p>
        </w:tc>
        <w:tc>
          <w:tcPr>
            <w:tcW w:w="1431" w:type="pct"/>
          </w:tcPr>
          <w:p w:rsidR="006339CD" w:rsidRPr="004E1630" w:rsidRDefault="006339CD" w:rsidP="006339CD">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689"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ПРЕДЕЛЬНЫЕ РАЗМЕРЫ ЗЕМЕЛЬНЫХ</w:t>
            </w:r>
          </w:p>
          <w:p w:rsidR="006339CD" w:rsidRPr="004E1630" w:rsidRDefault="006339CD" w:rsidP="006339CD">
            <w:pPr>
              <w:widowControl w:val="0"/>
              <w:tabs>
                <w:tab w:val="left" w:pos="2520"/>
              </w:tabs>
              <w:jc w:val="center"/>
              <w:rPr>
                <w:b/>
                <w:sz w:val="24"/>
                <w:szCs w:val="24"/>
              </w:rPr>
            </w:pPr>
            <w:r w:rsidRPr="004E1630">
              <w:rPr>
                <w:b/>
                <w:sz w:val="24"/>
                <w:szCs w:val="24"/>
              </w:rPr>
              <w:t>УЧАСТКОВ И ПРЕДЕЛЬНЫЕ ПАРАМЕТРЫ</w:t>
            </w:r>
          </w:p>
          <w:p w:rsidR="006339CD" w:rsidRPr="004E1630" w:rsidRDefault="006339CD" w:rsidP="006339CD">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5600F0">
        <w:trPr>
          <w:trHeight w:val="552"/>
          <w:tblHeader/>
        </w:trPr>
        <w:tc>
          <w:tcPr>
            <w:tcW w:w="880" w:type="pct"/>
          </w:tcPr>
          <w:p w:rsidR="00AB0C3D" w:rsidRPr="004E1630" w:rsidRDefault="00AB0C3D" w:rsidP="00EC2E4D">
            <w:pPr>
              <w:widowControl w:val="0"/>
              <w:rPr>
                <w:sz w:val="24"/>
                <w:szCs w:val="24"/>
              </w:rPr>
            </w:pPr>
            <w:r w:rsidRPr="004E1630">
              <w:rPr>
                <w:sz w:val="24"/>
                <w:szCs w:val="24"/>
              </w:rPr>
              <w:t>Индивидуальное жилищное строительство. (2.1)</w:t>
            </w:r>
          </w:p>
        </w:tc>
        <w:tc>
          <w:tcPr>
            <w:tcW w:w="1431" w:type="pct"/>
          </w:tcPr>
          <w:p w:rsidR="00AB0C3D" w:rsidRPr="004E1630" w:rsidRDefault="00AB0C3D" w:rsidP="00EC2E4D">
            <w:pPr>
              <w:widowControl w:val="0"/>
              <w:shd w:val="clear" w:color="auto" w:fill="FFFFFF"/>
              <w:jc w:val="both"/>
              <w:rPr>
                <w:sz w:val="24"/>
                <w:szCs w:val="24"/>
              </w:rPr>
            </w:pPr>
            <w:r w:rsidRPr="004E1630">
              <w:rPr>
                <w:sz w:val="24"/>
                <w:szCs w:val="24"/>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
          <w:p w:rsidR="00AB0C3D" w:rsidRPr="004E1630" w:rsidRDefault="00AB0C3D" w:rsidP="00EC2E4D">
            <w:pPr>
              <w:widowControl w:val="0"/>
              <w:shd w:val="clear" w:color="auto" w:fill="FFFFFF"/>
              <w:jc w:val="both"/>
              <w:rPr>
                <w:sz w:val="24"/>
                <w:szCs w:val="24"/>
              </w:rPr>
            </w:pPr>
            <w:r w:rsidRPr="004E1630">
              <w:rPr>
                <w:sz w:val="24"/>
                <w:szCs w:val="24"/>
              </w:rPr>
              <w:t>выращивание сельскохозяйственных культур;</w:t>
            </w:r>
          </w:p>
          <w:p w:rsidR="00AB0C3D" w:rsidRPr="004E1630" w:rsidRDefault="00AB0C3D" w:rsidP="00EC2E4D">
            <w:pPr>
              <w:widowControl w:val="0"/>
              <w:autoSpaceDE w:val="0"/>
              <w:autoSpaceDN w:val="0"/>
              <w:adjustRightInd w:val="0"/>
              <w:jc w:val="both"/>
              <w:rPr>
                <w:sz w:val="24"/>
                <w:szCs w:val="24"/>
              </w:rPr>
            </w:pPr>
            <w:r w:rsidRPr="004E1630">
              <w:rPr>
                <w:sz w:val="24"/>
                <w:szCs w:val="24"/>
              </w:rPr>
              <w:t>размещение индивидуальных гаражей и хозяйственных построек</w:t>
            </w:r>
          </w:p>
        </w:tc>
        <w:tc>
          <w:tcPr>
            <w:tcW w:w="2689" w:type="pct"/>
          </w:tcPr>
          <w:p w:rsidR="00AB0C3D" w:rsidRPr="004E1630" w:rsidRDefault="00AB0C3D" w:rsidP="00EC2E4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AB0C3D" w:rsidRPr="004E1630" w:rsidRDefault="00AB0C3D" w:rsidP="00EC2E4D">
            <w:pPr>
              <w:widowControl w:val="0"/>
              <w:overflowPunct w:val="0"/>
              <w:autoSpaceDE w:val="0"/>
              <w:ind w:firstLine="567"/>
              <w:jc w:val="both"/>
              <w:textAlignment w:val="baseline"/>
              <w:rPr>
                <w:sz w:val="24"/>
                <w:szCs w:val="24"/>
              </w:rPr>
            </w:pPr>
            <w:r w:rsidRPr="004E1630">
              <w:rPr>
                <w:sz w:val="24"/>
                <w:szCs w:val="24"/>
              </w:rPr>
              <w:t>- минимальная/максимальная площадь земельного участка - 5</w:t>
            </w:r>
            <w:r w:rsidRPr="004E1630">
              <w:rPr>
                <w:b/>
                <w:sz w:val="24"/>
                <w:szCs w:val="24"/>
              </w:rPr>
              <w:t>00/5000</w:t>
            </w:r>
            <w:r w:rsidRPr="004E1630">
              <w:rPr>
                <w:sz w:val="24"/>
                <w:szCs w:val="24"/>
              </w:rPr>
              <w:t xml:space="preserve"> кв.м;</w:t>
            </w:r>
          </w:p>
          <w:p w:rsidR="00AB0C3D" w:rsidRPr="004E1630" w:rsidRDefault="00AB0C3D" w:rsidP="00EC2E4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B0C3D" w:rsidRPr="004E1630" w:rsidRDefault="00AB0C3D" w:rsidP="00EC2E4D">
            <w:pPr>
              <w:widowControl w:val="0"/>
              <w:ind w:firstLine="567"/>
              <w:jc w:val="both"/>
              <w:rPr>
                <w:b/>
                <w:sz w:val="24"/>
                <w:szCs w:val="24"/>
              </w:rPr>
            </w:pPr>
            <w:r w:rsidRPr="004E1630">
              <w:rPr>
                <w:sz w:val="24"/>
                <w:szCs w:val="24"/>
              </w:rPr>
              <w:t xml:space="preserve">- до жилых зданий - </w:t>
            </w:r>
            <w:r w:rsidRPr="004E1630">
              <w:rPr>
                <w:b/>
                <w:sz w:val="24"/>
                <w:szCs w:val="24"/>
              </w:rPr>
              <w:t>3 м;</w:t>
            </w:r>
          </w:p>
          <w:p w:rsidR="00AB0C3D" w:rsidRPr="004E1630" w:rsidRDefault="00AB0C3D" w:rsidP="00EC2E4D">
            <w:pPr>
              <w:widowControl w:val="0"/>
              <w:ind w:firstLine="567"/>
              <w:jc w:val="both"/>
              <w:rPr>
                <w:bCs/>
                <w:sz w:val="24"/>
                <w:szCs w:val="24"/>
              </w:rPr>
            </w:pPr>
            <w:r w:rsidRPr="004E1630">
              <w:rPr>
                <w:bCs/>
                <w:sz w:val="24"/>
                <w:szCs w:val="24"/>
              </w:rPr>
              <w:t xml:space="preserve">- по фасаду - </w:t>
            </w:r>
            <w:r w:rsidRPr="004E1630">
              <w:rPr>
                <w:b/>
                <w:bCs/>
                <w:sz w:val="24"/>
                <w:szCs w:val="24"/>
              </w:rPr>
              <w:t>5 м</w:t>
            </w:r>
            <w:r w:rsidRPr="004E1630">
              <w:rPr>
                <w:bCs/>
                <w:sz w:val="24"/>
                <w:szCs w:val="24"/>
              </w:rPr>
              <w:t>;</w:t>
            </w:r>
          </w:p>
          <w:p w:rsidR="00AB0C3D" w:rsidRPr="004E1630" w:rsidRDefault="00AB0C3D" w:rsidP="00EC2E4D">
            <w:pPr>
              <w:widowControl w:val="0"/>
              <w:ind w:firstLine="567"/>
              <w:jc w:val="both"/>
              <w:rPr>
                <w:b/>
                <w:sz w:val="24"/>
                <w:szCs w:val="24"/>
              </w:rPr>
            </w:pPr>
            <w:r w:rsidRPr="004E1630">
              <w:rPr>
                <w:b/>
                <w:sz w:val="24"/>
                <w:szCs w:val="24"/>
              </w:rPr>
              <w:t>- в районах существующей застройки:</w:t>
            </w:r>
          </w:p>
          <w:p w:rsidR="00AB0C3D" w:rsidRPr="004E1630" w:rsidRDefault="00AB0C3D" w:rsidP="00EC2E4D">
            <w:pPr>
              <w:widowControl w:val="0"/>
              <w:ind w:firstLine="567"/>
              <w:jc w:val="both"/>
              <w:rPr>
                <w:b/>
                <w:sz w:val="24"/>
                <w:szCs w:val="24"/>
              </w:rPr>
            </w:pPr>
            <w:r w:rsidRPr="004E1630">
              <w:rPr>
                <w:b/>
                <w:sz w:val="24"/>
                <w:szCs w:val="24"/>
              </w:rPr>
              <w:t>- 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AB0C3D" w:rsidRPr="004E1630" w:rsidRDefault="00AB0C3D" w:rsidP="00EC2E4D">
            <w:pPr>
              <w:widowControl w:val="0"/>
              <w:ind w:firstLine="567"/>
              <w:jc w:val="both"/>
              <w:rPr>
                <w:b/>
                <w:sz w:val="24"/>
                <w:szCs w:val="24"/>
              </w:rPr>
            </w:pPr>
            <w:r w:rsidRPr="004E1630">
              <w:rPr>
                <w:b/>
                <w:sz w:val="24"/>
                <w:szCs w:val="24"/>
              </w:rPr>
              <w:t>- жилой дом допускается размещать по красной линии, при соблюдении технических регламентов.</w:t>
            </w:r>
          </w:p>
          <w:p w:rsidR="00AB0C3D" w:rsidRPr="004E1630" w:rsidRDefault="00AB0C3D" w:rsidP="00EC2E4D">
            <w:pPr>
              <w:widowControl w:val="0"/>
              <w:ind w:firstLine="567"/>
              <w:jc w:val="both"/>
              <w:rPr>
                <w:bCs/>
                <w:sz w:val="24"/>
                <w:szCs w:val="24"/>
              </w:rPr>
            </w:pPr>
            <w:r w:rsidRPr="004E1630">
              <w:rPr>
                <w:b/>
                <w:sz w:val="24"/>
                <w:szCs w:val="24"/>
              </w:rPr>
              <w:t>-</w:t>
            </w:r>
            <w:r w:rsidRPr="004E1630">
              <w:rPr>
                <w:sz w:val="24"/>
                <w:szCs w:val="24"/>
              </w:rPr>
              <w:t xml:space="preserve"> до хозяйственных построек - </w:t>
            </w:r>
            <w:r w:rsidRPr="004E1630">
              <w:rPr>
                <w:b/>
                <w:sz w:val="24"/>
                <w:szCs w:val="24"/>
              </w:rPr>
              <w:t>1 м</w:t>
            </w:r>
            <w:r w:rsidRPr="004E1630">
              <w:rPr>
                <w:sz w:val="24"/>
                <w:szCs w:val="24"/>
              </w:rPr>
              <w:t xml:space="preserve"> с учетом соблюдения требований технических регламентов;</w:t>
            </w:r>
          </w:p>
          <w:p w:rsidR="00AB0C3D" w:rsidRPr="004E1630" w:rsidRDefault="00AB0C3D" w:rsidP="00EC2E4D">
            <w:pPr>
              <w:widowControl w:val="0"/>
              <w:ind w:firstLine="567"/>
              <w:jc w:val="both"/>
              <w:rPr>
                <w:sz w:val="24"/>
                <w:szCs w:val="24"/>
              </w:rPr>
            </w:pPr>
            <w:r w:rsidRPr="004E1630">
              <w:rPr>
                <w:b/>
                <w:sz w:val="24"/>
                <w:szCs w:val="24"/>
              </w:rPr>
              <w:t>-</w:t>
            </w:r>
            <w:r w:rsidRPr="004E1630">
              <w:rPr>
                <w:sz w:val="24"/>
                <w:szCs w:val="24"/>
              </w:rPr>
              <w:t xml:space="preserve"> до хозяйственных построек содержащих животных (а также надворных санузлов) - </w:t>
            </w:r>
            <w:r w:rsidRPr="004E1630">
              <w:rPr>
                <w:b/>
                <w:sz w:val="24"/>
                <w:szCs w:val="24"/>
              </w:rPr>
              <w:t>6 м</w:t>
            </w:r>
            <w:r w:rsidRPr="004E1630">
              <w:rPr>
                <w:sz w:val="24"/>
                <w:szCs w:val="24"/>
              </w:rPr>
              <w:t xml:space="preserve"> с учетом соблюдения требований технических регламентов;</w:t>
            </w:r>
          </w:p>
          <w:p w:rsidR="00AB0C3D" w:rsidRPr="004E1630" w:rsidRDefault="00AB0C3D" w:rsidP="00EC2E4D">
            <w:pPr>
              <w:widowControl w:val="0"/>
              <w:ind w:firstLine="567"/>
              <w:jc w:val="both"/>
              <w:rPr>
                <w:sz w:val="24"/>
                <w:szCs w:val="24"/>
              </w:rPr>
            </w:pPr>
            <w:r w:rsidRPr="004E1630">
              <w:rPr>
                <w:sz w:val="24"/>
                <w:szCs w:val="24"/>
              </w:rPr>
              <w:t xml:space="preserve">минимальное расстояние от окон жилых комнат до стен соседнего дома и хозяйственных построек, расположенных на соседних земельных участках - </w:t>
            </w:r>
            <w:r w:rsidRPr="004E1630">
              <w:rPr>
                <w:b/>
                <w:sz w:val="24"/>
                <w:szCs w:val="24"/>
              </w:rPr>
              <w:t>6 м.;</w:t>
            </w:r>
          </w:p>
          <w:p w:rsidR="00AB0C3D" w:rsidRPr="004E1630" w:rsidRDefault="00AB0C3D" w:rsidP="00EC2E4D">
            <w:pPr>
              <w:widowControl w:val="0"/>
              <w:ind w:firstLine="567"/>
              <w:jc w:val="both"/>
              <w:rPr>
                <w:sz w:val="24"/>
                <w:szCs w:val="24"/>
              </w:rPr>
            </w:pPr>
            <w:r w:rsidRPr="004E1630">
              <w:rPr>
                <w:sz w:val="24"/>
                <w:szCs w:val="24"/>
              </w:rPr>
              <w:t xml:space="preserve">минимальная ширина земельных участков вдоль фронта улицы (проезда) - </w:t>
            </w:r>
            <w:r w:rsidRPr="004E1630">
              <w:rPr>
                <w:b/>
                <w:sz w:val="24"/>
                <w:szCs w:val="24"/>
              </w:rPr>
              <w:t>15</w:t>
            </w:r>
            <w:r w:rsidRPr="004E1630">
              <w:rPr>
                <w:sz w:val="24"/>
                <w:szCs w:val="24"/>
              </w:rPr>
              <w:t xml:space="preserve"> </w:t>
            </w:r>
            <w:r w:rsidRPr="004E1630">
              <w:rPr>
                <w:b/>
                <w:sz w:val="24"/>
                <w:szCs w:val="24"/>
              </w:rPr>
              <w:t>м</w:t>
            </w:r>
            <w:r w:rsidRPr="004E1630">
              <w:rPr>
                <w:sz w:val="24"/>
                <w:szCs w:val="24"/>
              </w:rPr>
              <w:t>;</w:t>
            </w:r>
          </w:p>
          <w:p w:rsidR="00AB0C3D" w:rsidRPr="004E1630" w:rsidRDefault="00AB0C3D" w:rsidP="00EC2E4D">
            <w:pPr>
              <w:widowControl w:val="0"/>
              <w:overflowPunct w:val="0"/>
              <w:autoSpaceDE w:val="0"/>
              <w:ind w:firstLine="567"/>
              <w:jc w:val="both"/>
              <w:textAlignment w:val="baseline"/>
              <w:rPr>
                <w:sz w:val="24"/>
                <w:szCs w:val="24"/>
              </w:rPr>
            </w:pPr>
            <w:r w:rsidRPr="004E1630">
              <w:rPr>
                <w:sz w:val="24"/>
                <w:szCs w:val="24"/>
              </w:rPr>
              <w:t>септики строятся в границах земельного участка: - минимальный отступ от границы соседнего земельного участка - не менее 5 м,</w:t>
            </w:r>
          </w:p>
          <w:p w:rsidR="00AB0C3D" w:rsidRPr="004E1630" w:rsidRDefault="00AB0C3D" w:rsidP="00EC2E4D">
            <w:pPr>
              <w:widowControl w:val="0"/>
              <w:ind w:firstLine="567"/>
              <w:jc w:val="both"/>
              <w:rPr>
                <w:sz w:val="24"/>
                <w:szCs w:val="24"/>
              </w:rPr>
            </w:pPr>
            <w:r w:rsidRPr="004E1630">
              <w:rPr>
                <w:sz w:val="24"/>
                <w:szCs w:val="24"/>
              </w:rPr>
              <w:t>- водонепроницаемые - на расстоянии не менее 5 м от фундамента построек,</w:t>
            </w:r>
          </w:p>
          <w:p w:rsidR="00AB0C3D" w:rsidRPr="004E1630" w:rsidRDefault="00AB0C3D" w:rsidP="00EC2E4D">
            <w:pPr>
              <w:widowControl w:val="0"/>
              <w:ind w:firstLine="567"/>
              <w:jc w:val="both"/>
              <w:rPr>
                <w:sz w:val="24"/>
                <w:szCs w:val="24"/>
              </w:rPr>
            </w:pPr>
            <w:r w:rsidRPr="004E1630">
              <w:rPr>
                <w:sz w:val="24"/>
                <w:szCs w:val="24"/>
              </w:rPr>
              <w:t>- фильтрующие колодцы и бассейны - на расстоянии не менее 8 м от фундамента построек;</w:t>
            </w:r>
          </w:p>
          <w:p w:rsidR="00AB0C3D" w:rsidRPr="004E1630" w:rsidRDefault="00AB0C3D" w:rsidP="00EC2E4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AB0C3D" w:rsidRPr="004E1630" w:rsidRDefault="00AB0C3D" w:rsidP="00EC2E4D">
            <w:pPr>
              <w:widowControl w:val="0"/>
              <w:ind w:firstLine="567"/>
              <w:jc w:val="both"/>
              <w:rPr>
                <w:sz w:val="24"/>
                <w:szCs w:val="24"/>
              </w:rPr>
            </w:pPr>
            <w:r w:rsidRPr="004E1630">
              <w:rPr>
                <w:sz w:val="24"/>
                <w:szCs w:val="24"/>
              </w:rPr>
              <w:t xml:space="preserve">- максимальное количество этажей зданий - </w:t>
            </w:r>
            <w:r w:rsidRPr="004E1630">
              <w:rPr>
                <w:b/>
                <w:sz w:val="24"/>
                <w:szCs w:val="24"/>
              </w:rPr>
              <w:t>3 этажа</w:t>
            </w:r>
          </w:p>
          <w:p w:rsidR="00AB0C3D" w:rsidRPr="004E1630" w:rsidRDefault="00AB0C3D" w:rsidP="00EC2E4D">
            <w:pPr>
              <w:widowControl w:val="0"/>
              <w:ind w:firstLine="567"/>
              <w:jc w:val="both"/>
              <w:rPr>
                <w:b/>
                <w:sz w:val="24"/>
                <w:szCs w:val="24"/>
              </w:rPr>
            </w:pPr>
            <w:r w:rsidRPr="004E1630">
              <w:rPr>
                <w:b/>
                <w:sz w:val="24"/>
                <w:szCs w:val="24"/>
              </w:rPr>
              <w:t>- высота не более 20 м.</w:t>
            </w:r>
          </w:p>
          <w:p w:rsidR="00AB0C3D" w:rsidRPr="004E1630" w:rsidRDefault="00AB0C3D" w:rsidP="00EC2E4D">
            <w:pPr>
              <w:widowControl w:val="0"/>
              <w:ind w:firstLine="567"/>
              <w:jc w:val="both"/>
              <w:rPr>
                <w:b/>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B0C3D" w:rsidRPr="004E1630" w:rsidRDefault="00AB0C3D" w:rsidP="00EC2E4D">
            <w:pPr>
              <w:widowControl w:val="0"/>
              <w:ind w:firstLine="567"/>
              <w:jc w:val="both"/>
              <w:rPr>
                <w:sz w:val="24"/>
                <w:szCs w:val="24"/>
              </w:rPr>
            </w:pPr>
            <w:r w:rsidRPr="004E1630">
              <w:rPr>
                <w:sz w:val="24"/>
                <w:szCs w:val="24"/>
              </w:rPr>
              <w:t>- максимальный процент застройки в границах земельного участка - 60%</w:t>
            </w:r>
          </w:p>
          <w:p w:rsidR="00AB0C3D" w:rsidRPr="004E1630" w:rsidRDefault="00AB0C3D" w:rsidP="00EC2E4D">
            <w:pPr>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5600F0">
        <w:trPr>
          <w:trHeight w:val="552"/>
          <w:tblHeader/>
        </w:trPr>
        <w:tc>
          <w:tcPr>
            <w:tcW w:w="880" w:type="pct"/>
          </w:tcPr>
          <w:p w:rsidR="00AB0C3D" w:rsidRPr="004E1630" w:rsidRDefault="00AB0C3D" w:rsidP="00EC2E4D">
            <w:pPr>
              <w:widowControl w:val="0"/>
              <w:tabs>
                <w:tab w:val="left" w:pos="2520"/>
              </w:tabs>
              <w:jc w:val="both"/>
              <w:rPr>
                <w:sz w:val="24"/>
                <w:szCs w:val="24"/>
              </w:rPr>
            </w:pPr>
            <w:r w:rsidRPr="004E1630">
              <w:rPr>
                <w:sz w:val="24"/>
                <w:szCs w:val="24"/>
                <w:shd w:val="clear" w:color="auto" w:fill="FFFFFF"/>
              </w:rPr>
              <w:t>Малоэтажная многоквартирная жилая застройка (2.1.1)</w:t>
            </w:r>
          </w:p>
        </w:tc>
        <w:tc>
          <w:tcPr>
            <w:tcW w:w="1431" w:type="pct"/>
          </w:tcPr>
          <w:p w:rsidR="00AB0C3D" w:rsidRPr="004E1630" w:rsidRDefault="00AB0C3D" w:rsidP="00EC2E4D">
            <w:pPr>
              <w:widowControl w:val="0"/>
              <w:tabs>
                <w:tab w:val="left" w:pos="2520"/>
              </w:tabs>
              <w:jc w:val="both"/>
              <w:rPr>
                <w:sz w:val="24"/>
                <w:szCs w:val="24"/>
              </w:rPr>
            </w:pPr>
            <w:r w:rsidRPr="004E1630">
              <w:rPr>
                <w:bCs/>
                <w:sz w:val="24"/>
                <w:szCs w:val="24"/>
                <w:shd w:val="clear" w:color="auto" w:fill="FFFFFF"/>
              </w:rPr>
              <w:t>Размещение малоэтажного многоквартирного жилого дома, (дом, пригодный для постоянного проживания, высотой до 4 этажей, включая мансардный);</w:t>
            </w:r>
          </w:p>
        </w:tc>
        <w:tc>
          <w:tcPr>
            <w:tcW w:w="2689" w:type="pct"/>
          </w:tcPr>
          <w:p w:rsidR="00AB0C3D" w:rsidRPr="004E1630" w:rsidRDefault="00AB0C3D" w:rsidP="00EC2E4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AB0C3D" w:rsidRPr="004E1630" w:rsidRDefault="00AB0C3D" w:rsidP="00EC2E4D">
            <w:pPr>
              <w:widowControl w:val="0"/>
              <w:ind w:firstLine="567"/>
              <w:jc w:val="both"/>
              <w:rPr>
                <w:b/>
                <w:sz w:val="24"/>
                <w:szCs w:val="24"/>
              </w:rPr>
            </w:pPr>
            <w:r w:rsidRPr="004E1630">
              <w:rPr>
                <w:b/>
                <w:bCs/>
                <w:sz w:val="24"/>
                <w:szCs w:val="24"/>
                <w:shd w:val="clear" w:color="auto" w:fill="FFFFFF"/>
              </w:rPr>
              <w:t>- минимальная/максимальная площадь земельного участка - 500/50000 кв.м;</w:t>
            </w:r>
          </w:p>
          <w:p w:rsidR="00AB0C3D" w:rsidRPr="004E1630" w:rsidRDefault="00AB0C3D" w:rsidP="00EC2E4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B0C3D" w:rsidRPr="004E1630" w:rsidRDefault="00AB0C3D" w:rsidP="00EC2E4D">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6 м</w:t>
            </w:r>
            <w:r w:rsidRPr="004E1630">
              <w:rPr>
                <w:sz w:val="24"/>
                <w:szCs w:val="24"/>
              </w:rPr>
              <w:t>;</w:t>
            </w:r>
          </w:p>
          <w:p w:rsidR="00AB0C3D" w:rsidRPr="004E1630" w:rsidRDefault="00AB0C3D" w:rsidP="00EC2E4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AB0C3D" w:rsidRPr="004E1630" w:rsidRDefault="00AB0C3D" w:rsidP="00EC2E4D">
            <w:pPr>
              <w:widowControl w:val="0"/>
              <w:ind w:firstLine="567"/>
              <w:jc w:val="both"/>
              <w:rPr>
                <w:rFonts w:eastAsia="SimSun"/>
                <w:sz w:val="24"/>
                <w:szCs w:val="24"/>
                <w:lang w:eastAsia="zh-CN"/>
              </w:rPr>
            </w:pPr>
            <w:r w:rsidRPr="004E1630">
              <w:rPr>
                <w:rFonts w:eastAsia="SimSun"/>
                <w:sz w:val="24"/>
                <w:szCs w:val="24"/>
                <w:lang w:eastAsia="zh-CN"/>
              </w:rPr>
              <w:t>- максимальное количество надземных этажей зданий - 3</w:t>
            </w:r>
            <w:r w:rsidRPr="004E1630">
              <w:rPr>
                <w:rFonts w:eastAsia="SimSun"/>
                <w:b/>
                <w:sz w:val="24"/>
                <w:szCs w:val="24"/>
                <w:lang w:eastAsia="zh-CN"/>
              </w:rPr>
              <w:t xml:space="preserve"> этажа, включая мансардный.</w:t>
            </w:r>
          </w:p>
          <w:p w:rsidR="00AB0C3D" w:rsidRPr="004E1630" w:rsidRDefault="00AB0C3D" w:rsidP="00EC2E4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4E1630" w:rsidRDefault="00AB0C3D" w:rsidP="00AD7956">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40%</w:t>
            </w:r>
            <w:r w:rsidRPr="004E1630">
              <w:rPr>
                <w:sz w:val="24"/>
                <w:szCs w:val="24"/>
              </w:rPr>
              <w:t>, коэффициент плотности застройки - 0,8</w:t>
            </w:r>
            <w:r w:rsidR="00AD7956" w:rsidRPr="004E1630">
              <w:rPr>
                <w:rFonts w:eastAsia="SimSun"/>
                <w:b/>
                <w:sz w:val="24"/>
                <w:szCs w:val="24"/>
                <w:lang w:eastAsia="zh-CN"/>
              </w:rPr>
              <w:t xml:space="preserve"> </w:t>
            </w:r>
          </w:p>
          <w:p w:rsidR="00AB0C3D" w:rsidRPr="004E1630" w:rsidRDefault="00AD7956" w:rsidP="00AD7956">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00"/>
        </w:trPr>
        <w:tc>
          <w:tcPr>
            <w:tcW w:w="880" w:type="pct"/>
          </w:tcPr>
          <w:p w:rsidR="006339CD" w:rsidRPr="004E1630" w:rsidRDefault="006339CD" w:rsidP="006339CD">
            <w:pPr>
              <w:widowControl w:val="0"/>
              <w:jc w:val="both"/>
              <w:rPr>
                <w:sz w:val="24"/>
                <w:szCs w:val="24"/>
                <w:lang w:eastAsia="en-US" w:bidi="en-US"/>
              </w:rPr>
            </w:pPr>
            <w:r w:rsidRPr="004E1630">
              <w:rPr>
                <w:sz w:val="24"/>
                <w:szCs w:val="24"/>
                <w:lang w:eastAsia="en-US" w:bidi="en-US"/>
              </w:rPr>
              <w:t>О</w:t>
            </w:r>
            <w:r w:rsidRPr="004E1630">
              <w:rPr>
                <w:sz w:val="24"/>
                <w:szCs w:val="24"/>
                <w:lang w:val="en-US" w:eastAsia="en-US" w:bidi="en-US"/>
              </w:rPr>
              <w:t>бщественное управление</w:t>
            </w:r>
          </w:p>
          <w:p w:rsidR="006339CD" w:rsidRPr="004E1630" w:rsidRDefault="006339CD" w:rsidP="006339CD">
            <w:pPr>
              <w:widowControl w:val="0"/>
              <w:jc w:val="both"/>
              <w:rPr>
                <w:sz w:val="24"/>
                <w:szCs w:val="24"/>
                <w:lang w:val="en-US" w:eastAsia="en-US" w:bidi="en-US"/>
              </w:rPr>
            </w:pPr>
            <w:r w:rsidRPr="004E1630">
              <w:rPr>
                <w:sz w:val="24"/>
                <w:szCs w:val="24"/>
                <w:lang w:eastAsia="en-US" w:bidi="en-US"/>
              </w:rPr>
              <w:t>(3.8)</w:t>
            </w:r>
          </w:p>
        </w:tc>
        <w:tc>
          <w:tcPr>
            <w:tcW w:w="1431" w:type="pct"/>
          </w:tcPr>
          <w:p w:rsidR="006339CD" w:rsidRPr="004E1630" w:rsidRDefault="006339CD" w:rsidP="006339CD">
            <w:pPr>
              <w:widowControl w:val="0"/>
              <w:jc w:val="both"/>
              <w:rPr>
                <w:sz w:val="24"/>
                <w:szCs w:val="24"/>
              </w:rPr>
            </w:pPr>
            <w:r w:rsidRPr="004E1630">
              <w:rPr>
                <w:sz w:val="24"/>
                <w:szCs w:val="24"/>
              </w:rP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p>
        </w:tc>
        <w:tc>
          <w:tcPr>
            <w:tcW w:w="2689" w:type="pct"/>
          </w:tcPr>
          <w:p w:rsidR="006339CD" w:rsidRPr="004E1630" w:rsidRDefault="006339CD" w:rsidP="006339C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6339CD" w:rsidRPr="004E1630" w:rsidRDefault="006339CD" w:rsidP="006339CD">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500/50</w:t>
            </w:r>
            <w:r w:rsidR="00AB0C3D" w:rsidRPr="004E1630">
              <w:rPr>
                <w:b/>
                <w:sz w:val="24"/>
                <w:szCs w:val="24"/>
              </w:rPr>
              <w:t>0</w:t>
            </w:r>
            <w:r w:rsidRPr="004E1630">
              <w:rPr>
                <w:b/>
                <w:sz w:val="24"/>
                <w:szCs w:val="24"/>
              </w:rPr>
              <w:t>0</w:t>
            </w:r>
            <w:r w:rsidRPr="004E1630">
              <w:rPr>
                <w:sz w:val="24"/>
                <w:szCs w:val="24"/>
              </w:rPr>
              <w:t xml:space="preserve"> кв.м;</w:t>
            </w:r>
          </w:p>
          <w:p w:rsidR="006339CD" w:rsidRPr="004E1630" w:rsidRDefault="006339CD" w:rsidP="006339C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4E1630" w:rsidRDefault="006339CD" w:rsidP="006339CD">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6339CD" w:rsidRPr="004E1630" w:rsidRDefault="006339CD" w:rsidP="006339C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6339CD" w:rsidRPr="004E1630" w:rsidRDefault="006339CD" w:rsidP="006339CD">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4 этажа;</w:t>
            </w:r>
            <w:r w:rsidRPr="004E1630">
              <w:rPr>
                <w:rFonts w:eastAsia="SimSun"/>
                <w:sz w:val="24"/>
                <w:szCs w:val="24"/>
                <w:lang w:eastAsia="zh-CN"/>
              </w:rPr>
              <w:t xml:space="preserve"> </w:t>
            </w:r>
          </w:p>
          <w:p w:rsidR="006339CD" w:rsidRPr="004E1630" w:rsidRDefault="006339CD" w:rsidP="006339C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339CD" w:rsidRPr="004E1630" w:rsidRDefault="006339CD" w:rsidP="006339CD">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Pr="004E1630">
              <w:rPr>
                <w:sz w:val="24"/>
                <w:szCs w:val="24"/>
              </w:rPr>
              <w:t>.</w:t>
            </w:r>
          </w:p>
          <w:p w:rsidR="006339CD" w:rsidRPr="004E1630" w:rsidRDefault="006339CD" w:rsidP="006339CD">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r w:rsidR="004E1630" w:rsidRPr="004E1630" w:rsidTr="00F0555E">
        <w:trPr>
          <w:trHeight w:val="384"/>
        </w:trPr>
        <w:tc>
          <w:tcPr>
            <w:tcW w:w="880" w:type="pct"/>
          </w:tcPr>
          <w:p w:rsidR="006339CD" w:rsidRPr="004E1630" w:rsidRDefault="006339CD" w:rsidP="006339CD">
            <w:pPr>
              <w:widowControl w:val="0"/>
              <w:jc w:val="both"/>
              <w:rPr>
                <w:sz w:val="24"/>
                <w:szCs w:val="24"/>
                <w:lang w:eastAsia="en-US" w:bidi="en-US"/>
              </w:rPr>
            </w:pPr>
            <w:r w:rsidRPr="004E1630">
              <w:rPr>
                <w:sz w:val="24"/>
                <w:szCs w:val="24"/>
                <w:lang w:eastAsia="en-US" w:bidi="en-US"/>
              </w:rPr>
              <w:t>Деловое управление</w:t>
            </w:r>
          </w:p>
          <w:p w:rsidR="006339CD" w:rsidRPr="004E1630" w:rsidRDefault="006339CD" w:rsidP="006339CD">
            <w:pPr>
              <w:widowControl w:val="0"/>
              <w:jc w:val="both"/>
              <w:rPr>
                <w:sz w:val="24"/>
                <w:szCs w:val="24"/>
                <w:lang w:eastAsia="en-US" w:bidi="en-US"/>
              </w:rPr>
            </w:pPr>
            <w:r w:rsidRPr="004E1630">
              <w:rPr>
                <w:sz w:val="24"/>
                <w:szCs w:val="24"/>
                <w:lang w:eastAsia="en-US" w:bidi="en-US"/>
              </w:rPr>
              <w:t>(4.1)</w:t>
            </w:r>
          </w:p>
        </w:tc>
        <w:tc>
          <w:tcPr>
            <w:tcW w:w="1431" w:type="pct"/>
          </w:tcPr>
          <w:p w:rsidR="006339CD" w:rsidRPr="004E1630" w:rsidRDefault="006339CD" w:rsidP="006339CD">
            <w:pPr>
              <w:widowControl w:val="0"/>
              <w:jc w:val="both"/>
              <w:rPr>
                <w:sz w:val="24"/>
                <w:szCs w:val="24"/>
              </w:rPr>
            </w:pPr>
            <w:r w:rsidRPr="004E1630">
              <w:rPr>
                <w:sz w:val="24"/>
                <w:szCs w:val="24"/>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2689" w:type="pct"/>
          </w:tcPr>
          <w:p w:rsidR="006339CD" w:rsidRPr="004E1630" w:rsidRDefault="006339CD" w:rsidP="006339C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6339CD" w:rsidRPr="004E1630" w:rsidRDefault="006339CD" w:rsidP="006339CD">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w:t>
            </w:r>
            <w:r w:rsidR="00AB0C3D" w:rsidRPr="004E1630">
              <w:rPr>
                <w:b/>
                <w:sz w:val="24"/>
                <w:szCs w:val="24"/>
              </w:rPr>
              <w:t>50</w:t>
            </w:r>
            <w:r w:rsidRPr="004E1630">
              <w:rPr>
                <w:b/>
                <w:sz w:val="24"/>
                <w:szCs w:val="24"/>
              </w:rPr>
              <w:t>00</w:t>
            </w:r>
            <w:r w:rsidRPr="004E1630">
              <w:rPr>
                <w:sz w:val="24"/>
                <w:szCs w:val="24"/>
              </w:rPr>
              <w:t xml:space="preserve"> кв.м;</w:t>
            </w:r>
          </w:p>
          <w:p w:rsidR="006339CD" w:rsidRPr="004E1630" w:rsidRDefault="006339CD" w:rsidP="006339C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4E1630" w:rsidRDefault="006339CD" w:rsidP="006339CD">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6339CD" w:rsidRPr="004E1630" w:rsidRDefault="006339CD" w:rsidP="006339C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6339CD" w:rsidRPr="004E1630" w:rsidRDefault="006339CD" w:rsidP="006339CD">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4 этажа;</w:t>
            </w:r>
            <w:r w:rsidRPr="004E1630">
              <w:rPr>
                <w:rFonts w:eastAsia="SimSun"/>
                <w:sz w:val="24"/>
                <w:szCs w:val="24"/>
                <w:lang w:eastAsia="zh-CN"/>
              </w:rPr>
              <w:t xml:space="preserve"> </w:t>
            </w:r>
          </w:p>
          <w:p w:rsidR="006339CD" w:rsidRPr="004E1630" w:rsidRDefault="006339CD" w:rsidP="006339C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D7956" w:rsidRPr="004E1630" w:rsidRDefault="006339CD" w:rsidP="00AD7956">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00AB0C3D" w:rsidRPr="004E1630">
              <w:rPr>
                <w:sz w:val="24"/>
                <w:szCs w:val="24"/>
              </w:rPr>
              <w:t>.</w:t>
            </w:r>
            <w:r w:rsidR="00AD7956" w:rsidRPr="004E1630">
              <w:rPr>
                <w:rFonts w:eastAsia="SimSun"/>
                <w:b/>
                <w:sz w:val="24"/>
                <w:szCs w:val="24"/>
                <w:lang w:eastAsia="zh-CN"/>
              </w:rPr>
              <w:t xml:space="preserve"> </w:t>
            </w:r>
          </w:p>
          <w:p w:rsidR="006339CD" w:rsidRPr="004E1630" w:rsidRDefault="00AD7956" w:rsidP="00AD7956">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384"/>
        </w:trPr>
        <w:tc>
          <w:tcPr>
            <w:tcW w:w="880" w:type="pct"/>
          </w:tcPr>
          <w:p w:rsidR="00B021A6" w:rsidRPr="004E1630" w:rsidRDefault="00B021A6" w:rsidP="00B021A6">
            <w:pPr>
              <w:widowControl w:val="0"/>
              <w:jc w:val="both"/>
              <w:rPr>
                <w:sz w:val="24"/>
                <w:szCs w:val="24"/>
                <w:lang w:eastAsia="en-US" w:bidi="en-US"/>
              </w:rPr>
            </w:pPr>
            <w:r w:rsidRPr="004E1630">
              <w:rPr>
                <w:sz w:val="23"/>
                <w:szCs w:val="23"/>
                <w:shd w:val="clear" w:color="auto" w:fill="FFFFFF"/>
              </w:rPr>
              <w:t>Целлюлозно-бумажная промышленность (6.11)</w:t>
            </w:r>
          </w:p>
        </w:tc>
        <w:tc>
          <w:tcPr>
            <w:tcW w:w="1431" w:type="pct"/>
          </w:tcPr>
          <w:p w:rsidR="00B021A6" w:rsidRPr="004E1630" w:rsidRDefault="00B021A6" w:rsidP="00B021A6">
            <w:pPr>
              <w:widowControl w:val="0"/>
              <w:jc w:val="both"/>
              <w:rPr>
                <w:sz w:val="24"/>
                <w:szCs w:val="24"/>
              </w:rPr>
            </w:pPr>
            <w:r w:rsidRPr="004E1630">
              <w:rPr>
                <w:sz w:val="23"/>
                <w:szCs w:val="23"/>
                <w:shd w:val="clear" w:color="auto" w:fill="FFFFFF"/>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2689" w:type="pct"/>
          </w:tcPr>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- 400 кв. м/10000 кв. м;</w:t>
            </w:r>
          </w:p>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- 4 этажа (включая мансардный этаж);</w:t>
            </w:r>
          </w:p>
          <w:p w:rsidR="00B021A6" w:rsidRPr="004E1630" w:rsidRDefault="00B021A6" w:rsidP="00B021A6">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800"/>
        </w:trPr>
        <w:tc>
          <w:tcPr>
            <w:tcW w:w="880" w:type="pct"/>
          </w:tcPr>
          <w:p w:rsidR="00B021A6" w:rsidRPr="004E1630" w:rsidRDefault="00B021A6" w:rsidP="00B021A6">
            <w:pPr>
              <w:widowControl w:val="0"/>
              <w:jc w:val="both"/>
              <w:rPr>
                <w:sz w:val="24"/>
                <w:szCs w:val="24"/>
                <w:lang w:eastAsia="en-US" w:bidi="en-US"/>
              </w:rPr>
            </w:pPr>
            <w:r w:rsidRPr="004E1630">
              <w:rPr>
                <w:sz w:val="23"/>
                <w:szCs w:val="23"/>
                <w:shd w:val="clear" w:color="auto" w:fill="FFFFFF"/>
              </w:rPr>
              <w:t>Объекты культурно-досуговой деятельности</w:t>
            </w:r>
          </w:p>
          <w:p w:rsidR="00B021A6" w:rsidRPr="004E1630" w:rsidRDefault="00B021A6" w:rsidP="00B021A6">
            <w:pPr>
              <w:widowControl w:val="0"/>
              <w:jc w:val="both"/>
              <w:rPr>
                <w:sz w:val="24"/>
                <w:szCs w:val="24"/>
                <w:lang w:eastAsia="en-US" w:bidi="en-US"/>
              </w:rPr>
            </w:pPr>
            <w:r w:rsidRPr="004E1630">
              <w:rPr>
                <w:sz w:val="24"/>
                <w:szCs w:val="24"/>
                <w:lang w:eastAsia="en-US" w:bidi="en-US"/>
              </w:rPr>
              <w:t xml:space="preserve"> (3.6.1)</w:t>
            </w:r>
          </w:p>
          <w:p w:rsidR="00B021A6" w:rsidRPr="004E1630" w:rsidRDefault="00B021A6" w:rsidP="00B021A6">
            <w:pPr>
              <w:widowControl w:val="0"/>
              <w:jc w:val="both"/>
              <w:rPr>
                <w:sz w:val="24"/>
                <w:szCs w:val="24"/>
                <w:lang w:eastAsia="en-US" w:bidi="en-US"/>
              </w:rPr>
            </w:pPr>
          </w:p>
          <w:p w:rsidR="00B021A6" w:rsidRPr="004E1630" w:rsidRDefault="00B021A6" w:rsidP="00B021A6">
            <w:pPr>
              <w:widowControl w:val="0"/>
              <w:jc w:val="both"/>
              <w:rPr>
                <w:sz w:val="24"/>
                <w:szCs w:val="24"/>
                <w:lang w:eastAsia="en-US" w:bidi="en-US"/>
              </w:rPr>
            </w:pPr>
          </w:p>
          <w:p w:rsidR="00B021A6" w:rsidRPr="004E1630" w:rsidRDefault="00B021A6" w:rsidP="00B021A6">
            <w:pPr>
              <w:widowControl w:val="0"/>
              <w:jc w:val="both"/>
              <w:rPr>
                <w:sz w:val="24"/>
                <w:szCs w:val="24"/>
                <w:lang w:eastAsia="en-US" w:bidi="en-US"/>
              </w:rPr>
            </w:pPr>
          </w:p>
          <w:p w:rsidR="00B021A6" w:rsidRPr="004E1630" w:rsidRDefault="00B021A6" w:rsidP="00B021A6">
            <w:pPr>
              <w:widowControl w:val="0"/>
              <w:jc w:val="both"/>
              <w:rPr>
                <w:sz w:val="24"/>
                <w:szCs w:val="24"/>
                <w:lang w:eastAsia="en-US" w:bidi="en-US"/>
              </w:rPr>
            </w:pPr>
            <w:r w:rsidRPr="004E1630">
              <w:rPr>
                <w:sz w:val="24"/>
                <w:szCs w:val="24"/>
                <w:lang w:eastAsia="en-US" w:bidi="en-US"/>
              </w:rPr>
              <w:t>Парки культуры и отдыха (3.6.2)</w:t>
            </w:r>
          </w:p>
        </w:tc>
        <w:tc>
          <w:tcPr>
            <w:tcW w:w="1431" w:type="pct"/>
          </w:tcPr>
          <w:p w:rsidR="00B021A6" w:rsidRPr="004E1630" w:rsidRDefault="00B021A6" w:rsidP="00B021A6">
            <w:pPr>
              <w:widowControl w:val="0"/>
              <w:jc w:val="both"/>
              <w:rPr>
                <w:sz w:val="23"/>
                <w:szCs w:val="23"/>
                <w:shd w:val="clear" w:color="auto" w:fill="FFFFFF"/>
              </w:rPr>
            </w:pPr>
            <w:r w:rsidRPr="004E1630">
              <w:rPr>
                <w:sz w:val="23"/>
                <w:szCs w:val="23"/>
                <w:shd w:val="clear" w:color="auto" w:fill="FFFFFF"/>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p w:rsidR="00B021A6" w:rsidRPr="004E1630" w:rsidRDefault="00B021A6" w:rsidP="00B021A6">
            <w:pPr>
              <w:widowControl w:val="0"/>
              <w:jc w:val="both"/>
              <w:rPr>
                <w:sz w:val="23"/>
                <w:szCs w:val="23"/>
                <w:shd w:val="clear" w:color="auto" w:fill="FFFFFF"/>
              </w:rPr>
            </w:pPr>
          </w:p>
          <w:p w:rsidR="00B021A6" w:rsidRPr="004E1630" w:rsidRDefault="00B021A6" w:rsidP="00B021A6">
            <w:pPr>
              <w:widowControl w:val="0"/>
              <w:jc w:val="both"/>
              <w:rPr>
                <w:sz w:val="24"/>
                <w:szCs w:val="24"/>
              </w:rPr>
            </w:pPr>
            <w:r w:rsidRPr="004E1630">
              <w:rPr>
                <w:sz w:val="23"/>
                <w:szCs w:val="23"/>
                <w:shd w:val="clear" w:color="auto" w:fill="FFFFFF"/>
              </w:rPr>
              <w:t>Размещение парков культуры и отдыха</w:t>
            </w:r>
          </w:p>
          <w:p w:rsidR="00B021A6" w:rsidRPr="004E1630" w:rsidRDefault="00B021A6" w:rsidP="00B021A6">
            <w:pPr>
              <w:widowControl w:val="0"/>
              <w:jc w:val="both"/>
              <w:rPr>
                <w:sz w:val="24"/>
                <w:szCs w:val="24"/>
              </w:rPr>
            </w:pPr>
          </w:p>
        </w:tc>
        <w:tc>
          <w:tcPr>
            <w:tcW w:w="2689" w:type="pct"/>
          </w:tcPr>
          <w:p w:rsidR="00B021A6" w:rsidRPr="004E1630" w:rsidRDefault="00B021A6" w:rsidP="00B021A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1A6" w:rsidRPr="004E1630" w:rsidRDefault="00B021A6" w:rsidP="00B021A6">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500/10000</w:t>
            </w:r>
            <w:r w:rsidRPr="004E1630">
              <w:rPr>
                <w:sz w:val="24"/>
                <w:szCs w:val="24"/>
              </w:rPr>
              <w:t xml:space="preserve"> кв.м;</w:t>
            </w:r>
          </w:p>
          <w:p w:rsidR="00B021A6" w:rsidRPr="004E1630" w:rsidRDefault="00B021A6" w:rsidP="00B021A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B021A6" w:rsidRPr="004E1630" w:rsidRDefault="00B021A6" w:rsidP="00B021A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1A6" w:rsidRPr="004E1630" w:rsidRDefault="00B021A6" w:rsidP="00B021A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4 этажа;</w:t>
            </w:r>
            <w:r w:rsidRPr="004E1630">
              <w:rPr>
                <w:rFonts w:eastAsia="SimSun"/>
                <w:sz w:val="24"/>
                <w:szCs w:val="24"/>
                <w:lang w:eastAsia="zh-CN"/>
              </w:rPr>
              <w:t xml:space="preserve"> </w:t>
            </w:r>
          </w:p>
          <w:p w:rsidR="00B021A6" w:rsidRPr="004E1630" w:rsidRDefault="00B021A6" w:rsidP="00B021A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B021A6" w:rsidP="005F1533">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00AB0C3D" w:rsidRPr="004E1630">
              <w:rPr>
                <w:sz w:val="24"/>
                <w:szCs w:val="24"/>
              </w:rPr>
              <w:t>.</w:t>
            </w:r>
            <w:r w:rsidR="005F1533" w:rsidRPr="004E1630">
              <w:rPr>
                <w:rFonts w:eastAsia="SimSun"/>
                <w:b/>
                <w:sz w:val="24"/>
                <w:szCs w:val="24"/>
                <w:lang w:eastAsia="zh-CN"/>
              </w:rPr>
              <w:t xml:space="preserve"> </w:t>
            </w:r>
          </w:p>
          <w:p w:rsidR="00B021A6" w:rsidRPr="004E1630" w:rsidRDefault="005F1533" w:rsidP="005F1533">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00"/>
        </w:trPr>
        <w:tc>
          <w:tcPr>
            <w:tcW w:w="880" w:type="pct"/>
          </w:tcPr>
          <w:p w:rsidR="00B021A6" w:rsidRPr="004E1630" w:rsidRDefault="00B021A6" w:rsidP="00B021A6">
            <w:pPr>
              <w:widowControl w:val="0"/>
              <w:jc w:val="both"/>
              <w:rPr>
                <w:sz w:val="24"/>
                <w:szCs w:val="24"/>
              </w:rPr>
            </w:pPr>
            <w:r w:rsidRPr="004E1630">
              <w:rPr>
                <w:sz w:val="24"/>
                <w:szCs w:val="24"/>
              </w:rPr>
              <w:t>Оказание социальной помощи населению</w:t>
            </w:r>
          </w:p>
          <w:p w:rsidR="00B021A6" w:rsidRPr="004E1630" w:rsidRDefault="00B021A6" w:rsidP="00B021A6">
            <w:pPr>
              <w:widowControl w:val="0"/>
              <w:jc w:val="both"/>
              <w:rPr>
                <w:sz w:val="24"/>
                <w:szCs w:val="24"/>
              </w:rPr>
            </w:pPr>
            <w:r w:rsidRPr="004E1630">
              <w:rPr>
                <w:sz w:val="24"/>
                <w:szCs w:val="24"/>
              </w:rPr>
              <w:t>(3.2.2)</w:t>
            </w: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p>
          <w:p w:rsidR="00B021A6" w:rsidRPr="004E1630" w:rsidRDefault="00B021A6" w:rsidP="00B021A6">
            <w:pPr>
              <w:widowControl w:val="0"/>
              <w:jc w:val="both"/>
              <w:rPr>
                <w:sz w:val="24"/>
                <w:szCs w:val="24"/>
              </w:rPr>
            </w:pPr>
            <w:r w:rsidRPr="004E1630">
              <w:rPr>
                <w:sz w:val="24"/>
                <w:szCs w:val="24"/>
              </w:rPr>
              <w:t>Оказание услуг связи (3.2.3)</w:t>
            </w:r>
          </w:p>
        </w:tc>
        <w:tc>
          <w:tcPr>
            <w:tcW w:w="1431" w:type="pct"/>
          </w:tcPr>
          <w:p w:rsidR="00B021A6" w:rsidRPr="004E1630" w:rsidRDefault="00B021A6" w:rsidP="00B021A6">
            <w:pPr>
              <w:widowControl w:val="0"/>
              <w:jc w:val="both"/>
              <w:rPr>
                <w:sz w:val="24"/>
                <w:szCs w:val="24"/>
              </w:rPr>
            </w:pPr>
            <w:r w:rsidRPr="004E1630">
              <w:rPr>
                <w:sz w:val="23"/>
                <w:szCs w:val="23"/>
                <w:shd w:val="clear" w:color="auto" w:fill="FFFFFF"/>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p w:rsidR="00B021A6" w:rsidRPr="004E1630" w:rsidRDefault="00B021A6" w:rsidP="00B021A6">
            <w:pPr>
              <w:widowControl w:val="0"/>
              <w:jc w:val="both"/>
              <w:rPr>
                <w:sz w:val="23"/>
                <w:szCs w:val="23"/>
                <w:shd w:val="clear" w:color="auto" w:fill="FFFFFF"/>
              </w:rPr>
            </w:pPr>
          </w:p>
          <w:p w:rsidR="00B021A6" w:rsidRPr="004E1630" w:rsidRDefault="00B021A6" w:rsidP="00B021A6">
            <w:pPr>
              <w:widowControl w:val="0"/>
              <w:jc w:val="both"/>
              <w:rPr>
                <w:sz w:val="24"/>
                <w:szCs w:val="24"/>
              </w:rPr>
            </w:pPr>
            <w:r w:rsidRPr="004E1630">
              <w:rPr>
                <w:sz w:val="23"/>
                <w:szCs w:val="23"/>
                <w:shd w:val="clear" w:color="auto" w:fill="FFFFFF"/>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2689" w:type="pct"/>
          </w:tcPr>
          <w:p w:rsidR="00B021A6" w:rsidRPr="004E1630" w:rsidRDefault="00B021A6" w:rsidP="00B021A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1A6" w:rsidRPr="004E1630" w:rsidRDefault="00B021A6" w:rsidP="00B021A6">
            <w:pPr>
              <w:widowControl w:val="0"/>
              <w:ind w:firstLine="567"/>
              <w:jc w:val="both"/>
              <w:rPr>
                <w:sz w:val="24"/>
                <w:szCs w:val="24"/>
              </w:rPr>
            </w:pPr>
            <w:r w:rsidRPr="004E1630">
              <w:rPr>
                <w:sz w:val="24"/>
                <w:szCs w:val="24"/>
              </w:rPr>
              <w:t>- минимальная/максимальная площадь земельного участка - 3</w:t>
            </w:r>
            <w:r w:rsidRPr="004E1630">
              <w:rPr>
                <w:b/>
                <w:sz w:val="24"/>
                <w:szCs w:val="24"/>
              </w:rPr>
              <w:t>00/</w:t>
            </w:r>
            <w:r w:rsidR="00AB0C3D" w:rsidRPr="004E1630">
              <w:rPr>
                <w:b/>
                <w:sz w:val="24"/>
                <w:szCs w:val="24"/>
              </w:rPr>
              <w:t>10</w:t>
            </w:r>
            <w:r w:rsidRPr="004E1630">
              <w:rPr>
                <w:b/>
                <w:sz w:val="24"/>
                <w:szCs w:val="24"/>
              </w:rPr>
              <w:t>000</w:t>
            </w:r>
            <w:r w:rsidRPr="004E1630">
              <w:rPr>
                <w:sz w:val="24"/>
                <w:szCs w:val="24"/>
              </w:rPr>
              <w:t xml:space="preserve"> кв.м;</w:t>
            </w:r>
          </w:p>
          <w:p w:rsidR="00B021A6" w:rsidRPr="004E1630" w:rsidRDefault="00B021A6" w:rsidP="00B021A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B021A6" w:rsidRPr="004E1630" w:rsidRDefault="00B021A6" w:rsidP="00B021A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1A6" w:rsidRPr="004E1630" w:rsidRDefault="00B021A6" w:rsidP="00B021A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B021A6" w:rsidRPr="004E1630" w:rsidRDefault="00B021A6" w:rsidP="00B021A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B021A6" w:rsidP="005F1533">
            <w:pPr>
              <w:widowControl w:val="0"/>
              <w:ind w:firstLine="567"/>
              <w:jc w:val="both"/>
              <w:rPr>
                <w:rFonts w:eastAsia="SimSun"/>
                <w:b/>
                <w:sz w:val="24"/>
                <w:szCs w:val="24"/>
                <w:lang w:eastAsia="zh-CN"/>
              </w:rPr>
            </w:pPr>
            <w:r w:rsidRPr="004E1630">
              <w:rPr>
                <w:sz w:val="24"/>
                <w:szCs w:val="24"/>
              </w:rPr>
              <w:t>- максимальный процент застройки в границах земельного участка - 8</w:t>
            </w:r>
            <w:r w:rsidRPr="004E1630">
              <w:rPr>
                <w:b/>
                <w:sz w:val="24"/>
                <w:szCs w:val="24"/>
              </w:rPr>
              <w:t>0%</w:t>
            </w:r>
            <w:r w:rsidRPr="004E1630">
              <w:rPr>
                <w:sz w:val="24"/>
                <w:szCs w:val="24"/>
              </w:rPr>
              <w:t>.</w:t>
            </w:r>
            <w:r w:rsidR="005F1533" w:rsidRPr="004E1630">
              <w:rPr>
                <w:rFonts w:eastAsia="SimSun"/>
                <w:b/>
                <w:sz w:val="24"/>
                <w:szCs w:val="24"/>
                <w:lang w:eastAsia="zh-CN"/>
              </w:rPr>
              <w:t xml:space="preserve"> </w:t>
            </w:r>
          </w:p>
          <w:p w:rsidR="00B021A6" w:rsidRPr="004E1630" w:rsidRDefault="005F1533" w:rsidP="005F1533">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p w:rsidR="00B021A6" w:rsidRPr="004E1630" w:rsidRDefault="00B021A6" w:rsidP="00B021A6">
            <w:pPr>
              <w:widowControl w:val="0"/>
              <w:ind w:firstLine="567"/>
              <w:jc w:val="both"/>
              <w:rPr>
                <w:rFonts w:eastAsia="SimSun"/>
                <w:b/>
                <w:sz w:val="24"/>
                <w:szCs w:val="24"/>
                <w:lang w:eastAsia="zh-CN"/>
              </w:rPr>
            </w:pPr>
          </w:p>
        </w:tc>
      </w:tr>
      <w:tr w:rsidR="004E1630" w:rsidRPr="004E1630" w:rsidTr="00F0555E">
        <w:trPr>
          <w:trHeight w:val="800"/>
        </w:trPr>
        <w:tc>
          <w:tcPr>
            <w:tcW w:w="880" w:type="pct"/>
          </w:tcPr>
          <w:p w:rsidR="00B021A6" w:rsidRPr="004E1630" w:rsidRDefault="00B021A6" w:rsidP="00B021A6">
            <w:pPr>
              <w:widowControl w:val="0"/>
              <w:tabs>
                <w:tab w:val="left" w:pos="375"/>
                <w:tab w:val="left" w:pos="555"/>
              </w:tabs>
              <w:autoSpaceDE w:val="0"/>
              <w:autoSpaceDN w:val="0"/>
              <w:adjustRightInd w:val="0"/>
              <w:jc w:val="both"/>
              <w:rPr>
                <w:sz w:val="24"/>
                <w:szCs w:val="24"/>
              </w:rPr>
            </w:pPr>
            <w:r w:rsidRPr="004E1630">
              <w:rPr>
                <w:sz w:val="24"/>
                <w:szCs w:val="24"/>
              </w:rPr>
              <w:t>Бытовое обслуживание</w:t>
            </w:r>
          </w:p>
          <w:p w:rsidR="00B021A6" w:rsidRPr="004E1630" w:rsidRDefault="00B021A6" w:rsidP="00B021A6">
            <w:pPr>
              <w:widowControl w:val="0"/>
              <w:tabs>
                <w:tab w:val="left" w:pos="375"/>
                <w:tab w:val="left" w:pos="555"/>
              </w:tabs>
              <w:autoSpaceDE w:val="0"/>
              <w:autoSpaceDN w:val="0"/>
              <w:adjustRightInd w:val="0"/>
              <w:jc w:val="both"/>
              <w:rPr>
                <w:sz w:val="24"/>
                <w:szCs w:val="24"/>
              </w:rPr>
            </w:pPr>
            <w:r w:rsidRPr="004E1630">
              <w:rPr>
                <w:sz w:val="24"/>
                <w:szCs w:val="24"/>
              </w:rPr>
              <w:t>(3.3)</w:t>
            </w:r>
          </w:p>
        </w:tc>
        <w:tc>
          <w:tcPr>
            <w:tcW w:w="1431" w:type="pct"/>
          </w:tcPr>
          <w:p w:rsidR="00B021A6" w:rsidRPr="004E1630" w:rsidRDefault="00B021A6" w:rsidP="00B021A6">
            <w:pPr>
              <w:widowControl w:val="0"/>
              <w:jc w:val="both"/>
              <w:rPr>
                <w:sz w:val="24"/>
                <w:szCs w:val="24"/>
              </w:rPr>
            </w:pPr>
            <w:r w:rsidRPr="004E1630">
              <w:rPr>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похоронные бюро)</w:t>
            </w:r>
          </w:p>
        </w:tc>
        <w:tc>
          <w:tcPr>
            <w:tcW w:w="2689" w:type="pct"/>
          </w:tcPr>
          <w:p w:rsidR="00B021A6" w:rsidRPr="004E1630" w:rsidRDefault="00B021A6" w:rsidP="00B021A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1A6" w:rsidRPr="004E1630" w:rsidRDefault="00B021A6" w:rsidP="00B021A6">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200/</w:t>
            </w:r>
            <w:r w:rsidR="00AB0C3D" w:rsidRPr="004E1630">
              <w:rPr>
                <w:b/>
                <w:sz w:val="24"/>
                <w:szCs w:val="24"/>
              </w:rPr>
              <w:t>10</w:t>
            </w:r>
            <w:r w:rsidRPr="004E1630">
              <w:rPr>
                <w:b/>
                <w:sz w:val="24"/>
                <w:szCs w:val="24"/>
              </w:rPr>
              <w:t>000</w:t>
            </w:r>
            <w:r w:rsidRPr="004E1630">
              <w:rPr>
                <w:sz w:val="24"/>
                <w:szCs w:val="24"/>
              </w:rPr>
              <w:t xml:space="preserve"> кв.м;</w:t>
            </w:r>
          </w:p>
          <w:p w:rsidR="00B021A6" w:rsidRPr="004E1630" w:rsidRDefault="00B021A6" w:rsidP="00B021A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B021A6" w:rsidRPr="004E1630" w:rsidRDefault="00B021A6" w:rsidP="00B021A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1A6" w:rsidRPr="004E1630" w:rsidRDefault="00B021A6" w:rsidP="00B021A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B021A6" w:rsidRPr="004E1630" w:rsidRDefault="00B021A6" w:rsidP="00B021A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B021A6" w:rsidP="005F1533">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00AB0C3D" w:rsidRPr="004E1630">
              <w:rPr>
                <w:sz w:val="24"/>
                <w:szCs w:val="24"/>
              </w:rPr>
              <w:t>.</w:t>
            </w:r>
            <w:r w:rsidR="005F1533" w:rsidRPr="004E1630">
              <w:rPr>
                <w:rFonts w:eastAsia="SimSun"/>
                <w:b/>
                <w:sz w:val="24"/>
                <w:szCs w:val="24"/>
                <w:lang w:eastAsia="zh-CN"/>
              </w:rPr>
              <w:t xml:space="preserve"> </w:t>
            </w:r>
          </w:p>
          <w:p w:rsidR="00B021A6" w:rsidRPr="004E1630" w:rsidRDefault="005F1533" w:rsidP="005F1533">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00"/>
        </w:trPr>
        <w:tc>
          <w:tcPr>
            <w:tcW w:w="880" w:type="pct"/>
          </w:tcPr>
          <w:p w:rsidR="00C2506A" w:rsidRPr="004E1630" w:rsidRDefault="00C2506A" w:rsidP="00EC2E4D">
            <w:pPr>
              <w:widowControl w:val="0"/>
              <w:autoSpaceDE w:val="0"/>
              <w:autoSpaceDN w:val="0"/>
              <w:adjustRightInd w:val="0"/>
              <w:rPr>
                <w:sz w:val="23"/>
                <w:szCs w:val="23"/>
                <w:shd w:val="clear" w:color="auto" w:fill="FFFFFF"/>
              </w:rPr>
            </w:pPr>
            <w:r w:rsidRPr="004E1630">
              <w:rPr>
                <w:sz w:val="23"/>
                <w:szCs w:val="23"/>
                <w:shd w:val="clear" w:color="auto" w:fill="FFFFFF"/>
              </w:rPr>
              <w:t>Дошкольное, начальное и среднее общее образование (3.5.1)</w:t>
            </w:r>
          </w:p>
        </w:tc>
        <w:tc>
          <w:tcPr>
            <w:tcW w:w="1431" w:type="pct"/>
          </w:tcPr>
          <w:p w:rsidR="00C2506A" w:rsidRPr="004E1630" w:rsidRDefault="00C2506A" w:rsidP="00EC2E4D">
            <w:pPr>
              <w:widowControl w:val="0"/>
              <w:autoSpaceDE w:val="0"/>
              <w:autoSpaceDN w:val="0"/>
              <w:adjustRightInd w:val="0"/>
              <w:jc w:val="both"/>
              <w:rPr>
                <w:sz w:val="23"/>
                <w:szCs w:val="23"/>
                <w:shd w:val="clear" w:color="auto" w:fill="FFFFFF"/>
              </w:rPr>
            </w:pPr>
            <w:r w:rsidRPr="004E1630">
              <w:rPr>
                <w:sz w:val="23"/>
                <w:szCs w:val="23"/>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689" w:type="pct"/>
          </w:tcPr>
          <w:p w:rsidR="00C2506A" w:rsidRPr="004E1630" w:rsidRDefault="00C2506A" w:rsidP="00EC2E4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C2506A" w:rsidRPr="004E1630" w:rsidRDefault="00C2506A" w:rsidP="00EC2E4D">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500/40000</w:t>
            </w:r>
            <w:r w:rsidRPr="004E1630">
              <w:rPr>
                <w:sz w:val="24"/>
                <w:szCs w:val="24"/>
              </w:rPr>
              <w:t xml:space="preserve"> кв.м;</w:t>
            </w:r>
          </w:p>
          <w:p w:rsidR="00C2506A" w:rsidRPr="004E1630" w:rsidRDefault="00C2506A" w:rsidP="00EC2E4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2506A" w:rsidRPr="004E1630" w:rsidRDefault="00C2506A" w:rsidP="00EC2E4D">
            <w:pPr>
              <w:widowControl w:val="0"/>
              <w:autoSpaceDE w:val="0"/>
              <w:autoSpaceDN w:val="0"/>
              <w:adjustRightInd w:val="0"/>
              <w:ind w:firstLine="567"/>
              <w:jc w:val="both"/>
              <w:rPr>
                <w:sz w:val="24"/>
                <w:szCs w:val="24"/>
              </w:rPr>
            </w:pPr>
            <w:r w:rsidRPr="004E1630">
              <w:rPr>
                <w:sz w:val="24"/>
                <w:szCs w:val="24"/>
              </w:rPr>
              <w:t xml:space="preserve">- минимальные отступы от красной линии - </w:t>
            </w:r>
            <w:r w:rsidRPr="004E1630">
              <w:rPr>
                <w:b/>
                <w:sz w:val="24"/>
                <w:szCs w:val="24"/>
              </w:rPr>
              <w:t>10 м</w:t>
            </w:r>
            <w:r w:rsidRPr="004E1630">
              <w:rPr>
                <w:sz w:val="24"/>
                <w:szCs w:val="24"/>
              </w:rPr>
              <w:t>;</w:t>
            </w:r>
          </w:p>
          <w:p w:rsidR="00C2506A" w:rsidRPr="004E1630" w:rsidRDefault="00C2506A" w:rsidP="00EC2E4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C2506A" w:rsidRPr="004E1630" w:rsidRDefault="00C2506A" w:rsidP="00EC2E4D">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4 этажа;</w:t>
            </w:r>
            <w:r w:rsidRPr="004E1630">
              <w:rPr>
                <w:rFonts w:eastAsia="SimSun"/>
                <w:sz w:val="24"/>
                <w:szCs w:val="24"/>
                <w:lang w:eastAsia="zh-CN"/>
              </w:rPr>
              <w:t xml:space="preserve"> </w:t>
            </w:r>
          </w:p>
          <w:p w:rsidR="00C2506A" w:rsidRPr="004E1630" w:rsidRDefault="00C2506A" w:rsidP="00EC2E4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C2506A" w:rsidP="005F1533">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Pr="004E1630">
              <w:rPr>
                <w:sz w:val="24"/>
                <w:szCs w:val="24"/>
              </w:rPr>
              <w:t>.</w:t>
            </w:r>
            <w:r w:rsidR="005F1533" w:rsidRPr="004E1630">
              <w:rPr>
                <w:rFonts w:eastAsia="SimSun"/>
                <w:b/>
                <w:sz w:val="24"/>
                <w:szCs w:val="24"/>
                <w:lang w:eastAsia="zh-CN"/>
              </w:rPr>
              <w:t xml:space="preserve"> </w:t>
            </w:r>
          </w:p>
          <w:p w:rsidR="00C2506A" w:rsidRPr="004E1630" w:rsidRDefault="005F1533" w:rsidP="005F1533">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p w:rsidR="00C2506A" w:rsidRPr="004E1630" w:rsidRDefault="00C2506A" w:rsidP="00EC2E4D">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00"/>
        </w:trPr>
        <w:tc>
          <w:tcPr>
            <w:tcW w:w="880" w:type="pct"/>
          </w:tcPr>
          <w:p w:rsidR="00C2506A" w:rsidRPr="004E1630" w:rsidRDefault="00C2506A" w:rsidP="00EC2E4D">
            <w:pPr>
              <w:widowControl w:val="0"/>
              <w:autoSpaceDE w:val="0"/>
              <w:autoSpaceDN w:val="0"/>
              <w:adjustRightInd w:val="0"/>
              <w:rPr>
                <w:sz w:val="23"/>
                <w:szCs w:val="23"/>
                <w:shd w:val="clear" w:color="auto" w:fill="FFFFFF"/>
              </w:rPr>
            </w:pPr>
            <w:r w:rsidRPr="004E1630">
              <w:rPr>
                <w:sz w:val="23"/>
                <w:szCs w:val="23"/>
                <w:shd w:val="clear" w:color="auto" w:fill="FFFFFF"/>
              </w:rPr>
              <w:t>Амбулаторно-поликлиническое обслуживание (3.4.1)</w:t>
            </w:r>
          </w:p>
        </w:tc>
        <w:tc>
          <w:tcPr>
            <w:tcW w:w="1431" w:type="pct"/>
          </w:tcPr>
          <w:p w:rsidR="00C2506A" w:rsidRPr="004E1630" w:rsidRDefault="00C2506A" w:rsidP="00EC2E4D">
            <w:pPr>
              <w:widowControl w:val="0"/>
              <w:autoSpaceDE w:val="0"/>
              <w:autoSpaceDN w:val="0"/>
              <w:adjustRightInd w:val="0"/>
              <w:jc w:val="both"/>
              <w:rPr>
                <w:sz w:val="23"/>
                <w:szCs w:val="23"/>
                <w:shd w:val="clear" w:color="auto" w:fill="FFFFFF"/>
              </w:rPr>
            </w:pPr>
            <w:r w:rsidRPr="004E1630">
              <w:rPr>
                <w:sz w:val="23"/>
                <w:szCs w:val="23"/>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689" w:type="pct"/>
          </w:tcPr>
          <w:p w:rsidR="00C2506A" w:rsidRPr="004E1630" w:rsidRDefault="00C2506A" w:rsidP="00EC2E4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C2506A" w:rsidRPr="004E1630" w:rsidRDefault="00C2506A" w:rsidP="00EC2E4D">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500/40000</w:t>
            </w:r>
            <w:r w:rsidRPr="004E1630">
              <w:rPr>
                <w:sz w:val="24"/>
                <w:szCs w:val="24"/>
              </w:rPr>
              <w:t xml:space="preserve"> кв.м;</w:t>
            </w:r>
          </w:p>
          <w:p w:rsidR="00C2506A" w:rsidRPr="004E1630" w:rsidRDefault="00C2506A" w:rsidP="00EC2E4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2506A" w:rsidRPr="004E1630" w:rsidRDefault="00C2506A" w:rsidP="00EC2E4D">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C2506A" w:rsidRPr="004E1630" w:rsidRDefault="00C2506A" w:rsidP="00EC2E4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C2506A" w:rsidRPr="004E1630" w:rsidRDefault="00C2506A" w:rsidP="00EC2E4D">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4 этажа;</w:t>
            </w:r>
            <w:r w:rsidRPr="004E1630">
              <w:rPr>
                <w:rFonts w:eastAsia="SimSun"/>
                <w:sz w:val="24"/>
                <w:szCs w:val="24"/>
                <w:lang w:eastAsia="zh-CN"/>
              </w:rPr>
              <w:t xml:space="preserve"> </w:t>
            </w:r>
          </w:p>
          <w:p w:rsidR="00C2506A" w:rsidRPr="004E1630" w:rsidRDefault="00C2506A" w:rsidP="00EC2E4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2506A" w:rsidRPr="004E1630" w:rsidRDefault="00C2506A" w:rsidP="00EC2E4D">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Pr="004E1630">
              <w:rPr>
                <w:sz w:val="24"/>
                <w:szCs w:val="24"/>
              </w:rPr>
              <w:t>.</w:t>
            </w:r>
          </w:p>
          <w:p w:rsidR="00C2506A" w:rsidRPr="004E1630" w:rsidRDefault="00C2506A" w:rsidP="00EC2E4D">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00"/>
        </w:trPr>
        <w:tc>
          <w:tcPr>
            <w:tcW w:w="880" w:type="pct"/>
          </w:tcPr>
          <w:p w:rsidR="00C2506A" w:rsidRPr="004E1630" w:rsidRDefault="00C2506A" w:rsidP="00EC2E4D">
            <w:pPr>
              <w:widowControl w:val="0"/>
              <w:autoSpaceDE w:val="0"/>
              <w:autoSpaceDN w:val="0"/>
              <w:adjustRightInd w:val="0"/>
              <w:rPr>
                <w:sz w:val="24"/>
                <w:szCs w:val="24"/>
              </w:rPr>
            </w:pPr>
            <w:r w:rsidRPr="004E1630">
              <w:rPr>
                <w:sz w:val="23"/>
                <w:szCs w:val="23"/>
                <w:shd w:val="clear" w:color="auto" w:fill="FFFFFF"/>
              </w:rPr>
              <w:t>Служебные гаражи</w:t>
            </w:r>
          </w:p>
          <w:p w:rsidR="00C2506A" w:rsidRPr="004E1630" w:rsidRDefault="00C2506A" w:rsidP="00EC2E4D">
            <w:pPr>
              <w:widowControl w:val="0"/>
              <w:autoSpaceDE w:val="0"/>
              <w:autoSpaceDN w:val="0"/>
              <w:adjustRightInd w:val="0"/>
              <w:rPr>
                <w:sz w:val="24"/>
                <w:szCs w:val="24"/>
              </w:rPr>
            </w:pPr>
            <w:r w:rsidRPr="004E1630">
              <w:rPr>
                <w:sz w:val="24"/>
                <w:szCs w:val="24"/>
              </w:rPr>
              <w:t xml:space="preserve"> (4.9)</w:t>
            </w:r>
          </w:p>
        </w:tc>
        <w:tc>
          <w:tcPr>
            <w:tcW w:w="1431" w:type="pct"/>
          </w:tcPr>
          <w:p w:rsidR="00C2506A" w:rsidRPr="004E1630" w:rsidRDefault="00C2506A" w:rsidP="00EC2E4D">
            <w:pPr>
              <w:widowControl w:val="0"/>
              <w:autoSpaceDE w:val="0"/>
              <w:autoSpaceDN w:val="0"/>
              <w:adjustRightInd w:val="0"/>
              <w:jc w:val="both"/>
              <w:rPr>
                <w:sz w:val="24"/>
                <w:szCs w:val="24"/>
              </w:rPr>
            </w:pPr>
            <w:r w:rsidRPr="004E1630">
              <w:rPr>
                <w:sz w:val="23"/>
                <w:szCs w:val="23"/>
                <w:shd w:val="clear" w:color="auto" w:fill="FFFFFF"/>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86" w:anchor="/document/70736874/entry/1030" w:history="1">
              <w:r w:rsidRPr="004E1630">
                <w:rPr>
                  <w:rStyle w:val="af"/>
                  <w:color w:val="auto"/>
                  <w:sz w:val="23"/>
                  <w:szCs w:val="23"/>
                  <w:shd w:val="clear" w:color="auto" w:fill="FFFFFF"/>
                </w:rPr>
                <w:t>кодами 3.0</w:t>
              </w:r>
            </w:hyperlink>
            <w:r w:rsidRPr="004E1630">
              <w:rPr>
                <w:sz w:val="23"/>
                <w:szCs w:val="23"/>
                <w:shd w:val="clear" w:color="auto" w:fill="FFFFFF"/>
              </w:rPr>
              <w:t>, </w:t>
            </w:r>
            <w:hyperlink r:id="rId87" w:anchor="/document/70736874/entry/1040" w:history="1">
              <w:r w:rsidRPr="004E1630">
                <w:rPr>
                  <w:rStyle w:val="af"/>
                  <w:color w:val="auto"/>
                  <w:sz w:val="23"/>
                  <w:szCs w:val="23"/>
                  <w:shd w:val="clear" w:color="auto" w:fill="FFFFFF"/>
                </w:rPr>
                <w:t>4.0</w:t>
              </w:r>
            </w:hyperlink>
            <w:r w:rsidRPr="004E1630">
              <w:rPr>
                <w:sz w:val="23"/>
                <w:szCs w:val="23"/>
                <w:shd w:val="clear" w:color="auto" w:fill="FFFFFF"/>
              </w:rPr>
              <w:t>, а также для стоянки и хранения транспортных средств общего пользования, в том числе в депо</w:t>
            </w:r>
          </w:p>
          <w:p w:rsidR="00C2506A" w:rsidRPr="004E1630" w:rsidRDefault="00C2506A" w:rsidP="00EC2E4D">
            <w:pPr>
              <w:widowControl w:val="0"/>
              <w:autoSpaceDE w:val="0"/>
              <w:autoSpaceDN w:val="0"/>
              <w:adjustRightInd w:val="0"/>
              <w:jc w:val="both"/>
              <w:rPr>
                <w:sz w:val="24"/>
                <w:szCs w:val="24"/>
              </w:rPr>
            </w:pPr>
          </w:p>
        </w:tc>
        <w:tc>
          <w:tcPr>
            <w:tcW w:w="2689" w:type="pct"/>
          </w:tcPr>
          <w:p w:rsidR="00C2506A" w:rsidRPr="004E1630" w:rsidRDefault="00C2506A" w:rsidP="00EC2E4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C2506A" w:rsidRPr="004E1630" w:rsidRDefault="00C2506A" w:rsidP="00EC2E4D">
            <w:pPr>
              <w:widowControl w:val="0"/>
              <w:ind w:firstLine="567"/>
              <w:jc w:val="both"/>
              <w:rPr>
                <w:sz w:val="24"/>
                <w:szCs w:val="24"/>
              </w:rPr>
            </w:pPr>
            <w:r w:rsidRPr="004E1630">
              <w:rPr>
                <w:sz w:val="24"/>
                <w:szCs w:val="24"/>
              </w:rPr>
              <w:t>- минимальная/максимальная площадь земельных участков -2</w:t>
            </w:r>
            <w:r w:rsidRPr="004E1630">
              <w:rPr>
                <w:b/>
                <w:sz w:val="24"/>
                <w:szCs w:val="24"/>
              </w:rPr>
              <w:t>00/5000</w:t>
            </w:r>
            <w:r w:rsidRPr="004E1630">
              <w:rPr>
                <w:sz w:val="24"/>
                <w:szCs w:val="24"/>
              </w:rPr>
              <w:t xml:space="preserve"> кв.м.</w:t>
            </w:r>
          </w:p>
          <w:p w:rsidR="00C2506A" w:rsidRPr="004E1630" w:rsidRDefault="00C2506A" w:rsidP="00EC2E4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2506A" w:rsidRPr="004E1630" w:rsidRDefault="00C2506A" w:rsidP="00EC2E4D">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C2506A" w:rsidRPr="004E1630" w:rsidRDefault="00C2506A" w:rsidP="00EC2E4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2506A" w:rsidRPr="004E1630" w:rsidRDefault="00C2506A" w:rsidP="00EC2E4D">
            <w:pPr>
              <w:widowControl w:val="0"/>
              <w:autoSpaceDE w:val="0"/>
              <w:autoSpaceDN w:val="0"/>
              <w:adjustRightInd w:val="0"/>
              <w:ind w:firstLine="567"/>
              <w:jc w:val="both"/>
              <w:rPr>
                <w:sz w:val="24"/>
                <w:szCs w:val="24"/>
              </w:rPr>
            </w:pPr>
            <w:r w:rsidRPr="004E1630">
              <w:rPr>
                <w:sz w:val="24"/>
                <w:szCs w:val="24"/>
              </w:rPr>
              <w:t>- максимальный процент застройки в границах земельного участка - 8</w:t>
            </w:r>
            <w:r w:rsidRPr="004E1630">
              <w:rPr>
                <w:b/>
                <w:sz w:val="24"/>
                <w:szCs w:val="24"/>
              </w:rPr>
              <w:t>0%</w:t>
            </w:r>
            <w:r w:rsidRPr="004E1630">
              <w:rPr>
                <w:sz w:val="24"/>
                <w:szCs w:val="24"/>
              </w:rPr>
              <w:t>.</w:t>
            </w:r>
          </w:p>
          <w:p w:rsidR="00C2506A" w:rsidRPr="004E1630" w:rsidRDefault="00C2506A" w:rsidP="00EC2E4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C2506A" w:rsidRPr="004E1630" w:rsidRDefault="00C2506A" w:rsidP="00EC2E4D">
            <w:pPr>
              <w:widowControl w:val="0"/>
              <w:ind w:firstLine="567"/>
              <w:jc w:val="both"/>
              <w:rPr>
                <w:b/>
                <w:sz w:val="24"/>
                <w:szCs w:val="24"/>
              </w:rPr>
            </w:pPr>
            <w:r w:rsidRPr="004E1630">
              <w:rPr>
                <w:sz w:val="24"/>
                <w:szCs w:val="24"/>
              </w:rPr>
              <w:t xml:space="preserve">- максимальное количество этажей - не более </w:t>
            </w:r>
            <w:r w:rsidRPr="004E1630">
              <w:rPr>
                <w:b/>
                <w:sz w:val="24"/>
                <w:szCs w:val="24"/>
              </w:rPr>
              <w:t>2 этажей.</w:t>
            </w:r>
          </w:p>
          <w:p w:rsidR="00C2506A" w:rsidRPr="004E1630" w:rsidRDefault="00C2506A" w:rsidP="00EC2E4D">
            <w:pPr>
              <w:widowControl w:val="0"/>
              <w:ind w:firstLine="567"/>
              <w:jc w:val="both"/>
              <w:rPr>
                <w:b/>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00"/>
        </w:trPr>
        <w:tc>
          <w:tcPr>
            <w:tcW w:w="880" w:type="pct"/>
          </w:tcPr>
          <w:p w:rsidR="00B021A6" w:rsidRPr="004E1630" w:rsidRDefault="00B021A6" w:rsidP="00B021A6">
            <w:pPr>
              <w:widowControl w:val="0"/>
              <w:rPr>
                <w:sz w:val="24"/>
                <w:szCs w:val="24"/>
              </w:rPr>
            </w:pPr>
            <w:r w:rsidRPr="004E1630">
              <w:rPr>
                <w:sz w:val="24"/>
                <w:szCs w:val="24"/>
              </w:rPr>
              <w:t xml:space="preserve">Гостиничное обслуживание </w:t>
            </w:r>
          </w:p>
          <w:p w:rsidR="00B021A6" w:rsidRPr="004E1630" w:rsidRDefault="00B021A6" w:rsidP="00B021A6">
            <w:pPr>
              <w:widowControl w:val="0"/>
              <w:jc w:val="both"/>
              <w:rPr>
                <w:b/>
                <w:sz w:val="24"/>
                <w:szCs w:val="24"/>
                <w:lang w:eastAsia="en-US" w:bidi="en-US"/>
              </w:rPr>
            </w:pPr>
            <w:r w:rsidRPr="004E1630">
              <w:rPr>
                <w:sz w:val="24"/>
                <w:szCs w:val="24"/>
              </w:rPr>
              <w:t>(4.7)</w:t>
            </w:r>
          </w:p>
        </w:tc>
        <w:tc>
          <w:tcPr>
            <w:tcW w:w="1431" w:type="pct"/>
          </w:tcPr>
          <w:p w:rsidR="00B021A6" w:rsidRPr="004E1630" w:rsidRDefault="00B021A6" w:rsidP="00B021A6">
            <w:pPr>
              <w:widowControl w:val="0"/>
              <w:jc w:val="both"/>
              <w:rPr>
                <w:sz w:val="24"/>
                <w:szCs w:val="24"/>
              </w:rPr>
            </w:pPr>
            <w:r w:rsidRPr="004E1630">
              <w:rPr>
                <w:sz w:val="24"/>
                <w:szCs w:val="24"/>
              </w:rPr>
              <w:t>Размещение гостиниц, пансионатов,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2689" w:type="pct"/>
          </w:tcPr>
          <w:p w:rsidR="00B021A6" w:rsidRPr="004E1630" w:rsidRDefault="00B021A6" w:rsidP="00B021A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1A6" w:rsidRPr="004E1630" w:rsidRDefault="00B021A6" w:rsidP="00B021A6">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500/10000</w:t>
            </w:r>
            <w:r w:rsidRPr="004E1630">
              <w:rPr>
                <w:sz w:val="24"/>
                <w:szCs w:val="24"/>
              </w:rPr>
              <w:t xml:space="preserve"> кв.м;</w:t>
            </w:r>
          </w:p>
          <w:p w:rsidR="00B021A6" w:rsidRPr="004E1630" w:rsidRDefault="00B021A6" w:rsidP="00B021A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B021A6" w:rsidRPr="004E1630" w:rsidRDefault="00B021A6" w:rsidP="00B021A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1A6" w:rsidRPr="004E1630" w:rsidRDefault="00B021A6" w:rsidP="00B021A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B021A6" w:rsidRPr="004E1630" w:rsidRDefault="00B021A6" w:rsidP="00B021A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B021A6" w:rsidP="005F1533">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00AB0C3D" w:rsidRPr="004E1630">
              <w:rPr>
                <w:sz w:val="24"/>
                <w:szCs w:val="24"/>
              </w:rPr>
              <w:t>.</w:t>
            </w:r>
            <w:r w:rsidR="005F1533" w:rsidRPr="004E1630">
              <w:rPr>
                <w:rFonts w:eastAsia="SimSun"/>
                <w:b/>
                <w:sz w:val="24"/>
                <w:szCs w:val="24"/>
                <w:lang w:eastAsia="zh-CN"/>
              </w:rPr>
              <w:t xml:space="preserve"> </w:t>
            </w:r>
          </w:p>
          <w:p w:rsidR="00B021A6" w:rsidRPr="004E1630" w:rsidRDefault="005F1533" w:rsidP="005F1533">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00"/>
        </w:trPr>
        <w:tc>
          <w:tcPr>
            <w:tcW w:w="880" w:type="pct"/>
          </w:tcPr>
          <w:p w:rsidR="00B021A6" w:rsidRPr="004E1630" w:rsidRDefault="00B021A6" w:rsidP="00B021A6">
            <w:pPr>
              <w:widowControl w:val="0"/>
              <w:jc w:val="both"/>
              <w:rPr>
                <w:sz w:val="24"/>
                <w:szCs w:val="24"/>
              </w:rPr>
            </w:pPr>
            <w:r w:rsidRPr="004E1630">
              <w:rPr>
                <w:sz w:val="24"/>
                <w:szCs w:val="24"/>
              </w:rPr>
              <w:t>Магазины (4.4)</w:t>
            </w:r>
          </w:p>
          <w:p w:rsidR="00B021A6" w:rsidRPr="004E1630" w:rsidRDefault="00B021A6" w:rsidP="00B021A6">
            <w:pPr>
              <w:widowControl w:val="0"/>
              <w:jc w:val="both"/>
              <w:rPr>
                <w:b/>
                <w:sz w:val="24"/>
                <w:szCs w:val="24"/>
                <w:lang w:eastAsia="en-US" w:bidi="en-US"/>
              </w:rPr>
            </w:pPr>
          </w:p>
        </w:tc>
        <w:tc>
          <w:tcPr>
            <w:tcW w:w="1431" w:type="pct"/>
          </w:tcPr>
          <w:p w:rsidR="00B021A6" w:rsidRPr="004E1630" w:rsidRDefault="00B021A6" w:rsidP="00B021A6">
            <w:pPr>
              <w:widowControl w:val="0"/>
              <w:jc w:val="both"/>
              <w:rPr>
                <w:sz w:val="24"/>
                <w:szCs w:val="24"/>
              </w:rPr>
            </w:pPr>
            <w:r w:rsidRPr="004E1630">
              <w:rPr>
                <w:sz w:val="23"/>
                <w:szCs w:val="23"/>
                <w:shd w:val="clear" w:color="auto" w:fill="FFFFFF"/>
              </w:rPr>
              <w:t>Размещение объектов капитального строительства, предназначенных для продажи товаров, торговая площадь которых составляет до 5000 кв. м</w:t>
            </w:r>
          </w:p>
          <w:p w:rsidR="00B021A6" w:rsidRPr="004E1630" w:rsidRDefault="00B021A6" w:rsidP="00B021A6">
            <w:pPr>
              <w:widowControl w:val="0"/>
              <w:jc w:val="both"/>
              <w:rPr>
                <w:sz w:val="24"/>
                <w:szCs w:val="24"/>
              </w:rPr>
            </w:pPr>
          </w:p>
        </w:tc>
        <w:tc>
          <w:tcPr>
            <w:tcW w:w="2689" w:type="pct"/>
          </w:tcPr>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- 200/</w:t>
            </w:r>
            <w:r w:rsidR="00AB0C3D" w:rsidRPr="004E1630">
              <w:rPr>
                <w:rFonts w:ascii="Times New Roman CYR" w:eastAsia="Times New Roman CYR" w:hAnsi="Times New Roman CYR" w:cs="Times New Roman CYR"/>
                <w:sz w:val="24"/>
                <w:szCs w:val="24"/>
              </w:rPr>
              <w:t>10</w:t>
            </w:r>
            <w:r w:rsidRPr="004E1630">
              <w:rPr>
                <w:rFonts w:ascii="Times New Roman CYR" w:eastAsia="Times New Roman CYR" w:hAnsi="Times New Roman CYR" w:cs="Times New Roman CYR"/>
                <w:sz w:val="24"/>
                <w:szCs w:val="24"/>
              </w:rPr>
              <w:t>000 кв. м;</w:t>
            </w:r>
          </w:p>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- 10 м;</w:t>
            </w:r>
          </w:p>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5F1533" w:rsidRPr="004E1630" w:rsidRDefault="00B021A6" w:rsidP="005F1533">
            <w:pPr>
              <w:widowControl w:val="0"/>
              <w:ind w:firstLine="567"/>
              <w:jc w:val="both"/>
              <w:rPr>
                <w:rFonts w:eastAsia="SimSun"/>
                <w:b/>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r w:rsidR="005F1533" w:rsidRPr="004E1630">
              <w:rPr>
                <w:rFonts w:eastAsia="SimSun"/>
                <w:b/>
                <w:sz w:val="24"/>
                <w:szCs w:val="24"/>
                <w:lang w:eastAsia="zh-CN"/>
              </w:rPr>
              <w:t xml:space="preserve"> </w:t>
            </w:r>
          </w:p>
          <w:p w:rsidR="00B021A6" w:rsidRPr="004E1630" w:rsidRDefault="005F1533" w:rsidP="005F1533">
            <w:pPr>
              <w:widowControl w:val="0"/>
              <w:ind w:firstLine="567"/>
              <w:jc w:val="both"/>
              <w:rPr>
                <w:b/>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526"/>
        </w:trPr>
        <w:tc>
          <w:tcPr>
            <w:tcW w:w="880" w:type="pct"/>
          </w:tcPr>
          <w:p w:rsidR="004D478F" w:rsidRPr="004E1630" w:rsidRDefault="004D478F" w:rsidP="00B021A6">
            <w:pPr>
              <w:widowControl w:val="0"/>
              <w:jc w:val="both"/>
              <w:rPr>
                <w:sz w:val="24"/>
                <w:szCs w:val="24"/>
              </w:rPr>
            </w:pPr>
            <w:r w:rsidRPr="004E1630">
              <w:rPr>
                <w:sz w:val="23"/>
                <w:szCs w:val="23"/>
                <w:shd w:val="clear" w:color="auto" w:fill="FFFFFF"/>
              </w:rPr>
              <w:t>Развлекательные мероприятия</w:t>
            </w:r>
          </w:p>
          <w:p w:rsidR="00B021A6" w:rsidRPr="004E1630" w:rsidRDefault="004D478F" w:rsidP="00B021A6">
            <w:pPr>
              <w:widowControl w:val="0"/>
              <w:jc w:val="both"/>
              <w:rPr>
                <w:sz w:val="24"/>
                <w:szCs w:val="24"/>
              </w:rPr>
            </w:pPr>
            <w:r w:rsidRPr="004E1630">
              <w:rPr>
                <w:sz w:val="24"/>
                <w:szCs w:val="24"/>
              </w:rPr>
              <w:t xml:space="preserve"> </w:t>
            </w:r>
            <w:r w:rsidR="00B021A6" w:rsidRPr="004E1630">
              <w:rPr>
                <w:sz w:val="24"/>
                <w:szCs w:val="24"/>
              </w:rPr>
              <w:t>(4.8</w:t>
            </w:r>
            <w:r w:rsidRPr="004E1630">
              <w:rPr>
                <w:sz w:val="24"/>
                <w:szCs w:val="24"/>
              </w:rPr>
              <w:t>.1</w:t>
            </w:r>
            <w:r w:rsidR="00B021A6" w:rsidRPr="004E1630">
              <w:rPr>
                <w:sz w:val="24"/>
                <w:szCs w:val="24"/>
              </w:rPr>
              <w:t>)</w:t>
            </w:r>
          </w:p>
        </w:tc>
        <w:tc>
          <w:tcPr>
            <w:tcW w:w="1431" w:type="pct"/>
          </w:tcPr>
          <w:p w:rsidR="00B021A6" w:rsidRPr="004E1630" w:rsidRDefault="00B021A6" w:rsidP="00B021A6">
            <w:pPr>
              <w:widowControl w:val="0"/>
              <w:jc w:val="both"/>
              <w:rPr>
                <w:sz w:val="24"/>
                <w:szCs w:val="24"/>
              </w:rPr>
            </w:pPr>
            <w:r w:rsidRPr="004E1630">
              <w:rPr>
                <w:sz w:val="24"/>
                <w:szCs w:val="24"/>
              </w:rPr>
              <w:t>Размещение объектов капитального строительства, 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
        </w:tc>
        <w:tc>
          <w:tcPr>
            <w:tcW w:w="2689" w:type="pct"/>
          </w:tcPr>
          <w:p w:rsidR="00B021A6" w:rsidRPr="004E1630" w:rsidRDefault="00B021A6" w:rsidP="00B021A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1A6" w:rsidRPr="004E1630" w:rsidRDefault="00B021A6" w:rsidP="00B021A6">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500/40000</w:t>
            </w:r>
            <w:r w:rsidRPr="004E1630">
              <w:rPr>
                <w:sz w:val="24"/>
                <w:szCs w:val="24"/>
              </w:rPr>
              <w:t xml:space="preserve"> кв.м.</w:t>
            </w:r>
          </w:p>
          <w:p w:rsidR="00B021A6" w:rsidRPr="004E1630" w:rsidRDefault="00B021A6" w:rsidP="00B021A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B021A6" w:rsidRPr="004E1630" w:rsidRDefault="00B021A6" w:rsidP="00B021A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1A6" w:rsidRPr="004E1630" w:rsidRDefault="00B021A6" w:rsidP="00B021A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B021A6" w:rsidRPr="004E1630" w:rsidRDefault="00B021A6" w:rsidP="00B021A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004D478F" w:rsidRPr="004E1630">
              <w:rPr>
                <w:sz w:val="24"/>
                <w:szCs w:val="24"/>
              </w:rPr>
              <w:t>6</w:t>
            </w:r>
            <w:r w:rsidRPr="004E1630">
              <w:rPr>
                <w:b/>
                <w:sz w:val="24"/>
                <w:szCs w:val="24"/>
              </w:rPr>
              <w:t>0%</w:t>
            </w:r>
            <w:r w:rsidRPr="004E1630">
              <w:rPr>
                <w:sz w:val="24"/>
                <w:szCs w:val="24"/>
              </w:rPr>
              <w:t>.</w:t>
            </w:r>
          </w:p>
          <w:p w:rsidR="00B021A6" w:rsidRPr="004E1630" w:rsidRDefault="00B021A6" w:rsidP="00B021A6">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r w:rsidR="004E1630" w:rsidRPr="004E1630" w:rsidTr="00F0555E">
        <w:trPr>
          <w:trHeight w:val="849"/>
        </w:trPr>
        <w:tc>
          <w:tcPr>
            <w:tcW w:w="880" w:type="pct"/>
          </w:tcPr>
          <w:p w:rsidR="00B021A6" w:rsidRPr="004E1630" w:rsidRDefault="00B021A6" w:rsidP="00B021A6">
            <w:pPr>
              <w:widowControl w:val="0"/>
              <w:jc w:val="both"/>
              <w:rPr>
                <w:sz w:val="24"/>
                <w:szCs w:val="24"/>
              </w:rPr>
            </w:pPr>
            <w:r w:rsidRPr="004E1630">
              <w:rPr>
                <w:sz w:val="24"/>
                <w:szCs w:val="24"/>
              </w:rPr>
              <w:t>Рынки</w:t>
            </w:r>
          </w:p>
          <w:p w:rsidR="00B021A6" w:rsidRPr="004E1630" w:rsidRDefault="00B021A6" w:rsidP="00B021A6">
            <w:pPr>
              <w:widowControl w:val="0"/>
              <w:jc w:val="both"/>
              <w:rPr>
                <w:b/>
                <w:sz w:val="24"/>
                <w:szCs w:val="24"/>
                <w:lang w:eastAsia="en-US" w:bidi="en-US"/>
              </w:rPr>
            </w:pPr>
            <w:r w:rsidRPr="004E1630">
              <w:rPr>
                <w:sz w:val="24"/>
                <w:szCs w:val="24"/>
              </w:rPr>
              <w:t>(4.3)</w:t>
            </w:r>
          </w:p>
        </w:tc>
        <w:tc>
          <w:tcPr>
            <w:tcW w:w="1431" w:type="pct"/>
          </w:tcPr>
          <w:p w:rsidR="00B021A6" w:rsidRPr="004E1630" w:rsidRDefault="00B021A6" w:rsidP="00B021A6">
            <w:pPr>
              <w:widowControl w:val="0"/>
              <w:jc w:val="both"/>
              <w:rPr>
                <w:sz w:val="24"/>
                <w:szCs w:val="24"/>
              </w:rPr>
            </w:pPr>
            <w:r w:rsidRPr="004E1630">
              <w:rPr>
                <w:sz w:val="24"/>
                <w:szCs w:val="24"/>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кв.м;</w:t>
            </w:r>
          </w:p>
          <w:p w:rsidR="00B021A6" w:rsidRPr="004E1630" w:rsidRDefault="00B021A6" w:rsidP="00B021A6">
            <w:pPr>
              <w:widowControl w:val="0"/>
              <w:jc w:val="both"/>
              <w:rPr>
                <w:sz w:val="24"/>
                <w:szCs w:val="24"/>
              </w:rPr>
            </w:pPr>
            <w:r w:rsidRPr="004E1630">
              <w:rPr>
                <w:sz w:val="24"/>
                <w:szCs w:val="24"/>
              </w:rPr>
              <w:t>размещение гаражей и (или) стоянок для автомобилей сотрудников и посетителей рынка</w:t>
            </w:r>
          </w:p>
        </w:tc>
        <w:tc>
          <w:tcPr>
            <w:tcW w:w="2689" w:type="pct"/>
          </w:tcPr>
          <w:p w:rsidR="00B021A6" w:rsidRPr="004E1630" w:rsidRDefault="00B021A6" w:rsidP="00B021A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1A6" w:rsidRPr="004E1630" w:rsidRDefault="00B021A6" w:rsidP="00B021A6">
            <w:pPr>
              <w:widowControl w:val="0"/>
              <w:ind w:firstLine="567"/>
              <w:jc w:val="both"/>
              <w:rPr>
                <w:sz w:val="24"/>
                <w:szCs w:val="24"/>
              </w:rPr>
            </w:pPr>
            <w:r w:rsidRPr="004E1630">
              <w:rPr>
                <w:sz w:val="24"/>
                <w:szCs w:val="24"/>
              </w:rPr>
              <w:t>- минимальная/максимальная площадь земельного участка - 8</w:t>
            </w:r>
            <w:r w:rsidRPr="004E1630">
              <w:rPr>
                <w:b/>
                <w:sz w:val="24"/>
                <w:szCs w:val="24"/>
              </w:rPr>
              <w:t>50/40000</w:t>
            </w:r>
            <w:r w:rsidRPr="004E1630">
              <w:rPr>
                <w:sz w:val="24"/>
                <w:szCs w:val="24"/>
              </w:rPr>
              <w:t xml:space="preserve"> кв.м;</w:t>
            </w:r>
          </w:p>
          <w:p w:rsidR="00B021A6" w:rsidRPr="004E1630" w:rsidRDefault="00B021A6" w:rsidP="00B021A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B021A6" w:rsidRPr="004E1630" w:rsidRDefault="00B021A6" w:rsidP="00B021A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1A6" w:rsidRPr="004E1630" w:rsidRDefault="00B021A6" w:rsidP="00B021A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B021A6" w:rsidRPr="004E1630" w:rsidRDefault="00B021A6" w:rsidP="00B021A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B021A6" w:rsidP="005F1533">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00AB0C3D" w:rsidRPr="004E1630">
              <w:rPr>
                <w:sz w:val="24"/>
                <w:szCs w:val="24"/>
              </w:rPr>
              <w:t>.</w:t>
            </w:r>
            <w:r w:rsidR="005F1533" w:rsidRPr="004E1630">
              <w:rPr>
                <w:rFonts w:eastAsia="SimSun"/>
                <w:b/>
                <w:sz w:val="24"/>
                <w:szCs w:val="24"/>
                <w:lang w:eastAsia="zh-CN"/>
              </w:rPr>
              <w:t xml:space="preserve"> </w:t>
            </w:r>
          </w:p>
          <w:p w:rsidR="00B021A6" w:rsidRPr="004E1630" w:rsidRDefault="005F1533" w:rsidP="005F1533">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49"/>
        </w:trPr>
        <w:tc>
          <w:tcPr>
            <w:tcW w:w="880" w:type="pct"/>
          </w:tcPr>
          <w:p w:rsidR="00B62B40" w:rsidRPr="004E1630" w:rsidRDefault="00B62B40" w:rsidP="00B021A6">
            <w:pPr>
              <w:widowControl w:val="0"/>
              <w:jc w:val="both"/>
              <w:rPr>
                <w:sz w:val="24"/>
                <w:szCs w:val="24"/>
              </w:rPr>
            </w:pPr>
            <w:r w:rsidRPr="004E1630">
              <w:rPr>
                <w:sz w:val="23"/>
                <w:szCs w:val="23"/>
                <w:shd w:val="clear" w:color="auto" w:fill="FFFFFF"/>
              </w:rPr>
              <w:t>Объекты торговли (торговые центры, торгово-развлекательные центры (комплексы)</w:t>
            </w:r>
          </w:p>
          <w:p w:rsidR="00B021A6" w:rsidRPr="004E1630" w:rsidRDefault="00B62B40" w:rsidP="00B021A6">
            <w:pPr>
              <w:widowControl w:val="0"/>
              <w:jc w:val="both"/>
              <w:rPr>
                <w:sz w:val="24"/>
                <w:szCs w:val="24"/>
              </w:rPr>
            </w:pPr>
            <w:r w:rsidRPr="004E1630">
              <w:rPr>
                <w:sz w:val="24"/>
                <w:szCs w:val="24"/>
              </w:rPr>
              <w:t>(4.2)</w:t>
            </w:r>
          </w:p>
        </w:tc>
        <w:tc>
          <w:tcPr>
            <w:tcW w:w="1431" w:type="pct"/>
          </w:tcPr>
          <w:p w:rsidR="00B62B40" w:rsidRPr="004E1630" w:rsidRDefault="00B62B40" w:rsidP="00B62B40">
            <w:pPr>
              <w:pStyle w:val="s1"/>
              <w:shd w:val="clear" w:color="auto" w:fill="FFFFFF"/>
              <w:jc w:val="both"/>
              <w:rPr>
                <w:sz w:val="23"/>
                <w:szCs w:val="23"/>
              </w:rPr>
            </w:pPr>
            <w:r w:rsidRPr="004E1630">
              <w:rPr>
                <w:sz w:val="23"/>
                <w:szCs w:val="23"/>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88" w:anchor="/document/70736874/entry/1045" w:history="1">
              <w:r w:rsidRPr="004E1630">
                <w:rPr>
                  <w:rStyle w:val="af"/>
                  <w:color w:val="auto"/>
                  <w:sz w:val="23"/>
                  <w:szCs w:val="23"/>
                </w:rPr>
                <w:t>кодами 4.5 - 4.8.2</w:t>
              </w:r>
            </w:hyperlink>
            <w:r w:rsidRPr="004E1630">
              <w:rPr>
                <w:sz w:val="23"/>
                <w:szCs w:val="23"/>
              </w:rPr>
              <w:t>;</w:t>
            </w:r>
          </w:p>
          <w:p w:rsidR="00B62B40" w:rsidRPr="004E1630" w:rsidRDefault="00B62B40" w:rsidP="00B62B40">
            <w:pPr>
              <w:pStyle w:val="s1"/>
              <w:shd w:val="clear" w:color="auto" w:fill="FFFFFF"/>
              <w:jc w:val="both"/>
              <w:rPr>
                <w:sz w:val="23"/>
                <w:szCs w:val="23"/>
              </w:rPr>
            </w:pPr>
            <w:r w:rsidRPr="004E1630">
              <w:rPr>
                <w:sz w:val="23"/>
                <w:szCs w:val="23"/>
              </w:rPr>
              <w:t>размещение гаражей и (или) стоянок для автомобилей сотрудников и посетителей торгового центра</w:t>
            </w:r>
          </w:p>
          <w:p w:rsidR="00B021A6" w:rsidRPr="004E1630" w:rsidRDefault="00B021A6" w:rsidP="00B021A6">
            <w:pPr>
              <w:widowControl w:val="0"/>
              <w:jc w:val="both"/>
              <w:rPr>
                <w:sz w:val="24"/>
                <w:szCs w:val="24"/>
              </w:rPr>
            </w:pPr>
          </w:p>
        </w:tc>
        <w:tc>
          <w:tcPr>
            <w:tcW w:w="2689" w:type="pct"/>
          </w:tcPr>
          <w:p w:rsidR="00B62B40" w:rsidRPr="004E1630" w:rsidRDefault="00B62B40" w:rsidP="00B62B40">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- 500 кв. м/50000 кв. м;</w:t>
            </w:r>
          </w:p>
          <w:p w:rsidR="00B62B40" w:rsidRPr="004E1630" w:rsidRDefault="00B62B40" w:rsidP="00B62B40">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- 30 м;</w:t>
            </w:r>
          </w:p>
          <w:p w:rsidR="00B62B40" w:rsidRPr="004E1630" w:rsidRDefault="00B62B40" w:rsidP="00B62B40">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B62B40" w:rsidRPr="004E1630" w:rsidRDefault="00B62B40" w:rsidP="00B62B40">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- 4 этажа (включая мансардный этаж);</w:t>
            </w:r>
          </w:p>
          <w:p w:rsidR="005F1533" w:rsidRPr="004E1630" w:rsidRDefault="00B62B40" w:rsidP="005F1533">
            <w:pPr>
              <w:widowControl w:val="0"/>
              <w:ind w:firstLine="567"/>
              <w:jc w:val="both"/>
              <w:rPr>
                <w:rFonts w:eastAsia="SimSun"/>
                <w:b/>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r w:rsidR="005F1533" w:rsidRPr="004E1630">
              <w:rPr>
                <w:rFonts w:eastAsia="SimSun"/>
                <w:b/>
                <w:sz w:val="24"/>
                <w:szCs w:val="24"/>
                <w:lang w:eastAsia="zh-CN"/>
              </w:rPr>
              <w:t xml:space="preserve"> </w:t>
            </w:r>
          </w:p>
          <w:p w:rsidR="00B021A6" w:rsidRPr="004E1630" w:rsidRDefault="005F1533" w:rsidP="005F1533">
            <w:pPr>
              <w:widowControl w:val="0"/>
              <w:ind w:firstLine="567"/>
              <w:jc w:val="both"/>
              <w:rPr>
                <w:b/>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49"/>
        </w:trPr>
        <w:tc>
          <w:tcPr>
            <w:tcW w:w="880" w:type="pct"/>
          </w:tcPr>
          <w:p w:rsidR="00B021A6" w:rsidRPr="004E1630" w:rsidRDefault="00B021A6" w:rsidP="00B021A6">
            <w:pPr>
              <w:widowControl w:val="0"/>
              <w:jc w:val="both"/>
              <w:rPr>
                <w:sz w:val="24"/>
                <w:szCs w:val="24"/>
              </w:rPr>
            </w:pPr>
            <w:r w:rsidRPr="004E1630">
              <w:rPr>
                <w:sz w:val="24"/>
                <w:szCs w:val="24"/>
              </w:rPr>
              <w:t xml:space="preserve">Общественное питание </w:t>
            </w:r>
          </w:p>
          <w:p w:rsidR="00B021A6" w:rsidRPr="004E1630" w:rsidRDefault="00B021A6" w:rsidP="00B021A6">
            <w:pPr>
              <w:widowControl w:val="0"/>
              <w:jc w:val="both"/>
              <w:rPr>
                <w:sz w:val="24"/>
                <w:szCs w:val="24"/>
              </w:rPr>
            </w:pPr>
            <w:r w:rsidRPr="004E1630">
              <w:rPr>
                <w:sz w:val="24"/>
                <w:szCs w:val="24"/>
              </w:rPr>
              <w:t>(4.6)</w:t>
            </w:r>
          </w:p>
        </w:tc>
        <w:tc>
          <w:tcPr>
            <w:tcW w:w="1431" w:type="pct"/>
          </w:tcPr>
          <w:p w:rsidR="00B021A6" w:rsidRPr="004E1630" w:rsidRDefault="00B021A6" w:rsidP="00B021A6">
            <w:pPr>
              <w:widowControl w:val="0"/>
              <w:jc w:val="both"/>
              <w:rPr>
                <w:sz w:val="24"/>
                <w:szCs w:val="24"/>
              </w:rPr>
            </w:pPr>
            <w:r w:rsidRPr="004E1630">
              <w:rPr>
                <w:sz w:val="24"/>
                <w:szCs w:val="24"/>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2689" w:type="pct"/>
          </w:tcPr>
          <w:p w:rsidR="00B021A6" w:rsidRPr="004E1630" w:rsidRDefault="00B021A6" w:rsidP="00B021A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1A6" w:rsidRPr="004E1630" w:rsidRDefault="00B021A6" w:rsidP="00B021A6">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w:t>
            </w:r>
            <w:r w:rsidR="00AB0C3D" w:rsidRPr="004E1630">
              <w:rPr>
                <w:b/>
                <w:sz w:val="24"/>
                <w:szCs w:val="24"/>
              </w:rPr>
              <w:t>10</w:t>
            </w:r>
            <w:r w:rsidRPr="004E1630">
              <w:rPr>
                <w:b/>
                <w:sz w:val="24"/>
                <w:szCs w:val="24"/>
              </w:rPr>
              <w:t>000</w:t>
            </w:r>
            <w:r w:rsidRPr="004E1630">
              <w:rPr>
                <w:sz w:val="24"/>
                <w:szCs w:val="24"/>
              </w:rPr>
              <w:t xml:space="preserve"> кв.м;</w:t>
            </w:r>
          </w:p>
          <w:p w:rsidR="00B021A6" w:rsidRPr="004E1630" w:rsidRDefault="00B021A6" w:rsidP="00B021A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B021A6" w:rsidRPr="004E1630" w:rsidRDefault="00B021A6" w:rsidP="00B021A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1A6" w:rsidRPr="004E1630" w:rsidRDefault="00B021A6" w:rsidP="00B021A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B021A6" w:rsidRPr="004E1630" w:rsidRDefault="00B021A6" w:rsidP="00B021A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B021A6" w:rsidP="005F1533">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00AB0C3D" w:rsidRPr="004E1630">
              <w:rPr>
                <w:sz w:val="24"/>
                <w:szCs w:val="24"/>
              </w:rPr>
              <w:t>.</w:t>
            </w:r>
            <w:r w:rsidR="005F1533" w:rsidRPr="004E1630">
              <w:rPr>
                <w:rFonts w:eastAsia="SimSun"/>
                <w:b/>
                <w:sz w:val="24"/>
                <w:szCs w:val="24"/>
                <w:lang w:eastAsia="zh-CN"/>
              </w:rPr>
              <w:t xml:space="preserve"> </w:t>
            </w:r>
          </w:p>
          <w:p w:rsidR="00B021A6" w:rsidRPr="004E1630" w:rsidRDefault="005F1533" w:rsidP="005F1533">
            <w:pPr>
              <w:widowControl w:val="0"/>
              <w:autoSpaceDE w:val="0"/>
              <w:autoSpaceDN w:val="0"/>
              <w:adjustRightInd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771"/>
        </w:trPr>
        <w:tc>
          <w:tcPr>
            <w:tcW w:w="880" w:type="pct"/>
          </w:tcPr>
          <w:p w:rsidR="00B021A6" w:rsidRPr="004E1630" w:rsidRDefault="00B021A6" w:rsidP="00B021A6">
            <w:pPr>
              <w:widowControl w:val="0"/>
              <w:jc w:val="both"/>
              <w:rPr>
                <w:sz w:val="24"/>
                <w:szCs w:val="24"/>
              </w:rPr>
            </w:pPr>
            <w:r w:rsidRPr="004E1630">
              <w:rPr>
                <w:sz w:val="24"/>
                <w:szCs w:val="24"/>
              </w:rPr>
              <w:t>Банковская и страховая деятельность</w:t>
            </w:r>
          </w:p>
          <w:p w:rsidR="00B021A6" w:rsidRPr="004E1630" w:rsidRDefault="00B021A6" w:rsidP="00B021A6">
            <w:pPr>
              <w:widowControl w:val="0"/>
              <w:jc w:val="both"/>
              <w:rPr>
                <w:sz w:val="24"/>
                <w:szCs w:val="24"/>
              </w:rPr>
            </w:pPr>
            <w:r w:rsidRPr="004E1630">
              <w:rPr>
                <w:sz w:val="24"/>
                <w:szCs w:val="24"/>
              </w:rPr>
              <w:t>(4.5)</w:t>
            </w:r>
          </w:p>
        </w:tc>
        <w:tc>
          <w:tcPr>
            <w:tcW w:w="1431" w:type="pct"/>
          </w:tcPr>
          <w:p w:rsidR="00B021A6" w:rsidRPr="004E1630" w:rsidRDefault="00B021A6" w:rsidP="00B021A6">
            <w:pPr>
              <w:widowControl w:val="0"/>
              <w:jc w:val="both"/>
              <w:rPr>
                <w:sz w:val="24"/>
                <w:szCs w:val="24"/>
              </w:rPr>
            </w:pPr>
            <w:r w:rsidRPr="004E1630">
              <w:rPr>
                <w:sz w:val="24"/>
                <w:szCs w:val="24"/>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689" w:type="pct"/>
          </w:tcPr>
          <w:p w:rsidR="00B021A6" w:rsidRPr="004E1630" w:rsidRDefault="00B021A6" w:rsidP="00B021A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1A6" w:rsidRPr="004E1630" w:rsidRDefault="00B021A6" w:rsidP="00B021A6">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500/5000</w:t>
            </w:r>
            <w:r w:rsidRPr="004E1630">
              <w:rPr>
                <w:sz w:val="24"/>
                <w:szCs w:val="24"/>
              </w:rPr>
              <w:t xml:space="preserve"> кв.м;</w:t>
            </w:r>
          </w:p>
          <w:p w:rsidR="00B021A6" w:rsidRPr="004E1630" w:rsidRDefault="00B021A6" w:rsidP="00B021A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B021A6" w:rsidRPr="004E1630" w:rsidRDefault="00B021A6" w:rsidP="00B021A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1A6" w:rsidRPr="004E1630" w:rsidRDefault="00B021A6" w:rsidP="00B021A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B021A6" w:rsidRPr="004E1630" w:rsidRDefault="00B021A6" w:rsidP="00B021A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B021A6" w:rsidP="005F1533">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60%</w:t>
            </w:r>
            <w:r w:rsidRPr="004E1630">
              <w:rPr>
                <w:sz w:val="24"/>
                <w:szCs w:val="24"/>
              </w:rPr>
              <w:t>.</w:t>
            </w:r>
            <w:r w:rsidR="005F1533" w:rsidRPr="004E1630">
              <w:rPr>
                <w:rFonts w:eastAsia="SimSun"/>
                <w:b/>
                <w:sz w:val="24"/>
                <w:szCs w:val="24"/>
                <w:lang w:eastAsia="zh-CN"/>
              </w:rPr>
              <w:t xml:space="preserve"> </w:t>
            </w:r>
          </w:p>
          <w:p w:rsidR="00B021A6" w:rsidRPr="004E1630" w:rsidRDefault="005F1533" w:rsidP="005F1533">
            <w:pPr>
              <w:widowControl w:val="0"/>
              <w:autoSpaceDE w:val="0"/>
              <w:autoSpaceDN w:val="0"/>
              <w:adjustRightInd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49"/>
        </w:trPr>
        <w:tc>
          <w:tcPr>
            <w:tcW w:w="880" w:type="pct"/>
          </w:tcPr>
          <w:p w:rsidR="009C7461" w:rsidRPr="004E1630" w:rsidRDefault="009C7461" w:rsidP="00B021A6">
            <w:pPr>
              <w:widowControl w:val="0"/>
              <w:jc w:val="both"/>
              <w:rPr>
                <w:sz w:val="24"/>
                <w:szCs w:val="24"/>
              </w:rPr>
            </w:pPr>
            <w:r w:rsidRPr="004E1630">
              <w:rPr>
                <w:sz w:val="23"/>
                <w:szCs w:val="23"/>
                <w:shd w:val="clear" w:color="auto" w:fill="FFFFFF"/>
              </w:rPr>
              <w:t>Обеспечение занятий спортом в помещениях</w:t>
            </w:r>
          </w:p>
          <w:p w:rsidR="00B021A6" w:rsidRPr="004E1630" w:rsidRDefault="009C7461" w:rsidP="00B021A6">
            <w:pPr>
              <w:widowControl w:val="0"/>
              <w:jc w:val="both"/>
              <w:rPr>
                <w:sz w:val="24"/>
                <w:szCs w:val="24"/>
              </w:rPr>
            </w:pPr>
            <w:r w:rsidRPr="004E1630">
              <w:rPr>
                <w:sz w:val="24"/>
                <w:szCs w:val="24"/>
              </w:rPr>
              <w:t>(</w:t>
            </w:r>
            <w:r w:rsidR="005365AF" w:rsidRPr="004E1630">
              <w:rPr>
                <w:sz w:val="24"/>
                <w:szCs w:val="24"/>
              </w:rPr>
              <w:t>5.1.2)</w:t>
            </w:r>
          </w:p>
          <w:p w:rsidR="00B021A6" w:rsidRPr="004E1630" w:rsidRDefault="0080596A" w:rsidP="00B021A6">
            <w:pPr>
              <w:widowControl w:val="0"/>
              <w:jc w:val="both"/>
              <w:rPr>
                <w:sz w:val="24"/>
                <w:szCs w:val="24"/>
              </w:rPr>
            </w:pPr>
            <w:r w:rsidRPr="004E1630">
              <w:rPr>
                <w:sz w:val="23"/>
                <w:szCs w:val="23"/>
                <w:shd w:val="clear" w:color="auto" w:fill="FFFFFF"/>
              </w:rPr>
              <w:t>Площадки для занятий спортом (5.1.3)</w:t>
            </w:r>
          </w:p>
        </w:tc>
        <w:tc>
          <w:tcPr>
            <w:tcW w:w="1431" w:type="pct"/>
          </w:tcPr>
          <w:p w:rsidR="009C7461" w:rsidRPr="004E1630" w:rsidRDefault="009C7461" w:rsidP="00B021A6">
            <w:pPr>
              <w:widowControl w:val="0"/>
              <w:jc w:val="both"/>
              <w:rPr>
                <w:sz w:val="24"/>
                <w:szCs w:val="24"/>
              </w:rPr>
            </w:pPr>
            <w:r w:rsidRPr="004E1630">
              <w:rPr>
                <w:sz w:val="23"/>
                <w:szCs w:val="23"/>
                <w:shd w:val="clear" w:color="auto" w:fill="FFFFFF"/>
              </w:rPr>
              <w:t>Размещение спортивных клубов, спортивных залов, бассейнов, физкультурно-оздоровительных комплексов в зданиях и сооружениях</w:t>
            </w:r>
          </w:p>
          <w:p w:rsidR="00B021A6" w:rsidRPr="004E1630" w:rsidRDefault="00B021A6" w:rsidP="00B021A6">
            <w:pPr>
              <w:widowControl w:val="0"/>
              <w:jc w:val="both"/>
              <w:rPr>
                <w:sz w:val="24"/>
                <w:szCs w:val="24"/>
              </w:rPr>
            </w:pPr>
          </w:p>
          <w:p w:rsidR="003E7078" w:rsidRPr="004E1630" w:rsidRDefault="003E7078" w:rsidP="00B021A6">
            <w:pPr>
              <w:widowControl w:val="0"/>
              <w:jc w:val="both"/>
              <w:rPr>
                <w:sz w:val="24"/>
                <w:szCs w:val="24"/>
              </w:rPr>
            </w:pPr>
            <w:r w:rsidRPr="004E1630">
              <w:rPr>
                <w:sz w:val="23"/>
                <w:szCs w:val="23"/>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689" w:type="pct"/>
          </w:tcPr>
          <w:p w:rsidR="00B021A6" w:rsidRPr="004E1630" w:rsidRDefault="00B021A6" w:rsidP="00B021A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1A6" w:rsidRPr="004E1630" w:rsidRDefault="00B021A6" w:rsidP="00B021A6">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500/40000</w:t>
            </w:r>
            <w:r w:rsidRPr="004E1630">
              <w:rPr>
                <w:sz w:val="24"/>
                <w:szCs w:val="24"/>
              </w:rPr>
              <w:t xml:space="preserve"> кв.м;</w:t>
            </w:r>
          </w:p>
          <w:p w:rsidR="00B021A6" w:rsidRPr="004E1630" w:rsidRDefault="00B021A6" w:rsidP="00B021A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B021A6" w:rsidRPr="004E1630" w:rsidRDefault="00B021A6" w:rsidP="00B021A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1A6" w:rsidRPr="004E1630" w:rsidRDefault="00B021A6" w:rsidP="00B021A6">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3 этажа;</w:t>
            </w:r>
          </w:p>
          <w:p w:rsidR="00B021A6" w:rsidRPr="004E1630" w:rsidRDefault="00B021A6" w:rsidP="00B021A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B021A6" w:rsidP="005F1533">
            <w:pPr>
              <w:widowControl w:val="0"/>
              <w:ind w:firstLine="567"/>
              <w:jc w:val="both"/>
              <w:rPr>
                <w:rFonts w:eastAsia="SimSun"/>
                <w:b/>
                <w:sz w:val="24"/>
                <w:szCs w:val="24"/>
                <w:lang w:eastAsia="zh-CN"/>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Pr="004E1630">
              <w:rPr>
                <w:sz w:val="24"/>
                <w:szCs w:val="24"/>
              </w:rPr>
              <w:t>.</w:t>
            </w:r>
            <w:r w:rsidR="005F1533" w:rsidRPr="004E1630">
              <w:rPr>
                <w:rFonts w:eastAsia="SimSun"/>
                <w:b/>
                <w:sz w:val="24"/>
                <w:szCs w:val="24"/>
                <w:lang w:eastAsia="zh-CN"/>
              </w:rPr>
              <w:t xml:space="preserve"> </w:t>
            </w:r>
          </w:p>
          <w:p w:rsidR="00B021A6" w:rsidRPr="004E1630" w:rsidRDefault="005F1533" w:rsidP="005F1533">
            <w:pPr>
              <w:widowControl w:val="0"/>
              <w:autoSpaceDE w:val="0"/>
              <w:autoSpaceDN w:val="0"/>
              <w:adjustRightInd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552"/>
        </w:trPr>
        <w:tc>
          <w:tcPr>
            <w:tcW w:w="880" w:type="pct"/>
          </w:tcPr>
          <w:p w:rsidR="00B021A6" w:rsidRPr="004E1630" w:rsidRDefault="00B021A6" w:rsidP="00B021A6">
            <w:pPr>
              <w:widowControl w:val="0"/>
              <w:jc w:val="both"/>
              <w:rPr>
                <w:sz w:val="24"/>
                <w:szCs w:val="24"/>
              </w:rPr>
            </w:pPr>
            <w:r w:rsidRPr="004E1630">
              <w:rPr>
                <w:sz w:val="24"/>
                <w:szCs w:val="24"/>
              </w:rPr>
              <w:t>Коммунальное обслуживание</w:t>
            </w:r>
          </w:p>
          <w:p w:rsidR="00B021A6" w:rsidRPr="004E1630" w:rsidRDefault="00B021A6" w:rsidP="00B021A6">
            <w:pPr>
              <w:widowControl w:val="0"/>
              <w:jc w:val="both"/>
              <w:rPr>
                <w:sz w:val="24"/>
                <w:szCs w:val="24"/>
              </w:rPr>
            </w:pPr>
            <w:r w:rsidRPr="004E1630">
              <w:rPr>
                <w:sz w:val="24"/>
                <w:szCs w:val="24"/>
              </w:rPr>
              <w:t>(3.1)</w:t>
            </w:r>
          </w:p>
        </w:tc>
        <w:tc>
          <w:tcPr>
            <w:tcW w:w="1431" w:type="pct"/>
          </w:tcPr>
          <w:p w:rsidR="00B021A6" w:rsidRPr="004E1630" w:rsidRDefault="00B021A6" w:rsidP="00B021A6">
            <w:pPr>
              <w:widowControl w:val="0"/>
              <w:jc w:val="both"/>
              <w:rPr>
                <w:sz w:val="24"/>
                <w:szCs w:val="24"/>
              </w:rPr>
            </w:pPr>
            <w:r w:rsidRPr="004E1630">
              <w:rPr>
                <w:sz w:val="24"/>
                <w:szCs w:val="24"/>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689" w:type="pct"/>
          </w:tcPr>
          <w:p w:rsidR="00B021A6" w:rsidRPr="004E1630" w:rsidRDefault="00B021A6" w:rsidP="00B021A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1A6" w:rsidRPr="004E1630" w:rsidRDefault="00B021A6" w:rsidP="00B021A6">
            <w:pPr>
              <w:widowControl w:val="0"/>
              <w:ind w:firstLine="567"/>
              <w:jc w:val="both"/>
              <w:rPr>
                <w:sz w:val="24"/>
                <w:szCs w:val="24"/>
              </w:rPr>
            </w:pPr>
            <w:r w:rsidRPr="004E1630">
              <w:rPr>
                <w:sz w:val="24"/>
                <w:szCs w:val="24"/>
              </w:rPr>
              <w:t>- минимальная/максимальная площадь земельных участков -</w:t>
            </w:r>
            <w:r w:rsidRPr="004E1630">
              <w:rPr>
                <w:b/>
                <w:sz w:val="24"/>
                <w:szCs w:val="24"/>
              </w:rPr>
              <w:t xml:space="preserve">10/5000 </w:t>
            </w:r>
            <w:r w:rsidRPr="004E1630">
              <w:rPr>
                <w:sz w:val="24"/>
                <w:szCs w:val="24"/>
              </w:rPr>
              <w:t>кв.м.</w:t>
            </w:r>
          </w:p>
          <w:p w:rsidR="00B021A6" w:rsidRPr="004E1630" w:rsidRDefault="00B021A6" w:rsidP="00B021A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1 м</w:t>
            </w:r>
            <w:r w:rsidRPr="004E1630">
              <w:rPr>
                <w:sz w:val="24"/>
                <w:szCs w:val="24"/>
              </w:rPr>
              <w:t>;</w:t>
            </w:r>
          </w:p>
          <w:p w:rsidR="00B021A6" w:rsidRPr="004E1630" w:rsidRDefault="00B021A6" w:rsidP="00B021A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021A6" w:rsidRPr="004E1630" w:rsidRDefault="00B021A6" w:rsidP="00B021A6">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90%</w:t>
            </w:r>
            <w:r w:rsidRPr="004E1630">
              <w:rPr>
                <w:sz w:val="24"/>
                <w:szCs w:val="24"/>
              </w:rPr>
              <w:t>.</w:t>
            </w:r>
          </w:p>
          <w:p w:rsidR="00B021A6" w:rsidRPr="004E1630" w:rsidRDefault="00B021A6" w:rsidP="00B021A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1A6" w:rsidRPr="004E1630" w:rsidRDefault="00B021A6" w:rsidP="00B021A6">
            <w:pPr>
              <w:widowControl w:val="0"/>
              <w:ind w:firstLine="567"/>
              <w:jc w:val="both"/>
              <w:rPr>
                <w:b/>
                <w:sz w:val="24"/>
                <w:szCs w:val="24"/>
              </w:rPr>
            </w:pPr>
            <w:r w:rsidRPr="004E1630">
              <w:rPr>
                <w:sz w:val="24"/>
                <w:szCs w:val="24"/>
              </w:rPr>
              <w:t xml:space="preserve">максимальное количество этажей - не более </w:t>
            </w:r>
            <w:r w:rsidRPr="004E1630">
              <w:rPr>
                <w:b/>
                <w:sz w:val="24"/>
                <w:szCs w:val="24"/>
              </w:rPr>
              <w:t>2 этажей.</w:t>
            </w:r>
          </w:p>
          <w:p w:rsidR="005F1533" w:rsidRPr="004E1630" w:rsidRDefault="00B021A6" w:rsidP="005F1533">
            <w:pPr>
              <w:widowControl w:val="0"/>
              <w:ind w:firstLine="567"/>
              <w:jc w:val="both"/>
              <w:rPr>
                <w:rFonts w:eastAsia="SimSun"/>
                <w:b/>
                <w:sz w:val="24"/>
                <w:szCs w:val="24"/>
                <w:lang w:eastAsia="zh-CN"/>
              </w:rPr>
            </w:pPr>
            <w:r w:rsidRPr="004E1630">
              <w:rPr>
                <w:b/>
                <w:sz w:val="24"/>
                <w:szCs w:val="24"/>
              </w:rPr>
              <w:t xml:space="preserve">- высота </w:t>
            </w:r>
            <w:r w:rsidRPr="004E1630">
              <w:rPr>
                <w:sz w:val="24"/>
                <w:szCs w:val="24"/>
              </w:rPr>
              <w:t xml:space="preserve">- не более </w:t>
            </w:r>
            <w:r w:rsidRPr="004E1630">
              <w:rPr>
                <w:b/>
                <w:sz w:val="24"/>
                <w:szCs w:val="24"/>
              </w:rPr>
              <w:t>22 м.</w:t>
            </w:r>
            <w:r w:rsidR="005F1533" w:rsidRPr="004E1630">
              <w:rPr>
                <w:rFonts w:eastAsia="SimSun"/>
                <w:b/>
                <w:sz w:val="24"/>
                <w:szCs w:val="24"/>
                <w:lang w:eastAsia="zh-CN"/>
              </w:rPr>
              <w:t xml:space="preserve"> </w:t>
            </w:r>
          </w:p>
          <w:p w:rsidR="00B021A6" w:rsidRPr="004E1630" w:rsidRDefault="005F1533" w:rsidP="005F1533">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6D5B14">
        <w:trPr>
          <w:trHeight w:val="552"/>
        </w:trPr>
        <w:tc>
          <w:tcPr>
            <w:tcW w:w="880" w:type="pct"/>
          </w:tcPr>
          <w:p w:rsidR="00B021A6" w:rsidRPr="004E1630" w:rsidRDefault="00B021A6" w:rsidP="00B021A6">
            <w:pPr>
              <w:widowControl w:val="0"/>
              <w:jc w:val="both"/>
              <w:rPr>
                <w:sz w:val="24"/>
                <w:szCs w:val="24"/>
              </w:rPr>
            </w:pPr>
            <w:r w:rsidRPr="004E1630">
              <w:rPr>
                <w:sz w:val="23"/>
                <w:szCs w:val="23"/>
                <w:shd w:val="clear" w:color="auto" w:fill="FFFFFF"/>
              </w:rPr>
              <w:t>Обеспечение внутреннего правопорядка (8.3)</w:t>
            </w:r>
          </w:p>
        </w:tc>
        <w:tc>
          <w:tcPr>
            <w:tcW w:w="1431" w:type="pct"/>
          </w:tcPr>
          <w:p w:rsidR="00B021A6" w:rsidRPr="004E1630" w:rsidRDefault="00B021A6" w:rsidP="00B021A6">
            <w:pPr>
              <w:widowControl w:val="0"/>
              <w:jc w:val="both"/>
              <w:rPr>
                <w:sz w:val="24"/>
                <w:szCs w:val="24"/>
              </w:rPr>
            </w:pPr>
            <w:r w:rsidRPr="004E1630">
              <w:rPr>
                <w:sz w:val="23"/>
                <w:szCs w:val="23"/>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689" w:type="pct"/>
            <w:vAlign w:val="center"/>
          </w:tcPr>
          <w:p w:rsidR="00B021A6" w:rsidRPr="004E1630" w:rsidRDefault="00B021A6" w:rsidP="00B021A6">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1A6" w:rsidRPr="004E1630" w:rsidRDefault="00B021A6" w:rsidP="00B021A6">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100/5000</w:t>
            </w:r>
            <w:r w:rsidRPr="004E1630">
              <w:rPr>
                <w:sz w:val="24"/>
                <w:szCs w:val="24"/>
              </w:rPr>
              <w:t xml:space="preserve"> кв.м;</w:t>
            </w:r>
          </w:p>
          <w:p w:rsidR="00B021A6" w:rsidRPr="004E1630" w:rsidRDefault="00B021A6" w:rsidP="00B021A6">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1A6" w:rsidRPr="004E1630" w:rsidRDefault="00B021A6" w:rsidP="00B021A6">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B021A6" w:rsidRPr="004E1630" w:rsidRDefault="00B021A6" w:rsidP="00B021A6">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1A6" w:rsidRPr="004E1630" w:rsidRDefault="00B021A6" w:rsidP="00B021A6">
            <w:pPr>
              <w:widowControl w:val="0"/>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2 этажа</w:t>
            </w:r>
            <w:r w:rsidRPr="004E1630">
              <w:rPr>
                <w:sz w:val="24"/>
                <w:szCs w:val="24"/>
              </w:rPr>
              <w:t>;</w:t>
            </w:r>
          </w:p>
          <w:p w:rsidR="00B021A6" w:rsidRPr="004E1630" w:rsidRDefault="00B021A6" w:rsidP="00B021A6">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B021A6" w:rsidP="005F1533">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60%</w:t>
            </w:r>
            <w:r w:rsidR="005F1533" w:rsidRPr="004E1630">
              <w:rPr>
                <w:rFonts w:eastAsia="SimSun"/>
                <w:b/>
                <w:sz w:val="24"/>
                <w:szCs w:val="24"/>
                <w:lang w:eastAsia="zh-CN"/>
              </w:rPr>
              <w:t xml:space="preserve"> </w:t>
            </w:r>
          </w:p>
          <w:p w:rsidR="00B021A6" w:rsidRPr="004E1630" w:rsidRDefault="005F1533" w:rsidP="005F1533">
            <w:pPr>
              <w:widowControl w:val="0"/>
              <w:overflowPunct w:val="0"/>
              <w:autoSpaceDE w:val="0"/>
              <w:autoSpaceDN w:val="0"/>
              <w:adjustRightInd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6D5B14">
        <w:trPr>
          <w:trHeight w:val="552"/>
        </w:trPr>
        <w:tc>
          <w:tcPr>
            <w:tcW w:w="880" w:type="pct"/>
          </w:tcPr>
          <w:p w:rsidR="00B021A6" w:rsidRPr="004E1630" w:rsidRDefault="00B021A6" w:rsidP="00B021A6">
            <w:pPr>
              <w:widowControl w:val="0"/>
              <w:jc w:val="both"/>
              <w:rPr>
                <w:sz w:val="23"/>
                <w:szCs w:val="23"/>
                <w:shd w:val="clear" w:color="auto" w:fill="FFFFFF"/>
              </w:rPr>
            </w:pPr>
            <w:r w:rsidRPr="004E1630">
              <w:rPr>
                <w:sz w:val="23"/>
                <w:szCs w:val="23"/>
                <w:shd w:val="clear" w:color="auto" w:fill="FFFFFF"/>
              </w:rPr>
              <w:t>Связь (6.8)</w:t>
            </w:r>
          </w:p>
        </w:tc>
        <w:tc>
          <w:tcPr>
            <w:tcW w:w="1431" w:type="pct"/>
          </w:tcPr>
          <w:p w:rsidR="00B021A6" w:rsidRPr="004E1630" w:rsidRDefault="00B021A6" w:rsidP="00B021A6">
            <w:pPr>
              <w:widowControl w:val="0"/>
              <w:jc w:val="both"/>
              <w:rPr>
                <w:sz w:val="23"/>
                <w:szCs w:val="23"/>
                <w:shd w:val="clear" w:color="auto" w:fill="FFFFFF"/>
              </w:rPr>
            </w:pPr>
            <w:r w:rsidRPr="004E1630">
              <w:rPr>
                <w:sz w:val="23"/>
                <w:szCs w:val="23"/>
                <w:shd w:val="clear" w:color="auto" w:fill="FFFFFF"/>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89" w:anchor="/document/70736874/entry/1311" w:history="1">
              <w:r w:rsidRPr="004E1630">
                <w:rPr>
                  <w:rStyle w:val="af"/>
                  <w:color w:val="auto"/>
                  <w:sz w:val="23"/>
                  <w:szCs w:val="23"/>
                  <w:shd w:val="clear" w:color="auto" w:fill="FFFFFF"/>
                </w:rPr>
                <w:t>кодами 3.1.1</w:t>
              </w:r>
            </w:hyperlink>
            <w:r w:rsidRPr="004E1630">
              <w:rPr>
                <w:sz w:val="23"/>
                <w:szCs w:val="23"/>
                <w:shd w:val="clear" w:color="auto" w:fill="FFFFFF"/>
              </w:rPr>
              <w:t>, </w:t>
            </w:r>
            <w:hyperlink r:id="rId90" w:anchor="/document/70736874/entry/1323" w:history="1">
              <w:r w:rsidRPr="004E1630">
                <w:rPr>
                  <w:rStyle w:val="af"/>
                  <w:color w:val="auto"/>
                  <w:sz w:val="23"/>
                  <w:szCs w:val="23"/>
                  <w:shd w:val="clear" w:color="auto" w:fill="FFFFFF"/>
                </w:rPr>
                <w:t>3.2.3</w:t>
              </w:r>
            </w:hyperlink>
          </w:p>
        </w:tc>
        <w:tc>
          <w:tcPr>
            <w:tcW w:w="2689" w:type="pct"/>
          </w:tcPr>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 кв. м/10000 кв. м;</w:t>
            </w:r>
          </w:p>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B021A6" w:rsidRPr="004E1630" w:rsidRDefault="00B021A6" w:rsidP="00B021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B021A6" w:rsidRPr="004E1630" w:rsidRDefault="00B021A6" w:rsidP="00B021A6">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366"/>
        </w:trPr>
        <w:tc>
          <w:tcPr>
            <w:tcW w:w="880" w:type="pct"/>
          </w:tcPr>
          <w:p w:rsidR="00B021A6" w:rsidRPr="004E1630" w:rsidRDefault="00B021A6" w:rsidP="00B021A6">
            <w:pPr>
              <w:widowControl w:val="0"/>
              <w:jc w:val="both"/>
              <w:rPr>
                <w:sz w:val="24"/>
                <w:szCs w:val="24"/>
              </w:rPr>
            </w:pPr>
            <w:r w:rsidRPr="004E1630">
              <w:rPr>
                <w:sz w:val="24"/>
                <w:szCs w:val="24"/>
              </w:rPr>
              <w:t>Общее пользование территории</w:t>
            </w:r>
          </w:p>
          <w:p w:rsidR="00B021A6" w:rsidRPr="004E1630" w:rsidRDefault="00B021A6" w:rsidP="00B021A6">
            <w:pPr>
              <w:widowControl w:val="0"/>
              <w:jc w:val="both"/>
              <w:rPr>
                <w:sz w:val="24"/>
                <w:szCs w:val="24"/>
              </w:rPr>
            </w:pPr>
            <w:r w:rsidRPr="004E1630">
              <w:rPr>
                <w:sz w:val="24"/>
                <w:szCs w:val="24"/>
              </w:rPr>
              <w:t>(12.0)</w:t>
            </w:r>
          </w:p>
        </w:tc>
        <w:tc>
          <w:tcPr>
            <w:tcW w:w="1431" w:type="pct"/>
          </w:tcPr>
          <w:p w:rsidR="00B021A6" w:rsidRPr="004E1630" w:rsidRDefault="00B021A6" w:rsidP="00B021A6">
            <w:pPr>
              <w:widowControl w:val="0"/>
              <w:rPr>
                <w:sz w:val="24"/>
                <w:szCs w:val="24"/>
              </w:rPr>
            </w:pPr>
            <w:r w:rsidRPr="004E1630">
              <w:rPr>
                <w:sz w:val="24"/>
                <w:szCs w:val="24"/>
              </w:rPr>
              <w:t>Земельные участки общего пользования</w:t>
            </w:r>
          </w:p>
          <w:p w:rsidR="00B021A6" w:rsidRPr="004E1630" w:rsidRDefault="00B021A6" w:rsidP="00B021A6">
            <w:pPr>
              <w:widowControl w:val="0"/>
              <w:jc w:val="both"/>
              <w:rPr>
                <w:sz w:val="24"/>
                <w:szCs w:val="24"/>
              </w:rPr>
            </w:pPr>
          </w:p>
        </w:tc>
        <w:tc>
          <w:tcPr>
            <w:tcW w:w="2689" w:type="pct"/>
          </w:tcPr>
          <w:p w:rsidR="00B021A6" w:rsidRPr="004E1630" w:rsidRDefault="00B021A6" w:rsidP="00B021A6">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366"/>
        </w:trPr>
        <w:tc>
          <w:tcPr>
            <w:tcW w:w="880" w:type="pct"/>
          </w:tcPr>
          <w:p w:rsidR="00B021A6" w:rsidRPr="004E1630" w:rsidRDefault="00B021A6" w:rsidP="00B021A6">
            <w:pPr>
              <w:widowControl w:val="0"/>
              <w:jc w:val="both"/>
              <w:rPr>
                <w:sz w:val="24"/>
                <w:szCs w:val="24"/>
              </w:rPr>
            </w:pPr>
            <w:r w:rsidRPr="004E1630">
              <w:rPr>
                <w:sz w:val="24"/>
                <w:szCs w:val="24"/>
              </w:rPr>
              <w:t>Улично-дорожная сеть</w:t>
            </w:r>
          </w:p>
          <w:p w:rsidR="00B021A6" w:rsidRPr="004E1630" w:rsidRDefault="00B021A6" w:rsidP="00B021A6">
            <w:pPr>
              <w:widowControl w:val="0"/>
              <w:jc w:val="both"/>
              <w:rPr>
                <w:sz w:val="24"/>
                <w:szCs w:val="24"/>
              </w:rPr>
            </w:pPr>
            <w:r w:rsidRPr="004E1630">
              <w:rPr>
                <w:sz w:val="24"/>
                <w:szCs w:val="24"/>
              </w:rPr>
              <w:t>(12.0.1)</w:t>
            </w:r>
          </w:p>
        </w:tc>
        <w:tc>
          <w:tcPr>
            <w:tcW w:w="1431" w:type="pct"/>
          </w:tcPr>
          <w:p w:rsidR="00B021A6" w:rsidRPr="004E1630" w:rsidRDefault="00B021A6" w:rsidP="00B021A6">
            <w:pPr>
              <w:widowControl w:val="0"/>
              <w:rPr>
                <w:sz w:val="24"/>
                <w:szCs w:val="24"/>
              </w:rPr>
            </w:pPr>
            <w:r w:rsidRPr="004E1630">
              <w:rPr>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B021A6" w:rsidRPr="004E1630" w:rsidRDefault="00B021A6" w:rsidP="00B021A6">
            <w:pPr>
              <w:widowControl w:val="0"/>
              <w:rPr>
                <w:sz w:val="24"/>
                <w:szCs w:val="24"/>
              </w:rPr>
            </w:pPr>
            <w:r w:rsidRPr="004E1630">
              <w:rPr>
                <w:sz w:val="24"/>
                <w:szCs w:val="24"/>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689" w:type="pct"/>
          </w:tcPr>
          <w:p w:rsidR="00B021A6" w:rsidRPr="004E1630" w:rsidRDefault="00B021A6" w:rsidP="00B021A6">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F801D9" w:rsidRPr="004E1630" w:rsidTr="00F0555E">
        <w:trPr>
          <w:trHeight w:val="366"/>
        </w:trPr>
        <w:tc>
          <w:tcPr>
            <w:tcW w:w="880" w:type="pct"/>
          </w:tcPr>
          <w:p w:rsidR="00B021A6" w:rsidRPr="004E1630" w:rsidRDefault="00B021A6" w:rsidP="00B021A6">
            <w:pPr>
              <w:widowControl w:val="0"/>
              <w:jc w:val="both"/>
              <w:rPr>
                <w:sz w:val="24"/>
                <w:szCs w:val="24"/>
              </w:rPr>
            </w:pPr>
            <w:r w:rsidRPr="004E1630">
              <w:rPr>
                <w:sz w:val="24"/>
                <w:szCs w:val="24"/>
              </w:rPr>
              <w:t>Благоустройство территории (12.0.2)</w:t>
            </w:r>
          </w:p>
        </w:tc>
        <w:tc>
          <w:tcPr>
            <w:tcW w:w="1431" w:type="pct"/>
          </w:tcPr>
          <w:p w:rsidR="00B021A6" w:rsidRPr="004E1630" w:rsidRDefault="00B021A6" w:rsidP="00B021A6">
            <w:pPr>
              <w:widowControl w:val="0"/>
              <w:rPr>
                <w:sz w:val="24"/>
                <w:szCs w:val="24"/>
              </w:rPr>
            </w:pPr>
            <w:r w:rsidRPr="004E1630">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689" w:type="pct"/>
          </w:tcPr>
          <w:p w:rsidR="00B021A6" w:rsidRPr="004E1630" w:rsidRDefault="00B021A6" w:rsidP="00B021A6">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bl>
    <w:p w:rsidR="006339CD" w:rsidRPr="004E1630" w:rsidRDefault="006339CD" w:rsidP="006339CD">
      <w:pPr>
        <w:widowControl w:val="0"/>
        <w:rPr>
          <w:sz w:val="24"/>
          <w:szCs w:val="24"/>
        </w:rPr>
      </w:pPr>
    </w:p>
    <w:p w:rsidR="006339CD" w:rsidRPr="004E1630" w:rsidRDefault="006339CD" w:rsidP="006339CD">
      <w:pPr>
        <w:widowControl w:val="0"/>
        <w:numPr>
          <w:ilvl w:val="0"/>
          <w:numId w:val="13"/>
        </w:numPr>
        <w:ind w:left="714" w:hanging="357"/>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tbl>
      <w:tblPr>
        <w:tblW w:w="44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2"/>
        <w:gridCol w:w="4176"/>
        <w:gridCol w:w="7442"/>
      </w:tblGrid>
      <w:tr w:rsidR="004E1630" w:rsidRPr="004E1630" w:rsidTr="00F0555E">
        <w:trPr>
          <w:trHeight w:val="552"/>
          <w:tblHeader/>
          <w:jc w:val="center"/>
        </w:trPr>
        <w:tc>
          <w:tcPr>
            <w:tcW w:w="935"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ВИДЫ РАЗРЕШЕННОГО ИСПОЛЬЗОВАНИЯ ЗЕМЕЛЬНЫХ УЧАСТКОВ</w:t>
            </w:r>
          </w:p>
          <w:p w:rsidR="006339CD" w:rsidRPr="004E1630" w:rsidRDefault="006339CD" w:rsidP="006339CD">
            <w:pPr>
              <w:widowControl w:val="0"/>
              <w:tabs>
                <w:tab w:val="left" w:pos="2520"/>
              </w:tabs>
              <w:jc w:val="center"/>
              <w:rPr>
                <w:b/>
                <w:sz w:val="24"/>
                <w:szCs w:val="24"/>
              </w:rPr>
            </w:pPr>
            <w:r w:rsidRPr="004E1630">
              <w:rPr>
                <w:b/>
                <w:sz w:val="24"/>
                <w:szCs w:val="24"/>
              </w:rPr>
              <w:t xml:space="preserve">(номер по классификатору) </w:t>
            </w:r>
          </w:p>
        </w:tc>
        <w:tc>
          <w:tcPr>
            <w:tcW w:w="1461" w:type="pct"/>
          </w:tcPr>
          <w:p w:rsidR="006339CD" w:rsidRPr="004E1630" w:rsidRDefault="006339CD" w:rsidP="006339CD">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604"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ПРЕДЕЛЬНЫЕ РАЗМЕРЫ ЗЕМЕЛЬНЫХ</w:t>
            </w:r>
          </w:p>
          <w:p w:rsidR="006339CD" w:rsidRPr="004E1630" w:rsidRDefault="006339CD" w:rsidP="006339CD">
            <w:pPr>
              <w:widowControl w:val="0"/>
              <w:tabs>
                <w:tab w:val="left" w:pos="2520"/>
              </w:tabs>
              <w:jc w:val="center"/>
              <w:rPr>
                <w:b/>
                <w:sz w:val="24"/>
                <w:szCs w:val="24"/>
              </w:rPr>
            </w:pPr>
            <w:r w:rsidRPr="004E1630">
              <w:rPr>
                <w:b/>
                <w:sz w:val="24"/>
                <w:szCs w:val="24"/>
              </w:rPr>
              <w:t>УЧАСТКОВ И ПРЕДЕЛЬНЫЕ ПАРАМЕТРЫ</w:t>
            </w:r>
          </w:p>
          <w:p w:rsidR="006339CD" w:rsidRPr="004E1630" w:rsidRDefault="006339CD" w:rsidP="006339CD">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552"/>
          <w:jc w:val="center"/>
        </w:trPr>
        <w:tc>
          <w:tcPr>
            <w:tcW w:w="935" w:type="pct"/>
          </w:tcPr>
          <w:p w:rsidR="000D1222" w:rsidRPr="004E1630" w:rsidRDefault="000D1222" w:rsidP="006339CD">
            <w:pPr>
              <w:widowControl w:val="0"/>
              <w:autoSpaceDE w:val="0"/>
              <w:autoSpaceDN w:val="0"/>
              <w:adjustRightInd w:val="0"/>
              <w:rPr>
                <w:sz w:val="24"/>
                <w:szCs w:val="24"/>
              </w:rPr>
            </w:pPr>
            <w:r w:rsidRPr="004E1630">
              <w:rPr>
                <w:sz w:val="23"/>
                <w:szCs w:val="23"/>
                <w:shd w:val="clear" w:color="auto" w:fill="FFFFFF"/>
              </w:rPr>
              <w:t>Осуществление религиозных обрядов</w:t>
            </w:r>
          </w:p>
          <w:p w:rsidR="006339CD" w:rsidRPr="004E1630" w:rsidRDefault="000D1222" w:rsidP="006339CD">
            <w:pPr>
              <w:widowControl w:val="0"/>
              <w:autoSpaceDE w:val="0"/>
              <w:autoSpaceDN w:val="0"/>
              <w:adjustRightInd w:val="0"/>
              <w:rPr>
                <w:sz w:val="24"/>
                <w:szCs w:val="24"/>
              </w:rPr>
            </w:pPr>
            <w:r w:rsidRPr="004E1630">
              <w:rPr>
                <w:sz w:val="24"/>
                <w:szCs w:val="24"/>
              </w:rPr>
              <w:t xml:space="preserve"> </w:t>
            </w:r>
            <w:r w:rsidR="006339CD" w:rsidRPr="004E1630">
              <w:rPr>
                <w:sz w:val="24"/>
                <w:szCs w:val="24"/>
              </w:rPr>
              <w:t>(3.7</w:t>
            </w:r>
            <w:r w:rsidRPr="004E1630">
              <w:rPr>
                <w:sz w:val="24"/>
                <w:szCs w:val="24"/>
              </w:rPr>
              <w:t>.1</w:t>
            </w:r>
            <w:r w:rsidR="006339CD" w:rsidRPr="004E1630">
              <w:rPr>
                <w:sz w:val="24"/>
                <w:szCs w:val="24"/>
              </w:rPr>
              <w:t>)</w:t>
            </w:r>
          </w:p>
          <w:p w:rsidR="000D1222" w:rsidRPr="004E1630" w:rsidRDefault="000D1222" w:rsidP="006339CD">
            <w:pPr>
              <w:widowControl w:val="0"/>
              <w:autoSpaceDE w:val="0"/>
              <w:autoSpaceDN w:val="0"/>
              <w:adjustRightInd w:val="0"/>
              <w:rPr>
                <w:sz w:val="24"/>
                <w:szCs w:val="24"/>
              </w:rPr>
            </w:pPr>
          </w:p>
          <w:p w:rsidR="000D1222" w:rsidRPr="004E1630" w:rsidRDefault="000D1222" w:rsidP="006339CD">
            <w:pPr>
              <w:widowControl w:val="0"/>
              <w:autoSpaceDE w:val="0"/>
              <w:autoSpaceDN w:val="0"/>
              <w:adjustRightInd w:val="0"/>
              <w:rPr>
                <w:sz w:val="24"/>
                <w:szCs w:val="24"/>
              </w:rPr>
            </w:pPr>
          </w:p>
          <w:p w:rsidR="000D1222" w:rsidRPr="004E1630" w:rsidRDefault="000D1222" w:rsidP="006339CD">
            <w:pPr>
              <w:widowControl w:val="0"/>
              <w:autoSpaceDE w:val="0"/>
              <w:autoSpaceDN w:val="0"/>
              <w:adjustRightInd w:val="0"/>
              <w:rPr>
                <w:sz w:val="24"/>
                <w:szCs w:val="24"/>
              </w:rPr>
            </w:pPr>
            <w:r w:rsidRPr="004E1630">
              <w:rPr>
                <w:sz w:val="23"/>
                <w:szCs w:val="23"/>
                <w:shd w:val="clear" w:color="auto" w:fill="FFFFFF"/>
              </w:rPr>
              <w:t>Религиозное управление и образование (3.7.2)</w:t>
            </w:r>
          </w:p>
          <w:p w:rsidR="000D1222" w:rsidRPr="004E1630" w:rsidRDefault="000D1222" w:rsidP="006339CD">
            <w:pPr>
              <w:widowControl w:val="0"/>
              <w:autoSpaceDE w:val="0"/>
              <w:autoSpaceDN w:val="0"/>
              <w:adjustRightInd w:val="0"/>
              <w:rPr>
                <w:sz w:val="24"/>
                <w:szCs w:val="24"/>
              </w:rPr>
            </w:pPr>
          </w:p>
        </w:tc>
        <w:tc>
          <w:tcPr>
            <w:tcW w:w="1461" w:type="pct"/>
          </w:tcPr>
          <w:p w:rsidR="00BB090A" w:rsidRPr="004E1630" w:rsidRDefault="00BB090A" w:rsidP="006339CD">
            <w:pPr>
              <w:widowControl w:val="0"/>
              <w:autoSpaceDE w:val="0"/>
              <w:autoSpaceDN w:val="0"/>
              <w:adjustRightInd w:val="0"/>
              <w:jc w:val="both"/>
              <w:rPr>
                <w:sz w:val="24"/>
                <w:szCs w:val="24"/>
              </w:rPr>
            </w:pPr>
            <w:r w:rsidRPr="004E1630">
              <w:rPr>
                <w:sz w:val="23"/>
                <w:szCs w:val="23"/>
                <w:shd w:val="clear" w:color="auto" w:fill="FFFFFF"/>
              </w:rPr>
              <w:t>Размещение зданий и сооружений, предназначенных для совершения религиозных обрядов и церемоний (в том числе церкви, соборы, храмы, часовни, мечети)</w:t>
            </w:r>
          </w:p>
          <w:p w:rsidR="006339CD" w:rsidRPr="004E1630" w:rsidRDefault="000D1222" w:rsidP="006339CD">
            <w:pPr>
              <w:widowControl w:val="0"/>
              <w:autoSpaceDE w:val="0"/>
              <w:autoSpaceDN w:val="0"/>
              <w:adjustRightInd w:val="0"/>
              <w:jc w:val="both"/>
              <w:rPr>
                <w:sz w:val="24"/>
                <w:szCs w:val="24"/>
              </w:rPr>
            </w:pPr>
            <w:r w:rsidRPr="004E1630">
              <w:rPr>
                <w:sz w:val="23"/>
                <w:szCs w:val="23"/>
                <w:shd w:val="clear" w:color="auto" w:fill="FFFFFF"/>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2604" w:type="pct"/>
          </w:tcPr>
          <w:p w:rsidR="006339CD" w:rsidRPr="004E1630" w:rsidRDefault="006339CD" w:rsidP="006339CD">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500/50000</w:t>
            </w:r>
            <w:r w:rsidRPr="004E1630">
              <w:rPr>
                <w:sz w:val="24"/>
                <w:szCs w:val="24"/>
              </w:rPr>
              <w:t xml:space="preserve"> кв.м;</w:t>
            </w:r>
          </w:p>
          <w:p w:rsidR="006339CD" w:rsidRPr="004E1630" w:rsidRDefault="006339CD" w:rsidP="006339CD">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6339CD" w:rsidRPr="004E1630" w:rsidRDefault="006339CD" w:rsidP="006339CD">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40%</w:t>
            </w:r>
          </w:p>
          <w:p w:rsidR="006339CD" w:rsidRPr="004E1630" w:rsidRDefault="006339CD" w:rsidP="006339CD">
            <w:pPr>
              <w:widowControl w:val="0"/>
              <w:ind w:firstLine="567"/>
              <w:jc w:val="both"/>
              <w:rPr>
                <w:rFonts w:eastAsia="SimSun"/>
                <w:sz w:val="24"/>
                <w:szCs w:val="24"/>
                <w:lang w:eastAsia="zh-CN"/>
              </w:rPr>
            </w:pPr>
            <w:r w:rsidRPr="004E1630">
              <w:rPr>
                <w:sz w:val="24"/>
                <w:szCs w:val="24"/>
              </w:rPr>
              <w:t xml:space="preserve">- максимальная высота зданий, строений, сооружений от уровня земли - </w:t>
            </w:r>
            <w:r w:rsidRPr="004E1630">
              <w:rPr>
                <w:b/>
                <w:sz w:val="24"/>
                <w:szCs w:val="24"/>
              </w:rPr>
              <w:t>50 м;</w:t>
            </w:r>
          </w:p>
          <w:p w:rsidR="005F1533" w:rsidRPr="004E1630" w:rsidRDefault="006339CD" w:rsidP="005F1533">
            <w:pPr>
              <w:widowControl w:val="0"/>
              <w:ind w:firstLine="567"/>
              <w:jc w:val="both"/>
              <w:rPr>
                <w:rFonts w:eastAsia="SimSun"/>
                <w:b/>
                <w:sz w:val="24"/>
                <w:szCs w:val="24"/>
                <w:lang w:eastAsia="zh-CN"/>
              </w:rPr>
            </w:pPr>
            <w:r w:rsidRPr="004E1630">
              <w:rPr>
                <w:sz w:val="24"/>
                <w:szCs w:val="24"/>
              </w:rPr>
              <w:t xml:space="preserve">- минимальный процент озеленения в границах земельного участка - </w:t>
            </w:r>
            <w:r w:rsidRPr="004E1630">
              <w:rPr>
                <w:b/>
                <w:sz w:val="24"/>
                <w:szCs w:val="24"/>
              </w:rPr>
              <w:t>30 %</w:t>
            </w:r>
            <w:r w:rsidR="005F1533" w:rsidRPr="004E1630">
              <w:rPr>
                <w:rFonts w:eastAsia="SimSun"/>
                <w:b/>
                <w:sz w:val="24"/>
                <w:szCs w:val="24"/>
                <w:lang w:eastAsia="zh-CN"/>
              </w:rPr>
              <w:t xml:space="preserve"> </w:t>
            </w:r>
          </w:p>
          <w:p w:rsidR="006339CD" w:rsidRPr="004E1630" w:rsidRDefault="005F1533" w:rsidP="005F1533">
            <w:pPr>
              <w:widowControl w:val="0"/>
              <w:ind w:firstLine="567"/>
              <w:jc w:val="both"/>
              <w:rPr>
                <w:b/>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552"/>
          <w:jc w:val="center"/>
        </w:trPr>
        <w:tc>
          <w:tcPr>
            <w:tcW w:w="935" w:type="pct"/>
          </w:tcPr>
          <w:p w:rsidR="000A5877" w:rsidRPr="004E1630" w:rsidRDefault="000A5877" w:rsidP="006339CD">
            <w:pPr>
              <w:widowControl w:val="0"/>
              <w:autoSpaceDE w:val="0"/>
              <w:autoSpaceDN w:val="0"/>
              <w:adjustRightInd w:val="0"/>
              <w:rPr>
                <w:sz w:val="24"/>
                <w:szCs w:val="24"/>
              </w:rPr>
            </w:pPr>
            <w:r w:rsidRPr="004E1630">
              <w:rPr>
                <w:sz w:val="23"/>
                <w:szCs w:val="23"/>
                <w:shd w:val="clear" w:color="auto" w:fill="FFFFFF"/>
              </w:rPr>
              <w:t>Историко-культурная деятельность</w:t>
            </w:r>
          </w:p>
          <w:p w:rsidR="006339CD" w:rsidRPr="004E1630" w:rsidRDefault="000A5877" w:rsidP="006339CD">
            <w:pPr>
              <w:widowControl w:val="0"/>
              <w:autoSpaceDE w:val="0"/>
              <w:autoSpaceDN w:val="0"/>
              <w:adjustRightInd w:val="0"/>
              <w:rPr>
                <w:sz w:val="24"/>
                <w:szCs w:val="24"/>
              </w:rPr>
            </w:pPr>
            <w:r w:rsidRPr="004E1630">
              <w:rPr>
                <w:sz w:val="24"/>
                <w:szCs w:val="24"/>
              </w:rPr>
              <w:t xml:space="preserve"> </w:t>
            </w:r>
            <w:r w:rsidR="006339CD" w:rsidRPr="004E1630">
              <w:rPr>
                <w:sz w:val="24"/>
                <w:szCs w:val="24"/>
              </w:rPr>
              <w:t>(9.3)</w:t>
            </w:r>
          </w:p>
        </w:tc>
        <w:tc>
          <w:tcPr>
            <w:tcW w:w="1461" w:type="pct"/>
          </w:tcPr>
          <w:p w:rsidR="00C0412F" w:rsidRPr="004E1630" w:rsidRDefault="00C0412F" w:rsidP="006339CD">
            <w:pPr>
              <w:widowControl w:val="0"/>
              <w:autoSpaceDE w:val="0"/>
              <w:autoSpaceDN w:val="0"/>
              <w:adjustRightInd w:val="0"/>
              <w:jc w:val="both"/>
              <w:rPr>
                <w:sz w:val="24"/>
                <w:szCs w:val="24"/>
              </w:rPr>
            </w:pPr>
            <w:r w:rsidRPr="004E1630">
              <w:rPr>
                <w:sz w:val="23"/>
                <w:szCs w:val="23"/>
                <w:shd w:val="clear" w:color="auto" w:fill="FFFFFF"/>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p w:rsidR="006339CD" w:rsidRPr="004E1630" w:rsidRDefault="006339CD" w:rsidP="006339CD">
            <w:pPr>
              <w:widowControl w:val="0"/>
              <w:autoSpaceDE w:val="0"/>
              <w:autoSpaceDN w:val="0"/>
              <w:adjustRightInd w:val="0"/>
              <w:jc w:val="both"/>
              <w:rPr>
                <w:sz w:val="24"/>
                <w:szCs w:val="24"/>
              </w:rPr>
            </w:pPr>
          </w:p>
        </w:tc>
        <w:tc>
          <w:tcPr>
            <w:tcW w:w="2604" w:type="pct"/>
          </w:tcPr>
          <w:p w:rsidR="006339CD" w:rsidRPr="004E1630" w:rsidRDefault="006339CD" w:rsidP="006339C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6339CD" w:rsidRPr="004E1630" w:rsidRDefault="006339CD" w:rsidP="006339CD">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500/50000</w:t>
            </w:r>
            <w:r w:rsidRPr="004E1630">
              <w:rPr>
                <w:sz w:val="24"/>
                <w:szCs w:val="24"/>
              </w:rPr>
              <w:t xml:space="preserve"> кв.м;</w:t>
            </w:r>
          </w:p>
          <w:p w:rsidR="006339CD" w:rsidRPr="004E1630" w:rsidRDefault="006339CD" w:rsidP="006339C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4E1630" w:rsidRDefault="006339CD" w:rsidP="006339CD">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1 м;</w:t>
            </w:r>
          </w:p>
          <w:p w:rsidR="006339CD" w:rsidRPr="004E1630" w:rsidRDefault="006339CD" w:rsidP="006339C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339CD" w:rsidRPr="004E1630" w:rsidRDefault="006339CD" w:rsidP="006339CD">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90%</w:t>
            </w:r>
          </w:p>
          <w:p w:rsidR="006339CD" w:rsidRPr="004E1630" w:rsidRDefault="006339CD" w:rsidP="006339C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5F1533" w:rsidRPr="004E1630" w:rsidRDefault="006339CD" w:rsidP="005F1533">
            <w:pPr>
              <w:widowControl w:val="0"/>
              <w:ind w:firstLine="567"/>
              <w:jc w:val="both"/>
              <w:rPr>
                <w:rFonts w:eastAsia="SimSun"/>
                <w:b/>
                <w:sz w:val="24"/>
                <w:szCs w:val="24"/>
                <w:lang w:eastAsia="zh-CN"/>
              </w:rPr>
            </w:pPr>
            <w:r w:rsidRPr="004E1630">
              <w:rPr>
                <w:sz w:val="24"/>
                <w:szCs w:val="24"/>
              </w:rPr>
              <w:t xml:space="preserve">- максимальная высота зданий, строений, сооружений от уровня земли - </w:t>
            </w:r>
            <w:r w:rsidRPr="004E1630">
              <w:rPr>
                <w:b/>
                <w:sz w:val="24"/>
                <w:szCs w:val="24"/>
              </w:rPr>
              <w:t>50 м;</w:t>
            </w:r>
            <w:r w:rsidR="005F1533" w:rsidRPr="004E1630">
              <w:rPr>
                <w:rFonts w:eastAsia="SimSun"/>
                <w:b/>
                <w:sz w:val="24"/>
                <w:szCs w:val="24"/>
                <w:lang w:eastAsia="zh-CN"/>
              </w:rPr>
              <w:t xml:space="preserve"> </w:t>
            </w:r>
          </w:p>
          <w:p w:rsidR="006339CD" w:rsidRPr="004E1630" w:rsidRDefault="005F1533" w:rsidP="005F1533">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552"/>
          <w:jc w:val="center"/>
        </w:trPr>
        <w:tc>
          <w:tcPr>
            <w:tcW w:w="935" w:type="pct"/>
          </w:tcPr>
          <w:p w:rsidR="00F818B0" w:rsidRPr="004E1630" w:rsidRDefault="00D77753" w:rsidP="00F818B0">
            <w:pPr>
              <w:widowControl w:val="0"/>
              <w:autoSpaceDE w:val="0"/>
              <w:autoSpaceDN w:val="0"/>
              <w:adjustRightInd w:val="0"/>
              <w:rPr>
                <w:sz w:val="23"/>
                <w:szCs w:val="23"/>
                <w:shd w:val="clear" w:color="auto" w:fill="FFFFFF"/>
              </w:rPr>
            </w:pPr>
            <w:r w:rsidRPr="004E1630">
              <w:rPr>
                <w:sz w:val="23"/>
                <w:szCs w:val="23"/>
                <w:shd w:val="clear" w:color="auto" w:fill="FFFFFF"/>
              </w:rPr>
              <w:t>Дошкольное, начальное и среднее общее образование (3.5.1)</w:t>
            </w:r>
          </w:p>
        </w:tc>
        <w:tc>
          <w:tcPr>
            <w:tcW w:w="1461" w:type="pct"/>
          </w:tcPr>
          <w:p w:rsidR="00F818B0" w:rsidRPr="004E1630" w:rsidRDefault="00D77753" w:rsidP="00F818B0">
            <w:pPr>
              <w:widowControl w:val="0"/>
              <w:autoSpaceDE w:val="0"/>
              <w:autoSpaceDN w:val="0"/>
              <w:adjustRightInd w:val="0"/>
              <w:jc w:val="both"/>
              <w:rPr>
                <w:sz w:val="23"/>
                <w:szCs w:val="23"/>
                <w:shd w:val="clear" w:color="auto" w:fill="FFFFFF"/>
              </w:rPr>
            </w:pPr>
            <w:r w:rsidRPr="004E1630">
              <w:rPr>
                <w:sz w:val="23"/>
                <w:szCs w:val="23"/>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604" w:type="pct"/>
          </w:tcPr>
          <w:p w:rsidR="00F818B0" w:rsidRPr="004E1630" w:rsidRDefault="00F818B0" w:rsidP="00F818B0">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F818B0" w:rsidRPr="004E1630" w:rsidRDefault="00F818B0" w:rsidP="00F818B0">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500/40000</w:t>
            </w:r>
            <w:r w:rsidRPr="004E1630">
              <w:rPr>
                <w:sz w:val="24"/>
                <w:szCs w:val="24"/>
              </w:rPr>
              <w:t xml:space="preserve"> кв.м;</w:t>
            </w:r>
          </w:p>
          <w:p w:rsidR="00F818B0" w:rsidRPr="004E1630" w:rsidRDefault="00F818B0" w:rsidP="00F818B0">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818B0" w:rsidRPr="004E1630" w:rsidRDefault="00F818B0" w:rsidP="00F818B0">
            <w:pPr>
              <w:widowControl w:val="0"/>
              <w:autoSpaceDE w:val="0"/>
              <w:autoSpaceDN w:val="0"/>
              <w:adjustRightInd w:val="0"/>
              <w:ind w:firstLine="567"/>
              <w:jc w:val="both"/>
              <w:rPr>
                <w:sz w:val="24"/>
                <w:szCs w:val="24"/>
              </w:rPr>
            </w:pPr>
            <w:r w:rsidRPr="004E1630">
              <w:rPr>
                <w:sz w:val="24"/>
                <w:szCs w:val="24"/>
              </w:rPr>
              <w:t xml:space="preserve">- минимальные отступы от красной линии - </w:t>
            </w:r>
            <w:r w:rsidRPr="004E1630">
              <w:rPr>
                <w:b/>
                <w:sz w:val="24"/>
                <w:szCs w:val="24"/>
              </w:rPr>
              <w:t>10 м</w:t>
            </w:r>
            <w:r w:rsidRPr="004E1630">
              <w:rPr>
                <w:sz w:val="24"/>
                <w:szCs w:val="24"/>
              </w:rPr>
              <w:t>;</w:t>
            </w:r>
          </w:p>
          <w:p w:rsidR="00F818B0" w:rsidRPr="004E1630" w:rsidRDefault="00F818B0" w:rsidP="00F818B0">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F818B0" w:rsidRPr="004E1630" w:rsidRDefault="00F818B0" w:rsidP="00F818B0">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4 этажа;</w:t>
            </w:r>
            <w:r w:rsidRPr="004E1630">
              <w:rPr>
                <w:rFonts w:eastAsia="SimSun"/>
                <w:sz w:val="24"/>
                <w:szCs w:val="24"/>
                <w:lang w:eastAsia="zh-CN"/>
              </w:rPr>
              <w:t xml:space="preserve"> </w:t>
            </w:r>
          </w:p>
          <w:p w:rsidR="00F818B0" w:rsidRPr="004E1630" w:rsidRDefault="00F818B0" w:rsidP="00F818B0">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F818B0" w:rsidRPr="004E1630" w:rsidRDefault="00F818B0" w:rsidP="00F818B0">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Pr="004E1630">
              <w:rPr>
                <w:sz w:val="24"/>
                <w:szCs w:val="24"/>
              </w:rPr>
              <w:t>.</w:t>
            </w:r>
          </w:p>
          <w:p w:rsidR="00F818B0" w:rsidRPr="004E1630" w:rsidRDefault="00F818B0" w:rsidP="00F818B0">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r w:rsidR="004E1630" w:rsidRPr="004E1630" w:rsidTr="00F0555E">
        <w:trPr>
          <w:trHeight w:val="552"/>
          <w:jc w:val="center"/>
        </w:trPr>
        <w:tc>
          <w:tcPr>
            <w:tcW w:w="935" w:type="pct"/>
          </w:tcPr>
          <w:p w:rsidR="00F818B0" w:rsidRPr="004E1630" w:rsidRDefault="00C63181" w:rsidP="00F818B0">
            <w:pPr>
              <w:widowControl w:val="0"/>
              <w:autoSpaceDE w:val="0"/>
              <w:autoSpaceDN w:val="0"/>
              <w:adjustRightInd w:val="0"/>
              <w:rPr>
                <w:sz w:val="23"/>
                <w:szCs w:val="23"/>
                <w:shd w:val="clear" w:color="auto" w:fill="FFFFFF"/>
              </w:rPr>
            </w:pPr>
            <w:r w:rsidRPr="004E1630">
              <w:rPr>
                <w:sz w:val="23"/>
                <w:szCs w:val="23"/>
                <w:shd w:val="clear" w:color="auto" w:fill="FFFFFF"/>
              </w:rPr>
              <w:t>Амбулаторно-поликлиническое обслуживание (3.4.1)</w:t>
            </w:r>
          </w:p>
        </w:tc>
        <w:tc>
          <w:tcPr>
            <w:tcW w:w="1461" w:type="pct"/>
          </w:tcPr>
          <w:p w:rsidR="00F818B0" w:rsidRPr="004E1630" w:rsidRDefault="00C63181" w:rsidP="00F818B0">
            <w:pPr>
              <w:widowControl w:val="0"/>
              <w:autoSpaceDE w:val="0"/>
              <w:autoSpaceDN w:val="0"/>
              <w:adjustRightInd w:val="0"/>
              <w:jc w:val="both"/>
              <w:rPr>
                <w:sz w:val="23"/>
                <w:szCs w:val="23"/>
                <w:shd w:val="clear" w:color="auto" w:fill="FFFFFF"/>
              </w:rPr>
            </w:pPr>
            <w:r w:rsidRPr="004E1630">
              <w:rPr>
                <w:sz w:val="23"/>
                <w:szCs w:val="23"/>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604" w:type="pct"/>
          </w:tcPr>
          <w:p w:rsidR="00F818B0" w:rsidRPr="004E1630" w:rsidRDefault="00F818B0" w:rsidP="00F818B0">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F818B0" w:rsidRPr="004E1630" w:rsidRDefault="00F818B0" w:rsidP="00F818B0">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500/40000</w:t>
            </w:r>
            <w:r w:rsidRPr="004E1630">
              <w:rPr>
                <w:sz w:val="24"/>
                <w:szCs w:val="24"/>
              </w:rPr>
              <w:t xml:space="preserve"> кв.м;</w:t>
            </w:r>
          </w:p>
          <w:p w:rsidR="00F818B0" w:rsidRPr="004E1630" w:rsidRDefault="00F818B0" w:rsidP="00F818B0">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818B0" w:rsidRPr="004E1630" w:rsidRDefault="00F818B0" w:rsidP="00F818B0">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F818B0" w:rsidRPr="004E1630" w:rsidRDefault="00F818B0" w:rsidP="00F818B0">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F818B0" w:rsidRPr="004E1630" w:rsidRDefault="00F818B0" w:rsidP="00F818B0">
            <w:pPr>
              <w:widowControl w:val="0"/>
              <w:ind w:firstLine="567"/>
              <w:jc w:val="both"/>
              <w:rPr>
                <w:rFonts w:eastAsia="SimSun"/>
                <w:sz w:val="24"/>
                <w:szCs w:val="24"/>
                <w:lang w:eastAsia="zh-CN"/>
              </w:rPr>
            </w:pPr>
            <w:r w:rsidRPr="004E1630">
              <w:rPr>
                <w:rFonts w:eastAsia="SimSun"/>
                <w:sz w:val="24"/>
                <w:szCs w:val="24"/>
                <w:lang w:eastAsia="zh-CN"/>
              </w:rPr>
              <w:t xml:space="preserve">- максимальное количество надземных этажей зданий - </w:t>
            </w:r>
            <w:r w:rsidRPr="004E1630">
              <w:rPr>
                <w:rFonts w:eastAsia="SimSun"/>
                <w:b/>
                <w:sz w:val="24"/>
                <w:szCs w:val="24"/>
                <w:lang w:eastAsia="zh-CN"/>
              </w:rPr>
              <w:t>4 этажа;</w:t>
            </w:r>
            <w:r w:rsidRPr="004E1630">
              <w:rPr>
                <w:rFonts w:eastAsia="SimSun"/>
                <w:sz w:val="24"/>
                <w:szCs w:val="24"/>
                <w:lang w:eastAsia="zh-CN"/>
              </w:rPr>
              <w:t xml:space="preserve"> </w:t>
            </w:r>
          </w:p>
          <w:p w:rsidR="00F818B0" w:rsidRPr="004E1630" w:rsidRDefault="00F818B0" w:rsidP="00F818B0">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F818B0" w:rsidRPr="004E1630" w:rsidRDefault="00F818B0" w:rsidP="00F818B0">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50%</w:t>
            </w:r>
            <w:r w:rsidRPr="004E1630">
              <w:rPr>
                <w:sz w:val="24"/>
                <w:szCs w:val="24"/>
              </w:rPr>
              <w:t>.</w:t>
            </w:r>
          </w:p>
          <w:p w:rsidR="00F818B0" w:rsidRPr="004E1630" w:rsidRDefault="00F818B0" w:rsidP="00F818B0">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r w:rsidR="00F818B0" w:rsidRPr="004E1630" w:rsidTr="00F0555E">
        <w:trPr>
          <w:trHeight w:val="367"/>
          <w:jc w:val="center"/>
        </w:trPr>
        <w:tc>
          <w:tcPr>
            <w:tcW w:w="935" w:type="pct"/>
          </w:tcPr>
          <w:p w:rsidR="00F26B4E" w:rsidRPr="004E1630" w:rsidRDefault="00F26B4E" w:rsidP="00F818B0">
            <w:pPr>
              <w:widowControl w:val="0"/>
              <w:autoSpaceDE w:val="0"/>
              <w:autoSpaceDN w:val="0"/>
              <w:adjustRightInd w:val="0"/>
              <w:rPr>
                <w:sz w:val="24"/>
                <w:szCs w:val="24"/>
              </w:rPr>
            </w:pPr>
            <w:r w:rsidRPr="004E1630">
              <w:rPr>
                <w:sz w:val="23"/>
                <w:szCs w:val="23"/>
                <w:shd w:val="clear" w:color="auto" w:fill="FFFFFF"/>
              </w:rPr>
              <w:t>Служебные гаражи</w:t>
            </w:r>
          </w:p>
          <w:p w:rsidR="00F818B0" w:rsidRPr="004E1630" w:rsidRDefault="00F26B4E" w:rsidP="00F818B0">
            <w:pPr>
              <w:widowControl w:val="0"/>
              <w:autoSpaceDE w:val="0"/>
              <w:autoSpaceDN w:val="0"/>
              <w:adjustRightInd w:val="0"/>
              <w:rPr>
                <w:sz w:val="24"/>
                <w:szCs w:val="24"/>
              </w:rPr>
            </w:pPr>
            <w:r w:rsidRPr="004E1630">
              <w:rPr>
                <w:sz w:val="24"/>
                <w:szCs w:val="24"/>
              </w:rPr>
              <w:t xml:space="preserve"> </w:t>
            </w:r>
            <w:r w:rsidR="00F818B0" w:rsidRPr="004E1630">
              <w:rPr>
                <w:sz w:val="24"/>
                <w:szCs w:val="24"/>
              </w:rPr>
              <w:t>(4.9)</w:t>
            </w:r>
          </w:p>
        </w:tc>
        <w:tc>
          <w:tcPr>
            <w:tcW w:w="1461" w:type="pct"/>
          </w:tcPr>
          <w:p w:rsidR="00F26B4E" w:rsidRPr="004E1630" w:rsidRDefault="00F26B4E" w:rsidP="00F818B0">
            <w:pPr>
              <w:widowControl w:val="0"/>
              <w:autoSpaceDE w:val="0"/>
              <w:autoSpaceDN w:val="0"/>
              <w:adjustRightInd w:val="0"/>
              <w:jc w:val="both"/>
              <w:rPr>
                <w:sz w:val="24"/>
                <w:szCs w:val="24"/>
              </w:rPr>
            </w:pPr>
            <w:r w:rsidRPr="004E1630">
              <w:rPr>
                <w:sz w:val="23"/>
                <w:szCs w:val="23"/>
                <w:shd w:val="clear" w:color="auto" w:fill="FFFFFF"/>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91" w:anchor="/document/70736874/entry/1030" w:history="1">
              <w:r w:rsidRPr="004E1630">
                <w:rPr>
                  <w:rStyle w:val="af"/>
                  <w:color w:val="auto"/>
                  <w:sz w:val="23"/>
                  <w:szCs w:val="23"/>
                  <w:shd w:val="clear" w:color="auto" w:fill="FFFFFF"/>
                </w:rPr>
                <w:t>кодами 3.0</w:t>
              </w:r>
            </w:hyperlink>
            <w:r w:rsidRPr="004E1630">
              <w:rPr>
                <w:sz w:val="23"/>
                <w:szCs w:val="23"/>
                <w:shd w:val="clear" w:color="auto" w:fill="FFFFFF"/>
              </w:rPr>
              <w:t>, </w:t>
            </w:r>
            <w:hyperlink r:id="rId92" w:anchor="/document/70736874/entry/1040" w:history="1">
              <w:r w:rsidRPr="004E1630">
                <w:rPr>
                  <w:rStyle w:val="af"/>
                  <w:color w:val="auto"/>
                  <w:sz w:val="23"/>
                  <w:szCs w:val="23"/>
                  <w:shd w:val="clear" w:color="auto" w:fill="FFFFFF"/>
                </w:rPr>
                <w:t>4.0</w:t>
              </w:r>
            </w:hyperlink>
            <w:r w:rsidRPr="004E1630">
              <w:rPr>
                <w:sz w:val="23"/>
                <w:szCs w:val="23"/>
                <w:shd w:val="clear" w:color="auto" w:fill="FFFFFF"/>
              </w:rPr>
              <w:t>, а также для стоянки и хранения транспортных средств общего пользования, в том числе в депо</w:t>
            </w:r>
          </w:p>
          <w:p w:rsidR="00F818B0" w:rsidRPr="004E1630" w:rsidRDefault="00F818B0" w:rsidP="00F818B0">
            <w:pPr>
              <w:widowControl w:val="0"/>
              <w:autoSpaceDE w:val="0"/>
              <w:autoSpaceDN w:val="0"/>
              <w:adjustRightInd w:val="0"/>
              <w:jc w:val="both"/>
              <w:rPr>
                <w:sz w:val="24"/>
                <w:szCs w:val="24"/>
              </w:rPr>
            </w:pPr>
          </w:p>
        </w:tc>
        <w:tc>
          <w:tcPr>
            <w:tcW w:w="2604" w:type="pct"/>
          </w:tcPr>
          <w:p w:rsidR="00F818B0" w:rsidRPr="004E1630" w:rsidRDefault="00F818B0" w:rsidP="00F818B0">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F818B0" w:rsidRPr="004E1630" w:rsidRDefault="00F818B0" w:rsidP="00F818B0">
            <w:pPr>
              <w:widowControl w:val="0"/>
              <w:ind w:firstLine="567"/>
              <w:jc w:val="both"/>
              <w:rPr>
                <w:sz w:val="24"/>
                <w:szCs w:val="24"/>
              </w:rPr>
            </w:pPr>
            <w:r w:rsidRPr="004E1630">
              <w:rPr>
                <w:sz w:val="24"/>
                <w:szCs w:val="24"/>
              </w:rPr>
              <w:t>- минимальная/максимальная площадь земельных участков -</w:t>
            </w:r>
            <w:r w:rsidR="00A30D7A" w:rsidRPr="004E1630">
              <w:rPr>
                <w:sz w:val="24"/>
                <w:szCs w:val="24"/>
              </w:rPr>
              <w:t>2</w:t>
            </w:r>
            <w:r w:rsidRPr="004E1630">
              <w:rPr>
                <w:b/>
                <w:sz w:val="24"/>
                <w:szCs w:val="24"/>
              </w:rPr>
              <w:t>00/5000</w:t>
            </w:r>
            <w:r w:rsidRPr="004E1630">
              <w:rPr>
                <w:sz w:val="24"/>
                <w:szCs w:val="24"/>
              </w:rPr>
              <w:t xml:space="preserve"> кв.м.</w:t>
            </w:r>
          </w:p>
          <w:p w:rsidR="00F818B0" w:rsidRPr="004E1630" w:rsidRDefault="00F818B0" w:rsidP="00F818B0">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F818B0" w:rsidRPr="004E1630" w:rsidRDefault="00F818B0" w:rsidP="00F818B0">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F818B0" w:rsidRPr="004E1630" w:rsidRDefault="00F818B0" w:rsidP="00F818B0">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F818B0" w:rsidRPr="004E1630" w:rsidRDefault="00F818B0" w:rsidP="00F818B0">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002146AC" w:rsidRPr="004E1630">
              <w:rPr>
                <w:sz w:val="24"/>
                <w:szCs w:val="24"/>
              </w:rPr>
              <w:t>8</w:t>
            </w:r>
            <w:r w:rsidRPr="004E1630">
              <w:rPr>
                <w:b/>
                <w:sz w:val="24"/>
                <w:szCs w:val="24"/>
              </w:rPr>
              <w:t>0%</w:t>
            </w:r>
            <w:r w:rsidRPr="004E1630">
              <w:rPr>
                <w:sz w:val="24"/>
                <w:szCs w:val="24"/>
              </w:rPr>
              <w:t>.</w:t>
            </w:r>
          </w:p>
          <w:p w:rsidR="00F818B0" w:rsidRPr="004E1630" w:rsidRDefault="00F818B0" w:rsidP="00F818B0">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F818B0" w:rsidRPr="004E1630" w:rsidRDefault="00F818B0" w:rsidP="00F818B0">
            <w:pPr>
              <w:widowControl w:val="0"/>
              <w:ind w:firstLine="567"/>
              <w:jc w:val="both"/>
              <w:rPr>
                <w:b/>
                <w:sz w:val="24"/>
                <w:szCs w:val="24"/>
              </w:rPr>
            </w:pPr>
            <w:r w:rsidRPr="004E1630">
              <w:rPr>
                <w:sz w:val="24"/>
                <w:szCs w:val="24"/>
              </w:rPr>
              <w:t xml:space="preserve">- максимальное количество этажей - не более </w:t>
            </w:r>
            <w:r w:rsidRPr="004E1630">
              <w:rPr>
                <w:b/>
                <w:sz w:val="24"/>
                <w:szCs w:val="24"/>
              </w:rPr>
              <w:t>2 этажей.</w:t>
            </w:r>
          </w:p>
          <w:p w:rsidR="00F818B0" w:rsidRPr="004E1630" w:rsidRDefault="00F818B0" w:rsidP="00F818B0">
            <w:pPr>
              <w:widowControl w:val="0"/>
              <w:ind w:firstLine="567"/>
              <w:jc w:val="both"/>
              <w:rPr>
                <w:b/>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bl>
    <w:p w:rsidR="006339CD" w:rsidRPr="004E1630" w:rsidRDefault="006339CD" w:rsidP="006339CD">
      <w:pPr>
        <w:widowControl w:val="0"/>
        <w:rPr>
          <w:sz w:val="24"/>
          <w:szCs w:val="24"/>
        </w:rPr>
      </w:pPr>
    </w:p>
    <w:p w:rsidR="006339CD" w:rsidRPr="004E1630" w:rsidRDefault="006339CD" w:rsidP="006339CD">
      <w:pPr>
        <w:widowControl w:val="0"/>
        <w:numPr>
          <w:ilvl w:val="0"/>
          <w:numId w:val="13"/>
        </w:numPr>
        <w:rPr>
          <w:b/>
          <w:sz w:val="24"/>
          <w:szCs w:val="24"/>
        </w:rPr>
      </w:pPr>
      <w:r w:rsidRPr="004E1630">
        <w:rPr>
          <w:b/>
          <w:sz w:val="24"/>
          <w:szCs w:val="24"/>
        </w:rPr>
        <w:t xml:space="preserve">ВСПОМОГАТЕЛЬНЫЕ ВИДЫ И ПАРАМЕТРЫ РАЗРЕШЕННОГО ИСПОЛЬЗОВАНИЯ </w:t>
      </w:r>
      <w:r w:rsidR="00E70B5F" w:rsidRPr="004E1630">
        <w:rPr>
          <w:b/>
          <w:sz w:val="24"/>
          <w:szCs w:val="24"/>
        </w:rPr>
        <w:t xml:space="preserve">ЗЕМЕЛЬНЫХ УЧАСТКОВ И </w:t>
      </w:r>
      <w:r w:rsidRPr="004E1630">
        <w:rPr>
          <w:b/>
          <w:sz w:val="24"/>
          <w:szCs w:val="24"/>
        </w:rPr>
        <w:t>ОБЪЕКТОВ КАПИТАЛЬНОГО СТРОИТЕЛЬСТВА</w:t>
      </w:r>
    </w:p>
    <w:p w:rsidR="006339CD" w:rsidRPr="004E1630" w:rsidRDefault="006339CD" w:rsidP="006339CD">
      <w:pPr>
        <w:widowControl w:val="0"/>
        <w:ind w:firstLine="709"/>
        <w:jc w:val="both"/>
        <w:rPr>
          <w:sz w:val="24"/>
          <w:szCs w:val="24"/>
        </w:rPr>
      </w:pPr>
      <w:r w:rsidRPr="004E1630">
        <w:rPr>
          <w:sz w:val="24"/>
          <w:szCs w:val="24"/>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w:t>
      </w:r>
    </w:p>
    <w:p w:rsidR="006339CD" w:rsidRPr="004E1630" w:rsidRDefault="006339CD" w:rsidP="006339CD">
      <w:pPr>
        <w:widowControl w:val="0"/>
        <w:ind w:firstLine="709"/>
        <w:jc w:val="both"/>
        <w:rPr>
          <w:sz w:val="24"/>
          <w:szCs w:val="24"/>
        </w:rPr>
      </w:pPr>
      <w:r w:rsidRPr="004E1630">
        <w:rPr>
          <w:b/>
          <w:sz w:val="24"/>
          <w:szCs w:val="24"/>
        </w:rPr>
        <w:t>Виды разрешенного использования объектов:</w:t>
      </w:r>
    </w:p>
    <w:p w:rsidR="006339CD" w:rsidRPr="004E1630" w:rsidRDefault="006339CD" w:rsidP="006339CD">
      <w:pPr>
        <w:widowControl w:val="0"/>
        <w:ind w:firstLine="709"/>
        <w:jc w:val="both"/>
        <w:rPr>
          <w:sz w:val="24"/>
          <w:szCs w:val="24"/>
        </w:rPr>
      </w:pPr>
      <w:r w:rsidRPr="004E1630">
        <w:rPr>
          <w:sz w:val="24"/>
          <w:szCs w:val="24"/>
        </w:rPr>
        <w:t>Площадки для мусорных контейнеров</w:t>
      </w:r>
    </w:p>
    <w:p w:rsidR="006339CD" w:rsidRPr="004E1630" w:rsidRDefault="006339CD" w:rsidP="006339CD">
      <w:pPr>
        <w:widowControl w:val="0"/>
        <w:ind w:firstLine="709"/>
        <w:jc w:val="both"/>
        <w:rPr>
          <w:sz w:val="24"/>
          <w:szCs w:val="24"/>
        </w:rPr>
      </w:pPr>
      <w:r w:rsidRPr="004E1630">
        <w:rPr>
          <w:sz w:val="24"/>
          <w:szCs w:val="24"/>
        </w:rPr>
        <w:t>Детские игровые площадки, площадки отдыха, занятия физкультурой и спортом</w:t>
      </w:r>
    </w:p>
    <w:p w:rsidR="006339CD" w:rsidRPr="004E1630" w:rsidRDefault="006339CD" w:rsidP="006339CD">
      <w:pPr>
        <w:widowControl w:val="0"/>
        <w:ind w:firstLine="709"/>
        <w:jc w:val="both"/>
        <w:rPr>
          <w:sz w:val="24"/>
          <w:szCs w:val="24"/>
        </w:rPr>
      </w:pPr>
      <w:r w:rsidRPr="004E1630">
        <w:rPr>
          <w:sz w:val="24"/>
          <w:szCs w:val="24"/>
        </w:rPr>
        <w:t>Объекты благоустройства (фонтаны, малые архитектурные формы, скульптуры)</w:t>
      </w:r>
    </w:p>
    <w:p w:rsidR="006339CD" w:rsidRPr="004E1630" w:rsidRDefault="006339CD" w:rsidP="006339CD">
      <w:pPr>
        <w:widowControl w:val="0"/>
        <w:ind w:firstLine="709"/>
        <w:jc w:val="both"/>
        <w:rPr>
          <w:sz w:val="24"/>
          <w:szCs w:val="24"/>
        </w:rPr>
      </w:pPr>
      <w:r w:rsidRPr="004E1630">
        <w:rPr>
          <w:sz w:val="24"/>
          <w:szCs w:val="24"/>
        </w:rPr>
        <w:t>Общественные туалеты.</w:t>
      </w:r>
    </w:p>
    <w:p w:rsidR="006339CD" w:rsidRPr="004E1630" w:rsidRDefault="006339CD" w:rsidP="006339CD">
      <w:pPr>
        <w:widowControl w:val="0"/>
        <w:ind w:firstLine="709"/>
        <w:jc w:val="both"/>
        <w:rPr>
          <w:sz w:val="24"/>
          <w:szCs w:val="24"/>
        </w:rPr>
      </w:pPr>
      <w:r w:rsidRPr="004E1630">
        <w:rPr>
          <w:sz w:val="24"/>
          <w:szCs w:val="24"/>
        </w:rPr>
        <w:t xml:space="preserve">Благоустройство и озеленение </w:t>
      </w:r>
    </w:p>
    <w:p w:rsidR="006339CD" w:rsidRPr="004E1630" w:rsidRDefault="006339CD" w:rsidP="006339CD">
      <w:pPr>
        <w:widowControl w:val="0"/>
        <w:ind w:firstLine="709"/>
        <w:jc w:val="both"/>
        <w:rPr>
          <w:sz w:val="24"/>
          <w:szCs w:val="24"/>
        </w:rPr>
      </w:pPr>
      <w:r w:rsidRPr="004E1630">
        <w:rPr>
          <w:sz w:val="24"/>
          <w:szCs w:val="24"/>
        </w:rPr>
        <w:t>Оборудование пожарной охраны (гидранты, резервуары)</w:t>
      </w:r>
    </w:p>
    <w:p w:rsidR="006339CD" w:rsidRPr="004E1630" w:rsidRDefault="006339CD" w:rsidP="006339CD">
      <w:pPr>
        <w:widowControl w:val="0"/>
        <w:ind w:firstLine="709"/>
        <w:jc w:val="both"/>
        <w:rPr>
          <w:sz w:val="24"/>
          <w:szCs w:val="24"/>
        </w:rPr>
      </w:pPr>
      <w:r w:rsidRPr="004E1630">
        <w:rPr>
          <w:sz w:val="24"/>
          <w:szCs w:val="24"/>
        </w:rPr>
        <w:t>Пешеходные тротуары</w:t>
      </w:r>
    </w:p>
    <w:p w:rsidR="006339CD" w:rsidRPr="004E1630" w:rsidRDefault="006339CD" w:rsidP="006339CD">
      <w:pPr>
        <w:widowControl w:val="0"/>
        <w:ind w:firstLine="709"/>
        <w:jc w:val="both"/>
        <w:rPr>
          <w:sz w:val="24"/>
          <w:szCs w:val="24"/>
        </w:rPr>
      </w:pPr>
      <w:r w:rsidRPr="004E1630">
        <w:rPr>
          <w:sz w:val="24"/>
          <w:szCs w:val="24"/>
        </w:rPr>
        <w:t>Защитные дорожные сооружения</w:t>
      </w:r>
    </w:p>
    <w:p w:rsidR="006339CD" w:rsidRPr="004E1630" w:rsidRDefault="006339CD" w:rsidP="006339CD">
      <w:pPr>
        <w:widowControl w:val="0"/>
        <w:ind w:firstLine="709"/>
        <w:jc w:val="both"/>
        <w:rPr>
          <w:sz w:val="24"/>
          <w:szCs w:val="24"/>
        </w:rPr>
      </w:pPr>
      <w:r w:rsidRPr="004E1630">
        <w:rPr>
          <w:sz w:val="24"/>
          <w:szCs w:val="24"/>
        </w:rPr>
        <w:t>Элементы обустройства автомобильных дорог</w:t>
      </w:r>
    </w:p>
    <w:p w:rsidR="006339CD" w:rsidRPr="004E1630" w:rsidRDefault="006339CD" w:rsidP="006339CD">
      <w:pPr>
        <w:widowControl w:val="0"/>
        <w:ind w:firstLine="709"/>
        <w:jc w:val="both"/>
        <w:rPr>
          <w:sz w:val="24"/>
          <w:szCs w:val="24"/>
        </w:rPr>
      </w:pPr>
      <w:r w:rsidRPr="004E1630">
        <w:rPr>
          <w:sz w:val="24"/>
          <w:szCs w:val="24"/>
        </w:rPr>
        <w:t>Искусственные дорожные сооружения</w:t>
      </w:r>
    </w:p>
    <w:p w:rsidR="006339CD" w:rsidRPr="004E1630" w:rsidRDefault="006339CD" w:rsidP="006339CD">
      <w:pPr>
        <w:widowControl w:val="0"/>
        <w:ind w:firstLine="709"/>
        <w:jc w:val="both"/>
        <w:rPr>
          <w:sz w:val="24"/>
          <w:szCs w:val="24"/>
        </w:rPr>
      </w:pPr>
      <w:r w:rsidRPr="004E1630">
        <w:rPr>
          <w:sz w:val="24"/>
          <w:szCs w:val="24"/>
        </w:rPr>
        <w:t>Специализированные технические средства оповещения и информации</w:t>
      </w:r>
    </w:p>
    <w:p w:rsidR="006339CD" w:rsidRPr="004E1630" w:rsidRDefault="006339CD" w:rsidP="006339CD">
      <w:pPr>
        <w:widowControl w:val="0"/>
        <w:ind w:firstLine="709"/>
        <w:jc w:val="both"/>
        <w:rPr>
          <w:sz w:val="24"/>
          <w:szCs w:val="24"/>
        </w:rPr>
      </w:pPr>
      <w:r w:rsidRPr="004E1630">
        <w:rPr>
          <w:sz w:val="24"/>
          <w:szCs w:val="24"/>
        </w:rPr>
        <w:t>Объекты инженерного обеспечения (водо-, газо-, электроснабжения и т.п.), за исключением объектов сотовой, радиорелейной, спутниковой связи</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Примечание:</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Нормы расчета стоянок автомобилей предусмотреть в соответствии с Приложением  СП 42.13330.201</w:t>
      </w:r>
      <w:r w:rsidR="008C26DF" w:rsidRPr="004E1630">
        <w:rPr>
          <w:rFonts w:eastAsia="SimSun"/>
          <w:sz w:val="24"/>
          <w:szCs w:val="24"/>
          <w:lang w:eastAsia="zh-CN"/>
        </w:rPr>
        <w:t>6</w:t>
      </w:r>
      <w:r w:rsidRPr="004E1630">
        <w:rPr>
          <w:rFonts w:eastAsia="SimSun"/>
          <w:sz w:val="24"/>
          <w:szCs w:val="24"/>
          <w:lang w:eastAsia="zh-CN"/>
        </w:rPr>
        <w:t xml:space="preserve"> </w:t>
      </w:r>
      <w:r w:rsidR="00DB798A" w:rsidRPr="004E1630">
        <w:rPr>
          <w:rFonts w:eastAsia="SimSun"/>
          <w:sz w:val="24"/>
          <w:szCs w:val="24"/>
          <w:lang w:eastAsia="zh-CN"/>
        </w:rPr>
        <w:t>«</w:t>
      </w:r>
      <w:r w:rsidRPr="004E1630">
        <w:rPr>
          <w:rFonts w:eastAsia="SimSun"/>
          <w:sz w:val="24"/>
          <w:szCs w:val="24"/>
          <w:lang w:eastAsia="zh-CN"/>
        </w:rPr>
        <w:t>Градостроительство. Планировка и застройка городских и сельских поселений</w:t>
      </w:r>
      <w:r w:rsidR="00DB798A" w:rsidRPr="004E1630">
        <w:rPr>
          <w:rFonts w:eastAsia="SimSun"/>
          <w:sz w:val="24"/>
          <w:szCs w:val="24"/>
          <w:lang w:eastAsia="zh-CN"/>
        </w:rPr>
        <w:t>»</w:t>
      </w:r>
      <w:r w:rsidRPr="004E1630">
        <w:rPr>
          <w:rFonts w:eastAsia="SimSun"/>
          <w:sz w:val="24"/>
          <w:szCs w:val="24"/>
          <w:lang w:eastAsia="zh-CN"/>
        </w:rPr>
        <w:t>, региональными и местными нормативами градостроительного проектирования.</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На территориях, подверженных затоплению,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При проектировании и строительстве в зонах затопления необходимо предусматривать инженерную защиту от затопления и подтопления зданий.</w:t>
      </w:r>
    </w:p>
    <w:p w:rsidR="006339CD" w:rsidRPr="004E1630" w:rsidRDefault="006339CD" w:rsidP="006339CD">
      <w:pPr>
        <w:widowControl w:val="0"/>
        <w:ind w:firstLine="709"/>
        <w:jc w:val="both"/>
        <w:rPr>
          <w:rFonts w:eastAsia="SimSun"/>
          <w:b/>
          <w:sz w:val="24"/>
          <w:szCs w:val="24"/>
          <w:lang w:eastAsia="zh-CN"/>
        </w:rPr>
      </w:pPr>
      <w:r w:rsidRPr="004E1630">
        <w:rPr>
          <w:rFonts w:eastAsia="SimSun"/>
          <w:b/>
          <w:sz w:val="24"/>
          <w:szCs w:val="24"/>
          <w:lang w:eastAsia="zh-CN"/>
        </w:rPr>
        <w:t>Требования к ограждению земельных участков:</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 xml:space="preserve">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При устройстве ограждения объектов общественно-делового назначения необходимо представить в орган, уполномоченный в области архитектуры и градостроительства, обоснование необходимости устройства такового ограждения в целях охраны и безопасности.</w:t>
      </w:r>
    </w:p>
    <w:p w:rsidR="006339CD" w:rsidRPr="004E1630" w:rsidRDefault="006339CD" w:rsidP="006339CD">
      <w:pPr>
        <w:widowControl w:val="0"/>
        <w:ind w:firstLine="709"/>
        <w:jc w:val="both"/>
        <w:rPr>
          <w:sz w:val="24"/>
          <w:szCs w:val="24"/>
        </w:rPr>
      </w:pPr>
      <w:r w:rsidRPr="004E1630">
        <w:rPr>
          <w:sz w:val="24"/>
          <w:szCs w:val="24"/>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-3 м.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p>
    <w:p w:rsidR="006339CD" w:rsidRPr="004E1630" w:rsidRDefault="006339CD" w:rsidP="006339CD">
      <w:pPr>
        <w:widowControl w:val="0"/>
        <w:ind w:firstLine="709"/>
        <w:jc w:val="both"/>
        <w:rPr>
          <w:sz w:val="24"/>
          <w:szCs w:val="24"/>
        </w:rPr>
      </w:pPr>
      <w:r w:rsidRPr="004E1630">
        <w:rPr>
          <w:sz w:val="24"/>
          <w:szCs w:val="24"/>
        </w:rPr>
        <w:t>Изменение общего рельефа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6339CD" w:rsidRPr="004E1630" w:rsidRDefault="006339CD" w:rsidP="006339CD">
      <w:pPr>
        <w:widowControl w:val="0"/>
        <w:ind w:firstLine="709"/>
        <w:jc w:val="both"/>
        <w:rPr>
          <w:sz w:val="24"/>
          <w:szCs w:val="24"/>
        </w:rPr>
      </w:pPr>
      <w:r w:rsidRPr="004E1630">
        <w:rPr>
          <w:sz w:val="24"/>
          <w:szCs w:val="24"/>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6339CD" w:rsidRPr="004E1630" w:rsidRDefault="006339CD" w:rsidP="006339CD">
      <w:pPr>
        <w:widowControl w:val="0"/>
        <w:ind w:firstLine="709"/>
        <w:jc w:val="both"/>
        <w:rPr>
          <w:sz w:val="24"/>
          <w:szCs w:val="24"/>
        </w:rPr>
      </w:pPr>
      <w:r w:rsidRPr="004E1630">
        <w:rPr>
          <w:sz w:val="24"/>
          <w:szCs w:val="24"/>
        </w:rPr>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6339CD" w:rsidRPr="004E1630" w:rsidRDefault="006339CD" w:rsidP="006339CD">
      <w:pPr>
        <w:widowControl w:val="0"/>
        <w:jc w:val="both"/>
        <w:rPr>
          <w:sz w:val="24"/>
          <w:szCs w:val="24"/>
        </w:rPr>
      </w:pPr>
    </w:p>
    <w:p w:rsidR="006339CD" w:rsidRPr="004E1630" w:rsidRDefault="006339CD" w:rsidP="006339CD">
      <w:pPr>
        <w:widowControl w:val="0"/>
        <w:overflowPunct w:val="0"/>
        <w:autoSpaceDE w:val="0"/>
        <w:autoSpaceDN w:val="0"/>
        <w:adjustRightInd w:val="0"/>
        <w:jc w:val="center"/>
        <w:rPr>
          <w:rFonts w:eastAsia="SimSun"/>
          <w:b/>
          <w:bCs/>
          <w:i/>
          <w:iCs/>
          <w:sz w:val="24"/>
          <w:szCs w:val="24"/>
          <w:lang w:eastAsia="zh-CN"/>
        </w:rPr>
      </w:pPr>
      <w:r w:rsidRPr="004E1630">
        <w:rPr>
          <w:rFonts w:eastAsia="SimSun"/>
          <w:b/>
          <w:bCs/>
          <w:i/>
          <w:iCs/>
          <w:sz w:val="24"/>
          <w:szCs w:val="24"/>
          <w:lang w:eastAsia="zh-CN"/>
        </w:rPr>
        <w:t>ОД-3.</w:t>
      </w:r>
      <w:r w:rsidRPr="004E1630">
        <w:rPr>
          <w:rFonts w:eastAsia="SimSun"/>
          <w:b/>
          <w:bCs/>
          <w:i/>
          <w:iCs/>
          <w:sz w:val="24"/>
          <w:szCs w:val="24"/>
          <w:lang w:eastAsia="zh-CN"/>
        </w:rPr>
        <w:tab/>
        <w:t>Зона размещения объектов образования.</w:t>
      </w:r>
    </w:p>
    <w:p w:rsidR="006339CD" w:rsidRPr="004E1630" w:rsidRDefault="006339CD" w:rsidP="006339CD">
      <w:pPr>
        <w:widowControl w:val="0"/>
        <w:tabs>
          <w:tab w:val="left" w:pos="1260"/>
        </w:tabs>
        <w:ind w:firstLine="709"/>
        <w:jc w:val="both"/>
        <w:rPr>
          <w:i/>
          <w:iCs/>
          <w:sz w:val="24"/>
          <w:szCs w:val="24"/>
        </w:rPr>
      </w:pPr>
      <w:r w:rsidRPr="004E1630">
        <w:rPr>
          <w:i/>
          <w:iCs/>
          <w:sz w:val="24"/>
          <w:szCs w:val="24"/>
        </w:rPr>
        <w:t>Зона ОД-3 выделена для обеспечения правовых условий формирования объектов образования и научных комплексов, требующих значительные территориальные ресурсы для своего нормального функционирования.</w:t>
      </w:r>
    </w:p>
    <w:p w:rsidR="006339CD" w:rsidRPr="004E1630" w:rsidRDefault="006339CD" w:rsidP="006339CD">
      <w:pPr>
        <w:widowControl w:val="0"/>
        <w:tabs>
          <w:tab w:val="left" w:pos="1260"/>
        </w:tabs>
        <w:jc w:val="both"/>
        <w:rPr>
          <w:iCs/>
          <w:sz w:val="24"/>
          <w:szCs w:val="24"/>
        </w:rPr>
      </w:pPr>
    </w:p>
    <w:p w:rsidR="006339CD" w:rsidRPr="004E1630" w:rsidRDefault="006339CD" w:rsidP="006339CD">
      <w:pPr>
        <w:widowControl w:val="0"/>
        <w:numPr>
          <w:ilvl w:val="0"/>
          <w:numId w:val="12"/>
        </w:numPr>
        <w:jc w:val="both"/>
        <w:rPr>
          <w:b/>
          <w:sz w:val="24"/>
          <w:szCs w:val="24"/>
        </w:rPr>
      </w:pPr>
      <w:r w:rsidRPr="004E1630">
        <w:rPr>
          <w:b/>
          <w:sz w:val="24"/>
          <w:szCs w:val="24"/>
        </w:rPr>
        <w:t>ОСНОВНЫЕ ВИДЫ И ПАРАМЕТРЫ РАЗРЕШЕННОГО ИСПОЛЬЗОВАНИЯ ЗЕМЕЛЬНЫХ УЧАСТКОВ И ОБЪЕКТОВ КАПИТАЛЬНОГО СТРОИТЕЛЬСТВА</w:t>
      </w:r>
    </w:p>
    <w:tbl>
      <w:tblPr>
        <w:tblW w:w="47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0"/>
        <w:gridCol w:w="4482"/>
        <w:gridCol w:w="7937"/>
      </w:tblGrid>
      <w:tr w:rsidR="004E1630" w:rsidRPr="004E1630" w:rsidTr="00F0555E">
        <w:trPr>
          <w:trHeight w:val="552"/>
          <w:tblHeader/>
          <w:jc w:val="center"/>
        </w:trPr>
        <w:tc>
          <w:tcPr>
            <w:tcW w:w="863"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ВИДЫ РАЗРЕШЕННОГО ИСПОЛЬЗОВАНИЯ ЗЕМЕЛЬНЫХ УЧАСТКОВ</w:t>
            </w:r>
          </w:p>
          <w:p w:rsidR="006339CD" w:rsidRPr="004E1630" w:rsidRDefault="006339CD" w:rsidP="006339CD">
            <w:pPr>
              <w:widowControl w:val="0"/>
              <w:tabs>
                <w:tab w:val="left" w:pos="2520"/>
              </w:tabs>
              <w:jc w:val="center"/>
              <w:rPr>
                <w:b/>
                <w:sz w:val="24"/>
                <w:szCs w:val="24"/>
              </w:rPr>
            </w:pPr>
            <w:r w:rsidRPr="004E1630">
              <w:rPr>
                <w:b/>
                <w:sz w:val="24"/>
                <w:szCs w:val="24"/>
              </w:rPr>
              <w:t>(номер по классификатору)</w:t>
            </w:r>
          </w:p>
        </w:tc>
        <w:tc>
          <w:tcPr>
            <w:tcW w:w="1493" w:type="pct"/>
          </w:tcPr>
          <w:p w:rsidR="006339CD" w:rsidRPr="004E1630" w:rsidRDefault="006339CD" w:rsidP="006339CD">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644"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ПРЕДЕЛЬНЫЕ РАЗМЕРЫ ЗЕМЕЛЬНЫХ</w:t>
            </w:r>
          </w:p>
          <w:p w:rsidR="006339CD" w:rsidRPr="004E1630" w:rsidRDefault="006339CD" w:rsidP="006339CD">
            <w:pPr>
              <w:widowControl w:val="0"/>
              <w:tabs>
                <w:tab w:val="left" w:pos="2520"/>
              </w:tabs>
              <w:jc w:val="center"/>
              <w:rPr>
                <w:b/>
                <w:sz w:val="24"/>
                <w:szCs w:val="24"/>
              </w:rPr>
            </w:pPr>
            <w:r w:rsidRPr="004E1630">
              <w:rPr>
                <w:b/>
                <w:sz w:val="24"/>
                <w:szCs w:val="24"/>
              </w:rPr>
              <w:t>УЧАСТКОВ И ПРЕДЕЛЬНЫЕ ПАРАМЕТРЫ</w:t>
            </w:r>
          </w:p>
          <w:p w:rsidR="006339CD" w:rsidRPr="004E1630" w:rsidRDefault="006339CD" w:rsidP="006339CD">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800"/>
          <w:jc w:val="center"/>
        </w:trPr>
        <w:tc>
          <w:tcPr>
            <w:tcW w:w="863" w:type="pct"/>
          </w:tcPr>
          <w:p w:rsidR="00DB6D04" w:rsidRPr="004E1630" w:rsidRDefault="00DB6D04" w:rsidP="006339CD">
            <w:pPr>
              <w:widowControl w:val="0"/>
              <w:jc w:val="both"/>
              <w:rPr>
                <w:sz w:val="24"/>
                <w:szCs w:val="24"/>
                <w:lang w:eastAsia="en-US" w:bidi="en-US"/>
              </w:rPr>
            </w:pPr>
            <w:r w:rsidRPr="004E1630">
              <w:rPr>
                <w:sz w:val="23"/>
                <w:szCs w:val="23"/>
                <w:shd w:val="clear" w:color="auto" w:fill="FFFFFF"/>
              </w:rPr>
              <w:t>Дошкольное, начальное и среднее общее образование</w:t>
            </w:r>
          </w:p>
          <w:p w:rsidR="006339CD" w:rsidRPr="004E1630" w:rsidRDefault="00DB6D04" w:rsidP="006339CD">
            <w:pPr>
              <w:widowControl w:val="0"/>
              <w:jc w:val="both"/>
              <w:rPr>
                <w:sz w:val="24"/>
                <w:szCs w:val="24"/>
                <w:lang w:eastAsia="en-US" w:bidi="en-US"/>
              </w:rPr>
            </w:pPr>
            <w:r w:rsidRPr="004E1630">
              <w:rPr>
                <w:sz w:val="24"/>
                <w:szCs w:val="24"/>
                <w:lang w:eastAsia="en-US" w:bidi="en-US"/>
              </w:rPr>
              <w:t xml:space="preserve"> </w:t>
            </w:r>
            <w:r w:rsidR="006339CD" w:rsidRPr="004E1630">
              <w:rPr>
                <w:sz w:val="24"/>
                <w:szCs w:val="24"/>
                <w:lang w:eastAsia="en-US" w:bidi="en-US"/>
              </w:rPr>
              <w:t>(3.5</w:t>
            </w:r>
            <w:r w:rsidRPr="004E1630">
              <w:rPr>
                <w:sz w:val="24"/>
                <w:szCs w:val="24"/>
                <w:lang w:eastAsia="en-US" w:bidi="en-US"/>
              </w:rPr>
              <w:t>.1</w:t>
            </w:r>
            <w:r w:rsidR="006339CD" w:rsidRPr="004E1630">
              <w:rPr>
                <w:sz w:val="24"/>
                <w:szCs w:val="24"/>
                <w:lang w:eastAsia="en-US" w:bidi="en-US"/>
              </w:rPr>
              <w:t>)</w:t>
            </w:r>
          </w:p>
          <w:p w:rsidR="00DB6D04" w:rsidRPr="004E1630" w:rsidRDefault="00DB6D04" w:rsidP="006339CD">
            <w:pPr>
              <w:widowControl w:val="0"/>
              <w:jc w:val="both"/>
              <w:rPr>
                <w:sz w:val="24"/>
                <w:szCs w:val="24"/>
                <w:lang w:eastAsia="en-US" w:bidi="en-US"/>
              </w:rPr>
            </w:pPr>
          </w:p>
          <w:p w:rsidR="00DB6D04" w:rsidRPr="004E1630" w:rsidRDefault="00DB6D04" w:rsidP="006339CD">
            <w:pPr>
              <w:widowControl w:val="0"/>
              <w:jc w:val="both"/>
              <w:rPr>
                <w:sz w:val="24"/>
                <w:szCs w:val="24"/>
                <w:lang w:eastAsia="en-US" w:bidi="en-US"/>
              </w:rPr>
            </w:pPr>
          </w:p>
          <w:p w:rsidR="00DB6D04" w:rsidRPr="004E1630" w:rsidRDefault="00DB6D04" w:rsidP="006339CD">
            <w:pPr>
              <w:widowControl w:val="0"/>
              <w:jc w:val="both"/>
              <w:rPr>
                <w:sz w:val="24"/>
                <w:szCs w:val="24"/>
                <w:lang w:eastAsia="en-US" w:bidi="en-US"/>
              </w:rPr>
            </w:pPr>
          </w:p>
          <w:p w:rsidR="00DB6D04" w:rsidRPr="004E1630" w:rsidRDefault="00DB6D04" w:rsidP="006339CD">
            <w:pPr>
              <w:widowControl w:val="0"/>
              <w:jc w:val="both"/>
              <w:rPr>
                <w:sz w:val="24"/>
                <w:szCs w:val="24"/>
                <w:lang w:eastAsia="en-US" w:bidi="en-US"/>
              </w:rPr>
            </w:pPr>
          </w:p>
          <w:p w:rsidR="00DB6D04" w:rsidRPr="004E1630" w:rsidRDefault="00DB6D04" w:rsidP="006339CD">
            <w:pPr>
              <w:widowControl w:val="0"/>
              <w:jc w:val="both"/>
              <w:rPr>
                <w:sz w:val="24"/>
                <w:szCs w:val="24"/>
                <w:lang w:eastAsia="en-US" w:bidi="en-US"/>
              </w:rPr>
            </w:pPr>
          </w:p>
          <w:p w:rsidR="00DB6D04" w:rsidRPr="004E1630" w:rsidRDefault="00DB6D04" w:rsidP="006339CD">
            <w:pPr>
              <w:widowControl w:val="0"/>
              <w:jc w:val="both"/>
              <w:rPr>
                <w:sz w:val="24"/>
                <w:szCs w:val="24"/>
                <w:lang w:eastAsia="en-US" w:bidi="en-US"/>
              </w:rPr>
            </w:pPr>
          </w:p>
          <w:p w:rsidR="00DB6D04" w:rsidRPr="004E1630" w:rsidRDefault="00DB6D04" w:rsidP="006339CD">
            <w:pPr>
              <w:widowControl w:val="0"/>
              <w:jc w:val="both"/>
              <w:rPr>
                <w:sz w:val="24"/>
                <w:szCs w:val="24"/>
                <w:lang w:eastAsia="en-US" w:bidi="en-US"/>
              </w:rPr>
            </w:pPr>
          </w:p>
          <w:p w:rsidR="00DB6D04" w:rsidRPr="004E1630" w:rsidRDefault="00DB6D04" w:rsidP="006339CD">
            <w:pPr>
              <w:widowControl w:val="0"/>
              <w:jc w:val="both"/>
              <w:rPr>
                <w:sz w:val="24"/>
                <w:szCs w:val="24"/>
                <w:lang w:eastAsia="en-US" w:bidi="en-US"/>
              </w:rPr>
            </w:pPr>
          </w:p>
          <w:p w:rsidR="00DB6D04" w:rsidRPr="004E1630" w:rsidRDefault="00DB6D04" w:rsidP="006339CD">
            <w:pPr>
              <w:widowControl w:val="0"/>
              <w:jc w:val="both"/>
              <w:rPr>
                <w:sz w:val="24"/>
                <w:szCs w:val="24"/>
                <w:lang w:eastAsia="en-US" w:bidi="en-US"/>
              </w:rPr>
            </w:pPr>
          </w:p>
          <w:p w:rsidR="00DB6D04" w:rsidRPr="004E1630" w:rsidRDefault="00DB6D04" w:rsidP="006339CD">
            <w:pPr>
              <w:widowControl w:val="0"/>
              <w:jc w:val="both"/>
              <w:rPr>
                <w:sz w:val="24"/>
                <w:szCs w:val="24"/>
                <w:lang w:eastAsia="en-US" w:bidi="en-US"/>
              </w:rPr>
            </w:pPr>
            <w:r w:rsidRPr="004E1630">
              <w:rPr>
                <w:sz w:val="23"/>
                <w:szCs w:val="23"/>
                <w:shd w:val="clear" w:color="auto" w:fill="FFFFFF"/>
              </w:rPr>
              <w:t>Среднее и высшее профессиональное образование (3.5.2)</w:t>
            </w:r>
          </w:p>
          <w:p w:rsidR="00DB6D04" w:rsidRPr="004E1630" w:rsidRDefault="00DB6D04" w:rsidP="006339CD">
            <w:pPr>
              <w:widowControl w:val="0"/>
              <w:jc w:val="both"/>
              <w:rPr>
                <w:sz w:val="24"/>
                <w:szCs w:val="24"/>
                <w:lang w:eastAsia="en-US" w:bidi="en-US"/>
              </w:rPr>
            </w:pPr>
          </w:p>
        </w:tc>
        <w:tc>
          <w:tcPr>
            <w:tcW w:w="1493" w:type="pct"/>
          </w:tcPr>
          <w:p w:rsidR="00DB6D04" w:rsidRPr="004E1630" w:rsidRDefault="00DB6D04" w:rsidP="006339CD">
            <w:pPr>
              <w:widowControl w:val="0"/>
              <w:jc w:val="both"/>
              <w:rPr>
                <w:sz w:val="24"/>
                <w:szCs w:val="24"/>
              </w:rPr>
            </w:pPr>
            <w:r w:rsidRPr="004E1630">
              <w:rPr>
                <w:sz w:val="23"/>
                <w:szCs w:val="23"/>
                <w:shd w:val="clear" w:color="auto" w:fill="FFFFFF"/>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p w:rsidR="006339CD" w:rsidRPr="004E1630" w:rsidRDefault="00DB6D04" w:rsidP="006339CD">
            <w:pPr>
              <w:widowControl w:val="0"/>
              <w:jc w:val="both"/>
              <w:rPr>
                <w:sz w:val="24"/>
                <w:szCs w:val="24"/>
              </w:rPr>
            </w:pPr>
            <w:r w:rsidRPr="004E1630">
              <w:rPr>
                <w:sz w:val="23"/>
                <w:szCs w:val="23"/>
                <w:shd w:val="clear" w:color="auto" w:fill="FFFFFF"/>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644" w:type="pct"/>
          </w:tcPr>
          <w:p w:rsidR="006339CD" w:rsidRPr="004E1630" w:rsidRDefault="006339CD" w:rsidP="006339C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6339CD" w:rsidRPr="004E1630" w:rsidRDefault="006339CD" w:rsidP="006339CD">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w:t>
            </w:r>
            <w:r w:rsidR="00E31332" w:rsidRPr="004E1630">
              <w:rPr>
                <w:b/>
                <w:sz w:val="24"/>
                <w:szCs w:val="24"/>
              </w:rPr>
              <w:t>0</w:t>
            </w:r>
            <w:r w:rsidRPr="004E1630">
              <w:rPr>
                <w:b/>
                <w:sz w:val="24"/>
                <w:szCs w:val="24"/>
              </w:rPr>
              <w:t>/40000</w:t>
            </w:r>
            <w:r w:rsidRPr="004E1630">
              <w:rPr>
                <w:sz w:val="24"/>
                <w:szCs w:val="24"/>
              </w:rPr>
              <w:t xml:space="preserve"> кв.м;</w:t>
            </w:r>
          </w:p>
          <w:p w:rsidR="006339CD" w:rsidRPr="004E1630" w:rsidRDefault="006339CD" w:rsidP="006339C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4E1630" w:rsidRDefault="006339CD" w:rsidP="006339CD">
            <w:pPr>
              <w:widowControl w:val="0"/>
              <w:ind w:firstLine="567"/>
              <w:jc w:val="both"/>
              <w:rPr>
                <w:sz w:val="24"/>
                <w:szCs w:val="24"/>
              </w:rPr>
            </w:pPr>
            <w:r w:rsidRPr="004E1630">
              <w:rPr>
                <w:sz w:val="24"/>
                <w:szCs w:val="24"/>
              </w:rPr>
              <w:t xml:space="preserve">- минимальные отступы от красной линии - </w:t>
            </w:r>
            <w:r w:rsidRPr="004E1630">
              <w:rPr>
                <w:b/>
                <w:sz w:val="24"/>
                <w:szCs w:val="24"/>
              </w:rPr>
              <w:t>10 м;</w:t>
            </w:r>
          </w:p>
          <w:p w:rsidR="006339CD" w:rsidRPr="004E1630" w:rsidRDefault="006339CD" w:rsidP="006339C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6339CD" w:rsidRPr="004E1630" w:rsidRDefault="006339CD" w:rsidP="006339CD">
            <w:pPr>
              <w:widowControl w:val="0"/>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3 этажа</w:t>
            </w:r>
            <w:r w:rsidRPr="004E1630">
              <w:rPr>
                <w:sz w:val="24"/>
                <w:szCs w:val="24"/>
              </w:rPr>
              <w:t>;</w:t>
            </w:r>
          </w:p>
          <w:p w:rsidR="006339CD" w:rsidRPr="004E1630" w:rsidRDefault="006339CD" w:rsidP="006339C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6339CD" w:rsidP="005F1533">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00E31332" w:rsidRPr="004E1630">
              <w:rPr>
                <w:rFonts w:eastAsia="SimSun"/>
                <w:sz w:val="24"/>
                <w:szCs w:val="24"/>
                <w:lang w:eastAsia="zh-CN"/>
              </w:rPr>
              <w:t>4</w:t>
            </w:r>
            <w:r w:rsidRPr="004E1630">
              <w:rPr>
                <w:rFonts w:eastAsia="SimSun"/>
                <w:b/>
                <w:sz w:val="24"/>
                <w:szCs w:val="24"/>
                <w:lang w:eastAsia="zh-CN"/>
              </w:rPr>
              <w:t>0%</w:t>
            </w:r>
            <w:r w:rsidR="005F1533" w:rsidRPr="004E1630">
              <w:rPr>
                <w:rFonts w:eastAsia="SimSun"/>
                <w:b/>
                <w:sz w:val="24"/>
                <w:szCs w:val="24"/>
                <w:lang w:eastAsia="zh-CN"/>
              </w:rPr>
              <w:t xml:space="preserve"> </w:t>
            </w:r>
          </w:p>
          <w:p w:rsidR="006339CD" w:rsidRPr="004E1630" w:rsidRDefault="005F1533" w:rsidP="005F1533">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800"/>
          <w:jc w:val="center"/>
        </w:trPr>
        <w:tc>
          <w:tcPr>
            <w:tcW w:w="863" w:type="pct"/>
          </w:tcPr>
          <w:p w:rsidR="0077112E" w:rsidRPr="004E1630" w:rsidRDefault="00AC68E4" w:rsidP="006339CD">
            <w:pPr>
              <w:widowControl w:val="0"/>
              <w:jc w:val="both"/>
              <w:rPr>
                <w:sz w:val="23"/>
                <w:szCs w:val="23"/>
                <w:shd w:val="clear" w:color="auto" w:fill="FFFFFF"/>
              </w:rPr>
            </w:pPr>
            <w:r w:rsidRPr="004E1630">
              <w:rPr>
                <w:sz w:val="23"/>
                <w:szCs w:val="23"/>
                <w:shd w:val="clear" w:color="auto" w:fill="FFFFFF"/>
              </w:rPr>
              <w:t>Обеспечение занятий спортом в помещениях (5.1.2)</w:t>
            </w:r>
          </w:p>
          <w:p w:rsidR="00AC68E4" w:rsidRPr="004E1630" w:rsidRDefault="00AC68E4" w:rsidP="006339CD">
            <w:pPr>
              <w:widowControl w:val="0"/>
              <w:jc w:val="both"/>
              <w:rPr>
                <w:sz w:val="23"/>
                <w:szCs w:val="23"/>
                <w:shd w:val="clear" w:color="auto" w:fill="FFFFFF"/>
              </w:rPr>
            </w:pPr>
          </w:p>
          <w:p w:rsidR="00AC68E4" w:rsidRPr="004E1630" w:rsidRDefault="00AC68E4" w:rsidP="006339CD">
            <w:pPr>
              <w:widowControl w:val="0"/>
              <w:jc w:val="both"/>
              <w:rPr>
                <w:sz w:val="23"/>
                <w:szCs w:val="23"/>
                <w:shd w:val="clear" w:color="auto" w:fill="FFFFFF"/>
              </w:rPr>
            </w:pPr>
            <w:r w:rsidRPr="004E1630">
              <w:rPr>
                <w:sz w:val="23"/>
                <w:szCs w:val="23"/>
                <w:shd w:val="clear" w:color="auto" w:fill="FFFFFF"/>
              </w:rPr>
              <w:t>Площадки для занятий спортом (5.1.3)</w:t>
            </w:r>
          </w:p>
          <w:p w:rsidR="00AC68E4" w:rsidRPr="004E1630" w:rsidRDefault="00AC68E4" w:rsidP="006339CD">
            <w:pPr>
              <w:widowControl w:val="0"/>
              <w:jc w:val="both"/>
              <w:rPr>
                <w:sz w:val="23"/>
                <w:szCs w:val="23"/>
                <w:shd w:val="clear" w:color="auto" w:fill="FFFFFF"/>
              </w:rPr>
            </w:pPr>
          </w:p>
          <w:p w:rsidR="00AC68E4" w:rsidRPr="004E1630" w:rsidRDefault="00AC68E4" w:rsidP="006339CD">
            <w:pPr>
              <w:widowControl w:val="0"/>
              <w:jc w:val="both"/>
              <w:rPr>
                <w:sz w:val="23"/>
                <w:szCs w:val="23"/>
                <w:shd w:val="clear" w:color="auto" w:fill="FFFFFF"/>
              </w:rPr>
            </w:pPr>
          </w:p>
          <w:p w:rsidR="00AC68E4" w:rsidRPr="004E1630" w:rsidRDefault="00AC68E4" w:rsidP="006339CD">
            <w:pPr>
              <w:widowControl w:val="0"/>
              <w:jc w:val="both"/>
              <w:rPr>
                <w:sz w:val="23"/>
                <w:szCs w:val="23"/>
                <w:shd w:val="clear" w:color="auto" w:fill="FFFFFF"/>
              </w:rPr>
            </w:pPr>
          </w:p>
          <w:p w:rsidR="00AC68E4" w:rsidRPr="004E1630" w:rsidRDefault="00AC68E4" w:rsidP="006339CD">
            <w:pPr>
              <w:widowControl w:val="0"/>
              <w:jc w:val="both"/>
              <w:rPr>
                <w:sz w:val="23"/>
                <w:szCs w:val="23"/>
                <w:shd w:val="clear" w:color="auto" w:fill="FFFFFF"/>
              </w:rPr>
            </w:pPr>
            <w:r w:rsidRPr="004E1630">
              <w:rPr>
                <w:sz w:val="23"/>
                <w:szCs w:val="23"/>
                <w:shd w:val="clear" w:color="auto" w:fill="FFFFFF"/>
              </w:rPr>
              <w:t>Оборудованные площадки для занятий спортом (5.1.4)</w:t>
            </w:r>
          </w:p>
        </w:tc>
        <w:tc>
          <w:tcPr>
            <w:tcW w:w="1493" w:type="pct"/>
          </w:tcPr>
          <w:p w:rsidR="0077112E" w:rsidRPr="004E1630" w:rsidRDefault="00AC68E4" w:rsidP="006339CD">
            <w:pPr>
              <w:widowControl w:val="0"/>
              <w:jc w:val="both"/>
              <w:rPr>
                <w:sz w:val="23"/>
                <w:szCs w:val="23"/>
                <w:shd w:val="clear" w:color="auto" w:fill="FFFFFF"/>
              </w:rPr>
            </w:pPr>
            <w:r w:rsidRPr="004E1630">
              <w:rPr>
                <w:sz w:val="23"/>
                <w:szCs w:val="23"/>
                <w:shd w:val="clear" w:color="auto" w:fill="FFFFFF"/>
              </w:rPr>
              <w:t>Размещение спортивных клубов, спортивных залов, бассейнов, физкультурно-оздоровительных комплексов в зданиях и сооружениях</w:t>
            </w:r>
          </w:p>
          <w:p w:rsidR="00AC68E4" w:rsidRPr="004E1630" w:rsidRDefault="00AC68E4" w:rsidP="006339CD">
            <w:pPr>
              <w:widowControl w:val="0"/>
              <w:jc w:val="both"/>
              <w:rPr>
                <w:sz w:val="23"/>
                <w:szCs w:val="23"/>
                <w:shd w:val="clear" w:color="auto" w:fill="FFFFFF"/>
              </w:rPr>
            </w:pPr>
            <w:r w:rsidRPr="004E1630">
              <w:rPr>
                <w:sz w:val="23"/>
                <w:szCs w:val="23"/>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p w:rsidR="00AC68E4" w:rsidRPr="004E1630" w:rsidRDefault="00AC68E4" w:rsidP="006339CD">
            <w:pPr>
              <w:widowControl w:val="0"/>
              <w:jc w:val="both"/>
              <w:rPr>
                <w:sz w:val="23"/>
                <w:szCs w:val="23"/>
                <w:shd w:val="clear" w:color="auto" w:fill="FFFFFF"/>
              </w:rPr>
            </w:pPr>
            <w:r w:rsidRPr="004E1630">
              <w:rPr>
                <w:sz w:val="23"/>
                <w:szCs w:val="23"/>
                <w:shd w:val="clear" w:color="auto" w:fill="FFFFFF"/>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644" w:type="pct"/>
          </w:tcPr>
          <w:p w:rsidR="0077112E" w:rsidRPr="004E1630" w:rsidRDefault="0077112E" w:rsidP="0077112E">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- 1000 кв. м/50000 кв. м;</w:t>
            </w:r>
          </w:p>
          <w:p w:rsidR="0077112E" w:rsidRPr="004E1630" w:rsidRDefault="0077112E" w:rsidP="0077112E">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- 25 м;</w:t>
            </w:r>
          </w:p>
          <w:p w:rsidR="0077112E" w:rsidRPr="004E1630" w:rsidRDefault="0077112E" w:rsidP="0077112E">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77112E" w:rsidRPr="004E1630" w:rsidRDefault="0077112E" w:rsidP="0077112E">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77112E" w:rsidRPr="004E1630" w:rsidRDefault="0077112E" w:rsidP="0077112E">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сооружений - 30 м;</w:t>
            </w:r>
          </w:p>
          <w:p w:rsidR="0077112E" w:rsidRPr="004E1630" w:rsidRDefault="0077112E" w:rsidP="0077112E">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800"/>
          <w:jc w:val="center"/>
        </w:trPr>
        <w:tc>
          <w:tcPr>
            <w:tcW w:w="863" w:type="pct"/>
          </w:tcPr>
          <w:p w:rsidR="00A2456E" w:rsidRPr="004E1630" w:rsidRDefault="00A2456E" w:rsidP="00A2456E">
            <w:pPr>
              <w:widowControl w:val="0"/>
              <w:jc w:val="both"/>
              <w:rPr>
                <w:sz w:val="23"/>
                <w:szCs w:val="23"/>
                <w:shd w:val="clear" w:color="auto" w:fill="FFFFFF"/>
              </w:rPr>
            </w:pPr>
            <w:r w:rsidRPr="004E1630">
              <w:rPr>
                <w:sz w:val="23"/>
                <w:szCs w:val="23"/>
                <w:shd w:val="clear" w:color="auto" w:fill="FFFFFF"/>
              </w:rPr>
              <w:t>Религиозное управление и образование (3.7.2)</w:t>
            </w:r>
          </w:p>
        </w:tc>
        <w:tc>
          <w:tcPr>
            <w:tcW w:w="1493" w:type="pct"/>
          </w:tcPr>
          <w:p w:rsidR="00A2456E" w:rsidRPr="004E1630" w:rsidRDefault="00A2456E" w:rsidP="00A2456E">
            <w:pPr>
              <w:widowControl w:val="0"/>
              <w:jc w:val="both"/>
              <w:rPr>
                <w:sz w:val="23"/>
                <w:szCs w:val="23"/>
                <w:shd w:val="clear" w:color="auto" w:fill="FFFFFF"/>
              </w:rPr>
            </w:pPr>
            <w:r w:rsidRPr="004E1630">
              <w:rPr>
                <w:sz w:val="23"/>
                <w:szCs w:val="23"/>
                <w:shd w:val="clear" w:color="auto" w:fill="FFFFFF"/>
              </w:rPr>
              <w:t>Размещение зданий, предназначенных для осуществления религиозной образовательной деятельности (воскресные и религиозные школы, семинарии, духовные училища)</w:t>
            </w:r>
          </w:p>
        </w:tc>
        <w:tc>
          <w:tcPr>
            <w:tcW w:w="2644" w:type="pct"/>
          </w:tcPr>
          <w:p w:rsidR="00A2456E" w:rsidRPr="004E1630" w:rsidRDefault="00A2456E" w:rsidP="00A2456E">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- 1000 кв. м/10000 кв. м;</w:t>
            </w:r>
          </w:p>
          <w:p w:rsidR="00A2456E" w:rsidRPr="004E1630" w:rsidRDefault="00A2456E" w:rsidP="00A2456E">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- 25 м;</w:t>
            </w:r>
          </w:p>
          <w:p w:rsidR="00A2456E" w:rsidRPr="004E1630" w:rsidRDefault="00A2456E" w:rsidP="00A2456E">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A2456E" w:rsidRPr="004E1630" w:rsidRDefault="00A2456E" w:rsidP="00A2456E">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зданий, строений, сооружений от уровня земли - 30 м;</w:t>
            </w:r>
          </w:p>
          <w:p w:rsidR="00A2456E" w:rsidRPr="004E1630" w:rsidRDefault="00A2456E" w:rsidP="00A2456E">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- 60%;</w:t>
            </w:r>
          </w:p>
        </w:tc>
      </w:tr>
      <w:tr w:rsidR="004E1630" w:rsidRPr="004E1630" w:rsidTr="00F0555E">
        <w:trPr>
          <w:trHeight w:val="366"/>
          <w:jc w:val="center"/>
        </w:trPr>
        <w:tc>
          <w:tcPr>
            <w:tcW w:w="863" w:type="pct"/>
          </w:tcPr>
          <w:p w:rsidR="00A2456E" w:rsidRPr="004E1630" w:rsidRDefault="00A2456E" w:rsidP="00A2456E">
            <w:pPr>
              <w:widowControl w:val="0"/>
              <w:jc w:val="both"/>
              <w:rPr>
                <w:sz w:val="24"/>
                <w:szCs w:val="24"/>
              </w:rPr>
            </w:pPr>
            <w:r w:rsidRPr="004E1630">
              <w:rPr>
                <w:sz w:val="24"/>
                <w:szCs w:val="24"/>
              </w:rPr>
              <w:t>Общее пользование территории</w:t>
            </w:r>
          </w:p>
          <w:p w:rsidR="00A2456E" w:rsidRPr="004E1630" w:rsidRDefault="00A2456E" w:rsidP="00A2456E">
            <w:pPr>
              <w:widowControl w:val="0"/>
              <w:jc w:val="both"/>
              <w:rPr>
                <w:sz w:val="24"/>
                <w:szCs w:val="24"/>
              </w:rPr>
            </w:pPr>
            <w:r w:rsidRPr="004E1630">
              <w:rPr>
                <w:sz w:val="24"/>
                <w:szCs w:val="24"/>
              </w:rPr>
              <w:t>(12.0)</w:t>
            </w:r>
          </w:p>
        </w:tc>
        <w:tc>
          <w:tcPr>
            <w:tcW w:w="1493" w:type="pct"/>
          </w:tcPr>
          <w:p w:rsidR="00A2456E" w:rsidRPr="004E1630" w:rsidRDefault="00A2456E" w:rsidP="00A2456E">
            <w:pPr>
              <w:widowControl w:val="0"/>
              <w:rPr>
                <w:sz w:val="24"/>
                <w:szCs w:val="24"/>
              </w:rPr>
            </w:pPr>
            <w:r w:rsidRPr="004E1630">
              <w:rPr>
                <w:sz w:val="24"/>
                <w:szCs w:val="24"/>
              </w:rPr>
              <w:t>Земельные участки общего пользования</w:t>
            </w:r>
          </w:p>
          <w:p w:rsidR="00A2456E" w:rsidRPr="004E1630" w:rsidRDefault="00A2456E" w:rsidP="00A2456E">
            <w:pPr>
              <w:widowControl w:val="0"/>
              <w:jc w:val="both"/>
              <w:rPr>
                <w:sz w:val="24"/>
                <w:szCs w:val="24"/>
              </w:rPr>
            </w:pPr>
          </w:p>
        </w:tc>
        <w:tc>
          <w:tcPr>
            <w:tcW w:w="2644" w:type="pct"/>
          </w:tcPr>
          <w:p w:rsidR="00A2456E" w:rsidRPr="004E1630" w:rsidRDefault="00A2456E" w:rsidP="00A2456E">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366"/>
          <w:jc w:val="center"/>
        </w:trPr>
        <w:tc>
          <w:tcPr>
            <w:tcW w:w="863" w:type="pct"/>
          </w:tcPr>
          <w:p w:rsidR="00A2456E" w:rsidRPr="004E1630" w:rsidRDefault="00A2456E" w:rsidP="00A2456E">
            <w:pPr>
              <w:widowControl w:val="0"/>
              <w:jc w:val="both"/>
              <w:rPr>
                <w:sz w:val="24"/>
                <w:szCs w:val="24"/>
              </w:rPr>
            </w:pPr>
            <w:r w:rsidRPr="004E1630">
              <w:rPr>
                <w:sz w:val="24"/>
                <w:szCs w:val="24"/>
              </w:rPr>
              <w:t>Улично-дорожная сеть (12.0.1)</w:t>
            </w:r>
          </w:p>
        </w:tc>
        <w:tc>
          <w:tcPr>
            <w:tcW w:w="1493" w:type="pct"/>
          </w:tcPr>
          <w:p w:rsidR="00A2456E" w:rsidRPr="004E1630" w:rsidRDefault="00A2456E" w:rsidP="00A2456E">
            <w:pPr>
              <w:widowControl w:val="0"/>
              <w:rPr>
                <w:sz w:val="24"/>
                <w:szCs w:val="24"/>
              </w:rPr>
            </w:pPr>
            <w:r w:rsidRPr="004E1630">
              <w:rPr>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A2456E" w:rsidRPr="004E1630" w:rsidRDefault="00A2456E" w:rsidP="00A2456E">
            <w:pPr>
              <w:widowControl w:val="0"/>
              <w:rPr>
                <w:sz w:val="24"/>
                <w:szCs w:val="24"/>
              </w:rPr>
            </w:pPr>
            <w:r w:rsidRPr="004E1630">
              <w:rPr>
                <w:sz w:val="24"/>
                <w:szCs w:val="24"/>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644" w:type="pct"/>
          </w:tcPr>
          <w:p w:rsidR="00A2456E" w:rsidRPr="004E1630" w:rsidRDefault="00A2456E" w:rsidP="00A2456E">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A2456E" w:rsidRPr="004E1630" w:rsidTr="00F0555E">
        <w:trPr>
          <w:trHeight w:val="366"/>
          <w:jc w:val="center"/>
        </w:trPr>
        <w:tc>
          <w:tcPr>
            <w:tcW w:w="863" w:type="pct"/>
          </w:tcPr>
          <w:p w:rsidR="00A2456E" w:rsidRPr="004E1630" w:rsidRDefault="00A2456E" w:rsidP="00A2456E">
            <w:pPr>
              <w:widowControl w:val="0"/>
              <w:jc w:val="both"/>
              <w:rPr>
                <w:sz w:val="24"/>
                <w:szCs w:val="24"/>
              </w:rPr>
            </w:pPr>
            <w:r w:rsidRPr="004E1630">
              <w:rPr>
                <w:sz w:val="24"/>
                <w:szCs w:val="24"/>
              </w:rPr>
              <w:t>Благоустройство территории (12.0.2)</w:t>
            </w:r>
          </w:p>
        </w:tc>
        <w:tc>
          <w:tcPr>
            <w:tcW w:w="1493" w:type="pct"/>
          </w:tcPr>
          <w:p w:rsidR="00A2456E" w:rsidRPr="004E1630" w:rsidRDefault="00A2456E" w:rsidP="00A2456E">
            <w:pPr>
              <w:widowControl w:val="0"/>
              <w:rPr>
                <w:sz w:val="24"/>
                <w:szCs w:val="24"/>
              </w:rPr>
            </w:pPr>
            <w:r w:rsidRPr="004E1630">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644" w:type="pct"/>
          </w:tcPr>
          <w:p w:rsidR="00A2456E" w:rsidRPr="004E1630" w:rsidRDefault="00A2456E" w:rsidP="00A2456E">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bl>
    <w:p w:rsidR="006339CD" w:rsidRPr="004E1630" w:rsidRDefault="006339CD" w:rsidP="006339CD">
      <w:pPr>
        <w:widowControl w:val="0"/>
        <w:jc w:val="both"/>
        <w:rPr>
          <w:sz w:val="24"/>
          <w:szCs w:val="24"/>
        </w:rPr>
      </w:pPr>
    </w:p>
    <w:p w:rsidR="006339CD" w:rsidRPr="004E1630" w:rsidRDefault="006339CD" w:rsidP="006339CD">
      <w:pPr>
        <w:widowControl w:val="0"/>
        <w:numPr>
          <w:ilvl w:val="0"/>
          <w:numId w:val="12"/>
        </w:numPr>
        <w:jc w:val="both"/>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tbl>
      <w:tblPr>
        <w:tblW w:w="46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1"/>
        <w:gridCol w:w="4214"/>
        <w:gridCol w:w="7918"/>
      </w:tblGrid>
      <w:tr w:rsidR="004E1630" w:rsidRPr="004E1630" w:rsidTr="00F0555E">
        <w:trPr>
          <w:trHeight w:val="552"/>
          <w:tblHeader/>
          <w:jc w:val="center"/>
        </w:trPr>
        <w:tc>
          <w:tcPr>
            <w:tcW w:w="880"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6339CD" w:rsidRPr="004E1630" w:rsidRDefault="006339CD" w:rsidP="006339CD">
            <w:pPr>
              <w:widowControl w:val="0"/>
              <w:tabs>
                <w:tab w:val="left" w:pos="2520"/>
              </w:tabs>
              <w:jc w:val="center"/>
              <w:rPr>
                <w:b/>
                <w:sz w:val="24"/>
                <w:szCs w:val="24"/>
              </w:rPr>
            </w:pPr>
            <w:r w:rsidRPr="004E1630">
              <w:rPr>
                <w:b/>
                <w:sz w:val="24"/>
                <w:szCs w:val="24"/>
              </w:rPr>
              <w:t>(номер по классификатору)</w:t>
            </w:r>
          </w:p>
        </w:tc>
        <w:tc>
          <w:tcPr>
            <w:tcW w:w="1431"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689"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ПРЕДЕЛЬНЫЕ РАЗМЕРЫ ЗЕМЕЛЬНЫХ</w:t>
            </w:r>
          </w:p>
          <w:p w:rsidR="006339CD" w:rsidRPr="004E1630" w:rsidRDefault="006339CD" w:rsidP="006339CD">
            <w:pPr>
              <w:widowControl w:val="0"/>
              <w:tabs>
                <w:tab w:val="left" w:pos="2520"/>
              </w:tabs>
              <w:jc w:val="center"/>
              <w:rPr>
                <w:b/>
                <w:sz w:val="24"/>
                <w:szCs w:val="24"/>
              </w:rPr>
            </w:pPr>
            <w:r w:rsidRPr="004E1630">
              <w:rPr>
                <w:b/>
                <w:sz w:val="24"/>
                <w:szCs w:val="24"/>
              </w:rPr>
              <w:t>УЧАСТКОВ И ПРЕДЕЛЬНЫЕ ПАРАМЕТРЫ</w:t>
            </w:r>
          </w:p>
          <w:p w:rsidR="006339CD" w:rsidRPr="004E1630" w:rsidRDefault="006339CD" w:rsidP="006339CD">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345"/>
          <w:jc w:val="center"/>
        </w:trPr>
        <w:tc>
          <w:tcPr>
            <w:tcW w:w="880" w:type="pct"/>
            <w:vAlign w:val="center"/>
          </w:tcPr>
          <w:p w:rsidR="00AF408A" w:rsidRPr="004E1630" w:rsidRDefault="00AF408A" w:rsidP="00AF408A">
            <w:pPr>
              <w:widowControl w:val="0"/>
              <w:autoSpaceDE w:val="0"/>
              <w:autoSpaceDN w:val="0"/>
              <w:adjustRightInd w:val="0"/>
              <w:rPr>
                <w:sz w:val="24"/>
                <w:szCs w:val="24"/>
              </w:rPr>
            </w:pPr>
            <w:r w:rsidRPr="004E1630">
              <w:rPr>
                <w:sz w:val="24"/>
                <w:szCs w:val="24"/>
              </w:rPr>
              <w:t>Обеспечение внутреннего правопорядка</w:t>
            </w:r>
          </w:p>
          <w:p w:rsidR="00AF408A" w:rsidRPr="004E1630" w:rsidRDefault="00AF408A" w:rsidP="00AF408A">
            <w:pPr>
              <w:widowControl w:val="0"/>
              <w:jc w:val="center"/>
              <w:rPr>
                <w:sz w:val="24"/>
                <w:szCs w:val="24"/>
                <w:lang w:eastAsia="en-US" w:bidi="en-US"/>
              </w:rPr>
            </w:pPr>
            <w:r w:rsidRPr="004E1630">
              <w:rPr>
                <w:sz w:val="24"/>
                <w:szCs w:val="24"/>
              </w:rPr>
              <w:t>(8.3)</w:t>
            </w:r>
          </w:p>
        </w:tc>
        <w:tc>
          <w:tcPr>
            <w:tcW w:w="1431" w:type="pct"/>
            <w:vAlign w:val="center"/>
          </w:tcPr>
          <w:p w:rsidR="00AF408A" w:rsidRPr="004E1630" w:rsidRDefault="00AF408A" w:rsidP="00AF408A">
            <w:pPr>
              <w:widowControl w:val="0"/>
              <w:autoSpaceDE w:val="0"/>
              <w:autoSpaceDN w:val="0"/>
              <w:adjustRightInd w:val="0"/>
              <w:jc w:val="both"/>
              <w:rPr>
                <w:sz w:val="24"/>
                <w:szCs w:val="24"/>
              </w:rPr>
            </w:pPr>
            <w:r w:rsidRPr="004E1630">
              <w:rPr>
                <w:sz w:val="23"/>
                <w:szCs w:val="23"/>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p w:rsidR="00AF408A" w:rsidRPr="004E1630" w:rsidRDefault="00AF408A" w:rsidP="00AF408A">
            <w:pPr>
              <w:widowControl w:val="0"/>
              <w:jc w:val="center"/>
              <w:rPr>
                <w:sz w:val="24"/>
                <w:szCs w:val="24"/>
              </w:rPr>
            </w:pPr>
          </w:p>
        </w:tc>
        <w:tc>
          <w:tcPr>
            <w:tcW w:w="2689" w:type="pct"/>
            <w:vAlign w:val="center"/>
          </w:tcPr>
          <w:p w:rsidR="00AF408A" w:rsidRPr="004E1630" w:rsidRDefault="00AF408A" w:rsidP="00AF408A">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AF408A" w:rsidRPr="004E1630" w:rsidRDefault="00AF408A" w:rsidP="00AF408A">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100/5000</w:t>
            </w:r>
            <w:r w:rsidRPr="004E1630">
              <w:rPr>
                <w:sz w:val="24"/>
                <w:szCs w:val="24"/>
              </w:rPr>
              <w:t xml:space="preserve"> кв.м;</w:t>
            </w:r>
          </w:p>
          <w:p w:rsidR="00AF408A" w:rsidRPr="004E1630" w:rsidRDefault="00AF408A" w:rsidP="00AF408A">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F408A" w:rsidRPr="004E1630" w:rsidRDefault="00AF408A" w:rsidP="00AF408A">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AF408A" w:rsidRPr="004E1630" w:rsidRDefault="00AF408A" w:rsidP="00AF408A">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AF408A" w:rsidRPr="004E1630" w:rsidRDefault="00AF408A" w:rsidP="00AF408A">
            <w:pPr>
              <w:widowControl w:val="0"/>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2 этажа</w:t>
            </w:r>
            <w:r w:rsidRPr="004E1630">
              <w:rPr>
                <w:sz w:val="24"/>
                <w:szCs w:val="24"/>
              </w:rPr>
              <w:t>;</w:t>
            </w:r>
          </w:p>
          <w:p w:rsidR="00AF408A" w:rsidRPr="004E1630" w:rsidRDefault="00AF408A" w:rsidP="00AF408A">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AF408A" w:rsidP="005F1533">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60%</w:t>
            </w:r>
            <w:r w:rsidR="005F1533" w:rsidRPr="004E1630">
              <w:rPr>
                <w:rFonts w:eastAsia="SimSun"/>
                <w:b/>
                <w:sz w:val="24"/>
                <w:szCs w:val="24"/>
                <w:lang w:eastAsia="zh-CN"/>
              </w:rPr>
              <w:t xml:space="preserve"> </w:t>
            </w:r>
          </w:p>
          <w:p w:rsidR="00AF408A" w:rsidRPr="004E1630" w:rsidRDefault="005F1533" w:rsidP="005F1533">
            <w:pPr>
              <w:widowControl w:val="0"/>
              <w:overflowPunct w:val="0"/>
              <w:autoSpaceDE w:val="0"/>
              <w:autoSpaceDN w:val="0"/>
              <w:adjustRightInd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345"/>
          <w:jc w:val="center"/>
        </w:trPr>
        <w:tc>
          <w:tcPr>
            <w:tcW w:w="880" w:type="pct"/>
            <w:vAlign w:val="center"/>
          </w:tcPr>
          <w:p w:rsidR="00C45D61" w:rsidRPr="004E1630" w:rsidRDefault="00C45D61" w:rsidP="00C45D61">
            <w:pPr>
              <w:widowControl w:val="0"/>
              <w:jc w:val="both"/>
              <w:rPr>
                <w:sz w:val="24"/>
                <w:szCs w:val="24"/>
              </w:rPr>
            </w:pPr>
            <w:r w:rsidRPr="004E1630">
              <w:rPr>
                <w:sz w:val="24"/>
                <w:szCs w:val="24"/>
              </w:rPr>
              <w:t>Коммунальное обслуживание</w:t>
            </w:r>
          </w:p>
          <w:p w:rsidR="00AF408A" w:rsidRPr="004E1630" w:rsidRDefault="00C45D61" w:rsidP="00C45D61">
            <w:pPr>
              <w:widowControl w:val="0"/>
              <w:jc w:val="center"/>
              <w:rPr>
                <w:sz w:val="24"/>
                <w:szCs w:val="24"/>
                <w:lang w:eastAsia="en-US" w:bidi="en-US"/>
              </w:rPr>
            </w:pPr>
            <w:r w:rsidRPr="004E1630">
              <w:rPr>
                <w:sz w:val="24"/>
                <w:szCs w:val="24"/>
              </w:rPr>
              <w:t>(3.1)</w:t>
            </w:r>
          </w:p>
        </w:tc>
        <w:tc>
          <w:tcPr>
            <w:tcW w:w="1431" w:type="pct"/>
            <w:vAlign w:val="center"/>
          </w:tcPr>
          <w:p w:rsidR="00AF408A" w:rsidRPr="004E1630" w:rsidRDefault="00554B87" w:rsidP="00AF408A">
            <w:pPr>
              <w:widowControl w:val="0"/>
              <w:jc w:val="center"/>
              <w:rPr>
                <w:sz w:val="24"/>
                <w:szCs w:val="24"/>
              </w:rPr>
            </w:pPr>
            <w:r w:rsidRPr="004E1630">
              <w:rPr>
                <w:sz w:val="24"/>
                <w:szCs w:val="24"/>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689" w:type="pct"/>
            <w:vAlign w:val="center"/>
          </w:tcPr>
          <w:p w:rsidR="004038CA" w:rsidRPr="004E1630" w:rsidRDefault="004038CA" w:rsidP="004038CA">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4038CA" w:rsidRPr="004E1630" w:rsidRDefault="004038CA" w:rsidP="004038CA">
            <w:pPr>
              <w:widowControl w:val="0"/>
              <w:ind w:firstLine="567"/>
              <w:jc w:val="both"/>
              <w:rPr>
                <w:sz w:val="24"/>
                <w:szCs w:val="24"/>
              </w:rPr>
            </w:pPr>
            <w:r w:rsidRPr="004E1630">
              <w:rPr>
                <w:sz w:val="24"/>
                <w:szCs w:val="24"/>
              </w:rPr>
              <w:t>- минимальная/максимальная площадь земельных участков -</w:t>
            </w:r>
            <w:r w:rsidRPr="004E1630">
              <w:rPr>
                <w:b/>
                <w:sz w:val="24"/>
                <w:szCs w:val="24"/>
              </w:rPr>
              <w:t xml:space="preserve">10/5000 </w:t>
            </w:r>
            <w:r w:rsidRPr="004E1630">
              <w:rPr>
                <w:sz w:val="24"/>
                <w:szCs w:val="24"/>
              </w:rPr>
              <w:t>кв.м.</w:t>
            </w:r>
          </w:p>
          <w:p w:rsidR="004038CA" w:rsidRPr="004E1630" w:rsidRDefault="004038CA" w:rsidP="004038CA">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038CA" w:rsidRPr="004E1630" w:rsidRDefault="004038CA" w:rsidP="004038CA">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1 м</w:t>
            </w:r>
            <w:r w:rsidRPr="004E1630">
              <w:rPr>
                <w:sz w:val="24"/>
                <w:szCs w:val="24"/>
              </w:rPr>
              <w:t>;</w:t>
            </w:r>
          </w:p>
          <w:p w:rsidR="004038CA" w:rsidRPr="004E1630" w:rsidRDefault="004038CA" w:rsidP="004038CA">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038CA" w:rsidRPr="004E1630" w:rsidRDefault="004038CA" w:rsidP="004038CA">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90%</w:t>
            </w:r>
            <w:r w:rsidRPr="004E1630">
              <w:rPr>
                <w:sz w:val="24"/>
                <w:szCs w:val="24"/>
              </w:rPr>
              <w:t>.</w:t>
            </w:r>
          </w:p>
          <w:p w:rsidR="004038CA" w:rsidRPr="004E1630" w:rsidRDefault="004038CA" w:rsidP="004038CA">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4038CA" w:rsidRPr="004E1630" w:rsidRDefault="004038CA" w:rsidP="004038CA">
            <w:pPr>
              <w:widowControl w:val="0"/>
              <w:ind w:firstLine="567"/>
              <w:jc w:val="both"/>
              <w:rPr>
                <w:b/>
                <w:sz w:val="24"/>
                <w:szCs w:val="24"/>
              </w:rPr>
            </w:pPr>
            <w:r w:rsidRPr="004E1630">
              <w:rPr>
                <w:sz w:val="24"/>
                <w:szCs w:val="24"/>
              </w:rPr>
              <w:t xml:space="preserve">максимальное количество этажей - не более </w:t>
            </w:r>
            <w:r w:rsidRPr="004E1630">
              <w:rPr>
                <w:b/>
                <w:sz w:val="24"/>
                <w:szCs w:val="24"/>
              </w:rPr>
              <w:t>2 этажей.</w:t>
            </w:r>
          </w:p>
          <w:p w:rsidR="005F1533" w:rsidRPr="004E1630" w:rsidRDefault="004038CA" w:rsidP="005F1533">
            <w:pPr>
              <w:widowControl w:val="0"/>
              <w:ind w:firstLine="567"/>
              <w:jc w:val="both"/>
              <w:rPr>
                <w:rFonts w:eastAsia="SimSun"/>
                <w:b/>
                <w:sz w:val="24"/>
                <w:szCs w:val="24"/>
                <w:lang w:eastAsia="zh-CN"/>
              </w:rPr>
            </w:pPr>
            <w:r w:rsidRPr="004E1630">
              <w:rPr>
                <w:b/>
                <w:sz w:val="24"/>
                <w:szCs w:val="24"/>
              </w:rPr>
              <w:t xml:space="preserve">- </w:t>
            </w:r>
            <w:r w:rsidRPr="004E1630">
              <w:rPr>
                <w:sz w:val="24"/>
                <w:szCs w:val="24"/>
              </w:rPr>
              <w:t xml:space="preserve">высота - не более </w:t>
            </w:r>
            <w:r w:rsidRPr="004E1630">
              <w:rPr>
                <w:b/>
                <w:sz w:val="24"/>
                <w:szCs w:val="24"/>
              </w:rPr>
              <w:t>22 м.</w:t>
            </w:r>
            <w:r w:rsidR="005F1533" w:rsidRPr="004E1630">
              <w:rPr>
                <w:rFonts w:eastAsia="SimSun"/>
                <w:b/>
                <w:sz w:val="24"/>
                <w:szCs w:val="24"/>
                <w:lang w:eastAsia="zh-CN"/>
              </w:rPr>
              <w:t xml:space="preserve"> </w:t>
            </w:r>
          </w:p>
          <w:p w:rsidR="00AF408A" w:rsidRPr="004E1630" w:rsidRDefault="005F1533" w:rsidP="005F1533">
            <w:pPr>
              <w:widowControl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5A2897" w:rsidRPr="004E1630" w:rsidTr="006D5B14">
        <w:trPr>
          <w:trHeight w:val="345"/>
          <w:jc w:val="center"/>
        </w:trPr>
        <w:tc>
          <w:tcPr>
            <w:tcW w:w="880" w:type="pct"/>
            <w:vAlign w:val="center"/>
          </w:tcPr>
          <w:p w:rsidR="005A2897" w:rsidRPr="004E1630" w:rsidRDefault="000B403B" w:rsidP="005A2897">
            <w:pPr>
              <w:widowControl w:val="0"/>
              <w:jc w:val="both"/>
              <w:rPr>
                <w:sz w:val="24"/>
                <w:szCs w:val="24"/>
              </w:rPr>
            </w:pPr>
            <w:r w:rsidRPr="004E1630">
              <w:rPr>
                <w:sz w:val="23"/>
                <w:szCs w:val="23"/>
                <w:shd w:val="clear" w:color="auto" w:fill="FFFFFF"/>
              </w:rPr>
              <w:t>Связь (6.8)</w:t>
            </w:r>
          </w:p>
        </w:tc>
        <w:tc>
          <w:tcPr>
            <w:tcW w:w="1431" w:type="pct"/>
            <w:vAlign w:val="center"/>
          </w:tcPr>
          <w:p w:rsidR="005A2897" w:rsidRPr="004E1630" w:rsidRDefault="005A2897" w:rsidP="005A2897">
            <w:pPr>
              <w:widowControl w:val="0"/>
              <w:jc w:val="center"/>
              <w:rPr>
                <w:sz w:val="24"/>
                <w:szCs w:val="24"/>
              </w:rPr>
            </w:pPr>
            <w:r w:rsidRPr="004E1630">
              <w:rPr>
                <w:sz w:val="23"/>
                <w:szCs w:val="23"/>
                <w:shd w:val="clear" w:color="auto" w:fill="FFFFFF"/>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93" w:anchor="/document/70736874/entry/1311" w:history="1">
              <w:r w:rsidRPr="004E1630">
                <w:rPr>
                  <w:rStyle w:val="af"/>
                  <w:color w:val="auto"/>
                  <w:sz w:val="23"/>
                  <w:szCs w:val="23"/>
                  <w:shd w:val="clear" w:color="auto" w:fill="FFFFFF"/>
                </w:rPr>
                <w:t>кодами 3.1.1</w:t>
              </w:r>
            </w:hyperlink>
            <w:r w:rsidRPr="004E1630">
              <w:rPr>
                <w:sz w:val="23"/>
                <w:szCs w:val="23"/>
                <w:shd w:val="clear" w:color="auto" w:fill="FFFFFF"/>
              </w:rPr>
              <w:t>, </w:t>
            </w:r>
            <w:hyperlink r:id="rId94" w:anchor="/document/70736874/entry/1323" w:history="1">
              <w:r w:rsidRPr="004E1630">
                <w:rPr>
                  <w:rStyle w:val="af"/>
                  <w:color w:val="auto"/>
                  <w:sz w:val="23"/>
                  <w:szCs w:val="23"/>
                  <w:shd w:val="clear" w:color="auto" w:fill="FFFFFF"/>
                </w:rPr>
                <w:t>3.2.3</w:t>
              </w:r>
            </w:hyperlink>
          </w:p>
        </w:tc>
        <w:tc>
          <w:tcPr>
            <w:tcW w:w="2689" w:type="pct"/>
          </w:tcPr>
          <w:p w:rsidR="005A2897" w:rsidRPr="004E1630" w:rsidRDefault="005A2897" w:rsidP="005A289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 кв. м/10000 кв. м;</w:t>
            </w:r>
          </w:p>
          <w:p w:rsidR="005A2897" w:rsidRPr="004E1630" w:rsidRDefault="005A2897" w:rsidP="005A289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5A2897" w:rsidRPr="004E1630" w:rsidRDefault="005A2897" w:rsidP="005A289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5A2897" w:rsidRPr="004E1630" w:rsidRDefault="005A2897" w:rsidP="005A289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5A2897" w:rsidRPr="004E1630" w:rsidRDefault="005A2897" w:rsidP="005A289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5A2897" w:rsidRPr="004E1630" w:rsidRDefault="005A2897" w:rsidP="005A2897">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bl>
    <w:p w:rsidR="006339CD" w:rsidRPr="004E1630" w:rsidRDefault="006339CD" w:rsidP="006339CD">
      <w:pPr>
        <w:widowControl w:val="0"/>
        <w:jc w:val="both"/>
        <w:rPr>
          <w:sz w:val="24"/>
          <w:szCs w:val="24"/>
        </w:rPr>
      </w:pPr>
    </w:p>
    <w:p w:rsidR="006339CD" w:rsidRPr="004E1630" w:rsidRDefault="006339CD" w:rsidP="006339CD">
      <w:pPr>
        <w:widowControl w:val="0"/>
        <w:numPr>
          <w:ilvl w:val="0"/>
          <w:numId w:val="12"/>
        </w:numPr>
        <w:jc w:val="both"/>
        <w:rPr>
          <w:b/>
          <w:sz w:val="24"/>
          <w:szCs w:val="24"/>
        </w:rPr>
      </w:pPr>
      <w:r w:rsidRPr="004E1630">
        <w:rPr>
          <w:b/>
          <w:sz w:val="24"/>
          <w:szCs w:val="24"/>
        </w:rPr>
        <w:t xml:space="preserve">ВСПОМОГАТЕЛЬНЫЕ ВИДЫ И ПАРАМЕТРЫ РАЗРЕШЕННОГО ИСПОЛЬЗОВАНИЯ </w:t>
      </w:r>
      <w:r w:rsidR="00E70B5F" w:rsidRPr="004E1630">
        <w:rPr>
          <w:b/>
          <w:sz w:val="24"/>
          <w:szCs w:val="24"/>
        </w:rPr>
        <w:t xml:space="preserve">ЗЕМЕЛЬНЫХ УЧАСТКОВ И </w:t>
      </w:r>
      <w:r w:rsidRPr="004E1630">
        <w:rPr>
          <w:b/>
          <w:sz w:val="24"/>
          <w:szCs w:val="24"/>
        </w:rPr>
        <w:t>ОБЪЕКТОВ КАПИТАЛЬНОГО СТРОИТЕЛЬСТВА</w:t>
      </w:r>
    </w:p>
    <w:p w:rsidR="006339CD" w:rsidRPr="004E1630" w:rsidRDefault="006339CD" w:rsidP="006339CD">
      <w:pPr>
        <w:widowControl w:val="0"/>
        <w:ind w:firstLine="709"/>
        <w:jc w:val="both"/>
        <w:rPr>
          <w:sz w:val="24"/>
          <w:szCs w:val="24"/>
        </w:rPr>
      </w:pPr>
      <w:r w:rsidRPr="004E1630">
        <w:rPr>
          <w:sz w:val="24"/>
          <w:szCs w:val="24"/>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w:t>
      </w:r>
    </w:p>
    <w:p w:rsidR="006339CD" w:rsidRPr="004E1630" w:rsidRDefault="006339CD" w:rsidP="006339CD">
      <w:pPr>
        <w:widowControl w:val="0"/>
        <w:ind w:firstLine="709"/>
        <w:jc w:val="both"/>
        <w:rPr>
          <w:sz w:val="24"/>
          <w:szCs w:val="24"/>
        </w:rPr>
      </w:pPr>
      <w:r w:rsidRPr="004E1630">
        <w:rPr>
          <w:b/>
          <w:sz w:val="24"/>
          <w:szCs w:val="24"/>
        </w:rPr>
        <w:t>Виды разрешенного использования объектов:</w:t>
      </w:r>
    </w:p>
    <w:p w:rsidR="006339CD" w:rsidRPr="004E1630" w:rsidRDefault="006339CD" w:rsidP="006339CD">
      <w:pPr>
        <w:widowControl w:val="0"/>
        <w:ind w:firstLine="709"/>
        <w:jc w:val="both"/>
        <w:rPr>
          <w:sz w:val="24"/>
          <w:szCs w:val="24"/>
        </w:rPr>
      </w:pPr>
      <w:r w:rsidRPr="004E1630">
        <w:rPr>
          <w:sz w:val="24"/>
          <w:szCs w:val="24"/>
        </w:rPr>
        <w:t>Площадки для мусорных контейнеров</w:t>
      </w:r>
    </w:p>
    <w:p w:rsidR="006339CD" w:rsidRPr="004E1630" w:rsidRDefault="006339CD" w:rsidP="006339CD">
      <w:pPr>
        <w:widowControl w:val="0"/>
        <w:ind w:firstLine="709"/>
        <w:jc w:val="both"/>
        <w:rPr>
          <w:sz w:val="24"/>
          <w:szCs w:val="24"/>
        </w:rPr>
      </w:pPr>
      <w:r w:rsidRPr="004E1630">
        <w:rPr>
          <w:sz w:val="24"/>
          <w:szCs w:val="24"/>
        </w:rPr>
        <w:t>Игровые площадки, площадки отдыха, занятия физкультурой и спортом</w:t>
      </w:r>
    </w:p>
    <w:p w:rsidR="006339CD" w:rsidRPr="004E1630" w:rsidRDefault="006339CD" w:rsidP="006339CD">
      <w:pPr>
        <w:widowControl w:val="0"/>
        <w:ind w:firstLine="709"/>
        <w:jc w:val="both"/>
        <w:rPr>
          <w:sz w:val="24"/>
          <w:szCs w:val="24"/>
        </w:rPr>
      </w:pPr>
      <w:r w:rsidRPr="004E1630">
        <w:rPr>
          <w:sz w:val="24"/>
          <w:szCs w:val="24"/>
        </w:rPr>
        <w:t>Летние веранды, навесы, беседки</w:t>
      </w:r>
    </w:p>
    <w:p w:rsidR="006339CD" w:rsidRPr="004E1630" w:rsidRDefault="006339CD" w:rsidP="006339CD">
      <w:pPr>
        <w:widowControl w:val="0"/>
        <w:ind w:firstLine="709"/>
        <w:jc w:val="both"/>
        <w:rPr>
          <w:sz w:val="24"/>
          <w:szCs w:val="24"/>
        </w:rPr>
      </w:pPr>
      <w:r w:rsidRPr="004E1630">
        <w:rPr>
          <w:sz w:val="24"/>
          <w:szCs w:val="24"/>
        </w:rPr>
        <w:t xml:space="preserve">Благоустройство и озеленение </w:t>
      </w:r>
    </w:p>
    <w:p w:rsidR="006339CD" w:rsidRPr="004E1630" w:rsidRDefault="006339CD" w:rsidP="006339CD">
      <w:pPr>
        <w:widowControl w:val="0"/>
        <w:ind w:firstLine="709"/>
        <w:jc w:val="both"/>
        <w:rPr>
          <w:sz w:val="24"/>
          <w:szCs w:val="24"/>
        </w:rPr>
      </w:pPr>
      <w:r w:rsidRPr="004E1630">
        <w:rPr>
          <w:sz w:val="24"/>
          <w:szCs w:val="24"/>
        </w:rPr>
        <w:t>Оборудование пожарной охраны (гидранты, резервуары)</w:t>
      </w:r>
    </w:p>
    <w:p w:rsidR="006339CD" w:rsidRPr="004E1630" w:rsidRDefault="006339CD" w:rsidP="006339CD">
      <w:pPr>
        <w:widowControl w:val="0"/>
        <w:ind w:firstLine="709"/>
        <w:jc w:val="both"/>
        <w:rPr>
          <w:sz w:val="24"/>
          <w:szCs w:val="24"/>
        </w:rPr>
      </w:pPr>
      <w:r w:rsidRPr="004E1630">
        <w:rPr>
          <w:sz w:val="24"/>
          <w:szCs w:val="24"/>
        </w:rPr>
        <w:t>Пешеходные тротуары</w:t>
      </w:r>
    </w:p>
    <w:p w:rsidR="006339CD" w:rsidRPr="004E1630" w:rsidRDefault="006339CD" w:rsidP="006339CD">
      <w:pPr>
        <w:widowControl w:val="0"/>
        <w:ind w:firstLine="709"/>
        <w:jc w:val="both"/>
        <w:rPr>
          <w:sz w:val="24"/>
          <w:szCs w:val="24"/>
        </w:rPr>
      </w:pPr>
      <w:r w:rsidRPr="004E1630">
        <w:rPr>
          <w:sz w:val="24"/>
          <w:szCs w:val="24"/>
        </w:rPr>
        <w:t>Защитные дорожные сооружения</w:t>
      </w:r>
    </w:p>
    <w:p w:rsidR="006339CD" w:rsidRPr="004E1630" w:rsidRDefault="006339CD" w:rsidP="006339CD">
      <w:pPr>
        <w:widowControl w:val="0"/>
        <w:ind w:firstLine="709"/>
        <w:jc w:val="both"/>
        <w:rPr>
          <w:sz w:val="24"/>
          <w:szCs w:val="24"/>
        </w:rPr>
      </w:pPr>
      <w:r w:rsidRPr="004E1630">
        <w:rPr>
          <w:sz w:val="24"/>
          <w:szCs w:val="24"/>
        </w:rPr>
        <w:t>Элементы обустройства автомобильных дорог</w:t>
      </w:r>
    </w:p>
    <w:p w:rsidR="006339CD" w:rsidRPr="004E1630" w:rsidRDefault="006339CD" w:rsidP="006339CD">
      <w:pPr>
        <w:widowControl w:val="0"/>
        <w:ind w:firstLine="709"/>
        <w:jc w:val="both"/>
        <w:rPr>
          <w:sz w:val="24"/>
          <w:szCs w:val="24"/>
        </w:rPr>
      </w:pPr>
      <w:r w:rsidRPr="004E1630">
        <w:rPr>
          <w:sz w:val="24"/>
          <w:szCs w:val="24"/>
        </w:rPr>
        <w:t>Искусственные дорожные сооружения</w:t>
      </w:r>
    </w:p>
    <w:p w:rsidR="006339CD" w:rsidRPr="004E1630" w:rsidRDefault="006339CD" w:rsidP="006339CD">
      <w:pPr>
        <w:widowControl w:val="0"/>
        <w:ind w:firstLine="709"/>
        <w:jc w:val="both"/>
        <w:rPr>
          <w:sz w:val="24"/>
          <w:szCs w:val="24"/>
        </w:rPr>
      </w:pPr>
      <w:r w:rsidRPr="004E1630">
        <w:rPr>
          <w:sz w:val="24"/>
          <w:szCs w:val="24"/>
        </w:rPr>
        <w:t>Специализированные технические средства оповещения и информации</w:t>
      </w:r>
    </w:p>
    <w:p w:rsidR="006339CD" w:rsidRPr="004E1630" w:rsidRDefault="006339CD" w:rsidP="006339CD">
      <w:pPr>
        <w:widowControl w:val="0"/>
        <w:ind w:firstLine="709"/>
        <w:jc w:val="both"/>
        <w:rPr>
          <w:sz w:val="24"/>
          <w:szCs w:val="24"/>
        </w:rPr>
      </w:pPr>
      <w:r w:rsidRPr="004E1630">
        <w:rPr>
          <w:sz w:val="24"/>
          <w:szCs w:val="24"/>
        </w:rPr>
        <w:t>Объекты инженерного обеспечения (водо-, газо-, электроснабжения и т.п.)</w:t>
      </w:r>
    </w:p>
    <w:p w:rsidR="006339CD" w:rsidRPr="004E1630" w:rsidRDefault="006339CD" w:rsidP="006339CD">
      <w:pPr>
        <w:widowControl w:val="0"/>
        <w:ind w:firstLine="709"/>
        <w:jc w:val="both"/>
        <w:rPr>
          <w:sz w:val="24"/>
          <w:szCs w:val="24"/>
        </w:rPr>
      </w:pPr>
      <w:r w:rsidRPr="004E1630">
        <w:rPr>
          <w:sz w:val="24"/>
          <w:szCs w:val="24"/>
        </w:rPr>
        <w:t>Примечание:</w:t>
      </w:r>
    </w:p>
    <w:p w:rsidR="006339CD" w:rsidRPr="004E1630" w:rsidRDefault="006339CD" w:rsidP="006339CD">
      <w:pPr>
        <w:widowControl w:val="0"/>
        <w:ind w:firstLine="709"/>
        <w:jc w:val="both"/>
        <w:rPr>
          <w:sz w:val="24"/>
          <w:szCs w:val="24"/>
        </w:rPr>
      </w:pPr>
      <w:r w:rsidRPr="004E1630">
        <w:rPr>
          <w:sz w:val="24"/>
          <w:szCs w:val="24"/>
        </w:rPr>
        <w:t>Размеры земельного участка для отдельно стоящего объекта дошкольного образования:</w:t>
      </w:r>
    </w:p>
    <w:p w:rsidR="006339CD" w:rsidRPr="004E1630" w:rsidRDefault="006339CD" w:rsidP="006339CD">
      <w:pPr>
        <w:widowControl w:val="0"/>
        <w:ind w:firstLine="709"/>
        <w:jc w:val="both"/>
        <w:rPr>
          <w:sz w:val="24"/>
          <w:szCs w:val="24"/>
        </w:rPr>
      </w:pPr>
      <w:r w:rsidRPr="004E1630">
        <w:rPr>
          <w:sz w:val="24"/>
          <w:szCs w:val="24"/>
        </w:rPr>
        <w:t>- при вместимости до 100 мест - 40 кв.м. на 1 чел.;</w:t>
      </w:r>
    </w:p>
    <w:p w:rsidR="006339CD" w:rsidRPr="004E1630" w:rsidRDefault="006339CD" w:rsidP="006339CD">
      <w:pPr>
        <w:widowControl w:val="0"/>
        <w:ind w:firstLine="709"/>
        <w:jc w:val="both"/>
        <w:rPr>
          <w:sz w:val="24"/>
          <w:szCs w:val="24"/>
        </w:rPr>
      </w:pPr>
      <w:r w:rsidRPr="004E1630">
        <w:rPr>
          <w:sz w:val="24"/>
          <w:szCs w:val="24"/>
        </w:rPr>
        <w:t>- при вместимости свыше 100 мест - 35 кв.м. на 1 чел.</w:t>
      </w:r>
    </w:p>
    <w:p w:rsidR="006339CD" w:rsidRPr="004E1630" w:rsidRDefault="006339CD" w:rsidP="006339CD">
      <w:pPr>
        <w:widowControl w:val="0"/>
        <w:ind w:firstLine="709"/>
        <w:jc w:val="both"/>
        <w:rPr>
          <w:sz w:val="24"/>
          <w:szCs w:val="24"/>
        </w:rPr>
      </w:pPr>
      <w:r w:rsidRPr="004E1630">
        <w:rPr>
          <w:sz w:val="24"/>
          <w:szCs w:val="24"/>
        </w:rPr>
        <w:t>Размеры земельного участка для встроенного объекта дошкольного образования:</w:t>
      </w:r>
    </w:p>
    <w:p w:rsidR="006339CD" w:rsidRPr="004E1630" w:rsidRDefault="006339CD" w:rsidP="006339CD">
      <w:pPr>
        <w:widowControl w:val="0"/>
        <w:ind w:firstLine="709"/>
        <w:jc w:val="both"/>
        <w:rPr>
          <w:sz w:val="24"/>
          <w:szCs w:val="24"/>
        </w:rPr>
      </w:pPr>
      <w:r w:rsidRPr="004E1630">
        <w:rPr>
          <w:sz w:val="24"/>
          <w:szCs w:val="24"/>
        </w:rPr>
        <w:t>- при вместимости более 100 мест - 29 кв.м. на 1 чел.;</w:t>
      </w:r>
    </w:p>
    <w:p w:rsidR="006339CD" w:rsidRPr="004E1630" w:rsidRDefault="006339CD" w:rsidP="006339CD">
      <w:pPr>
        <w:widowControl w:val="0"/>
        <w:ind w:firstLine="709"/>
        <w:jc w:val="both"/>
        <w:rPr>
          <w:sz w:val="24"/>
          <w:szCs w:val="24"/>
        </w:rPr>
      </w:pPr>
      <w:r w:rsidRPr="004E1630">
        <w:rPr>
          <w:sz w:val="24"/>
          <w:szCs w:val="24"/>
        </w:rPr>
        <w:t>Предельная высота ограждения - 2 м.;</w:t>
      </w:r>
    </w:p>
    <w:p w:rsidR="006339CD" w:rsidRPr="004E1630" w:rsidRDefault="006339CD" w:rsidP="006339CD">
      <w:pPr>
        <w:widowControl w:val="0"/>
        <w:ind w:firstLine="709"/>
        <w:jc w:val="both"/>
        <w:rPr>
          <w:sz w:val="24"/>
          <w:szCs w:val="24"/>
        </w:rPr>
      </w:pPr>
      <w:r w:rsidRPr="004E1630">
        <w:rPr>
          <w:sz w:val="24"/>
          <w:szCs w:val="24"/>
        </w:rPr>
        <w:t>Расстояние между зданиями определяются по нормам инсоляции и освещенности.</w:t>
      </w:r>
    </w:p>
    <w:p w:rsidR="006339CD" w:rsidRPr="004E1630" w:rsidRDefault="006339CD" w:rsidP="006339CD">
      <w:pPr>
        <w:widowControl w:val="0"/>
        <w:ind w:firstLine="709"/>
        <w:jc w:val="both"/>
        <w:rPr>
          <w:sz w:val="24"/>
          <w:szCs w:val="24"/>
        </w:rPr>
      </w:pPr>
      <w:r w:rsidRPr="004E1630">
        <w:rPr>
          <w:sz w:val="24"/>
          <w:szCs w:val="24"/>
        </w:rPr>
        <w:t>Для объекта общеобразовательного назначения размеры земельного участка при вместимости:</w:t>
      </w:r>
    </w:p>
    <w:p w:rsidR="006339CD" w:rsidRPr="004E1630" w:rsidRDefault="006339CD" w:rsidP="006339CD">
      <w:pPr>
        <w:widowControl w:val="0"/>
        <w:ind w:firstLine="709"/>
        <w:jc w:val="both"/>
        <w:rPr>
          <w:sz w:val="24"/>
          <w:szCs w:val="24"/>
        </w:rPr>
      </w:pPr>
      <w:r w:rsidRPr="004E1630">
        <w:rPr>
          <w:sz w:val="24"/>
          <w:szCs w:val="24"/>
        </w:rPr>
        <w:t>- до 400 мест - 50 кв.м. на 1 чел.;</w:t>
      </w:r>
    </w:p>
    <w:p w:rsidR="006339CD" w:rsidRPr="004E1630" w:rsidRDefault="006339CD" w:rsidP="006339CD">
      <w:pPr>
        <w:widowControl w:val="0"/>
        <w:ind w:firstLine="709"/>
        <w:jc w:val="both"/>
        <w:rPr>
          <w:sz w:val="24"/>
          <w:szCs w:val="24"/>
        </w:rPr>
      </w:pPr>
      <w:r w:rsidRPr="004E1630">
        <w:rPr>
          <w:sz w:val="24"/>
          <w:szCs w:val="24"/>
        </w:rPr>
        <w:t>- от 401 до 500 мест - 60 кв.м. на 1 чел.;</w:t>
      </w:r>
    </w:p>
    <w:p w:rsidR="006339CD" w:rsidRPr="004E1630" w:rsidRDefault="006339CD" w:rsidP="006339CD">
      <w:pPr>
        <w:widowControl w:val="0"/>
        <w:ind w:firstLine="709"/>
        <w:jc w:val="both"/>
        <w:rPr>
          <w:sz w:val="24"/>
          <w:szCs w:val="24"/>
        </w:rPr>
      </w:pPr>
      <w:r w:rsidRPr="004E1630">
        <w:rPr>
          <w:sz w:val="24"/>
          <w:szCs w:val="24"/>
        </w:rPr>
        <w:t>Расстояние между зданиями определяется по нормам инсоляции и освещенности.</w:t>
      </w:r>
    </w:p>
    <w:p w:rsidR="006339CD" w:rsidRPr="004E1630" w:rsidRDefault="006339CD" w:rsidP="006339CD">
      <w:pPr>
        <w:widowControl w:val="0"/>
        <w:ind w:firstLine="709"/>
        <w:jc w:val="both"/>
        <w:rPr>
          <w:sz w:val="24"/>
          <w:szCs w:val="24"/>
        </w:rPr>
      </w:pPr>
      <w:r w:rsidRPr="004E1630">
        <w:rPr>
          <w:sz w:val="24"/>
          <w:szCs w:val="24"/>
        </w:rPr>
        <w:t>Отмостка должна располагаться в пределах отведенного (предоставленного) земельного участка.</w:t>
      </w:r>
    </w:p>
    <w:p w:rsidR="006339CD" w:rsidRPr="004E1630" w:rsidRDefault="006339CD" w:rsidP="006339CD">
      <w:pPr>
        <w:widowControl w:val="0"/>
        <w:ind w:firstLine="709"/>
        <w:jc w:val="both"/>
        <w:rPr>
          <w:sz w:val="24"/>
          <w:szCs w:val="24"/>
        </w:rPr>
      </w:pPr>
      <w:r w:rsidRPr="004E1630">
        <w:rPr>
          <w:sz w:val="24"/>
          <w:szCs w:val="24"/>
        </w:rPr>
        <w:t xml:space="preserve">Площадь территорий, предназначенных для хранения транспортных средств как вспомогательных видов использования - не менее 10% от площади земельного участка. Нормы расчета стоянок автомобилей для конкретного разрешенного вида использования объекта предусматривать в соответствии с СП 42.13330.2011 </w:t>
      </w:r>
      <w:r w:rsidR="00DB798A" w:rsidRPr="004E1630">
        <w:rPr>
          <w:sz w:val="24"/>
          <w:szCs w:val="24"/>
        </w:rPr>
        <w:t>«</w:t>
      </w:r>
      <w:r w:rsidRPr="004E1630">
        <w:rPr>
          <w:sz w:val="24"/>
          <w:szCs w:val="24"/>
        </w:rPr>
        <w:t>Градостроительство. Планировка и застройка городских и сельских поселений</w:t>
      </w:r>
      <w:r w:rsidR="00DB798A" w:rsidRPr="004E1630">
        <w:rPr>
          <w:sz w:val="24"/>
          <w:szCs w:val="24"/>
        </w:rPr>
        <w:t>»</w:t>
      </w:r>
      <w:r w:rsidRPr="004E1630">
        <w:rPr>
          <w:sz w:val="24"/>
          <w:szCs w:val="24"/>
        </w:rPr>
        <w:t>.</w:t>
      </w:r>
    </w:p>
    <w:p w:rsidR="006339CD" w:rsidRPr="004E1630" w:rsidRDefault="006339CD" w:rsidP="006339CD">
      <w:pPr>
        <w:widowControl w:val="0"/>
        <w:ind w:firstLine="709"/>
        <w:jc w:val="both"/>
        <w:rPr>
          <w:sz w:val="24"/>
          <w:szCs w:val="24"/>
        </w:rPr>
      </w:pPr>
      <w:r w:rsidRPr="004E1630">
        <w:rPr>
          <w:sz w:val="24"/>
          <w:szCs w:val="24"/>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6339CD" w:rsidRPr="004E1630" w:rsidRDefault="006339CD" w:rsidP="006339CD">
      <w:pPr>
        <w:widowControl w:val="0"/>
        <w:ind w:firstLine="709"/>
        <w:jc w:val="both"/>
        <w:rPr>
          <w:sz w:val="24"/>
          <w:szCs w:val="24"/>
        </w:rPr>
      </w:pPr>
      <w:r w:rsidRPr="004E1630">
        <w:rPr>
          <w:sz w:val="24"/>
          <w:szCs w:val="24"/>
        </w:rPr>
        <w:t>На территориях, подверженных затоплению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6339CD" w:rsidRPr="004E1630" w:rsidRDefault="006339CD" w:rsidP="006339CD">
      <w:pPr>
        <w:widowControl w:val="0"/>
        <w:ind w:firstLine="709"/>
        <w:jc w:val="both"/>
        <w:rPr>
          <w:sz w:val="24"/>
          <w:szCs w:val="24"/>
        </w:rPr>
      </w:pPr>
      <w:r w:rsidRPr="004E1630">
        <w:rPr>
          <w:sz w:val="24"/>
          <w:szCs w:val="24"/>
        </w:rPr>
        <w:t>Проектирование и строительство зданий, строений и сооружений вести в соответствии с установленными параметрами разрешенного строительства, реконструкции, а также требованиями законодательства о пожарной безопасности, и законодательства в области обеспечения санитарно-эпидемиологического благополучия населения, минимальными нормативными противопожарными и санитарно-эпидемиологическими разрывами между зданиями, строениями и сооружениями, в том числе и расположенными на соседних земельных участках, а также техническими регламентами, градостроительными и строительными нормами и Правилами.</w:t>
      </w:r>
    </w:p>
    <w:p w:rsidR="006339CD" w:rsidRPr="004E1630" w:rsidRDefault="006339CD" w:rsidP="006339CD">
      <w:pPr>
        <w:widowControl w:val="0"/>
        <w:ind w:firstLine="709"/>
        <w:jc w:val="both"/>
        <w:rPr>
          <w:sz w:val="24"/>
          <w:szCs w:val="24"/>
        </w:rPr>
      </w:pPr>
      <w:r w:rsidRPr="004E1630">
        <w:rPr>
          <w:sz w:val="24"/>
          <w:szCs w:val="24"/>
        </w:rPr>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6339CD" w:rsidRPr="004E1630" w:rsidRDefault="006339CD" w:rsidP="006339CD">
      <w:pPr>
        <w:widowControl w:val="0"/>
        <w:ind w:firstLine="709"/>
        <w:jc w:val="both"/>
        <w:rPr>
          <w:b/>
          <w:sz w:val="24"/>
          <w:szCs w:val="24"/>
        </w:rPr>
      </w:pPr>
      <w:r w:rsidRPr="004E1630">
        <w:rPr>
          <w:b/>
          <w:sz w:val="24"/>
          <w:szCs w:val="24"/>
        </w:rPr>
        <w:t>Требования к ограждению земельных участков:</w:t>
      </w:r>
    </w:p>
    <w:p w:rsidR="006339CD" w:rsidRPr="004E1630" w:rsidRDefault="006339CD" w:rsidP="006339CD">
      <w:pPr>
        <w:widowControl w:val="0"/>
        <w:ind w:firstLine="709"/>
        <w:jc w:val="both"/>
        <w:rPr>
          <w:sz w:val="24"/>
          <w:szCs w:val="24"/>
        </w:rPr>
      </w:pPr>
      <w:r w:rsidRPr="004E1630">
        <w:rPr>
          <w:sz w:val="24"/>
          <w:szCs w:val="24"/>
        </w:rPr>
        <w:t>Ограждения детских садов и школ должны обеспечивать защиту территории от проникновения посторонних и несанкционированного въезда автомобилей, должны быть изготовлены и установлены таким образом, чтобы полностью исключалась вероятность получения травм об элементы конструкции, должны быть устойчивы к различным механическим повреждениям.</w:t>
      </w:r>
    </w:p>
    <w:p w:rsidR="006339CD" w:rsidRPr="004E1630" w:rsidRDefault="006339CD" w:rsidP="006339CD">
      <w:pPr>
        <w:widowControl w:val="0"/>
        <w:ind w:firstLine="709"/>
        <w:jc w:val="both"/>
        <w:rPr>
          <w:sz w:val="24"/>
          <w:szCs w:val="24"/>
        </w:rPr>
      </w:pPr>
      <w:r w:rsidRPr="004E1630">
        <w:rPr>
          <w:sz w:val="24"/>
          <w:szCs w:val="24"/>
        </w:rPr>
        <w:t xml:space="preserve">Нормы расчета стоянок автомобилей предусмотреть в соответствии с Приложением </w:t>
      </w:r>
      <w:r w:rsidR="00DB798A" w:rsidRPr="004E1630">
        <w:rPr>
          <w:sz w:val="24"/>
          <w:szCs w:val="24"/>
        </w:rPr>
        <w:t>«</w:t>
      </w:r>
      <w:r w:rsidRPr="004E1630">
        <w:rPr>
          <w:sz w:val="24"/>
          <w:szCs w:val="24"/>
        </w:rPr>
        <w:t>К</w:t>
      </w:r>
      <w:r w:rsidR="00DB798A" w:rsidRPr="004E1630">
        <w:rPr>
          <w:sz w:val="24"/>
          <w:szCs w:val="24"/>
        </w:rPr>
        <w:t>»</w:t>
      </w:r>
      <w:r w:rsidRPr="004E1630">
        <w:rPr>
          <w:sz w:val="24"/>
          <w:szCs w:val="24"/>
        </w:rPr>
        <w:t xml:space="preserve"> СП 42.13330.2011 </w:t>
      </w:r>
      <w:r w:rsidR="00DB798A" w:rsidRPr="004E1630">
        <w:rPr>
          <w:sz w:val="24"/>
          <w:szCs w:val="24"/>
        </w:rPr>
        <w:t>«</w:t>
      </w:r>
      <w:r w:rsidRPr="004E1630">
        <w:rPr>
          <w:sz w:val="24"/>
          <w:szCs w:val="24"/>
        </w:rPr>
        <w:t>Градостроительство. Планировка и застройка городских и сельских поселений</w:t>
      </w:r>
      <w:r w:rsidR="00DB798A" w:rsidRPr="004E1630">
        <w:rPr>
          <w:sz w:val="24"/>
          <w:szCs w:val="24"/>
        </w:rPr>
        <w:t>»</w:t>
      </w:r>
      <w:r w:rsidRPr="004E1630">
        <w:rPr>
          <w:sz w:val="24"/>
          <w:szCs w:val="24"/>
        </w:rPr>
        <w:t>, региональными и местными нормативами градостроительного проектирования.</w:t>
      </w:r>
    </w:p>
    <w:p w:rsidR="006339CD" w:rsidRPr="004E1630" w:rsidRDefault="006339CD" w:rsidP="006339CD">
      <w:pPr>
        <w:widowControl w:val="0"/>
        <w:jc w:val="both"/>
        <w:rPr>
          <w:sz w:val="24"/>
          <w:szCs w:val="24"/>
        </w:rPr>
      </w:pPr>
    </w:p>
    <w:p w:rsidR="006339CD" w:rsidRPr="004E1630" w:rsidRDefault="006339CD" w:rsidP="006339CD">
      <w:pPr>
        <w:widowControl w:val="0"/>
        <w:overflowPunct w:val="0"/>
        <w:autoSpaceDE w:val="0"/>
        <w:autoSpaceDN w:val="0"/>
        <w:adjustRightInd w:val="0"/>
        <w:jc w:val="center"/>
        <w:rPr>
          <w:rFonts w:eastAsia="SimSun"/>
          <w:b/>
          <w:bCs/>
          <w:i/>
          <w:iCs/>
          <w:sz w:val="24"/>
          <w:szCs w:val="24"/>
          <w:lang w:eastAsia="zh-CN"/>
        </w:rPr>
      </w:pPr>
      <w:r w:rsidRPr="004E1630">
        <w:rPr>
          <w:rFonts w:eastAsia="SimSun"/>
          <w:b/>
          <w:bCs/>
          <w:i/>
          <w:iCs/>
          <w:sz w:val="24"/>
          <w:szCs w:val="24"/>
          <w:lang w:eastAsia="zh-CN"/>
        </w:rPr>
        <w:t>ОД-4.</w:t>
      </w:r>
      <w:r w:rsidRPr="004E1630">
        <w:rPr>
          <w:rFonts w:eastAsia="SimSun"/>
          <w:b/>
          <w:bCs/>
          <w:i/>
          <w:iCs/>
          <w:sz w:val="24"/>
          <w:szCs w:val="24"/>
          <w:lang w:eastAsia="zh-CN"/>
        </w:rPr>
        <w:tab/>
        <w:t>Зона размещения объектов здравоохранения</w:t>
      </w:r>
    </w:p>
    <w:p w:rsidR="006339CD" w:rsidRPr="004E1630" w:rsidRDefault="006339CD" w:rsidP="006339CD">
      <w:pPr>
        <w:widowControl w:val="0"/>
        <w:tabs>
          <w:tab w:val="left" w:pos="1260"/>
        </w:tabs>
        <w:ind w:firstLine="709"/>
        <w:jc w:val="both"/>
        <w:rPr>
          <w:i/>
          <w:iCs/>
          <w:sz w:val="24"/>
          <w:szCs w:val="24"/>
        </w:rPr>
      </w:pPr>
      <w:r w:rsidRPr="004E1630">
        <w:rPr>
          <w:i/>
          <w:iCs/>
          <w:sz w:val="24"/>
          <w:szCs w:val="24"/>
        </w:rPr>
        <w:t>Зона ОД-4 выделена для обеспечения правовых условий формирования объектов здравоохранения, требующих значительные территориальные ресурсы для своего нормального функционирования.</w:t>
      </w:r>
    </w:p>
    <w:p w:rsidR="006339CD" w:rsidRPr="004E1630" w:rsidRDefault="006339CD" w:rsidP="006339CD">
      <w:pPr>
        <w:widowControl w:val="0"/>
        <w:tabs>
          <w:tab w:val="left" w:pos="1260"/>
        </w:tabs>
        <w:jc w:val="both"/>
        <w:rPr>
          <w:iCs/>
          <w:sz w:val="24"/>
          <w:szCs w:val="24"/>
        </w:rPr>
      </w:pPr>
    </w:p>
    <w:p w:rsidR="006339CD" w:rsidRPr="004E1630" w:rsidRDefault="006339CD" w:rsidP="006339CD">
      <w:pPr>
        <w:widowControl w:val="0"/>
        <w:numPr>
          <w:ilvl w:val="0"/>
          <w:numId w:val="7"/>
        </w:numPr>
        <w:jc w:val="both"/>
        <w:rPr>
          <w:b/>
          <w:sz w:val="24"/>
          <w:szCs w:val="24"/>
        </w:rPr>
      </w:pPr>
      <w:r w:rsidRPr="004E1630">
        <w:rPr>
          <w:b/>
          <w:sz w:val="24"/>
          <w:szCs w:val="24"/>
        </w:rPr>
        <w:t>ОСНОВНЫЕ ВИДЫ И ПАРАМЕТРЫ РАЗРЕШЕННОГО ИСПОЛЬЗОВАНИЯ ЗЕМЕЛЬНЫХ УЧАСТКОВ И ОБЪЕКТОВ КАПИТАЛЬНОГО СТРОИТЕЛЬСТВА</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2"/>
        <w:gridCol w:w="4481"/>
        <w:gridCol w:w="7793"/>
      </w:tblGrid>
      <w:tr w:rsidR="004E1630" w:rsidRPr="004E1630" w:rsidTr="00F0555E">
        <w:trPr>
          <w:trHeight w:val="552"/>
          <w:tblHeader/>
          <w:jc w:val="center"/>
        </w:trPr>
        <w:tc>
          <w:tcPr>
            <w:tcW w:w="872"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6339CD" w:rsidRPr="004E1630" w:rsidRDefault="006339CD" w:rsidP="006339CD">
            <w:pPr>
              <w:widowControl w:val="0"/>
              <w:tabs>
                <w:tab w:val="left" w:pos="2520"/>
              </w:tabs>
              <w:jc w:val="center"/>
              <w:rPr>
                <w:b/>
                <w:sz w:val="24"/>
                <w:szCs w:val="24"/>
              </w:rPr>
            </w:pPr>
            <w:r w:rsidRPr="004E1630">
              <w:rPr>
                <w:b/>
                <w:sz w:val="24"/>
                <w:szCs w:val="24"/>
              </w:rPr>
              <w:t>(номер по классификатору)</w:t>
            </w:r>
          </w:p>
        </w:tc>
        <w:tc>
          <w:tcPr>
            <w:tcW w:w="1507" w:type="pct"/>
          </w:tcPr>
          <w:p w:rsidR="006339CD" w:rsidRPr="004E1630" w:rsidRDefault="006339CD" w:rsidP="006339CD">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621"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ПРЕДЕЛЬНЫЕ РАЗМЕРЫ ЗЕМЕЛЬНЫХ</w:t>
            </w:r>
          </w:p>
          <w:p w:rsidR="006339CD" w:rsidRPr="004E1630" w:rsidRDefault="006339CD" w:rsidP="006339CD">
            <w:pPr>
              <w:widowControl w:val="0"/>
              <w:tabs>
                <w:tab w:val="left" w:pos="2520"/>
              </w:tabs>
              <w:jc w:val="center"/>
              <w:rPr>
                <w:b/>
                <w:sz w:val="24"/>
                <w:szCs w:val="24"/>
              </w:rPr>
            </w:pPr>
            <w:r w:rsidRPr="004E1630">
              <w:rPr>
                <w:b/>
                <w:sz w:val="24"/>
                <w:szCs w:val="24"/>
              </w:rPr>
              <w:t>УЧАСТКОВ И ПРЕДЕЛЬНЫЕ ПАРАМЕТРЫ</w:t>
            </w:r>
          </w:p>
          <w:p w:rsidR="006339CD" w:rsidRPr="004E1630" w:rsidRDefault="006339CD" w:rsidP="006339CD">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800"/>
          <w:jc w:val="center"/>
        </w:trPr>
        <w:tc>
          <w:tcPr>
            <w:tcW w:w="872" w:type="pct"/>
          </w:tcPr>
          <w:p w:rsidR="006C013F" w:rsidRPr="004E1630" w:rsidRDefault="006C013F" w:rsidP="006339CD">
            <w:pPr>
              <w:widowControl w:val="0"/>
              <w:autoSpaceDE w:val="0"/>
              <w:autoSpaceDN w:val="0"/>
              <w:adjustRightInd w:val="0"/>
              <w:rPr>
                <w:sz w:val="24"/>
                <w:szCs w:val="24"/>
              </w:rPr>
            </w:pPr>
            <w:r w:rsidRPr="004E1630">
              <w:rPr>
                <w:sz w:val="23"/>
                <w:szCs w:val="23"/>
                <w:shd w:val="clear" w:color="auto" w:fill="FFFFFF"/>
              </w:rPr>
              <w:t>Амбулаторно-поликлиническое обслуживание</w:t>
            </w:r>
          </w:p>
          <w:p w:rsidR="006339CD" w:rsidRPr="004E1630" w:rsidRDefault="006C013F" w:rsidP="006339CD">
            <w:pPr>
              <w:widowControl w:val="0"/>
              <w:autoSpaceDE w:val="0"/>
              <w:autoSpaceDN w:val="0"/>
              <w:adjustRightInd w:val="0"/>
              <w:rPr>
                <w:sz w:val="24"/>
                <w:szCs w:val="24"/>
              </w:rPr>
            </w:pPr>
            <w:r w:rsidRPr="004E1630">
              <w:rPr>
                <w:sz w:val="24"/>
                <w:szCs w:val="24"/>
              </w:rPr>
              <w:t xml:space="preserve"> </w:t>
            </w:r>
            <w:r w:rsidR="006339CD" w:rsidRPr="004E1630">
              <w:rPr>
                <w:sz w:val="24"/>
                <w:szCs w:val="24"/>
              </w:rPr>
              <w:t>(3.4</w:t>
            </w:r>
            <w:r w:rsidRPr="004E1630">
              <w:rPr>
                <w:sz w:val="24"/>
                <w:szCs w:val="24"/>
              </w:rPr>
              <w:t>.1</w:t>
            </w:r>
            <w:r w:rsidR="006339CD" w:rsidRPr="004E1630">
              <w:rPr>
                <w:sz w:val="24"/>
                <w:szCs w:val="24"/>
              </w:rPr>
              <w:t>)</w:t>
            </w:r>
          </w:p>
        </w:tc>
        <w:tc>
          <w:tcPr>
            <w:tcW w:w="1507" w:type="pct"/>
          </w:tcPr>
          <w:p w:rsidR="00AE4E71" w:rsidRPr="004E1630" w:rsidRDefault="00AE4E71" w:rsidP="006339CD">
            <w:pPr>
              <w:widowControl w:val="0"/>
              <w:autoSpaceDE w:val="0"/>
              <w:autoSpaceDN w:val="0"/>
              <w:adjustRightInd w:val="0"/>
              <w:jc w:val="both"/>
              <w:rPr>
                <w:sz w:val="24"/>
                <w:szCs w:val="24"/>
              </w:rPr>
            </w:pPr>
            <w:r w:rsidRPr="004E1630">
              <w:rPr>
                <w:sz w:val="23"/>
                <w:szCs w:val="23"/>
                <w:shd w:val="clear" w:color="auto" w:fill="FFFFFF"/>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p w:rsidR="006339CD" w:rsidRPr="004E1630" w:rsidRDefault="006339CD" w:rsidP="006339CD">
            <w:pPr>
              <w:widowControl w:val="0"/>
              <w:autoSpaceDE w:val="0"/>
              <w:autoSpaceDN w:val="0"/>
              <w:adjustRightInd w:val="0"/>
              <w:jc w:val="both"/>
              <w:rPr>
                <w:sz w:val="24"/>
                <w:szCs w:val="24"/>
              </w:rPr>
            </w:pPr>
          </w:p>
        </w:tc>
        <w:tc>
          <w:tcPr>
            <w:tcW w:w="2621" w:type="pct"/>
          </w:tcPr>
          <w:p w:rsidR="006339CD" w:rsidRPr="004E1630" w:rsidRDefault="006339CD" w:rsidP="006339C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6339CD" w:rsidRPr="004E1630" w:rsidRDefault="006339CD" w:rsidP="006339CD">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50/40000</w:t>
            </w:r>
            <w:r w:rsidRPr="004E1630">
              <w:rPr>
                <w:sz w:val="24"/>
                <w:szCs w:val="24"/>
              </w:rPr>
              <w:t xml:space="preserve"> кв.м;</w:t>
            </w:r>
          </w:p>
          <w:p w:rsidR="006339CD" w:rsidRPr="004E1630" w:rsidRDefault="006339CD" w:rsidP="006339C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4E1630" w:rsidRDefault="006339CD" w:rsidP="006339CD">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6339CD" w:rsidRPr="004E1630" w:rsidRDefault="006339CD" w:rsidP="006339C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6339CD" w:rsidRPr="004E1630" w:rsidRDefault="006339CD" w:rsidP="006339CD">
            <w:pPr>
              <w:widowControl w:val="0"/>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2 этажа</w:t>
            </w:r>
            <w:r w:rsidRPr="004E1630">
              <w:rPr>
                <w:sz w:val="24"/>
                <w:szCs w:val="24"/>
              </w:rPr>
              <w:t>;</w:t>
            </w:r>
          </w:p>
          <w:p w:rsidR="006339CD" w:rsidRPr="004E1630" w:rsidRDefault="006339CD" w:rsidP="006339C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6339CD" w:rsidP="005F1533">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60%</w:t>
            </w:r>
            <w:r w:rsidR="005F1533" w:rsidRPr="004E1630">
              <w:rPr>
                <w:rFonts w:eastAsia="SimSun"/>
                <w:b/>
                <w:sz w:val="24"/>
                <w:szCs w:val="24"/>
                <w:lang w:eastAsia="zh-CN"/>
              </w:rPr>
              <w:t xml:space="preserve"> </w:t>
            </w:r>
          </w:p>
          <w:p w:rsidR="006339CD" w:rsidRPr="004E1630" w:rsidRDefault="005F1533" w:rsidP="005F1533">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367"/>
          <w:jc w:val="center"/>
        </w:trPr>
        <w:tc>
          <w:tcPr>
            <w:tcW w:w="872" w:type="pct"/>
          </w:tcPr>
          <w:p w:rsidR="00743E6C" w:rsidRPr="004E1630" w:rsidRDefault="00743E6C" w:rsidP="006339CD">
            <w:pPr>
              <w:widowControl w:val="0"/>
              <w:autoSpaceDE w:val="0"/>
              <w:autoSpaceDN w:val="0"/>
              <w:adjustRightInd w:val="0"/>
              <w:rPr>
                <w:sz w:val="24"/>
                <w:szCs w:val="24"/>
              </w:rPr>
            </w:pPr>
            <w:r w:rsidRPr="004E1630">
              <w:rPr>
                <w:sz w:val="23"/>
                <w:szCs w:val="23"/>
                <w:shd w:val="clear" w:color="auto" w:fill="FFFFFF"/>
              </w:rPr>
              <w:t>Стационарное медицинское обслуживание (3.4.2)</w:t>
            </w:r>
          </w:p>
        </w:tc>
        <w:tc>
          <w:tcPr>
            <w:tcW w:w="1507" w:type="pct"/>
          </w:tcPr>
          <w:p w:rsidR="00743E6C" w:rsidRPr="004E1630" w:rsidRDefault="00743E6C" w:rsidP="00743E6C">
            <w:pPr>
              <w:shd w:val="clear" w:color="auto" w:fill="FFFFFF"/>
              <w:spacing w:before="100" w:beforeAutospacing="1" w:after="100" w:afterAutospacing="1"/>
              <w:jc w:val="both"/>
              <w:rPr>
                <w:sz w:val="23"/>
                <w:szCs w:val="23"/>
              </w:rPr>
            </w:pPr>
            <w:r w:rsidRPr="004E1630">
              <w:rPr>
                <w:sz w:val="23"/>
                <w:szCs w:val="23"/>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743E6C" w:rsidRPr="004E1630" w:rsidRDefault="00743E6C" w:rsidP="00743E6C">
            <w:pPr>
              <w:shd w:val="clear" w:color="auto" w:fill="FFFFFF"/>
              <w:spacing w:before="100" w:beforeAutospacing="1" w:after="100" w:afterAutospacing="1"/>
              <w:jc w:val="both"/>
              <w:rPr>
                <w:sz w:val="23"/>
                <w:szCs w:val="23"/>
              </w:rPr>
            </w:pPr>
            <w:r w:rsidRPr="004E1630">
              <w:rPr>
                <w:sz w:val="23"/>
                <w:szCs w:val="23"/>
              </w:rPr>
              <w:t>размещение станций скорой помощи;</w:t>
            </w:r>
          </w:p>
          <w:p w:rsidR="00743E6C" w:rsidRPr="004E1630" w:rsidRDefault="00743E6C" w:rsidP="00743E6C">
            <w:pPr>
              <w:shd w:val="clear" w:color="auto" w:fill="FFFFFF"/>
              <w:spacing w:before="100" w:beforeAutospacing="1" w:after="100" w:afterAutospacing="1"/>
              <w:jc w:val="both"/>
              <w:rPr>
                <w:sz w:val="23"/>
                <w:szCs w:val="23"/>
              </w:rPr>
            </w:pPr>
            <w:r w:rsidRPr="004E1630">
              <w:rPr>
                <w:sz w:val="23"/>
                <w:szCs w:val="23"/>
              </w:rPr>
              <w:t>размещение площадок санитарной авиации</w:t>
            </w:r>
          </w:p>
          <w:p w:rsidR="00743E6C" w:rsidRPr="004E1630" w:rsidRDefault="00743E6C" w:rsidP="006339CD">
            <w:pPr>
              <w:widowControl w:val="0"/>
              <w:autoSpaceDE w:val="0"/>
              <w:autoSpaceDN w:val="0"/>
              <w:adjustRightInd w:val="0"/>
              <w:jc w:val="both"/>
              <w:rPr>
                <w:sz w:val="24"/>
                <w:szCs w:val="24"/>
              </w:rPr>
            </w:pPr>
          </w:p>
        </w:tc>
        <w:tc>
          <w:tcPr>
            <w:tcW w:w="2621" w:type="pct"/>
            <w:vAlign w:val="center"/>
          </w:tcPr>
          <w:p w:rsidR="00743E6C" w:rsidRPr="004E1630" w:rsidRDefault="00743E6C" w:rsidP="00743E6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- 400 кв. м/50000 кв. м;</w:t>
            </w:r>
          </w:p>
          <w:p w:rsidR="00743E6C" w:rsidRPr="004E1630" w:rsidRDefault="00743E6C" w:rsidP="00743E6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- 25 м;</w:t>
            </w:r>
          </w:p>
          <w:p w:rsidR="00743E6C" w:rsidRPr="004E1630" w:rsidRDefault="00743E6C" w:rsidP="00743E6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743E6C" w:rsidRPr="004E1630" w:rsidRDefault="00743E6C" w:rsidP="00743E6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- 4 этажа;</w:t>
            </w:r>
          </w:p>
          <w:p w:rsidR="00743E6C" w:rsidRPr="004E1630" w:rsidRDefault="00743E6C" w:rsidP="00743E6C">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- 60%;</w:t>
            </w:r>
          </w:p>
        </w:tc>
      </w:tr>
      <w:tr w:rsidR="004E1630" w:rsidRPr="004E1630" w:rsidTr="006D5B14">
        <w:trPr>
          <w:trHeight w:val="367"/>
          <w:jc w:val="center"/>
        </w:trPr>
        <w:tc>
          <w:tcPr>
            <w:tcW w:w="872" w:type="pct"/>
          </w:tcPr>
          <w:p w:rsidR="00442F14" w:rsidRPr="004E1630" w:rsidRDefault="000A0255" w:rsidP="00442F14">
            <w:pPr>
              <w:widowControl w:val="0"/>
              <w:autoSpaceDE w:val="0"/>
              <w:autoSpaceDN w:val="0"/>
              <w:adjustRightInd w:val="0"/>
              <w:rPr>
                <w:sz w:val="23"/>
                <w:szCs w:val="23"/>
                <w:shd w:val="clear" w:color="auto" w:fill="FFFFFF"/>
              </w:rPr>
            </w:pPr>
            <w:r w:rsidRPr="004E1630">
              <w:rPr>
                <w:sz w:val="23"/>
                <w:szCs w:val="23"/>
                <w:shd w:val="clear" w:color="auto" w:fill="FFFFFF"/>
              </w:rPr>
              <w:t>Оказание социальной помощи населению (3.2.2)</w:t>
            </w:r>
          </w:p>
        </w:tc>
        <w:tc>
          <w:tcPr>
            <w:tcW w:w="1507" w:type="pct"/>
          </w:tcPr>
          <w:p w:rsidR="00442F14" w:rsidRPr="004E1630" w:rsidRDefault="000A0255" w:rsidP="00442F14">
            <w:pPr>
              <w:shd w:val="clear" w:color="auto" w:fill="FFFFFF"/>
              <w:spacing w:before="100" w:beforeAutospacing="1" w:after="100" w:afterAutospacing="1"/>
              <w:jc w:val="both"/>
              <w:rPr>
                <w:sz w:val="23"/>
                <w:szCs w:val="23"/>
              </w:rPr>
            </w:pPr>
            <w:r w:rsidRPr="004E1630">
              <w:rPr>
                <w:sz w:val="23"/>
                <w:szCs w:val="23"/>
                <w:shd w:val="clear" w:color="auto" w:fill="FFFFFF"/>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2621" w:type="pct"/>
          </w:tcPr>
          <w:p w:rsidR="00442F14" w:rsidRPr="004E1630" w:rsidRDefault="00442F14" w:rsidP="00442F1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- 400/5000 кв. м;</w:t>
            </w:r>
          </w:p>
          <w:p w:rsidR="00442F14" w:rsidRPr="004E1630" w:rsidRDefault="00442F14" w:rsidP="00442F1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- 10 м;</w:t>
            </w:r>
          </w:p>
          <w:p w:rsidR="00442F14" w:rsidRPr="004E1630" w:rsidRDefault="00442F14" w:rsidP="00442F1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442F14" w:rsidRPr="004E1630" w:rsidRDefault="00442F14" w:rsidP="00442F1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442F14" w:rsidRPr="004E1630" w:rsidRDefault="00442F14" w:rsidP="00442F14">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6D5B14">
        <w:trPr>
          <w:trHeight w:val="367"/>
          <w:jc w:val="center"/>
        </w:trPr>
        <w:tc>
          <w:tcPr>
            <w:tcW w:w="872" w:type="pct"/>
          </w:tcPr>
          <w:p w:rsidR="000A0255" w:rsidRPr="004E1630" w:rsidRDefault="000A0255" w:rsidP="000A0255">
            <w:pPr>
              <w:widowControl w:val="0"/>
              <w:autoSpaceDE w:val="0"/>
              <w:autoSpaceDN w:val="0"/>
              <w:adjustRightInd w:val="0"/>
              <w:rPr>
                <w:sz w:val="23"/>
                <w:szCs w:val="23"/>
                <w:shd w:val="clear" w:color="auto" w:fill="FFFFFF"/>
              </w:rPr>
            </w:pPr>
            <w:r w:rsidRPr="004E1630">
              <w:rPr>
                <w:sz w:val="23"/>
                <w:szCs w:val="23"/>
                <w:shd w:val="clear" w:color="auto" w:fill="FFFFFF"/>
              </w:rPr>
              <w:t>Амбулаторное ветеринарное обслуживание (3.10.1)</w:t>
            </w:r>
          </w:p>
        </w:tc>
        <w:tc>
          <w:tcPr>
            <w:tcW w:w="1507" w:type="pct"/>
          </w:tcPr>
          <w:p w:rsidR="000A0255" w:rsidRPr="004E1630" w:rsidRDefault="000A0255" w:rsidP="000A0255">
            <w:pPr>
              <w:shd w:val="clear" w:color="auto" w:fill="FFFFFF"/>
              <w:spacing w:before="100" w:beforeAutospacing="1" w:after="100" w:afterAutospacing="1"/>
              <w:jc w:val="both"/>
              <w:rPr>
                <w:sz w:val="23"/>
                <w:szCs w:val="23"/>
                <w:shd w:val="clear" w:color="auto" w:fill="FFFFFF"/>
              </w:rPr>
            </w:pPr>
            <w:r w:rsidRPr="004E1630">
              <w:rPr>
                <w:sz w:val="23"/>
                <w:szCs w:val="23"/>
                <w:shd w:val="clear" w:color="auto" w:fill="FFFFFF"/>
              </w:rPr>
              <w:t>Размещение объектов капитального строительства, предназначенных для оказания ветеринарных услуг без содержания животных</w:t>
            </w:r>
          </w:p>
        </w:tc>
        <w:tc>
          <w:tcPr>
            <w:tcW w:w="2621" w:type="pct"/>
          </w:tcPr>
          <w:p w:rsidR="000A0255" w:rsidRPr="004E1630" w:rsidRDefault="000A0255" w:rsidP="000A0255">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земельного участка - 100/5000 кв. м;</w:t>
            </w:r>
          </w:p>
          <w:p w:rsidR="000A0255" w:rsidRPr="004E1630" w:rsidRDefault="000A0255" w:rsidP="000A0255">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- 12 м;</w:t>
            </w:r>
          </w:p>
          <w:p w:rsidR="000A0255" w:rsidRPr="004E1630" w:rsidRDefault="000A0255" w:rsidP="000A0255">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0A0255" w:rsidRPr="004E1630" w:rsidRDefault="000A0255" w:rsidP="000A0255">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0A0255" w:rsidRPr="004E1630" w:rsidRDefault="000A0255" w:rsidP="000A0255">
            <w:pPr>
              <w:rP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- 60%.</w:t>
            </w:r>
          </w:p>
        </w:tc>
      </w:tr>
      <w:tr w:rsidR="004E1630" w:rsidRPr="004E1630" w:rsidTr="006D5B14">
        <w:trPr>
          <w:trHeight w:val="367"/>
          <w:jc w:val="center"/>
        </w:trPr>
        <w:tc>
          <w:tcPr>
            <w:tcW w:w="872" w:type="pct"/>
          </w:tcPr>
          <w:p w:rsidR="00BD328A" w:rsidRPr="004E1630" w:rsidRDefault="00BD328A" w:rsidP="000A0255">
            <w:pPr>
              <w:widowControl w:val="0"/>
              <w:autoSpaceDE w:val="0"/>
              <w:autoSpaceDN w:val="0"/>
              <w:adjustRightInd w:val="0"/>
              <w:rPr>
                <w:sz w:val="24"/>
                <w:szCs w:val="24"/>
                <w:shd w:val="clear" w:color="auto" w:fill="FFFFFF"/>
              </w:rPr>
            </w:pPr>
            <w:r w:rsidRPr="004E1630">
              <w:rPr>
                <w:rFonts w:ascii="Times New Roman CYR" w:eastAsia="Times New Roman CYR" w:hAnsi="Times New Roman CYR" w:cs="Times New Roman CYR"/>
                <w:sz w:val="24"/>
                <w:szCs w:val="24"/>
              </w:rPr>
              <w:t>Магазины (4.4)</w:t>
            </w:r>
          </w:p>
        </w:tc>
        <w:tc>
          <w:tcPr>
            <w:tcW w:w="1507" w:type="pct"/>
          </w:tcPr>
          <w:p w:rsidR="00BD328A" w:rsidRPr="004E1630" w:rsidRDefault="00BD328A" w:rsidP="000A0255">
            <w:pPr>
              <w:shd w:val="clear" w:color="auto" w:fill="FFFFFF"/>
              <w:spacing w:before="100" w:beforeAutospacing="1" w:after="100" w:afterAutospacing="1"/>
              <w:jc w:val="both"/>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Объекты капитального строительства, предназначены для размещения аптек</w:t>
            </w:r>
          </w:p>
          <w:p w:rsidR="00BD328A" w:rsidRPr="004E1630" w:rsidRDefault="00BD328A" w:rsidP="000A0255">
            <w:pPr>
              <w:shd w:val="clear" w:color="auto" w:fill="FFFFFF"/>
              <w:spacing w:before="100" w:beforeAutospacing="1" w:after="100" w:afterAutospacing="1"/>
              <w:jc w:val="both"/>
              <w:rPr>
                <w:sz w:val="24"/>
                <w:szCs w:val="24"/>
                <w:shd w:val="clear" w:color="auto" w:fill="FFFFFF"/>
              </w:rPr>
            </w:pPr>
            <w:r w:rsidRPr="004E1630">
              <w:rPr>
                <w:rFonts w:ascii="Times New Roman CYR" w:eastAsia="Times New Roman CYR" w:hAnsi="Times New Roman CYR" w:cs="Times New Roman CYR"/>
                <w:sz w:val="24"/>
                <w:szCs w:val="24"/>
                <w:shd w:val="clear" w:color="auto" w:fill="FFFFFF"/>
              </w:rPr>
              <w:t>Магазины площадью до 150 кв.м.</w:t>
            </w:r>
          </w:p>
        </w:tc>
        <w:tc>
          <w:tcPr>
            <w:tcW w:w="2621" w:type="pct"/>
          </w:tcPr>
          <w:p w:rsidR="00BD328A" w:rsidRPr="004E1630" w:rsidRDefault="00BD328A" w:rsidP="00BD328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- 200/500 кв. м;</w:t>
            </w:r>
          </w:p>
          <w:p w:rsidR="00BD328A" w:rsidRPr="004E1630" w:rsidRDefault="00BD328A" w:rsidP="00BD328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- 10 м;</w:t>
            </w:r>
          </w:p>
          <w:p w:rsidR="00BD328A" w:rsidRPr="004E1630" w:rsidRDefault="00BD328A" w:rsidP="00BD328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BD328A" w:rsidRPr="004E1630" w:rsidRDefault="00BD328A" w:rsidP="00BD328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5F1533" w:rsidRPr="004E1630" w:rsidRDefault="00BD328A" w:rsidP="005F1533">
            <w:pPr>
              <w:widowControl w:val="0"/>
              <w:ind w:firstLine="567"/>
              <w:jc w:val="both"/>
              <w:rPr>
                <w:rFonts w:eastAsia="SimSun"/>
                <w:b/>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r w:rsidR="005F1533" w:rsidRPr="004E1630">
              <w:rPr>
                <w:rFonts w:eastAsia="SimSun"/>
                <w:b/>
                <w:sz w:val="24"/>
                <w:szCs w:val="24"/>
                <w:lang w:eastAsia="zh-CN"/>
              </w:rPr>
              <w:t xml:space="preserve"> </w:t>
            </w:r>
          </w:p>
          <w:p w:rsidR="00BD328A" w:rsidRPr="004E1630" w:rsidRDefault="005F1533" w:rsidP="005F1533">
            <w:pPr>
              <w:framePr w:hSpace="180" w:wrap="around" w:vAnchor="text" w:hAnchor="text" w:xAlign="center" w:y="1"/>
              <w:widowControl w:val="0"/>
              <w:ind w:firstLine="567"/>
              <w:suppressOverlap/>
              <w:jc w:val="both"/>
              <w:rPr>
                <w:rFonts w:ascii="Times New Roman CYR" w:eastAsia="Times New Roman CYR" w:hAnsi="Times New Roman CYR" w:cs="Times New Roman CY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367"/>
          <w:jc w:val="center"/>
        </w:trPr>
        <w:tc>
          <w:tcPr>
            <w:tcW w:w="872" w:type="pct"/>
          </w:tcPr>
          <w:p w:rsidR="000A0255" w:rsidRPr="004E1630" w:rsidRDefault="000A0255" w:rsidP="000A0255">
            <w:pPr>
              <w:widowControl w:val="0"/>
              <w:autoSpaceDE w:val="0"/>
              <w:autoSpaceDN w:val="0"/>
              <w:adjustRightInd w:val="0"/>
              <w:rPr>
                <w:sz w:val="24"/>
                <w:szCs w:val="24"/>
              </w:rPr>
            </w:pPr>
            <w:r w:rsidRPr="004E1630">
              <w:rPr>
                <w:sz w:val="24"/>
                <w:szCs w:val="24"/>
              </w:rPr>
              <w:t>Обеспечение внутреннего правопорядка</w:t>
            </w:r>
          </w:p>
          <w:p w:rsidR="000A0255" w:rsidRPr="004E1630" w:rsidRDefault="000A0255" w:rsidP="000A0255">
            <w:pPr>
              <w:widowControl w:val="0"/>
              <w:autoSpaceDE w:val="0"/>
              <w:autoSpaceDN w:val="0"/>
              <w:adjustRightInd w:val="0"/>
              <w:rPr>
                <w:sz w:val="24"/>
                <w:szCs w:val="24"/>
              </w:rPr>
            </w:pPr>
            <w:r w:rsidRPr="004E1630">
              <w:rPr>
                <w:sz w:val="24"/>
                <w:szCs w:val="24"/>
              </w:rPr>
              <w:t>(8.3)</w:t>
            </w:r>
          </w:p>
        </w:tc>
        <w:tc>
          <w:tcPr>
            <w:tcW w:w="1507" w:type="pct"/>
          </w:tcPr>
          <w:p w:rsidR="000A0255" w:rsidRPr="004E1630" w:rsidRDefault="000A0255" w:rsidP="000A0255">
            <w:pPr>
              <w:widowControl w:val="0"/>
              <w:autoSpaceDE w:val="0"/>
              <w:autoSpaceDN w:val="0"/>
              <w:adjustRightInd w:val="0"/>
              <w:jc w:val="both"/>
              <w:rPr>
                <w:sz w:val="24"/>
                <w:szCs w:val="24"/>
              </w:rPr>
            </w:pPr>
            <w:r w:rsidRPr="004E1630">
              <w:rPr>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621" w:type="pct"/>
            <w:vAlign w:val="center"/>
          </w:tcPr>
          <w:p w:rsidR="000A0255" w:rsidRPr="004E1630" w:rsidRDefault="000A0255" w:rsidP="000A0255">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0A0255" w:rsidRPr="004E1630" w:rsidRDefault="000A0255" w:rsidP="000A0255">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100/5000</w:t>
            </w:r>
            <w:r w:rsidRPr="004E1630">
              <w:rPr>
                <w:sz w:val="24"/>
                <w:szCs w:val="24"/>
              </w:rPr>
              <w:t xml:space="preserve"> кв.м;</w:t>
            </w:r>
          </w:p>
          <w:p w:rsidR="000A0255" w:rsidRPr="004E1630" w:rsidRDefault="000A0255" w:rsidP="000A0255">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0A0255" w:rsidRPr="004E1630" w:rsidRDefault="000A0255" w:rsidP="000A0255">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0A0255" w:rsidRPr="004E1630" w:rsidRDefault="000A0255" w:rsidP="000A0255">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0A0255" w:rsidRPr="004E1630" w:rsidRDefault="000A0255" w:rsidP="000A0255">
            <w:pPr>
              <w:widowControl w:val="0"/>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2 этажа</w:t>
            </w:r>
            <w:r w:rsidRPr="004E1630">
              <w:rPr>
                <w:sz w:val="24"/>
                <w:szCs w:val="24"/>
              </w:rPr>
              <w:t>;</w:t>
            </w:r>
          </w:p>
          <w:p w:rsidR="000A0255" w:rsidRPr="004E1630" w:rsidRDefault="000A0255" w:rsidP="000A0255">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0A0255" w:rsidP="005F1533">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60%</w:t>
            </w:r>
            <w:r w:rsidR="005F1533" w:rsidRPr="004E1630">
              <w:rPr>
                <w:rFonts w:eastAsia="SimSun"/>
                <w:b/>
                <w:sz w:val="24"/>
                <w:szCs w:val="24"/>
                <w:lang w:eastAsia="zh-CN"/>
              </w:rPr>
              <w:t xml:space="preserve"> </w:t>
            </w:r>
          </w:p>
          <w:p w:rsidR="000A0255" w:rsidRPr="004E1630" w:rsidRDefault="005F1533" w:rsidP="005F1533">
            <w:pPr>
              <w:widowControl w:val="0"/>
              <w:overflowPunct w:val="0"/>
              <w:autoSpaceDE w:val="0"/>
              <w:autoSpaceDN w:val="0"/>
              <w:adjustRightInd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552"/>
          <w:jc w:val="center"/>
        </w:trPr>
        <w:tc>
          <w:tcPr>
            <w:tcW w:w="872" w:type="pct"/>
          </w:tcPr>
          <w:p w:rsidR="000A0255" w:rsidRPr="004E1630" w:rsidRDefault="000A0255" w:rsidP="000A0255">
            <w:pPr>
              <w:widowControl w:val="0"/>
              <w:jc w:val="both"/>
              <w:rPr>
                <w:sz w:val="24"/>
                <w:szCs w:val="24"/>
              </w:rPr>
            </w:pPr>
            <w:r w:rsidRPr="004E1630">
              <w:rPr>
                <w:sz w:val="24"/>
                <w:szCs w:val="24"/>
              </w:rPr>
              <w:t>Коммунальное обслуживание</w:t>
            </w:r>
          </w:p>
          <w:p w:rsidR="000A0255" w:rsidRPr="004E1630" w:rsidRDefault="000A0255" w:rsidP="000A0255">
            <w:pPr>
              <w:widowControl w:val="0"/>
              <w:jc w:val="both"/>
              <w:rPr>
                <w:sz w:val="24"/>
                <w:szCs w:val="24"/>
              </w:rPr>
            </w:pPr>
            <w:r w:rsidRPr="004E1630">
              <w:rPr>
                <w:sz w:val="24"/>
                <w:szCs w:val="24"/>
              </w:rPr>
              <w:t>(3.1)</w:t>
            </w:r>
          </w:p>
        </w:tc>
        <w:tc>
          <w:tcPr>
            <w:tcW w:w="1507" w:type="pct"/>
          </w:tcPr>
          <w:p w:rsidR="000A0255" w:rsidRPr="004E1630" w:rsidRDefault="000A0255" w:rsidP="000A0255">
            <w:pPr>
              <w:widowControl w:val="0"/>
              <w:jc w:val="both"/>
              <w:rPr>
                <w:sz w:val="24"/>
                <w:szCs w:val="24"/>
              </w:rPr>
            </w:pPr>
            <w:r w:rsidRPr="004E1630">
              <w:rPr>
                <w:sz w:val="24"/>
                <w:szCs w:val="24"/>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621" w:type="pct"/>
          </w:tcPr>
          <w:p w:rsidR="000A0255" w:rsidRPr="004E1630" w:rsidRDefault="000A0255" w:rsidP="000A0255">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0A0255" w:rsidRPr="004E1630" w:rsidRDefault="000A0255" w:rsidP="000A0255">
            <w:pPr>
              <w:widowControl w:val="0"/>
              <w:ind w:firstLine="567"/>
              <w:jc w:val="both"/>
              <w:rPr>
                <w:sz w:val="24"/>
                <w:szCs w:val="24"/>
              </w:rPr>
            </w:pPr>
            <w:r w:rsidRPr="004E1630">
              <w:rPr>
                <w:sz w:val="24"/>
                <w:szCs w:val="24"/>
              </w:rPr>
              <w:t>- минимальная/максимальная площадь земельных участков -</w:t>
            </w:r>
            <w:r w:rsidRPr="004E1630">
              <w:rPr>
                <w:b/>
                <w:sz w:val="24"/>
                <w:szCs w:val="24"/>
              </w:rPr>
              <w:t xml:space="preserve">10/5000 </w:t>
            </w:r>
            <w:r w:rsidRPr="004E1630">
              <w:rPr>
                <w:sz w:val="24"/>
                <w:szCs w:val="24"/>
              </w:rPr>
              <w:t>кв.м.</w:t>
            </w:r>
          </w:p>
          <w:p w:rsidR="000A0255" w:rsidRPr="004E1630" w:rsidRDefault="000A0255" w:rsidP="000A0255">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0A0255" w:rsidRPr="004E1630" w:rsidRDefault="000A0255" w:rsidP="000A0255">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1 м</w:t>
            </w:r>
            <w:r w:rsidRPr="004E1630">
              <w:rPr>
                <w:sz w:val="24"/>
                <w:szCs w:val="24"/>
              </w:rPr>
              <w:t>;</w:t>
            </w:r>
          </w:p>
          <w:p w:rsidR="000A0255" w:rsidRPr="004E1630" w:rsidRDefault="000A0255" w:rsidP="000A0255">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0A0255" w:rsidRPr="004E1630" w:rsidRDefault="000A0255" w:rsidP="000A0255">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90%</w:t>
            </w:r>
            <w:r w:rsidRPr="004E1630">
              <w:rPr>
                <w:sz w:val="24"/>
                <w:szCs w:val="24"/>
              </w:rPr>
              <w:t>.</w:t>
            </w:r>
          </w:p>
          <w:p w:rsidR="000A0255" w:rsidRPr="004E1630" w:rsidRDefault="000A0255" w:rsidP="000A0255">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0A0255" w:rsidRPr="004E1630" w:rsidRDefault="000A0255" w:rsidP="000A0255">
            <w:pPr>
              <w:widowControl w:val="0"/>
              <w:ind w:firstLine="567"/>
              <w:jc w:val="both"/>
              <w:rPr>
                <w:b/>
                <w:sz w:val="24"/>
                <w:szCs w:val="24"/>
              </w:rPr>
            </w:pPr>
            <w:r w:rsidRPr="004E1630">
              <w:rPr>
                <w:sz w:val="24"/>
                <w:szCs w:val="24"/>
              </w:rPr>
              <w:t xml:space="preserve">максимальное количество этажей - не более </w:t>
            </w:r>
            <w:r w:rsidRPr="004E1630">
              <w:rPr>
                <w:b/>
                <w:sz w:val="24"/>
                <w:szCs w:val="24"/>
              </w:rPr>
              <w:t>2 этажей.</w:t>
            </w:r>
          </w:p>
          <w:p w:rsidR="005F1533" w:rsidRPr="004E1630" w:rsidRDefault="000A0255" w:rsidP="005F1533">
            <w:pPr>
              <w:widowControl w:val="0"/>
              <w:ind w:firstLine="567"/>
              <w:jc w:val="both"/>
              <w:rPr>
                <w:rFonts w:eastAsia="SimSun"/>
                <w:b/>
                <w:sz w:val="24"/>
                <w:szCs w:val="24"/>
                <w:lang w:eastAsia="zh-CN"/>
              </w:rPr>
            </w:pPr>
            <w:r w:rsidRPr="004E1630">
              <w:rPr>
                <w:b/>
                <w:sz w:val="24"/>
                <w:szCs w:val="24"/>
              </w:rPr>
              <w:t xml:space="preserve">- высота </w:t>
            </w:r>
            <w:r w:rsidRPr="004E1630">
              <w:rPr>
                <w:sz w:val="24"/>
                <w:szCs w:val="24"/>
              </w:rPr>
              <w:t xml:space="preserve">- не более </w:t>
            </w:r>
            <w:r w:rsidRPr="004E1630">
              <w:rPr>
                <w:b/>
                <w:sz w:val="24"/>
                <w:szCs w:val="24"/>
              </w:rPr>
              <w:t>22 м.</w:t>
            </w:r>
            <w:r w:rsidRPr="004E1630">
              <w:rPr>
                <w:sz w:val="24"/>
                <w:szCs w:val="24"/>
              </w:rPr>
              <w:t xml:space="preserve"> </w:t>
            </w:r>
          </w:p>
          <w:p w:rsidR="000A0255" w:rsidRPr="004E1630" w:rsidRDefault="005F1533" w:rsidP="005F1533">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366"/>
          <w:jc w:val="center"/>
        </w:trPr>
        <w:tc>
          <w:tcPr>
            <w:tcW w:w="872" w:type="pct"/>
          </w:tcPr>
          <w:p w:rsidR="000A0255" w:rsidRPr="004E1630" w:rsidRDefault="000A0255" w:rsidP="000A0255">
            <w:pPr>
              <w:widowControl w:val="0"/>
              <w:jc w:val="both"/>
              <w:rPr>
                <w:sz w:val="24"/>
                <w:szCs w:val="24"/>
              </w:rPr>
            </w:pPr>
            <w:r w:rsidRPr="004E1630">
              <w:rPr>
                <w:sz w:val="24"/>
                <w:szCs w:val="24"/>
              </w:rPr>
              <w:t>Общее пользование территории</w:t>
            </w:r>
          </w:p>
          <w:p w:rsidR="000A0255" w:rsidRPr="004E1630" w:rsidRDefault="000A0255" w:rsidP="000A0255">
            <w:pPr>
              <w:widowControl w:val="0"/>
              <w:jc w:val="both"/>
              <w:rPr>
                <w:sz w:val="24"/>
                <w:szCs w:val="24"/>
              </w:rPr>
            </w:pPr>
            <w:r w:rsidRPr="004E1630">
              <w:rPr>
                <w:sz w:val="24"/>
                <w:szCs w:val="24"/>
              </w:rPr>
              <w:t>(12.0)</w:t>
            </w:r>
          </w:p>
        </w:tc>
        <w:tc>
          <w:tcPr>
            <w:tcW w:w="1507" w:type="pct"/>
          </w:tcPr>
          <w:p w:rsidR="000A0255" w:rsidRPr="004E1630" w:rsidRDefault="000A0255" w:rsidP="000A0255">
            <w:pPr>
              <w:widowControl w:val="0"/>
              <w:rPr>
                <w:sz w:val="24"/>
                <w:szCs w:val="24"/>
              </w:rPr>
            </w:pPr>
            <w:r w:rsidRPr="004E1630">
              <w:rPr>
                <w:sz w:val="24"/>
                <w:szCs w:val="24"/>
              </w:rPr>
              <w:t>Земельные участки общего пользования</w:t>
            </w:r>
          </w:p>
          <w:p w:rsidR="000A0255" w:rsidRPr="004E1630" w:rsidRDefault="000A0255" w:rsidP="000A0255">
            <w:pPr>
              <w:widowControl w:val="0"/>
              <w:jc w:val="both"/>
              <w:rPr>
                <w:sz w:val="24"/>
                <w:szCs w:val="24"/>
              </w:rPr>
            </w:pPr>
          </w:p>
        </w:tc>
        <w:tc>
          <w:tcPr>
            <w:tcW w:w="2621" w:type="pct"/>
          </w:tcPr>
          <w:p w:rsidR="000A0255" w:rsidRPr="004E1630" w:rsidRDefault="000A0255" w:rsidP="000A0255">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366"/>
          <w:jc w:val="center"/>
        </w:trPr>
        <w:tc>
          <w:tcPr>
            <w:tcW w:w="872" w:type="pct"/>
          </w:tcPr>
          <w:p w:rsidR="000A0255" w:rsidRPr="004E1630" w:rsidRDefault="000A0255" w:rsidP="000A0255">
            <w:pPr>
              <w:widowControl w:val="0"/>
              <w:jc w:val="both"/>
              <w:rPr>
                <w:sz w:val="24"/>
                <w:szCs w:val="24"/>
              </w:rPr>
            </w:pPr>
            <w:r w:rsidRPr="004E1630">
              <w:rPr>
                <w:sz w:val="24"/>
                <w:szCs w:val="24"/>
              </w:rPr>
              <w:t>Улично-дорожная сеть (12.0.1)</w:t>
            </w:r>
          </w:p>
        </w:tc>
        <w:tc>
          <w:tcPr>
            <w:tcW w:w="1507" w:type="pct"/>
          </w:tcPr>
          <w:p w:rsidR="000A0255" w:rsidRPr="004E1630" w:rsidRDefault="000A0255" w:rsidP="000A0255">
            <w:pPr>
              <w:widowControl w:val="0"/>
              <w:rPr>
                <w:sz w:val="24"/>
                <w:szCs w:val="24"/>
              </w:rPr>
            </w:pPr>
            <w:r w:rsidRPr="004E1630">
              <w:rPr>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0A0255" w:rsidRPr="004E1630" w:rsidRDefault="000A0255" w:rsidP="000A0255">
            <w:pPr>
              <w:widowControl w:val="0"/>
              <w:rPr>
                <w:sz w:val="24"/>
                <w:szCs w:val="24"/>
              </w:rPr>
            </w:pPr>
            <w:r w:rsidRPr="004E1630">
              <w:rPr>
                <w:sz w:val="24"/>
                <w:szCs w:val="24"/>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621" w:type="pct"/>
          </w:tcPr>
          <w:p w:rsidR="000A0255" w:rsidRPr="004E1630" w:rsidRDefault="000A0255" w:rsidP="000A0255">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0A0255" w:rsidRPr="004E1630" w:rsidTr="00F0555E">
        <w:trPr>
          <w:trHeight w:val="366"/>
          <w:jc w:val="center"/>
        </w:trPr>
        <w:tc>
          <w:tcPr>
            <w:tcW w:w="872" w:type="pct"/>
          </w:tcPr>
          <w:p w:rsidR="000A0255" w:rsidRPr="004E1630" w:rsidRDefault="000A0255" w:rsidP="000A0255">
            <w:pPr>
              <w:widowControl w:val="0"/>
              <w:jc w:val="both"/>
              <w:rPr>
                <w:sz w:val="24"/>
                <w:szCs w:val="24"/>
              </w:rPr>
            </w:pPr>
            <w:r w:rsidRPr="004E1630">
              <w:rPr>
                <w:sz w:val="24"/>
                <w:szCs w:val="24"/>
              </w:rPr>
              <w:t>Благоустройство территории (12.0.2)</w:t>
            </w:r>
          </w:p>
        </w:tc>
        <w:tc>
          <w:tcPr>
            <w:tcW w:w="1507" w:type="pct"/>
          </w:tcPr>
          <w:p w:rsidR="000A0255" w:rsidRPr="004E1630" w:rsidRDefault="000A0255" w:rsidP="000A0255">
            <w:pPr>
              <w:widowControl w:val="0"/>
              <w:rPr>
                <w:sz w:val="24"/>
                <w:szCs w:val="24"/>
              </w:rPr>
            </w:pPr>
            <w:r w:rsidRPr="004E1630">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621" w:type="pct"/>
          </w:tcPr>
          <w:p w:rsidR="000A0255" w:rsidRPr="004E1630" w:rsidRDefault="000A0255" w:rsidP="000A0255">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bl>
    <w:p w:rsidR="006339CD" w:rsidRPr="004E1630" w:rsidRDefault="006339CD" w:rsidP="006339CD">
      <w:pPr>
        <w:widowControl w:val="0"/>
        <w:jc w:val="both"/>
        <w:rPr>
          <w:sz w:val="24"/>
          <w:szCs w:val="24"/>
        </w:rPr>
      </w:pPr>
    </w:p>
    <w:p w:rsidR="006339CD" w:rsidRPr="004E1630" w:rsidRDefault="006339CD" w:rsidP="006339CD">
      <w:pPr>
        <w:widowControl w:val="0"/>
        <w:numPr>
          <w:ilvl w:val="0"/>
          <w:numId w:val="7"/>
        </w:numPr>
        <w:jc w:val="both"/>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tbl>
      <w:tblPr>
        <w:tblW w:w="46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1"/>
        <w:gridCol w:w="4214"/>
        <w:gridCol w:w="7918"/>
      </w:tblGrid>
      <w:tr w:rsidR="004E1630" w:rsidRPr="004E1630" w:rsidTr="00F0555E">
        <w:trPr>
          <w:trHeight w:val="552"/>
          <w:tblHeader/>
          <w:jc w:val="center"/>
        </w:trPr>
        <w:tc>
          <w:tcPr>
            <w:tcW w:w="880"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6339CD" w:rsidRPr="004E1630" w:rsidRDefault="006339CD" w:rsidP="006339CD">
            <w:pPr>
              <w:widowControl w:val="0"/>
              <w:tabs>
                <w:tab w:val="left" w:pos="2520"/>
              </w:tabs>
              <w:jc w:val="center"/>
              <w:rPr>
                <w:b/>
                <w:sz w:val="24"/>
                <w:szCs w:val="24"/>
              </w:rPr>
            </w:pPr>
            <w:r w:rsidRPr="004E1630">
              <w:rPr>
                <w:b/>
                <w:sz w:val="24"/>
                <w:szCs w:val="24"/>
              </w:rPr>
              <w:t>(номер по классификатору)</w:t>
            </w:r>
          </w:p>
        </w:tc>
        <w:tc>
          <w:tcPr>
            <w:tcW w:w="1431" w:type="pct"/>
          </w:tcPr>
          <w:p w:rsidR="006339CD" w:rsidRPr="004E1630" w:rsidRDefault="006339CD" w:rsidP="006339CD">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689"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ПРЕДЕЛЬНЫЕ РАЗМЕРЫ ЗЕМЕЛЬНЫХ</w:t>
            </w:r>
          </w:p>
          <w:p w:rsidR="006339CD" w:rsidRPr="004E1630" w:rsidRDefault="006339CD" w:rsidP="006339CD">
            <w:pPr>
              <w:widowControl w:val="0"/>
              <w:tabs>
                <w:tab w:val="left" w:pos="2520"/>
              </w:tabs>
              <w:jc w:val="center"/>
              <w:rPr>
                <w:b/>
                <w:sz w:val="24"/>
                <w:szCs w:val="24"/>
              </w:rPr>
            </w:pPr>
            <w:r w:rsidRPr="004E1630">
              <w:rPr>
                <w:b/>
                <w:sz w:val="24"/>
                <w:szCs w:val="24"/>
              </w:rPr>
              <w:t>УЧАСТКОВ И ПРЕДЕЛЬНЫЕ ПАРАМЕТРЫ</w:t>
            </w:r>
          </w:p>
          <w:p w:rsidR="006339CD" w:rsidRPr="004E1630" w:rsidRDefault="006339CD" w:rsidP="006339CD">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345"/>
          <w:jc w:val="center"/>
        </w:trPr>
        <w:tc>
          <w:tcPr>
            <w:tcW w:w="880" w:type="pct"/>
          </w:tcPr>
          <w:p w:rsidR="00C44E9F" w:rsidRPr="004E1630" w:rsidRDefault="00C44E9F" w:rsidP="006339CD">
            <w:pPr>
              <w:widowControl w:val="0"/>
              <w:autoSpaceDE w:val="0"/>
              <w:autoSpaceDN w:val="0"/>
              <w:adjustRightInd w:val="0"/>
              <w:rPr>
                <w:sz w:val="24"/>
                <w:szCs w:val="24"/>
              </w:rPr>
            </w:pPr>
            <w:r w:rsidRPr="004E1630">
              <w:rPr>
                <w:sz w:val="23"/>
                <w:szCs w:val="23"/>
                <w:shd w:val="clear" w:color="auto" w:fill="FFFFFF"/>
              </w:rPr>
              <w:t>Осуществление религиозных обрядов</w:t>
            </w:r>
          </w:p>
          <w:p w:rsidR="006339CD" w:rsidRPr="004E1630" w:rsidRDefault="00C44E9F" w:rsidP="006339CD">
            <w:pPr>
              <w:widowControl w:val="0"/>
              <w:autoSpaceDE w:val="0"/>
              <w:autoSpaceDN w:val="0"/>
              <w:adjustRightInd w:val="0"/>
              <w:rPr>
                <w:sz w:val="24"/>
                <w:szCs w:val="24"/>
              </w:rPr>
            </w:pPr>
            <w:r w:rsidRPr="004E1630">
              <w:rPr>
                <w:sz w:val="24"/>
                <w:szCs w:val="24"/>
              </w:rPr>
              <w:t xml:space="preserve"> </w:t>
            </w:r>
            <w:r w:rsidR="006339CD" w:rsidRPr="004E1630">
              <w:rPr>
                <w:sz w:val="24"/>
                <w:szCs w:val="24"/>
              </w:rPr>
              <w:t>(3.7</w:t>
            </w:r>
            <w:r w:rsidRPr="004E1630">
              <w:rPr>
                <w:sz w:val="24"/>
                <w:szCs w:val="24"/>
              </w:rPr>
              <w:t>.1</w:t>
            </w:r>
            <w:r w:rsidR="006339CD" w:rsidRPr="004E1630">
              <w:rPr>
                <w:sz w:val="24"/>
                <w:szCs w:val="24"/>
              </w:rPr>
              <w:t>)</w:t>
            </w:r>
          </w:p>
        </w:tc>
        <w:tc>
          <w:tcPr>
            <w:tcW w:w="1431" w:type="pct"/>
          </w:tcPr>
          <w:p w:rsidR="00C44E9F" w:rsidRPr="004E1630" w:rsidRDefault="00C44E9F" w:rsidP="006339CD">
            <w:pPr>
              <w:widowControl w:val="0"/>
              <w:autoSpaceDE w:val="0"/>
              <w:autoSpaceDN w:val="0"/>
              <w:adjustRightInd w:val="0"/>
              <w:jc w:val="both"/>
              <w:rPr>
                <w:sz w:val="24"/>
                <w:szCs w:val="24"/>
              </w:rPr>
            </w:pPr>
            <w:r w:rsidRPr="004E1630">
              <w:rPr>
                <w:sz w:val="23"/>
                <w:szCs w:val="23"/>
                <w:shd w:val="clear" w:color="auto" w:fill="FFFFFF"/>
              </w:rPr>
              <w:t>Размещение зданий и сооружений, предназначенных для совершения религиозных обрядов и церемоний (в том числе церкви, соборы, храмы, часовни, мечети,)</w:t>
            </w:r>
          </w:p>
          <w:p w:rsidR="006339CD" w:rsidRPr="004E1630" w:rsidRDefault="006339CD" w:rsidP="006339CD">
            <w:pPr>
              <w:widowControl w:val="0"/>
              <w:autoSpaceDE w:val="0"/>
              <w:autoSpaceDN w:val="0"/>
              <w:adjustRightInd w:val="0"/>
              <w:jc w:val="both"/>
              <w:rPr>
                <w:sz w:val="24"/>
                <w:szCs w:val="24"/>
              </w:rPr>
            </w:pPr>
          </w:p>
        </w:tc>
        <w:tc>
          <w:tcPr>
            <w:tcW w:w="2689" w:type="pct"/>
          </w:tcPr>
          <w:p w:rsidR="006339CD" w:rsidRPr="004E1630" w:rsidRDefault="006339CD" w:rsidP="006339C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6339CD" w:rsidRPr="004E1630" w:rsidRDefault="006339CD" w:rsidP="006339CD">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500/50000</w:t>
            </w:r>
            <w:r w:rsidRPr="004E1630">
              <w:rPr>
                <w:sz w:val="24"/>
                <w:szCs w:val="24"/>
              </w:rPr>
              <w:t xml:space="preserve"> кв.м;</w:t>
            </w:r>
          </w:p>
          <w:p w:rsidR="006339CD" w:rsidRPr="004E1630" w:rsidRDefault="006339CD" w:rsidP="006339C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4E1630" w:rsidRDefault="006339CD" w:rsidP="006339CD">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6339CD" w:rsidRPr="004E1630" w:rsidRDefault="006339CD" w:rsidP="006339C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339CD" w:rsidRPr="004E1630" w:rsidRDefault="006339CD" w:rsidP="006339CD">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40%</w:t>
            </w:r>
          </w:p>
          <w:p w:rsidR="006339CD" w:rsidRPr="004E1630" w:rsidRDefault="006339CD" w:rsidP="006339C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5F1533" w:rsidRPr="004E1630" w:rsidRDefault="006339CD" w:rsidP="005F1533">
            <w:pPr>
              <w:widowControl w:val="0"/>
              <w:ind w:firstLine="567"/>
              <w:jc w:val="both"/>
              <w:rPr>
                <w:rFonts w:eastAsia="SimSun"/>
                <w:b/>
                <w:sz w:val="24"/>
                <w:szCs w:val="24"/>
                <w:lang w:eastAsia="zh-CN"/>
              </w:rPr>
            </w:pPr>
            <w:r w:rsidRPr="004E1630">
              <w:rPr>
                <w:sz w:val="24"/>
                <w:szCs w:val="24"/>
              </w:rPr>
              <w:t xml:space="preserve">- максимальная высота зданий, строений, сооружений от уровня земли - </w:t>
            </w:r>
            <w:r w:rsidRPr="004E1630">
              <w:rPr>
                <w:b/>
                <w:sz w:val="24"/>
                <w:szCs w:val="24"/>
              </w:rPr>
              <w:t>50 м;</w:t>
            </w:r>
            <w:r w:rsidR="005F1533" w:rsidRPr="004E1630">
              <w:rPr>
                <w:rFonts w:eastAsia="SimSun"/>
                <w:b/>
                <w:sz w:val="24"/>
                <w:szCs w:val="24"/>
                <w:lang w:eastAsia="zh-CN"/>
              </w:rPr>
              <w:t xml:space="preserve"> </w:t>
            </w:r>
          </w:p>
          <w:p w:rsidR="006339CD" w:rsidRPr="004E1630" w:rsidRDefault="005F1533" w:rsidP="005F1533">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F5049D" w:rsidRPr="004E1630" w:rsidTr="00F0555E">
        <w:trPr>
          <w:trHeight w:val="345"/>
          <w:jc w:val="center"/>
        </w:trPr>
        <w:tc>
          <w:tcPr>
            <w:tcW w:w="880" w:type="pct"/>
          </w:tcPr>
          <w:p w:rsidR="00F5049D" w:rsidRPr="004E1630" w:rsidRDefault="00772B54" w:rsidP="006339CD">
            <w:pPr>
              <w:widowControl w:val="0"/>
              <w:autoSpaceDE w:val="0"/>
              <w:autoSpaceDN w:val="0"/>
              <w:adjustRightInd w:val="0"/>
              <w:rPr>
                <w:sz w:val="23"/>
                <w:szCs w:val="23"/>
                <w:shd w:val="clear" w:color="auto" w:fill="FFFFFF"/>
              </w:rPr>
            </w:pPr>
            <w:r w:rsidRPr="004E1630">
              <w:rPr>
                <w:sz w:val="23"/>
                <w:szCs w:val="23"/>
                <w:shd w:val="clear" w:color="auto" w:fill="FFFFFF"/>
              </w:rPr>
              <w:t>Связь (6.8)</w:t>
            </w:r>
          </w:p>
        </w:tc>
        <w:tc>
          <w:tcPr>
            <w:tcW w:w="1431" w:type="pct"/>
          </w:tcPr>
          <w:p w:rsidR="00F5049D" w:rsidRPr="004E1630" w:rsidRDefault="00772B54" w:rsidP="006339CD">
            <w:pPr>
              <w:widowControl w:val="0"/>
              <w:autoSpaceDE w:val="0"/>
              <w:autoSpaceDN w:val="0"/>
              <w:adjustRightInd w:val="0"/>
              <w:jc w:val="both"/>
              <w:rPr>
                <w:sz w:val="23"/>
                <w:szCs w:val="23"/>
                <w:shd w:val="clear" w:color="auto" w:fill="FFFFFF"/>
              </w:rPr>
            </w:pPr>
            <w:r w:rsidRPr="004E1630">
              <w:rPr>
                <w:sz w:val="23"/>
                <w:szCs w:val="23"/>
                <w:shd w:val="clear" w:color="auto" w:fill="FFFFFF"/>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95" w:anchor="/document/70736874/entry/1311" w:history="1">
              <w:r w:rsidRPr="004E1630">
                <w:rPr>
                  <w:rStyle w:val="af"/>
                  <w:color w:val="auto"/>
                  <w:sz w:val="23"/>
                  <w:szCs w:val="23"/>
                  <w:shd w:val="clear" w:color="auto" w:fill="FFFFFF"/>
                </w:rPr>
                <w:t>кодами 3.1.1</w:t>
              </w:r>
            </w:hyperlink>
            <w:r w:rsidRPr="004E1630">
              <w:rPr>
                <w:sz w:val="23"/>
                <w:szCs w:val="23"/>
                <w:shd w:val="clear" w:color="auto" w:fill="FFFFFF"/>
              </w:rPr>
              <w:t>, </w:t>
            </w:r>
            <w:hyperlink r:id="rId96" w:anchor="/document/70736874/entry/1323" w:history="1">
              <w:r w:rsidRPr="004E1630">
                <w:rPr>
                  <w:rStyle w:val="af"/>
                  <w:color w:val="auto"/>
                  <w:sz w:val="23"/>
                  <w:szCs w:val="23"/>
                  <w:shd w:val="clear" w:color="auto" w:fill="FFFFFF"/>
                </w:rPr>
                <w:t>3.2.3</w:t>
              </w:r>
            </w:hyperlink>
          </w:p>
        </w:tc>
        <w:tc>
          <w:tcPr>
            <w:tcW w:w="2689" w:type="pct"/>
          </w:tcPr>
          <w:p w:rsidR="00F5049D" w:rsidRPr="004E1630" w:rsidRDefault="00F5049D" w:rsidP="00F5049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 кв. м/10000 кв. м;</w:t>
            </w:r>
          </w:p>
          <w:p w:rsidR="00F5049D" w:rsidRPr="004E1630" w:rsidRDefault="00F5049D" w:rsidP="00F5049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F5049D" w:rsidRPr="004E1630" w:rsidRDefault="00F5049D" w:rsidP="00F5049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F5049D" w:rsidRPr="004E1630" w:rsidRDefault="00F5049D" w:rsidP="00F5049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F5049D" w:rsidRPr="004E1630" w:rsidRDefault="00F5049D" w:rsidP="00F5049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F5049D" w:rsidRPr="004E1630" w:rsidRDefault="00F5049D" w:rsidP="00F5049D">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bl>
    <w:p w:rsidR="006339CD" w:rsidRPr="004E1630" w:rsidRDefault="006339CD" w:rsidP="006339CD">
      <w:pPr>
        <w:widowControl w:val="0"/>
        <w:jc w:val="both"/>
        <w:rPr>
          <w:sz w:val="24"/>
          <w:szCs w:val="24"/>
        </w:rPr>
      </w:pPr>
    </w:p>
    <w:p w:rsidR="006339CD" w:rsidRPr="004E1630" w:rsidRDefault="006339CD" w:rsidP="006339CD">
      <w:pPr>
        <w:widowControl w:val="0"/>
        <w:numPr>
          <w:ilvl w:val="0"/>
          <w:numId w:val="7"/>
        </w:numPr>
        <w:jc w:val="both"/>
        <w:rPr>
          <w:b/>
          <w:sz w:val="24"/>
          <w:szCs w:val="24"/>
        </w:rPr>
      </w:pPr>
      <w:r w:rsidRPr="004E1630">
        <w:rPr>
          <w:b/>
          <w:sz w:val="24"/>
          <w:szCs w:val="24"/>
        </w:rPr>
        <w:t xml:space="preserve">ВСПОМОГАТЕЛЬНЫЕ ВИДЫ И ПАРАМЕТРЫ РАЗРЕШЕННОГО ИСПОЛЬЗОВАНИЯ </w:t>
      </w:r>
      <w:r w:rsidR="00E70B5F" w:rsidRPr="004E1630">
        <w:rPr>
          <w:b/>
          <w:sz w:val="24"/>
          <w:szCs w:val="24"/>
        </w:rPr>
        <w:t xml:space="preserve">ЗЕМЕЛЬНЫХ УЧАСТКОВ И </w:t>
      </w:r>
      <w:r w:rsidRPr="004E1630">
        <w:rPr>
          <w:b/>
          <w:sz w:val="24"/>
          <w:szCs w:val="24"/>
        </w:rPr>
        <w:t>ОБЪЕКТОВ КАПИТАЛЬНОГО СТРОИТЕЛЬСТВА</w:t>
      </w:r>
    </w:p>
    <w:p w:rsidR="006339CD" w:rsidRPr="004E1630" w:rsidRDefault="006339CD" w:rsidP="006339CD">
      <w:pPr>
        <w:widowControl w:val="0"/>
        <w:ind w:firstLine="709"/>
        <w:jc w:val="both"/>
        <w:rPr>
          <w:sz w:val="24"/>
          <w:szCs w:val="24"/>
        </w:rPr>
      </w:pPr>
      <w:r w:rsidRPr="004E1630">
        <w:rPr>
          <w:sz w:val="24"/>
          <w:szCs w:val="24"/>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w:t>
      </w:r>
    </w:p>
    <w:p w:rsidR="006339CD" w:rsidRPr="004E1630" w:rsidRDefault="006339CD" w:rsidP="006339CD">
      <w:pPr>
        <w:widowControl w:val="0"/>
        <w:ind w:firstLine="709"/>
        <w:jc w:val="both"/>
        <w:rPr>
          <w:sz w:val="24"/>
          <w:szCs w:val="24"/>
        </w:rPr>
      </w:pPr>
      <w:r w:rsidRPr="004E1630">
        <w:rPr>
          <w:b/>
          <w:sz w:val="24"/>
          <w:szCs w:val="24"/>
        </w:rPr>
        <w:t>Виды разрешенного использования объектов:</w:t>
      </w:r>
    </w:p>
    <w:p w:rsidR="006339CD" w:rsidRPr="004E1630" w:rsidRDefault="006339CD" w:rsidP="006339CD">
      <w:pPr>
        <w:widowControl w:val="0"/>
        <w:ind w:firstLine="709"/>
        <w:jc w:val="both"/>
        <w:rPr>
          <w:sz w:val="24"/>
          <w:szCs w:val="24"/>
        </w:rPr>
      </w:pPr>
      <w:r w:rsidRPr="004E1630">
        <w:rPr>
          <w:sz w:val="24"/>
          <w:szCs w:val="24"/>
        </w:rPr>
        <w:t>Площадки для мусорных контейнеров</w:t>
      </w:r>
    </w:p>
    <w:p w:rsidR="006339CD" w:rsidRPr="004E1630" w:rsidRDefault="006339CD" w:rsidP="006339CD">
      <w:pPr>
        <w:widowControl w:val="0"/>
        <w:ind w:firstLine="709"/>
        <w:jc w:val="both"/>
        <w:rPr>
          <w:sz w:val="24"/>
          <w:szCs w:val="24"/>
        </w:rPr>
      </w:pPr>
      <w:r w:rsidRPr="004E1630">
        <w:rPr>
          <w:sz w:val="24"/>
          <w:szCs w:val="24"/>
        </w:rPr>
        <w:t>Игровые площадки, площадки отдыха, занятия физкультурой и спортом</w:t>
      </w:r>
    </w:p>
    <w:p w:rsidR="006339CD" w:rsidRPr="004E1630" w:rsidRDefault="006339CD" w:rsidP="006339CD">
      <w:pPr>
        <w:widowControl w:val="0"/>
        <w:ind w:firstLine="709"/>
        <w:jc w:val="both"/>
        <w:rPr>
          <w:sz w:val="24"/>
          <w:szCs w:val="24"/>
        </w:rPr>
      </w:pPr>
      <w:r w:rsidRPr="004E1630">
        <w:rPr>
          <w:sz w:val="24"/>
          <w:szCs w:val="24"/>
        </w:rPr>
        <w:t>Летние веранды, навесы, беседки</w:t>
      </w:r>
    </w:p>
    <w:p w:rsidR="006339CD" w:rsidRPr="004E1630" w:rsidRDefault="006339CD" w:rsidP="006339CD">
      <w:pPr>
        <w:widowControl w:val="0"/>
        <w:ind w:firstLine="709"/>
        <w:jc w:val="both"/>
        <w:rPr>
          <w:sz w:val="24"/>
          <w:szCs w:val="24"/>
        </w:rPr>
      </w:pPr>
      <w:r w:rsidRPr="004E1630">
        <w:rPr>
          <w:sz w:val="24"/>
          <w:szCs w:val="24"/>
        </w:rPr>
        <w:t xml:space="preserve">Благоустройство и озеленение </w:t>
      </w:r>
    </w:p>
    <w:p w:rsidR="006339CD" w:rsidRPr="004E1630" w:rsidRDefault="006339CD" w:rsidP="006339CD">
      <w:pPr>
        <w:widowControl w:val="0"/>
        <w:ind w:firstLine="709"/>
        <w:jc w:val="both"/>
        <w:rPr>
          <w:sz w:val="24"/>
          <w:szCs w:val="24"/>
        </w:rPr>
      </w:pPr>
      <w:r w:rsidRPr="004E1630">
        <w:rPr>
          <w:sz w:val="24"/>
          <w:szCs w:val="24"/>
        </w:rPr>
        <w:t>Оборудование пожарной охраны (гидранты, резервуары)</w:t>
      </w:r>
    </w:p>
    <w:p w:rsidR="006339CD" w:rsidRPr="004E1630" w:rsidRDefault="006339CD" w:rsidP="006339CD">
      <w:pPr>
        <w:widowControl w:val="0"/>
        <w:ind w:firstLine="709"/>
        <w:jc w:val="both"/>
        <w:rPr>
          <w:sz w:val="24"/>
          <w:szCs w:val="24"/>
        </w:rPr>
      </w:pPr>
      <w:r w:rsidRPr="004E1630">
        <w:rPr>
          <w:sz w:val="24"/>
          <w:szCs w:val="24"/>
        </w:rPr>
        <w:t>Пешеходные тротуары</w:t>
      </w:r>
    </w:p>
    <w:p w:rsidR="006339CD" w:rsidRPr="004E1630" w:rsidRDefault="006339CD" w:rsidP="006339CD">
      <w:pPr>
        <w:widowControl w:val="0"/>
        <w:ind w:firstLine="709"/>
        <w:jc w:val="both"/>
        <w:rPr>
          <w:sz w:val="24"/>
          <w:szCs w:val="24"/>
        </w:rPr>
      </w:pPr>
      <w:r w:rsidRPr="004E1630">
        <w:rPr>
          <w:sz w:val="24"/>
          <w:szCs w:val="24"/>
        </w:rPr>
        <w:t>Защитные дорожные сооружения</w:t>
      </w:r>
    </w:p>
    <w:p w:rsidR="006339CD" w:rsidRPr="004E1630" w:rsidRDefault="006339CD" w:rsidP="006339CD">
      <w:pPr>
        <w:widowControl w:val="0"/>
        <w:ind w:firstLine="709"/>
        <w:jc w:val="both"/>
        <w:rPr>
          <w:sz w:val="24"/>
          <w:szCs w:val="24"/>
        </w:rPr>
      </w:pPr>
      <w:r w:rsidRPr="004E1630">
        <w:rPr>
          <w:sz w:val="24"/>
          <w:szCs w:val="24"/>
        </w:rPr>
        <w:t>Элементы обустройства автомобильных дорог</w:t>
      </w:r>
    </w:p>
    <w:p w:rsidR="006339CD" w:rsidRPr="004E1630" w:rsidRDefault="006339CD" w:rsidP="006339CD">
      <w:pPr>
        <w:widowControl w:val="0"/>
        <w:ind w:firstLine="709"/>
        <w:jc w:val="both"/>
        <w:rPr>
          <w:sz w:val="24"/>
          <w:szCs w:val="24"/>
        </w:rPr>
      </w:pPr>
      <w:r w:rsidRPr="004E1630">
        <w:rPr>
          <w:sz w:val="24"/>
          <w:szCs w:val="24"/>
        </w:rPr>
        <w:t>Искусственные дорожные сооружения</w:t>
      </w:r>
    </w:p>
    <w:p w:rsidR="006339CD" w:rsidRPr="004E1630" w:rsidRDefault="006339CD" w:rsidP="006339CD">
      <w:pPr>
        <w:widowControl w:val="0"/>
        <w:ind w:firstLine="709"/>
        <w:jc w:val="both"/>
        <w:rPr>
          <w:sz w:val="24"/>
          <w:szCs w:val="24"/>
        </w:rPr>
      </w:pPr>
      <w:r w:rsidRPr="004E1630">
        <w:rPr>
          <w:sz w:val="24"/>
          <w:szCs w:val="24"/>
        </w:rPr>
        <w:t>Специализированные технические средства оповещения и информации</w:t>
      </w:r>
    </w:p>
    <w:p w:rsidR="006339CD" w:rsidRPr="004E1630" w:rsidRDefault="006339CD" w:rsidP="006339CD">
      <w:pPr>
        <w:widowControl w:val="0"/>
        <w:ind w:firstLine="709"/>
        <w:jc w:val="both"/>
        <w:rPr>
          <w:sz w:val="24"/>
          <w:szCs w:val="24"/>
        </w:rPr>
      </w:pPr>
      <w:r w:rsidRPr="004E1630">
        <w:rPr>
          <w:sz w:val="24"/>
          <w:szCs w:val="24"/>
        </w:rPr>
        <w:t>Объекты инженерного обеспечения (водо-, газо-, электроснабжения и т.п.)</w:t>
      </w:r>
    </w:p>
    <w:p w:rsidR="006339CD" w:rsidRPr="004E1630" w:rsidRDefault="006339CD" w:rsidP="006339CD">
      <w:pPr>
        <w:widowControl w:val="0"/>
        <w:ind w:firstLine="709"/>
        <w:jc w:val="both"/>
        <w:rPr>
          <w:sz w:val="24"/>
          <w:szCs w:val="24"/>
        </w:rPr>
      </w:pPr>
      <w:r w:rsidRPr="004E1630">
        <w:rPr>
          <w:sz w:val="24"/>
          <w:szCs w:val="24"/>
        </w:rPr>
        <w:t>Примечание:</w:t>
      </w:r>
    </w:p>
    <w:p w:rsidR="006339CD" w:rsidRPr="004E1630" w:rsidRDefault="006339CD" w:rsidP="006339CD">
      <w:pPr>
        <w:widowControl w:val="0"/>
        <w:ind w:firstLine="709"/>
        <w:jc w:val="both"/>
        <w:rPr>
          <w:sz w:val="24"/>
          <w:szCs w:val="24"/>
        </w:rPr>
      </w:pPr>
      <w:r w:rsidRPr="004E1630">
        <w:rPr>
          <w:sz w:val="24"/>
          <w:szCs w:val="24"/>
        </w:rPr>
        <w:t>Расстояние между зданиями определяется по нормам инсоляции и освещенности.</w:t>
      </w:r>
    </w:p>
    <w:p w:rsidR="006339CD" w:rsidRPr="004E1630" w:rsidRDefault="006339CD" w:rsidP="006339CD">
      <w:pPr>
        <w:widowControl w:val="0"/>
        <w:ind w:firstLine="709"/>
        <w:jc w:val="both"/>
        <w:rPr>
          <w:sz w:val="24"/>
          <w:szCs w:val="24"/>
        </w:rPr>
      </w:pPr>
      <w:r w:rsidRPr="004E1630">
        <w:rPr>
          <w:sz w:val="24"/>
          <w:szCs w:val="24"/>
        </w:rPr>
        <w:t>Отмостка должна располагаться в пределах отведенного (предоставленного) земельного участка.</w:t>
      </w:r>
    </w:p>
    <w:p w:rsidR="006339CD" w:rsidRPr="004E1630" w:rsidRDefault="006339CD" w:rsidP="006339CD">
      <w:pPr>
        <w:widowControl w:val="0"/>
        <w:ind w:firstLine="709"/>
        <w:jc w:val="both"/>
        <w:rPr>
          <w:sz w:val="24"/>
          <w:szCs w:val="24"/>
        </w:rPr>
      </w:pPr>
      <w:r w:rsidRPr="004E1630">
        <w:rPr>
          <w:sz w:val="24"/>
          <w:szCs w:val="24"/>
        </w:rPr>
        <w:t>Площадь территорий, предназначенных для хранения транспортных средств как вспомогательных видов использования - не менее 10% от площади земельного участка. Нормы расчета стоянок автомобилей для конкретного разрешенного вида использования объекта предусматривать в соответствии с СП 42.13330.201</w:t>
      </w:r>
      <w:r w:rsidR="00772B54" w:rsidRPr="004E1630">
        <w:rPr>
          <w:sz w:val="24"/>
          <w:szCs w:val="24"/>
        </w:rPr>
        <w:t>6</w:t>
      </w:r>
      <w:r w:rsidRPr="004E1630">
        <w:rPr>
          <w:sz w:val="24"/>
          <w:szCs w:val="24"/>
        </w:rPr>
        <w:t xml:space="preserve"> </w:t>
      </w:r>
      <w:r w:rsidR="00DB798A" w:rsidRPr="004E1630">
        <w:rPr>
          <w:sz w:val="24"/>
          <w:szCs w:val="24"/>
        </w:rPr>
        <w:t>«</w:t>
      </w:r>
      <w:r w:rsidRPr="004E1630">
        <w:rPr>
          <w:sz w:val="24"/>
          <w:szCs w:val="24"/>
        </w:rPr>
        <w:t>Градостроительство. Планировка и застройка городских и сельских поселений</w:t>
      </w:r>
      <w:r w:rsidR="00DB798A" w:rsidRPr="004E1630">
        <w:rPr>
          <w:sz w:val="24"/>
          <w:szCs w:val="24"/>
        </w:rPr>
        <w:t>»</w:t>
      </w:r>
      <w:r w:rsidRPr="004E1630">
        <w:rPr>
          <w:sz w:val="24"/>
          <w:szCs w:val="24"/>
        </w:rPr>
        <w:t>.</w:t>
      </w:r>
    </w:p>
    <w:p w:rsidR="006339CD" w:rsidRPr="004E1630" w:rsidRDefault="006339CD" w:rsidP="006339CD">
      <w:pPr>
        <w:widowControl w:val="0"/>
        <w:ind w:firstLine="709"/>
        <w:jc w:val="both"/>
        <w:rPr>
          <w:sz w:val="24"/>
          <w:szCs w:val="24"/>
        </w:rPr>
      </w:pPr>
      <w:r w:rsidRPr="004E1630">
        <w:rPr>
          <w:sz w:val="24"/>
          <w:szCs w:val="24"/>
        </w:rPr>
        <w:t>Все строения должны быть обеспечены системами водоотведения с кровли с целью предотвращения подтопления соседних земельных участков и строений.</w:t>
      </w:r>
    </w:p>
    <w:p w:rsidR="006339CD" w:rsidRPr="004E1630" w:rsidRDefault="006339CD" w:rsidP="006339CD">
      <w:pPr>
        <w:widowControl w:val="0"/>
        <w:ind w:firstLine="709"/>
        <w:jc w:val="both"/>
        <w:rPr>
          <w:sz w:val="24"/>
          <w:szCs w:val="24"/>
        </w:rPr>
      </w:pPr>
      <w:r w:rsidRPr="004E1630">
        <w:rPr>
          <w:sz w:val="24"/>
          <w:szCs w:val="24"/>
        </w:rPr>
        <w:t>На территориях, подверженных затоплению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6339CD" w:rsidRPr="004E1630" w:rsidRDefault="006339CD" w:rsidP="006339CD">
      <w:pPr>
        <w:widowControl w:val="0"/>
        <w:ind w:firstLine="709"/>
        <w:jc w:val="both"/>
        <w:rPr>
          <w:sz w:val="24"/>
          <w:szCs w:val="24"/>
        </w:rPr>
      </w:pPr>
      <w:r w:rsidRPr="004E1630">
        <w:rPr>
          <w:sz w:val="24"/>
          <w:szCs w:val="24"/>
        </w:rPr>
        <w:t>Проектирование и строительство зданий, строений и сооружений вести в соответствии с установленными параметрами разрешенного строительства, реконструкции, а также требованиями законодательства о пожарной безопасности, и законодательства в области обеспечения санитарно-эпидемиологического благополучия населения, минимальными нормативными противопожарными и санитарно-эпидемиологическими разрывами между зданиями, строениями и сооружениями, в том числе и расположенными на соседних земельных участках, а также техническими регламентами, градостроительными и строительными нормами и Правилами.</w:t>
      </w:r>
    </w:p>
    <w:p w:rsidR="006339CD" w:rsidRPr="004E1630" w:rsidRDefault="006339CD" w:rsidP="006339CD">
      <w:pPr>
        <w:widowControl w:val="0"/>
        <w:ind w:firstLine="709"/>
        <w:jc w:val="both"/>
        <w:rPr>
          <w:sz w:val="24"/>
          <w:szCs w:val="24"/>
        </w:rPr>
      </w:pPr>
      <w:r w:rsidRPr="004E1630">
        <w:rPr>
          <w:sz w:val="24"/>
          <w:szCs w:val="24"/>
        </w:rPr>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6339CD" w:rsidRPr="004E1630" w:rsidRDefault="006339CD" w:rsidP="006339CD">
      <w:pPr>
        <w:widowControl w:val="0"/>
        <w:ind w:firstLine="709"/>
        <w:jc w:val="both"/>
        <w:rPr>
          <w:b/>
          <w:sz w:val="24"/>
          <w:szCs w:val="24"/>
        </w:rPr>
      </w:pPr>
      <w:r w:rsidRPr="004E1630">
        <w:rPr>
          <w:b/>
          <w:sz w:val="24"/>
          <w:szCs w:val="24"/>
        </w:rPr>
        <w:t>Требования к ограждению земельных участков:</w:t>
      </w:r>
    </w:p>
    <w:p w:rsidR="006339CD" w:rsidRPr="004E1630" w:rsidRDefault="006339CD" w:rsidP="006339CD">
      <w:pPr>
        <w:widowControl w:val="0"/>
        <w:ind w:firstLine="709"/>
        <w:jc w:val="both"/>
        <w:rPr>
          <w:sz w:val="24"/>
          <w:szCs w:val="24"/>
        </w:rPr>
      </w:pPr>
      <w:r w:rsidRPr="004E1630">
        <w:rPr>
          <w:sz w:val="24"/>
          <w:szCs w:val="24"/>
        </w:rPr>
        <w:t>Ограждения объектов здравоохранения должны обеспечивать защиту территории от проникновения посторонних и несанкционированного въезда автомобилей, должны быть изготовлены и установлены таким образом, чтобы полностью исключалась вероятность получения травм об элементы конструкции, должны быть устойчивы к различным механическим повреждениям.</w:t>
      </w:r>
    </w:p>
    <w:p w:rsidR="006339CD" w:rsidRPr="004E1630" w:rsidRDefault="006339CD" w:rsidP="006339CD">
      <w:pPr>
        <w:widowControl w:val="0"/>
        <w:ind w:firstLine="709"/>
        <w:jc w:val="both"/>
        <w:rPr>
          <w:sz w:val="24"/>
          <w:szCs w:val="24"/>
        </w:rPr>
      </w:pPr>
      <w:r w:rsidRPr="004E1630">
        <w:rPr>
          <w:sz w:val="24"/>
          <w:szCs w:val="24"/>
        </w:rPr>
        <w:t xml:space="preserve">Нормы расчета стоянок автомобилей предусмотреть в соответствии с Приложением </w:t>
      </w:r>
      <w:r w:rsidR="00DB798A" w:rsidRPr="004E1630">
        <w:rPr>
          <w:sz w:val="24"/>
          <w:szCs w:val="24"/>
        </w:rPr>
        <w:t>«</w:t>
      </w:r>
      <w:r w:rsidRPr="004E1630">
        <w:rPr>
          <w:sz w:val="24"/>
          <w:szCs w:val="24"/>
        </w:rPr>
        <w:t>К</w:t>
      </w:r>
      <w:r w:rsidR="00DB798A" w:rsidRPr="004E1630">
        <w:rPr>
          <w:sz w:val="24"/>
          <w:szCs w:val="24"/>
        </w:rPr>
        <w:t>»</w:t>
      </w:r>
      <w:r w:rsidRPr="004E1630">
        <w:rPr>
          <w:sz w:val="24"/>
          <w:szCs w:val="24"/>
        </w:rPr>
        <w:t xml:space="preserve"> СП 42.13330.2011 </w:t>
      </w:r>
      <w:r w:rsidR="00DB798A" w:rsidRPr="004E1630">
        <w:rPr>
          <w:sz w:val="24"/>
          <w:szCs w:val="24"/>
        </w:rPr>
        <w:t>«</w:t>
      </w:r>
      <w:r w:rsidRPr="004E1630">
        <w:rPr>
          <w:sz w:val="24"/>
          <w:szCs w:val="24"/>
        </w:rPr>
        <w:t>Градостроительство. Планировка и застройка городских и сельских поселений</w:t>
      </w:r>
      <w:r w:rsidR="00DB798A" w:rsidRPr="004E1630">
        <w:rPr>
          <w:sz w:val="24"/>
          <w:szCs w:val="24"/>
        </w:rPr>
        <w:t>»</w:t>
      </w:r>
      <w:r w:rsidRPr="004E1630">
        <w:rPr>
          <w:sz w:val="24"/>
          <w:szCs w:val="24"/>
        </w:rPr>
        <w:t>, региональными и местными нормативами градостроительного проектирования.</w:t>
      </w:r>
    </w:p>
    <w:p w:rsidR="006339CD" w:rsidRPr="004E1630" w:rsidRDefault="006339CD" w:rsidP="006339CD">
      <w:pPr>
        <w:widowControl w:val="0"/>
        <w:jc w:val="both"/>
        <w:rPr>
          <w:sz w:val="24"/>
          <w:szCs w:val="24"/>
        </w:rPr>
      </w:pPr>
    </w:p>
    <w:p w:rsidR="006339CD" w:rsidRPr="004E1630" w:rsidRDefault="006339CD" w:rsidP="006339CD">
      <w:pPr>
        <w:widowControl w:val="0"/>
        <w:overflowPunct w:val="0"/>
        <w:autoSpaceDE w:val="0"/>
        <w:autoSpaceDN w:val="0"/>
        <w:adjustRightInd w:val="0"/>
        <w:jc w:val="center"/>
        <w:rPr>
          <w:rFonts w:eastAsia="SimSun"/>
          <w:bCs/>
          <w:i/>
          <w:iCs/>
          <w:sz w:val="24"/>
          <w:szCs w:val="24"/>
          <w:lang w:eastAsia="zh-CN"/>
        </w:rPr>
      </w:pPr>
      <w:r w:rsidRPr="004E1630">
        <w:rPr>
          <w:rFonts w:eastAsia="SimSun"/>
          <w:b/>
          <w:bCs/>
          <w:i/>
          <w:iCs/>
          <w:sz w:val="24"/>
          <w:szCs w:val="24"/>
          <w:lang w:eastAsia="zh-CN"/>
        </w:rPr>
        <w:t>ОД-5.</w:t>
      </w:r>
      <w:r w:rsidRPr="004E1630">
        <w:rPr>
          <w:rFonts w:eastAsia="SimSun"/>
          <w:b/>
          <w:bCs/>
          <w:i/>
          <w:iCs/>
          <w:sz w:val="24"/>
          <w:szCs w:val="24"/>
          <w:lang w:eastAsia="zh-CN"/>
        </w:rPr>
        <w:tab/>
        <w:t>Зона размещения объектов религиозного назначения</w:t>
      </w:r>
    </w:p>
    <w:p w:rsidR="006339CD" w:rsidRPr="004E1630" w:rsidRDefault="006339CD" w:rsidP="006339CD">
      <w:pPr>
        <w:widowControl w:val="0"/>
        <w:tabs>
          <w:tab w:val="left" w:pos="1260"/>
        </w:tabs>
        <w:ind w:firstLine="709"/>
        <w:jc w:val="both"/>
        <w:rPr>
          <w:iCs/>
          <w:sz w:val="24"/>
          <w:szCs w:val="24"/>
        </w:rPr>
      </w:pPr>
      <w:r w:rsidRPr="004E1630">
        <w:rPr>
          <w:iCs/>
          <w:sz w:val="24"/>
          <w:szCs w:val="24"/>
        </w:rPr>
        <w:t>Зона ОД-5 выделена для обеспечения правовых условий формирования объектов религиозного назначения и мемориальных комплексов, требующих значительные территориальные ресурсы для своего нормального функционирования.</w:t>
      </w:r>
    </w:p>
    <w:p w:rsidR="006339CD" w:rsidRPr="004E1630" w:rsidRDefault="006339CD" w:rsidP="006339CD">
      <w:pPr>
        <w:widowControl w:val="0"/>
        <w:tabs>
          <w:tab w:val="left" w:pos="1260"/>
        </w:tabs>
        <w:jc w:val="both"/>
        <w:rPr>
          <w:iCs/>
          <w:sz w:val="24"/>
          <w:szCs w:val="24"/>
        </w:rPr>
      </w:pPr>
    </w:p>
    <w:p w:rsidR="006339CD" w:rsidRPr="004E1630" w:rsidRDefault="006339CD" w:rsidP="006339CD">
      <w:pPr>
        <w:widowControl w:val="0"/>
        <w:numPr>
          <w:ilvl w:val="0"/>
          <w:numId w:val="8"/>
        </w:numPr>
        <w:jc w:val="both"/>
        <w:rPr>
          <w:b/>
          <w:sz w:val="24"/>
          <w:szCs w:val="24"/>
        </w:rPr>
      </w:pPr>
      <w:r w:rsidRPr="004E1630">
        <w:rPr>
          <w:b/>
          <w:sz w:val="24"/>
          <w:szCs w:val="24"/>
        </w:rPr>
        <w:t>ОСНОВНЫЕ ВИДЫ И ПАРАМЕТРЫ РАЗРЕШЕННОГО ИСПОЛЬЗОВАНИЯ ЗЕМЕЛЬНЫХ УЧАСТКОВ И ОБЪЕКТОВ КАПИТАЛЬНОГО СТРОИТЕЛЬСТВА</w:t>
      </w:r>
    </w:p>
    <w:tbl>
      <w:tblPr>
        <w:tblW w:w="47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0"/>
        <w:gridCol w:w="4770"/>
        <w:gridCol w:w="7649"/>
      </w:tblGrid>
      <w:tr w:rsidR="004E1630" w:rsidRPr="004E1630" w:rsidTr="00F0555E">
        <w:trPr>
          <w:trHeight w:val="552"/>
          <w:tblHeader/>
          <w:jc w:val="center"/>
        </w:trPr>
        <w:tc>
          <w:tcPr>
            <w:tcW w:w="863"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6339CD" w:rsidRPr="004E1630" w:rsidRDefault="006339CD" w:rsidP="006339CD">
            <w:pPr>
              <w:widowControl w:val="0"/>
              <w:tabs>
                <w:tab w:val="left" w:pos="2520"/>
              </w:tabs>
              <w:jc w:val="center"/>
              <w:rPr>
                <w:b/>
                <w:sz w:val="24"/>
                <w:szCs w:val="24"/>
              </w:rPr>
            </w:pPr>
            <w:r w:rsidRPr="004E1630">
              <w:rPr>
                <w:b/>
                <w:sz w:val="24"/>
                <w:szCs w:val="24"/>
              </w:rPr>
              <w:t>(номер по классификатору)</w:t>
            </w:r>
          </w:p>
        </w:tc>
        <w:tc>
          <w:tcPr>
            <w:tcW w:w="1589" w:type="pct"/>
          </w:tcPr>
          <w:p w:rsidR="006339CD" w:rsidRPr="004E1630" w:rsidRDefault="006339CD" w:rsidP="006339CD">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548" w:type="pct"/>
            <w:vAlign w:val="center"/>
          </w:tcPr>
          <w:p w:rsidR="006339CD" w:rsidRPr="004E1630" w:rsidRDefault="006339CD" w:rsidP="006339CD">
            <w:pPr>
              <w:widowControl w:val="0"/>
              <w:tabs>
                <w:tab w:val="left" w:pos="2520"/>
              </w:tabs>
              <w:jc w:val="center"/>
              <w:rPr>
                <w:b/>
                <w:sz w:val="24"/>
                <w:szCs w:val="24"/>
              </w:rPr>
            </w:pPr>
            <w:r w:rsidRPr="004E1630">
              <w:rPr>
                <w:b/>
                <w:sz w:val="24"/>
                <w:szCs w:val="24"/>
              </w:rPr>
              <w:t>ПРЕДЕЛЬНЫЕ РАЗМЕРЫ ЗЕМЕЛЬНЫХ</w:t>
            </w:r>
          </w:p>
          <w:p w:rsidR="006339CD" w:rsidRPr="004E1630" w:rsidRDefault="006339CD" w:rsidP="006339CD">
            <w:pPr>
              <w:widowControl w:val="0"/>
              <w:tabs>
                <w:tab w:val="left" w:pos="2520"/>
              </w:tabs>
              <w:jc w:val="center"/>
              <w:rPr>
                <w:b/>
                <w:sz w:val="24"/>
                <w:szCs w:val="24"/>
              </w:rPr>
            </w:pPr>
            <w:r w:rsidRPr="004E1630">
              <w:rPr>
                <w:b/>
                <w:sz w:val="24"/>
                <w:szCs w:val="24"/>
              </w:rPr>
              <w:t>УЧАСТКОВ И ПРЕДЕЛЬНЫЕ ПАРАМЕТРЫ</w:t>
            </w:r>
          </w:p>
          <w:p w:rsidR="006339CD" w:rsidRPr="004E1630" w:rsidRDefault="006339CD" w:rsidP="006339CD">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800"/>
          <w:jc w:val="center"/>
        </w:trPr>
        <w:tc>
          <w:tcPr>
            <w:tcW w:w="863" w:type="pct"/>
          </w:tcPr>
          <w:p w:rsidR="006339CD" w:rsidRPr="004E1630" w:rsidRDefault="006339CD" w:rsidP="006339CD">
            <w:pPr>
              <w:widowControl w:val="0"/>
              <w:autoSpaceDE w:val="0"/>
              <w:autoSpaceDN w:val="0"/>
              <w:adjustRightInd w:val="0"/>
              <w:rPr>
                <w:sz w:val="24"/>
                <w:szCs w:val="24"/>
              </w:rPr>
            </w:pPr>
            <w:r w:rsidRPr="004E1630">
              <w:rPr>
                <w:sz w:val="24"/>
                <w:szCs w:val="24"/>
              </w:rPr>
              <w:t>Религиозное использование</w:t>
            </w:r>
          </w:p>
          <w:p w:rsidR="006339CD" w:rsidRPr="004E1630" w:rsidRDefault="006339CD" w:rsidP="006339CD">
            <w:pPr>
              <w:widowControl w:val="0"/>
              <w:autoSpaceDE w:val="0"/>
              <w:autoSpaceDN w:val="0"/>
              <w:adjustRightInd w:val="0"/>
              <w:rPr>
                <w:sz w:val="24"/>
                <w:szCs w:val="24"/>
              </w:rPr>
            </w:pPr>
            <w:r w:rsidRPr="004E1630">
              <w:rPr>
                <w:sz w:val="24"/>
                <w:szCs w:val="24"/>
              </w:rPr>
              <w:t>(3.7)</w:t>
            </w:r>
          </w:p>
        </w:tc>
        <w:tc>
          <w:tcPr>
            <w:tcW w:w="1589" w:type="pct"/>
          </w:tcPr>
          <w:p w:rsidR="006339CD" w:rsidRPr="004E1630" w:rsidRDefault="006339CD" w:rsidP="006339CD">
            <w:pPr>
              <w:widowControl w:val="0"/>
              <w:autoSpaceDE w:val="0"/>
              <w:autoSpaceDN w:val="0"/>
              <w:adjustRightInd w:val="0"/>
              <w:jc w:val="both"/>
              <w:rPr>
                <w:sz w:val="24"/>
                <w:szCs w:val="24"/>
              </w:rPr>
            </w:pPr>
            <w:r w:rsidRPr="004E1630">
              <w:rPr>
                <w:sz w:val="24"/>
                <w:szCs w:val="24"/>
              </w:rPr>
              <w:t>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w:t>
            </w:r>
          </w:p>
          <w:p w:rsidR="006339CD" w:rsidRPr="004E1630" w:rsidRDefault="006339CD" w:rsidP="006339CD">
            <w:pPr>
              <w:widowControl w:val="0"/>
              <w:autoSpaceDE w:val="0"/>
              <w:autoSpaceDN w:val="0"/>
              <w:adjustRightInd w:val="0"/>
              <w:jc w:val="both"/>
              <w:rPr>
                <w:sz w:val="24"/>
                <w:szCs w:val="24"/>
              </w:rPr>
            </w:pPr>
            <w:r w:rsidRPr="004E1630">
              <w:rPr>
                <w:sz w:val="24"/>
                <w:szCs w:val="24"/>
              </w:rPr>
              <w:t>размещение объектов капитального строительства,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
        </w:tc>
        <w:tc>
          <w:tcPr>
            <w:tcW w:w="2548" w:type="pct"/>
          </w:tcPr>
          <w:p w:rsidR="006339CD" w:rsidRPr="004E1630" w:rsidRDefault="006339CD" w:rsidP="006339C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6339CD" w:rsidRPr="004E1630" w:rsidRDefault="006339CD" w:rsidP="006339CD">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500/50000</w:t>
            </w:r>
            <w:r w:rsidRPr="004E1630">
              <w:rPr>
                <w:sz w:val="24"/>
                <w:szCs w:val="24"/>
              </w:rPr>
              <w:t xml:space="preserve"> кв.м;</w:t>
            </w:r>
          </w:p>
          <w:p w:rsidR="006339CD" w:rsidRPr="004E1630" w:rsidRDefault="006339CD" w:rsidP="006339C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339CD" w:rsidRPr="004E1630" w:rsidRDefault="006339CD" w:rsidP="006339CD">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6339CD" w:rsidRPr="004E1630" w:rsidRDefault="006339CD" w:rsidP="006339C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6339CD" w:rsidRPr="004E1630" w:rsidRDefault="006339CD" w:rsidP="006339CD">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40%</w:t>
            </w:r>
          </w:p>
          <w:p w:rsidR="006339CD" w:rsidRPr="004E1630" w:rsidRDefault="006339CD" w:rsidP="006339C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5F1533" w:rsidRPr="004E1630" w:rsidRDefault="006339CD" w:rsidP="005F1533">
            <w:pPr>
              <w:widowControl w:val="0"/>
              <w:ind w:firstLine="567"/>
              <w:jc w:val="both"/>
              <w:rPr>
                <w:rFonts w:eastAsia="SimSun"/>
                <w:b/>
                <w:sz w:val="24"/>
                <w:szCs w:val="24"/>
                <w:lang w:eastAsia="zh-CN"/>
              </w:rPr>
            </w:pPr>
            <w:r w:rsidRPr="004E1630">
              <w:rPr>
                <w:sz w:val="24"/>
                <w:szCs w:val="24"/>
              </w:rPr>
              <w:t xml:space="preserve">- максимальная высота зданий, строений, сооружений от уровня земли - </w:t>
            </w:r>
            <w:r w:rsidRPr="004E1630">
              <w:rPr>
                <w:b/>
                <w:sz w:val="24"/>
                <w:szCs w:val="24"/>
              </w:rPr>
              <w:t>50 м;</w:t>
            </w:r>
            <w:r w:rsidR="005F1533" w:rsidRPr="004E1630">
              <w:rPr>
                <w:rFonts w:eastAsia="SimSun"/>
                <w:b/>
                <w:sz w:val="24"/>
                <w:szCs w:val="24"/>
                <w:lang w:eastAsia="zh-CN"/>
              </w:rPr>
              <w:t xml:space="preserve"> </w:t>
            </w:r>
          </w:p>
          <w:p w:rsidR="006339CD" w:rsidRPr="004E1630" w:rsidRDefault="005F1533" w:rsidP="005F1533">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366"/>
          <w:jc w:val="center"/>
        </w:trPr>
        <w:tc>
          <w:tcPr>
            <w:tcW w:w="863" w:type="pct"/>
          </w:tcPr>
          <w:p w:rsidR="006339CD" w:rsidRPr="004E1630" w:rsidRDefault="006339CD" w:rsidP="006339CD">
            <w:pPr>
              <w:widowControl w:val="0"/>
              <w:jc w:val="both"/>
              <w:rPr>
                <w:sz w:val="24"/>
                <w:szCs w:val="24"/>
              </w:rPr>
            </w:pPr>
            <w:r w:rsidRPr="004E1630">
              <w:rPr>
                <w:sz w:val="24"/>
                <w:szCs w:val="24"/>
              </w:rPr>
              <w:t>Общее пользование территории</w:t>
            </w:r>
          </w:p>
          <w:p w:rsidR="006339CD" w:rsidRPr="004E1630" w:rsidRDefault="006339CD" w:rsidP="006339CD">
            <w:pPr>
              <w:widowControl w:val="0"/>
              <w:jc w:val="both"/>
              <w:rPr>
                <w:sz w:val="24"/>
                <w:szCs w:val="24"/>
              </w:rPr>
            </w:pPr>
            <w:r w:rsidRPr="004E1630">
              <w:rPr>
                <w:sz w:val="24"/>
                <w:szCs w:val="24"/>
              </w:rPr>
              <w:t>(12.0)</w:t>
            </w:r>
          </w:p>
          <w:p w:rsidR="006339CD" w:rsidRPr="004E1630" w:rsidRDefault="006339CD" w:rsidP="006339CD">
            <w:pPr>
              <w:widowControl w:val="0"/>
              <w:jc w:val="both"/>
              <w:rPr>
                <w:sz w:val="24"/>
                <w:szCs w:val="24"/>
              </w:rPr>
            </w:pPr>
          </w:p>
        </w:tc>
        <w:tc>
          <w:tcPr>
            <w:tcW w:w="1589" w:type="pct"/>
          </w:tcPr>
          <w:p w:rsidR="006339CD" w:rsidRPr="004E1630" w:rsidRDefault="006339CD" w:rsidP="006339CD">
            <w:pPr>
              <w:widowControl w:val="0"/>
              <w:jc w:val="both"/>
              <w:rPr>
                <w:sz w:val="24"/>
                <w:szCs w:val="24"/>
              </w:rPr>
            </w:pPr>
            <w:r w:rsidRPr="004E1630">
              <w:rPr>
                <w:sz w:val="24"/>
                <w:szCs w:val="24"/>
              </w:rPr>
              <w:t>Земельные участки общего пользования</w:t>
            </w:r>
          </w:p>
          <w:p w:rsidR="006339CD" w:rsidRPr="004E1630" w:rsidRDefault="006339CD" w:rsidP="006339CD">
            <w:pPr>
              <w:widowControl w:val="0"/>
              <w:jc w:val="both"/>
              <w:rPr>
                <w:sz w:val="24"/>
                <w:szCs w:val="24"/>
              </w:rPr>
            </w:pPr>
          </w:p>
        </w:tc>
        <w:tc>
          <w:tcPr>
            <w:tcW w:w="2548" w:type="pct"/>
          </w:tcPr>
          <w:p w:rsidR="006339CD" w:rsidRPr="004E1630" w:rsidRDefault="006339CD" w:rsidP="006339CD">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366"/>
          <w:jc w:val="center"/>
        </w:trPr>
        <w:tc>
          <w:tcPr>
            <w:tcW w:w="863" w:type="pct"/>
          </w:tcPr>
          <w:p w:rsidR="006339CD" w:rsidRPr="004E1630" w:rsidRDefault="006339CD" w:rsidP="006339CD">
            <w:pPr>
              <w:widowControl w:val="0"/>
              <w:jc w:val="both"/>
              <w:rPr>
                <w:sz w:val="24"/>
                <w:szCs w:val="24"/>
              </w:rPr>
            </w:pPr>
            <w:r w:rsidRPr="004E1630">
              <w:rPr>
                <w:sz w:val="24"/>
                <w:szCs w:val="24"/>
              </w:rPr>
              <w:t>Улично-дорожная сеть (12.0.1)</w:t>
            </w:r>
          </w:p>
        </w:tc>
        <w:tc>
          <w:tcPr>
            <w:tcW w:w="1589" w:type="pct"/>
          </w:tcPr>
          <w:p w:rsidR="006339CD" w:rsidRPr="004E1630" w:rsidRDefault="006339CD" w:rsidP="006339CD">
            <w:pPr>
              <w:widowControl w:val="0"/>
              <w:jc w:val="both"/>
              <w:rPr>
                <w:sz w:val="24"/>
                <w:szCs w:val="24"/>
              </w:rPr>
            </w:pPr>
            <w:r w:rsidRPr="004E1630">
              <w:rPr>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6339CD" w:rsidRPr="004E1630" w:rsidRDefault="006339CD" w:rsidP="006339CD">
            <w:pPr>
              <w:widowControl w:val="0"/>
              <w:jc w:val="both"/>
              <w:rPr>
                <w:sz w:val="24"/>
                <w:szCs w:val="24"/>
              </w:rPr>
            </w:pPr>
            <w:r w:rsidRPr="004E1630">
              <w:rPr>
                <w:sz w:val="24"/>
                <w:szCs w:val="24"/>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548" w:type="pct"/>
          </w:tcPr>
          <w:p w:rsidR="006339CD" w:rsidRPr="004E1630" w:rsidRDefault="006339CD" w:rsidP="006339CD">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6339CD" w:rsidRPr="004E1630" w:rsidTr="00F0555E">
        <w:trPr>
          <w:trHeight w:val="366"/>
          <w:jc w:val="center"/>
        </w:trPr>
        <w:tc>
          <w:tcPr>
            <w:tcW w:w="863" w:type="pct"/>
          </w:tcPr>
          <w:p w:rsidR="006339CD" w:rsidRPr="004E1630" w:rsidRDefault="006339CD" w:rsidP="006339CD">
            <w:pPr>
              <w:widowControl w:val="0"/>
              <w:jc w:val="both"/>
              <w:rPr>
                <w:sz w:val="24"/>
                <w:szCs w:val="24"/>
              </w:rPr>
            </w:pPr>
            <w:r w:rsidRPr="004E1630">
              <w:rPr>
                <w:sz w:val="24"/>
                <w:szCs w:val="24"/>
              </w:rPr>
              <w:t>Благоустройство территории (12.0.2)</w:t>
            </w:r>
          </w:p>
        </w:tc>
        <w:tc>
          <w:tcPr>
            <w:tcW w:w="1589" w:type="pct"/>
          </w:tcPr>
          <w:p w:rsidR="006339CD" w:rsidRPr="004E1630" w:rsidRDefault="006339CD" w:rsidP="006339CD">
            <w:pPr>
              <w:widowControl w:val="0"/>
              <w:jc w:val="both"/>
              <w:rPr>
                <w:sz w:val="24"/>
                <w:szCs w:val="24"/>
              </w:rPr>
            </w:pPr>
            <w:r w:rsidRPr="004E1630">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548" w:type="pct"/>
          </w:tcPr>
          <w:p w:rsidR="006339CD" w:rsidRPr="004E1630" w:rsidRDefault="006339CD" w:rsidP="006339CD">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bl>
    <w:p w:rsidR="006339CD" w:rsidRPr="004E1630" w:rsidRDefault="006339CD" w:rsidP="006339CD">
      <w:pPr>
        <w:widowControl w:val="0"/>
        <w:jc w:val="both"/>
        <w:rPr>
          <w:sz w:val="24"/>
          <w:szCs w:val="24"/>
        </w:rPr>
      </w:pPr>
    </w:p>
    <w:p w:rsidR="006339CD" w:rsidRPr="004E1630" w:rsidRDefault="006339CD" w:rsidP="006339CD">
      <w:pPr>
        <w:widowControl w:val="0"/>
        <w:numPr>
          <w:ilvl w:val="0"/>
          <w:numId w:val="8"/>
        </w:numPr>
        <w:jc w:val="both"/>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tbl>
      <w:tblPr>
        <w:tblW w:w="47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0"/>
        <w:gridCol w:w="4212"/>
        <w:gridCol w:w="8207"/>
      </w:tblGrid>
      <w:tr w:rsidR="004E1630" w:rsidRPr="004E1630" w:rsidTr="00F0555E">
        <w:trPr>
          <w:trHeight w:val="552"/>
          <w:tblHeader/>
          <w:jc w:val="center"/>
        </w:trPr>
        <w:tc>
          <w:tcPr>
            <w:tcW w:w="863" w:type="pct"/>
            <w:tcBorders>
              <w:bottom w:val="single" w:sz="4" w:space="0" w:color="auto"/>
            </w:tcBorders>
            <w:vAlign w:val="center"/>
          </w:tcPr>
          <w:p w:rsidR="006339CD" w:rsidRPr="004E1630" w:rsidRDefault="006339CD" w:rsidP="006339CD">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6339CD" w:rsidRPr="004E1630" w:rsidRDefault="006339CD" w:rsidP="006339CD">
            <w:pPr>
              <w:widowControl w:val="0"/>
              <w:tabs>
                <w:tab w:val="left" w:pos="2520"/>
              </w:tabs>
              <w:jc w:val="center"/>
              <w:rPr>
                <w:b/>
                <w:sz w:val="24"/>
                <w:szCs w:val="24"/>
              </w:rPr>
            </w:pPr>
            <w:r w:rsidRPr="004E1630">
              <w:rPr>
                <w:b/>
                <w:sz w:val="24"/>
                <w:szCs w:val="24"/>
              </w:rPr>
              <w:t>(номер по классификатору)</w:t>
            </w:r>
          </w:p>
        </w:tc>
        <w:tc>
          <w:tcPr>
            <w:tcW w:w="1403" w:type="pct"/>
            <w:tcBorders>
              <w:bottom w:val="single" w:sz="4" w:space="0" w:color="auto"/>
            </w:tcBorders>
          </w:tcPr>
          <w:p w:rsidR="006339CD" w:rsidRPr="004E1630" w:rsidRDefault="006339CD" w:rsidP="006339CD">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734" w:type="pct"/>
            <w:tcBorders>
              <w:bottom w:val="single" w:sz="4" w:space="0" w:color="auto"/>
            </w:tcBorders>
            <w:vAlign w:val="center"/>
          </w:tcPr>
          <w:p w:rsidR="006339CD" w:rsidRPr="004E1630" w:rsidRDefault="006339CD" w:rsidP="006339CD">
            <w:pPr>
              <w:widowControl w:val="0"/>
              <w:tabs>
                <w:tab w:val="left" w:pos="2520"/>
              </w:tabs>
              <w:jc w:val="center"/>
              <w:rPr>
                <w:b/>
                <w:sz w:val="24"/>
                <w:szCs w:val="24"/>
              </w:rPr>
            </w:pPr>
            <w:r w:rsidRPr="004E1630">
              <w:rPr>
                <w:b/>
                <w:sz w:val="24"/>
                <w:szCs w:val="24"/>
              </w:rPr>
              <w:t>ПРЕДЕЛЬНЫЕ РАЗМЕРЫ ЗЕМЕЛЬНЫХ</w:t>
            </w:r>
          </w:p>
          <w:p w:rsidR="006339CD" w:rsidRPr="004E1630" w:rsidRDefault="006339CD" w:rsidP="006339CD">
            <w:pPr>
              <w:widowControl w:val="0"/>
              <w:tabs>
                <w:tab w:val="left" w:pos="2520"/>
              </w:tabs>
              <w:jc w:val="center"/>
              <w:rPr>
                <w:b/>
                <w:sz w:val="24"/>
                <w:szCs w:val="24"/>
              </w:rPr>
            </w:pPr>
            <w:r w:rsidRPr="004E1630">
              <w:rPr>
                <w:b/>
                <w:sz w:val="24"/>
                <w:szCs w:val="24"/>
              </w:rPr>
              <w:t>УЧАСТКОВ И ПРЕДЕЛЬНЫЕ ПАРАМЕТРЫ</w:t>
            </w:r>
          </w:p>
          <w:p w:rsidR="006339CD" w:rsidRPr="004E1630" w:rsidRDefault="006339CD" w:rsidP="006339CD">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6D5B14">
        <w:trPr>
          <w:trHeight w:val="345"/>
          <w:jc w:val="center"/>
        </w:trPr>
        <w:tc>
          <w:tcPr>
            <w:tcW w:w="863" w:type="pct"/>
          </w:tcPr>
          <w:p w:rsidR="006D5B14" w:rsidRPr="004E1630" w:rsidRDefault="006D5B14" w:rsidP="006D5B14">
            <w:pPr>
              <w:widowControl w:val="0"/>
              <w:autoSpaceDE w:val="0"/>
              <w:autoSpaceDN w:val="0"/>
              <w:adjustRightInd w:val="0"/>
              <w:jc w:val="center"/>
              <w:rPr>
                <w:sz w:val="24"/>
                <w:szCs w:val="24"/>
              </w:rPr>
            </w:pPr>
          </w:p>
          <w:p w:rsidR="00BB3428" w:rsidRPr="004E1630" w:rsidRDefault="00BB3428" w:rsidP="00BB3428">
            <w:pPr>
              <w:widowControl w:val="0"/>
              <w:autoSpaceDE w:val="0"/>
              <w:autoSpaceDN w:val="0"/>
              <w:adjustRightInd w:val="0"/>
              <w:rPr>
                <w:sz w:val="24"/>
                <w:szCs w:val="24"/>
              </w:rPr>
            </w:pPr>
            <w:r w:rsidRPr="004E1630">
              <w:rPr>
                <w:sz w:val="24"/>
                <w:szCs w:val="24"/>
              </w:rPr>
              <w:t>Обеспечение внутреннего правопорядка</w:t>
            </w:r>
          </w:p>
          <w:p w:rsidR="00BB3428" w:rsidRPr="004E1630" w:rsidRDefault="00BB3428" w:rsidP="00BB3428">
            <w:pPr>
              <w:widowControl w:val="0"/>
              <w:autoSpaceDE w:val="0"/>
              <w:autoSpaceDN w:val="0"/>
              <w:adjustRightInd w:val="0"/>
              <w:rPr>
                <w:sz w:val="24"/>
                <w:szCs w:val="24"/>
              </w:rPr>
            </w:pPr>
            <w:r w:rsidRPr="004E1630">
              <w:rPr>
                <w:sz w:val="24"/>
                <w:szCs w:val="24"/>
              </w:rPr>
              <w:t>(8.3)</w:t>
            </w:r>
          </w:p>
          <w:p w:rsidR="00BB3428" w:rsidRPr="004E1630" w:rsidRDefault="00BB3428" w:rsidP="006D5B14">
            <w:pPr>
              <w:widowControl w:val="0"/>
              <w:autoSpaceDE w:val="0"/>
              <w:autoSpaceDN w:val="0"/>
              <w:adjustRightInd w:val="0"/>
              <w:jc w:val="center"/>
              <w:rPr>
                <w:sz w:val="24"/>
                <w:szCs w:val="24"/>
              </w:rPr>
            </w:pPr>
          </w:p>
        </w:tc>
        <w:tc>
          <w:tcPr>
            <w:tcW w:w="1403" w:type="pct"/>
          </w:tcPr>
          <w:p w:rsidR="00BF6518" w:rsidRPr="004E1630" w:rsidRDefault="00BF6518" w:rsidP="006D5B14">
            <w:pPr>
              <w:widowControl w:val="0"/>
              <w:autoSpaceDE w:val="0"/>
              <w:autoSpaceDN w:val="0"/>
              <w:adjustRightInd w:val="0"/>
              <w:jc w:val="center"/>
              <w:rPr>
                <w:sz w:val="24"/>
                <w:szCs w:val="24"/>
              </w:rPr>
            </w:pPr>
            <w:r w:rsidRPr="004E1630">
              <w:rPr>
                <w:sz w:val="23"/>
                <w:szCs w:val="23"/>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p w:rsidR="006D5B14" w:rsidRPr="004E1630" w:rsidRDefault="006D5B14" w:rsidP="006D5B14">
            <w:pPr>
              <w:widowControl w:val="0"/>
              <w:autoSpaceDE w:val="0"/>
              <w:autoSpaceDN w:val="0"/>
              <w:adjustRightInd w:val="0"/>
              <w:jc w:val="center"/>
              <w:rPr>
                <w:sz w:val="24"/>
                <w:szCs w:val="24"/>
              </w:rPr>
            </w:pPr>
          </w:p>
        </w:tc>
        <w:tc>
          <w:tcPr>
            <w:tcW w:w="2734" w:type="pct"/>
            <w:vAlign w:val="center"/>
          </w:tcPr>
          <w:p w:rsidR="006D5B14" w:rsidRPr="004E1630" w:rsidRDefault="006D5B14" w:rsidP="006D5B14">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6D5B14" w:rsidRPr="004E1630" w:rsidRDefault="006D5B14" w:rsidP="006D5B14">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100/5000</w:t>
            </w:r>
            <w:r w:rsidRPr="004E1630">
              <w:rPr>
                <w:sz w:val="24"/>
                <w:szCs w:val="24"/>
              </w:rPr>
              <w:t xml:space="preserve"> кв.м;</w:t>
            </w:r>
          </w:p>
          <w:p w:rsidR="006D5B14" w:rsidRPr="004E1630" w:rsidRDefault="006D5B14" w:rsidP="006D5B14">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6D5B14" w:rsidRPr="004E1630" w:rsidRDefault="006D5B14" w:rsidP="006D5B14">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6D5B14" w:rsidRPr="004E1630" w:rsidRDefault="006D5B14" w:rsidP="006D5B14">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6D5B14" w:rsidRPr="004E1630" w:rsidRDefault="006D5B14" w:rsidP="006D5B14">
            <w:pPr>
              <w:widowControl w:val="0"/>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2 этажа</w:t>
            </w:r>
            <w:r w:rsidRPr="004E1630">
              <w:rPr>
                <w:sz w:val="24"/>
                <w:szCs w:val="24"/>
              </w:rPr>
              <w:t>;</w:t>
            </w:r>
          </w:p>
          <w:p w:rsidR="006D5B14" w:rsidRPr="004E1630" w:rsidRDefault="006D5B14" w:rsidP="006D5B14">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6D5B14" w:rsidP="005F1533">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60%</w:t>
            </w:r>
            <w:r w:rsidR="005F1533" w:rsidRPr="004E1630">
              <w:rPr>
                <w:rFonts w:eastAsia="SimSun"/>
                <w:b/>
                <w:sz w:val="24"/>
                <w:szCs w:val="24"/>
                <w:lang w:eastAsia="zh-CN"/>
              </w:rPr>
              <w:t xml:space="preserve"> </w:t>
            </w:r>
          </w:p>
          <w:p w:rsidR="006D5B14" w:rsidRPr="004E1630" w:rsidRDefault="005F1533" w:rsidP="005F1533">
            <w:pPr>
              <w:widowControl w:val="0"/>
              <w:overflowPunct w:val="0"/>
              <w:autoSpaceDE w:val="0"/>
              <w:autoSpaceDN w:val="0"/>
              <w:adjustRightInd w:val="0"/>
              <w:ind w:firstLine="567"/>
              <w:jc w:val="both"/>
              <w:rPr>
                <w:rFonts w:eastAsia="SimSun"/>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917BDD" w:rsidRPr="004E1630" w:rsidTr="00717CBA">
        <w:trPr>
          <w:trHeight w:val="345"/>
          <w:jc w:val="center"/>
        </w:trPr>
        <w:tc>
          <w:tcPr>
            <w:tcW w:w="863" w:type="pct"/>
          </w:tcPr>
          <w:p w:rsidR="00917BDD" w:rsidRPr="004E1630" w:rsidRDefault="00917BDD" w:rsidP="00917BDD">
            <w:pPr>
              <w:widowControl w:val="0"/>
              <w:jc w:val="both"/>
              <w:rPr>
                <w:sz w:val="24"/>
                <w:szCs w:val="24"/>
              </w:rPr>
            </w:pPr>
            <w:r w:rsidRPr="004E1630">
              <w:rPr>
                <w:sz w:val="24"/>
                <w:szCs w:val="24"/>
              </w:rPr>
              <w:t>Коммунальное обслуживание</w:t>
            </w:r>
          </w:p>
          <w:p w:rsidR="00917BDD" w:rsidRPr="004E1630" w:rsidRDefault="00917BDD" w:rsidP="00917BDD">
            <w:pPr>
              <w:widowControl w:val="0"/>
              <w:autoSpaceDE w:val="0"/>
              <w:autoSpaceDN w:val="0"/>
              <w:adjustRightInd w:val="0"/>
              <w:jc w:val="center"/>
              <w:rPr>
                <w:sz w:val="24"/>
                <w:szCs w:val="24"/>
              </w:rPr>
            </w:pPr>
            <w:r w:rsidRPr="004E1630">
              <w:rPr>
                <w:sz w:val="24"/>
                <w:szCs w:val="24"/>
              </w:rPr>
              <w:t>(3.1)</w:t>
            </w:r>
          </w:p>
        </w:tc>
        <w:tc>
          <w:tcPr>
            <w:tcW w:w="1403" w:type="pct"/>
          </w:tcPr>
          <w:p w:rsidR="00917BDD" w:rsidRPr="004E1630" w:rsidRDefault="00917BDD" w:rsidP="00917BDD">
            <w:pPr>
              <w:widowControl w:val="0"/>
              <w:autoSpaceDE w:val="0"/>
              <w:autoSpaceDN w:val="0"/>
              <w:adjustRightInd w:val="0"/>
              <w:jc w:val="center"/>
              <w:rPr>
                <w:sz w:val="24"/>
                <w:szCs w:val="24"/>
              </w:rPr>
            </w:pPr>
            <w:r w:rsidRPr="004E1630">
              <w:rPr>
                <w:sz w:val="24"/>
                <w:szCs w:val="24"/>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734" w:type="pct"/>
          </w:tcPr>
          <w:p w:rsidR="00917BDD" w:rsidRPr="004E1630" w:rsidRDefault="00917BDD" w:rsidP="00917BDD">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917BDD" w:rsidRPr="004E1630" w:rsidRDefault="00917BDD" w:rsidP="00917BDD">
            <w:pPr>
              <w:widowControl w:val="0"/>
              <w:ind w:firstLine="567"/>
              <w:jc w:val="both"/>
              <w:rPr>
                <w:sz w:val="24"/>
                <w:szCs w:val="24"/>
              </w:rPr>
            </w:pPr>
            <w:r w:rsidRPr="004E1630">
              <w:rPr>
                <w:sz w:val="24"/>
                <w:szCs w:val="24"/>
              </w:rPr>
              <w:t>- минимальная/максимальная площадь земельных участков -</w:t>
            </w:r>
            <w:r w:rsidRPr="004E1630">
              <w:rPr>
                <w:b/>
                <w:sz w:val="24"/>
                <w:szCs w:val="24"/>
              </w:rPr>
              <w:t xml:space="preserve">10/5000 </w:t>
            </w:r>
            <w:r w:rsidRPr="004E1630">
              <w:rPr>
                <w:sz w:val="24"/>
                <w:szCs w:val="24"/>
              </w:rPr>
              <w:t>кв.м.</w:t>
            </w:r>
          </w:p>
          <w:p w:rsidR="00917BDD" w:rsidRPr="004E1630" w:rsidRDefault="00917BDD" w:rsidP="00917BDD">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917BDD" w:rsidRPr="004E1630" w:rsidRDefault="00917BDD" w:rsidP="00917BDD">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1 м</w:t>
            </w:r>
            <w:r w:rsidRPr="004E1630">
              <w:rPr>
                <w:sz w:val="24"/>
                <w:szCs w:val="24"/>
              </w:rPr>
              <w:t>;</w:t>
            </w:r>
          </w:p>
          <w:p w:rsidR="00917BDD" w:rsidRPr="004E1630" w:rsidRDefault="00917BDD" w:rsidP="00917BDD">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917BDD" w:rsidRPr="004E1630" w:rsidRDefault="00917BDD" w:rsidP="00917BDD">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90%</w:t>
            </w:r>
            <w:r w:rsidRPr="004E1630">
              <w:rPr>
                <w:sz w:val="24"/>
                <w:szCs w:val="24"/>
              </w:rPr>
              <w:t>.</w:t>
            </w:r>
          </w:p>
          <w:p w:rsidR="00917BDD" w:rsidRPr="004E1630" w:rsidRDefault="00917BDD" w:rsidP="00917BDD">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917BDD" w:rsidRPr="004E1630" w:rsidRDefault="00917BDD" w:rsidP="00917BDD">
            <w:pPr>
              <w:widowControl w:val="0"/>
              <w:ind w:firstLine="567"/>
              <w:jc w:val="both"/>
              <w:rPr>
                <w:b/>
                <w:sz w:val="24"/>
                <w:szCs w:val="24"/>
              </w:rPr>
            </w:pPr>
            <w:r w:rsidRPr="004E1630">
              <w:rPr>
                <w:sz w:val="24"/>
                <w:szCs w:val="24"/>
              </w:rPr>
              <w:t xml:space="preserve">максимальное количество этажей - не более </w:t>
            </w:r>
            <w:r w:rsidRPr="004E1630">
              <w:rPr>
                <w:b/>
                <w:sz w:val="24"/>
                <w:szCs w:val="24"/>
              </w:rPr>
              <w:t>2 этажей.</w:t>
            </w:r>
          </w:p>
          <w:p w:rsidR="005F1533" w:rsidRPr="004E1630" w:rsidRDefault="00917BDD" w:rsidP="005F1533">
            <w:pPr>
              <w:widowControl w:val="0"/>
              <w:ind w:firstLine="567"/>
              <w:jc w:val="both"/>
              <w:rPr>
                <w:rFonts w:eastAsia="SimSun"/>
                <w:b/>
                <w:sz w:val="24"/>
                <w:szCs w:val="24"/>
                <w:lang w:eastAsia="zh-CN"/>
              </w:rPr>
            </w:pPr>
            <w:r w:rsidRPr="004E1630">
              <w:rPr>
                <w:b/>
                <w:sz w:val="24"/>
                <w:szCs w:val="24"/>
              </w:rPr>
              <w:t xml:space="preserve">- высота </w:t>
            </w:r>
            <w:r w:rsidRPr="004E1630">
              <w:rPr>
                <w:sz w:val="24"/>
                <w:szCs w:val="24"/>
              </w:rPr>
              <w:t xml:space="preserve">- не более </w:t>
            </w:r>
            <w:r w:rsidRPr="004E1630">
              <w:rPr>
                <w:b/>
                <w:sz w:val="24"/>
                <w:szCs w:val="24"/>
              </w:rPr>
              <w:t>22 м.</w:t>
            </w:r>
            <w:r w:rsidR="005F1533" w:rsidRPr="004E1630">
              <w:rPr>
                <w:rFonts w:eastAsia="SimSun"/>
                <w:b/>
                <w:sz w:val="24"/>
                <w:szCs w:val="24"/>
                <w:lang w:eastAsia="zh-CN"/>
              </w:rPr>
              <w:t xml:space="preserve"> </w:t>
            </w:r>
          </w:p>
          <w:p w:rsidR="00917BDD" w:rsidRPr="004E1630" w:rsidRDefault="005F1533" w:rsidP="005F1533">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bl>
    <w:p w:rsidR="006339CD" w:rsidRPr="004E1630" w:rsidRDefault="006339CD" w:rsidP="006339CD">
      <w:pPr>
        <w:widowControl w:val="0"/>
        <w:jc w:val="both"/>
        <w:rPr>
          <w:sz w:val="24"/>
          <w:szCs w:val="24"/>
        </w:rPr>
      </w:pPr>
    </w:p>
    <w:p w:rsidR="006339CD" w:rsidRPr="004E1630" w:rsidRDefault="006339CD" w:rsidP="006339CD">
      <w:pPr>
        <w:widowControl w:val="0"/>
        <w:numPr>
          <w:ilvl w:val="0"/>
          <w:numId w:val="8"/>
        </w:numPr>
        <w:jc w:val="both"/>
        <w:rPr>
          <w:b/>
          <w:sz w:val="24"/>
          <w:szCs w:val="24"/>
        </w:rPr>
      </w:pPr>
      <w:r w:rsidRPr="004E1630">
        <w:rPr>
          <w:b/>
          <w:sz w:val="24"/>
          <w:szCs w:val="24"/>
        </w:rPr>
        <w:t xml:space="preserve">ВСПОМОГАТЕЛЬНЫЕ ВИДЫ И ПАРАМЕТРЫ РАЗРЕШЕННОГО ИСПОЛЬЗОВАНИЯ </w:t>
      </w:r>
      <w:r w:rsidR="00E70B5F" w:rsidRPr="004E1630">
        <w:rPr>
          <w:b/>
          <w:sz w:val="24"/>
          <w:szCs w:val="24"/>
        </w:rPr>
        <w:t xml:space="preserve">ЗЕМЕЛЬНЫХ УЧАСТКОВ И </w:t>
      </w:r>
      <w:r w:rsidRPr="004E1630">
        <w:rPr>
          <w:b/>
          <w:sz w:val="24"/>
          <w:szCs w:val="24"/>
        </w:rPr>
        <w:t>ОБЪЕКТОВ КАПИТАЛЬНОГО СТРОИТЕЛЬСТВА</w:t>
      </w:r>
    </w:p>
    <w:p w:rsidR="006339CD" w:rsidRPr="004E1630" w:rsidRDefault="006339CD" w:rsidP="006339CD">
      <w:pPr>
        <w:widowControl w:val="0"/>
        <w:ind w:firstLine="709"/>
        <w:jc w:val="both"/>
        <w:rPr>
          <w:sz w:val="24"/>
          <w:szCs w:val="24"/>
        </w:rPr>
      </w:pPr>
      <w:r w:rsidRPr="004E1630">
        <w:rPr>
          <w:sz w:val="24"/>
          <w:szCs w:val="24"/>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w:t>
      </w:r>
    </w:p>
    <w:p w:rsidR="006339CD" w:rsidRPr="004E1630" w:rsidRDefault="006339CD" w:rsidP="006339CD">
      <w:pPr>
        <w:widowControl w:val="0"/>
        <w:ind w:firstLine="709"/>
        <w:jc w:val="both"/>
        <w:rPr>
          <w:sz w:val="24"/>
          <w:szCs w:val="24"/>
        </w:rPr>
      </w:pPr>
      <w:r w:rsidRPr="004E1630">
        <w:rPr>
          <w:b/>
          <w:sz w:val="24"/>
          <w:szCs w:val="24"/>
        </w:rPr>
        <w:t>Виды разрешенного использования объектов:</w:t>
      </w:r>
    </w:p>
    <w:p w:rsidR="006339CD" w:rsidRPr="004E1630" w:rsidRDefault="006339CD" w:rsidP="006339CD">
      <w:pPr>
        <w:widowControl w:val="0"/>
        <w:ind w:firstLine="709"/>
        <w:jc w:val="both"/>
        <w:rPr>
          <w:sz w:val="24"/>
          <w:szCs w:val="24"/>
        </w:rPr>
      </w:pPr>
      <w:r w:rsidRPr="004E1630">
        <w:rPr>
          <w:sz w:val="24"/>
          <w:szCs w:val="24"/>
        </w:rPr>
        <w:t>Площадки для мусорных контейнеров</w:t>
      </w:r>
    </w:p>
    <w:p w:rsidR="006339CD" w:rsidRPr="004E1630" w:rsidRDefault="006339CD" w:rsidP="006339CD">
      <w:pPr>
        <w:widowControl w:val="0"/>
        <w:ind w:firstLine="709"/>
        <w:jc w:val="both"/>
        <w:rPr>
          <w:sz w:val="24"/>
          <w:szCs w:val="24"/>
        </w:rPr>
      </w:pPr>
      <w:r w:rsidRPr="004E1630">
        <w:rPr>
          <w:sz w:val="24"/>
          <w:szCs w:val="24"/>
        </w:rPr>
        <w:t xml:space="preserve">Благоустройство и озеленение </w:t>
      </w:r>
    </w:p>
    <w:p w:rsidR="006339CD" w:rsidRPr="004E1630" w:rsidRDefault="006339CD" w:rsidP="006339CD">
      <w:pPr>
        <w:widowControl w:val="0"/>
        <w:ind w:firstLine="709"/>
        <w:jc w:val="both"/>
        <w:rPr>
          <w:sz w:val="24"/>
          <w:szCs w:val="24"/>
        </w:rPr>
      </w:pPr>
      <w:r w:rsidRPr="004E1630">
        <w:rPr>
          <w:sz w:val="24"/>
          <w:szCs w:val="24"/>
        </w:rPr>
        <w:t>Оборудование пожарной охраны (гидранты, резервуары)</w:t>
      </w:r>
    </w:p>
    <w:p w:rsidR="006339CD" w:rsidRPr="004E1630" w:rsidRDefault="006339CD" w:rsidP="006339CD">
      <w:pPr>
        <w:widowControl w:val="0"/>
        <w:ind w:firstLine="709"/>
        <w:jc w:val="both"/>
        <w:rPr>
          <w:sz w:val="24"/>
          <w:szCs w:val="24"/>
        </w:rPr>
      </w:pPr>
      <w:r w:rsidRPr="004E1630">
        <w:rPr>
          <w:sz w:val="24"/>
          <w:szCs w:val="24"/>
        </w:rPr>
        <w:t>Пешеходные тротуары</w:t>
      </w:r>
    </w:p>
    <w:p w:rsidR="006339CD" w:rsidRPr="004E1630" w:rsidRDefault="006339CD" w:rsidP="006339CD">
      <w:pPr>
        <w:widowControl w:val="0"/>
        <w:ind w:firstLine="709"/>
        <w:jc w:val="both"/>
        <w:rPr>
          <w:sz w:val="24"/>
          <w:szCs w:val="24"/>
        </w:rPr>
      </w:pPr>
      <w:r w:rsidRPr="004E1630">
        <w:rPr>
          <w:sz w:val="24"/>
          <w:szCs w:val="24"/>
        </w:rPr>
        <w:t>Защитные дорожные сооружения</w:t>
      </w:r>
    </w:p>
    <w:p w:rsidR="006339CD" w:rsidRPr="004E1630" w:rsidRDefault="006339CD" w:rsidP="006339CD">
      <w:pPr>
        <w:widowControl w:val="0"/>
        <w:ind w:firstLine="709"/>
        <w:jc w:val="both"/>
        <w:rPr>
          <w:sz w:val="24"/>
          <w:szCs w:val="24"/>
        </w:rPr>
      </w:pPr>
      <w:r w:rsidRPr="004E1630">
        <w:rPr>
          <w:sz w:val="24"/>
          <w:szCs w:val="24"/>
        </w:rPr>
        <w:t>Элементы обустройства автомобильных дорог</w:t>
      </w:r>
    </w:p>
    <w:p w:rsidR="006339CD" w:rsidRPr="004E1630" w:rsidRDefault="006339CD" w:rsidP="006339CD">
      <w:pPr>
        <w:widowControl w:val="0"/>
        <w:ind w:firstLine="709"/>
        <w:jc w:val="both"/>
        <w:rPr>
          <w:sz w:val="24"/>
          <w:szCs w:val="24"/>
        </w:rPr>
      </w:pPr>
      <w:r w:rsidRPr="004E1630">
        <w:rPr>
          <w:sz w:val="24"/>
          <w:szCs w:val="24"/>
        </w:rPr>
        <w:t>Искусственные дорожные сооружения</w:t>
      </w:r>
    </w:p>
    <w:p w:rsidR="006339CD" w:rsidRPr="004E1630" w:rsidRDefault="006339CD" w:rsidP="006339CD">
      <w:pPr>
        <w:widowControl w:val="0"/>
        <w:ind w:firstLine="709"/>
        <w:jc w:val="both"/>
        <w:rPr>
          <w:sz w:val="24"/>
          <w:szCs w:val="24"/>
        </w:rPr>
      </w:pPr>
      <w:r w:rsidRPr="004E1630">
        <w:rPr>
          <w:sz w:val="24"/>
          <w:szCs w:val="24"/>
        </w:rPr>
        <w:t>Специализированные технические средства оповещения и информации</w:t>
      </w:r>
    </w:p>
    <w:p w:rsidR="006339CD" w:rsidRPr="004E1630" w:rsidRDefault="006339CD" w:rsidP="006339CD">
      <w:pPr>
        <w:widowControl w:val="0"/>
        <w:ind w:firstLine="709"/>
        <w:jc w:val="both"/>
        <w:rPr>
          <w:sz w:val="24"/>
          <w:szCs w:val="24"/>
        </w:rPr>
      </w:pPr>
      <w:r w:rsidRPr="004E1630">
        <w:rPr>
          <w:sz w:val="24"/>
          <w:szCs w:val="24"/>
        </w:rPr>
        <w:t>Объекты инженерного обеспечения (водо-, газо-, электроснабжения и т.п.)</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Примечание:</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6339CD" w:rsidRPr="004E1630" w:rsidRDefault="006339CD" w:rsidP="006339CD">
      <w:pPr>
        <w:widowControl w:val="0"/>
        <w:ind w:firstLine="709"/>
        <w:jc w:val="both"/>
        <w:rPr>
          <w:rFonts w:eastAsia="SimSun"/>
          <w:sz w:val="24"/>
          <w:szCs w:val="24"/>
          <w:lang w:eastAsia="zh-CN"/>
        </w:rPr>
      </w:pPr>
      <w:r w:rsidRPr="004E1630">
        <w:rPr>
          <w:rFonts w:eastAsia="SimSun"/>
          <w:sz w:val="24"/>
          <w:szCs w:val="24"/>
          <w:lang w:eastAsia="zh-CN"/>
        </w:rPr>
        <w:t>На территориях, подверженных затоплению,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7D5B9F" w:rsidRPr="004E1630" w:rsidRDefault="006339CD" w:rsidP="006339CD">
      <w:pPr>
        <w:overflowPunct w:val="0"/>
        <w:autoSpaceDE w:val="0"/>
        <w:autoSpaceDN w:val="0"/>
        <w:adjustRightInd w:val="0"/>
        <w:jc w:val="both"/>
        <w:rPr>
          <w:rFonts w:eastAsia="SimSun"/>
          <w:bCs/>
          <w:iCs/>
          <w:sz w:val="24"/>
          <w:szCs w:val="24"/>
          <w:lang w:eastAsia="zh-CN"/>
        </w:rPr>
      </w:pPr>
      <w:r w:rsidRPr="004E1630">
        <w:rPr>
          <w:rFonts w:eastAsia="SimSun"/>
          <w:sz w:val="24"/>
          <w:szCs w:val="24"/>
          <w:lang w:eastAsia="zh-CN"/>
        </w:rPr>
        <w:t>При проектировании и строительстве в зонах затопления необходимо предусматривать инженерную защиту от затопления и подтопления зданий.</w:t>
      </w:r>
    </w:p>
    <w:p w:rsidR="00FA5548" w:rsidRPr="004E1630" w:rsidRDefault="00FA5548" w:rsidP="0028053E">
      <w:pPr>
        <w:ind w:firstLine="709"/>
        <w:jc w:val="center"/>
        <w:outlineLvl w:val="2"/>
        <w:rPr>
          <w:b/>
          <w:sz w:val="24"/>
          <w:szCs w:val="24"/>
        </w:rPr>
      </w:pPr>
      <w:bookmarkStart w:id="154" w:name="_Toc433729386"/>
    </w:p>
    <w:bookmarkEnd w:id="154"/>
    <w:p w:rsidR="004E34CE" w:rsidRPr="004E1630" w:rsidRDefault="004E34CE" w:rsidP="008F50C9">
      <w:pPr>
        <w:widowControl w:val="0"/>
        <w:ind w:firstLine="709"/>
        <w:jc w:val="both"/>
        <w:rPr>
          <w:sz w:val="24"/>
          <w:szCs w:val="24"/>
        </w:rPr>
      </w:pPr>
    </w:p>
    <w:p w:rsidR="00A80839" w:rsidRPr="004E1630" w:rsidRDefault="00A80839" w:rsidP="00A80839">
      <w:pPr>
        <w:widowControl w:val="0"/>
        <w:ind w:firstLine="709"/>
        <w:jc w:val="center"/>
        <w:outlineLvl w:val="2"/>
        <w:rPr>
          <w:b/>
          <w:sz w:val="24"/>
          <w:szCs w:val="24"/>
        </w:rPr>
      </w:pPr>
      <w:r w:rsidRPr="004E1630">
        <w:rPr>
          <w:b/>
          <w:sz w:val="24"/>
          <w:szCs w:val="24"/>
        </w:rPr>
        <w:t>Статья 2</w:t>
      </w:r>
      <w:r w:rsidR="00536B22" w:rsidRPr="004E1630">
        <w:rPr>
          <w:b/>
          <w:sz w:val="24"/>
          <w:szCs w:val="24"/>
        </w:rPr>
        <w:t>8</w:t>
      </w:r>
      <w:r w:rsidRPr="004E1630">
        <w:rPr>
          <w:b/>
          <w:sz w:val="24"/>
          <w:szCs w:val="24"/>
        </w:rPr>
        <w:t>. Градостроительные регламенты. Зоны объектов инженерной и транспортной инфраструктур</w:t>
      </w:r>
    </w:p>
    <w:p w:rsidR="00A80839" w:rsidRPr="004E1630" w:rsidRDefault="00A80839" w:rsidP="00A80839">
      <w:pPr>
        <w:widowControl w:val="0"/>
        <w:outlineLvl w:val="2"/>
        <w:rPr>
          <w:sz w:val="24"/>
          <w:szCs w:val="24"/>
        </w:rPr>
      </w:pPr>
    </w:p>
    <w:p w:rsidR="00A80839" w:rsidRPr="004E1630" w:rsidRDefault="00A80839" w:rsidP="00A80839">
      <w:pPr>
        <w:widowControl w:val="0"/>
        <w:overflowPunct w:val="0"/>
        <w:autoSpaceDE w:val="0"/>
        <w:autoSpaceDN w:val="0"/>
        <w:adjustRightInd w:val="0"/>
        <w:ind w:firstLine="567"/>
        <w:jc w:val="center"/>
        <w:outlineLvl w:val="4"/>
        <w:rPr>
          <w:rFonts w:eastAsia="SimSun"/>
          <w:b/>
          <w:bCs/>
          <w:i/>
          <w:iCs/>
          <w:sz w:val="24"/>
          <w:szCs w:val="24"/>
          <w:lang w:eastAsia="zh-CN"/>
        </w:rPr>
      </w:pPr>
      <w:r w:rsidRPr="004E1630">
        <w:rPr>
          <w:rFonts w:eastAsia="SimSun"/>
          <w:b/>
          <w:bCs/>
          <w:i/>
          <w:iCs/>
          <w:sz w:val="24"/>
          <w:szCs w:val="24"/>
          <w:lang w:eastAsia="zh-CN"/>
        </w:rPr>
        <w:t xml:space="preserve">ИТ-1. Зона объектов инженерной инфраструктуры </w:t>
      </w:r>
    </w:p>
    <w:p w:rsidR="00A80839" w:rsidRPr="004E1630" w:rsidRDefault="00A80839" w:rsidP="00A80839">
      <w:pPr>
        <w:widowControl w:val="0"/>
        <w:numPr>
          <w:ilvl w:val="0"/>
          <w:numId w:val="16"/>
        </w:numPr>
        <w:jc w:val="both"/>
        <w:rPr>
          <w:b/>
          <w:sz w:val="24"/>
          <w:szCs w:val="24"/>
          <w:lang w:bidi="en-US"/>
        </w:rPr>
      </w:pPr>
      <w:r w:rsidRPr="004E1630">
        <w:rPr>
          <w:b/>
          <w:sz w:val="24"/>
          <w:szCs w:val="24"/>
          <w:lang w:bidi="en-US"/>
        </w:rPr>
        <w:t>ОСНОВНЫЕ ВИДЫ И ПАРАМЕТРЫ РАЗРЕШЕННОГО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2"/>
        <w:gridCol w:w="4213"/>
        <w:gridCol w:w="8351"/>
      </w:tblGrid>
      <w:tr w:rsidR="004E1630" w:rsidRPr="004E1630" w:rsidTr="00F0555E">
        <w:trPr>
          <w:trHeight w:val="552"/>
          <w:tblHeader/>
        </w:trPr>
        <w:tc>
          <w:tcPr>
            <w:tcW w:w="855" w:type="pct"/>
            <w:vAlign w:val="center"/>
          </w:tcPr>
          <w:p w:rsidR="00A80839" w:rsidRPr="004E1630" w:rsidRDefault="00A80839" w:rsidP="00A80839">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A80839" w:rsidRPr="004E1630" w:rsidRDefault="00A80839" w:rsidP="00A80839">
            <w:pPr>
              <w:widowControl w:val="0"/>
              <w:tabs>
                <w:tab w:val="left" w:pos="2520"/>
              </w:tabs>
              <w:jc w:val="center"/>
              <w:rPr>
                <w:b/>
                <w:sz w:val="24"/>
                <w:szCs w:val="24"/>
              </w:rPr>
            </w:pPr>
            <w:r w:rsidRPr="004E1630">
              <w:rPr>
                <w:b/>
                <w:sz w:val="24"/>
                <w:szCs w:val="24"/>
              </w:rPr>
              <w:t>(номер по классификатору)</w:t>
            </w:r>
          </w:p>
        </w:tc>
        <w:tc>
          <w:tcPr>
            <w:tcW w:w="1390" w:type="pct"/>
          </w:tcPr>
          <w:p w:rsidR="00A80839" w:rsidRPr="004E1630" w:rsidRDefault="00A80839" w:rsidP="00A80839">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755" w:type="pct"/>
            <w:vAlign w:val="center"/>
          </w:tcPr>
          <w:p w:rsidR="00A80839" w:rsidRPr="004E1630" w:rsidRDefault="00A80839" w:rsidP="00A80839">
            <w:pPr>
              <w:widowControl w:val="0"/>
              <w:tabs>
                <w:tab w:val="left" w:pos="2520"/>
              </w:tabs>
              <w:jc w:val="center"/>
              <w:rPr>
                <w:b/>
                <w:sz w:val="24"/>
                <w:szCs w:val="24"/>
              </w:rPr>
            </w:pPr>
            <w:r w:rsidRPr="004E1630">
              <w:rPr>
                <w:b/>
                <w:sz w:val="24"/>
                <w:szCs w:val="24"/>
              </w:rPr>
              <w:t>ПРЕДЕЛЬНЫЕ РАЗМЕРЫ ЗЕМЕЛЬНЫХ</w:t>
            </w:r>
          </w:p>
          <w:p w:rsidR="00A80839" w:rsidRPr="004E1630" w:rsidRDefault="00A80839" w:rsidP="00A80839">
            <w:pPr>
              <w:widowControl w:val="0"/>
              <w:tabs>
                <w:tab w:val="left" w:pos="2520"/>
              </w:tabs>
              <w:jc w:val="center"/>
              <w:rPr>
                <w:b/>
                <w:sz w:val="24"/>
                <w:szCs w:val="24"/>
              </w:rPr>
            </w:pPr>
            <w:r w:rsidRPr="004E1630">
              <w:rPr>
                <w:b/>
                <w:sz w:val="24"/>
                <w:szCs w:val="24"/>
              </w:rPr>
              <w:t>УЧАСТКОВ И ПРЕДЕЛЬНЫЕ ПАРАМЕТРЫ</w:t>
            </w:r>
          </w:p>
          <w:p w:rsidR="00A80839" w:rsidRPr="004E1630" w:rsidRDefault="00A80839" w:rsidP="00A80839">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552"/>
        </w:trPr>
        <w:tc>
          <w:tcPr>
            <w:tcW w:w="855" w:type="pct"/>
          </w:tcPr>
          <w:p w:rsidR="00884821" w:rsidRPr="004E1630" w:rsidRDefault="00884821" w:rsidP="00A80839">
            <w:pPr>
              <w:widowControl w:val="0"/>
              <w:jc w:val="both"/>
              <w:rPr>
                <w:sz w:val="24"/>
                <w:szCs w:val="24"/>
              </w:rPr>
            </w:pPr>
            <w:r w:rsidRPr="004E1630">
              <w:rPr>
                <w:rFonts w:ascii="Times New Roman CYR" w:eastAsia="Times New Roman CYR" w:hAnsi="Times New Roman CYR" w:cs="Times New Roman CYR"/>
                <w:sz w:val="24"/>
                <w:szCs w:val="24"/>
              </w:rPr>
              <w:t>Трубопроводный транспорт (7.5)</w:t>
            </w:r>
          </w:p>
        </w:tc>
        <w:tc>
          <w:tcPr>
            <w:tcW w:w="1390" w:type="pct"/>
          </w:tcPr>
          <w:p w:rsidR="00884821" w:rsidRPr="004E1630" w:rsidRDefault="00884821" w:rsidP="00A80839">
            <w:pPr>
              <w:widowControl w:val="0"/>
              <w:jc w:val="both"/>
              <w:rPr>
                <w:sz w:val="24"/>
                <w:szCs w:val="24"/>
              </w:rPr>
            </w:pPr>
            <w:r w:rsidRPr="004E1630">
              <w:rPr>
                <w:rFonts w:ascii="Times New Roman CYR" w:eastAsia="Times New Roman CYR" w:hAnsi="Times New Roman CYR" w:cs="Times New Roman CYR"/>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755" w:type="pct"/>
          </w:tcPr>
          <w:p w:rsidR="00884821" w:rsidRPr="004E1630" w:rsidRDefault="009F726C" w:rsidP="00A80839">
            <w:pPr>
              <w:widowControl w:val="0"/>
              <w:ind w:firstLine="567"/>
              <w:jc w:val="both"/>
              <w:rPr>
                <w:b/>
                <w:sz w:val="24"/>
                <w:szCs w:val="24"/>
              </w:rPr>
            </w:pPr>
            <w:r w:rsidRPr="004E1630">
              <w:rPr>
                <w:sz w:val="24"/>
                <w:szCs w:val="24"/>
              </w:rPr>
              <w:t>Действие градостроительного регламента не распространяется в границах территорий</w:t>
            </w:r>
            <w:r w:rsidRPr="004E1630">
              <w:rPr>
                <w:shd w:val="clear" w:color="auto" w:fill="FFFFFF"/>
              </w:rPr>
              <w:t xml:space="preserve"> </w:t>
            </w:r>
            <w:r w:rsidRPr="004E1630">
              <w:rPr>
                <w:sz w:val="24"/>
                <w:szCs w:val="24"/>
                <w:shd w:val="clear" w:color="auto" w:fill="FFFFFF"/>
              </w:rPr>
              <w:t>для размещения </w:t>
            </w:r>
            <w:hyperlink r:id="rId97" w:anchor="block_1011" w:history="1">
              <w:r w:rsidRPr="004E1630">
                <w:rPr>
                  <w:rStyle w:val="af"/>
                  <w:color w:val="auto"/>
                  <w:sz w:val="24"/>
                  <w:szCs w:val="24"/>
                  <w:shd w:val="clear" w:color="auto" w:fill="FFFFFF"/>
                </w:rPr>
                <w:t>линейных объектов</w:t>
              </w:r>
            </w:hyperlink>
            <w:r w:rsidRPr="004E1630">
              <w:rPr>
                <w:sz w:val="24"/>
                <w:szCs w:val="24"/>
                <w:shd w:val="clear" w:color="auto" w:fill="FFFFFF"/>
              </w:rPr>
              <w:t> и (или) занятые линейными объектами;</w:t>
            </w:r>
          </w:p>
        </w:tc>
      </w:tr>
      <w:tr w:rsidR="004E1630" w:rsidRPr="004E1630" w:rsidTr="00F0555E">
        <w:trPr>
          <w:trHeight w:val="552"/>
        </w:trPr>
        <w:tc>
          <w:tcPr>
            <w:tcW w:w="855" w:type="pct"/>
          </w:tcPr>
          <w:p w:rsidR="00A80839" w:rsidRPr="004E1630" w:rsidRDefault="00A80839" w:rsidP="00A80839">
            <w:pPr>
              <w:widowControl w:val="0"/>
              <w:jc w:val="both"/>
              <w:rPr>
                <w:sz w:val="24"/>
                <w:szCs w:val="24"/>
              </w:rPr>
            </w:pPr>
            <w:r w:rsidRPr="004E1630">
              <w:rPr>
                <w:sz w:val="24"/>
                <w:szCs w:val="24"/>
              </w:rPr>
              <w:t xml:space="preserve">Коммунальное обслуживание </w:t>
            </w:r>
          </w:p>
          <w:p w:rsidR="00A80839" w:rsidRPr="004E1630" w:rsidRDefault="00A80839" w:rsidP="00A80839">
            <w:pPr>
              <w:widowControl w:val="0"/>
              <w:jc w:val="both"/>
              <w:rPr>
                <w:sz w:val="24"/>
                <w:szCs w:val="24"/>
              </w:rPr>
            </w:pPr>
            <w:r w:rsidRPr="004E1630">
              <w:rPr>
                <w:sz w:val="24"/>
                <w:szCs w:val="24"/>
              </w:rPr>
              <w:t>(3.1)</w:t>
            </w:r>
          </w:p>
        </w:tc>
        <w:tc>
          <w:tcPr>
            <w:tcW w:w="1390" w:type="pct"/>
          </w:tcPr>
          <w:p w:rsidR="00A80839" w:rsidRPr="004E1630" w:rsidRDefault="00A80839" w:rsidP="00A80839">
            <w:pPr>
              <w:widowControl w:val="0"/>
              <w:jc w:val="both"/>
              <w:rPr>
                <w:sz w:val="24"/>
                <w:szCs w:val="24"/>
              </w:rPr>
            </w:pPr>
            <w:r w:rsidRPr="004E1630">
              <w:rPr>
                <w:sz w:val="24"/>
                <w:szCs w:val="24"/>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755" w:type="pct"/>
            <w:vMerge w:val="restart"/>
          </w:tcPr>
          <w:p w:rsidR="00A80839" w:rsidRPr="004E1630" w:rsidRDefault="00A80839" w:rsidP="00A80839">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A80839" w:rsidRPr="004E1630" w:rsidRDefault="00A80839" w:rsidP="00A80839">
            <w:pPr>
              <w:widowControl w:val="0"/>
              <w:ind w:firstLine="567"/>
              <w:jc w:val="both"/>
              <w:rPr>
                <w:sz w:val="24"/>
                <w:szCs w:val="24"/>
              </w:rPr>
            </w:pPr>
            <w:r w:rsidRPr="004E1630">
              <w:rPr>
                <w:sz w:val="24"/>
                <w:szCs w:val="24"/>
              </w:rPr>
              <w:t>- минимальная/максимальная площадь земельных участков -</w:t>
            </w:r>
            <w:r w:rsidR="00307BDB" w:rsidRPr="004E1630">
              <w:rPr>
                <w:b/>
                <w:sz w:val="24"/>
                <w:szCs w:val="24"/>
              </w:rPr>
              <w:t>10/500</w:t>
            </w:r>
            <w:r w:rsidRPr="004E1630">
              <w:rPr>
                <w:b/>
                <w:sz w:val="24"/>
                <w:szCs w:val="24"/>
              </w:rPr>
              <w:t>0</w:t>
            </w:r>
            <w:r w:rsidRPr="004E1630">
              <w:rPr>
                <w:sz w:val="24"/>
                <w:szCs w:val="24"/>
              </w:rPr>
              <w:t xml:space="preserve"> кв.м.</w:t>
            </w:r>
          </w:p>
          <w:p w:rsidR="00A80839" w:rsidRPr="004E1630" w:rsidRDefault="00A80839" w:rsidP="00A80839">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80839" w:rsidRPr="004E1630" w:rsidRDefault="00A80839" w:rsidP="00A80839">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1 м</w:t>
            </w:r>
            <w:r w:rsidRPr="004E1630">
              <w:rPr>
                <w:sz w:val="24"/>
                <w:szCs w:val="24"/>
              </w:rPr>
              <w:t>;</w:t>
            </w:r>
          </w:p>
          <w:p w:rsidR="00A80839" w:rsidRPr="004E1630" w:rsidRDefault="00A80839" w:rsidP="00A80839">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80839" w:rsidRPr="004E1630" w:rsidRDefault="00A80839" w:rsidP="00A80839">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90%</w:t>
            </w:r>
            <w:r w:rsidRPr="004E1630">
              <w:rPr>
                <w:sz w:val="24"/>
                <w:szCs w:val="24"/>
              </w:rPr>
              <w:t>.</w:t>
            </w:r>
          </w:p>
          <w:p w:rsidR="00A80839" w:rsidRPr="004E1630" w:rsidRDefault="00A80839" w:rsidP="00A80839">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A80839" w:rsidRPr="004E1630" w:rsidRDefault="00A80839" w:rsidP="00A80839">
            <w:pPr>
              <w:widowControl w:val="0"/>
              <w:ind w:firstLine="567"/>
              <w:jc w:val="both"/>
              <w:rPr>
                <w:b/>
                <w:sz w:val="24"/>
                <w:szCs w:val="24"/>
              </w:rPr>
            </w:pPr>
            <w:r w:rsidRPr="004E1630">
              <w:rPr>
                <w:sz w:val="24"/>
                <w:szCs w:val="24"/>
              </w:rPr>
              <w:t xml:space="preserve">максимальное количество этажей - не более </w:t>
            </w:r>
            <w:r w:rsidRPr="004E1630">
              <w:rPr>
                <w:b/>
                <w:sz w:val="24"/>
                <w:szCs w:val="24"/>
              </w:rPr>
              <w:t>2 этажей.</w:t>
            </w:r>
          </w:p>
          <w:p w:rsidR="005F1533" w:rsidRPr="004E1630" w:rsidRDefault="00A80839" w:rsidP="005F1533">
            <w:pPr>
              <w:widowControl w:val="0"/>
              <w:ind w:firstLine="567"/>
              <w:jc w:val="both"/>
              <w:rPr>
                <w:rFonts w:eastAsia="SimSun"/>
                <w:b/>
                <w:sz w:val="24"/>
                <w:szCs w:val="24"/>
                <w:lang w:eastAsia="zh-CN"/>
              </w:rPr>
            </w:pPr>
            <w:r w:rsidRPr="004E1630">
              <w:rPr>
                <w:b/>
                <w:sz w:val="24"/>
                <w:szCs w:val="24"/>
              </w:rPr>
              <w:t xml:space="preserve">- высота </w:t>
            </w:r>
            <w:r w:rsidRPr="004E1630">
              <w:rPr>
                <w:sz w:val="24"/>
                <w:szCs w:val="24"/>
              </w:rPr>
              <w:t xml:space="preserve">- не более </w:t>
            </w:r>
            <w:r w:rsidRPr="004E1630">
              <w:rPr>
                <w:b/>
                <w:sz w:val="24"/>
                <w:szCs w:val="24"/>
              </w:rPr>
              <w:t>22 м.</w:t>
            </w:r>
            <w:r w:rsidR="005F1533" w:rsidRPr="004E1630">
              <w:rPr>
                <w:rFonts w:eastAsia="SimSun"/>
                <w:b/>
                <w:sz w:val="24"/>
                <w:szCs w:val="24"/>
                <w:lang w:eastAsia="zh-CN"/>
              </w:rPr>
              <w:t xml:space="preserve"> </w:t>
            </w:r>
          </w:p>
          <w:p w:rsidR="00A80839" w:rsidRPr="004E1630" w:rsidRDefault="005F1533" w:rsidP="005F1533">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r w:rsidR="00A80839" w:rsidRPr="004E1630">
              <w:rPr>
                <w:sz w:val="24"/>
                <w:szCs w:val="24"/>
              </w:rPr>
              <w:t xml:space="preserve"> </w:t>
            </w:r>
          </w:p>
        </w:tc>
      </w:tr>
      <w:tr w:rsidR="004E1630" w:rsidRPr="004E1630" w:rsidTr="00F0555E">
        <w:trPr>
          <w:trHeight w:val="552"/>
        </w:trPr>
        <w:tc>
          <w:tcPr>
            <w:tcW w:w="855" w:type="pct"/>
          </w:tcPr>
          <w:p w:rsidR="00A80839" w:rsidRPr="004E1630" w:rsidRDefault="00A80839" w:rsidP="00A80839">
            <w:pPr>
              <w:widowControl w:val="0"/>
              <w:autoSpaceDE w:val="0"/>
              <w:autoSpaceDN w:val="0"/>
              <w:adjustRightInd w:val="0"/>
              <w:rPr>
                <w:sz w:val="24"/>
                <w:szCs w:val="24"/>
              </w:rPr>
            </w:pPr>
            <w:r w:rsidRPr="004E1630">
              <w:rPr>
                <w:sz w:val="24"/>
                <w:szCs w:val="24"/>
              </w:rPr>
              <w:t>Связь</w:t>
            </w:r>
          </w:p>
          <w:p w:rsidR="00A80839" w:rsidRPr="004E1630" w:rsidRDefault="00A80839" w:rsidP="00A80839">
            <w:pPr>
              <w:widowControl w:val="0"/>
              <w:autoSpaceDE w:val="0"/>
              <w:autoSpaceDN w:val="0"/>
              <w:adjustRightInd w:val="0"/>
              <w:rPr>
                <w:sz w:val="24"/>
                <w:szCs w:val="24"/>
              </w:rPr>
            </w:pPr>
            <w:r w:rsidRPr="004E1630">
              <w:rPr>
                <w:sz w:val="24"/>
                <w:szCs w:val="24"/>
              </w:rPr>
              <w:t>(6.8)</w:t>
            </w:r>
          </w:p>
        </w:tc>
        <w:tc>
          <w:tcPr>
            <w:tcW w:w="1390" w:type="pct"/>
          </w:tcPr>
          <w:p w:rsidR="00A80839" w:rsidRPr="004E1630" w:rsidRDefault="00A80839" w:rsidP="00A80839">
            <w:pPr>
              <w:widowControl w:val="0"/>
              <w:autoSpaceDE w:val="0"/>
              <w:autoSpaceDN w:val="0"/>
              <w:adjustRightInd w:val="0"/>
              <w:jc w:val="both"/>
              <w:rPr>
                <w:sz w:val="24"/>
                <w:szCs w:val="24"/>
              </w:rPr>
            </w:pPr>
            <w:r w:rsidRPr="004E1630">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2755" w:type="pct"/>
            <w:vMerge/>
          </w:tcPr>
          <w:p w:rsidR="00A80839" w:rsidRPr="004E1630" w:rsidRDefault="00A80839" w:rsidP="00A80839">
            <w:pPr>
              <w:widowControl w:val="0"/>
              <w:ind w:firstLine="567"/>
              <w:jc w:val="both"/>
              <w:rPr>
                <w:sz w:val="24"/>
                <w:szCs w:val="24"/>
              </w:rPr>
            </w:pPr>
          </w:p>
        </w:tc>
      </w:tr>
      <w:tr w:rsidR="004E1630" w:rsidRPr="004E1630" w:rsidTr="00F0555E">
        <w:trPr>
          <w:trHeight w:val="552"/>
        </w:trPr>
        <w:tc>
          <w:tcPr>
            <w:tcW w:w="855" w:type="pct"/>
          </w:tcPr>
          <w:p w:rsidR="00A80839" w:rsidRPr="004E1630" w:rsidRDefault="00A80839" w:rsidP="00A80839">
            <w:pPr>
              <w:widowControl w:val="0"/>
              <w:autoSpaceDE w:val="0"/>
              <w:autoSpaceDN w:val="0"/>
              <w:adjustRightInd w:val="0"/>
              <w:rPr>
                <w:sz w:val="24"/>
                <w:szCs w:val="24"/>
              </w:rPr>
            </w:pPr>
            <w:r w:rsidRPr="004E1630">
              <w:rPr>
                <w:sz w:val="24"/>
                <w:szCs w:val="24"/>
              </w:rPr>
              <w:t>Энергетика (6.7)</w:t>
            </w:r>
          </w:p>
        </w:tc>
        <w:tc>
          <w:tcPr>
            <w:tcW w:w="1390" w:type="pct"/>
          </w:tcPr>
          <w:p w:rsidR="00A80839" w:rsidRPr="004E1630" w:rsidRDefault="00A80839" w:rsidP="00A80839">
            <w:pPr>
              <w:widowControl w:val="0"/>
              <w:autoSpaceDE w:val="0"/>
              <w:autoSpaceDN w:val="0"/>
              <w:adjustRightInd w:val="0"/>
              <w:jc w:val="both"/>
              <w:rPr>
                <w:sz w:val="24"/>
                <w:szCs w:val="24"/>
              </w:rPr>
            </w:pPr>
            <w:r w:rsidRPr="004E1630">
              <w:rPr>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p>
          <w:p w:rsidR="00A80839" w:rsidRPr="004E1630" w:rsidRDefault="00A80839" w:rsidP="00A80839">
            <w:pPr>
              <w:widowControl w:val="0"/>
              <w:autoSpaceDE w:val="0"/>
              <w:autoSpaceDN w:val="0"/>
              <w:adjustRightInd w:val="0"/>
              <w:jc w:val="both"/>
              <w:rPr>
                <w:sz w:val="24"/>
                <w:szCs w:val="24"/>
              </w:rPr>
            </w:pPr>
            <w:r w:rsidRPr="004E1630">
              <w:rPr>
                <w:sz w:val="24"/>
                <w:szCs w:val="24"/>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2755" w:type="pct"/>
          </w:tcPr>
          <w:p w:rsidR="00A80839" w:rsidRPr="004E1630" w:rsidRDefault="00A80839" w:rsidP="00A80839">
            <w:pPr>
              <w:widowControl w:val="0"/>
              <w:ind w:firstLine="567"/>
              <w:jc w:val="both"/>
              <w:rPr>
                <w:sz w:val="24"/>
                <w:szCs w:val="24"/>
              </w:rPr>
            </w:pPr>
            <w:r w:rsidRPr="004E1630">
              <w:rPr>
                <w:sz w:val="24"/>
                <w:szCs w:val="24"/>
              </w:rPr>
              <w:t>минимальная/максимальная площадь земельных участков - 10 кв. м/1000000 кв. м;</w:t>
            </w:r>
          </w:p>
          <w:p w:rsidR="00A80839" w:rsidRPr="004E1630" w:rsidRDefault="00A80839" w:rsidP="00A80839">
            <w:pPr>
              <w:widowControl w:val="0"/>
              <w:ind w:firstLine="567"/>
              <w:jc w:val="both"/>
              <w:rPr>
                <w:sz w:val="24"/>
                <w:szCs w:val="24"/>
              </w:rPr>
            </w:pPr>
            <w:r w:rsidRPr="004E1630">
              <w:rPr>
                <w:sz w:val="24"/>
                <w:szCs w:val="24"/>
              </w:rPr>
              <w:t>минимальная ширина земельных участков вдоль фронта улицы (проезда) - 4 м;</w:t>
            </w:r>
          </w:p>
          <w:p w:rsidR="00A80839" w:rsidRPr="004E1630" w:rsidRDefault="00A80839" w:rsidP="00A80839">
            <w:pPr>
              <w:widowControl w:val="0"/>
              <w:ind w:firstLine="567"/>
              <w:jc w:val="both"/>
              <w:rPr>
                <w:sz w:val="24"/>
                <w:szCs w:val="24"/>
              </w:rPr>
            </w:pPr>
            <w:r w:rsidRPr="004E1630">
              <w:rPr>
                <w:sz w:val="24"/>
                <w:szCs w:val="24"/>
              </w:rPr>
              <w:t>минимальные отступы от границ земельных участков - 1 м;</w:t>
            </w:r>
          </w:p>
          <w:p w:rsidR="00A80839" w:rsidRPr="004E1630" w:rsidRDefault="00A80839" w:rsidP="00A80839">
            <w:pPr>
              <w:widowControl w:val="0"/>
              <w:ind w:firstLine="567"/>
              <w:jc w:val="both"/>
              <w:rPr>
                <w:sz w:val="24"/>
                <w:szCs w:val="24"/>
              </w:rPr>
            </w:pPr>
            <w:r w:rsidRPr="004E1630">
              <w:rPr>
                <w:sz w:val="24"/>
                <w:szCs w:val="24"/>
              </w:rPr>
              <w:t xml:space="preserve">максимальное количество надземных этажей зданий - 3 этажа (включая мансардный этаж); </w:t>
            </w:r>
          </w:p>
          <w:p w:rsidR="00A80839" w:rsidRPr="004E1630" w:rsidRDefault="00A80839" w:rsidP="00A80839">
            <w:pPr>
              <w:widowControl w:val="0"/>
              <w:ind w:firstLine="567"/>
              <w:jc w:val="both"/>
              <w:rPr>
                <w:sz w:val="24"/>
                <w:szCs w:val="24"/>
              </w:rPr>
            </w:pPr>
            <w:r w:rsidRPr="004E1630">
              <w:rPr>
                <w:sz w:val="24"/>
                <w:szCs w:val="24"/>
              </w:rPr>
              <w:t>максимальная высота строений, сооружений от уровня земли - 100 м;</w:t>
            </w:r>
          </w:p>
          <w:p w:rsidR="00A80839" w:rsidRPr="004E1630" w:rsidRDefault="00A80839" w:rsidP="00A80839">
            <w:pPr>
              <w:widowControl w:val="0"/>
              <w:ind w:firstLine="567"/>
              <w:jc w:val="both"/>
              <w:rPr>
                <w:sz w:val="24"/>
                <w:szCs w:val="24"/>
              </w:rPr>
            </w:pPr>
            <w:r w:rsidRPr="004E1630">
              <w:rPr>
                <w:sz w:val="24"/>
                <w:szCs w:val="24"/>
              </w:rPr>
              <w:t>максимальный процент застройки в границах земельного участка - 80%</w:t>
            </w:r>
          </w:p>
        </w:tc>
      </w:tr>
      <w:tr w:rsidR="004E1630" w:rsidRPr="004E1630" w:rsidTr="00F0555E">
        <w:trPr>
          <w:trHeight w:val="552"/>
        </w:trPr>
        <w:tc>
          <w:tcPr>
            <w:tcW w:w="855" w:type="pct"/>
          </w:tcPr>
          <w:p w:rsidR="00DA19D8" w:rsidRPr="004E1630" w:rsidRDefault="00DA19D8" w:rsidP="00A80839">
            <w:pPr>
              <w:widowControl w:val="0"/>
              <w:autoSpaceDE w:val="0"/>
              <w:autoSpaceDN w:val="0"/>
              <w:adjustRightInd w:val="0"/>
              <w:rPr>
                <w:sz w:val="24"/>
                <w:szCs w:val="24"/>
              </w:rPr>
            </w:pPr>
            <w:r w:rsidRPr="004E1630">
              <w:rPr>
                <w:rFonts w:ascii="Times New Roman CYR" w:eastAsia="Times New Roman CYR" w:hAnsi="Times New Roman CYR" w:cs="Times New Roman CYR"/>
                <w:sz w:val="24"/>
                <w:szCs w:val="24"/>
              </w:rPr>
              <w:t>Обеспечение внутреннего правопорядка (8.3)</w:t>
            </w:r>
          </w:p>
        </w:tc>
        <w:tc>
          <w:tcPr>
            <w:tcW w:w="1390" w:type="pct"/>
          </w:tcPr>
          <w:p w:rsidR="00DA19D8" w:rsidRPr="004E1630" w:rsidRDefault="00DA19D8" w:rsidP="00DA19D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Объекты капитального строительства, необходимы для подготовки и поддержания в готовности органов внутренних дел и спасательных служб, в которых существует военизированная служба;</w:t>
            </w:r>
          </w:p>
          <w:p w:rsidR="00DA19D8" w:rsidRPr="004E1630" w:rsidRDefault="00DA19D8" w:rsidP="00DA19D8">
            <w:pPr>
              <w:widowControl w:val="0"/>
              <w:autoSpaceDE w:val="0"/>
              <w:autoSpaceDN w:val="0"/>
              <w:adjustRightInd w:val="0"/>
              <w:jc w:val="both"/>
              <w:rPr>
                <w:sz w:val="24"/>
                <w:szCs w:val="24"/>
              </w:rPr>
            </w:pPr>
            <w:r w:rsidRPr="004E1630">
              <w:rPr>
                <w:rFonts w:ascii="Times New Roman CYR" w:eastAsia="Times New Roman CYR" w:hAnsi="Times New Roman CYR" w:cs="Times New Roman CYR"/>
                <w:sz w:val="24"/>
                <w:szCs w:val="24"/>
              </w:rPr>
              <w:t>объекты гражданской обороны, за исключением объектов гражданской обороны, являющихся частями производственных зданий</w:t>
            </w:r>
          </w:p>
        </w:tc>
        <w:tc>
          <w:tcPr>
            <w:tcW w:w="2755" w:type="pct"/>
          </w:tcPr>
          <w:p w:rsidR="00B02772" w:rsidRPr="004E1630" w:rsidRDefault="00B02772" w:rsidP="00B02772">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2772" w:rsidRPr="004E1630" w:rsidRDefault="00B02772" w:rsidP="00B02772">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100/5000</w:t>
            </w:r>
            <w:r w:rsidRPr="004E1630">
              <w:rPr>
                <w:sz w:val="24"/>
                <w:szCs w:val="24"/>
              </w:rPr>
              <w:t xml:space="preserve"> кв.м;</w:t>
            </w:r>
          </w:p>
          <w:p w:rsidR="00B02772" w:rsidRPr="004E1630" w:rsidRDefault="00B02772" w:rsidP="00B02772">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2772" w:rsidRPr="004E1630" w:rsidRDefault="00B02772" w:rsidP="00B02772">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B02772" w:rsidRPr="004E1630" w:rsidRDefault="00B02772" w:rsidP="00B02772">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B02772" w:rsidRPr="004E1630" w:rsidRDefault="00B02772" w:rsidP="00B02772">
            <w:pPr>
              <w:widowControl w:val="0"/>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2 этажа</w:t>
            </w:r>
            <w:r w:rsidRPr="004E1630">
              <w:rPr>
                <w:sz w:val="24"/>
                <w:szCs w:val="24"/>
              </w:rPr>
              <w:t>;</w:t>
            </w:r>
          </w:p>
          <w:p w:rsidR="00B02772" w:rsidRPr="004E1630" w:rsidRDefault="00B02772" w:rsidP="00B02772">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B02772" w:rsidP="005F1533">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00307BDB" w:rsidRPr="004E1630">
              <w:rPr>
                <w:rFonts w:eastAsia="SimSun"/>
                <w:b/>
                <w:sz w:val="24"/>
                <w:szCs w:val="24"/>
                <w:lang w:eastAsia="zh-CN"/>
              </w:rPr>
              <w:t>60%</w:t>
            </w:r>
            <w:r w:rsidR="005F1533" w:rsidRPr="004E1630">
              <w:rPr>
                <w:rFonts w:eastAsia="SimSun"/>
                <w:b/>
                <w:sz w:val="24"/>
                <w:szCs w:val="24"/>
                <w:lang w:eastAsia="zh-CN"/>
              </w:rPr>
              <w:t xml:space="preserve"> </w:t>
            </w:r>
          </w:p>
          <w:p w:rsidR="00DA19D8" w:rsidRPr="004E1630" w:rsidRDefault="005F1533" w:rsidP="005F1533">
            <w:pPr>
              <w:widowControl w:val="0"/>
              <w:overflowPunct w:val="0"/>
              <w:autoSpaceDE w:val="0"/>
              <w:autoSpaceDN w:val="0"/>
              <w:adjustRightInd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552"/>
        </w:trPr>
        <w:tc>
          <w:tcPr>
            <w:tcW w:w="855" w:type="pct"/>
          </w:tcPr>
          <w:p w:rsidR="00A80839" w:rsidRPr="004E1630" w:rsidRDefault="00A80839" w:rsidP="00A80839">
            <w:pPr>
              <w:widowControl w:val="0"/>
              <w:jc w:val="both"/>
              <w:rPr>
                <w:sz w:val="24"/>
                <w:szCs w:val="24"/>
              </w:rPr>
            </w:pPr>
            <w:r w:rsidRPr="004E1630">
              <w:rPr>
                <w:sz w:val="24"/>
                <w:szCs w:val="24"/>
              </w:rPr>
              <w:t>Общее пользование территории</w:t>
            </w:r>
          </w:p>
          <w:p w:rsidR="00A80839" w:rsidRPr="004E1630" w:rsidRDefault="00A80839" w:rsidP="00A80839">
            <w:pPr>
              <w:widowControl w:val="0"/>
              <w:jc w:val="both"/>
              <w:rPr>
                <w:sz w:val="24"/>
                <w:szCs w:val="24"/>
              </w:rPr>
            </w:pPr>
            <w:r w:rsidRPr="004E1630">
              <w:rPr>
                <w:sz w:val="24"/>
                <w:szCs w:val="24"/>
              </w:rPr>
              <w:t>(12.0)</w:t>
            </w:r>
          </w:p>
          <w:p w:rsidR="00A80839" w:rsidRPr="004E1630" w:rsidRDefault="00A80839" w:rsidP="00A80839">
            <w:pPr>
              <w:widowControl w:val="0"/>
              <w:jc w:val="both"/>
              <w:rPr>
                <w:sz w:val="24"/>
                <w:szCs w:val="24"/>
              </w:rPr>
            </w:pPr>
          </w:p>
        </w:tc>
        <w:tc>
          <w:tcPr>
            <w:tcW w:w="1390" w:type="pct"/>
          </w:tcPr>
          <w:p w:rsidR="00A80839" w:rsidRPr="004E1630" w:rsidRDefault="00A80839" w:rsidP="00A80839">
            <w:pPr>
              <w:widowControl w:val="0"/>
              <w:jc w:val="both"/>
              <w:rPr>
                <w:sz w:val="24"/>
                <w:szCs w:val="24"/>
              </w:rPr>
            </w:pPr>
            <w:r w:rsidRPr="004E1630">
              <w:rPr>
                <w:sz w:val="24"/>
                <w:szCs w:val="24"/>
              </w:rPr>
              <w:t>Земельные участки общего пользования</w:t>
            </w:r>
          </w:p>
          <w:p w:rsidR="00A80839" w:rsidRPr="004E1630" w:rsidRDefault="00A80839" w:rsidP="00A80839">
            <w:pPr>
              <w:widowControl w:val="0"/>
              <w:jc w:val="both"/>
              <w:rPr>
                <w:sz w:val="24"/>
                <w:szCs w:val="24"/>
              </w:rPr>
            </w:pPr>
          </w:p>
        </w:tc>
        <w:tc>
          <w:tcPr>
            <w:tcW w:w="2755" w:type="pct"/>
          </w:tcPr>
          <w:p w:rsidR="00A80839" w:rsidRPr="004E1630" w:rsidRDefault="00A80839" w:rsidP="00A80839">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552"/>
        </w:trPr>
        <w:tc>
          <w:tcPr>
            <w:tcW w:w="855" w:type="pct"/>
          </w:tcPr>
          <w:p w:rsidR="00A80839" w:rsidRPr="004E1630" w:rsidRDefault="00A80839" w:rsidP="00A80839">
            <w:pPr>
              <w:widowControl w:val="0"/>
              <w:jc w:val="both"/>
              <w:rPr>
                <w:sz w:val="24"/>
                <w:szCs w:val="24"/>
              </w:rPr>
            </w:pPr>
            <w:r w:rsidRPr="004E1630">
              <w:rPr>
                <w:sz w:val="24"/>
                <w:szCs w:val="24"/>
              </w:rPr>
              <w:t>Улично-дорожная сеть (12.0.1)</w:t>
            </w:r>
          </w:p>
        </w:tc>
        <w:tc>
          <w:tcPr>
            <w:tcW w:w="1390" w:type="pct"/>
          </w:tcPr>
          <w:p w:rsidR="00A80839" w:rsidRPr="004E1630" w:rsidRDefault="00A80839" w:rsidP="00A80839">
            <w:pPr>
              <w:widowControl w:val="0"/>
              <w:jc w:val="both"/>
              <w:rPr>
                <w:sz w:val="24"/>
                <w:szCs w:val="24"/>
              </w:rPr>
            </w:pPr>
            <w:r w:rsidRPr="004E1630">
              <w:rPr>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A80839" w:rsidRPr="004E1630" w:rsidRDefault="00A80839" w:rsidP="00A80839">
            <w:pPr>
              <w:widowControl w:val="0"/>
              <w:jc w:val="both"/>
              <w:rPr>
                <w:sz w:val="24"/>
                <w:szCs w:val="24"/>
              </w:rPr>
            </w:pPr>
            <w:r w:rsidRPr="004E1630">
              <w:rPr>
                <w:sz w:val="24"/>
                <w:szCs w:val="24"/>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755" w:type="pct"/>
          </w:tcPr>
          <w:p w:rsidR="00A80839" w:rsidRPr="004E1630" w:rsidRDefault="00A80839" w:rsidP="00A80839">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552"/>
        </w:trPr>
        <w:tc>
          <w:tcPr>
            <w:tcW w:w="855" w:type="pct"/>
          </w:tcPr>
          <w:p w:rsidR="00A80839" w:rsidRPr="004E1630" w:rsidRDefault="00A80839" w:rsidP="00A80839">
            <w:pPr>
              <w:widowControl w:val="0"/>
              <w:jc w:val="both"/>
              <w:rPr>
                <w:sz w:val="24"/>
                <w:szCs w:val="24"/>
              </w:rPr>
            </w:pPr>
            <w:r w:rsidRPr="004E1630">
              <w:rPr>
                <w:sz w:val="24"/>
                <w:szCs w:val="24"/>
              </w:rPr>
              <w:t>Благоустройство территории (12.0.2)</w:t>
            </w:r>
          </w:p>
        </w:tc>
        <w:tc>
          <w:tcPr>
            <w:tcW w:w="1390" w:type="pct"/>
          </w:tcPr>
          <w:p w:rsidR="00A80839" w:rsidRPr="004E1630" w:rsidRDefault="00A80839" w:rsidP="00A80839">
            <w:pPr>
              <w:widowControl w:val="0"/>
              <w:jc w:val="both"/>
              <w:rPr>
                <w:sz w:val="24"/>
                <w:szCs w:val="24"/>
              </w:rPr>
            </w:pPr>
            <w:r w:rsidRPr="004E1630">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755" w:type="pct"/>
          </w:tcPr>
          <w:p w:rsidR="00A80839" w:rsidRPr="004E1630" w:rsidRDefault="00A80839" w:rsidP="00A80839">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bl>
    <w:p w:rsidR="00A80839" w:rsidRPr="004E1630" w:rsidRDefault="00A80839" w:rsidP="00A80839">
      <w:pPr>
        <w:widowControl w:val="0"/>
        <w:numPr>
          <w:ilvl w:val="0"/>
          <w:numId w:val="16"/>
        </w:numPr>
        <w:jc w:val="both"/>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1"/>
        <w:gridCol w:w="4050"/>
        <w:gridCol w:w="8515"/>
      </w:tblGrid>
      <w:tr w:rsidR="004E1630" w:rsidRPr="004E1630" w:rsidTr="00F0555E">
        <w:trPr>
          <w:trHeight w:val="552"/>
          <w:tblHeader/>
        </w:trPr>
        <w:tc>
          <w:tcPr>
            <w:tcW w:w="855" w:type="pct"/>
            <w:vAlign w:val="center"/>
          </w:tcPr>
          <w:p w:rsidR="00A80839" w:rsidRPr="004E1630" w:rsidRDefault="00A80839" w:rsidP="00A80839">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A80839" w:rsidRPr="004E1630" w:rsidRDefault="00A80839" w:rsidP="00A80839">
            <w:pPr>
              <w:widowControl w:val="0"/>
              <w:tabs>
                <w:tab w:val="left" w:pos="2520"/>
              </w:tabs>
              <w:jc w:val="center"/>
              <w:rPr>
                <w:b/>
                <w:sz w:val="24"/>
                <w:szCs w:val="24"/>
              </w:rPr>
            </w:pPr>
            <w:r w:rsidRPr="004E1630">
              <w:rPr>
                <w:b/>
                <w:sz w:val="24"/>
                <w:szCs w:val="24"/>
              </w:rPr>
              <w:t>(номер по классификатору)</w:t>
            </w:r>
          </w:p>
        </w:tc>
        <w:tc>
          <w:tcPr>
            <w:tcW w:w="1336" w:type="pct"/>
          </w:tcPr>
          <w:p w:rsidR="00A80839" w:rsidRPr="004E1630" w:rsidRDefault="00A80839" w:rsidP="00A80839">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809" w:type="pct"/>
            <w:vAlign w:val="center"/>
          </w:tcPr>
          <w:p w:rsidR="00A80839" w:rsidRPr="004E1630" w:rsidRDefault="00A80839" w:rsidP="00A80839">
            <w:pPr>
              <w:widowControl w:val="0"/>
              <w:tabs>
                <w:tab w:val="left" w:pos="2520"/>
              </w:tabs>
              <w:jc w:val="center"/>
              <w:rPr>
                <w:b/>
                <w:sz w:val="24"/>
                <w:szCs w:val="24"/>
              </w:rPr>
            </w:pPr>
            <w:r w:rsidRPr="004E1630">
              <w:rPr>
                <w:b/>
                <w:sz w:val="24"/>
                <w:szCs w:val="24"/>
              </w:rPr>
              <w:t>ПРЕДЕЛЬНЫЕ РАЗМЕРЫ ЗЕМЕЛЬНЫХ</w:t>
            </w:r>
          </w:p>
          <w:p w:rsidR="00A80839" w:rsidRPr="004E1630" w:rsidRDefault="00A80839" w:rsidP="00A80839">
            <w:pPr>
              <w:widowControl w:val="0"/>
              <w:tabs>
                <w:tab w:val="left" w:pos="2520"/>
              </w:tabs>
              <w:jc w:val="center"/>
              <w:rPr>
                <w:b/>
                <w:sz w:val="24"/>
                <w:szCs w:val="24"/>
              </w:rPr>
            </w:pPr>
            <w:r w:rsidRPr="004E1630">
              <w:rPr>
                <w:b/>
                <w:sz w:val="24"/>
                <w:szCs w:val="24"/>
              </w:rPr>
              <w:t>УЧАСТКОВ И ПРЕДЕЛЬНЫЕ ПАРАМЕТРЫ</w:t>
            </w:r>
          </w:p>
          <w:p w:rsidR="00A80839" w:rsidRPr="004E1630" w:rsidRDefault="00A80839" w:rsidP="00A80839">
            <w:pPr>
              <w:widowControl w:val="0"/>
              <w:tabs>
                <w:tab w:val="left" w:pos="2520"/>
              </w:tabs>
              <w:jc w:val="center"/>
              <w:rPr>
                <w:b/>
                <w:sz w:val="24"/>
                <w:szCs w:val="24"/>
              </w:rPr>
            </w:pPr>
            <w:r w:rsidRPr="004E1630">
              <w:rPr>
                <w:b/>
                <w:sz w:val="24"/>
                <w:szCs w:val="24"/>
              </w:rPr>
              <w:t>РАЗРЕШЕННОГО СТРОИТЕЛЬСТВА</w:t>
            </w:r>
          </w:p>
        </w:tc>
      </w:tr>
      <w:tr w:rsidR="00A80839" w:rsidRPr="004E1630" w:rsidTr="00F0555E">
        <w:trPr>
          <w:trHeight w:val="345"/>
        </w:trPr>
        <w:tc>
          <w:tcPr>
            <w:tcW w:w="855" w:type="pct"/>
          </w:tcPr>
          <w:p w:rsidR="00A80839" w:rsidRPr="004E1630" w:rsidRDefault="00A80839" w:rsidP="00A80839">
            <w:pPr>
              <w:widowControl w:val="0"/>
              <w:jc w:val="center"/>
              <w:rPr>
                <w:sz w:val="24"/>
                <w:szCs w:val="24"/>
                <w:lang w:eastAsia="en-US" w:bidi="en-US"/>
              </w:rPr>
            </w:pPr>
            <w:r w:rsidRPr="004E1630">
              <w:rPr>
                <w:sz w:val="24"/>
                <w:szCs w:val="24"/>
                <w:lang w:eastAsia="en-US" w:bidi="en-US"/>
              </w:rPr>
              <w:t>нет</w:t>
            </w:r>
          </w:p>
        </w:tc>
        <w:tc>
          <w:tcPr>
            <w:tcW w:w="1336" w:type="pct"/>
          </w:tcPr>
          <w:p w:rsidR="00A80839" w:rsidRPr="004E1630" w:rsidRDefault="00A80839" w:rsidP="00A80839">
            <w:pPr>
              <w:widowControl w:val="0"/>
              <w:jc w:val="center"/>
              <w:rPr>
                <w:sz w:val="24"/>
                <w:szCs w:val="24"/>
              </w:rPr>
            </w:pPr>
            <w:r w:rsidRPr="004E1630">
              <w:rPr>
                <w:sz w:val="24"/>
                <w:szCs w:val="24"/>
              </w:rPr>
              <w:t>нет</w:t>
            </w:r>
          </w:p>
        </w:tc>
        <w:tc>
          <w:tcPr>
            <w:tcW w:w="2809" w:type="pct"/>
          </w:tcPr>
          <w:p w:rsidR="00A80839" w:rsidRPr="004E1630" w:rsidRDefault="00A80839" w:rsidP="00A80839">
            <w:pPr>
              <w:widowControl w:val="0"/>
              <w:jc w:val="center"/>
              <w:rPr>
                <w:sz w:val="24"/>
                <w:szCs w:val="24"/>
              </w:rPr>
            </w:pPr>
            <w:r w:rsidRPr="004E1630">
              <w:rPr>
                <w:sz w:val="24"/>
                <w:szCs w:val="24"/>
              </w:rPr>
              <w:t>нет</w:t>
            </w:r>
          </w:p>
        </w:tc>
      </w:tr>
    </w:tbl>
    <w:p w:rsidR="00A80839" w:rsidRPr="004E1630" w:rsidRDefault="00A80839" w:rsidP="00A80839">
      <w:pPr>
        <w:widowControl w:val="0"/>
        <w:jc w:val="both"/>
        <w:rPr>
          <w:sz w:val="24"/>
          <w:szCs w:val="24"/>
        </w:rPr>
      </w:pPr>
    </w:p>
    <w:p w:rsidR="00A80839" w:rsidRPr="004E1630" w:rsidRDefault="00A80839" w:rsidP="00A80839">
      <w:pPr>
        <w:widowControl w:val="0"/>
        <w:numPr>
          <w:ilvl w:val="0"/>
          <w:numId w:val="16"/>
        </w:numPr>
        <w:jc w:val="both"/>
        <w:rPr>
          <w:b/>
          <w:sz w:val="24"/>
          <w:szCs w:val="24"/>
        </w:rPr>
      </w:pPr>
      <w:r w:rsidRPr="004E1630">
        <w:rPr>
          <w:b/>
          <w:sz w:val="24"/>
          <w:szCs w:val="24"/>
        </w:rPr>
        <w:t xml:space="preserve">ВСПОМОГАТЕЛЬНЫЕ ВИДЫ И ПАРАМЕТРЫ РАЗРЕШЕННОГО ИСПОЛЬЗОВАНИЯ </w:t>
      </w:r>
      <w:r w:rsidR="00500521" w:rsidRPr="004E1630">
        <w:rPr>
          <w:b/>
          <w:sz w:val="24"/>
          <w:szCs w:val="24"/>
        </w:rPr>
        <w:t xml:space="preserve">ЗЕМЕЛЬНЫХ УЧАСТКОВ И </w:t>
      </w:r>
      <w:r w:rsidRPr="004E1630">
        <w:rPr>
          <w:b/>
          <w:sz w:val="24"/>
          <w:szCs w:val="24"/>
        </w:rPr>
        <w:t>ОБЪЕКТОВ КАПИТАЛЬНОГО СТРОИТЕЛЬСТВА -</w:t>
      </w:r>
    </w:p>
    <w:p w:rsidR="00A80839" w:rsidRPr="004E1630" w:rsidRDefault="00A80839" w:rsidP="00A80839">
      <w:pPr>
        <w:widowControl w:val="0"/>
        <w:jc w:val="both"/>
        <w:rPr>
          <w:sz w:val="24"/>
          <w:szCs w:val="24"/>
        </w:rPr>
      </w:pPr>
    </w:p>
    <w:p w:rsidR="00891D1C" w:rsidRPr="004E1630" w:rsidRDefault="00891D1C" w:rsidP="00891D1C">
      <w:pPr>
        <w:ind w:firstLine="720"/>
        <w:jc w:val="both"/>
        <w:rPr>
          <w:rFonts w:ascii="Times New Roman CYR" w:eastAsia="Times New Roman CYR" w:hAnsi="Times New Roman CYR" w:cs="Times New Roman CYR"/>
        </w:rPr>
      </w:pPr>
    </w:p>
    <w:tbl>
      <w:tblPr>
        <w:tblW w:w="0" w:type="auto"/>
        <w:tblInd w:w="708" w:type="dxa"/>
        <w:tblLayout w:type="fixed"/>
        <w:tblLook w:val="0000" w:firstRow="0" w:lastRow="0" w:firstColumn="0" w:lastColumn="0" w:noHBand="0" w:noVBand="0"/>
      </w:tblPr>
      <w:tblGrid>
        <w:gridCol w:w="6521"/>
        <w:gridCol w:w="8363"/>
      </w:tblGrid>
      <w:tr w:rsidR="004E1630" w:rsidRPr="004E1630" w:rsidTr="00574E14">
        <w:tc>
          <w:tcPr>
            <w:tcW w:w="6521" w:type="dxa"/>
            <w:tcBorders>
              <w:top w:val="single" w:sz="1" w:space="0" w:color="000000"/>
              <w:left w:val="single" w:sz="1" w:space="0" w:color="000000"/>
              <w:bottom w:val="single" w:sz="1" w:space="0" w:color="000000"/>
              <w:right w:val="single" w:sz="1" w:space="0" w:color="000000"/>
            </w:tcBorders>
            <w:shd w:val="clear" w:color="auto" w:fill="auto"/>
          </w:tcPr>
          <w:p w:rsidR="00891D1C" w:rsidRPr="004E1630" w:rsidRDefault="00891D1C" w:rsidP="00EF4678">
            <w:pPr>
              <w:jc w:val="cente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8363" w:type="dxa"/>
            <w:tcBorders>
              <w:top w:val="single" w:sz="1" w:space="0" w:color="000000"/>
              <w:left w:val="single" w:sz="1" w:space="0" w:color="000000"/>
              <w:bottom w:val="single" w:sz="1" w:space="0" w:color="000000"/>
              <w:right w:val="single" w:sz="1" w:space="0" w:color="000000"/>
            </w:tcBorders>
            <w:shd w:val="clear" w:color="auto" w:fill="auto"/>
          </w:tcPr>
          <w:p w:rsidR="00891D1C" w:rsidRPr="004E1630" w:rsidRDefault="00891D1C" w:rsidP="00EF4678">
            <w:pPr>
              <w:jc w:val="center"/>
              <w:rPr>
                <w:sz w:val="24"/>
                <w:szCs w:val="24"/>
              </w:rPr>
            </w:pPr>
            <w:r w:rsidRPr="004E1630">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891D1C" w:rsidRPr="004E1630" w:rsidTr="00574E14">
        <w:tc>
          <w:tcPr>
            <w:tcW w:w="6521" w:type="dxa"/>
            <w:tcBorders>
              <w:top w:val="single" w:sz="1" w:space="0" w:color="000000"/>
              <w:left w:val="single" w:sz="1" w:space="0" w:color="000000"/>
              <w:bottom w:val="single" w:sz="1" w:space="0" w:color="000000"/>
              <w:right w:val="single" w:sz="1" w:space="0" w:color="000000"/>
            </w:tcBorders>
            <w:shd w:val="clear" w:color="auto" w:fill="auto"/>
          </w:tcPr>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проезды общего пользования;</w:t>
            </w: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благоустроенные, в том числе озелененные территории, площадки для отдыха, спортивных занятий;</w:t>
            </w: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постройки хозяйственного назначения;</w:t>
            </w: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8363" w:type="dxa"/>
            <w:tcBorders>
              <w:top w:val="single" w:sz="1" w:space="0" w:color="000000"/>
              <w:left w:val="single" w:sz="1" w:space="0" w:color="000000"/>
              <w:bottom w:val="single" w:sz="1" w:space="0" w:color="000000"/>
              <w:right w:val="single" w:sz="1" w:space="0" w:color="000000"/>
            </w:tcBorders>
            <w:shd w:val="clear" w:color="auto" w:fill="auto"/>
          </w:tcPr>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891D1C" w:rsidRPr="004E1630" w:rsidRDefault="00891D1C" w:rsidP="00EF4678">
            <w:pPr>
              <w:jc w:val="both"/>
              <w:rPr>
                <w:rFonts w:ascii="Times New Roman CYR" w:eastAsia="Times New Roman CYR" w:hAnsi="Times New Roman CYR" w:cs="Times New Roman CYR"/>
                <w:sz w:val="24"/>
                <w:szCs w:val="24"/>
              </w:rPr>
            </w:pP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891D1C" w:rsidRPr="004E1630" w:rsidRDefault="00891D1C" w:rsidP="00EF4678">
            <w:pPr>
              <w:jc w:val="both"/>
              <w:rPr>
                <w:rFonts w:ascii="Times New Roman CYR" w:eastAsia="Times New Roman CYR" w:hAnsi="Times New Roman CYR" w:cs="Times New Roman CYR"/>
                <w:sz w:val="24"/>
                <w:szCs w:val="24"/>
              </w:rPr>
            </w:pP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891D1C" w:rsidRPr="004E1630" w:rsidRDefault="00891D1C" w:rsidP="00EF4678">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891D1C" w:rsidRPr="004E1630" w:rsidRDefault="00891D1C" w:rsidP="00EF4678">
            <w:pPr>
              <w:rPr>
                <w:sz w:val="24"/>
                <w:szCs w:val="24"/>
              </w:rPr>
            </w:pPr>
            <w:r w:rsidRPr="004E1630">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891D1C" w:rsidRPr="004E1630" w:rsidRDefault="00891D1C" w:rsidP="00891D1C">
      <w:pPr>
        <w:ind w:firstLine="720"/>
        <w:jc w:val="both"/>
        <w:rPr>
          <w:rFonts w:ascii="Times New Roman CYR" w:eastAsia="Times New Roman CYR" w:hAnsi="Times New Roman CYR" w:cs="Times New Roman CYR"/>
          <w:sz w:val="24"/>
          <w:szCs w:val="24"/>
        </w:rPr>
      </w:pPr>
    </w:p>
    <w:p w:rsidR="00891D1C" w:rsidRPr="004E1630" w:rsidRDefault="00891D1C" w:rsidP="00891D1C">
      <w:pPr>
        <w:ind w:firstLine="720"/>
        <w:jc w:val="both"/>
        <w:rPr>
          <w:rFonts w:ascii="Times New Roman CYR" w:eastAsia="Times New Roman CYR" w:hAnsi="Times New Roman CYR" w:cs="Times New Roman CYR"/>
          <w:sz w:val="24"/>
          <w:szCs w:val="24"/>
        </w:rPr>
      </w:pPr>
      <w:bookmarkStart w:id="155" w:name="sub_542"/>
      <w:r w:rsidRPr="004E1630">
        <w:rPr>
          <w:rFonts w:ascii="Times New Roman CYR" w:eastAsia="Times New Roman CYR" w:hAnsi="Times New Roman CYR" w:cs="Times New Roman CYR"/>
          <w:b/>
          <w:bCs/>
          <w:sz w:val="24"/>
          <w:szCs w:val="24"/>
        </w:rPr>
        <w:t xml:space="preserve"> Иные предельные параметры разрешенного строительства, реконструкции объектов капитального строительства:</w:t>
      </w:r>
    </w:p>
    <w:p w:rsidR="00891D1C" w:rsidRPr="004E1630" w:rsidRDefault="00891D1C" w:rsidP="00891D1C">
      <w:pPr>
        <w:ind w:firstLine="720"/>
        <w:jc w:val="both"/>
        <w:rPr>
          <w:rFonts w:ascii="Times New Roman CYR" w:eastAsia="Times New Roman CYR" w:hAnsi="Times New Roman CYR" w:cs="Times New Roman CYR"/>
          <w:sz w:val="24"/>
          <w:szCs w:val="24"/>
        </w:rPr>
      </w:pPr>
      <w:bookmarkStart w:id="156" w:name="sub_543"/>
      <w:bookmarkEnd w:id="155"/>
      <w:r w:rsidRPr="004E1630">
        <w:rPr>
          <w:rFonts w:ascii="Times New Roman CYR" w:eastAsia="Times New Roman CYR" w:hAnsi="Times New Roman CYR" w:cs="Times New Roman CYR"/>
          <w:sz w:val="24"/>
          <w:szCs w:val="24"/>
        </w:rPr>
        <w:t>. Расстояние до красной линии улиц/проездов:</w:t>
      </w:r>
    </w:p>
    <w:bookmarkEnd w:id="156"/>
    <w:p w:rsidR="00891D1C" w:rsidRPr="004E1630" w:rsidRDefault="00891D1C" w:rsidP="00891D1C">
      <w:pPr>
        <w:ind w:firstLine="720"/>
        <w:jc w:val="both"/>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1) от Пожарных депо - 10 м/10 м (15 м/15 м - для депо I типа);</w:t>
      </w:r>
    </w:p>
    <w:p w:rsidR="00891D1C" w:rsidRPr="004E1630" w:rsidRDefault="00891D1C" w:rsidP="00891D1C">
      <w:pPr>
        <w:ind w:firstLine="720"/>
        <w:jc w:val="both"/>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2) от общественных зданий - 5 м/3 м;</w:t>
      </w:r>
    </w:p>
    <w:p w:rsidR="00891D1C" w:rsidRPr="004E1630" w:rsidRDefault="00891D1C" w:rsidP="00891D1C">
      <w:pPr>
        <w:ind w:firstLine="720"/>
        <w:jc w:val="both"/>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3) от остальных зданий и сооружений - 5 м/3 м.</w:t>
      </w:r>
    </w:p>
    <w:p w:rsidR="00891D1C" w:rsidRPr="004E1630" w:rsidRDefault="00891D1C" w:rsidP="00891D1C">
      <w:pPr>
        <w:ind w:firstLine="720"/>
        <w:jc w:val="both"/>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4) от контрольно-пропускных пунктов, пунктов охраны, проходных - 1 м.</w:t>
      </w:r>
    </w:p>
    <w:p w:rsidR="00891D1C" w:rsidRPr="004E1630" w:rsidRDefault="00891D1C" w:rsidP="00891D1C">
      <w:pPr>
        <w:ind w:firstLine="720"/>
        <w:jc w:val="both"/>
        <w:rPr>
          <w:rFonts w:ascii="Times New Roman CYR" w:eastAsia="Times New Roman CYR" w:hAnsi="Times New Roman CYR" w:cs="Times New Roman CYR"/>
          <w:sz w:val="24"/>
          <w:szCs w:val="24"/>
        </w:rPr>
      </w:pPr>
      <w:bookmarkStart w:id="157" w:name="sub_544"/>
      <w:r w:rsidRPr="004E1630">
        <w:rPr>
          <w:rFonts w:ascii="Times New Roman CYR" w:eastAsia="Times New Roman CYR" w:hAnsi="Times New Roman CYR" w:cs="Times New Roman CYR"/>
          <w:sz w:val="24"/>
          <w:szCs w:val="24"/>
        </w:rPr>
        <w:t xml:space="preserve"> Допускается уменьшение отступа либо расположение зданий, строений и сооружений по красной линии с учетом сложившейся градостроительной ситуации и линией застройки.</w:t>
      </w:r>
    </w:p>
    <w:bookmarkEnd w:id="157"/>
    <w:p w:rsidR="00891D1C" w:rsidRPr="004E1630" w:rsidRDefault="00891D1C" w:rsidP="00891D1C">
      <w:pPr>
        <w:ind w:firstLine="720"/>
        <w:jc w:val="both"/>
        <w:rPr>
          <w:rFonts w:ascii="Times New Roman CYR" w:eastAsia="Times New Roman CYR" w:hAnsi="Times New Roman CYR" w:cs="Times New Roman CYR"/>
          <w:sz w:val="24"/>
          <w:szCs w:val="24"/>
        </w:rPr>
      </w:pPr>
    </w:p>
    <w:p w:rsidR="00891D1C" w:rsidRPr="004E1630" w:rsidRDefault="00891D1C" w:rsidP="00A80839">
      <w:pPr>
        <w:widowControl w:val="0"/>
        <w:overflowPunct w:val="0"/>
        <w:autoSpaceDE w:val="0"/>
        <w:autoSpaceDN w:val="0"/>
        <w:adjustRightInd w:val="0"/>
        <w:ind w:firstLine="567"/>
        <w:jc w:val="center"/>
        <w:outlineLvl w:val="4"/>
        <w:rPr>
          <w:rFonts w:eastAsia="SimSun"/>
          <w:b/>
          <w:bCs/>
          <w:i/>
          <w:iCs/>
          <w:sz w:val="24"/>
          <w:szCs w:val="24"/>
          <w:lang w:eastAsia="zh-CN"/>
        </w:rPr>
      </w:pPr>
    </w:p>
    <w:p w:rsidR="00A80839" w:rsidRPr="004E1630" w:rsidRDefault="00A80839" w:rsidP="00A80839">
      <w:pPr>
        <w:widowControl w:val="0"/>
        <w:overflowPunct w:val="0"/>
        <w:autoSpaceDE w:val="0"/>
        <w:autoSpaceDN w:val="0"/>
        <w:adjustRightInd w:val="0"/>
        <w:ind w:firstLine="567"/>
        <w:jc w:val="center"/>
        <w:outlineLvl w:val="4"/>
        <w:rPr>
          <w:rFonts w:eastAsia="SimSun"/>
          <w:b/>
          <w:bCs/>
          <w:i/>
          <w:iCs/>
          <w:sz w:val="24"/>
          <w:szCs w:val="24"/>
          <w:lang w:eastAsia="zh-CN"/>
        </w:rPr>
      </w:pPr>
      <w:r w:rsidRPr="004E1630">
        <w:rPr>
          <w:rFonts w:eastAsia="SimSun"/>
          <w:b/>
          <w:bCs/>
          <w:i/>
          <w:iCs/>
          <w:sz w:val="24"/>
          <w:szCs w:val="24"/>
          <w:lang w:eastAsia="zh-CN"/>
        </w:rPr>
        <w:t xml:space="preserve">ИТ-2. </w:t>
      </w:r>
      <w:r w:rsidRPr="004E1630">
        <w:rPr>
          <w:rFonts w:eastAsia="SimSun"/>
          <w:b/>
          <w:i/>
          <w:sz w:val="24"/>
          <w:szCs w:val="24"/>
          <w:lang w:eastAsia="zh-CN"/>
        </w:rPr>
        <w:t>Зона транспортной инфраструктуры</w:t>
      </w:r>
    </w:p>
    <w:p w:rsidR="00A80839" w:rsidRPr="004E1630" w:rsidRDefault="00A80839" w:rsidP="00A80839">
      <w:pPr>
        <w:widowControl w:val="0"/>
        <w:numPr>
          <w:ilvl w:val="0"/>
          <w:numId w:val="17"/>
        </w:numPr>
        <w:jc w:val="both"/>
        <w:rPr>
          <w:b/>
          <w:sz w:val="24"/>
          <w:szCs w:val="24"/>
          <w:lang w:bidi="en-US"/>
        </w:rPr>
      </w:pPr>
      <w:r w:rsidRPr="004E1630">
        <w:rPr>
          <w:b/>
          <w:sz w:val="24"/>
          <w:szCs w:val="24"/>
          <w:lang w:bidi="en-US"/>
        </w:rPr>
        <w:t>ОСНОВНЫЕ ВИДЫ И ПАРАМЕТРЫ РАЗРЕШЕННОГО ИСПОЛЬЗОВАНИЯ ЗЕМЕЛЬНЫХ УЧАСТКОВ И ОБЪЕКТОВ КАПИТАЛЬНОГО СТРОИТЕЛЬСТВА</w:t>
      </w:r>
    </w:p>
    <w:tbl>
      <w:tblPr>
        <w:tblpPr w:leftFromText="180" w:rightFromText="180" w:vertAnchor="text" w:tblpX="562" w:tblpY="1"/>
        <w:tblOverlap w:val="never"/>
        <w:tblW w:w="46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1"/>
        <w:gridCol w:w="4251"/>
        <w:gridCol w:w="8080"/>
      </w:tblGrid>
      <w:tr w:rsidR="004E1630" w:rsidRPr="004E1630" w:rsidTr="003D5033">
        <w:trPr>
          <w:trHeight w:val="552"/>
          <w:tblHeader/>
        </w:trPr>
        <w:tc>
          <w:tcPr>
            <w:tcW w:w="682" w:type="pct"/>
            <w:vAlign w:val="center"/>
          </w:tcPr>
          <w:p w:rsidR="00A80839" w:rsidRPr="004E1630" w:rsidRDefault="00A80839" w:rsidP="003D5033">
            <w:pPr>
              <w:widowControl w:val="0"/>
              <w:tabs>
                <w:tab w:val="left" w:pos="2520"/>
              </w:tabs>
              <w:jc w:val="center"/>
              <w:rPr>
                <w:b/>
                <w:sz w:val="24"/>
                <w:szCs w:val="24"/>
              </w:rPr>
            </w:pPr>
            <w:r w:rsidRPr="004E1630">
              <w:rPr>
                <w:b/>
                <w:sz w:val="24"/>
                <w:szCs w:val="24"/>
              </w:rPr>
              <w:t>ВИДЫ РАЗРЕШЕННОГО ИСПОЛЬЗОВАНИЯ ЗЕМЕЛЬНЫХ УЧАСТКОВ</w:t>
            </w:r>
          </w:p>
          <w:p w:rsidR="00A80839" w:rsidRPr="004E1630" w:rsidRDefault="00A80839" w:rsidP="003D5033">
            <w:pPr>
              <w:widowControl w:val="0"/>
              <w:tabs>
                <w:tab w:val="left" w:pos="2520"/>
              </w:tabs>
              <w:jc w:val="center"/>
              <w:rPr>
                <w:b/>
                <w:sz w:val="24"/>
                <w:szCs w:val="24"/>
              </w:rPr>
            </w:pPr>
            <w:r w:rsidRPr="004E1630">
              <w:rPr>
                <w:b/>
                <w:sz w:val="24"/>
                <w:szCs w:val="24"/>
              </w:rPr>
              <w:t xml:space="preserve">(номер по классификатору) </w:t>
            </w:r>
          </w:p>
        </w:tc>
        <w:tc>
          <w:tcPr>
            <w:tcW w:w="1513" w:type="pct"/>
          </w:tcPr>
          <w:p w:rsidR="00A80839" w:rsidRPr="004E1630" w:rsidRDefault="00A80839" w:rsidP="003D5033">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805" w:type="pct"/>
            <w:vAlign w:val="center"/>
          </w:tcPr>
          <w:p w:rsidR="00A80839" w:rsidRPr="004E1630" w:rsidRDefault="00A80839" w:rsidP="003D5033">
            <w:pPr>
              <w:widowControl w:val="0"/>
              <w:tabs>
                <w:tab w:val="left" w:pos="2520"/>
              </w:tabs>
              <w:jc w:val="center"/>
              <w:rPr>
                <w:b/>
                <w:sz w:val="24"/>
                <w:szCs w:val="24"/>
              </w:rPr>
            </w:pPr>
            <w:r w:rsidRPr="004E1630">
              <w:rPr>
                <w:b/>
                <w:sz w:val="24"/>
                <w:szCs w:val="24"/>
              </w:rPr>
              <w:t>ПРЕДЕЛЬНЫЕ РАЗМЕРЫ ЗЕМЕЛЬНЫХ</w:t>
            </w:r>
          </w:p>
          <w:p w:rsidR="00A80839" w:rsidRPr="004E1630" w:rsidRDefault="00A80839" w:rsidP="003D5033">
            <w:pPr>
              <w:widowControl w:val="0"/>
              <w:tabs>
                <w:tab w:val="left" w:pos="2520"/>
              </w:tabs>
              <w:jc w:val="center"/>
              <w:rPr>
                <w:b/>
                <w:sz w:val="24"/>
                <w:szCs w:val="24"/>
              </w:rPr>
            </w:pPr>
            <w:r w:rsidRPr="004E1630">
              <w:rPr>
                <w:b/>
                <w:sz w:val="24"/>
                <w:szCs w:val="24"/>
              </w:rPr>
              <w:t>УЧАСТКОВ И ПРЕДЕЛЬНЫЕ ПАРАМЕТРЫ</w:t>
            </w:r>
          </w:p>
          <w:p w:rsidR="00A80839" w:rsidRPr="004E1630" w:rsidRDefault="00A80839" w:rsidP="003D5033">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3D5033">
        <w:trPr>
          <w:trHeight w:val="800"/>
        </w:trPr>
        <w:tc>
          <w:tcPr>
            <w:tcW w:w="682" w:type="pct"/>
          </w:tcPr>
          <w:p w:rsidR="00A80839" w:rsidRPr="004E1630" w:rsidRDefault="00A80839" w:rsidP="003D5033">
            <w:pPr>
              <w:widowControl w:val="0"/>
              <w:autoSpaceDE w:val="0"/>
              <w:autoSpaceDN w:val="0"/>
              <w:adjustRightInd w:val="0"/>
              <w:rPr>
                <w:sz w:val="24"/>
                <w:szCs w:val="24"/>
              </w:rPr>
            </w:pPr>
            <w:r w:rsidRPr="004E1630">
              <w:rPr>
                <w:sz w:val="24"/>
                <w:szCs w:val="24"/>
              </w:rPr>
              <w:t>Автомобильный транспорт</w:t>
            </w:r>
          </w:p>
          <w:p w:rsidR="00A80839" w:rsidRPr="004E1630" w:rsidRDefault="00A80839" w:rsidP="003D5033">
            <w:pPr>
              <w:widowControl w:val="0"/>
              <w:autoSpaceDE w:val="0"/>
              <w:autoSpaceDN w:val="0"/>
              <w:adjustRightInd w:val="0"/>
              <w:rPr>
                <w:sz w:val="24"/>
                <w:szCs w:val="24"/>
              </w:rPr>
            </w:pPr>
            <w:r w:rsidRPr="004E1630">
              <w:rPr>
                <w:sz w:val="24"/>
                <w:szCs w:val="24"/>
              </w:rPr>
              <w:t>(7.2)</w:t>
            </w:r>
          </w:p>
        </w:tc>
        <w:tc>
          <w:tcPr>
            <w:tcW w:w="1513" w:type="pct"/>
          </w:tcPr>
          <w:p w:rsidR="00E2145A" w:rsidRPr="004E1630" w:rsidRDefault="00E2145A" w:rsidP="003D5033">
            <w:pPr>
              <w:pStyle w:val="s1"/>
              <w:shd w:val="clear" w:color="auto" w:fill="FFFFFF"/>
              <w:jc w:val="both"/>
              <w:rPr>
                <w:sz w:val="23"/>
                <w:szCs w:val="23"/>
              </w:rPr>
            </w:pPr>
            <w:r w:rsidRPr="004E1630">
              <w:rPr>
                <w:sz w:val="23"/>
                <w:szCs w:val="23"/>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а также некапитальных сооружений, предназначенных для охраны транспортных средств;</w:t>
            </w:r>
          </w:p>
          <w:p w:rsidR="00E2145A" w:rsidRPr="004E1630" w:rsidRDefault="00E2145A" w:rsidP="003D5033">
            <w:pPr>
              <w:pStyle w:val="s1"/>
              <w:shd w:val="clear" w:color="auto" w:fill="FFFFFF"/>
              <w:jc w:val="both"/>
              <w:rPr>
                <w:sz w:val="23"/>
                <w:szCs w:val="23"/>
              </w:rPr>
            </w:pPr>
            <w:r w:rsidRPr="004E1630">
              <w:rPr>
                <w:sz w:val="23"/>
                <w:szCs w:val="23"/>
              </w:rPr>
              <w:t>размещение объектов, предназначенных для размещения постов органов внутренних дел, ответственных за безопасность дорожного движения</w:t>
            </w:r>
          </w:p>
          <w:p w:rsidR="00E2145A" w:rsidRPr="004E1630" w:rsidRDefault="00E2145A" w:rsidP="003D5033">
            <w:pPr>
              <w:widowControl w:val="0"/>
            </w:pPr>
            <w:r w:rsidRPr="004E1630">
              <w:rPr>
                <w:sz w:val="23"/>
                <w:szCs w:val="23"/>
                <w:shd w:val="clear" w:color="auto" w:fill="FFFFFF"/>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r:id="rId98" w:anchor="/document/70736874/entry/1076" w:history="1">
              <w:r w:rsidRPr="004E1630">
                <w:rPr>
                  <w:rStyle w:val="af"/>
                  <w:color w:val="auto"/>
                  <w:sz w:val="23"/>
                  <w:szCs w:val="23"/>
                  <w:shd w:val="clear" w:color="auto" w:fill="FFFFFF"/>
                </w:rPr>
                <w:t>кодом 7.6</w:t>
              </w:r>
            </w:hyperlink>
          </w:p>
          <w:p w:rsidR="00E2145A" w:rsidRPr="004E1630" w:rsidRDefault="00E2145A" w:rsidP="003D5033">
            <w:pPr>
              <w:widowControl w:val="0"/>
              <w:rPr>
                <w:sz w:val="24"/>
                <w:szCs w:val="24"/>
              </w:rPr>
            </w:pPr>
            <w:r w:rsidRPr="004E1630">
              <w:rPr>
                <w:sz w:val="23"/>
                <w:szCs w:val="23"/>
                <w:shd w:val="clear" w:color="auto" w:fill="FFFFFF"/>
              </w:rPr>
              <w:t>Размещение стоянок транспортных средств, осуществляющих перевозки людей по установленному маршруту</w:t>
            </w:r>
          </w:p>
          <w:p w:rsidR="00A80839" w:rsidRPr="004E1630" w:rsidRDefault="00A80839" w:rsidP="003D5033">
            <w:pPr>
              <w:widowControl w:val="0"/>
              <w:autoSpaceDE w:val="0"/>
              <w:autoSpaceDN w:val="0"/>
              <w:adjustRightInd w:val="0"/>
              <w:jc w:val="both"/>
              <w:rPr>
                <w:sz w:val="24"/>
                <w:szCs w:val="24"/>
              </w:rPr>
            </w:pPr>
          </w:p>
        </w:tc>
        <w:tc>
          <w:tcPr>
            <w:tcW w:w="2805" w:type="pct"/>
          </w:tcPr>
          <w:p w:rsidR="00A80839" w:rsidRPr="004E1630" w:rsidRDefault="00A80839" w:rsidP="003D5033">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A80839" w:rsidRPr="004E1630" w:rsidRDefault="00A80839" w:rsidP="003D5033">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50/50000</w:t>
            </w:r>
            <w:r w:rsidRPr="004E1630">
              <w:rPr>
                <w:sz w:val="24"/>
                <w:szCs w:val="24"/>
              </w:rPr>
              <w:t xml:space="preserve"> кв.м;</w:t>
            </w:r>
          </w:p>
          <w:p w:rsidR="00A80839" w:rsidRPr="004E1630" w:rsidRDefault="00A80839" w:rsidP="003D5033">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80839" w:rsidRPr="004E1630" w:rsidRDefault="00A80839" w:rsidP="003D5033">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A80839" w:rsidRPr="004E1630" w:rsidRDefault="00A80839" w:rsidP="003D5033">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A80839" w:rsidRPr="004E1630" w:rsidRDefault="00A80839" w:rsidP="003D5033">
            <w:pPr>
              <w:widowControl w:val="0"/>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2 этажа</w:t>
            </w:r>
            <w:r w:rsidRPr="004E1630">
              <w:rPr>
                <w:sz w:val="24"/>
                <w:szCs w:val="24"/>
              </w:rPr>
              <w:t>;</w:t>
            </w:r>
          </w:p>
          <w:p w:rsidR="00A80839" w:rsidRPr="004E1630" w:rsidRDefault="00A80839" w:rsidP="003D5033">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A80839" w:rsidP="005F1533">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00BC0B58" w:rsidRPr="004E1630">
              <w:rPr>
                <w:rFonts w:eastAsia="SimSun"/>
                <w:sz w:val="24"/>
                <w:szCs w:val="24"/>
                <w:lang w:eastAsia="zh-CN"/>
              </w:rPr>
              <w:t>8</w:t>
            </w:r>
            <w:r w:rsidRPr="004E1630">
              <w:rPr>
                <w:rFonts w:eastAsia="SimSun"/>
                <w:b/>
                <w:sz w:val="24"/>
                <w:szCs w:val="24"/>
                <w:lang w:eastAsia="zh-CN"/>
              </w:rPr>
              <w:t>0%</w:t>
            </w:r>
            <w:r w:rsidR="005F1533" w:rsidRPr="004E1630">
              <w:t xml:space="preserve"> </w:t>
            </w:r>
          </w:p>
          <w:p w:rsidR="00A80839" w:rsidRPr="004E1630" w:rsidRDefault="005F1533" w:rsidP="005F1533">
            <w:pPr>
              <w:widowControl w:val="0"/>
              <w:ind w:firstLine="567"/>
              <w:jc w:val="both"/>
              <w:rPr>
                <w:rFonts w:eastAsia="SimSun"/>
                <w:sz w:val="24"/>
                <w:szCs w:val="24"/>
                <w:lang w:eastAsia="zh-CN"/>
              </w:rPr>
            </w:pPr>
            <w:r w:rsidRPr="004E1630">
              <w:rPr>
                <w:rFonts w:eastAsia="SimSun"/>
                <w:sz w:val="24"/>
                <w:szCs w:val="24"/>
                <w:lang w:eastAsia="zh-CN"/>
              </w:rPr>
              <w:t>Ограничения использования земельных участков и объектов капитального строительства установлены в статье 34</w:t>
            </w:r>
          </w:p>
        </w:tc>
      </w:tr>
      <w:tr w:rsidR="004E1630" w:rsidRPr="004E1630" w:rsidTr="003D5033">
        <w:trPr>
          <w:trHeight w:val="800"/>
        </w:trPr>
        <w:tc>
          <w:tcPr>
            <w:tcW w:w="682" w:type="pct"/>
          </w:tcPr>
          <w:p w:rsidR="006D244D" w:rsidRPr="004E1630" w:rsidRDefault="006D244D" w:rsidP="003D5033">
            <w:pPr>
              <w:widowControl w:val="0"/>
              <w:autoSpaceDE w:val="0"/>
              <w:autoSpaceDN w:val="0"/>
              <w:adjustRightInd w:val="0"/>
              <w:rPr>
                <w:sz w:val="24"/>
                <w:szCs w:val="24"/>
              </w:rPr>
            </w:pPr>
            <w:r w:rsidRPr="004E1630">
              <w:rPr>
                <w:sz w:val="24"/>
                <w:szCs w:val="24"/>
                <w:shd w:val="clear" w:color="auto" w:fill="FFFFFF"/>
              </w:rPr>
              <w:t>Трубопроводный транспорт (7.5)</w:t>
            </w:r>
          </w:p>
        </w:tc>
        <w:tc>
          <w:tcPr>
            <w:tcW w:w="1513" w:type="pct"/>
          </w:tcPr>
          <w:p w:rsidR="006D244D" w:rsidRPr="004E1630" w:rsidRDefault="006D244D" w:rsidP="003D5033">
            <w:pPr>
              <w:pStyle w:val="s1"/>
              <w:shd w:val="clear" w:color="auto" w:fill="FFFFFF"/>
              <w:jc w:val="both"/>
            </w:pPr>
            <w:r w:rsidRPr="004E1630">
              <w:rPr>
                <w:shd w:val="clear" w:color="auto" w:fill="FFFFFF"/>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805" w:type="pct"/>
          </w:tcPr>
          <w:p w:rsidR="006D244D" w:rsidRPr="004E1630" w:rsidRDefault="005D2237" w:rsidP="003D5033">
            <w:pPr>
              <w:widowControl w:val="0"/>
              <w:ind w:firstLine="567"/>
              <w:jc w:val="both"/>
              <w:rPr>
                <w:b/>
                <w:sz w:val="24"/>
                <w:szCs w:val="24"/>
              </w:rPr>
            </w:pPr>
            <w:r w:rsidRPr="004E1630">
              <w:rPr>
                <w:sz w:val="24"/>
                <w:szCs w:val="24"/>
              </w:rPr>
              <w:t>Действие градостроительного регламента не распространяется в границах территорий</w:t>
            </w:r>
            <w:r w:rsidRPr="004E1630">
              <w:rPr>
                <w:shd w:val="clear" w:color="auto" w:fill="FFFFFF"/>
              </w:rPr>
              <w:t xml:space="preserve"> </w:t>
            </w:r>
            <w:r w:rsidRPr="004E1630">
              <w:rPr>
                <w:sz w:val="24"/>
                <w:szCs w:val="24"/>
                <w:shd w:val="clear" w:color="auto" w:fill="FFFFFF"/>
              </w:rPr>
              <w:t>для размещения </w:t>
            </w:r>
            <w:hyperlink r:id="rId99" w:anchor="block_1011" w:history="1">
              <w:r w:rsidRPr="004E1630">
                <w:rPr>
                  <w:rStyle w:val="af"/>
                  <w:color w:val="auto"/>
                  <w:sz w:val="24"/>
                  <w:szCs w:val="24"/>
                  <w:shd w:val="clear" w:color="auto" w:fill="FFFFFF"/>
                </w:rPr>
                <w:t>линейных объектов</w:t>
              </w:r>
            </w:hyperlink>
            <w:r w:rsidRPr="004E1630">
              <w:rPr>
                <w:sz w:val="24"/>
                <w:szCs w:val="24"/>
                <w:shd w:val="clear" w:color="auto" w:fill="FFFFFF"/>
              </w:rPr>
              <w:t> и (или) занятые линейными объектами;</w:t>
            </w:r>
          </w:p>
        </w:tc>
      </w:tr>
      <w:tr w:rsidR="004E1630" w:rsidRPr="004E1630" w:rsidTr="003D5033">
        <w:trPr>
          <w:trHeight w:val="800"/>
        </w:trPr>
        <w:tc>
          <w:tcPr>
            <w:tcW w:w="682" w:type="pct"/>
          </w:tcPr>
          <w:p w:rsidR="00A80839" w:rsidRPr="004E1630" w:rsidRDefault="00A80839" w:rsidP="003D5033">
            <w:pPr>
              <w:widowControl w:val="0"/>
              <w:autoSpaceDE w:val="0"/>
              <w:autoSpaceDN w:val="0"/>
              <w:adjustRightInd w:val="0"/>
              <w:rPr>
                <w:sz w:val="24"/>
                <w:szCs w:val="24"/>
              </w:rPr>
            </w:pPr>
            <w:r w:rsidRPr="004E1630">
              <w:rPr>
                <w:sz w:val="24"/>
                <w:szCs w:val="24"/>
              </w:rPr>
              <w:t>Служебные гаражи</w:t>
            </w:r>
          </w:p>
          <w:p w:rsidR="00A80839" w:rsidRPr="004E1630" w:rsidRDefault="00A80839" w:rsidP="003D5033">
            <w:pPr>
              <w:widowControl w:val="0"/>
              <w:autoSpaceDE w:val="0"/>
              <w:autoSpaceDN w:val="0"/>
              <w:adjustRightInd w:val="0"/>
              <w:rPr>
                <w:sz w:val="24"/>
                <w:szCs w:val="24"/>
              </w:rPr>
            </w:pPr>
            <w:r w:rsidRPr="004E1630">
              <w:rPr>
                <w:sz w:val="24"/>
                <w:szCs w:val="24"/>
              </w:rPr>
              <w:t>(4.9)</w:t>
            </w:r>
          </w:p>
          <w:p w:rsidR="00A80839" w:rsidRPr="004E1630" w:rsidRDefault="00A80839" w:rsidP="003D5033">
            <w:pPr>
              <w:widowControl w:val="0"/>
              <w:autoSpaceDE w:val="0"/>
              <w:autoSpaceDN w:val="0"/>
              <w:adjustRightInd w:val="0"/>
              <w:rPr>
                <w:sz w:val="24"/>
                <w:szCs w:val="24"/>
              </w:rPr>
            </w:pPr>
          </w:p>
        </w:tc>
        <w:tc>
          <w:tcPr>
            <w:tcW w:w="1513" w:type="pct"/>
          </w:tcPr>
          <w:p w:rsidR="00A80839" w:rsidRPr="004E1630" w:rsidRDefault="00A80839" w:rsidP="003D5033">
            <w:pPr>
              <w:widowControl w:val="0"/>
              <w:autoSpaceDE w:val="0"/>
              <w:autoSpaceDN w:val="0"/>
              <w:adjustRightInd w:val="0"/>
              <w:jc w:val="both"/>
              <w:rPr>
                <w:sz w:val="24"/>
                <w:szCs w:val="24"/>
              </w:rPr>
            </w:pPr>
            <w:r w:rsidRPr="004E1630">
              <w:rPr>
                <w:sz w:val="24"/>
                <w:szCs w:val="24"/>
              </w:rPr>
              <w:t>Размещение постоянных или временных</w:t>
            </w:r>
            <w:r w:rsidR="00DA5DB4" w:rsidRPr="004E1630">
              <w:rPr>
                <w:sz w:val="24"/>
                <w:szCs w:val="24"/>
              </w:rPr>
              <w:t xml:space="preserve"> гаражей, стоянок для хранения </w:t>
            </w:r>
            <w:r w:rsidRPr="004E1630">
              <w:rPr>
                <w:sz w:val="24"/>
                <w:szCs w:val="24"/>
              </w:rPr>
              <w:t>автотранспорта, а также для стоянки и хранения транспортных средств общего пользования</w:t>
            </w:r>
          </w:p>
          <w:p w:rsidR="00A80839" w:rsidRPr="004E1630" w:rsidRDefault="00A80839" w:rsidP="003D5033">
            <w:pPr>
              <w:widowControl w:val="0"/>
              <w:autoSpaceDE w:val="0"/>
              <w:autoSpaceDN w:val="0"/>
              <w:adjustRightInd w:val="0"/>
              <w:jc w:val="both"/>
              <w:rPr>
                <w:sz w:val="24"/>
                <w:szCs w:val="24"/>
              </w:rPr>
            </w:pPr>
          </w:p>
        </w:tc>
        <w:tc>
          <w:tcPr>
            <w:tcW w:w="2805" w:type="pct"/>
            <w:vMerge w:val="restart"/>
          </w:tcPr>
          <w:p w:rsidR="00A80839" w:rsidRPr="004E1630" w:rsidRDefault="00A80839" w:rsidP="003D5033">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A80839" w:rsidRPr="004E1630" w:rsidRDefault="00A80839" w:rsidP="003D5033">
            <w:pPr>
              <w:widowControl w:val="0"/>
              <w:ind w:firstLine="567"/>
              <w:jc w:val="both"/>
              <w:rPr>
                <w:sz w:val="24"/>
                <w:szCs w:val="24"/>
              </w:rPr>
            </w:pPr>
            <w:r w:rsidRPr="004E1630">
              <w:rPr>
                <w:sz w:val="24"/>
                <w:szCs w:val="24"/>
              </w:rPr>
              <w:t>- минимальная/максимальная площадь земельных участков -</w:t>
            </w:r>
            <w:r w:rsidRPr="004E1630">
              <w:rPr>
                <w:b/>
                <w:sz w:val="24"/>
                <w:szCs w:val="24"/>
              </w:rPr>
              <w:t>100/5000</w:t>
            </w:r>
            <w:r w:rsidRPr="004E1630">
              <w:rPr>
                <w:sz w:val="24"/>
                <w:szCs w:val="24"/>
              </w:rPr>
              <w:t xml:space="preserve"> кв.м.</w:t>
            </w:r>
          </w:p>
          <w:p w:rsidR="00A80839" w:rsidRPr="004E1630" w:rsidRDefault="00A80839" w:rsidP="003D5033">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80839" w:rsidRPr="004E1630" w:rsidRDefault="00A80839" w:rsidP="003D5033">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3 м</w:t>
            </w:r>
            <w:r w:rsidRPr="004E1630">
              <w:rPr>
                <w:sz w:val="24"/>
                <w:szCs w:val="24"/>
              </w:rPr>
              <w:t>;</w:t>
            </w:r>
          </w:p>
          <w:p w:rsidR="00A80839" w:rsidRPr="004E1630" w:rsidRDefault="00A80839" w:rsidP="003D5033">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A80839" w:rsidRPr="004E1630" w:rsidRDefault="00A80839" w:rsidP="003D5033">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60%</w:t>
            </w:r>
            <w:r w:rsidRPr="004E1630">
              <w:rPr>
                <w:sz w:val="24"/>
                <w:szCs w:val="24"/>
              </w:rPr>
              <w:t>.</w:t>
            </w:r>
          </w:p>
          <w:p w:rsidR="00A80839" w:rsidRPr="004E1630" w:rsidRDefault="00A80839" w:rsidP="003D5033">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A80839" w:rsidRPr="004E1630" w:rsidRDefault="00A80839" w:rsidP="003D5033">
            <w:pPr>
              <w:widowControl w:val="0"/>
              <w:ind w:firstLine="567"/>
              <w:jc w:val="both"/>
              <w:rPr>
                <w:b/>
                <w:sz w:val="24"/>
                <w:szCs w:val="24"/>
              </w:rPr>
            </w:pPr>
            <w:r w:rsidRPr="004E1630">
              <w:rPr>
                <w:sz w:val="24"/>
                <w:szCs w:val="24"/>
              </w:rPr>
              <w:t xml:space="preserve">- максимальное количество этажей - не более </w:t>
            </w:r>
            <w:r w:rsidRPr="004E1630">
              <w:rPr>
                <w:b/>
                <w:sz w:val="24"/>
                <w:szCs w:val="24"/>
              </w:rPr>
              <w:t>2 этажей.</w:t>
            </w:r>
          </w:p>
          <w:p w:rsidR="00A80839" w:rsidRPr="004E1630" w:rsidRDefault="00A80839" w:rsidP="003D5033">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r w:rsidR="004E1630" w:rsidRPr="004E1630" w:rsidTr="003D5033">
        <w:trPr>
          <w:trHeight w:val="800"/>
        </w:trPr>
        <w:tc>
          <w:tcPr>
            <w:tcW w:w="682" w:type="pct"/>
          </w:tcPr>
          <w:p w:rsidR="00A80839" w:rsidRPr="004E1630" w:rsidRDefault="00A80839" w:rsidP="003D5033">
            <w:pPr>
              <w:widowControl w:val="0"/>
              <w:autoSpaceDE w:val="0"/>
              <w:autoSpaceDN w:val="0"/>
              <w:adjustRightInd w:val="0"/>
              <w:rPr>
                <w:sz w:val="24"/>
                <w:szCs w:val="24"/>
              </w:rPr>
            </w:pPr>
            <w:r w:rsidRPr="004E1630">
              <w:rPr>
                <w:sz w:val="24"/>
                <w:szCs w:val="24"/>
              </w:rPr>
              <w:t>Объекты дорожного сервиса (4.9.1)</w:t>
            </w:r>
          </w:p>
        </w:tc>
        <w:tc>
          <w:tcPr>
            <w:tcW w:w="1513" w:type="pct"/>
          </w:tcPr>
          <w:p w:rsidR="00A80839" w:rsidRPr="004E1630" w:rsidRDefault="00A80839" w:rsidP="003D5033">
            <w:pPr>
              <w:widowControl w:val="0"/>
              <w:autoSpaceDE w:val="0"/>
              <w:autoSpaceDN w:val="0"/>
              <w:adjustRightInd w:val="0"/>
              <w:jc w:val="both"/>
              <w:rPr>
                <w:sz w:val="24"/>
                <w:szCs w:val="24"/>
              </w:rPr>
            </w:pPr>
            <w:r w:rsidRPr="004E1630">
              <w:rPr>
                <w:sz w:val="24"/>
                <w:szCs w:val="24"/>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2805" w:type="pct"/>
            <w:vMerge/>
          </w:tcPr>
          <w:p w:rsidR="00A80839" w:rsidRPr="004E1630" w:rsidRDefault="00A80839" w:rsidP="003D5033">
            <w:pPr>
              <w:widowControl w:val="0"/>
              <w:ind w:firstLine="567"/>
              <w:jc w:val="both"/>
              <w:rPr>
                <w:b/>
                <w:sz w:val="24"/>
                <w:szCs w:val="24"/>
              </w:rPr>
            </w:pPr>
          </w:p>
        </w:tc>
      </w:tr>
      <w:tr w:rsidR="004E1630" w:rsidRPr="004E1630" w:rsidTr="003D5033">
        <w:trPr>
          <w:trHeight w:val="800"/>
        </w:trPr>
        <w:tc>
          <w:tcPr>
            <w:tcW w:w="682" w:type="pct"/>
          </w:tcPr>
          <w:p w:rsidR="00CF566F" w:rsidRPr="004E1630" w:rsidRDefault="00CF566F" w:rsidP="003D5033">
            <w:pPr>
              <w:widowControl w:val="0"/>
              <w:autoSpaceDE w:val="0"/>
              <w:autoSpaceDN w:val="0"/>
              <w:adjustRightInd w:val="0"/>
              <w:rPr>
                <w:sz w:val="24"/>
                <w:szCs w:val="24"/>
              </w:rPr>
            </w:pPr>
            <w:r w:rsidRPr="004E1630">
              <w:rPr>
                <w:sz w:val="24"/>
                <w:szCs w:val="24"/>
              </w:rPr>
              <w:t>Склады (6.9)</w:t>
            </w:r>
          </w:p>
        </w:tc>
        <w:tc>
          <w:tcPr>
            <w:tcW w:w="1513" w:type="pct"/>
          </w:tcPr>
          <w:p w:rsidR="00CF566F" w:rsidRPr="004E1630" w:rsidRDefault="00CF566F" w:rsidP="003D5033">
            <w:pPr>
              <w:widowControl w:val="0"/>
              <w:autoSpaceDE w:val="0"/>
              <w:autoSpaceDN w:val="0"/>
              <w:adjustRightInd w:val="0"/>
              <w:jc w:val="both"/>
              <w:rPr>
                <w:sz w:val="24"/>
                <w:szCs w:val="24"/>
              </w:rPr>
            </w:pPr>
            <w:r w:rsidRPr="004E1630">
              <w:rPr>
                <w:sz w:val="23"/>
                <w:szCs w:val="23"/>
                <w:shd w:val="clear" w:color="auto" w:fill="FFFFFF"/>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2805" w:type="pct"/>
          </w:tcPr>
          <w:p w:rsidR="00CF566F" w:rsidRPr="004E1630" w:rsidRDefault="00CF566F" w:rsidP="003D503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м/10000 кв. м;</w:t>
            </w:r>
          </w:p>
          <w:p w:rsidR="00CF566F" w:rsidRPr="004E1630" w:rsidRDefault="00CF566F" w:rsidP="003D503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CF566F" w:rsidRPr="004E1630" w:rsidRDefault="00CF566F" w:rsidP="003D503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CF566F" w:rsidRPr="004E1630" w:rsidRDefault="00CF566F" w:rsidP="003D503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CF566F" w:rsidRPr="004E1630" w:rsidRDefault="00CF566F" w:rsidP="003D503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CF566F" w:rsidRPr="004E1630" w:rsidRDefault="00CF566F" w:rsidP="003D5033">
            <w:pPr>
              <w:rP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3D5033">
        <w:trPr>
          <w:trHeight w:val="367"/>
        </w:trPr>
        <w:tc>
          <w:tcPr>
            <w:tcW w:w="682" w:type="pct"/>
          </w:tcPr>
          <w:p w:rsidR="00CF566F" w:rsidRPr="004E1630" w:rsidRDefault="00CF566F" w:rsidP="003D5033">
            <w:pPr>
              <w:widowControl w:val="0"/>
              <w:autoSpaceDE w:val="0"/>
              <w:autoSpaceDN w:val="0"/>
              <w:adjustRightInd w:val="0"/>
              <w:rPr>
                <w:sz w:val="24"/>
                <w:szCs w:val="24"/>
              </w:rPr>
            </w:pPr>
            <w:r w:rsidRPr="004E1630">
              <w:rPr>
                <w:sz w:val="24"/>
                <w:szCs w:val="24"/>
              </w:rPr>
              <w:t>Обеспечение внутреннего правопорядка</w:t>
            </w:r>
          </w:p>
          <w:p w:rsidR="00CF566F" w:rsidRPr="004E1630" w:rsidRDefault="00CF566F" w:rsidP="003D5033">
            <w:pPr>
              <w:widowControl w:val="0"/>
              <w:autoSpaceDE w:val="0"/>
              <w:autoSpaceDN w:val="0"/>
              <w:adjustRightInd w:val="0"/>
              <w:rPr>
                <w:sz w:val="24"/>
                <w:szCs w:val="24"/>
              </w:rPr>
            </w:pPr>
            <w:r w:rsidRPr="004E1630">
              <w:rPr>
                <w:sz w:val="24"/>
                <w:szCs w:val="24"/>
              </w:rPr>
              <w:t>(8.3)</w:t>
            </w:r>
          </w:p>
        </w:tc>
        <w:tc>
          <w:tcPr>
            <w:tcW w:w="1513" w:type="pct"/>
          </w:tcPr>
          <w:p w:rsidR="00CF566F" w:rsidRPr="004E1630" w:rsidRDefault="00CF566F" w:rsidP="003D5033">
            <w:pPr>
              <w:widowControl w:val="0"/>
              <w:autoSpaceDE w:val="0"/>
              <w:autoSpaceDN w:val="0"/>
              <w:adjustRightInd w:val="0"/>
              <w:jc w:val="both"/>
              <w:rPr>
                <w:sz w:val="24"/>
                <w:szCs w:val="24"/>
              </w:rPr>
            </w:pPr>
            <w:r w:rsidRPr="004E1630">
              <w:rPr>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805" w:type="pct"/>
            <w:vAlign w:val="center"/>
          </w:tcPr>
          <w:p w:rsidR="00CF566F" w:rsidRPr="004E1630" w:rsidRDefault="00CF566F" w:rsidP="003D5033">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CF566F" w:rsidRPr="004E1630" w:rsidRDefault="00CF566F" w:rsidP="003D5033">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100/20000</w:t>
            </w:r>
            <w:r w:rsidRPr="004E1630">
              <w:rPr>
                <w:sz w:val="24"/>
                <w:szCs w:val="24"/>
              </w:rPr>
              <w:t xml:space="preserve"> кв.м;</w:t>
            </w:r>
          </w:p>
          <w:p w:rsidR="00CF566F" w:rsidRPr="004E1630" w:rsidRDefault="00CF566F" w:rsidP="003D5033">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F566F" w:rsidRPr="004E1630" w:rsidRDefault="00CF566F" w:rsidP="003D5033">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CF566F" w:rsidRPr="004E1630" w:rsidRDefault="00CF566F" w:rsidP="003D5033">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CF566F" w:rsidRPr="004E1630" w:rsidRDefault="00CF566F" w:rsidP="003D5033">
            <w:pPr>
              <w:widowControl w:val="0"/>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2 этажа</w:t>
            </w:r>
            <w:r w:rsidRPr="004E1630">
              <w:rPr>
                <w:sz w:val="24"/>
                <w:szCs w:val="24"/>
              </w:rPr>
              <w:t>;</w:t>
            </w:r>
          </w:p>
          <w:p w:rsidR="00CF566F" w:rsidRPr="004E1630" w:rsidRDefault="00CF566F" w:rsidP="003D5033">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F566F" w:rsidRPr="004E1630" w:rsidRDefault="00CF566F" w:rsidP="00307BDB">
            <w:pPr>
              <w:widowControl w:val="0"/>
              <w:overflowPunct w:val="0"/>
              <w:autoSpaceDE w:val="0"/>
              <w:autoSpaceDN w:val="0"/>
              <w:adjustRightInd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60%</w:t>
            </w:r>
          </w:p>
        </w:tc>
      </w:tr>
      <w:tr w:rsidR="004E1630" w:rsidRPr="004E1630" w:rsidTr="003D5033">
        <w:trPr>
          <w:trHeight w:val="552"/>
        </w:trPr>
        <w:tc>
          <w:tcPr>
            <w:tcW w:w="682" w:type="pct"/>
          </w:tcPr>
          <w:p w:rsidR="00CF566F" w:rsidRPr="004E1630" w:rsidRDefault="00CF566F" w:rsidP="003D5033">
            <w:pPr>
              <w:widowControl w:val="0"/>
              <w:jc w:val="both"/>
              <w:rPr>
                <w:sz w:val="24"/>
                <w:szCs w:val="24"/>
              </w:rPr>
            </w:pPr>
            <w:r w:rsidRPr="004E1630">
              <w:rPr>
                <w:sz w:val="24"/>
                <w:szCs w:val="24"/>
              </w:rPr>
              <w:t xml:space="preserve">Коммунальное обслуживание </w:t>
            </w:r>
          </w:p>
          <w:p w:rsidR="00CF566F" w:rsidRPr="004E1630" w:rsidRDefault="00CF566F" w:rsidP="003D5033">
            <w:pPr>
              <w:widowControl w:val="0"/>
              <w:jc w:val="both"/>
              <w:rPr>
                <w:sz w:val="24"/>
                <w:szCs w:val="24"/>
              </w:rPr>
            </w:pPr>
            <w:r w:rsidRPr="004E1630">
              <w:rPr>
                <w:sz w:val="24"/>
                <w:szCs w:val="24"/>
              </w:rPr>
              <w:t>(3.1)</w:t>
            </w:r>
          </w:p>
        </w:tc>
        <w:tc>
          <w:tcPr>
            <w:tcW w:w="1513" w:type="pct"/>
          </w:tcPr>
          <w:p w:rsidR="00CF566F" w:rsidRPr="004E1630" w:rsidRDefault="00CF566F" w:rsidP="003D5033">
            <w:pPr>
              <w:widowControl w:val="0"/>
              <w:jc w:val="both"/>
              <w:rPr>
                <w:sz w:val="24"/>
                <w:szCs w:val="24"/>
              </w:rPr>
            </w:pPr>
            <w:r w:rsidRPr="004E1630">
              <w:rPr>
                <w:sz w:val="24"/>
                <w:szCs w:val="24"/>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805" w:type="pct"/>
            <w:vMerge w:val="restart"/>
          </w:tcPr>
          <w:p w:rsidR="00CF566F" w:rsidRPr="004E1630" w:rsidRDefault="00CF566F" w:rsidP="003D5033">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CF566F" w:rsidRPr="004E1630" w:rsidRDefault="00CF566F" w:rsidP="003D5033">
            <w:pPr>
              <w:widowControl w:val="0"/>
              <w:ind w:firstLine="567"/>
              <w:jc w:val="both"/>
              <w:rPr>
                <w:sz w:val="24"/>
                <w:szCs w:val="24"/>
              </w:rPr>
            </w:pPr>
            <w:r w:rsidRPr="004E1630">
              <w:rPr>
                <w:sz w:val="24"/>
                <w:szCs w:val="24"/>
              </w:rPr>
              <w:t>- минимальная/максимальная площадь земельных участков -</w:t>
            </w:r>
            <w:r w:rsidRPr="004E1630">
              <w:rPr>
                <w:b/>
                <w:sz w:val="24"/>
                <w:szCs w:val="24"/>
              </w:rPr>
              <w:t xml:space="preserve">10/5000 </w:t>
            </w:r>
            <w:r w:rsidRPr="004E1630">
              <w:rPr>
                <w:sz w:val="24"/>
                <w:szCs w:val="24"/>
              </w:rPr>
              <w:t>кв.м.</w:t>
            </w:r>
          </w:p>
          <w:p w:rsidR="00CF566F" w:rsidRPr="004E1630" w:rsidRDefault="00CF566F" w:rsidP="003D5033">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F566F" w:rsidRPr="004E1630" w:rsidRDefault="00CF566F" w:rsidP="003D5033">
            <w:pPr>
              <w:widowControl w:val="0"/>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1 м</w:t>
            </w:r>
            <w:r w:rsidRPr="004E1630">
              <w:rPr>
                <w:sz w:val="24"/>
                <w:szCs w:val="24"/>
              </w:rPr>
              <w:t>;</w:t>
            </w:r>
          </w:p>
          <w:p w:rsidR="00CF566F" w:rsidRPr="004E1630" w:rsidRDefault="00CF566F" w:rsidP="003D5033">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F566F" w:rsidRPr="004E1630" w:rsidRDefault="00CF566F" w:rsidP="003D5033">
            <w:pPr>
              <w:widowControl w:val="0"/>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90%</w:t>
            </w:r>
            <w:r w:rsidRPr="004E1630">
              <w:rPr>
                <w:sz w:val="24"/>
                <w:szCs w:val="24"/>
              </w:rPr>
              <w:t>.</w:t>
            </w:r>
          </w:p>
          <w:p w:rsidR="00CF566F" w:rsidRPr="004E1630" w:rsidRDefault="00CF566F" w:rsidP="003D5033">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CF566F" w:rsidRPr="004E1630" w:rsidRDefault="00CF566F" w:rsidP="003D5033">
            <w:pPr>
              <w:widowControl w:val="0"/>
              <w:ind w:firstLine="567"/>
              <w:jc w:val="both"/>
              <w:rPr>
                <w:b/>
                <w:sz w:val="24"/>
                <w:szCs w:val="24"/>
              </w:rPr>
            </w:pPr>
            <w:r w:rsidRPr="004E1630">
              <w:rPr>
                <w:sz w:val="24"/>
                <w:szCs w:val="24"/>
              </w:rPr>
              <w:t xml:space="preserve">максимальное количество этажей - не более </w:t>
            </w:r>
            <w:r w:rsidRPr="004E1630">
              <w:rPr>
                <w:b/>
                <w:sz w:val="24"/>
                <w:szCs w:val="24"/>
              </w:rPr>
              <w:t>2 этажей.</w:t>
            </w:r>
          </w:p>
          <w:p w:rsidR="00CF566F" w:rsidRPr="004E1630" w:rsidRDefault="00CF566F" w:rsidP="00307BDB">
            <w:pPr>
              <w:widowControl w:val="0"/>
              <w:ind w:firstLine="567"/>
              <w:jc w:val="both"/>
              <w:rPr>
                <w:rFonts w:eastAsia="SimSun"/>
                <w:b/>
                <w:sz w:val="24"/>
                <w:szCs w:val="24"/>
                <w:lang w:eastAsia="zh-CN"/>
              </w:rPr>
            </w:pPr>
            <w:r w:rsidRPr="004E1630">
              <w:rPr>
                <w:b/>
                <w:sz w:val="24"/>
                <w:szCs w:val="24"/>
              </w:rPr>
              <w:t xml:space="preserve">- высота </w:t>
            </w:r>
            <w:r w:rsidRPr="004E1630">
              <w:rPr>
                <w:sz w:val="24"/>
                <w:szCs w:val="24"/>
              </w:rPr>
              <w:t xml:space="preserve">- не более </w:t>
            </w:r>
            <w:r w:rsidRPr="004E1630">
              <w:rPr>
                <w:b/>
                <w:sz w:val="24"/>
                <w:szCs w:val="24"/>
              </w:rPr>
              <w:t>22 м.</w:t>
            </w:r>
          </w:p>
        </w:tc>
      </w:tr>
      <w:tr w:rsidR="004E1630" w:rsidRPr="004E1630" w:rsidTr="003D5033">
        <w:trPr>
          <w:trHeight w:val="552"/>
        </w:trPr>
        <w:tc>
          <w:tcPr>
            <w:tcW w:w="682" w:type="pct"/>
          </w:tcPr>
          <w:p w:rsidR="00CF566F" w:rsidRPr="004E1630" w:rsidRDefault="00CF566F" w:rsidP="003D5033">
            <w:pPr>
              <w:widowControl w:val="0"/>
              <w:autoSpaceDE w:val="0"/>
              <w:autoSpaceDN w:val="0"/>
              <w:adjustRightInd w:val="0"/>
              <w:rPr>
                <w:sz w:val="24"/>
                <w:szCs w:val="24"/>
              </w:rPr>
            </w:pPr>
            <w:r w:rsidRPr="004E1630">
              <w:rPr>
                <w:sz w:val="24"/>
                <w:szCs w:val="24"/>
              </w:rPr>
              <w:t>Связь</w:t>
            </w:r>
          </w:p>
          <w:p w:rsidR="00CF566F" w:rsidRPr="004E1630" w:rsidRDefault="00CF566F" w:rsidP="003D5033">
            <w:pPr>
              <w:widowControl w:val="0"/>
              <w:autoSpaceDE w:val="0"/>
              <w:autoSpaceDN w:val="0"/>
              <w:adjustRightInd w:val="0"/>
              <w:rPr>
                <w:sz w:val="24"/>
                <w:szCs w:val="24"/>
              </w:rPr>
            </w:pPr>
            <w:r w:rsidRPr="004E1630">
              <w:rPr>
                <w:sz w:val="24"/>
                <w:szCs w:val="24"/>
              </w:rPr>
              <w:t>(6.8)</w:t>
            </w:r>
          </w:p>
        </w:tc>
        <w:tc>
          <w:tcPr>
            <w:tcW w:w="1513" w:type="pct"/>
          </w:tcPr>
          <w:p w:rsidR="00CF566F" w:rsidRPr="004E1630" w:rsidRDefault="00CF566F" w:rsidP="003D5033">
            <w:pPr>
              <w:widowControl w:val="0"/>
              <w:autoSpaceDE w:val="0"/>
              <w:autoSpaceDN w:val="0"/>
              <w:adjustRightInd w:val="0"/>
              <w:jc w:val="both"/>
              <w:rPr>
                <w:sz w:val="24"/>
                <w:szCs w:val="24"/>
              </w:rPr>
            </w:pPr>
            <w:r w:rsidRPr="004E1630">
              <w:rPr>
                <w:sz w:val="24"/>
                <w:szCs w:val="24"/>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w:t>
            </w:r>
          </w:p>
        </w:tc>
        <w:tc>
          <w:tcPr>
            <w:tcW w:w="2805" w:type="pct"/>
            <w:vMerge/>
          </w:tcPr>
          <w:p w:rsidR="00CF566F" w:rsidRPr="004E1630" w:rsidRDefault="00CF566F" w:rsidP="003D5033">
            <w:pPr>
              <w:widowControl w:val="0"/>
              <w:ind w:firstLine="567"/>
              <w:jc w:val="both"/>
              <w:rPr>
                <w:sz w:val="24"/>
                <w:szCs w:val="24"/>
              </w:rPr>
            </w:pPr>
          </w:p>
        </w:tc>
      </w:tr>
      <w:tr w:rsidR="004E1630" w:rsidRPr="004E1630" w:rsidTr="003D5033">
        <w:trPr>
          <w:trHeight w:val="552"/>
        </w:trPr>
        <w:tc>
          <w:tcPr>
            <w:tcW w:w="682" w:type="pct"/>
          </w:tcPr>
          <w:p w:rsidR="00CF566F" w:rsidRPr="004E1630" w:rsidRDefault="00CF566F" w:rsidP="003D5033">
            <w:pPr>
              <w:widowControl w:val="0"/>
              <w:jc w:val="both"/>
              <w:rPr>
                <w:sz w:val="24"/>
                <w:szCs w:val="24"/>
              </w:rPr>
            </w:pPr>
            <w:r w:rsidRPr="004E1630">
              <w:rPr>
                <w:sz w:val="24"/>
                <w:szCs w:val="24"/>
              </w:rPr>
              <w:t>Общее пользование территории</w:t>
            </w:r>
          </w:p>
          <w:p w:rsidR="00CF566F" w:rsidRPr="004E1630" w:rsidRDefault="00CF566F" w:rsidP="003D5033">
            <w:pPr>
              <w:widowControl w:val="0"/>
              <w:jc w:val="both"/>
              <w:rPr>
                <w:sz w:val="24"/>
                <w:szCs w:val="24"/>
              </w:rPr>
            </w:pPr>
            <w:r w:rsidRPr="004E1630">
              <w:rPr>
                <w:sz w:val="24"/>
                <w:szCs w:val="24"/>
              </w:rPr>
              <w:t>(12.0)</w:t>
            </w:r>
          </w:p>
          <w:p w:rsidR="00CF566F" w:rsidRPr="004E1630" w:rsidRDefault="00CF566F" w:rsidP="003D5033">
            <w:pPr>
              <w:widowControl w:val="0"/>
              <w:jc w:val="both"/>
              <w:rPr>
                <w:sz w:val="24"/>
                <w:szCs w:val="24"/>
              </w:rPr>
            </w:pPr>
          </w:p>
        </w:tc>
        <w:tc>
          <w:tcPr>
            <w:tcW w:w="1513" w:type="pct"/>
          </w:tcPr>
          <w:p w:rsidR="00CF566F" w:rsidRPr="004E1630" w:rsidRDefault="00CF566F" w:rsidP="003D5033">
            <w:pPr>
              <w:widowControl w:val="0"/>
              <w:jc w:val="both"/>
              <w:rPr>
                <w:sz w:val="24"/>
                <w:szCs w:val="24"/>
              </w:rPr>
            </w:pPr>
            <w:r w:rsidRPr="004E1630">
              <w:rPr>
                <w:sz w:val="24"/>
                <w:szCs w:val="24"/>
              </w:rPr>
              <w:t>Земельные участки общего пользования</w:t>
            </w:r>
          </w:p>
          <w:p w:rsidR="00CF566F" w:rsidRPr="004E1630" w:rsidRDefault="00CF566F" w:rsidP="003D5033">
            <w:pPr>
              <w:widowControl w:val="0"/>
              <w:jc w:val="both"/>
              <w:rPr>
                <w:sz w:val="24"/>
                <w:szCs w:val="24"/>
              </w:rPr>
            </w:pPr>
          </w:p>
        </w:tc>
        <w:tc>
          <w:tcPr>
            <w:tcW w:w="2805" w:type="pct"/>
          </w:tcPr>
          <w:p w:rsidR="00CF566F" w:rsidRPr="004E1630" w:rsidRDefault="00CF566F" w:rsidP="003D5033">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3D5033">
        <w:trPr>
          <w:trHeight w:val="552"/>
        </w:trPr>
        <w:tc>
          <w:tcPr>
            <w:tcW w:w="682" w:type="pct"/>
          </w:tcPr>
          <w:p w:rsidR="00CF566F" w:rsidRPr="004E1630" w:rsidRDefault="00CF566F" w:rsidP="003D5033">
            <w:pPr>
              <w:widowControl w:val="0"/>
              <w:jc w:val="both"/>
              <w:rPr>
                <w:sz w:val="24"/>
                <w:szCs w:val="24"/>
              </w:rPr>
            </w:pPr>
            <w:r w:rsidRPr="004E1630">
              <w:rPr>
                <w:sz w:val="24"/>
                <w:szCs w:val="24"/>
              </w:rPr>
              <w:t>Улично-дорожная сеть (12.0.1)</w:t>
            </w:r>
          </w:p>
        </w:tc>
        <w:tc>
          <w:tcPr>
            <w:tcW w:w="1513" w:type="pct"/>
          </w:tcPr>
          <w:p w:rsidR="00CF566F" w:rsidRPr="004E1630" w:rsidRDefault="00CF566F" w:rsidP="003D5033">
            <w:pPr>
              <w:widowControl w:val="0"/>
              <w:jc w:val="both"/>
              <w:rPr>
                <w:sz w:val="24"/>
                <w:szCs w:val="24"/>
              </w:rPr>
            </w:pPr>
            <w:r w:rsidRPr="004E1630">
              <w:rPr>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F566F" w:rsidRPr="004E1630" w:rsidRDefault="00CF566F" w:rsidP="003D5033">
            <w:pPr>
              <w:widowControl w:val="0"/>
              <w:jc w:val="both"/>
              <w:rPr>
                <w:sz w:val="24"/>
                <w:szCs w:val="24"/>
              </w:rPr>
            </w:pPr>
            <w:r w:rsidRPr="004E1630">
              <w:rPr>
                <w:sz w:val="24"/>
                <w:szCs w:val="24"/>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805" w:type="pct"/>
          </w:tcPr>
          <w:p w:rsidR="00CF566F" w:rsidRPr="004E1630" w:rsidRDefault="00CF566F" w:rsidP="003D5033">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3D5033">
        <w:trPr>
          <w:trHeight w:val="552"/>
        </w:trPr>
        <w:tc>
          <w:tcPr>
            <w:tcW w:w="682" w:type="pct"/>
          </w:tcPr>
          <w:p w:rsidR="00CF566F" w:rsidRPr="004E1630" w:rsidRDefault="00CF566F" w:rsidP="003D5033">
            <w:pPr>
              <w:widowControl w:val="0"/>
              <w:jc w:val="both"/>
              <w:rPr>
                <w:sz w:val="24"/>
                <w:szCs w:val="24"/>
              </w:rPr>
            </w:pPr>
            <w:r w:rsidRPr="004E1630">
              <w:rPr>
                <w:sz w:val="24"/>
                <w:szCs w:val="24"/>
              </w:rPr>
              <w:t>Благоустройство территории (12.0.2)</w:t>
            </w:r>
          </w:p>
        </w:tc>
        <w:tc>
          <w:tcPr>
            <w:tcW w:w="1513" w:type="pct"/>
          </w:tcPr>
          <w:p w:rsidR="00CF566F" w:rsidRPr="004E1630" w:rsidRDefault="00CF566F" w:rsidP="003D5033">
            <w:pPr>
              <w:widowControl w:val="0"/>
              <w:jc w:val="both"/>
              <w:rPr>
                <w:sz w:val="24"/>
                <w:szCs w:val="24"/>
              </w:rPr>
            </w:pPr>
            <w:r w:rsidRPr="004E1630">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805" w:type="pct"/>
          </w:tcPr>
          <w:p w:rsidR="00CF566F" w:rsidRPr="004E1630" w:rsidRDefault="00CF566F" w:rsidP="003D5033">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bl>
    <w:p w:rsidR="00A80839" w:rsidRPr="004E1630" w:rsidRDefault="00A80839" w:rsidP="00A80839">
      <w:pPr>
        <w:widowControl w:val="0"/>
        <w:jc w:val="both"/>
        <w:rPr>
          <w:sz w:val="24"/>
          <w:szCs w:val="24"/>
        </w:rPr>
      </w:pPr>
      <w:r w:rsidRPr="004E1630">
        <w:rPr>
          <w:sz w:val="24"/>
          <w:szCs w:val="24"/>
        </w:rPr>
        <w:br w:type="textWrapping" w:clear="all"/>
      </w:r>
    </w:p>
    <w:p w:rsidR="00A80839" w:rsidRPr="004E1630" w:rsidRDefault="00A80839" w:rsidP="00A80839">
      <w:pPr>
        <w:widowControl w:val="0"/>
        <w:numPr>
          <w:ilvl w:val="0"/>
          <w:numId w:val="17"/>
        </w:numPr>
        <w:jc w:val="both"/>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tbl>
      <w:tblPr>
        <w:tblW w:w="4624"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8"/>
        <w:gridCol w:w="4214"/>
        <w:gridCol w:w="7921"/>
      </w:tblGrid>
      <w:tr w:rsidR="004E1630" w:rsidRPr="004E1630" w:rsidTr="00F0555E">
        <w:trPr>
          <w:trHeight w:val="552"/>
          <w:tblHeader/>
        </w:trPr>
        <w:tc>
          <w:tcPr>
            <w:tcW w:w="879" w:type="pct"/>
            <w:vAlign w:val="center"/>
          </w:tcPr>
          <w:p w:rsidR="00A80839" w:rsidRPr="004E1630" w:rsidRDefault="00A80839" w:rsidP="00A80839">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A80839" w:rsidRPr="004E1630" w:rsidRDefault="00A80839" w:rsidP="00A80839">
            <w:pPr>
              <w:widowControl w:val="0"/>
              <w:tabs>
                <w:tab w:val="left" w:pos="2520"/>
              </w:tabs>
              <w:jc w:val="center"/>
              <w:rPr>
                <w:b/>
                <w:sz w:val="24"/>
                <w:szCs w:val="24"/>
              </w:rPr>
            </w:pPr>
            <w:r w:rsidRPr="004E1630">
              <w:rPr>
                <w:b/>
                <w:sz w:val="24"/>
                <w:szCs w:val="24"/>
              </w:rPr>
              <w:t>(номер по классификатору)</w:t>
            </w:r>
          </w:p>
        </w:tc>
        <w:tc>
          <w:tcPr>
            <w:tcW w:w="1431" w:type="pct"/>
          </w:tcPr>
          <w:p w:rsidR="00A80839" w:rsidRPr="004E1630" w:rsidRDefault="00A80839" w:rsidP="00A80839">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690" w:type="pct"/>
            <w:vAlign w:val="center"/>
          </w:tcPr>
          <w:p w:rsidR="00A80839" w:rsidRPr="004E1630" w:rsidRDefault="00A80839" w:rsidP="00A80839">
            <w:pPr>
              <w:widowControl w:val="0"/>
              <w:tabs>
                <w:tab w:val="left" w:pos="2520"/>
              </w:tabs>
              <w:jc w:val="center"/>
              <w:rPr>
                <w:b/>
                <w:sz w:val="24"/>
                <w:szCs w:val="24"/>
              </w:rPr>
            </w:pPr>
            <w:r w:rsidRPr="004E1630">
              <w:rPr>
                <w:b/>
                <w:sz w:val="24"/>
                <w:szCs w:val="24"/>
              </w:rPr>
              <w:t>ПРЕДЕЛЬНЫЕ РАЗМЕРЫ ЗЕМЕЛЬНЫХ</w:t>
            </w:r>
          </w:p>
          <w:p w:rsidR="00A80839" w:rsidRPr="004E1630" w:rsidRDefault="00A80839" w:rsidP="00A80839">
            <w:pPr>
              <w:widowControl w:val="0"/>
              <w:tabs>
                <w:tab w:val="left" w:pos="2520"/>
              </w:tabs>
              <w:jc w:val="center"/>
              <w:rPr>
                <w:b/>
                <w:sz w:val="24"/>
                <w:szCs w:val="24"/>
              </w:rPr>
            </w:pPr>
            <w:r w:rsidRPr="004E1630">
              <w:rPr>
                <w:b/>
                <w:sz w:val="24"/>
                <w:szCs w:val="24"/>
              </w:rPr>
              <w:t>УЧАСТКОВ И ПРЕДЕЛЬНЫЕ ПАРАМЕТРЫ</w:t>
            </w:r>
          </w:p>
          <w:p w:rsidR="00A80839" w:rsidRPr="004E1630" w:rsidRDefault="00A80839" w:rsidP="00A80839">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345"/>
        </w:trPr>
        <w:tc>
          <w:tcPr>
            <w:tcW w:w="879" w:type="pct"/>
          </w:tcPr>
          <w:p w:rsidR="00A80839" w:rsidRPr="004E1630" w:rsidRDefault="00A80839" w:rsidP="00A80839">
            <w:pPr>
              <w:widowControl w:val="0"/>
              <w:jc w:val="both"/>
              <w:rPr>
                <w:sz w:val="24"/>
                <w:szCs w:val="24"/>
                <w:lang w:eastAsia="en-US" w:bidi="en-US"/>
              </w:rPr>
            </w:pPr>
            <w:r w:rsidRPr="004E1630">
              <w:rPr>
                <w:sz w:val="24"/>
                <w:szCs w:val="24"/>
                <w:lang w:eastAsia="en-US" w:bidi="en-US"/>
              </w:rPr>
              <w:t>Деловое управление</w:t>
            </w:r>
          </w:p>
          <w:p w:rsidR="00A80839" w:rsidRPr="004E1630" w:rsidRDefault="00A80839" w:rsidP="00A80839">
            <w:pPr>
              <w:widowControl w:val="0"/>
              <w:jc w:val="both"/>
              <w:rPr>
                <w:sz w:val="24"/>
                <w:szCs w:val="24"/>
                <w:lang w:eastAsia="en-US" w:bidi="en-US"/>
              </w:rPr>
            </w:pPr>
            <w:r w:rsidRPr="004E1630">
              <w:rPr>
                <w:sz w:val="24"/>
                <w:szCs w:val="24"/>
                <w:lang w:eastAsia="en-US" w:bidi="en-US"/>
              </w:rPr>
              <w:t>(4.1)</w:t>
            </w:r>
          </w:p>
        </w:tc>
        <w:tc>
          <w:tcPr>
            <w:tcW w:w="1431" w:type="pct"/>
          </w:tcPr>
          <w:p w:rsidR="00A80839" w:rsidRPr="004E1630" w:rsidRDefault="00A80839" w:rsidP="00A80839">
            <w:pPr>
              <w:widowControl w:val="0"/>
              <w:jc w:val="both"/>
              <w:rPr>
                <w:sz w:val="24"/>
                <w:szCs w:val="24"/>
              </w:rPr>
            </w:pPr>
            <w:r w:rsidRPr="004E1630">
              <w:rPr>
                <w:sz w:val="24"/>
                <w:szCs w:val="24"/>
              </w:rPr>
              <w:t>Размещение объектов капитального строительства с целью: размещения органов управления производством, торговлей, банковской, страховой деятельностью, а также иной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c>
          <w:tcPr>
            <w:tcW w:w="2690" w:type="pct"/>
            <w:vMerge w:val="restart"/>
          </w:tcPr>
          <w:p w:rsidR="00A80839" w:rsidRPr="004E1630" w:rsidRDefault="00A80839" w:rsidP="00A80839">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A80839" w:rsidRPr="004E1630" w:rsidRDefault="00A80839" w:rsidP="00A80839">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500/5000</w:t>
            </w:r>
            <w:r w:rsidRPr="004E1630">
              <w:rPr>
                <w:sz w:val="24"/>
                <w:szCs w:val="24"/>
              </w:rPr>
              <w:t xml:space="preserve"> кв.м;</w:t>
            </w:r>
          </w:p>
          <w:p w:rsidR="00A80839" w:rsidRPr="004E1630" w:rsidRDefault="00A80839" w:rsidP="00A80839">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A80839" w:rsidRPr="004E1630" w:rsidRDefault="00A80839" w:rsidP="00A80839">
            <w:pPr>
              <w:widowControl w:val="0"/>
              <w:ind w:firstLine="567"/>
              <w:jc w:val="both"/>
              <w:rPr>
                <w:sz w:val="24"/>
                <w:szCs w:val="24"/>
              </w:rPr>
            </w:pPr>
            <w:r w:rsidRPr="004E1630">
              <w:rPr>
                <w:sz w:val="24"/>
                <w:szCs w:val="24"/>
              </w:rPr>
              <w:t xml:space="preserve">- минимальные отступы от границы земельного участка- </w:t>
            </w:r>
            <w:r w:rsidRPr="004E1630">
              <w:rPr>
                <w:b/>
                <w:sz w:val="24"/>
                <w:szCs w:val="24"/>
              </w:rPr>
              <w:t>3 м;</w:t>
            </w:r>
          </w:p>
          <w:p w:rsidR="00A80839" w:rsidRPr="004E1630" w:rsidRDefault="00A80839" w:rsidP="00A80839">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A80839" w:rsidRPr="004E1630" w:rsidRDefault="00A80839" w:rsidP="00A80839">
            <w:pPr>
              <w:widowControl w:val="0"/>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2 этажа</w:t>
            </w:r>
            <w:r w:rsidRPr="004E1630">
              <w:rPr>
                <w:sz w:val="24"/>
                <w:szCs w:val="24"/>
              </w:rPr>
              <w:t>;</w:t>
            </w:r>
          </w:p>
          <w:p w:rsidR="00A80839" w:rsidRPr="004E1630" w:rsidRDefault="00A80839" w:rsidP="00A80839">
            <w:pPr>
              <w:widowControl w:val="0"/>
              <w:ind w:firstLine="567"/>
              <w:jc w:val="both"/>
              <w:rPr>
                <w:rFonts w:eastAsia="SimSun"/>
                <w:sz w:val="24"/>
                <w:szCs w:val="24"/>
                <w:lang w:eastAsia="zh-CN"/>
              </w:rPr>
            </w:pPr>
            <w:r w:rsidRPr="004E1630">
              <w:rPr>
                <w:sz w:val="24"/>
                <w:szCs w:val="24"/>
              </w:rPr>
              <w:t xml:space="preserve">- максимальная высота - </w:t>
            </w:r>
            <w:r w:rsidRPr="004E1630">
              <w:rPr>
                <w:b/>
                <w:sz w:val="24"/>
                <w:szCs w:val="24"/>
              </w:rPr>
              <w:t>22 м.</w:t>
            </w:r>
          </w:p>
          <w:p w:rsidR="00A80839" w:rsidRPr="004E1630" w:rsidRDefault="00A80839" w:rsidP="00A80839">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5F1533" w:rsidRPr="004E1630" w:rsidRDefault="00A80839" w:rsidP="005F1533">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60%</w:t>
            </w:r>
            <w:r w:rsidR="005F1533" w:rsidRPr="004E1630">
              <w:t xml:space="preserve"> </w:t>
            </w:r>
          </w:p>
          <w:p w:rsidR="00A80839" w:rsidRPr="004E1630" w:rsidRDefault="005F1533" w:rsidP="005F1533">
            <w:pPr>
              <w:widowControl w:val="0"/>
              <w:ind w:firstLine="567"/>
              <w:jc w:val="both"/>
              <w:rPr>
                <w:rFonts w:eastAsia="SimSun"/>
                <w:sz w:val="24"/>
                <w:szCs w:val="24"/>
                <w:lang w:eastAsia="zh-CN"/>
              </w:rPr>
            </w:pPr>
            <w:r w:rsidRPr="004E1630">
              <w:rPr>
                <w:rFonts w:eastAsia="SimSun"/>
                <w:sz w:val="24"/>
                <w:szCs w:val="24"/>
                <w:lang w:eastAsia="zh-CN"/>
              </w:rPr>
              <w:t>Ограничения использования земельных участков и объектов капитального строительства установлены в статье 34</w:t>
            </w:r>
          </w:p>
        </w:tc>
      </w:tr>
      <w:tr w:rsidR="00A80839" w:rsidRPr="004E1630" w:rsidTr="00F0555E">
        <w:trPr>
          <w:trHeight w:val="345"/>
        </w:trPr>
        <w:tc>
          <w:tcPr>
            <w:tcW w:w="879" w:type="pct"/>
          </w:tcPr>
          <w:p w:rsidR="00A80839" w:rsidRPr="004E1630" w:rsidRDefault="00A80839" w:rsidP="00A80839">
            <w:pPr>
              <w:widowControl w:val="0"/>
              <w:jc w:val="both"/>
              <w:rPr>
                <w:sz w:val="24"/>
                <w:szCs w:val="24"/>
              </w:rPr>
            </w:pPr>
            <w:r w:rsidRPr="004E1630">
              <w:rPr>
                <w:sz w:val="24"/>
                <w:szCs w:val="24"/>
              </w:rPr>
              <w:t xml:space="preserve">Социальное обслуживание </w:t>
            </w:r>
          </w:p>
          <w:p w:rsidR="00A80839" w:rsidRPr="004E1630" w:rsidRDefault="00A80839" w:rsidP="00A80839">
            <w:pPr>
              <w:widowControl w:val="0"/>
              <w:jc w:val="both"/>
              <w:rPr>
                <w:sz w:val="24"/>
                <w:szCs w:val="24"/>
              </w:rPr>
            </w:pPr>
            <w:r w:rsidRPr="004E1630">
              <w:rPr>
                <w:sz w:val="24"/>
                <w:szCs w:val="24"/>
              </w:rPr>
              <w:t>(3.2)</w:t>
            </w:r>
          </w:p>
        </w:tc>
        <w:tc>
          <w:tcPr>
            <w:tcW w:w="1431" w:type="pct"/>
          </w:tcPr>
          <w:p w:rsidR="00A80839" w:rsidRPr="004E1630" w:rsidRDefault="00A80839" w:rsidP="00A80839">
            <w:pPr>
              <w:widowControl w:val="0"/>
              <w:jc w:val="both"/>
              <w:rPr>
                <w:sz w:val="24"/>
                <w:szCs w:val="24"/>
              </w:rPr>
            </w:pPr>
            <w:r w:rsidRPr="004E1630">
              <w:rPr>
                <w:sz w:val="24"/>
                <w:szCs w:val="24"/>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
          <w:p w:rsidR="00A80839" w:rsidRPr="004E1630" w:rsidRDefault="00A80839" w:rsidP="00A80839">
            <w:pPr>
              <w:widowControl w:val="0"/>
              <w:jc w:val="both"/>
              <w:rPr>
                <w:sz w:val="24"/>
                <w:szCs w:val="24"/>
              </w:rPr>
            </w:pPr>
            <w:r w:rsidRPr="004E1630">
              <w:rPr>
                <w:sz w:val="24"/>
                <w:szCs w:val="24"/>
              </w:rPr>
              <w:t>размещение объектов капитального строительства для размещения отделений почты и телеграфа;</w:t>
            </w:r>
          </w:p>
          <w:p w:rsidR="00A80839" w:rsidRPr="004E1630" w:rsidRDefault="00A80839" w:rsidP="00A80839">
            <w:pPr>
              <w:widowControl w:val="0"/>
              <w:jc w:val="both"/>
              <w:rPr>
                <w:sz w:val="24"/>
                <w:szCs w:val="24"/>
              </w:rPr>
            </w:pPr>
            <w:r w:rsidRPr="004E1630">
              <w:rPr>
                <w:sz w:val="24"/>
                <w:szCs w:val="24"/>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2690" w:type="pct"/>
            <w:vMerge/>
          </w:tcPr>
          <w:p w:rsidR="00A80839" w:rsidRPr="004E1630" w:rsidRDefault="00A80839" w:rsidP="00A80839">
            <w:pPr>
              <w:widowControl w:val="0"/>
              <w:ind w:firstLine="317"/>
              <w:jc w:val="center"/>
              <w:rPr>
                <w:b/>
                <w:sz w:val="24"/>
                <w:szCs w:val="24"/>
              </w:rPr>
            </w:pPr>
          </w:p>
        </w:tc>
      </w:tr>
    </w:tbl>
    <w:p w:rsidR="00A80839" w:rsidRPr="004E1630" w:rsidRDefault="00A80839" w:rsidP="00A80839">
      <w:pPr>
        <w:widowControl w:val="0"/>
        <w:jc w:val="both"/>
        <w:rPr>
          <w:sz w:val="24"/>
          <w:szCs w:val="24"/>
        </w:rPr>
      </w:pPr>
    </w:p>
    <w:p w:rsidR="00A80839" w:rsidRPr="004E1630" w:rsidRDefault="00A80839" w:rsidP="00A80839">
      <w:pPr>
        <w:widowControl w:val="0"/>
        <w:numPr>
          <w:ilvl w:val="0"/>
          <w:numId w:val="17"/>
        </w:numPr>
        <w:jc w:val="both"/>
        <w:rPr>
          <w:b/>
          <w:sz w:val="24"/>
          <w:szCs w:val="24"/>
        </w:rPr>
      </w:pPr>
      <w:r w:rsidRPr="004E1630">
        <w:rPr>
          <w:b/>
          <w:sz w:val="24"/>
          <w:szCs w:val="24"/>
        </w:rPr>
        <w:t xml:space="preserve">ВСПОМОГАТЕЛЬНЫЕ ВИДЫ И ПАРАМЕТРЫ РАЗРЕШЕННОГО ИСПОЛЬЗОВАНИЯ </w:t>
      </w:r>
      <w:r w:rsidR="00AD3ED5" w:rsidRPr="004E1630">
        <w:rPr>
          <w:b/>
          <w:sz w:val="24"/>
          <w:szCs w:val="24"/>
        </w:rPr>
        <w:t xml:space="preserve">ЗЕМЕЛЬНЫХ УЧАСТКОВ И </w:t>
      </w:r>
      <w:r w:rsidRPr="004E1630">
        <w:rPr>
          <w:b/>
          <w:sz w:val="24"/>
          <w:szCs w:val="24"/>
        </w:rPr>
        <w:t>ОБЪЕКТОВ КАПИТАЛЬНОГО СТРОИТЕЛЬСТВА</w:t>
      </w:r>
    </w:p>
    <w:p w:rsidR="00A80839" w:rsidRPr="004E1630" w:rsidRDefault="00A80839" w:rsidP="00A80839">
      <w:pPr>
        <w:widowControl w:val="0"/>
        <w:ind w:firstLine="709"/>
        <w:jc w:val="both"/>
        <w:rPr>
          <w:sz w:val="24"/>
          <w:szCs w:val="24"/>
        </w:rPr>
      </w:pPr>
      <w:r w:rsidRPr="004E1630">
        <w:rPr>
          <w:sz w:val="24"/>
          <w:szCs w:val="24"/>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w:t>
      </w:r>
    </w:p>
    <w:p w:rsidR="005B1527" w:rsidRPr="004E1630" w:rsidRDefault="005B1527" w:rsidP="00A80839">
      <w:pPr>
        <w:widowControl w:val="0"/>
        <w:ind w:firstLine="709"/>
        <w:jc w:val="both"/>
        <w:rPr>
          <w:sz w:val="24"/>
          <w:szCs w:val="24"/>
        </w:rPr>
      </w:pPr>
    </w:p>
    <w:tbl>
      <w:tblPr>
        <w:tblW w:w="0" w:type="auto"/>
        <w:tblInd w:w="708" w:type="dxa"/>
        <w:tblLayout w:type="fixed"/>
        <w:tblLook w:val="0000" w:firstRow="0" w:lastRow="0" w:firstColumn="0" w:lastColumn="0" w:noHBand="0" w:noVBand="0"/>
      </w:tblPr>
      <w:tblGrid>
        <w:gridCol w:w="6662"/>
        <w:gridCol w:w="7655"/>
      </w:tblGrid>
      <w:tr w:rsidR="004E1630" w:rsidRPr="004E1630" w:rsidTr="005B1527">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5B1527" w:rsidRPr="004E1630" w:rsidRDefault="005B1527" w:rsidP="00EE6AED">
            <w:pPr>
              <w:jc w:val="cente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7655" w:type="dxa"/>
            <w:tcBorders>
              <w:top w:val="single" w:sz="1" w:space="0" w:color="000000"/>
              <w:left w:val="single" w:sz="1" w:space="0" w:color="000000"/>
              <w:bottom w:val="single" w:sz="1" w:space="0" w:color="000000"/>
              <w:right w:val="single" w:sz="1" w:space="0" w:color="000000"/>
            </w:tcBorders>
            <w:shd w:val="clear" w:color="auto" w:fill="auto"/>
          </w:tcPr>
          <w:p w:rsidR="005B1527" w:rsidRPr="004E1630" w:rsidRDefault="005B1527" w:rsidP="00EE6AED">
            <w:pPr>
              <w:jc w:val="center"/>
              <w:rPr>
                <w:sz w:val="24"/>
                <w:szCs w:val="24"/>
              </w:rPr>
            </w:pPr>
            <w:r w:rsidRPr="004E1630">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5B1527" w:rsidRPr="004E1630" w:rsidTr="005B1527">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проезды общего пользования;</w:t>
            </w: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благоустроенные, в том числе озелененные территории, площадки для отдыха, спортивных занятий;</w:t>
            </w: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постройки хозяйственного назначения;</w:t>
            </w: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tcBorders>
              <w:top w:val="single" w:sz="1" w:space="0" w:color="000000"/>
              <w:left w:val="single" w:sz="1" w:space="0" w:color="000000"/>
              <w:bottom w:val="single" w:sz="1" w:space="0" w:color="000000"/>
              <w:right w:val="single" w:sz="1" w:space="0" w:color="000000"/>
            </w:tcBorders>
            <w:shd w:val="clear" w:color="auto" w:fill="auto"/>
          </w:tcPr>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5B1527" w:rsidRPr="004E1630" w:rsidRDefault="005B1527" w:rsidP="00EE6AED">
            <w:pPr>
              <w:jc w:val="both"/>
              <w:rPr>
                <w:rFonts w:ascii="Times New Roman CYR" w:eastAsia="Times New Roman CYR" w:hAnsi="Times New Roman CYR" w:cs="Times New Roman CYR"/>
                <w:sz w:val="24"/>
                <w:szCs w:val="24"/>
              </w:rPr>
            </w:pP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5B1527" w:rsidRPr="004E1630" w:rsidRDefault="005B1527" w:rsidP="00EE6AED">
            <w:pPr>
              <w:jc w:val="both"/>
              <w:rPr>
                <w:rFonts w:ascii="Times New Roman CYR" w:eastAsia="Times New Roman CYR" w:hAnsi="Times New Roman CYR" w:cs="Times New Roman CYR"/>
                <w:sz w:val="24"/>
                <w:szCs w:val="24"/>
              </w:rPr>
            </w:pP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5B1527" w:rsidRPr="004E1630" w:rsidRDefault="005B1527"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5B1527" w:rsidRPr="004E1630" w:rsidRDefault="005B1527" w:rsidP="00EE6AED">
            <w:pPr>
              <w:rPr>
                <w:sz w:val="24"/>
                <w:szCs w:val="24"/>
              </w:rPr>
            </w:pPr>
            <w:r w:rsidRPr="004E1630">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5B1527" w:rsidRPr="004E1630" w:rsidRDefault="005B1527" w:rsidP="00A80839">
      <w:pPr>
        <w:widowControl w:val="0"/>
        <w:ind w:firstLine="709"/>
        <w:jc w:val="both"/>
        <w:rPr>
          <w:b/>
          <w:sz w:val="24"/>
          <w:szCs w:val="24"/>
        </w:rPr>
      </w:pPr>
    </w:p>
    <w:p w:rsidR="00A80839" w:rsidRPr="004E1630" w:rsidRDefault="00A80839" w:rsidP="00A80839">
      <w:pPr>
        <w:widowControl w:val="0"/>
        <w:ind w:firstLine="709"/>
        <w:jc w:val="both"/>
        <w:rPr>
          <w:sz w:val="24"/>
          <w:szCs w:val="24"/>
        </w:rPr>
      </w:pPr>
      <w:r w:rsidRPr="004E1630">
        <w:rPr>
          <w:b/>
          <w:sz w:val="24"/>
          <w:szCs w:val="24"/>
        </w:rPr>
        <w:t>Виды разрешенного использования объектов:</w:t>
      </w:r>
    </w:p>
    <w:p w:rsidR="00A80839" w:rsidRPr="004E1630" w:rsidRDefault="00A80839" w:rsidP="00A80839">
      <w:pPr>
        <w:widowControl w:val="0"/>
        <w:ind w:firstLine="709"/>
        <w:jc w:val="both"/>
        <w:rPr>
          <w:sz w:val="24"/>
          <w:szCs w:val="24"/>
        </w:rPr>
      </w:pPr>
      <w:r w:rsidRPr="004E1630">
        <w:rPr>
          <w:sz w:val="24"/>
          <w:szCs w:val="24"/>
        </w:rPr>
        <w:t>Площадки для мусорных контейнеров</w:t>
      </w:r>
    </w:p>
    <w:p w:rsidR="00A80839" w:rsidRPr="004E1630" w:rsidRDefault="00A80839" w:rsidP="00A80839">
      <w:pPr>
        <w:widowControl w:val="0"/>
        <w:ind w:firstLine="709"/>
        <w:jc w:val="both"/>
        <w:rPr>
          <w:sz w:val="24"/>
          <w:szCs w:val="24"/>
        </w:rPr>
      </w:pPr>
      <w:r w:rsidRPr="004E1630">
        <w:rPr>
          <w:sz w:val="24"/>
          <w:szCs w:val="24"/>
        </w:rPr>
        <w:t>Благоустройство и озеленение</w:t>
      </w:r>
    </w:p>
    <w:p w:rsidR="00A80839" w:rsidRPr="004E1630" w:rsidRDefault="00A80839" w:rsidP="00A80839">
      <w:pPr>
        <w:widowControl w:val="0"/>
        <w:ind w:firstLine="709"/>
        <w:jc w:val="both"/>
        <w:rPr>
          <w:sz w:val="24"/>
          <w:szCs w:val="24"/>
        </w:rPr>
      </w:pPr>
      <w:r w:rsidRPr="004E1630">
        <w:rPr>
          <w:sz w:val="24"/>
          <w:szCs w:val="24"/>
        </w:rPr>
        <w:t>Оборудование пожарной охраны (гидранты, резервуары)</w:t>
      </w:r>
    </w:p>
    <w:p w:rsidR="00A80839" w:rsidRPr="004E1630" w:rsidRDefault="00A80839" w:rsidP="00A80839">
      <w:pPr>
        <w:widowControl w:val="0"/>
        <w:ind w:firstLine="709"/>
        <w:jc w:val="both"/>
        <w:rPr>
          <w:sz w:val="24"/>
          <w:szCs w:val="24"/>
        </w:rPr>
      </w:pPr>
      <w:r w:rsidRPr="004E1630">
        <w:rPr>
          <w:sz w:val="24"/>
          <w:szCs w:val="24"/>
        </w:rPr>
        <w:t>Пешеходные тротуары</w:t>
      </w:r>
    </w:p>
    <w:p w:rsidR="00A80839" w:rsidRPr="004E1630" w:rsidRDefault="00A80839" w:rsidP="00A80839">
      <w:pPr>
        <w:widowControl w:val="0"/>
        <w:ind w:firstLine="709"/>
        <w:jc w:val="both"/>
        <w:rPr>
          <w:sz w:val="24"/>
          <w:szCs w:val="24"/>
        </w:rPr>
      </w:pPr>
      <w:r w:rsidRPr="004E1630">
        <w:rPr>
          <w:sz w:val="24"/>
          <w:szCs w:val="24"/>
        </w:rPr>
        <w:t>Защитные дорожные сооружения</w:t>
      </w:r>
    </w:p>
    <w:p w:rsidR="00A80839" w:rsidRPr="004E1630" w:rsidRDefault="00A80839" w:rsidP="00A80839">
      <w:pPr>
        <w:widowControl w:val="0"/>
        <w:ind w:firstLine="709"/>
        <w:jc w:val="both"/>
        <w:rPr>
          <w:sz w:val="24"/>
          <w:szCs w:val="24"/>
        </w:rPr>
      </w:pPr>
      <w:r w:rsidRPr="004E1630">
        <w:rPr>
          <w:sz w:val="24"/>
          <w:szCs w:val="24"/>
        </w:rPr>
        <w:t>Элементы обустройства автомобильных дорог</w:t>
      </w:r>
    </w:p>
    <w:p w:rsidR="00A80839" w:rsidRPr="004E1630" w:rsidRDefault="00A80839" w:rsidP="00A80839">
      <w:pPr>
        <w:widowControl w:val="0"/>
        <w:ind w:firstLine="709"/>
        <w:jc w:val="both"/>
        <w:rPr>
          <w:sz w:val="24"/>
          <w:szCs w:val="24"/>
        </w:rPr>
      </w:pPr>
      <w:r w:rsidRPr="004E1630">
        <w:rPr>
          <w:sz w:val="24"/>
          <w:szCs w:val="24"/>
        </w:rPr>
        <w:t>Искусственные дорожные сооружения</w:t>
      </w:r>
    </w:p>
    <w:p w:rsidR="00A80839" w:rsidRPr="004E1630" w:rsidRDefault="00A80839" w:rsidP="00A80839">
      <w:pPr>
        <w:widowControl w:val="0"/>
        <w:ind w:firstLine="709"/>
        <w:jc w:val="both"/>
        <w:rPr>
          <w:sz w:val="24"/>
          <w:szCs w:val="24"/>
        </w:rPr>
      </w:pPr>
      <w:r w:rsidRPr="004E1630">
        <w:rPr>
          <w:sz w:val="24"/>
          <w:szCs w:val="24"/>
        </w:rPr>
        <w:t>Специализированные технические средства оповещения и информации</w:t>
      </w:r>
    </w:p>
    <w:p w:rsidR="00A80839" w:rsidRPr="004E1630" w:rsidRDefault="00A80839" w:rsidP="00A80839">
      <w:pPr>
        <w:widowControl w:val="0"/>
        <w:ind w:firstLine="709"/>
        <w:jc w:val="both"/>
        <w:rPr>
          <w:sz w:val="24"/>
          <w:szCs w:val="24"/>
        </w:rPr>
      </w:pPr>
      <w:r w:rsidRPr="004E1630">
        <w:rPr>
          <w:sz w:val="24"/>
          <w:szCs w:val="24"/>
        </w:rPr>
        <w:t>Объекты инженерного обеспечения (водо-, газо-, электроснабжения и т.п.)</w:t>
      </w:r>
    </w:p>
    <w:p w:rsidR="00A80839" w:rsidRPr="004E1630" w:rsidRDefault="00A80839" w:rsidP="00A80839">
      <w:pPr>
        <w:widowControl w:val="0"/>
        <w:ind w:firstLine="709"/>
        <w:jc w:val="both"/>
        <w:rPr>
          <w:b/>
          <w:sz w:val="24"/>
          <w:szCs w:val="24"/>
        </w:rPr>
      </w:pPr>
      <w:r w:rsidRPr="004E1630">
        <w:rPr>
          <w:sz w:val="24"/>
          <w:szCs w:val="24"/>
        </w:rPr>
        <w:t>Общественные туалеты</w:t>
      </w:r>
    </w:p>
    <w:p w:rsidR="00A80839" w:rsidRPr="004E1630" w:rsidRDefault="00A80839" w:rsidP="00A80839">
      <w:pPr>
        <w:widowControl w:val="0"/>
        <w:ind w:firstLine="709"/>
        <w:jc w:val="both"/>
        <w:rPr>
          <w:rFonts w:eastAsia="SimSun"/>
          <w:sz w:val="24"/>
          <w:szCs w:val="24"/>
          <w:lang w:eastAsia="zh-CN"/>
        </w:rPr>
      </w:pPr>
      <w:r w:rsidRPr="004E1630">
        <w:rPr>
          <w:rFonts w:eastAsia="SimSun"/>
          <w:sz w:val="24"/>
          <w:szCs w:val="24"/>
          <w:lang w:eastAsia="zh-CN"/>
        </w:rPr>
        <w:t>Примечание:</w:t>
      </w:r>
    </w:p>
    <w:p w:rsidR="00A80839" w:rsidRPr="004E1630" w:rsidRDefault="00A80839" w:rsidP="00A80839">
      <w:pPr>
        <w:widowControl w:val="0"/>
        <w:ind w:firstLine="709"/>
        <w:jc w:val="both"/>
        <w:rPr>
          <w:rFonts w:eastAsia="SimSun"/>
          <w:sz w:val="24"/>
          <w:szCs w:val="24"/>
          <w:lang w:eastAsia="zh-CN"/>
        </w:rPr>
      </w:pPr>
      <w:r w:rsidRPr="004E1630">
        <w:rPr>
          <w:rFonts w:eastAsia="SimSun"/>
          <w:sz w:val="24"/>
          <w:szCs w:val="24"/>
          <w:lang w:eastAsia="zh-CN"/>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A80839" w:rsidRPr="004E1630" w:rsidRDefault="00A80839" w:rsidP="00A80839">
      <w:pPr>
        <w:widowControl w:val="0"/>
        <w:autoSpaceDE w:val="0"/>
        <w:autoSpaceDN w:val="0"/>
        <w:adjustRightInd w:val="0"/>
        <w:ind w:firstLine="709"/>
        <w:jc w:val="both"/>
        <w:rPr>
          <w:rFonts w:eastAsia="Calibri"/>
          <w:sz w:val="24"/>
          <w:szCs w:val="24"/>
        </w:rPr>
      </w:pPr>
      <w:r w:rsidRPr="004E1630">
        <w:rPr>
          <w:rFonts w:eastAsia="Calibri"/>
          <w:sz w:val="24"/>
          <w:szCs w:val="24"/>
        </w:rPr>
        <w:t xml:space="preserve">Расстояния от границы земельного участка станций технического обслуживания до жилых домов, общественных зданий, а также до участков дошкольных образовательных учреждений, общеобразовательных школ, лечебных учреждений, размещаемых на селитебных территориях, следует принимать не менее приведенных в </w:t>
      </w:r>
      <w:hyperlink r:id="rId100" w:history="1">
        <w:r w:rsidRPr="004E1630">
          <w:rPr>
            <w:rFonts w:eastAsia="Calibri"/>
            <w:sz w:val="24"/>
            <w:szCs w:val="24"/>
          </w:rPr>
          <w:t>таблице</w:t>
        </w:r>
      </w:hyperlink>
      <w:r w:rsidRPr="004E1630">
        <w:rPr>
          <w:rFonts w:eastAsia="Calibri"/>
          <w:sz w:val="24"/>
          <w:szCs w:val="24"/>
        </w:rPr>
        <w:t>.</w:t>
      </w:r>
    </w:p>
    <w:tbl>
      <w:tblPr>
        <w:tblW w:w="9548" w:type="dxa"/>
        <w:jc w:val="center"/>
        <w:tblCellSpacing w:w="5" w:type="nil"/>
        <w:tblLayout w:type="fixed"/>
        <w:tblCellMar>
          <w:left w:w="75" w:type="dxa"/>
          <w:right w:w="75" w:type="dxa"/>
        </w:tblCellMar>
        <w:tblLook w:val="0000" w:firstRow="0" w:lastRow="0" w:firstColumn="0" w:lastColumn="0" w:noHBand="0" w:noVBand="0"/>
      </w:tblPr>
      <w:tblGrid>
        <w:gridCol w:w="6076"/>
        <w:gridCol w:w="1984"/>
        <w:gridCol w:w="1488"/>
      </w:tblGrid>
      <w:tr w:rsidR="004E1630" w:rsidRPr="004E1630" w:rsidTr="00F0555E">
        <w:trPr>
          <w:trHeight w:val="400"/>
          <w:tblCellSpacing w:w="5" w:type="nil"/>
          <w:jc w:val="center"/>
        </w:trPr>
        <w:tc>
          <w:tcPr>
            <w:tcW w:w="6076" w:type="dxa"/>
            <w:vMerge w:val="restart"/>
            <w:tcBorders>
              <w:top w:val="single" w:sz="4" w:space="0" w:color="auto"/>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Здания, до которых определяется расстояние</w:t>
            </w:r>
          </w:p>
        </w:tc>
        <w:tc>
          <w:tcPr>
            <w:tcW w:w="3472" w:type="dxa"/>
            <w:gridSpan w:val="2"/>
            <w:tcBorders>
              <w:top w:val="single" w:sz="4" w:space="0" w:color="auto"/>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Расстояние, м</w:t>
            </w:r>
          </w:p>
        </w:tc>
      </w:tr>
      <w:tr w:rsidR="004E1630" w:rsidRPr="004E1630" w:rsidTr="00F0555E">
        <w:trPr>
          <w:trHeight w:val="800"/>
          <w:tblCellSpacing w:w="5" w:type="nil"/>
          <w:jc w:val="center"/>
        </w:trPr>
        <w:tc>
          <w:tcPr>
            <w:tcW w:w="6076" w:type="dxa"/>
            <w:vMerge/>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rPr>
                <w:rFonts w:eastAsia="Calibri"/>
                <w:sz w:val="24"/>
                <w:szCs w:val="24"/>
              </w:rPr>
            </w:pPr>
          </w:p>
        </w:tc>
        <w:tc>
          <w:tcPr>
            <w:tcW w:w="3472" w:type="dxa"/>
            <w:gridSpan w:val="2"/>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от станций технического обслуживания при числе постов</w:t>
            </w:r>
          </w:p>
        </w:tc>
      </w:tr>
      <w:tr w:rsidR="004E1630" w:rsidRPr="004E1630" w:rsidTr="00F0555E">
        <w:trPr>
          <w:tblCellSpacing w:w="5" w:type="nil"/>
          <w:jc w:val="center"/>
        </w:trPr>
        <w:tc>
          <w:tcPr>
            <w:tcW w:w="6076" w:type="dxa"/>
            <w:vMerge/>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rPr>
                <w:rFonts w:eastAsia="Calibri"/>
                <w:sz w:val="24"/>
                <w:szCs w:val="24"/>
              </w:rPr>
            </w:pPr>
          </w:p>
        </w:tc>
        <w:tc>
          <w:tcPr>
            <w:tcW w:w="1984"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10 и менее</w:t>
            </w:r>
          </w:p>
        </w:tc>
        <w:tc>
          <w:tcPr>
            <w:tcW w:w="1488"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11 - 30</w:t>
            </w:r>
          </w:p>
        </w:tc>
      </w:tr>
      <w:tr w:rsidR="004E1630" w:rsidRPr="004E1630" w:rsidTr="00F0555E">
        <w:trPr>
          <w:tblCellSpacing w:w="5" w:type="nil"/>
          <w:jc w:val="center"/>
        </w:trPr>
        <w:tc>
          <w:tcPr>
            <w:tcW w:w="6076"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rPr>
                <w:rFonts w:eastAsia="Calibri"/>
                <w:sz w:val="24"/>
                <w:szCs w:val="24"/>
              </w:rPr>
            </w:pPr>
            <w:r w:rsidRPr="004E1630">
              <w:rPr>
                <w:rFonts w:eastAsia="Calibri"/>
                <w:sz w:val="24"/>
                <w:szCs w:val="24"/>
              </w:rPr>
              <w:t>Жилые дома</w:t>
            </w:r>
          </w:p>
        </w:tc>
        <w:tc>
          <w:tcPr>
            <w:tcW w:w="1984"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15</w:t>
            </w:r>
          </w:p>
        </w:tc>
        <w:tc>
          <w:tcPr>
            <w:tcW w:w="1488"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25</w:t>
            </w:r>
          </w:p>
        </w:tc>
      </w:tr>
      <w:tr w:rsidR="004E1630" w:rsidRPr="004E1630" w:rsidTr="00F0555E">
        <w:trPr>
          <w:tblCellSpacing w:w="5" w:type="nil"/>
          <w:jc w:val="center"/>
        </w:trPr>
        <w:tc>
          <w:tcPr>
            <w:tcW w:w="6076"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rPr>
                <w:rFonts w:eastAsia="Calibri"/>
                <w:sz w:val="24"/>
                <w:szCs w:val="24"/>
              </w:rPr>
            </w:pPr>
            <w:r w:rsidRPr="004E1630">
              <w:rPr>
                <w:rFonts w:eastAsia="Calibri"/>
                <w:sz w:val="24"/>
                <w:szCs w:val="24"/>
              </w:rPr>
              <w:t>в том числе торцы жилых домов без окон</w:t>
            </w:r>
          </w:p>
        </w:tc>
        <w:tc>
          <w:tcPr>
            <w:tcW w:w="1984"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15</w:t>
            </w:r>
          </w:p>
        </w:tc>
        <w:tc>
          <w:tcPr>
            <w:tcW w:w="1488"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25</w:t>
            </w:r>
          </w:p>
        </w:tc>
      </w:tr>
      <w:tr w:rsidR="004E1630" w:rsidRPr="004E1630" w:rsidTr="00F0555E">
        <w:trPr>
          <w:tblCellSpacing w:w="5" w:type="nil"/>
          <w:jc w:val="center"/>
        </w:trPr>
        <w:tc>
          <w:tcPr>
            <w:tcW w:w="6076"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rPr>
                <w:rFonts w:eastAsia="Calibri"/>
                <w:sz w:val="24"/>
                <w:szCs w:val="24"/>
              </w:rPr>
            </w:pPr>
            <w:r w:rsidRPr="004E1630">
              <w:rPr>
                <w:rFonts w:eastAsia="Calibri"/>
                <w:sz w:val="24"/>
                <w:szCs w:val="24"/>
              </w:rPr>
              <w:t>Общественные здания</w:t>
            </w:r>
          </w:p>
        </w:tc>
        <w:tc>
          <w:tcPr>
            <w:tcW w:w="1984"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15</w:t>
            </w:r>
          </w:p>
        </w:tc>
        <w:tc>
          <w:tcPr>
            <w:tcW w:w="1488"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20</w:t>
            </w:r>
          </w:p>
        </w:tc>
      </w:tr>
      <w:tr w:rsidR="004E1630" w:rsidRPr="004E1630" w:rsidTr="00F0555E">
        <w:trPr>
          <w:trHeight w:val="400"/>
          <w:tblCellSpacing w:w="5" w:type="nil"/>
          <w:jc w:val="center"/>
        </w:trPr>
        <w:tc>
          <w:tcPr>
            <w:tcW w:w="6076"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rPr>
                <w:rFonts w:eastAsia="Calibri"/>
                <w:sz w:val="24"/>
                <w:szCs w:val="24"/>
              </w:rPr>
            </w:pPr>
            <w:r w:rsidRPr="004E1630">
              <w:rPr>
                <w:rFonts w:eastAsia="Calibri"/>
                <w:sz w:val="24"/>
                <w:szCs w:val="24"/>
              </w:rPr>
              <w:t>Общеобразовательные школы и дошкольные образовательные учреждения</w:t>
            </w:r>
          </w:p>
        </w:tc>
        <w:tc>
          <w:tcPr>
            <w:tcW w:w="1984"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50</w:t>
            </w:r>
          </w:p>
        </w:tc>
        <w:tc>
          <w:tcPr>
            <w:tcW w:w="1488" w:type="dxa"/>
            <w:tcBorders>
              <w:left w:val="single" w:sz="4" w:space="0" w:color="auto"/>
              <w:bottom w:val="single" w:sz="4" w:space="0" w:color="auto"/>
              <w:right w:val="single" w:sz="4" w:space="0" w:color="auto"/>
            </w:tcBorders>
          </w:tcPr>
          <w:p w:rsidR="00A80839" w:rsidRPr="004E1630" w:rsidRDefault="00F801D9" w:rsidP="00A80839">
            <w:pPr>
              <w:widowControl w:val="0"/>
              <w:autoSpaceDE w:val="0"/>
              <w:autoSpaceDN w:val="0"/>
              <w:adjustRightInd w:val="0"/>
              <w:jc w:val="center"/>
              <w:rPr>
                <w:rFonts w:eastAsia="Calibri"/>
                <w:sz w:val="24"/>
                <w:szCs w:val="24"/>
              </w:rPr>
            </w:pPr>
            <w:hyperlink r:id="rId101" w:history="1">
              <w:r w:rsidR="00A80839" w:rsidRPr="004E1630">
                <w:rPr>
                  <w:rFonts w:eastAsia="Calibri"/>
                  <w:sz w:val="24"/>
                  <w:szCs w:val="24"/>
                </w:rPr>
                <w:t>&lt;*&gt;</w:t>
              </w:r>
            </w:hyperlink>
          </w:p>
        </w:tc>
      </w:tr>
      <w:tr w:rsidR="00A80839" w:rsidRPr="004E1630" w:rsidTr="00F0555E">
        <w:trPr>
          <w:tblCellSpacing w:w="5" w:type="nil"/>
          <w:jc w:val="center"/>
        </w:trPr>
        <w:tc>
          <w:tcPr>
            <w:tcW w:w="6076"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rPr>
                <w:rFonts w:eastAsia="Calibri"/>
                <w:sz w:val="24"/>
                <w:szCs w:val="24"/>
              </w:rPr>
            </w:pPr>
            <w:r w:rsidRPr="004E1630">
              <w:rPr>
                <w:rFonts w:eastAsia="Calibri"/>
                <w:sz w:val="24"/>
                <w:szCs w:val="24"/>
              </w:rPr>
              <w:t>Лечебные учреждения со стационаром</w:t>
            </w:r>
          </w:p>
        </w:tc>
        <w:tc>
          <w:tcPr>
            <w:tcW w:w="1984" w:type="dxa"/>
            <w:tcBorders>
              <w:left w:val="single" w:sz="4" w:space="0" w:color="auto"/>
              <w:bottom w:val="single" w:sz="4" w:space="0" w:color="auto"/>
              <w:right w:val="single" w:sz="4" w:space="0" w:color="auto"/>
            </w:tcBorders>
          </w:tcPr>
          <w:p w:rsidR="00A80839" w:rsidRPr="004E1630" w:rsidRDefault="00A80839" w:rsidP="00A80839">
            <w:pPr>
              <w:widowControl w:val="0"/>
              <w:autoSpaceDE w:val="0"/>
              <w:autoSpaceDN w:val="0"/>
              <w:adjustRightInd w:val="0"/>
              <w:jc w:val="center"/>
              <w:rPr>
                <w:rFonts w:eastAsia="Calibri"/>
                <w:sz w:val="24"/>
                <w:szCs w:val="24"/>
              </w:rPr>
            </w:pPr>
            <w:r w:rsidRPr="004E1630">
              <w:rPr>
                <w:rFonts w:eastAsia="Calibri"/>
                <w:sz w:val="24"/>
                <w:szCs w:val="24"/>
              </w:rPr>
              <w:t>50</w:t>
            </w:r>
          </w:p>
        </w:tc>
        <w:tc>
          <w:tcPr>
            <w:tcW w:w="1488" w:type="dxa"/>
            <w:tcBorders>
              <w:left w:val="single" w:sz="4" w:space="0" w:color="auto"/>
              <w:bottom w:val="single" w:sz="4" w:space="0" w:color="auto"/>
              <w:right w:val="single" w:sz="4" w:space="0" w:color="auto"/>
            </w:tcBorders>
          </w:tcPr>
          <w:p w:rsidR="00A80839" w:rsidRPr="004E1630" w:rsidRDefault="00F801D9" w:rsidP="00A80839">
            <w:pPr>
              <w:widowControl w:val="0"/>
              <w:autoSpaceDE w:val="0"/>
              <w:autoSpaceDN w:val="0"/>
              <w:adjustRightInd w:val="0"/>
              <w:jc w:val="center"/>
              <w:rPr>
                <w:rFonts w:eastAsia="Calibri"/>
                <w:sz w:val="24"/>
                <w:szCs w:val="24"/>
              </w:rPr>
            </w:pPr>
            <w:hyperlink r:id="rId102" w:history="1">
              <w:r w:rsidR="00A80839" w:rsidRPr="004E1630">
                <w:rPr>
                  <w:rFonts w:eastAsia="Calibri"/>
                  <w:sz w:val="24"/>
                  <w:szCs w:val="24"/>
                </w:rPr>
                <w:t>&lt;*&gt;</w:t>
              </w:r>
            </w:hyperlink>
          </w:p>
        </w:tc>
      </w:tr>
    </w:tbl>
    <w:p w:rsidR="00A80839" w:rsidRPr="004E1630" w:rsidRDefault="00A80839" w:rsidP="00A80839">
      <w:pPr>
        <w:widowControl w:val="0"/>
        <w:autoSpaceDE w:val="0"/>
        <w:autoSpaceDN w:val="0"/>
        <w:adjustRightInd w:val="0"/>
        <w:jc w:val="both"/>
        <w:rPr>
          <w:rFonts w:eastAsia="Calibri"/>
          <w:sz w:val="24"/>
          <w:szCs w:val="24"/>
        </w:rPr>
      </w:pPr>
    </w:p>
    <w:p w:rsidR="00A80839" w:rsidRPr="004E1630" w:rsidRDefault="00A80839" w:rsidP="00A80839">
      <w:pPr>
        <w:widowControl w:val="0"/>
        <w:autoSpaceDE w:val="0"/>
        <w:autoSpaceDN w:val="0"/>
        <w:adjustRightInd w:val="0"/>
        <w:ind w:firstLine="709"/>
        <w:jc w:val="both"/>
        <w:rPr>
          <w:rFonts w:eastAsia="Calibri"/>
          <w:sz w:val="24"/>
          <w:szCs w:val="24"/>
        </w:rPr>
      </w:pPr>
      <w:r w:rsidRPr="004E1630">
        <w:rPr>
          <w:rFonts w:eastAsia="Calibri"/>
          <w:sz w:val="24"/>
          <w:szCs w:val="24"/>
        </w:rPr>
        <w:t>--------------------------------</w:t>
      </w:r>
    </w:p>
    <w:p w:rsidR="00A80839" w:rsidRPr="004E1630" w:rsidRDefault="00A80839" w:rsidP="00A80839">
      <w:pPr>
        <w:widowControl w:val="0"/>
        <w:autoSpaceDE w:val="0"/>
        <w:autoSpaceDN w:val="0"/>
        <w:adjustRightInd w:val="0"/>
        <w:ind w:firstLine="709"/>
        <w:jc w:val="both"/>
        <w:rPr>
          <w:rFonts w:eastAsia="Calibri"/>
          <w:sz w:val="24"/>
          <w:szCs w:val="24"/>
        </w:rPr>
      </w:pPr>
      <w:r w:rsidRPr="004E1630">
        <w:rPr>
          <w:rFonts w:eastAsia="Calibri"/>
          <w:sz w:val="24"/>
          <w:szCs w:val="24"/>
        </w:rPr>
        <w:t>&lt;*&gt; Определяется по согласованию с органами Государственного санитарно-эпидемиологического надзора</w:t>
      </w:r>
    </w:p>
    <w:p w:rsidR="00A80839" w:rsidRPr="004E1630" w:rsidRDefault="00A80839" w:rsidP="00A80839">
      <w:pPr>
        <w:widowControl w:val="0"/>
        <w:rPr>
          <w:rFonts w:eastAsia="SimSun"/>
          <w:sz w:val="24"/>
          <w:szCs w:val="24"/>
          <w:lang w:eastAsia="zh-CN"/>
        </w:rPr>
      </w:pPr>
    </w:p>
    <w:p w:rsidR="00A80839" w:rsidRPr="004E1630" w:rsidRDefault="00A80839" w:rsidP="00A80839">
      <w:pPr>
        <w:widowControl w:val="0"/>
        <w:ind w:firstLine="709"/>
        <w:jc w:val="both"/>
        <w:rPr>
          <w:rFonts w:eastAsia="SimSun"/>
          <w:sz w:val="24"/>
          <w:szCs w:val="24"/>
          <w:lang w:eastAsia="zh-CN"/>
        </w:rPr>
      </w:pPr>
      <w:r w:rsidRPr="004E1630">
        <w:rPr>
          <w:rFonts w:eastAsia="SimSun"/>
          <w:sz w:val="24"/>
          <w:szCs w:val="24"/>
          <w:lang w:eastAsia="zh-CN"/>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A80839" w:rsidRPr="004E1630" w:rsidRDefault="00A80839" w:rsidP="00A80839">
      <w:pPr>
        <w:widowControl w:val="0"/>
        <w:ind w:firstLine="709"/>
        <w:jc w:val="both"/>
        <w:rPr>
          <w:rFonts w:eastAsia="SimSun"/>
          <w:sz w:val="24"/>
          <w:szCs w:val="24"/>
          <w:lang w:eastAsia="zh-CN"/>
        </w:rPr>
      </w:pPr>
      <w:r w:rsidRPr="004E1630">
        <w:rPr>
          <w:rFonts w:eastAsia="SimSun"/>
          <w:sz w:val="24"/>
          <w:szCs w:val="24"/>
          <w:lang w:eastAsia="zh-CN"/>
        </w:rPr>
        <w:t>На территориях, подверженных затоплению,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A80839" w:rsidRPr="004E1630" w:rsidRDefault="00A80839" w:rsidP="00A80839">
      <w:pPr>
        <w:widowControl w:val="0"/>
        <w:ind w:firstLine="709"/>
        <w:jc w:val="both"/>
        <w:rPr>
          <w:rFonts w:eastAsia="SimSun"/>
          <w:sz w:val="24"/>
          <w:szCs w:val="24"/>
          <w:lang w:eastAsia="zh-CN"/>
        </w:rPr>
      </w:pPr>
      <w:r w:rsidRPr="004E1630">
        <w:rPr>
          <w:rFonts w:eastAsia="SimSun"/>
          <w:sz w:val="24"/>
          <w:szCs w:val="24"/>
          <w:lang w:eastAsia="zh-CN"/>
        </w:rPr>
        <w:t>При проектировании и строительстве в зонах затопления необходимо предусматривать инженерную защиту от затопления и подтопления зданий.</w:t>
      </w:r>
    </w:p>
    <w:p w:rsidR="00F34200" w:rsidRPr="004E1630" w:rsidRDefault="00F34200" w:rsidP="0028053E">
      <w:pPr>
        <w:widowControl w:val="0"/>
        <w:rPr>
          <w:rFonts w:eastAsia="SimSun"/>
          <w:sz w:val="24"/>
          <w:szCs w:val="24"/>
          <w:lang w:eastAsia="zh-CN"/>
        </w:rPr>
      </w:pPr>
    </w:p>
    <w:p w:rsidR="003D5033" w:rsidRPr="004E1630" w:rsidRDefault="003D5033" w:rsidP="0028053E">
      <w:pPr>
        <w:ind w:firstLine="709"/>
        <w:jc w:val="center"/>
        <w:outlineLvl w:val="2"/>
        <w:rPr>
          <w:b/>
          <w:sz w:val="24"/>
          <w:szCs w:val="24"/>
        </w:rPr>
      </w:pPr>
      <w:bookmarkStart w:id="158" w:name="_Toc433729388"/>
    </w:p>
    <w:p w:rsidR="000638C6" w:rsidRPr="004E1630" w:rsidRDefault="000638C6" w:rsidP="0028053E">
      <w:pPr>
        <w:ind w:firstLine="709"/>
        <w:jc w:val="center"/>
        <w:outlineLvl w:val="2"/>
        <w:rPr>
          <w:b/>
          <w:sz w:val="24"/>
          <w:szCs w:val="24"/>
        </w:rPr>
      </w:pPr>
    </w:p>
    <w:p w:rsidR="00F34200" w:rsidRPr="004E1630" w:rsidRDefault="00F34200" w:rsidP="0028053E">
      <w:pPr>
        <w:ind w:firstLine="709"/>
        <w:jc w:val="center"/>
        <w:outlineLvl w:val="2"/>
        <w:rPr>
          <w:b/>
          <w:sz w:val="24"/>
          <w:szCs w:val="24"/>
        </w:rPr>
      </w:pPr>
      <w:r w:rsidRPr="004E1630">
        <w:rPr>
          <w:b/>
          <w:sz w:val="24"/>
          <w:szCs w:val="24"/>
        </w:rPr>
        <w:t>Статья</w:t>
      </w:r>
      <w:r w:rsidR="00F86750" w:rsidRPr="004E1630">
        <w:rPr>
          <w:b/>
          <w:sz w:val="24"/>
          <w:szCs w:val="24"/>
        </w:rPr>
        <w:t xml:space="preserve"> </w:t>
      </w:r>
      <w:r w:rsidR="00536B22" w:rsidRPr="004E1630">
        <w:rPr>
          <w:b/>
          <w:sz w:val="24"/>
          <w:szCs w:val="24"/>
        </w:rPr>
        <w:t>29</w:t>
      </w:r>
      <w:r w:rsidRPr="004E1630">
        <w:rPr>
          <w:b/>
          <w:sz w:val="24"/>
          <w:szCs w:val="24"/>
        </w:rPr>
        <w:t>.</w:t>
      </w:r>
      <w:r w:rsidR="00F86750" w:rsidRPr="004E1630">
        <w:rPr>
          <w:b/>
          <w:sz w:val="24"/>
          <w:szCs w:val="24"/>
        </w:rPr>
        <w:t xml:space="preserve"> </w:t>
      </w:r>
      <w:r w:rsidRPr="004E1630">
        <w:rPr>
          <w:b/>
          <w:sz w:val="24"/>
          <w:szCs w:val="24"/>
        </w:rPr>
        <w:t>Гр</w:t>
      </w:r>
      <w:r w:rsidR="003F15DE" w:rsidRPr="004E1630">
        <w:rPr>
          <w:b/>
          <w:sz w:val="24"/>
          <w:szCs w:val="24"/>
        </w:rPr>
        <w:t>адостроительные</w:t>
      </w:r>
      <w:r w:rsidR="00F86750" w:rsidRPr="004E1630">
        <w:rPr>
          <w:b/>
          <w:sz w:val="24"/>
          <w:szCs w:val="24"/>
        </w:rPr>
        <w:t xml:space="preserve"> </w:t>
      </w:r>
      <w:r w:rsidR="003F15DE" w:rsidRPr="004E1630">
        <w:rPr>
          <w:b/>
          <w:sz w:val="24"/>
          <w:szCs w:val="24"/>
        </w:rPr>
        <w:t>регламенты.</w:t>
      </w:r>
      <w:r w:rsidR="00F86750" w:rsidRPr="004E1630">
        <w:rPr>
          <w:b/>
          <w:sz w:val="24"/>
          <w:szCs w:val="24"/>
        </w:rPr>
        <w:t xml:space="preserve"> </w:t>
      </w:r>
      <w:r w:rsidR="003F15DE" w:rsidRPr="004E1630">
        <w:rPr>
          <w:b/>
          <w:sz w:val="24"/>
          <w:szCs w:val="24"/>
        </w:rPr>
        <w:t>С</w:t>
      </w:r>
      <w:r w:rsidRPr="004E1630">
        <w:rPr>
          <w:b/>
          <w:sz w:val="24"/>
          <w:szCs w:val="24"/>
        </w:rPr>
        <w:t>ел</w:t>
      </w:r>
      <w:r w:rsidR="003F15DE" w:rsidRPr="004E1630">
        <w:rPr>
          <w:b/>
          <w:sz w:val="24"/>
          <w:szCs w:val="24"/>
        </w:rPr>
        <w:t>ьскохозяйственные</w:t>
      </w:r>
      <w:r w:rsidR="00F86750" w:rsidRPr="004E1630">
        <w:rPr>
          <w:b/>
          <w:sz w:val="24"/>
          <w:szCs w:val="24"/>
        </w:rPr>
        <w:t xml:space="preserve"> </w:t>
      </w:r>
      <w:r w:rsidR="003F15DE" w:rsidRPr="004E1630">
        <w:rPr>
          <w:b/>
          <w:sz w:val="24"/>
          <w:szCs w:val="24"/>
        </w:rPr>
        <w:t>зоны</w:t>
      </w:r>
      <w:bookmarkEnd w:id="158"/>
    </w:p>
    <w:p w:rsidR="007D6304" w:rsidRPr="004E1630" w:rsidRDefault="007D6304" w:rsidP="007D6304">
      <w:pPr>
        <w:widowControl w:val="0"/>
        <w:overflowPunct w:val="0"/>
        <w:autoSpaceDE w:val="0"/>
        <w:autoSpaceDN w:val="0"/>
        <w:adjustRightInd w:val="0"/>
        <w:ind w:firstLine="567"/>
        <w:jc w:val="center"/>
        <w:outlineLvl w:val="4"/>
        <w:rPr>
          <w:rFonts w:eastAsia="SimSun"/>
          <w:bCs/>
          <w:iCs/>
          <w:sz w:val="24"/>
          <w:szCs w:val="24"/>
          <w:lang w:eastAsia="zh-CN"/>
        </w:rPr>
      </w:pPr>
      <w:bookmarkStart w:id="159" w:name="_Toc433729389"/>
      <w:r w:rsidRPr="004E1630">
        <w:rPr>
          <w:rFonts w:eastAsia="SimSun"/>
          <w:b/>
          <w:bCs/>
          <w:i/>
          <w:iCs/>
          <w:sz w:val="24"/>
          <w:szCs w:val="24"/>
          <w:lang w:eastAsia="zh-CN"/>
        </w:rPr>
        <w:t>СХ -1. Зона сельскохозяйственных угодий</w:t>
      </w:r>
    </w:p>
    <w:p w:rsidR="007D6304" w:rsidRPr="004E1630" w:rsidRDefault="007D6304" w:rsidP="007D6304">
      <w:pPr>
        <w:widowControl w:val="0"/>
        <w:ind w:firstLine="709"/>
        <w:jc w:val="both"/>
        <w:rPr>
          <w:rFonts w:eastAsia="SimSun"/>
          <w:sz w:val="24"/>
          <w:szCs w:val="24"/>
          <w:lang w:eastAsia="zh-CN"/>
        </w:rPr>
      </w:pPr>
      <w:r w:rsidRPr="004E1630">
        <w:rPr>
          <w:rFonts w:eastAsia="SimSun"/>
          <w:sz w:val="24"/>
          <w:szCs w:val="24"/>
          <w:lang w:eastAsia="zh-CN"/>
        </w:rPr>
        <w:t>Зона СХ - 1 предназначена для выращивания сельхозпродукции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 недвижимости.</w:t>
      </w:r>
    </w:p>
    <w:p w:rsidR="007D6304" w:rsidRPr="004E1630" w:rsidRDefault="007D6304" w:rsidP="007D6304">
      <w:pPr>
        <w:widowControl w:val="0"/>
        <w:jc w:val="both"/>
        <w:rPr>
          <w:rFonts w:eastAsia="SimSun"/>
          <w:sz w:val="24"/>
          <w:szCs w:val="24"/>
          <w:lang w:eastAsia="zh-CN"/>
        </w:rPr>
      </w:pPr>
    </w:p>
    <w:p w:rsidR="007D6304" w:rsidRPr="004E1630" w:rsidRDefault="007D6304" w:rsidP="007D6304">
      <w:pPr>
        <w:widowControl w:val="0"/>
        <w:numPr>
          <w:ilvl w:val="0"/>
          <w:numId w:val="19"/>
        </w:numPr>
        <w:jc w:val="both"/>
        <w:rPr>
          <w:b/>
          <w:sz w:val="24"/>
          <w:szCs w:val="24"/>
          <w:lang w:bidi="en-US"/>
        </w:rPr>
      </w:pPr>
      <w:r w:rsidRPr="004E1630">
        <w:rPr>
          <w:b/>
          <w:sz w:val="24"/>
          <w:szCs w:val="24"/>
          <w:lang w:bidi="en-US"/>
        </w:rPr>
        <w:t>ОСНОВНЫЕ ВИДЫ И ПАРАМЕТРЫ РАЗРЕШЕННОГО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9"/>
        <w:gridCol w:w="5062"/>
        <w:gridCol w:w="7505"/>
      </w:tblGrid>
      <w:tr w:rsidR="004E1630" w:rsidRPr="004E1630" w:rsidTr="00F0555E">
        <w:trPr>
          <w:trHeight w:val="552"/>
          <w:tblHeader/>
        </w:trPr>
        <w:tc>
          <w:tcPr>
            <w:tcW w:w="854"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ВИДЫ РАЗРЕШЕННОГО ИСПОЛЬЗОВАНИЯ ЗЕМЕЛЬНЫХ УЧАСТКОВ (номер по классификатору)</w:t>
            </w:r>
          </w:p>
        </w:tc>
        <w:tc>
          <w:tcPr>
            <w:tcW w:w="1670" w:type="pct"/>
          </w:tcPr>
          <w:p w:rsidR="007D6304" w:rsidRPr="004E1630" w:rsidRDefault="007D6304" w:rsidP="007D6304">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476"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ПРЕДЕЛЬНЫЕ РАЗМЕРЫ ЗЕМЕЛЬНЫХ</w:t>
            </w:r>
          </w:p>
          <w:p w:rsidR="007D6304" w:rsidRPr="004E1630" w:rsidRDefault="007D6304" w:rsidP="007D6304">
            <w:pPr>
              <w:widowControl w:val="0"/>
              <w:tabs>
                <w:tab w:val="left" w:pos="2520"/>
              </w:tabs>
              <w:jc w:val="center"/>
              <w:rPr>
                <w:b/>
                <w:sz w:val="24"/>
                <w:szCs w:val="24"/>
              </w:rPr>
            </w:pPr>
            <w:r w:rsidRPr="004E1630">
              <w:rPr>
                <w:b/>
                <w:sz w:val="24"/>
                <w:szCs w:val="24"/>
              </w:rPr>
              <w:t>УЧАСТКОВ И ПРЕДЕЛЬНЫЕ ПАРАМЕТРЫ</w:t>
            </w:r>
          </w:p>
          <w:p w:rsidR="007D6304" w:rsidRPr="004E1630" w:rsidRDefault="007D6304" w:rsidP="007D6304">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552"/>
        </w:trPr>
        <w:tc>
          <w:tcPr>
            <w:tcW w:w="854" w:type="pct"/>
          </w:tcPr>
          <w:p w:rsidR="0071115B" w:rsidRPr="004E1630" w:rsidRDefault="0071115B" w:rsidP="00EC2E4D">
            <w:pPr>
              <w:widowControl w:val="0"/>
              <w:autoSpaceDE w:val="0"/>
              <w:autoSpaceDN w:val="0"/>
              <w:adjustRightInd w:val="0"/>
              <w:rPr>
                <w:sz w:val="23"/>
                <w:szCs w:val="23"/>
                <w:shd w:val="clear" w:color="auto" w:fill="FFFFFF"/>
              </w:rPr>
            </w:pPr>
            <w:r w:rsidRPr="004E1630">
              <w:rPr>
                <w:sz w:val="24"/>
                <w:szCs w:val="24"/>
                <w:shd w:val="clear" w:color="auto" w:fill="FFFFFF"/>
              </w:rPr>
              <w:t>Сельскохозяйственное использование</w:t>
            </w:r>
            <w:r w:rsidRPr="004E1630">
              <w:rPr>
                <w:sz w:val="24"/>
                <w:szCs w:val="24"/>
                <w:shd w:val="clear" w:color="auto" w:fill="FFFFFF"/>
                <w:lang w:val="en-US"/>
              </w:rPr>
              <w:t xml:space="preserve"> (1</w:t>
            </w:r>
            <w:r w:rsidRPr="004E1630">
              <w:rPr>
                <w:sz w:val="24"/>
                <w:szCs w:val="24"/>
                <w:shd w:val="clear" w:color="auto" w:fill="FFFFFF"/>
              </w:rPr>
              <w:t>.0)</w:t>
            </w:r>
          </w:p>
        </w:tc>
        <w:tc>
          <w:tcPr>
            <w:tcW w:w="1670" w:type="pct"/>
          </w:tcPr>
          <w:p w:rsidR="0071115B" w:rsidRPr="004E1630" w:rsidRDefault="0071115B" w:rsidP="00EC2E4D">
            <w:pPr>
              <w:widowControl w:val="0"/>
              <w:autoSpaceDE w:val="0"/>
              <w:autoSpaceDN w:val="0"/>
              <w:adjustRightInd w:val="0"/>
              <w:jc w:val="both"/>
              <w:rPr>
                <w:sz w:val="23"/>
                <w:szCs w:val="23"/>
                <w:shd w:val="clear" w:color="auto" w:fill="FFFFFF"/>
              </w:rPr>
            </w:pPr>
            <w:r w:rsidRPr="004E1630">
              <w:rPr>
                <w:sz w:val="24"/>
                <w:szCs w:val="24"/>
                <w:shd w:val="clear" w:color="auto" w:fill="FFFFFF"/>
              </w:rPr>
              <w:t>Ведение сельского хозяйства.</w:t>
            </w:r>
          </w:p>
        </w:tc>
        <w:tc>
          <w:tcPr>
            <w:tcW w:w="2476" w:type="pct"/>
          </w:tcPr>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- 5000 кв. м/10</w:t>
            </w:r>
            <w:r w:rsidR="00C90C73" w:rsidRPr="004E1630">
              <w:rPr>
                <w:rFonts w:ascii="Times New Roman CYR" w:eastAsia="Times New Roman CYR" w:hAnsi="Times New Roman CYR" w:cs="Times New Roman CYR"/>
                <w:sz w:val="24"/>
                <w:szCs w:val="24"/>
              </w:rPr>
              <w:t>0</w:t>
            </w:r>
            <w:r w:rsidRPr="004E1630">
              <w:rPr>
                <w:rFonts w:ascii="Times New Roman CYR" w:eastAsia="Times New Roman CYR" w:hAnsi="Times New Roman CYR" w:cs="Times New Roman CYR"/>
                <w:sz w:val="24"/>
                <w:szCs w:val="24"/>
              </w:rPr>
              <w:t>0000 кв.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1115B" w:rsidRPr="004E1630" w:rsidRDefault="0071115B" w:rsidP="00EC2E4D">
            <w:pPr>
              <w:widowControl w:val="0"/>
              <w:ind w:firstLine="567"/>
              <w:jc w:val="both"/>
              <w:rPr>
                <w:sz w:val="24"/>
                <w:szCs w:val="24"/>
                <w:shd w:val="clear" w:color="auto" w:fill="FFFFFF"/>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- 20%</w:t>
            </w:r>
          </w:p>
        </w:tc>
      </w:tr>
      <w:tr w:rsidR="004E1630" w:rsidRPr="004E1630" w:rsidTr="00F0555E">
        <w:trPr>
          <w:trHeight w:val="552"/>
        </w:trPr>
        <w:tc>
          <w:tcPr>
            <w:tcW w:w="854" w:type="pct"/>
          </w:tcPr>
          <w:p w:rsidR="002B2A7D" w:rsidRPr="004E1630" w:rsidRDefault="002B2A7D" w:rsidP="007D6304">
            <w:pPr>
              <w:widowControl w:val="0"/>
              <w:autoSpaceDE w:val="0"/>
              <w:autoSpaceDN w:val="0"/>
              <w:adjustRightInd w:val="0"/>
              <w:rPr>
                <w:sz w:val="24"/>
                <w:szCs w:val="24"/>
              </w:rPr>
            </w:pPr>
            <w:r w:rsidRPr="004E1630">
              <w:rPr>
                <w:sz w:val="23"/>
                <w:szCs w:val="23"/>
                <w:shd w:val="clear" w:color="auto" w:fill="FFFFFF"/>
              </w:rPr>
              <w:t>Выращивание зерновых и иных сельскохозяйственных культур (1.2)</w:t>
            </w:r>
          </w:p>
        </w:tc>
        <w:tc>
          <w:tcPr>
            <w:tcW w:w="1670" w:type="pct"/>
          </w:tcPr>
          <w:p w:rsidR="002B2A7D" w:rsidRPr="004E1630" w:rsidRDefault="002B2A7D" w:rsidP="007D6304">
            <w:pPr>
              <w:widowControl w:val="0"/>
              <w:autoSpaceDE w:val="0"/>
              <w:autoSpaceDN w:val="0"/>
              <w:adjustRightInd w:val="0"/>
              <w:jc w:val="both"/>
              <w:rPr>
                <w:sz w:val="24"/>
                <w:szCs w:val="24"/>
              </w:rPr>
            </w:pPr>
            <w:r w:rsidRPr="004E1630">
              <w:rPr>
                <w:sz w:val="23"/>
                <w:szCs w:val="23"/>
                <w:shd w:val="clear" w:color="auto" w:fill="FFFFFF"/>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2476" w:type="pct"/>
          </w:tcPr>
          <w:p w:rsidR="002B2A7D" w:rsidRPr="004E1630" w:rsidRDefault="00EE6AED" w:rsidP="000D2678">
            <w:pPr>
              <w:widowControl w:val="0"/>
              <w:ind w:firstLine="709"/>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54" w:type="pct"/>
          </w:tcPr>
          <w:p w:rsidR="0071115B" w:rsidRPr="004E1630" w:rsidRDefault="0071115B" w:rsidP="00EC2E4D">
            <w:pPr>
              <w:shd w:val="clear" w:color="auto" w:fill="FFFFFF"/>
              <w:spacing w:before="100" w:beforeAutospacing="1" w:after="100" w:afterAutospacing="1"/>
              <w:jc w:val="both"/>
              <w:rPr>
                <w:sz w:val="23"/>
                <w:szCs w:val="23"/>
              </w:rPr>
            </w:pPr>
            <w:r w:rsidRPr="004E1630">
              <w:rPr>
                <w:sz w:val="23"/>
                <w:szCs w:val="23"/>
              </w:rPr>
              <w:t>Хранение и переработка</w:t>
            </w:r>
          </w:p>
          <w:p w:rsidR="0071115B" w:rsidRPr="004E1630" w:rsidRDefault="0071115B" w:rsidP="00EC2E4D">
            <w:pPr>
              <w:shd w:val="clear" w:color="auto" w:fill="FFFFFF"/>
              <w:spacing w:before="100" w:beforeAutospacing="1" w:after="100" w:afterAutospacing="1"/>
              <w:jc w:val="both"/>
              <w:rPr>
                <w:sz w:val="23"/>
                <w:szCs w:val="23"/>
              </w:rPr>
            </w:pPr>
            <w:r w:rsidRPr="004E1630">
              <w:rPr>
                <w:sz w:val="23"/>
                <w:szCs w:val="23"/>
              </w:rPr>
              <w:t>сельскохозяйственной</w:t>
            </w:r>
          </w:p>
          <w:p w:rsidR="0071115B" w:rsidRPr="004E1630" w:rsidRDefault="0071115B" w:rsidP="00EC2E4D">
            <w:pPr>
              <w:shd w:val="clear" w:color="auto" w:fill="FFFFFF"/>
              <w:spacing w:before="100" w:beforeAutospacing="1" w:after="100" w:afterAutospacing="1"/>
              <w:jc w:val="both"/>
              <w:rPr>
                <w:sz w:val="23"/>
                <w:szCs w:val="23"/>
              </w:rPr>
            </w:pPr>
            <w:r w:rsidRPr="004E1630">
              <w:rPr>
                <w:sz w:val="23"/>
                <w:szCs w:val="23"/>
              </w:rPr>
              <w:t>продукции</w:t>
            </w:r>
          </w:p>
          <w:p w:rsidR="0071115B" w:rsidRPr="004E1630" w:rsidRDefault="0071115B" w:rsidP="00EC2E4D">
            <w:pPr>
              <w:widowControl w:val="0"/>
              <w:autoSpaceDE w:val="0"/>
              <w:autoSpaceDN w:val="0"/>
              <w:adjustRightInd w:val="0"/>
              <w:rPr>
                <w:sz w:val="23"/>
                <w:szCs w:val="23"/>
                <w:shd w:val="clear" w:color="auto" w:fill="FFFFFF"/>
              </w:rPr>
            </w:pPr>
            <w:r w:rsidRPr="004E1630">
              <w:rPr>
                <w:sz w:val="23"/>
                <w:szCs w:val="23"/>
                <w:shd w:val="clear" w:color="auto" w:fill="FFFFFF"/>
              </w:rPr>
              <w:t>(1.15)</w:t>
            </w:r>
          </w:p>
        </w:tc>
        <w:tc>
          <w:tcPr>
            <w:tcW w:w="1670" w:type="pct"/>
          </w:tcPr>
          <w:p w:rsidR="0071115B" w:rsidRPr="004E1630" w:rsidRDefault="0071115B" w:rsidP="00EC2E4D">
            <w:pPr>
              <w:shd w:val="clear" w:color="auto" w:fill="FFFFFF"/>
              <w:spacing w:before="100" w:beforeAutospacing="1" w:after="100" w:afterAutospacing="1"/>
              <w:jc w:val="both"/>
              <w:rPr>
                <w:sz w:val="23"/>
                <w:szCs w:val="23"/>
              </w:rPr>
            </w:pPr>
            <w:r w:rsidRPr="004E1630">
              <w:rPr>
                <w:sz w:val="23"/>
                <w:szCs w:val="23"/>
                <w:shd w:val="clear" w:color="auto" w:fill="FFFFFF"/>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476" w:type="pct"/>
          </w:tcPr>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м/50000 кв.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1115B" w:rsidRPr="004E1630" w:rsidRDefault="0071115B" w:rsidP="00EC2E4D">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54" w:type="pct"/>
          </w:tcPr>
          <w:p w:rsidR="002B2A7D" w:rsidRPr="004E1630" w:rsidRDefault="002B2A7D" w:rsidP="007D6304">
            <w:pPr>
              <w:widowControl w:val="0"/>
              <w:autoSpaceDE w:val="0"/>
              <w:autoSpaceDN w:val="0"/>
              <w:adjustRightInd w:val="0"/>
              <w:rPr>
                <w:sz w:val="24"/>
                <w:szCs w:val="24"/>
              </w:rPr>
            </w:pPr>
            <w:r w:rsidRPr="004E1630">
              <w:rPr>
                <w:sz w:val="24"/>
                <w:szCs w:val="24"/>
              </w:rPr>
              <w:t>Овощеводство (1.3)</w:t>
            </w:r>
          </w:p>
        </w:tc>
        <w:tc>
          <w:tcPr>
            <w:tcW w:w="1670" w:type="pct"/>
          </w:tcPr>
          <w:p w:rsidR="002B2A7D" w:rsidRPr="004E1630" w:rsidRDefault="002B2A7D" w:rsidP="007D6304">
            <w:pPr>
              <w:widowControl w:val="0"/>
              <w:autoSpaceDE w:val="0"/>
              <w:autoSpaceDN w:val="0"/>
              <w:adjustRightInd w:val="0"/>
              <w:jc w:val="both"/>
              <w:rPr>
                <w:sz w:val="24"/>
                <w:szCs w:val="24"/>
              </w:rPr>
            </w:pPr>
            <w:r w:rsidRPr="004E1630">
              <w:rPr>
                <w:sz w:val="23"/>
                <w:szCs w:val="23"/>
                <w:shd w:val="clear" w:color="auto" w:fill="FFFFFF"/>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w:t>
            </w:r>
            <w:r w:rsidR="00CF4239" w:rsidRPr="004E1630">
              <w:rPr>
                <w:sz w:val="23"/>
                <w:szCs w:val="23"/>
                <w:shd w:val="clear" w:color="auto" w:fill="FFFFFF"/>
              </w:rPr>
              <w:t>.</w:t>
            </w:r>
          </w:p>
        </w:tc>
        <w:tc>
          <w:tcPr>
            <w:tcW w:w="2476" w:type="pct"/>
          </w:tcPr>
          <w:p w:rsidR="002B2A7D" w:rsidRPr="004E1630" w:rsidRDefault="00EE6AED" w:rsidP="007D6304">
            <w:pPr>
              <w:widowControl w:val="0"/>
              <w:ind w:firstLine="709"/>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54" w:type="pct"/>
          </w:tcPr>
          <w:p w:rsidR="002B2A7D" w:rsidRPr="004E1630" w:rsidRDefault="002B2A7D" w:rsidP="007D6304">
            <w:pPr>
              <w:widowControl w:val="0"/>
              <w:autoSpaceDE w:val="0"/>
              <w:autoSpaceDN w:val="0"/>
              <w:adjustRightInd w:val="0"/>
              <w:rPr>
                <w:sz w:val="24"/>
                <w:szCs w:val="24"/>
              </w:rPr>
            </w:pPr>
            <w:r w:rsidRPr="004E1630">
              <w:rPr>
                <w:sz w:val="23"/>
                <w:szCs w:val="23"/>
                <w:shd w:val="clear" w:color="auto" w:fill="FFFFFF"/>
              </w:rPr>
              <w:t>Выращивание тонизирующих, лекарственных, цветочных культур</w:t>
            </w:r>
          </w:p>
        </w:tc>
        <w:tc>
          <w:tcPr>
            <w:tcW w:w="1670" w:type="pct"/>
          </w:tcPr>
          <w:p w:rsidR="002B2A7D" w:rsidRPr="004E1630" w:rsidRDefault="002B2A7D" w:rsidP="007D6304">
            <w:pPr>
              <w:widowControl w:val="0"/>
              <w:autoSpaceDE w:val="0"/>
              <w:autoSpaceDN w:val="0"/>
              <w:adjustRightInd w:val="0"/>
              <w:jc w:val="both"/>
              <w:rPr>
                <w:sz w:val="24"/>
                <w:szCs w:val="24"/>
              </w:rPr>
            </w:pPr>
            <w:r w:rsidRPr="004E1630">
              <w:rPr>
                <w:sz w:val="23"/>
                <w:szCs w:val="23"/>
                <w:shd w:val="clear" w:color="auto" w:fill="FFFFFF"/>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2476" w:type="pct"/>
          </w:tcPr>
          <w:p w:rsidR="002B2A7D" w:rsidRPr="004E1630" w:rsidRDefault="00EE6AED" w:rsidP="007D6304">
            <w:pPr>
              <w:widowControl w:val="0"/>
              <w:ind w:firstLine="709"/>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54" w:type="pct"/>
          </w:tcPr>
          <w:p w:rsidR="002B2A7D" w:rsidRPr="004E1630" w:rsidRDefault="002B2A7D" w:rsidP="007D6304">
            <w:pPr>
              <w:widowControl w:val="0"/>
              <w:autoSpaceDE w:val="0"/>
              <w:autoSpaceDN w:val="0"/>
              <w:adjustRightInd w:val="0"/>
              <w:rPr>
                <w:sz w:val="24"/>
                <w:szCs w:val="24"/>
              </w:rPr>
            </w:pPr>
            <w:r w:rsidRPr="004E1630">
              <w:rPr>
                <w:sz w:val="24"/>
                <w:szCs w:val="24"/>
              </w:rPr>
              <w:t>Садоводство (1.5)</w:t>
            </w:r>
          </w:p>
        </w:tc>
        <w:tc>
          <w:tcPr>
            <w:tcW w:w="1670" w:type="pct"/>
          </w:tcPr>
          <w:p w:rsidR="002B2A7D" w:rsidRPr="004E1630" w:rsidRDefault="002B2A7D" w:rsidP="007D6304">
            <w:pPr>
              <w:widowControl w:val="0"/>
              <w:autoSpaceDE w:val="0"/>
              <w:autoSpaceDN w:val="0"/>
              <w:adjustRightInd w:val="0"/>
              <w:jc w:val="both"/>
              <w:rPr>
                <w:sz w:val="24"/>
                <w:szCs w:val="24"/>
              </w:rPr>
            </w:pPr>
            <w:r w:rsidRPr="004E1630">
              <w:rPr>
                <w:sz w:val="23"/>
                <w:szCs w:val="23"/>
                <w:shd w:val="clear" w:color="auto" w:fill="FFFFFF"/>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2476" w:type="pct"/>
          </w:tcPr>
          <w:p w:rsidR="002B2A7D" w:rsidRPr="004E1630" w:rsidRDefault="00EE6AED" w:rsidP="007D6304">
            <w:pPr>
              <w:widowControl w:val="0"/>
              <w:ind w:firstLine="709"/>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54" w:type="pct"/>
          </w:tcPr>
          <w:p w:rsidR="002B2A7D" w:rsidRPr="004E1630" w:rsidRDefault="002B2A7D" w:rsidP="007D6304">
            <w:pPr>
              <w:widowControl w:val="0"/>
              <w:autoSpaceDE w:val="0"/>
              <w:autoSpaceDN w:val="0"/>
              <w:adjustRightInd w:val="0"/>
              <w:rPr>
                <w:sz w:val="24"/>
                <w:szCs w:val="24"/>
              </w:rPr>
            </w:pPr>
            <w:r w:rsidRPr="004E1630">
              <w:rPr>
                <w:sz w:val="23"/>
                <w:szCs w:val="23"/>
                <w:shd w:val="clear" w:color="auto" w:fill="FFFFFF"/>
              </w:rPr>
              <w:t>Выращивание льна и конопли (1.6)</w:t>
            </w:r>
          </w:p>
        </w:tc>
        <w:tc>
          <w:tcPr>
            <w:tcW w:w="1670" w:type="pct"/>
          </w:tcPr>
          <w:p w:rsidR="002B2A7D" w:rsidRPr="004E1630" w:rsidRDefault="002B2A7D" w:rsidP="007D6304">
            <w:pPr>
              <w:widowControl w:val="0"/>
              <w:autoSpaceDE w:val="0"/>
              <w:autoSpaceDN w:val="0"/>
              <w:adjustRightInd w:val="0"/>
              <w:jc w:val="both"/>
              <w:rPr>
                <w:sz w:val="23"/>
                <w:szCs w:val="23"/>
                <w:shd w:val="clear" w:color="auto" w:fill="FFFFFF"/>
              </w:rPr>
            </w:pPr>
            <w:r w:rsidRPr="004E1630">
              <w:rPr>
                <w:sz w:val="23"/>
                <w:szCs w:val="23"/>
                <w:shd w:val="clear" w:color="auto" w:fill="FFFFFF"/>
              </w:rPr>
              <w:t>Осуществление хозяйственной деятельности, в том числе на сельскохозяйственных угодьях, связанной с выращиванием льна, конопли</w:t>
            </w:r>
          </w:p>
        </w:tc>
        <w:tc>
          <w:tcPr>
            <w:tcW w:w="2476" w:type="pct"/>
          </w:tcPr>
          <w:p w:rsidR="002B2A7D" w:rsidRPr="004E1630" w:rsidRDefault="00EE6AED" w:rsidP="007D6304">
            <w:pPr>
              <w:widowControl w:val="0"/>
              <w:ind w:firstLine="709"/>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54" w:type="pct"/>
          </w:tcPr>
          <w:p w:rsidR="0071115B" w:rsidRPr="004E1630" w:rsidRDefault="0071115B" w:rsidP="00EC2E4D">
            <w:pPr>
              <w:widowControl w:val="0"/>
              <w:autoSpaceDE w:val="0"/>
              <w:autoSpaceDN w:val="0"/>
              <w:adjustRightInd w:val="0"/>
              <w:rPr>
                <w:sz w:val="23"/>
                <w:szCs w:val="23"/>
                <w:shd w:val="clear" w:color="auto" w:fill="FFFFFF"/>
              </w:rPr>
            </w:pPr>
            <w:r w:rsidRPr="004E1630">
              <w:rPr>
                <w:sz w:val="23"/>
                <w:szCs w:val="23"/>
                <w:shd w:val="clear" w:color="auto" w:fill="FFFFFF"/>
              </w:rPr>
              <w:t>Скотоводство (1.8)</w:t>
            </w:r>
          </w:p>
        </w:tc>
        <w:tc>
          <w:tcPr>
            <w:tcW w:w="1670" w:type="pct"/>
          </w:tcPr>
          <w:p w:rsidR="0071115B" w:rsidRPr="004E1630" w:rsidRDefault="0071115B" w:rsidP="00EC2E4D">
            <w:pPr>
              <w:shd w:val="clear" w:color="auto" w:fill="FFFFFF"/>
              <w:spacing w:before="100" w:beforeAutospacing="1" w:after="100" w:afterAutospacing="1"/>
              <w:jc w:val="both"/>
              <w:rPr>
                <w:sz w:val="23"/>
                <w:szCs w:val="23"/>
              </w:rPr>
            </w:pPr>
            <w:r w:rsidRPr="004E1630">
              <w:rPr>
                <w:sz w:val="23"/>
                <w:szCs w:val="23"/>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71115B" w:rsidRPr="004E1630" w:rsidRDefault="0071115B" w:rsidP="00EC2E4D">
            <w:pPr>
              <w:shd w:val="clear" w:color="auto" w:fill="FFFFFF"/>
              <w:spacing w:before="100" w:beforeAutospacing="1" w:after="100" w:afterAutospacing="1"/>
              <w:jc w:val="both"/>
              <w:rPr>
                <w:sz w:val="23"/>
                <w:szCs w:val="23"/>
              </w:rPr>
            </w:pPr>
            <w:r w:rsidRPr="004E1630">
              <w:rPr>
                <w:sz w:val="23"/>
                <w:szCs w:val="23"/>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p w:rsidR="0071115B" w:rsidRPr="004E1630" w:rsidRDefault="0071115B" w:rsidP="00EC2E4D">
            <w:pPr>
              <w:widowControl w:val="0"/>
              <w:autoSpaceDE w:val="0"/>
              <w:autoSpaceDN w:val="0"/>
              <w:adjustRightInd w:val="0"/>
              <w:jc w:val="both"/>
              <w:rPr>
                <w:sz w:val="23"/>
                <w:szCs w:val="23"/>
                <w:shd w:val="clear" w:color="auto" w:fill="FFFFFF"/>
              </w:rPr>
            </w:pPr>
          </w:p>
        </w:tc>
        <w:tc>
          <w:tcPr>
            <w:tcW w:w="2476" w:type="pct"/>
          </w:tcPr>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- 300 кв. м/50000 кв.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1115B" w:rsidRPr="004E1630" w:rsidRDefault="0071115B" w:rsidP="00EC2E4D">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54" w:type="pct"/>
          </w:tcPr>
          <w:p w:rsidR="0071115B" w:rsidRPr="004E1630" w:rsidRDefault="0071115B" w:rsidP="00EC2E4D">
            <w:pPr>
              <w:widowControl w:val="0"/>
              <w:autoSpaceDE w:val="0"/>
              <w:autoSpaceDN w:val="0"/>
              <w:adjustRightInd w:val="0"/>
              <w:rPr>
                <w:sz w:val="23"/>
                <w:szCs w:val="23"/>
                <w:shd w:val="clear" w:color="auto" w:fill="FFFFFF"/>
              </w:rPr>
            </w:pPr>
            <w:r w:rsidRPr="004E1630">
              <w:rPr>
                <w:sz w:val="23"/>
                <w:szCs w:val="23"/>
                <w:shd w:val="clear" w:color="auto" w:fill="FFFFFF"/>
              </w:rPr>
              <w:t>Звероводство (1.9)</w:t>
            </w:r>
          </w:p>
        </w:tc>
        <w:tc>
          <w:tcPr>
            <w:tcW w:w="1670" w:type="pct"/>
          </w:tcPr>
          <w:p w:rsidR="0071115B" w:rsidRPr="004E1630" w:rsidRDefault="0071115B" w:rsidP="00EC2E4D">
            <w:pPr>
              <w:shd w:val="clear" w:color="auto" w:fill="FFFFFF"/>
              <w:spacing w:before="100" w:beforeAutospacing="1" w:after="100" w:afterAutospacing="1"/>
              <w:jc w:val="both"/>
              <w:rPr>
                <w:sz w:val="23"/>
                <w:szCs w:val="23"/>
              </w:rPr>
            </w:pPr>
            <w:r w:rsidRPr="004E1630">
              <w:rPr>
                <w:sz w:val="23"/>
                <w:szCs w:val="23"/>
              </w:rPr>
              <w:t>Осуществление хозяйственной деятельности, связанной с разведением в неволе ценных пушных зверей;</w:t>
            </w:r>
          </w:p>
          <w:p w:rsidR="0071115B" w:rsidRPr="004E1630" w:rsidRDefault="0071115B" w:rsidP="00EC2E4D">
            <w:pPr>
              <w:shd w:val="clear" w:color="auto" w:fill="FFFFFF"/>
              <w:spacing w:before="100" w:beforeAutospacing="1" w:after="100" w:afterAutospacing="1"/>
              <w:jc w:val="both"/>
              <w:rPr>
                <w:sz w:val="23"/>
                <w:szCs w:val="23"/>
              </w:rPr>
            </w:pPr>
            <w:r w:rsidRPr="004E1630">
              <w:rPr>
                <w:sz w:val="23"/>
                <w:szCs w:val="23"/>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71115B" w:rsidRPr="004E1630" w:rsidRDefault="0071115B" w:rsidP="00EC2E4D">
            <w:pPr>
              <w:shd w:val="clear" w:color="auto" w:fill="FFFFFF"/>
              <w:spacing w:before="100" w:beforeAutospacing="1" w:after="100" w:afterAutospacing="1"/>
              <w:jc w:val="both"/>
              <w:rPr>
                <w:sz w:val="23"/>
                <w:szCs w:val="23"/>
              </w:rPr>
            </w:pPr>
            <w:r w:rsidRPr="004E1630">
              <w:rPr>
                <w:sz w:val="23"/>
                <w:szCs w:val="23"/>
              </w:rPr>
              <w:t>разведение племенных животных, производство и использование племенной продукции (материала)</w:t>
            </w:r>
          </w:p>
          <w:p w:rsidR="0071115B" w:rsidRPr="004E1630" w:rsidRDefault="0071115B" w:rsidP="00EC2E4D">
            <w:pPr>
              <w:widowControl w:val="0"/>
              <w:autoSpaceDE w:val="0"/>
              <w:autoSpaceDN w:val="0"/>
              <w:adjustRightInd w:val="0"/>
              <w:jc w:val="both"/>
              <w:rPr>
                <w:sz w:val="23"/>
                <w:szCs w:val="23"/>
                <w:shd w:val="clear" w:color="auto" w:fill="FFFFFF"/>
              </w:rPr>
            </w:pPr>
          </w:p>
        </w:tc>
        <w:tc>
          <w:tcPr>
            <w:tcW w:w="2476" w:type="pct"/>
          </w:tcPr>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- 300 кв. м/20000 кв.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71115B" w:rsidRPr="004E1630" w:rsidRDefault="0071115B" w:rsidP="00EC2E4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1115B" w:rsidRPr="004E1630" w:rsidRDefault="0071115B" w:rsidP="00EC2E4D">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54" w:type="pct"/>
          </w:tcPr>
          <w:p w:rsidR="00443A1C" w:rsidRPr="004E1630" w:rsidRDefault="00443A1C" w:rsidP="007D6304">
            <w:pPr>
              <w:widowControl w:val="0"/>
              <w:autoSpaceDE w:val="0"/>
              <w:autoSpaceDN w:val="0"/>
              <w:adjustRightInd w:val="0"/>
              <w:rPr>
                <w:sz w:val="23"/>
                <w:szCs w:val="23"/>
                <w:shd w:val="clear" w:color="auto" w:fill="FFFFFF"/>
              </w:rPr>
            </w:pPr>
            <w:r w:rsidRPr="004E1630">
              <w:rPr>
                <w:sz w:val="23"/>
                <w:szCs w:val="23"/>
                <w:shd w:val="clear" w:color="auto" w:fill="FFFFFF"/>
              </w:rPr>
              <w:t>Сенокошение (1.19)</w:t>
            </w:r>
          </w:p>
        </w:tc>
        <w:tc>
          <w:tcPr>
            <w:tcW w:w="1670" w:type="pct"/>
          </w:tcPr>
          <w:p w:rsidR="00443A1C" w:rsidRPr="004E1630" w:rsidRDefault="00443A1C" w:rsidP="007D6304">
            <w:pPr>
              <w:widowControl w:val="0"/>
              <w:autoSpaceDE w:val="0"/>
              <w:autoSpaceDN w:val="0"/>
              <w:adjustRightInd w:val="0"/>
              <w:jc w:val="both"/>
              <w:rPr>
                <w:sz w:val="23"/>
                <w:szCs w:val="23"/>
                <w:shd w:val="clear" w:color="auto" w:fill="FFFFFF"/>
              </w:rPr>
            </w:pPr>
            <w:r w:rsidRPr="004E1630">
              <w:rPr>
                <w:sz w:val="23"/>
                <w:szCs w:val="23"/>
                <w:shd w:val="clear" w:color="auto" w:fill="FFFFFF"/>
              </w:rPr>
              <w:t>Кошение трав, сбор и заготовка сена</w:t>
            </w:r>
          </w:p>
        </w:tc>
        <w:tc>
          <w:tcPr>
            <w:tcW w:w="2476" w:type="pct"/>
          </w:tcPr>
          <w:p w:rsidR="00443A1C" w:rsidRPr="004E1630" w:rsidRDefault="00EE6AED" w:rsidP="007D6304">
            <w:pPr>
              <w:widowControl w:val="0"/>
              <w:ind w:firstLine="709"/>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54" w:type="pct"/>
          </w:tcPr>
          <w:p w:rsidR="00CB7DAD" w:rsidRPr="004E1630" w:rsidRDefault="00CB7DAD" w:rsidP="007D6304">
            <w:pPr>
              <w:widowControl w:val="0"/>
              <w:autoSpaceDE w:val="0"/>
              <w:autoSpaceDN w:val="0"/>
              <w:adjustRightInd w:val="0"/>
              <w:rPr>
                <w:sz w:val="23"/>
                <w:szCs w:val="23"/>
                <w:shd w:val="clear" w:color="auto" w:fill="FFFFFF"/>
              </w:rPr>
            </w:pPr>
            <w:r w:rsidRPr="004E1630">
              <w:rPr>
                <w:sz w:val="23"/>
                <w:szCs w:val="23"/>
                <w:shd w:val="clear" w:color="auto" w:fill="FFFFFF"/>
              </w:rPr>
              <w:t>Выпас сельскохозяйственных животных (1.20)</w:t>
            </w:r>
          </w:p>
        </w:tc>
        <w:tc>
          <w:tcPr>
            <w:tcW w:w="1670" w:type="pct"/>
          </w:tcPr>
          <w:p w:rsidR="00CB7DAD" w:rsidRPr="004E1630" w:rsidRDefault="00CB7DAD" w:rsidP="007D6304">
            <w:pPr>
              <w:widowControl w:val="0"/>
              <w:autoSpaceDE w:val="0"/>
              <w:autoSpaceDN w:val="0"/>
              <w:adjustRightInd w:val="0"/>
              <w:jc w:val="both"/>
              <w:rPr>
                <w:sz w:val="23"/>
                <w:szCs w:val="23"/>
                <w:shd w:val="clear" w:color="auto" w:fill="FFFFFF"/>
              </w:rPr>
            </w:pPr>
            <w:r w:rsidRPr="004E1630">
              <w:rPr>
                <w:sz w:val="23"/>
                <w:szCs w:val="23"/>
                <w:shd w:val="clear" w:color="auto" w:fill="FFFFFF"/>
              </w:rPr>
              <w:t>Выпас сельскохозяйственных животных</w:t>
            </w:r>
          </w:p>
        </w:tc>
        <w:tc>
          <w:tcPr>
            <w:tcW w:w="2476" w:type="pct"/>
          </w:tcPr>
          <w:p w:rsidR="00CB7DAD" w:rsidRPr="004E1630" w:rsidRDefault="00EE6AED" w:rsidP="007D6304">
            <w:pPr>
              <w:widowControl w:val="0"/>
              <w:ind w:firstLine="709"/>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54" w:type="pct"/>
          </w:tcPr>
          <w:p w:rsidR="00CB7DAD" w:rsidRPr="004E1630" w:rsidRDefault="00CB7DAD" w:rsidP="007D6304">
            <w:pPr>
              <w:widowControl w:val="0"/>
              <w:autoSpaceDE w:val="0"/>
              <w:autoSpaceDN w:val="0"/>
              <w:adjustRightInd w:val="0"/>
              <w:rPr>
                <w:sz w:val="23"/>
                <w:szCs w:val="23"/>
                <w:shd w:val="clear" w:color="auto" w:fill="FFFFFF"/>
              </w:rPr>
            </w:pPr>
            <w:r w:rsidRPr="004E1630">
              <w:rPr>
                <w:sz w:val="23"/>
                <w:szCs w:val="23"/>
                <w:shd w:val="clear" w:color="auto" w:fill="FFFFFF"/>
              </w:rPr>
              <w:t>Ведение личного подсобного хозяйства на полевых участках (1.16)</w:t>
            </w:r>
          </w:p>
        </w:tc>
        <w:tc>
          <w:tcPr>
            <w:tcW w:w="1670" w:type="pct"/>
          </w:tcPr>
          <w:p w:rsidR="00CB7DAD" w:rsidRPr="004E1630" w:rsidRDefault="00CB7DAD" w:rsidP="007D6304">
            <w:pPr>
              <w:widowControl w:val="0"/>
              <w:autoSpaceDE w:val="0"/>
              <w:autoSpaceDN w:val="0"/>
              <w:adjustRightInd w:val="0"/>
              <w:jc w:val="both"/>
              <w:rPr>
                <w:sz w:val="23"/>
                <w:szCs w:val="23"/>
                <w:shd w:val="clear" w:color="auto" w:fill="FFFFFF"/>
              </w:rPr>
            </w:pPr>
            <w:r w:rsidRPr="004E1630">
              <w:rPr>
                <w:sz w:val="23"/>
                <w:szCs w:val="23"/>
                <w:shd w:val="clear" w:color="auto" w:fill="FFFFFF"/>
              </w:rPr>
              <w:t>Производство сельскохозяйственной продукции без права возведения объектов капитального строительства</w:t>
            </w:r>
          </w:p>
        </w:tc>
        <w:tc>
          <w:tcPr>
            <w:tcW w:w="2476" w:type="pct"/>
          </w:tcPr>
          <w:p w:rsidR="00CB7DAD" w:rsidRPr="004E1630" w:rsidRDefault="00EE6AED" w:rsidP="007D6304">
            <w:pPr>
              <w:widowControl w:val="0"/>
              <w:ind w:firstLine="709"/>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54" w:type="pct"/>
          </w:tcPr>
          <w:p w:rsidR="00CB7DAD" w:rsidRPr="004E1630" w:rsidRDefault="00CB7DAD" w:rsidP="007D6304">
            <w:pPr>
              <w:widowControl w:val="0"/>
              <w:autoSpaceDE w:val="0"/>
              <w:autoSpaceDN w:val="0"/>
              <w:adjustRightInd w:val="0"/>
              <w:rPr>
                <w:sz w:val="23"/>
                <w:szCs w:val="23"/>
                <w:shd w:val="clear" w:color="auto" w:fill="FFFFFF"/>
              </w:rPr>
            </w:pPr>
            <w:r w:rsidRPr="004E1630">
              <w:rPr>
                <w:sz w:val="23"/>
                <w:szCs w:val="23"/>
                <w:shd w:val="clear" w:color="auto" w:fill="FFFFFF"/>
              </w:rPr>
              <w:t>Научное обеспечение сельского хозяйства (1.14)</w:t>
            </w:r>
          </w:p>
        </w:tc>
        <w:tc>
          <w:tcPr>
            <w:tcW w:w="1670" w:type="pct"/>
          </w:tcPr>
          <w:p w:rsidR="00CB7DAD" w:rsidRPr="004E1630" w:rsidRDefault="00CB7DAD" w:rsidP="007D6304">
            <w:pPr>
              <w:widowControl w:val="0"/>
              <w:autoSpaceDE w:val="0"/>
              <w:autoSpaceDN w:val="0"/>
              <w:adjustRightInd w:val="0"/>
              <w:jc w:val="both"/>
              <w:rPr>
                <w:sz w:val="23"/>
                <w:szCs w:val="23"/>
                <w:shd w:val="clear" w:color="auto" w:fill="FFFFFF"/>
              </w:rPr>
            </w:pPr>
            <w:r w:rsidRPr="004E1630">
              <w:rPr>
                <w:sz w:val="23"/>
                <w:szCs w:val="23"/>
                <w:shd w:val="clear" w:color="auto" w:fill="FFFFFF"/>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2476" w:type="pct"/>
          </w:tcPr>
          <w:p w:rsidR="00CB7DAD" w:rsidRPr="004E1630" w:rsidRDefault="00EE6AED" w:rsidP="007D6304">
            <w:pPr>
              <w:widowControl w:val="0"/>
              <w:ind w:firstLine="709"/>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54" w:type="pct"/>
          </w:tcPr>
          <w:p w:rsidR="00C51128" w:rsidRPr="004E1630" w:rsidRDefault="00C51128" w:rsidP="00B1010E">
            <w:pPr>
              <w:widowControl w:val="0"/>
              <w:autoSpaceDE w:val="0"/>
              <w:autoSpaceDN w:val="0"/>
              <w:adjustRightInd w:val="0"/>
              <w:rPr>
                <w:sz w:val="23"/>
                <w:szCs w:val="23"/>
                <w:shd w:val="clear" w:color="auto" w:fill="FFFFFF"/>
              </w:rPr>
            </w:pPr>
            <w:r w:rsidRPr="004E1630">
              <w:rPr>
                <w:sz w:val="23"/>
                <w:szCs w:val="23"/>
                <w:shd w:val="clear" w:color="auto" w:fill="FFFFFF"/>
              </w:rPr>
              <w:t>Птицеводство (1.10)</w:t>
            </w:r>
          </w:p>
        </w:tc>
        <w:tc>
          <w:tcPr>
            <w:tcW w:w="1670" w:type="pct"/>
          </w:tcPr>
          <w:p w:rsidR="00C51128" w:rsidRPr="004E1630" w:rsidRDefault="00C51128" w:rsidP="00B1010E">
            <w:pPr>
              <w:shd w:val="clear" w:color="auto" w:fill="FFFFFF"/>
              <w:spacing w:before="100" w:beforeAutospacing="1" w:after="100" w:afterAutospacing="1"/>
              <w:jc w:val="both"/>
              <w:rPr>
                <w:sz w:val="23"/>
                <w:szCs w:val="23"/>
              </w:rPr>
            </w:pPr>
            <w:r w:rsidRPr="004E1630">
              <w:rPr>
                <w:sz w:val="23"/>
                <w:szCs w:val="23"/>
              </w:rPr>
              <w:t>Осуществление хозяйственной деятельности, связанной с разведением домашних пород птиц, в том числе водоплавающих;</w:t>
            </w:r>
          </w:p>
          <w:p w:rsidR="00C51128" w:rsidRPr="004E1630" w:rsidRDefault="00C51128" w:rsidP="00B1010E">
            <w:pPr>
              <w:shd w:val="clear" w:color="auto" w:fill="FFFFFF"/>
              <w:spacing w:before="100" w:beforeAutospacing="1" w:after="100" w:afterAutospacing="1"/>
              <w:jc w:val="both"/>
              <w:rPr>
                <w:sz w:val="23"/>
                <w:szCs w:val="23"/>
              </w:rPr>
            </w:pPr>
            <w:r w:rsidRPr="004E1630">
              <w:rPr>
                <w:sz w:val="23"/>
                <w:szCs w:val="23"/>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C51128" w:rsidRPr="004E1630" w:rsidRDefault="00C51128" w:rsidP="00B1010E">
            <w:pPr>
              <w:shd w:val="clear" w:color="auto" w:fill="FFFFFF"/>
              <w:spacing w:before="100" w:beforeAutospacing="1" w:after="100" w:afterAutospacing="1"/>
              <w:jc w:val="both"/>
              <w:rPr>
                <w:sz w:val="23"/>
                <w:szCs w:val="23"/>
              </w:rPr>
            </w:pPr>
            <w:r w:rsidRPr="004E1630">
              <w:rPr>
                <w:sz w:val="23"/>
                <w:szCs w:val="23"/>
              </w:rPr>
              <w:t>разведение племенных животных, производство и использование племенной продукции (материала)</w:t>
            </w:r>
          </w:p>
        </w:tc>
        <w:tc>
          <w:tcPr>
            <w:tcW w:w="2476" w:type="pct"/>
          </w:tcPr>
          <w:p w:rsidR="00C51128" w:rsidRPr="004E1630" w:rsidRDefault="00C51128" w:rsidP="00B1010E">
            <w:pPr>
              <w:rPr>
                <w:rFonts w:ascii="Times New Roman CYR" w:eastAsia="Times New Roman CYR" w:hAnsi="Times New Roman CYR" w:cs="Times New Roman CYR"/>
              </w:rPr>
            </w:pPr>
            <w:r w:rsidRPr="004E1630">
              <w:rPr>
                <w:rFonts w:ascii="Times New Roman CYR" w:eastAsia="Times New Roman CYR" w:hAnsi="Times New Roman CYR" w:cs="Times New Roman CYR"/>
              </w:rPr>
              <w:t>минимальная/максимальная площадь земельных участков - 300 кв. м/50000 кв. м;</w:t>
            </w:r>
          </w:p>
          <w:p w:rsidR="00C51128" w:rsidRPr="004E1630" w:rsidRDefault="00C51128" w:rsidP="00B1010E">
            <w:pPr>
              <w:rPr>
                <w:rFonts w:ascii="Times New Roman CYR" w:eastAsia="Times New Roman CYR" w:hAnsi="Times New Roman CYR" w:cs="Times New Roman CYR"/>
              </w:rPr>
            </w:pPr>
            <w:r w:rsidRPr="004E1630">
              <w:rPr>
                <w:rFonts w:ascii="Times New Roman CYR" w:eastAsia="Times New Roman CYR" w:hAnsi="Times New Roman CYR" w:cs="Times New Roman CYR"/>
              </w:rPr>
              <w:t>минимальная ширина земельных участков вдоль фронта улицы (проезда) - 20 м;</w:t>
            </w:r>
          </w:p>
          <w:p w:rsidR="00C51128" w:rsidRPr="004E1630" w:rsidRDefault="00C51128" w:rsidP="00B1010E">
            <w:pPr>
              <w:rPr>
                <w:rFonts w:ascii="Times New Roman CYR" w:eastAsia="Times New Roman CYR" w:hAnsi="Times New Roman CYR" w:cs="Times New Roman CYR"/>
              </w:rPr>
            </w:pPr>
            <w:r w:rsidRPr="004E1630">
              <w:rPr>
                <w:rFonts w:ascii="Times New Roman CYR" w:eastAsia="Times New Roman CYR" w:hAnsi="Times New Roman CYR" w:cs="Times New Roman CYR"/>
              </w:rPr>
              <w:t>минимальные отступы от границ земельных участков - 3 м;</w:t>
            </w:r>
          </w:p>
          <w:p w:rsidR="00C51128" w:rsidRPr="004E1630" w:rsidRDefault="00C51128" w:rsidP="00B1010E">
            <w:pPr>
              <w:rPr>
                <w:rFonts w:ascii="Times New Roman CYR" w:eastAsia="Times New Roman CYR" w:hAnsi="Times New Roman CYR" w:cs="Times New Roman CYR"/>
              </w:rPr>
            </w:pPr>
            <w:r w:rsidRPr="004E1630">
              <w:rPr>
                <w:rFonts w:ascii="Times New Roman CYR" w:eastAsia="Times New Roman CYR" w:hAnsi="Times New Roman CYR" w:cs="Times New Roman CYR"/>
              </w:rPr>
              <w:t>максимальная высота строений, сооружений от уровня земли - 10 м;</w:t>
            </w:r>
          </w:p>
          <w:p w:rsidR="00C51128" w:rsidRPr="004E1630" w:rsidRDefault="00C51128" w:rsidP="00B1010E">
            <w:pPr>
              <w:widowControl w:val="0"/>
              <w:ind w:firstLine="567"/>
              <w:jc w:val="both"/>
              <w:rPr>
                <w:b/>
              </w:rPr>
            </w:pPr>
            <w:r w:rsidRPr="004E1630">
              <w:rPr>
                <w:rFonts w:ascii="Times New Roman CYR" w:eastAsia="Times New Roman CYR" w:hAnsi="Times New Roman CYR" w:cs="Times New Roman CYR"/>
              </w:rPr>
              <w:t>максимальный процент застройки в границах земельного участка - 80%</w:t>
            </w:r>
          </w:p>
        </w:tc>
      </w:tr>
      <w:tr w:rsidR="00C51128" w:rsidRPr="004E1630" w:rsidTr="00F0555E">
        <w:trPr>
          <w:trHeight w:val="552"/>
        </w:trPr>
        <w:tc>
          <w:tcPr>
            <w:tcW w:w="854" w:type="pct"/>
          </w:tcPr>
          <w:p w:rsidR="00C51128" w:rsidRPr="004E1630" w:rsidRDefault="00C51128" w:rsidP="00967F61">
            <w:pPr>
              <w:widowControl w:val="0"/>
              <w:autoSpaceDE w:val="0"/>
              <w:autoSpaceDN w:val="0"/>
              <w:adjustRightInd w:val="0"/>
            </w:pPr>
            <w:r w:rsidRPr="004E1630">
              <w:rPr>
                <w:sz w:val="23"/>
                <w:szCs w:val="23"/>
                <w:shd w:val="clear" w:color="auto" w:fill="FFFFFF"/>
              </w:rPr>
              <w:t>Историко-культурная деятельность</w:t>
            </w:r>
          </w:p>
          <w:p w:rsidR="00C51128" w:rsidRPr="004E1630" w:rsidRDefault="00C51128" w:rsidP="00967F61">
            <w:pPr>
              <w:widowControl w:val="0"/>
              <w:autoSpaceDE w:val="0"/>
              <w:autoSpaceDN w:val="0"/>
              <w:adjustRightInd w:val="0"/>
            </w:pPr>
            <w:r w:rsidRPr="004E1630">
              <w:t xml:space="preserve"> (9.3)</w:t>
            </w:r>
          </w:p>
        </w:tc>
        <w:tc>
          <w:tcPr>
            <w:tcW w:w="1670" w:type="pct"/>
          </w:tcPr>
          <w:p w:rsidR="00C51128" w:rsidRPr="004E1630" w:rsidRDefault="00C51128" w:rsidP="00967F61">
            <w:pPr>
              <w:widowControl w:val="0"/>
              <w:autoSpaceDE w:val="0"/>
              <w:autoSpaceDN w:val="0"/>
              <w:adjustRightInd w:val="0"/>
              <w:jc w:val="both"/>
            </w:pPr>
            <w:r w:rsidRPr="004E1630">
              <w:rPr>
                <w:sz w:val="23"/>
                <w:szCs w:val="23"/>
                <w:shd w:val="clear" w:color="auto" w:fill="FFFFFF"/>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p w:rsidR="00C51128" w:rsidRPr="004E1630" w:rsidRDefault="00C51128" w:rsidP="00967F61">
            <w:pPr>
              <w:widowControl w:val="0"/>
              <w:autoSpaceDE w:val="0"/>
              <w:autoSpaceDN w:val="0"/>
              <w:adjustRightInd w:val="0"/>
              <w:jc w:val="both"/>
            </w:pPr>
          </w:p>
        </w:tc>
        <w:tc>
          <w:tcPr>
            <w:tcW w:w="2476" w:type="pct"/>
          </w:tcPr>
          <w:p w:rsidR="00C51128" w:rsidRPr="004E1630" w:rsidRDefault="00C51128" w:rsidP="00967F61">
            <w:pPr>
              <w:widowControl w:val="0"/>
              <w:ind w:firstLine="567"/>
              <w:jc w:val="both"/>
              <w:rPr>
                <w:b/>
              </w:rPr>
            </w:pPr>
            <w:r w:rsidRPr="004E1630">
              <w:rPr>
                <w:b/>
              </w:rPr>
              <w:t>предельные (минимальные и (или) максимальные) размеры земельных участков, в том числе их площадь:</w:t>
            </w:r>
          </w:p>
          <w:p w:rsidR="00C51128" w:rsidRPr="004E1630" w:rsidRDefault="00C51128" w:rsidP="00967F61">
            <w:pPr>
              <w:widowControl w:val="0"/>
              <w:ind w:firstLine="567"/>
              <w:jc w:val="both"/>
            </w:pPr>
            <w:r w:rsidRPr="004E1630">
              <w:t xml:space="preserve">- минимальная/максимальная площадь земельного участка - </w:t>
            </w:r>
            <w:r w:rsidRPr="004E1630">
              <w:rPr>
                <w:b/>
              </w:rPr>
              <w:t>200/50000</w:t>
            </w:r>
            <w:r w:rsidRPr="004E1630">
              <w:t xml:space="preserve"> кв.м;</w:t>
            </w:r>
          </w:p>
          <w:p w:rsidR="00C51128" w:rsidRPr="004E1630" w:rsidRDefault="00C51128" w:rsidP="00967F61">
            <w:pPr>
              <w:widowControl w:val="0"/>
              <w:ind w:firstLine="567"/>
              <w:jc w:val="both"/>
              <w:rPr>
                <w:b/>
              </w:rPr>
            </w:pPr>
            <w:r w:rsidRPr="004E1630">
              <w:rPr>
                <w:b/>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51128" w:rsidRPr="004E1630" w:rsidRDefault="00C51128" w:rsidP="00967F61">
            <w:pPr>
              <w:widowControl w:val="0"/>
              <w:ind w:firstLine="567"/>
              <w:jc w:val="both"/>
            </w:pPr>
            <w:r w:rsidRPr="004E1630">
              <w:t xml:space="preserve">- минимальные отступы от границы земельного участка- </w:t>
            </w:r>
            <w:r w:rsidRPr="004E1630">
              <w:rPr>
                <w:b/>
              </w:rPr>
              <w:t>1 м;</w:t>
            </w:r>
          </w:p>
          <w:p w:rsidR="00C51128" w:rsidRPr="004E1630" w:rsidRDefault="00C51128" w:rsidP="00967F61">
            <w:pPr>
              <w:widowControl w:val="0"/>
              <w:autoSpaceDE w:val="0"/>
              <w:autoSpaceDN w:val="0"/>
              <w:adjustRightInd w:val="0"/>
              <w:ind w:firstLine="567"/>
              <w:jc w:val="both"/>
            </w:pPr>
            <w:r w:rsidRPr="004E1630">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51128" w:rsidRPr="004E1630" w:rsidRDefault="00C51128" w:rsidP="00967F61">
            <w:pPr>
              <w:widowControl w:val="0"/>
              <w:ind w:firstLine="567"/>
              <w:jc w:val="both"/>
              <w:rPr>
                <w:rFonts w:eastAsia="SimSun"/>
                <w:b/>
                <w:lang w:eastAsia="zh-CN"/>
              </w:rPr>
            </w:pPr>
            <w:r w:rsidRPr="004E1630">
              <w:rPr>
                <w:rFonts w:eastAsia="SimSun"/>
                <w:lang w:eastAsia="zh-CN"/>
              </w:rPr>
              <w:t xml:space="preserve">- максимальный процент застройки в границах земельного участка - </w:t>
            </w:r>
            <w:r w:rsidRPr="004E1630">
              <w:rPr>
                <w:rFonts w:eastAsia="SimSun"/>
                <w:b/>
                <w:lang w:eastAsia="zh-CN"/>
              </w:rPr>
              <w:t>90%</w:t>
            </w:r>
          </w:p>
          <w:p w:rsidR="00C51128" w:rsidRPr="004E1630" w:rsidRDefault="00C51128" w:rsidP="00967F61">
            <w:pPr>
              <w:widowControl w:val="0"/>
              <w:ind w:firstLine="567"/>
              <w:jc w:val="both"/>
              <w:rPr>
                <w:b/>
              </w:rPr>
            </w:pPr>
            <w:r w:rsidRPr="004E1630">
              <w:rPr>
                <w:b/>
              </w:rPr>
              <w:t>предельное количество этажей или предельная высота зданий, строений, сооружений:</w:t>
            </w:r>
          </w:p>
          <w:p w:rsidR="00C51128" w:rsidRPr="004E1630" w:rsidRDefault="00C51128" w:rsidP="00967F61">
            <w:pPr>
              <w:widowControl w:val="0"/>
              <w:ind w:firstLine="567"/>
              <w:jc w:val="both"/>
              <w:rPr>
                <w:rFonts w:eastAsia="SimSun"/>
                <w:b/>
                <w:lang w:eastAsia="zh-CN"/>
              </w:rPr>
            </w:pPr>
            <w:r w:rsidRPr="004E1630">
              <w:t xml:space="preserve">- максимальная высота зданий, строений, сооружений от уровня земли - </w:t>
            </w:r>
            <w:r w:rsidRPr="004E1630">
              <w:rPr>
                <w:b/>
              </w:rPr>
              <w:t>50 м;</w:t>
            </w:r>
            <w:r w:rsidRPr="004E1630">
              <w:rPr>
                <w:rFonts w:eastAsia="SimSun"/>
                <w:b/>
                <w:lang w:eastAsia="zh-CN"/>
              </w:rPr>
              <w:t xml:space="preserve"> </w:t>
            </w:r>
          </w:p>
          <w:p w:rsidR="00C51128" w:rsidRPr="004E1630" w:rsidRDefault="00C51128" w:rsidP="00967F61">
            <w:pPr>
              <w:widowControl w:val="0"/>
              <w:ind w:firstLine="567"/>
              <w:jc w:val="both"/>
              <w:rPr>
                <w:rFonts w:eastAsia="SimSun"/>
                <w:b/>
                <w:lang w:eastAsia="zh-CN"/>
              </w:rPr>
            </w:pPr>
            <w:r w:rsidRPr="004E1630">
              <w:t>Ограничения использования земельных участков и объектов капитального строительства установлены в статье 34</w:t>
            </w:r>
          </w:p>
        </w:tc>
      </w:tr>
    </w:tbl>
    <w:p w:rsidR="007D6304" w:rsidRPr="004E1630" w:rsidRDefault="007D6304" w:rsidP="007D6304">
      <w:pPr>
        <w:widowControl w:val="0"/>
        <w:jc w:val="both"/>
        <w:rPr>
          <w:sz w:val="24"/>
          <w:szCs w:val="24"/>
        </w:rPr>
      </w:pPr>
    </w:p>
    <w:p w:rsidR="007D6304" w:rsidRPr="004E1630" w:rsidRDefault="007D6304" w:rsidP="007D6304">
      <w:pPr>
        <w:widowControl w:val="0"/>
        <w:numPr>
          <w:ilvl w:val="0"/>
          <w:numId w:val="19"/>
        </w:numPr>
        <w:jc w:val="both"/>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9"/>
        <w:gridCol w:w="5062"/>
        <w:gridCol w:w="7505"/>
      </w:tblGrid>
      <w:tr w:rsidR="004E1630" w:rsidRPr="004E1630" w:rsidTr="00FA6F91">
        <w:trPr>
          <w:trHeight w:val="552"/>
          <w:tblHeader/>
        </w:trPr>
        <w:tc>
          <w:tcPr>
            <w:tcW w:w="854"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ВИДЫ РАЗРЕШЕННОГО ИСПОЛЬЗОВАНИЯ ЗЕМЕЛЬНЫХ УЧАСТКОВ</w:t>
            </w:r>
          </w:p>
          <w:p w:rsidR="007D6304" w:rsidRPr="004E1630" w:rsidRDefault="007D6304" w:rsidP="007D6304">
            <w:pPr>
              <w:widowControl w:val="0"/>
              <w:tabs>
                <w:tab w:val="left" w:pos="2520"/>
              </w:tabs>
              <w:jc w:val="center"/>
              <w:rPr>
                <w:b/>
                <w:sz w:val="24"/>
                <w:szCs w:val="24"/>
              </w:rPr>
            </w:pPr>
            <w:r w:rsidRPr="004E1630">
              <w:rPr>
                <w:b/>
                <w:sz w:val="24"/>
                <w:szCs w:val="24"/>
              </w:rPr>
              <w:t xml:space="preserve">(номер по классификатору) </w:t>
            </w:r>
          </w:p>
        </w:tc>
        <w:tc>
          <w:tcPr>
            <w:tcW w:w="1670" w:type="pct"/>
          </w:tcPr>
          <w:p w:rsidR="007D6304" w:rsidRPr="004E1630" w:rsidRDefault="007D6304" w:rsidP="007D6304">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476"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ПРЕДЕЛЬНЫЕ РАЗМЕРЫ ЗЕМЕЛЬНЫХ</w:t>
            </w:r>
          </w:p>
          <w:p w:rsidR="007D6304" w:rsidRPr="004E1630" w:rsidRDefault="007D6304" w:rsidP="007D6304">
            <w:pPr>
              <w:widowControl w:val="0"/>
              <w:tabs>
                <w:tab w:val="left" w:pos="2520"/>
              </w:tabs>
              <w:jc w:val="center"/>
              <w:rPr>
                <w:b/>
                <w:sz w:val="24"/>
                <w:szCs w:val="24"/>
              </w:rPr>
            </w:pPr>
            <w:r w:rsidRPr="004E1630">
              <w:rPr>
                <w:b/>
                <w:sz w:val="24"/>
                <w:szCs w:val="24"/>
              </w:rPr>
              <w:t>УЧАСТКОВ И ПРЕДЕЛЬНЫЕ ПАРАМЕТРЫ</w:t>
            </w:r>
          </w:p>
          <w:p w:rsidR="007D6304" w:rsidRPr="004E1630" w:rsidRDefault="007D6304" w:rsidP="007D6304">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A6F91">
        <w:trPr>
          <w:trHeight w:val="552"/>
        </w:trPr>
        <w:tc>
          <w:tcPr>
            <w:tcW w:w="854" w:type="pct"/>
          </w:tcPr>
          <w:p w:rsidR="00013FA6" w:rsidRPr="004E1630" w:rsidRDefault="00013FA6" w:rsidP="007D6304">
            <w:pPr>
              <w:widowControl w:val="0"/>
              <w:autoSpaceDE w:val="0"/>
              <w:autoSpaceDN w:val="0"/>
              <w:adjustRightInd w:val="0"/>
              <w:rPr>
                <w:sz w:val="24"/>
                <w:szCs w:val="24"/>
              </w:rPr>
            </w:pPr>
            <w:r w:rsidRPr="004E1630">
              <w:rPr>
                <w:rFonts w:ascii="Times New Roman CYR" w:eastAsia="Times New Roman CYR" w:hAnsi="Times New Roman CYR" w:cs="Times New Roman CYR"/>
                <w:sz w:val="24"/>
                <w:szCs w:val="24"/>
              </w:rPr>
              <w:t>Коммунальное обслуживание (3.1)</w:t>
            </w:r>
          </w:p>
        </w:tc>
        <w:tc>
          <w:tcPr>
            <w:tcW w:w="1670" w:type="pct"/>
          </w:tcPr>
          <w:p w:rsidR="00013FA6" w:rsidRPr="004E1630" w:rsidRDefault="00013FA6" w:rsidP="007D6304">
            <w:pPr>
              <w:widowControl w:val="0"/>
              <w:autoSpaceDE w:val="0"/>
              <w:autoSpaceDN w:val="0"/>
              <w:adjustRightInd w:val="0"/>
              <w:jc w:val="both"/>
              <w:rPr>
                <w:sz w:val="24"/>
                <w:szCs w:val="24"/>
              </w:rPr>
            </w:pPr>
            <w:r w:rsidRPr="004E1630">
              <w:rPr>
                <w:rFonts w:ascii="Times New Roman CYR" w:eastAsia="Times New Roman CYR" w:hAnsi="Times New Roman CYR" w:cs="Times New Roman CYR"/>
                <w:sz w:val="24"/>
                <w:szCs w:val="24"/>
              </w:rPr>
              <w:t>Объекты капитального строительства для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(котельные, водозаборы, очистные сооружения, насосные станции, водопроводы, линии электропередач, трансформаторные подстанции, газопроводы, линии связи, телефонные станции, канализации).</w:t>
            </w:r>
          </w:p>
        </w:tc>
        <w:tc>
          <w:tcPr>
            <w:tcW w:w="2476" w:type="pct"/>
          </w:tcPr>
          <w:p w:rsidR="00013FA6" w:rsidRPr="004E1630" w:rsidRDefault="00013FA6" w:rsidP="00013F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 кв. м/10000 кв. м;</w:t>
            </w:r>
          </w:p>
          <w:p w:rsidR="00013FA6" w:rsidRPr="004E1630" w:rsidRDefault="00013FA6" w:rsidP="00013F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013FA6" w:rsidRPr="004E1630" w:rsidRDefault="00013FA6" w:rsidP="00013F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013FA6" w:rsidRPr="004E1630" w:rsidRDefault="00013FA6" w:rsidP="00013FA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- 20 м;</w:t>
            </w:r>
          </w:p>
          <w:p w:rsidR="00013FA6" w:rsidRPr="004E1630" w:rsidRDefault="00013FA6" w:rsidP="00013FA6">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A6F91">
        <w:trPr>
          <w:trHeight w:val="552"/>
        </w:trPr>
        <w:tc>
          <w:tcPr>
            <w:tcW w:w="854" w:type="pct"/>
          </w:tcPr>
          <w:p w:rsidR="00376CED" w:rsidRPr="004E1630" w:rsidRDefault="00376CED" w:rsidP="007D6304">
            <w:pPr>
              <w:widowControl w:val="0"/>
              <w:autoSpaceDE w:val="0"/>
              <w:autoSpaceDN w:val="0"/>
              <w:adjustRightInd w:val="0"/>
              <w:rPr>
                <w:sz w:val="24"/>
                <w:szCs w:val="24"/>
              </w:rPr>
            </w:pPr>
            <w:r w:rsidRPr="004E1630">
              <w:rPr>
                <w:sz w:val="24"/>
                <w:szCs w:val="24"/>
              </w:rPr>
              <w:t>Питомники (1.17)</w:t>
            </w:r>
          </w:p>
        </w:tc>
        <w:tc>
          <w:tcPr>
            <w:tcW w:w="1670" w:type="pct"/>
          </w:tcPr>
          <w:p w:rsidR="00376CED" w:rsidRPr="004E1630" w:rsidRDefault="00376CED" w:rsidP="00376CED">
            <w:pPr>
              <w:shd w:val="clear" w:color="auto" w:fill="FFFFFF"/>
              <w:spacing w:before="100" w:beforeAutospacing="1" w:after="100" w:afterAutospacing="1"/>
              <w:jc w:val="both"/>
              <w:rPr>
                <w:sz w:val="23"/>
                <w:szCs w:val="23"/>
              </w:rPr>
            </w:pPr>
            <w:r w:rsidRPr="004E1630">
              <w:rPr>
                <w:sz w:val="23"/>
                <w:szCs w:val="23"/>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376CED" w:rsidRPr="004E1630" w:rsidRDefault="00376CED" w:rsidP="00376CED">
            <w:pPr>
              <w:shd w:val="clear" w:color="auto" w:fill="FFFFFF"/>
              <w:spacing w:before="100" w:beforeAutospacing="1" w:after="100" w:afterAutospacing="1"/>
              <w:jc w:val="both"/>
              <w:rPr>
                <w:sz w:val="23"/>
                <w:szCs w:val="23"/>
              </w:rPr>
            </w:pPr>
            <w:r w:rsidRPr="004E1630">
              <w:rPr>
                <w:sz w:val="23"/>
                <w:szCs w:val="23"/>
              </w:rPr>
              <w:t>размещение сооружений, необходимых для указанных видов сельскохозяйственного производства</w:t>
            </w:r>
          </w:p>
          <w:p w:rsidR="00376CED" w:rsidRPr="004E1630" w:rsidRDefault="00376CED" w:rsidP="007D6304">
            <w:pPr>
              <w:widowControl w:val="0"/>
              <w:autoSpaceDE w:val="0"/>
              <w:autoSpaceDN w:val="0"/>
              <w:adjustRightInd w:val="0"/>
              <w:jc w:val="both"/>
              <w:rPr>
                <w:sz w:val="24"/>
                <w:szCs w:val="24"/>
              </w:rPr>
            </w:pPr>
          </w:p>
        </w:tc>
        <w:tc>
          <w:tcPr>
            <w:tcW w:w="2476" w:type="pct"/>
          </w:tcPr>
          <w:p w:rsidR="00EE6AED" w:rsidRPr="004E1630" w:rsidRDefault="00EE6AED"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- 1000 кв. м/50000 кв. м;</w:t>
            </w:r>
          </w:p>
          <w:p w:rsidR="00EE6AED" w:rsidRPr="004E1630" w:rsidRDefault="00EE6AED"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EE6AED" w:rsidRPr="004E1630" w:rsidRDefault="00EE6AED"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EE6AED" w:rsidRPr="004E1630" w:rsidRDefault="00EE6AED"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сооружений от уровня земли - 10 м;</w:t>
            </w:r>
          </w:p>
          <w:p w:rsidR="00376CED" w:rsidRPr="004E1630" w:rsidRDefault="00EE6AED" w:rsidP="00EE6AED">
            <w:pPr>
              <w:widowControl w:val="0"/>
              <w:ind w:firstLine="567"/>
              <w:jc w:val="both"/>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p w:rsidR="008F3A32" w:rsidRPr="004E1630" w:rsidRDefault="008F3A32" w:rsidP="00EE6AED">
            <w:pPr>
              <w:widowControl w:val="0"/>
              <w:ind w:firstLine="567"/>
              <w:jc w:val="both"/>
              <w:rPr>
                <w:b/>
                <w:sz w:val="24"/>
                <w:szCs w:val="24"/>
              </w:rPr>
            </w:pPr>
          </w:p>
        </w:tc>
      </w:tr>
      <w:tr w:rsidR="004E1630" w:rsidRPr="004E1630" w:rsidTr="00FA6F91">
        <w:trPr>
          <w:trHeight w:val="552"/>
        </w:trPr>
        <w:tc>
          <w:tcPr>
            <w:tcW w:w="854" w:type="pct"/>
          </w:tcPr>
          <w:p w:rsidR="007D6304" w:rsidRPr="004E1630" w:rsidRDefault="007D6304" w:rsidP="007D6304">
            <w:pPr>
              <w:widowControl w:val="0"/>
              <w:autoSpaceDE w:val="0"/>
              <w:autoSpaceDN w:val="0"/>
              <w:adjustRightInd w:val="0"/>
              <w:rPr>
                <w:sz w:val="24"/>
                <w:szCs w:val="24"/>
              </w:rPr>
            </w:pPr>
            <w:r w:rsidRPr="004E1630">
              <w:rPr>
                <w:sz w:val="24"/>
                <w:szCs w:val="24"/>
              </w:rPr>
              <w:t>Пчеловодство</w:t>
            </w:r>
          </w:p>
          <w:p w:rsidR="007D6304" w:rsidRPr="004E1630" w:rsidRDefault="007D6304" w:rsidP="007D6304">
            <w:pPr>
              <w:widowControl w:val="0"/>
              <w:autoSpaceDE w:val="0"/>
              <w:autoSpaceDN w:val="0"/>
              <w:adjustRightInd w:val="0"/>
              <w:rPr>
                <w:sz w:val="24"/>
                <w:szCs w:val="24"/>
              </w:rPr>
            </w:pPr>
            <w:r w:rsidRPr="004E1630">
              <w:rPr>
                <w:sz w:val="24"/>
                <w:szCs w:val="24"/>
              </w:rPr>
              <w:t>(1.12)</w:t>
            </w:r>
          </w:p>
        </w:tc>
        <w:tc>
          <w:tcPr>
            <w:tcW w:w="1670" w:type="pct"/>
          </w:tcPr>
          <w:p w:rsidR="007D6304" w:rsidRPr="004E1630" w:rsidRDefault="007D6304" w:rsidP="007D6304">
            <w:pPr>
              <w:widowControl w:val="0"/>
              <w:autoSpaceDE w:val="0"/>
              <w:autoSpaceDN w:val="0"/>
              <w:adjustRightInd w:val="0"/>
              <w:jc w:val="both"/>
              <w:rPr>
                <w:sz w:val="24"/>
                <w:szCs w:val="24"/>
              </w:rPr>
            </w:pPr>
            <w:r w:rsidRPr="004E1630">
              <w:rPr>
                <w:sz w:val="24"/>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7D6304" w:rsidRPr="004E1630" w:rsidRDefault="007D6304" w:rsidP="007D6304">
            <w:pPr>
              <w:widowControl w:val="0"/>
              <w:autoSpaceDE w:val="0"/>
              <w:autoSpaceDN w:val="0"/>
              <w:adjustRightInd w:val="0"/>
              <w:jc w:val="both"/>
              <w:rPr>
                <w:sz w:val="24"/>
                <w:szCs w:val="24"/>
              </w:rPr>
            </w:pPr>
            <w:r w:rsidRPr="004E1630">
              <w:rPr>
                <w:sz w:val="24"/>
                <w:szCs w:val="24"/>
              </w:rPr>
              <w:t>размещение ульев, иных объектов и оборудования, необходимого для пчеловодства и разведениях иных полезных насекомых;</w:t>
            </w:r>
          </w:p>
          <w:p w:rsidR="007D6304" w:rsidRPr="004E1630" w:rsidRDefault="007D6304" w:rsidP="007D6304">
            <w:pPr>
              <w:widowControl w:val="0"/>
              <w:autoSpaceDE w:val="0"/>
              <w:autoSpaceDN w:val="0"/>
              <w:adjustRightInd w:val="0"/>
              <w:jc w:val="both"/>
              <w:rPr>
                <w:sz w:val="24"/>
                <w:szCs w:val="24"/>
              </w:rPr>
            </w:pPr>
            <w:r w:rsidRPr="004E1630">
              <w:rPr>
                <w:sz w:val="24"/>
                <w:szCs w:val="24"/>
              </w:rPr>
              <w:t>размещение сооружений, используемых для хранения и первичной переработки продукции пчеловодства</w:t>
            </w:r>
          </w:p>
        </w:tc>
        <w:tc>
          <w:tcPr>
            <w:tcW w:w="2476" w:type="pct"/>
            <w:vMerge w:val="restart"/>
          </w:tcPr>
          <w:p w:rsidR="007D6304" w:rsidRPr="004E1630" w:rsidRDefault="007D6304" w:rsidP="007D6304">
            <w:pPr>
              <w:widowControl w:val="0"/>
              <w:overflowPunct w:val="0"/>
              <w:autoSpaceDE w:val="0"/>
              <w:ind w:firstLine="567"/>
              <w:jc w:val="both"/>
              <w:textAlignment w:val="baseline"/>
              <w:rPr>
                <w:sz w:val="24"/>
                <w:szCs w:val="24"/>
              </w:rPr>
            </w:pPr>
            <w:r w:rsidRPr="004E1630">
              <w:rPr>
                <w:sz w:val="24"/>
                <w:szCs w:val="24"/>
              </w:rPr>
              <w:t>- минимальная/максимальная площадь земельного участка - 1000/50000 кв. м;</w:t>
            </w:r>
          </w:p>
          <w:p w:rsidR="007D6304" w:rsidRPr="004E1630" w:rsidRDefault="007D6304" w:rsidP="007D6304">
            <w:pPr>
              <w:widowControl w:val="0"/>
              <w:ind w:firstLine="567"/>
              <w:jc w:val="both"/>
              <w:rPr>
                <w:sz w:val="24"/>
                <w:szCs w:val="24"/>
              </w:rPr>
            </w:pPr>
            <w:r w:rsidRPr="004E1630">
              <w:rPr>
                <w:sz w:val="24"/>
                <w:szCs w:val="24"/>
              </w:rPr>
              <w:t xml:space="preserve">минимальные отступы от границ земельных участков в целях определения мест допустимого размещения сооружений, за пределами которых запрещено </w:t>
            </w:r>
            <w:r w:rsidR="0034219B" w:rsidRPr="004E1630">
              <w:rPr>
                <w:sz w:val="24"/>
                <w:szCs w:val="24"/>
              </w:rPr>
              <w:t>размещение</w:t>
            </w:r>
            <w:r w:rsidRPr="004E1630">
              <w:rPr>
                <w:sz w:val="24"/>
                <w:szCs w:val="24"/>
              </w:rPr>
              <w:t xml:space="preserve"> сооружений:</w:t>
            </w:r>
          </w:p>
          <w:p w:rsidR="007D6304" w:rsidRPr="004E1630" w:rsidRDefault="007D6304" w:rsidP="007D6304">
            <w:pPr>
              <w:widowControl w:val="0"/>
              <w:ind w:firstLine="567"/>
              <w:jc w:val="both"/>
              <w:rPr>
                <w:sz w:val="24"/>
                <w:szCs w:val="24"/>
              </w:rPr>
            </w:pPr>
            <w:r w:rsidRPr="004E1630">
              <w:rPr>
                <w:sz w:val="24"/>
                <w:szCs w:val="24"/>
              </w:rPr>
              <w:t>- минимальные отступы от границы земельного участка:</w:t>
            </w:r>
          </w:p>
          <w:p w:rsidR="007D6304" w:rsidRPr="004E1630" w:rsidRDefault="007D6304" w:rsidP="007D6304">
            <w:pPr>
              <w:widowControl w:val="0"/>
              <w:ind w:firstLine="567"/>
              <w:jc w:val="both"/>
              <w:rPr>
                <w:sz w:val="24"/>
                <w:szCs w:val="24"/>
              </w:rPr>
            </w:pPr>
            <w:r w:rsidRPr="004E1630">
              <w:rPr>
                <w:sz w:val="24"/>
                <w:szCs w:val="24"/>
              </w:rPr>
              <w:t xml:space="preserve"> - до жилых зданий - </w:t>
            </w:r>
            <w:r w:rsidRPr="004E1630">
              <w:rPr>
                <w:bCs/>
                <w:sz w:val="24"/>
                <w:szCs w:val="24"/>
              </w:rPr>
              <w:t>5</w:t>
            </w:r>
            <w:r w:rsidRPr="004E1630">
              <w:rPr>
                <w:sz w:val="24"/>
                <w:szCs w:val="24"/>
              </w:rPr>
              <w:t xml:space="preserve"> м;</w:t>
            </w:r>
          </w:p>
          <w:p w:rsidR="007D6304" w:rsidRPr="004E1630" w:rsidRDefault="007D6304" w:rsidP="007D6304">
            <w:pPr>
              <w:widowControl w:val="0"/>
              <w:ind w:firstLine="567"/>
              <w:jc w:val="both"/>
              <w:rPr>
                <w:sz w:val="24"/>
                <w:szCs w:val="24"/>
              </w:rPr>
            </w:pPr>
            <w:r w:rsidRPr="004E1630">
              <w:rPr>
                <w:sz w:val="24"/>
                <w:szCs w:val="24"/>
              </w:rPr>
              <w:t>предельное количество этажей или предельная высота зданий, строений, сооружений:</w:t>
            </w:r>
          </w:p>
          <w:p w:rsidR="007D6304" w:rsidRPr="004E1630" w:rsidRDefault="007D6304" w:rsidP="007D6304">
            <w:pPr>
              <w:widowControl w:val="0"/>
              <w:ind w:firstLine="567"/>
              <w:jc w:val="both"/>
              <w:rPr>
                <w:sz w:val="24"/>
                <w:szCs w:val="24"/>
              </w:rPr>
            </w:pPr>
            <w:r w:rsidRPr="004E1630">
              <w:rPr>
                <w:sz w:val="24"/>
                <w:szCs w:val="24"/>
              </w:rPr>
              <w:t>- максимальное количество этажей зданий - 1этаж</w:t>
            </w:r>
          </w:p>
          <w:p w:rsidR="007D6304" w:rsidRPr="004E1630" w:rsidRDefault="007D6304" w:rsidP="007D6304">
            <w:pPr>
              <w:widowControl w:val="0"/>
              <w:autoSpaceDE w:val="0"/>
              <w:autoSpaceDN w:val="0"/>
              <w:adjustRightInd w:val="0"/>
              <w:ind w:firstLine="567"/>
              <w:jc w:val="both"/>
              <w:rPr>
                <w:sz w:val="24"/>
                <w:szCs w:val="24"/>
              </w:rPr>
            </w:pPr>
            <w:r w:rsidRPr="004E1630">
              <w:rPr>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7D6304" w:rsidRPr="004E1630" w:rsidRDefault="007D6304" w:rsidP="007D6304">
            <w:pPr>
              <w:widowControl w:val="0"/>
              <w:ind w:firstLine="567"/>
              <w:jc w:val="both"/>
              <w:rPr>
                <w:sz w:val="24"/>
                <w:szCs w:val="24"/>
              </w:rPr>
            </w:pPr>
            <w:r w:rsidRPr="004E1630">
              <w:rPr>
                <w:sz w:val="24"/>
                <w:szCs w:val="24"/>
              </w:rPr>
              <w:t>-60%</w:t>
            </w:r>
          </w:p>
          <w:p w:rsidR="007D6304" w:rsidRPr="004E1630" w:rsidRDefault="007D6304" w:rsidP="007D6304">
            <w:pPr>
              <w:widowControl w:val="0"/>
              <w:ind w:firstLine="567"/>
              <w:jc w:val="both"/>
              <w:rPr>
                <w:rFonts w:eastAsia="SimSun"/>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r w:rsidR="007D6304" w:rsidRPr="004E1630" w:rsidTr="00FA6F91">
        <w:trPr>
          <w:trHeight w:val="552"/>
        </w:trPr>
        <w:tc>
          <w:tcPr>
            <w:tcW w:w="854" w:type="pct"/>
          </w:tcPr>
          <w:p w:rsidR="007D6304" w:rsidRPr="004E1630" w:rsidRDefault="007D6304" w:rsidP="007D6304">
            <w:pPr>
              <w:widowControl w:val="0"/>
              <w:autoSpaceDE w:val="0"/>
              <w:autoSpaceDN w:val="0"/>
              <w:adjustRightInd w:val="0"/>
              <w:rPr>
                <w:sz w:val="24"/>
                <w:szCs w:val="24"/>
              </w:rPr>
            </w:pPr>
            <w:r w:rsidRPr="004E1630">
              <w:rPr>
                <w:sz w:val="24"/>
                <w:szCs w:val="24"/>
              </w:rPr>
              <w:t>Рыбоводство</w:t>
            </w:r>
          </w:p>
          <w:p w:rsidR="007D6304" w:rsidRPr="004E1630" w:rsidRDefault="007D6304" w:rsidP="007D6304">
            <w:pPr>
              <w:widowControl w:val="0"/>
              <w:autoSpaceDE w:val="0"/>
              <w:autoSpaceDN w:val="0"/>
              <w:adjustRightInd w:val="0"/>
              <w:rPr>
                <w:sz w:val="24"/>
                <w:szCs w:val="24"/>
              </w:rPr>
            </w:pPr>
            <w:r w:rsidRPr="004E1630">
              <w:rPr>
                <w:sz w:val="24"/>
                <w:szCs w:val="24"/>
              </w:rPr>
              <w:t>(1.13)</w:t>
            </w:r>
          </w:p>
        </w:tc>
        <w:tc>
          <w:tcPr>
            <w:tcW w:w="1670" w:type="pct"/>
          </w:tcPr>
          <w:p w:rsidR="007D6304" w:rsidRPr="004E1630" w:rsidRDefault="007D6304" w:rsidP="007D6304">
            <w:pPr>
              <w:widowControl w:val="0"/>
              <w:autoSpaceDE w:val="0"/>
              <w:autoSpaceDN w:val="0"/>
              <w:adjustRightInd w:val="0"/>
              <w:jc w:val="both"/>
              <w:rPr>
                <w:sz w:val="24"/>
                <w:szCs w:val="24"/>
              </w:rPr>
            </w:pPr>
            <w:r w:rsidRPr="004E1630">
              <w:rPr>
                <w:sz w:val="24"/>
                <w:szCs w:val="24"/>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2476" w:type="pct"/>
            <w:vMerge/>
          </w:tcPr>
          <w:p w:rsidR="007D6304" w:rsidRPr="004E1630" w:rsidRDefault="007D6304" w:rsidP="007D6304">
            <w:pPr>
              <w:widowControl w:val="0"/>
              <w:ind w:firstLine="426"/>
              <w:jc w:val="both"/>
              <w:rPr>
                <w:sz w:val="24"/>
                <w:szCs w:val="24"/>
              </w:rPr>
            </w:pPr>
          </w:p>
        </w:tc>
      </w:tr>
    </w:tbl>
    <w:p w:rsidR="007D6304" w:rsidRPr="004E1630" w:rsidRDefault="007D6304" w:rsidP="007D6304">
      <w:pPr>
        <w:widowControl w:val="0"/>
        <w:jc w:val="both"/>
        <w:rPr>
          <w:sz w:val="24"/>
          <w:szCs w:val="24"/>
        </w:rPr>
      </w:pPr>
    </w:p>
    <w:p w:rsidR="007D6304" w:rsidRPr="004E1630" w:rsidRDefault="007D6304" w:rsidP="007D6304">
      <w:pPr>
        <w:widowControl w:val="0"/>
        <w:numPr>
          <w:ilvl w:val="0"/>
          <w:numId w:val="19"/>
        </w:numPr>
        <w:jc w:val="both"/>
        <w:rPr>
          <w:b/>
          <w:sz w:val="24"/>
          <w:szCs w:val="24"/>
        </w:rPr>
      </w:pPr>
      <w:r w:rsidRPr="004E1630">
        <w:rPr>
          <w:b/>
          <w:sz w:val="24"/>
          <w:szCs w:val="24"/>
        </w:rPr>
        <w:t xml:space="preserve">ВСПОМОГАТЕЛЬНЫЕ ВИДЫ И ПАРАМЕТРЫ РАЗРЕШЕННОГО ИСПОЛЬЗОВАНИЯ </w:t>
      </w:r>
      <w:r w:rsidR="006D6380" w:rsidRPr="004E1630">
        <w:rPr>
          <w:b/>
          <w:sz w:val="24"/>
          <w:szCs w:val="24"/>
        </w:rPr>
        <w:t xml:space="preserve">ЗЕМЕЛЬНЫХ УЧАСТКОВ И </w:t>
      </w:r>
      <w:r w:rsidRPr="004E1630">
        <w:rPr>
          <w:b/>
          <w:sz w:val="24"/>
          <w:szCs w:val="24"/>
        </w:rPr>
        <w:t>ОБЪЕКТОВ КАПИТАЛЬНОГО СТРОИТЕЛЬСТВА</w:t>
      </w:r>
    </w:p>
    <w:p w:rsidR="007D6304" w:rsidRPr="004E1630" w:rsidRDefault="007D6304" w:rsidP="007D6304">
      <w:pPr>
        <w:widowControl w:val="0"/>
        <w:ind w:firstLine="709"/>
        <w:jc w:val="both"/>
        <w:rPr>
          <w:sz w:val="24"/>
          <w:szCs w:val="24"/>
        </w:rPr>
      </w:pPr>
      <w:r w:rsidRPr="004E1630">
        <w:rPr>
          <w:sz w:val="24"/>
          <w:szCs w:val="24"/>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w:t>
      </w:r>
    </w:p>
    <w:p w:rsidR="00223BBE" w:rsidRPr="004E1630" w:rsidRDefault="00223BBE" w:rsidP="00223BBE">
      <w:pPr>
        <w:ind w:firstLine="720"/>
        <w:jc w:val="both"/>
        <w:rPr>
          <w:rFonts w:ascii="Times New Roman CYR" w:eastAsia="Times New Roman CYR" w:hAnsi="Times New Roman CYR" w:cs="Times New Roman CYR"/>
        </w:rPr>
      </w:pPr>
    </w:p>
    <w:tbl>
      <w:tblPr>
        <w:tblW w:w="0" w:type="auto"/>
        <w:tblInd w:w="708" w:type="dxa"/>
        <w:tblLayout w:type="fixed"/>
        <w:tblLook w:val="0000" w:firstRow="0" w:lastRow="0" w:firstColumn="0" w:lastColumn="0" w:noHBand="0" w:noVBand="0"/>
      </w:tblPr>
      <w:tblGrid>
        <w:gridCol w:w="7513"/>
        <w:gridCol w:w="7371"/>
      </w:tblGrid>
      <w:tr w:rsidR="004E1630" w:rsidRPr="004E1630" w:rsidTr="00FB2772">
        <w:tc>
          <w:tcPr>
            <w:tcW w:w="7513" w:type="dxa"/>
            <w:tcBorders>
              <w:top w:val="single" w:sz="1" w:space="0" w:color="000000"/>
              <w:left w:val="single" w:sz="1" w:space="0" w:color="000000"/>
              <w:bottom w:val="single" w:sz="1" w:space="0" w:color="000000"/>
              <w:right w:val="single" w:sz="1" w:space="0" w:color="000000"/>
            </w:tcBorders>
            <w:shd w:val="clear" w:color="auto" w:fill="auto"/>
          </w:tcPr>
          <w:p w:rsidR="00223BBE" w:rsidRPr="004E1630" w:rsidRDefault="00223BBE" w:rsidP="00EE6AED">
            <w:pPr>
              <w:jc w:val="cente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223BBE" w:rsidRPr="004E1630" w:rsidRDefault="00223BBE" w:rsidP="00EE6AED">
            <w:pPr>
              <w:jc w:val="center"/>
              <w:rPr>
                <w:sz w:val="24"/>
                <w:szCs w:val="24"/>
              </w:rPr>
            </w:pPr>
            <w:r w:rsidRPr="004E1630">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223BBE" w:rsidRPr="004E1630" w:rsidTr="00FB2772">
        <w:tc>
          <w:tcPr>
            <w:tcW w:w="7513" w:type="dxa"/>
            <w:tcBorders>
              <w:top w:val="single" w:sz="1" w:space="0" w:color="000000"/>
              <w:left w:val="single" w:sz="1" w:space="0" w:color="000000"/>
              <w:bottom w:val="single" w:sz="1" w:space="0" w:color="000000"/>
              <w:right w:val="single" w:sz="1" w:space="0" w:color="000000"/>
            </w:tcBorders>
            <w:shd w:val="clear" w:color="auto" w:fill="auto"/>
          </w:tcPr>
          <w:p w:rsidR="00223BBE" w:rsidRPr="004E1630" w:rsidRDefault="00223BBE"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223BBE" w:rsidRPr="004E1630" w:rsidRDefault="00223BBE"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223BBE" w:rsidRPr="004E1630" w:rsidRDefault="00223BBE"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223BBE" w:rsidRPr="004E1630" w:rsidRDefault="00223BBE"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223BBE" w:rsidRPr="004E1630" w:rsidRDefault="00223BBE"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223BBE" w:rsidRPr="004E1630" w:rsidRDefault="00223BBE" w:rsidP="00EE6AED">
            <w:pPr>
              <w:jc w:val="both"/>
              <w:rPr>
                <w:rFonts w:ascii="Times New Roman CYR" w:eastAsia="Times New Roman CYR" w:hAnsi="Times New Roman CYR" w:cs="Times New Roman CYR"/>
                <w:sz w:val="24"/>
                <w:szCs w:val="24"/>
              </w:rPr>
            </w:pPr>
          </w:p>
          <w:p w:rsidR="00223BBE" w:rsidRPr="004E1630" w:rsidRDefault="00223BBE"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223BBE" w:rsidRPr="004E1630" w:rsidRDefault="00223BBE" w:rsidP="00EE6AED">
            <w:pPr>
              <w:jc w:val="both"/>
              <w:rPr>
                <w:rFonts w:ascii="Times New Roman CYR" w:eastAsia="Times New Roman CYR" w:hAnsi="Times New Roman CYR" w:cs="Times New Roman CYR"/>
                <w:sz w:val="24"/>
                <w:szCs w:val="24"/>
              </w:rPr>
            </w:pPr>
          </w:p>
          <w:p w:rsidR="00223BBE" w:rsidRPr="004E1630" w:rsidRDefault="00223BBE"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223BBE" w:rsidRPr="004E1630" w:rsidRDefault="00223BBE"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223BBE" w:rsidRPr="004E1630" w:rsidRDefault="00223BBE" w:rsidP="00EE6AED">
            <w:pPr>
              <w:rPr>
                <w:sz w:val="24"/>
                <w:szCs w:val="24"/>
              </w:rPr>
            </w:pPr>
            <w:r w:rsidRPr="004E1630">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223BBE" w:rsidRPr="004E1630" w:rsidRDefault="00223BBE" w:rsidP="00223BBE">
      <w:pPr>
        <w:ind w:firstLine="720"/>
        <w:jc w:val="both"/>
        <w:rPr>
          <w:rFonts w:ascii="Times New Roman CYR" w:eastAsia="Times New Roman CYR" w:hAnsi="Times New Roman CYR" w:cs="Times New Roman CYR"/>
        </w:rPr>
      </w:pPr>
    </w:p>
    <w:p w:rsidR="007D6304" w:rsidRPr="004E1630" w:rsidRDefault="007D6304" w:rsidP="007D6304">
      <w:pPr>
        <w:widowControl w:val="0"/>
        <w:ind w:firstLine="709"/>
        <w:jc w:val="both"/>
        <w:rPr>
          <w:sz w:val="24"/>
          <w:szCs w:val="24"/>
        </w:rPr>
      </w:pPr>
      <w:r w:rsidRPr="004E1630">
        <w:rPr>
          <w:b/>
          <w:sz w:val="24"/>
          <w:szCs w:val="24"/>
        </w:rPr>
        <w:t>Виды разрешенного использования объектов:</w:t>
      </w:r>
    </w:p>
    <w:p w:rsidR="007D6304" w:rsidRPr="004E1630" w:rsidRDefault="007D6304" w:rsidP="007D6304">
      <w:pPr>
        <w:widowControl w:val="0"/>
        <w:ind w:firstLine="709"/>
        <w:jc w:val="both"/>
        <w:rPr>
          <w:sz w:val="24"/>
          <w:szCs w:val="24"/>
          <w:lang w:eastAsia="ar-SA"/>
        </w:rPr>
      </w:pPr>
      <w:r w:rsidRPr="004E1630">
        <w:rPr>
          <w:sz w:val="24"/>
          <w:szCs w:val="24"/>
          <w:lang w:eastAsia="ar-SA"/>
        </w:rPr>
        <w:t xml:space="preserve">Не капитальные здания, строения и сооружения для осуществления розничной и оптовой торговли сельхозпродукцией </w:t>
      </w:r>
    </w:p>
    <w:p w:rsidR="007D6304" w:rsidRPr="004E1630" w:rsidRDefault="007D6304" w:rsidP="007D6304">
      <w:pPr>
        <w:widowControl w:val="0"/>
        <w:ind w:firstLine="709"/>
        <w:jc w:val="both"/>
        <w:rPr>
          <w:sz w:val="24"/>
          <w:szCs w:val="24"/>
          <w:lang w:eastAsia="ar-SA"/>
        </w:rPr>
      </w:pPr>
      <w:r w:rsidRPr="004E1630">
        <w:rPr>
          <w:sz w:val="24"/>
          <w:szCs w:val="24"/>
          <w:lang w:eastAsia="ar-SA"/>
        </w:rPr>
        <w:t>Навесы и площадки для хранения техники и временного хранения сельскохозяйственной продукции</w:t>
      </w:r>
    </w:p>
    <w:p w:rsidR="007D6304" w:rsidRPr="004E1630" w:rsidRDefault="007D6304" w:rsidP="007D6304">
      <w:pPr>
        <w:widowControl w:val="0"/>
        <w:jc w:val="both"/>
        <w:rPr>
          <w:sz w:val="24"/>
          <w:szCs w:val="24"/>
          <w:lang w:eastAsia="ar-SA"/>
        </w:rPr>
      </w:pPr>
    </w:p>
    <w:p w:rsidR="007D6304" w:rsidRPr="004E1630" w:rsidRDefault="007D6304" w:rsidP="007D6304">
      <w:pPr>
        <w:widowControl w:val="0"/>
        <w:overflowPunct w:val="0"/>
        <w:autoSpaceDE w:val="0"/>
        <w:autoSpaceDN w:val="0"/>
        <w:adjustRightInd w:val="0"/>
        <w:ind w:firstLine="567"/>
        <w:jc w:val="center"/>
        <w:outlineLvl w:val="4"/>
        <w:rPr>
          <w:rFonts w:eastAsia="SimSun"/>
          <w:bCs/>
          <w:i/>
          <w:iCs/>
          <w:sz w:val="24"/>
          <w:szCs w:val="24"/>
          <w:lang w:eastAsia="zh-CN"/>
        </w:rPr>
      </w:pPr>
      <w:r w:rsidRPr="004E1630">
        <w:rPr>
          <w:rFonts w:eastAsia="SimSun"/>
          <w:b/>
          <w:bCs/>
          <w:i/>
          <w:iCs/>
          <w:sz w:val="24"/>
          <w:szCs w:val="24"/>
          <w:lang w:eastAsia="zh-CN"/>
        </w:rPr>
        <w:t>СХ-2. Зона объектов сельскохозяйственного назначения.</w:t>
      </w:r>
    </w:p>
    <w:p w:rsidR="007D6304" w:rsidRPr="004E1630" w:rsidRDefault="007D6304" w:rsidP="007D6304">
      <w:pPr>
        <w:widowControl w:val="0"/>
        <w:ind w:firstLine="709"/>
        <w:jc w:val="both"/>
        <w:rPr>
          <w:iCs/>
          <w:sz w:val="24"/>
          <w:szCs w:val="24"/>
        </w:rPr>
      </w:pPr>
      <w:r w:rsidRPr="004E1630">
        <w:rPr>
          <w:iCs/>
          <w:sz w:val="24"/>
          <w:szCs w:val="24"/>
        </w:rPr>
        <w:t xml:space="preserve">Зона СХ-2 предназначенные для размещения и развития объектов агропромышленного комплекса, в соответствии с требованиями СанПиН 2.2.1/2.1.1.2739-10 </w:t>
      </w:r>
      <w:r w:rsidR="00DB798A" w:rsidRPr="004E1630">
        <w:rPr>
          <w:iCs/>
          <w:sz w:val="24"/>
          <w:szCs w:val="24"/>
        </w:rPr>
        <w:t>«</w:t>
      </w:r>
      <w:r w:rsidRPr="004E1630">
        <w:rPr>
          <w:iCs/>
          <w:sz w:val="24"/>
          <w:szCs w:val="24"/>
        </w:rPr>
        <w:t>Санитарно-защитные зоны и санитарная классификация предприятий, сооружений и иных объектов. Новая редакция</w:t>
      </w:r>
      <w:r w:rsidR="00DB798A" w:rsidRPr="004E1630">
        <w:rPr>
          <w:iCs/>
          <w:sz w:val="24"/>
          <w:szCs w:val="24"/>
        </w:rPr>
        <w:t>»</w:t>
      </w:r>
      <w:r w:rsidRPr="004E1630">
        <w:rPr>
          <w:iCs/>
          <w:sz w:val="24"/>
          <w:szCs w:val="24"/>
        </w:rPr>
        <w:t>.</w:t>
      </w:r>
    </w:p>
    <w:p w:rsidR="007D6304" w:rsidRPr="004E1630" w:rsidRDefault="007D6304" w:rsidP="007D6304">
      <w:pPr>
        <w:widowControl w:val="0"/>
        <w:rPr>
          <w:rFonts w:eastAsia="SimSun"/>
          <w:sz w:val="24"/>
          <w:szCs w:val="24"/>
          <w:lang w:eastAsia="zh-CN"/>
        </w:rPr>
      </w:pPr>
    </w:p>
    <w:p w:rsidR="007D6304" w:rsidRPr="004E1630" w:rsidRDefault="007D6304" w:rsidP="007D6304">
      <w:pPr>
        <w:widowControl w:val="0"/>
        <w:numPr>
          <w:ilvl w:val="0"/>
          <w:numId w:val="20"/>
        </w:numPr>
        <w:jc w:val="both"/>
        <w:rPr>
          <w:b/>
          <w:sz w:val="24"/>
          <w:szCs w:val="24"/>
        </w:rPr>
      </w:pPr>
      <w:r w:rsidRPr="004E1630">
        <w:rPr>
          <w:b/>
          <w:sz w:val="24"/>
          <w:szCs w:val="24"/>
        </w:rPr>
        <w:t>ОСНОВНЫЕ ВИДЫ И ПАРАМЕТРЫ РАЗРЕШЕННОГО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4710"/>
        <w:gridCol w:w="7793"/>
      </w:tblGrid>
      <w:tr w:rsidR="004E1630" w:rsidRPr="004E1630" w:rsidTr="00F0555E">
        <w:trPr>
          <w:trHeight w:val="552"/>
          <w:tblHeader/>
        </w:trPr>
        <w:tc>
          <w:tcPr>
            <w:tcW w:w="875"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ВИДЫ РАЗРЕШЕННОГО ИСПОЛЬЗОВАНИЯ ЗЕМЕЛЬНЫХ УЧАСТКОВ</w:t>
            </w:r>
          </w:p>
          <w:p w:rsidR="007D6304" w:rsidRPr="004E1630" w:rsidRDefault="007D6304" w:rsidP="007D6304">
            <w:pPr>
              <w:widowControl w:val="0"/>
              <w:tabs>
                <w:tab w:val="left" w:pos="2520"/>
              </w:tabs>
              <w:jc w:val="center"/>
              <w:rPr>
                <w:b/>
                <w:sz w:val="24"/>
                <w:szCs w:val="24"/>
              </w:rPr>
            </w:pPr>
            <w:r w:rsidRPr="004E1630">
              <w:rPr>
                <w:b/>
                <w:sz w:val="24"/>
                <w:szCs w:val="24"/>
              </w:rPr>
              <w:t xml:space="preserve"> (номер по классификатору)</w:t>
            </w:r>
          </w:p>
        </w:tc>
        <w:tc>
          <w:tcPr>
            <w:tcW w:w="1554" w:type="pct"/>
          </w:tcPr>
          <w:p w:rsidR="007D6304" w:rsidRPr="004E1630" w:rsidRDefault="007D6304" w:rsidP="007D6304">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571"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ПРЕДЕЛЬНЫЕ РАЗМЕРЫ ЗЕМЕЛЬНЫХ</w:t>
            </w:r>
          </w:p>
          <w:p w:rsidR="007D6304" w:rsidRPr="004E1630" w:rsidRDefault="007D6304" w:rsidP="007D6304">
            <w:pPr>
              <w:widowControl w:val="0"/>
              <w:tabs>
                <w:tab w:val="left" w:pos="2520"/>
              </w:tabs>
              <w:jc w:val="center"/>
              <w:rPr>
                <w:b/>
                <w:sz w:val="24"/>
                <w:szCs w:val="24"/>
              </w:rPr>
            </w:pPr>
            <w:r w:rsidRPr="004E1630">
              <w:rPr>
                <w:b/>
                <w:sz w:val="24"/>
                <w:szCs w:val="24"/>
              </w:rPr>
              <w:t>УЧАСТКОВ И ПРЕДЕЛЬНЫЕ ПАРАМЕТРЫ</w:t>
            </w:r>
          </w:p>
          <w:p w:rsidR="007D6304" w:rsidRPr="004E1630" w:rsidRDefault="007D6304" w:rsidP="007D6304">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552"/>
        </w:trPr>
        <w:tc>
          <w:tcPr>
            <w:tcW w:w="875" w:type="pct"/>
          </w:tcPr>
          <w:p w:rsidR="00D36A89" w:rsidRPr="004E1630" w:rsidRDefault="00D36A89" w:rsidP="007D6304">
            <w:pPr>
              <w:widowControl w:val="0"/>
              <w:autoSpaceDE w:val="0"/>
              <w:autoSpaceDN w:val="0"/>
              <w:adjustRightInd w:val="0"/>
              <w:rPr>
                <w:sz w:val="23"/>
                <w:szCs w:val="23"/>
                <w:shd w:val="clear" w:color="auto" w:fill="FFFFFF"/>
              </w:rPr>
            </w:pPr>
            <w:r w:rsidRPr="004E1630">
              <w:rPr>
                <w:sz w:val="24"/>
                <w:szCs w:val="24"/>
                <w:shd w:val="clear" w:color="auto" w:fill="FFFFFF"/>
              </w:rPr>
              <w:t>Сельскохозяйственное использование</w:t>
            </w:r>
            <w:r w:rsidRPr="004E1630">
              <w:rPr>
                <w:sz w:val="24"/>
                <w:szCs w:val="24"/>
                <w:shd w:val="clear" w:color="auto" w:fill="FFFFFF"/>
                <w:lang w:val="en-US"/>
              </w:rPr>
              <w:t xml:space="preserve"> (1</w:t>
            </w:r>
            <w:r w:rsidRPr="004E1630">
              <w:rPr>
                <w:sz w:val="24"/>
                <w:szCs w:val="24"/>
                <w:shd w:val="clear" w:color="auto" w:fill="FFFFFF"/>
              </w:rPr>
              <w:t>.0)</w:t>
            </w:r>
          </w:p>
        </w:tc>
        <w:tc>
          <w:tcPr>
            <w:tcW w:w="1554" w:type="pct"/>
          </w:tcPr>
          <w:p w:rsidR="00D36A89" w:rsidRPr="004E1630" w:rsidRDefault="00D36A89" w:rsidP="007D6304">
            <w:pPr>
              <w:widowControl w:val="0"/>
              <w:autoSpaceDE w:val="0"/>
              <w:autoSpaceDN w:val="0"/>
              <w:adjustRightInd w:val="0"/>
              <w:jc w:val="both"/>
              <w:rPr>
                <w:sz w:val="23"/>
                <w:szCs w:val="23"/>
                <w:shd w:val="clear" w:color="auto" w:fill="FFFFFF"/>
              </w:rPr>
            </w:pPr>
            <w:r w:rsidRPr="004E1630">
              <w:rPr>
                <w:sz w:val="24"/>
                <w:szCs w:val="24"/>
                <w:shd w:val="clear" w:color="auto" w:fill="FFFFFF"/>
              </w:rPr>
              <w:t>Ведение сельского хозяйства.</w:t>
            </w:r>
          </w:p>
        </w:tc>
        <w:tc>
          <w:tcPr>
            <w:tcW w:w="2571" w:type="pct"/>
          </w:tcPr>
          <w:p w:rsidR="00D36A89" w:rsidRPr="004E1630" w:rsidRDefault="00D36A89" w:rsidP="00D36A89">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- 5000 кв. м/100000 кв. м;</w:t>
            </w:r>
          </w:p>
          <w:p w:rsidR="00D36A89" w:rsidRPr="004E1630" w:rsidRDefault="00D36A89" w:rsidP="00D36A89">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D36A89" w:rsidRPr="004E1630" w:rsidRDefault="00D36A89" w:rsidP="00D36A89">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D36A89" w:rsidRPr="004E1630" w:rsidRDefault="00D36A89" w:rsidP="00D36A89">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D36A89" w:rsidRPr="004E1630" w:rsidRDefault="00D36A89" w:rsidP="00D36A89">
            <w:pPr>
              <w:widowControl w:val="0"/>
              <w:ind w:firstLine="567"/>
              <w:jc w:val="both"/>
              <w:rPr>
                <w:sz w:val="24"/>
                <w:szCs w:val="24"/>
                <w:shd w:val="clear" w:color="auto" w:fill="FFFFFF"/>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- 20%</w:t>
            </w:r>
          </w:p>
        </w:tc>
      </w:tr>
      <w:tr w:rsidR="004E1630" w:rsidRPr="004E1630" w:rsidTr="00F0555E">
        <w:trPr>
          <w:trHeight w:val="552"/>
        </w:trPr>
        <w:tc>
          <w:tcPr>
            <w:tcW w:w="875" w:type="pct"/>
          </w:tcPr>
          <w:p w:rsidR="00382117" w:rsidRPr="004E1630" w:rsidRDefault="00382117" w:rsidP="007D6304">
            <w:pPr>
              <w:widowControl w:val="0"/>
              <w:autoSpaceDE w:val="0"/>
              <w:autoSpaceDN w:val="0"/>
              <w:adjustRightInd w:val="0"/>
              <w:rPr>
                <w:sz w:val="24"/>
                <w:szCs w:val="24"/>
              </w:rPr>
            </w:pPr>
            <w:r w:rsidRPr="004E1630">
              <w:rPr>
                <w:sz w:val="23"/>
                <w:szCs w:val="23"/>
                <w:shd w:val="clear" w:color="auto" w:fill="FFFFFF"/>
              </w:rPr>
              <w:t>Овощеводство (1.3)</w:t>
            </w:r>
          </w:p>
        </w:tc>
        <w:tc>
          <w:tcPr>
            <w:tcW w:w="1554" w:type="pct"/>
          </w:tcPr>
          <w:p w:rsidR="00382117" w:rsidRPr="004E1630" w:rsidRDefault="00382117" w:rsidP="007D6304">
            <w:pPr>
              <w:widowControl w:val="0"/>
              <w:autoSpaceDE w:val="0"/>
              <w:autoSpaceDN w:val="0"/>
              <w:adjustRightInd w:val="0"/>
              <w:jc w:val="both"/>
              <w:rPr>
                <w:sz w:val="24"/>
                <w:szCs w:val="24"/>
              </w:rPr>
            </w:pPr>
            <w:r w:rsidRPr="004E1630">
              <w:rPr>
                <w:sz w:val="23"/>
                <w:szCs w:val="23"/>
                <w:shd w:val="clear" w:color="auto" w:fill="FFFFFF"/>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2571" w:type="pct"/>
          </w:tcPr>
          <w:p w:rsidR="00382117" w:rsidRPr="004E1630" w:rsidRDefault="001E328B" w:rsidP="007D6304">
            <w:pPr>
              <w:widowControl w:val="0"/>
              <w:ind w:firstLine="567"/>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75" w:type="pct"/>
          </w:tcPr>
          <w:p w:rsidR="00E0105B" w:rsidRPr="004E1630" w:rsidRDefault="00E0105B" w:rsidP="007D6304">
            <w:pPr>
              <w:widowControl w:val="0"/>
              <w:autoSpaceDE w:val="0"/>
              <w:autoSpaceDN w:val="0"/>
              <w:adjustRightInd w:val="0"/>
              <w:rPr>
                <w:sz w:val="24"/>
                <w:szCs w:val="24"/>
              </w:rPr>
            </w:pPr>
            <w:r w:rsidRPr="004E1630">
              <w:rPr>
                <w:sz w:val="23"/>
                <w:szCs w:val="23"/>
                <w:shd w:val="clear" w:color="auto" w:fill="FFFFFF"/>
              </w:rPr>
              <w:t>Выращивание тонизирующих, лекарственных, цветочных культур (1.4)</w:t>
            </w:r>
          </w:p>
        </w:tc>
        <w:tc>
          <w:tcPr>
            <w:tcW w:w="1554" w:type="pct"/>
          </w:tcPr>
          <w:p w:rsidR="00E0105B" w:rsidRPr="004E1630" w:rsidRDefault="00E0105B" w:rsidP="007D6304">
            <w:pPr>
              <w:widowControl w:val="0"/>
              <w:autoSpaceDE w:val="0"/>
              <w:autoSpaceDN w:val="0"/>
              <w:adjustRightInd w:val="0"/>
              <w:jc w:val="both"/>
              <w:rPr>
                <w:sz w:val="24"/>
                <w:szCs w:val="24"/>
              </w:rPr>
            </w:pPr>
            <w:r w:rsidRPr="004E1630">
              <w:rPr>
                <w:sz w:val="23"/>
                <w:szCs w:val="23"/>
                <w:shd w:val="clear" w:color="auto" w:fill="FFFFFF"/>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2571" w:type="pct"/>
          </w:tcPr>
          <w:p w:rsidR="00E0105B" w:rsidRPr="004E1630" w:rsidRDefault="001E328B" w:rsidP="007D6304">
            <w:pPr>
              <w:widowControl w:val="0"/>
              <w:ind w:firstLine="567"/>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75" w:type="pct"/>
          </w:tcPr>
          <w:p w:rsidR="00E0105B" w:rsidRPr="004E1630" w:rsidRDefault="00E0105B" w:rsidP="007D6304">
            <w:pPr>
              <w:widowControl w:val="0"/>
              <w:autoSpaceDE w:val="0"/>
              <w:autoSpaceDN w:val="0"/>
              <w:adjustRightInd w:val="0"/>
              <w:rPr>
                <w:sz w:val="24"/>
                <w:szCs w:val="24"/>
              </w:rPr>
            </w:pPr>
            <w:r w:rsidRPr="004E1630">
              <w:rPr>
                <w:sz w:val="24"/>
                <w:szCs w:val="24"/>
              </w:rPr>
              <w:t>Садоводство (1.5)</w:t>
            </w:r>
          </w:p>
        </w:tc>
        <w:tc>
          <w:tcPr>
            <w:tcW w:w="1554" w:type="pct"/>
          </w:tcPr>
          <w:p w:rsidR="00E0105B" w:rsidRPr="004E1630" w:rsidRDefault="00E0105B" w:rsidP="007D6304">
            <w:pPr>
              <w:widowControl w:val="0"/>
              <w:autoSpaceDE w:val="0"/>
              <w:autoSpaceDN w:val="0"/>
              <w:adjustRightInd w:val="0"/>
              <w:jc w:val="both"/>
              <w:rPr>
                <w:sz w:val="24"/>
                <w:szCs w:val="24"/>
              </w:rPr>
            </w:pPr>
            <w:r w:rsidRPr="004E1630">
              <w:rPr>
                <w:sz w:val="23"/>
                <w:szCs w:val="23"/>
                <w:shd w:val="clear" w:color="auto" w:fill="FFFFFF"/>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2571" w:type="pct"/>
          </w:tcPr>
          <w:p w:rsidR="00E0105B" w:rsidRPr="004E1630" w:rsidRDefault="001E328B" w:rsidP="007D6304">
            <w:pPr>
              <w:widowControl w:val="0"/>
              <w:ind w:firstLine="567"/>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75" w:type="pct"/>
          </w:tcPr>
          <w:p w:rsidR="00E0105B" w:rsidRPr="004E1630" w:rsidRDefault="00E0105B" w:rsidP="007D6304">
            <w:pPr>
              <w:widowControl w:val="0"/>
              <w:autoSpaceDE w:val="0"/>
              <w:autoSpaceDN w:val="0"/>
              <w:adjustRightInd w:val="0"/>
              <w:rPr>
                <w:sz w:val="24"/>
                <w:szCs w:val="24"/>
              </w:rPr>
            </w:pPr>
            <w:r w:rsidRPr="004E1630">
              <w:rPr>
                <w:sz w:val="23"/>
                <w:szCs w:val="23"/>
                <w:shd w:val="clear" w:color="auto" w:fill="FFFFFF"/>
              </w:rPr>
              <w:t>Выращивание льна и конопли (1.6)</w:t>
            </w:r>
          </w:p>
        </w:tc>
        <w:tc>
          <w:tcPr>
            <w:tcW w:w="1554" w:type="pct"/>
          </w:tcPr>
          <w:p w:rsidR="00E0105B" w:rsidRPr="004E1630" w:rsidRDefault="00E0105B" w:rsidP="007D6304">
            <w:pPr>
              <w:widowControl w:val="0"/>
              <w:autoSpaceDE w:val="0"/>
              <w:autoSpaceDN w:val="0"/>
              <w:adjustRightInd w:val="0"/>
              <w:jc w:val="both"/>
              <w:rPr>
                <w:sz w:val="24"/>
                <w:szCs w:val="24"/>
              </w:rPr>
            </w:pPr>
            <w:r w:rsidRPr="004E1630">
              <w:rPr>
                <w:sz w:val="23"/>
                <w:szCs w:val="23"/>
                <w:shd w:val="clear" w:color="auto" w:fill="FFFFFF"/>
              </w:rPr>
              <w:t>Осуществление хозяйственной деятельности, в том числе на сельскохозяйственных угодьях, связанной с выращиванием льна, конопли</w:t>
            </w:r>
          </w:p>
        </w:tc>
        <w:tc>
          <w:tcPr>
            <w:tcW w:w="2571" w:type="pct"/>
          </w:tcPr>
          <w:p w:rsidR="00E0105B" w:rsidRPr="004E1630" w:rsidRDefault="001E328B" w:rsidP="007D6304">
            <w:pPr>
              <w:widowControl w:val="0"/>
              <w:ind w:firstLine="567"/>
              <w:jc w:val="both"/>
              <w:rPr>
                <w:b/>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75" w:type="pct"/>
          </w:tcPr>
          <w:p w:rsidR="002B0449" w:rsidRPr="004E1630" w:rsidRDefault="002B0449" w:rsidP="002B0449">
            <w:pPr>
              <w:widowControl w:val="0"/>
              <w:autoSpaceDE w:val="0"/>
              <w:autoSpaceDN w:val="0"/>
              <w:adjustRightInd w:val="0"/>
              <w:rPr>
                <w:sz w:val="23"/>
                <w:szCs w:val="23"/>
                <w:shd w:val="clear" w:color="auto" w:fill="FFFFFF"/>
              </w:rPr>
            </w:pPr>
            <w:r w:rsidRPr="004E1630">
              <w:rPr>
                <w:sz w:val="23"/>
                <w:szCs w:val="23"/>
                <w:shd w:val="clear" w:color="auto" w:fill="FFFFFF"/>
              </w:rPr>
              <w:t>Скотоводство (1.8)</w:t>
            </w:r>
          </w:p>
        </w:tc>
        <w:tc>
          <w:tcPr>
            <w:tcW w:w="1554" w:type="pct"/>
          </w:tcPr>
          <w:p w:rsidR="002B0449" w:rsidRPr="004E1630" w:rsidRDefault="002B0449" w:rsidP="002B0449">
            <w:pPr>
              <w:shd w:val="clear" w:color="auto" w:fill="FFFFFF"/>
              <w:spacing w:before="100" w:beforeAutospacing="1" w:after="100" w:afterAutospacing="1"/>
              <w:jc w:val="both"/>
              <w:rPr>
                <w:sz w:val="23"/>
                <w:szCs w:val="23"/>
              </w:rPr>
            </w:pPr>
            <w:r w:rsidRPr="004E1630">
              <w:rPr>
                <w:sz w:val="23"/>
                <w:szCs w:val="23"/>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2B0449" w:rsidRPr="004E1630" w:rsidRDefault="002B0449" w:rsidP="002B0449">
            <w:pPr>
              <w:shd w:val="clear" w:color="auto" w:fill="FFFFFF"/>
              <w:spacing w:before="100" w:beforeAutospacing="1" w:after="100" w:afterAutospacing="1"/>
              <w:jc w:val="both"/>
              <w:rPr>
                <w:sz w:val="23"/>
                <w:szCs w:val="23"/>
              </w:rPr>
            </w:pPr>
            <w:r w:rsidRPr="004E1630">
              <w:rPr>
                <w:sz w:val="23"/>
                <w:szCs w:val="23"/>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r w:rsidR="00C90C73" w:rsidRPr="004E1630">
              <w:rPr>
                <w:sz w:val="23"/>
                <w:szCs w:val="23"/>
              </w:rPr>
              <w:t>)</w:t>
            </w:r>
          </w:p>
          <w:p w:rsidR="002B0449" w:rsidRPr="004E1630" w:rsidRDefault="002B0449" w:rsidP="002B0449">
            <w:pPr>
              <w:widowControl w:val="0"/>
              <w:autoSpaceDE w:val="0"/>
              <w:autoSpaceDN w:val="0"/>
              <w:adjustRightInd w:val="0"/>
              <w:jc w:val="both"/>
              <w:rPr>
                <w:sz w:val="23"/>
                <w:szCs w:val="23"/>
                <w:shd w:val="clear" w:color="auto" w:fill="FFFFFF"/>
              </w:rPr>
            </w:pPr>
          </w:p>
        </w:tc>
        <w:tc>
          <w:tcPr>
            <w:tcW w:w="2571" w:type="pct"/>
          </w:tcPr>
          <w:p w:rsidR="002B0449" w:rsidRPr="004E1630" w:rsidRDefault="002B0449" w:rsidP="002B0449">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- 300 кв. м/50000 кв. м;</w:t>
            </w:r>
          </w:p>
          <w:p w:rsidR="002B0449" w:rsidRPr="004E1630" w:rsidRDefault="002B0449" w:rsidP="002B0449">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2B0449" w:rsidRPr="004E1630" w:rsidRDefault="002B0449" w:rsidP="002B0449">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2B0449" w:rsidRPr="004E1630" w:rsidRDefault="002B0449" w:rsidP="002B0449">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2B0449" w:rsidRPr="004E1630" w:rsidRDefault="002B0449" w:rsidP="002B0449">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5" w:type="pct"/>
          </w:tcPr>
          <w:p w:rsidR="00405671" w:rsidRPr="004E1630" w:rsidRDefault="00405671" w:rsidP="00405671">
            <w:pPr>
              <w:widowControl w:val="0"/>
              <w:autoSpaceDE w:val="0"/>
              <w:autoSpaceDN w:val="0"/>
              <w:adjustRightInd w:val="0"/>
              <w:rPr>
                <w:sz w:val="23"/>
                <w:szCs w:val="23"/>
                <w:shd w:val="clear" w:color="auto" w:fill="FFFFFF"/>
              </w:rPr>
            </w:pPr>
            <w:r w:rsidRPr="004E1630">
              <w:rPr>
                <w:sz w:val="23"/>
                <w:szCs w:val="23"/>
                <w:shd w:val="clear" w:color="auto" w:fill="FFFFFF"/>
              </w:rPr>
              <w:t>Звероводство (1.9)</w:t>
            </w:r>
          </w:p>
        </w:tc>
        <w:tc>
          <w:tcPr>
            <w:tcW w:w="1554" w:type="pct"/>
          </w:tcPr>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Осуществление хозяйственной деятельности, связанной с разведением в неволе ценных пушных зверей;</w:t>
            </w:r>
          </w:p>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разведение племенных животных, производство и использование племенной продукции (материала)</w:t>
            </w:r>
          </w:p>
          <w:p w:rsidR="00405671" w:rsidRPr="004E1630" w:rsidRDefault="00405671" w:rsidP="00405671">
            <w:pPr>
              <w:widowControl w:val="0"/>
              <w:autoSpaceDE w:val="0"/>
              <w:autoSpaceDN w:val="0"/>
              <w:adjustRightInd w:val="0"/>
              <w:jc w:val="both"/>
              <w:rPr>
                <w:sz w:val="23"/>
                <w:szCs w:val="23"/>
                <w:shd w:val="clear" w:color="auto" w:fill="FFFFFF"/>
              </w:rPr>
            </w:pPr>
          </w:p>
        </w:tc>
        <w:tc>
          <w:tcPr>
            <w:tcW w:w="2571" w:type="pct"/>
          </w:tcPr>
          <w:p w:rsidR="00405671" w:rsidRPr="004E1630" w:rsidRDefault="00405671" w:rsidP="00405671">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- 300 кв. м/20000 кв. м;</w:t>
            </w:r>
          </w:p>
          <w:p w:rsidR="00405671" w:rsidRPr="004E1630" w:rsidRDefault="00405671" w:rsidP="00405671">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405671" w:rsidRPr="004E1630" w:rsidRDefault="00405671" w:rsidP="00405671">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405671" w:rsidRPr="004E1630" w:rsidRDefault="00405671" w:rsidP="00405671">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405671" w:rsidRPr="004E1630" w:rsidRDefault="00405671" w:rsidP="00405671">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5" w:type="pct"/>
          </w:tcPr>
          <w:p w:rsidR="00405671" w:rsidRPr="004E1630" w:rsidRDefault="00405671" w:rsidP="00405671">
            <w:pPr>
              <w:widowControl w:val="0"/>
              <w:autoSpaceDE w:val="0"/>
              <w:autoSpaceDN w:val="0"/>
              <w:adjustRightInd w:val="0"/>
              <w:rPr>
                <w:sz w:val="23"/>
                <w:szCs w:val="23"/>
                <w:shd w:val="clear" w:color="auto" w:fill="FFFFFF"/>
              </w:rPr>
            </w:pPr>
            <w:r w:rsidRPr="004E1630">
              <w:rPr>
                <w:sz w:val="23"/>
                <w:szCs w:val="23"/>
                <w:shd w:val="clear" w:color="auto" w:fill="FFFFFF"/>
              </w:rPr>
              <w:t>Птицеводство (1.10)</w:t>
            </w:r>
          </w:p>
        </w:tc>
        <w:tc>
          <w:tcPr>
            <w:tcW w:w="1554" w:type="pct"/>
          </w:tcPr>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Осуществление хозяйственной деятельности, связанной с разведением домашних пород птиц, в том числе водоплавающих;</w:t>
            </w:r>
          </w:p>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разведение племенных животных, производство и использование племенной продукции (материала)</w:t>
            </w:r>
          </w:p>
          <w:p w:rsidR="00405671" w:rsidRPr="004E1630" w:rsidRDefault="00405671" w:rsidP="00405671">
            <w:pPr>
              <w:shd w:val="clear" w:color="auto" w:fill="FFFFFF"/>
              <w:spacing w:before="100" w:beforeAutospacing="1" w:after="100" w:afterAutospacing="1"/>
              <w:jc w:val="both"/>
              <w:rPr>
                <w:sz w:val="23"/>
                <w:szCs w:val="23"/>
              </w:rPr>
            </w:pPr>
          </w:p>
        </w:tc>
        <w:tc>
          <w:tcPr>
            <w:tcW w:w="2571" w:type="pct"/>
          </w:tcPr>
          <w:p w:rsidR="00F26DAB" w:rsidRPr="004E1630" w:rsidRDefault="00F26DAB" w:rsidP="00F26DAB">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- 300 кв. м/50000 кв. м;</w:t>
            </w:r>
          </w:p>
          <w:p w:rsidR="00F26DAB" w:rsidRPr="004E1630" w:rsidRDefault="00F26DAB" w:rsidP="00F26DAB">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F26DAB" w:rsidRPr="004E1630" w:rsidRDefault="00F26DAB" w:rsidP="00F26DAB">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F26DAB" w:rsidRPr="004E1630" w:rsidRDefault="00F26DAB" w:rsidP="00F26DAB">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405671" w:rsidRPr="004E1630" w:rsidRDefault="00F26DAB" w:rsidP="00F26DAB">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5" w:type="pct"/>
          </w:tcPr>
          <w:p w:rsidR="00405671" w:rsidRPr="004E1630" w:rsidRDefault="00405671" w:rsidP="00405671">
            <w:pPr>
              <w:widowControl w:val="0"/>
              <w:autoSpaceDE w:val="0"/>
              <w:autoSpaceDN w:val="0"/>
              <w:adjustRightInd w:val="0"/>
              <w:rPr>
                <w:sz w:val="23"/>
                <w:szCs w:val="23"/>
                <w:shd w:val="clear" w:color="auto" w:fill="FFFFFF"/>
              </w:rPr>
            </w:pPr>
            <w:r w:rsidRPr="004E1630">
              <w:rPr>
                <w:sz w:val="23"/>
                <w:szCs w:val="23"/>
                <w:shd w:val="clear" w:color="auto" w:fill="FFFFFF"/>
              </w:rPr>
              <w:t>Свиноводство (1.11)</w:t>
            </w:r>
          </w:p>
        </w:tc>
        <w:tc>
          <w:tcPr>
            <w:tcW w:w="1554" w:type="pct"/>
          </w:tcPr>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Осуществление хозяйственной деятельности, связанной с разведением свиней;</w:t>
            </w:r>
          </w:p>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разведение племенных животных, производство и использование племенной продукции (материала)</w:t>
            </w:r>
          </w:p>
          <w:p w:rsidR="00405671" w:rsidRPr="004E1630" w:rsidRDefault="00405671" w:rsidP="00405671">
            <w:pPr>
              <w:shd w:val="clear" w:color="auto" w:fill="FFFFFF"/>
              <w:spacing w:before="100" w:beforeAutospacing="1" w:after="100" w:afterAutospacing="1"/>
              <w:jc w:val="both"/>
              <w:rPr>
                <w:sz w:val="23"/>
                <w:szCs w:val="23"/>
              </w:rPr>
            </w:pPr>
          </w:p>
        </w:tc>
        <w:tc>
          <w:tcPr>
            <w:tcW w:w="2571" w:type="pct"/>
          </w:tcPr>
          <w:p w:rsidR="00A73195" w:rsidRPr="004E1630" w:rsidRDefault="00A73195" w:rsidP="00A73195">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- 300 кв. м/50000 кв. м;</w:t>
            </w:r>
          </w:p>
          <w:p w:rsidR="00A73195" w:rsidRPr="004E1630" w:rsidRDefault="00A73195" w:rsidP="00A73195">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A73195" w:rsidRPr="004E1630" w:rsidRDefault="00A73195" w:rsidP="00A73195">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A73195" w:rsidRPr="004E1630" w:rsidRDefault="00A73195" w:rsidP="00A73195">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405671" w:rsidRPr="004E1630" w:rsidRDefault="00A73195" w:rsidP="00A73195">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5" w:type="pct"/>
          </w:tcPr>
          <w:p w:rsidR="00405671" w:rsidRPr="004E1630" w:rsidRDefault="00405671" w:rsidP="00405671">
            <w:pPr>
              <w:widowControl w:val="0"/>
              <w:autoSpaceDE w:val="0"/>
              <w:autoSpaceDN w:val="0"/>
              <w:adjustRightInd w:val="0"/>
              <w:rPr>
                <w:sz w:val="23"/>
                <w:szCs w:val="23"/>
                <w:shd w:val="clear" w:color="auto" w:fill="FFFFFF"/>
              </w:rPr>
            </w:pPr>
            <w:r w:rsidRPr="004E1630">
              <w:rPr>
                <w:sz w:val="23"/>
                <w:szCs w:val="23"/>
                <w:shd w:val="clear" w:color="auto" w:fill="FFFFFF"/>
              </w:rPr>
              <w:t>Пчеловодство (1.12)</w:t>
            </w:r>
          </w:p>
        </w:tc>
        <w:tc>
          <w:tcPr>
            <w:tcW w:w="1554" w:type="pct"/>
          </w:tcPr>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размещение ульев, иных объектов и оборудования, необходимого для пчеловодства и разведениях иных полезных насекомых;</w:t>
            </w:r>
          </w:p>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rPr>
              <w:t xml:space="preserve">размещение </w:t>
            </w:r>
            <w:r w:rsidR="00DA5DB4" w:rsidRPr="004E1630">
              <w:rPr>
                <w:sz w:val="23"/>
                <w:szCs w:val="23"/>
              </w:rPr>
              <w:t>сооружений,</w:t>
            </w:r>
            <w:r w:rsidRPr="004E1630">
              <w:rPr>
                <w:sz w:val="23"/>
                <w:szCs w:val="23"/>
              </w:rPr>
              <w:t xml:space="preserve"> используемых для хранения и первичной переработки продукции пчеловодства</w:t>
            </w:r>
          </w:p>
          <w:p w:rsidR="00405671" w:rsidRPr="004E1630" w:rsidRDefault="00405671" w:rsidP="00405671">
            <w:pPr>
              <w:shd w:val="clear" w:color="auto" w:fill="FFFFFF"/>
              <w:spacing w:before="100" w:beforeAutospacing="1" w:after="100" w:afterAutospacing="1"/>
              <w:jc w:val="both"/>
              <w:rPr>
                <w:sz w:val="23"/>
                <w:szCs w:val="23"/>
              </w:rPr>
            </w:pPr>
          </w:p>
        </w:tc>
        <w:tc>
          <w:tcPr>
            <w:tcW w:w="2571" w:type="pct"/>
          </w:tcPr>
          <w:p w:rsidR="00981713" w:rsidRPr="004E1630" w:rsidRDefault="00981713" w:rsidP="0098171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м/10000 кв. м;</w:t>
            </w:r>
          </w:p>
          <w:p w:rsidR="00981713" w:rsidRPr="004E1630" w:rsidRDefault="00981713" w:rsidP="0098171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981713" w:rsidRPr="004E1630" w:rsidRDefault="00981713" w:rsidP="0098171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981713" w:rsidRPr="004E1630" w:rsidRDefault="00981713" w:rsidP="0098171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405671" w:rsidRPr="004E1630" w:rsidRDefault="00981713" w:rsidP="00981713">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5" w:type="pct"/>
          </w:tcPr>
          <w:p w:rsidR="00405671" w:rsidRPr="004E1630" w:rsidRDefault="00405671" w:rsidP="00405671">
            <w:pPr>
              <w:widowControl w:val="0"/>
              <w:autoSpaceDE w:val="0"/>
              <w:autoSpaceDN w:val="0"/>
              <w:adjustRightInd w:val="0"/>
              <w:rPr>
                <w:sz w:val="23"/>
                <w:szCs w:val="23"/>
                <w:shd w:val="clear" w:color="auto" w:fill="FFFFFF"/>
              </w:rPr>
            </w:pPr>
            <w:r w:rsidRPr="004E1630">
              <w:rPr>
                <w:sz w:val="23"/>
                <w:szCs w:val="23"/>
                <w:shd w:val="clear" w:color="auto" w:fill="FFFFFF"/>
              </w:rPr>
              <w:t>Рыбоводство (1.13)</w:t>
            </w:r>
          </w:p>
        </w:tc>
        <w:tc>
          <w:tcPr>
            <w:tcW w:w="1554" w:type="pct"/>
          </w:tcPr>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shd w:val="clear" w:color="auto" w:fill="FFFFFF"/>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2571" w:type="pct"/>
          </w:tcPr>
          <w:p w:rsidR="00981713" w:rsidRPr="004E1630" w:rsidRDefault="00981713" w:rsidP="0098171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м/50000 кв. м;</w:t>
            </w:r>
          </w:p>
          <w:p w:rsidR="00981713" w:rsidRPr="004E1630" w:rsidRDefault="00981713" w:rsidP="0098171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981713" w:rsidRPr="004E1630" w:rsidRDefault="00981713" w:rsidP="0098171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981713" w:rsidRPr="004E1630" w:rsidRDefault="00981713" w:rsidP="00981713">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405671" w:rsidRPr="004E1630" w:rsidRDefault="00981713" w:rsidP="00981713">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5" w:type="pct"/>
          </w:tcPr>
          <w:p w:rsidR="00405671" w:rsidRPr="004E1630" w:rsidRDefault="00405671" w:rsidP="00405671">
            <w:pPr>
              <w:widowControl w:val="0"/>
              <w:autoSpaceDE w:val="0"/>
              <w:autoSpaceDN w:val="0"/>
              <w:adjustRightInd w:val="0"/>
              <w:rPr>
                <w:sz w:val="23"/>
                <w:szCs w:val="23"/>
                <w:shd w:val="clear" w:color="auto" w:fill="FFFFFF"/>
              </w:rPr>
            </w:pPr>
            <w:r w:rsidRPr="004E1630">
              <w:rPr>
                <w:sz w:val="23"/>
                <w:szCs w:val="23"/>
                <w:shd w:val="clear" w:color="auto" w:fill="FFFFFF"/>
              </w:rPr>
              <w:t>Научное обеспечение сельского хозяйства (1.14)</w:t>
            </w:r>
          </w:p>
        </w:tc>
        <w:tc>
          <w:tcPr>
            <w:tcW w:w="1554" w:type="pct"/>
          </w:tcPr>
          <w:p w:rsidR="00405671" w:rsidRPr="004E1630" w:rsidRDefault="00405671" w:rsidP="00405671">
            <w:pPr>
              <w:shd w:val="clear" w:color="auto" w:fill="FFFFFF"/>
              <w:spacing w:before="100" w:beforeAutospacing="1" w:after="100" w:afterAutospacing="1"/>
              <w:jc w:val="both"/>
              <w:rPr>
                <w:sz w:val="23"/>
                <w:szCs w:val="23"/>
              </w:rPr>
            </w:pPr>
            <w:r w:rsidRPr="004E1630">
              <w:rPr>
                <w:sz w:val="23"/>
                <w:szCs w:val="23"/>
                <w:shd w:val="clear" w:color="auto" w:fill="FFFFFF"/>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2571" w:type="pct"/>
          </w:tcPr>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м/50000 кв.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- 18 м;</w:t>
            </w:r>
          </w:p>
          <w:p w:rsidR="00405671" w:rsidRPr="004E1630" w:rsidRDefault="00EE4A04" w:rsidP="00EE4A04">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5" w:type="pct"/>
          </w:tcPr>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rPr>
              <w:t>Хранение и переработка</w:t>
            </w:r>
          </w:p>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rPr>
              <w:t>сельскохозяйственной</w:t>
            </w:r>
          </w:p>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rPr>
              <w:t>продукции</w:t>
            </w:r>
          </w:p>
          <w:p w:rsidR="00EE4A04" w:rsidRPr="004E1630" w:rsidRDefault="00EE4A04" w:rsidP="00EE4A04">
            <w:pPr>
              <w:widowControl w:val="0"/>
              <w:autoSpaceDE w:val="0"/>
              <w:autoSpaceDN w:val="0"/>
              <w:adjustRightInd w:val="0"/>
              <w:rPr>
                <w:sz w:val="23"/>
                <w:szCs w:val="23"/>
                <w:shd w:val="clear" w:color="auto" w:fill="FFFFFF"/>
              </w:rPr>
            </w:pPr>
            <w:r w:rsidRPr="004E1630">
              <w:rPr>
                <w:sz w:val="23"/>
                <w:szCs w:val="23"/>
                <w:shd w:val="clear" w:color="auto" w:fill="FFFFFF"/>
              </w:rPr>
              <w:t>(1.15)</w:t>
            </w:r>
          </w:p>
        </w:tc>
        <w:tc>
          <w:tcPr>
            <w:tcW w:w="1554" w:type="pct"/>
          </w:tcPr>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shd w:val="clear" w:color="auto" w:fill="FFFFFF"/>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2571" w:type="pct"/>
          </w:tcPr>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м/50000 кв.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EE4A04" w:rsidRPr="004E1630" w:rsidRDefault="00EE4A04" w:rsidP="00EE4A04">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5" w:type="pct"/>
          </w:tcPr>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shd w:val="clear" w:color="auto" w:fill="FFFFFF"/>
              </w:rPr>
              <w:t>Ведение личного подсобного хозяйства на полевых участках (1.16)</w:t>
            </w:r>
          </w:p>
        </w:tc>
        <w:tc>
          <w:tcPr>
            <w:tcW w:w="1554" w:type="pct"/>
          </w:tcPr>
          <w:p w:rsidR="00EE4A04" w:rsidRPr="004E1630" w:rsidRDefault="00EE4A04" w:rsidP="00EE4A04">
            <w:pPr>
              <w:shd w:val="clear" w:color="auto" w:fill="FFFFFF"/>
              <w:spacing w:before="100" w:beforeAutospacing="1" w:after="100" w:afterAutospacing="1"/>
              <w:jc w:val="both"/>
              <w:rPr>
                <w:sz w:val="23"/>
                <w:szCs w:val="23"/>
                <w:shd w:val="clear" w:color="auto" w:fill="FFFFFF"/>
              </w:rPr>
            </w:pPr>
            <w:r w:rsidRPr="004E1630">
              <w:rPr>
                <w:sz w:val="23"/>
                <w:szCs w:val="23"/>
                <w:shd w:val="clear" w:color="auto" w:fill="FFFFFF"/>
              </w:rPr>
              <w:t>Производство сельскохозяйственной продукции без права возведения объектов капитального строительства</w:t>
            </w:r>
          </w:p>
        </w:tc>
        <w:tc>
          <w:tcPr>
            <w:tcW w:w="2571" w:type="pct"/>
          </w:tcPr>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- 1000 кв. м/50000 кв.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EE4A04" w:rsidRPr="004E1630" w:rsidRDefault="00EE4A04" w:rsidP="00EE4A04">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5" w:type="pct"/>
          </w:tcPr>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rPr>
              <w:t>Питомники (1.17)</w:t>
            </w:r>
          </w:p>
        </w:tc>
        <w:tc>
          <w:tcPr>
            <w:tcW w:w="1554" w:type="pct"/>
          </w:tcPr>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rPr>
              <w:t>размещение сооружений, необходимых для указанных видов сельскохозяйственного производства</w:t>
            </w:r>
          </w:p>
          <w:p w:rsidR="00EE4A04" w:rsidRPr="004E1630" w:rsidRDefault="00EE4A04" w:rsidP="00EE4A04">
            <w:pPr>
              <w:shd w:val="clear" w:color="auto" w:fill="FFFFFF"/>
              <w:spacing w:before="100" w:beforeAutospacing="1" w:after="100" w:afterAutospacing="1"/>
              <w:jc w:val="both"/>
              <w:rPr>
                <w:sz w:val="23"/>
                <w:szCs w:val="23"/>
                <w:shd w:val="clear" w:color="auto" w:fill="FFFFFF"/>
              </w:rPr>
            </w:pPr>
          </w:p>
        </w:tc>
        <w:tc>
          <w:tcPr>
            <w:tcW w:w="2571" w:type="pct"/>
          </w:tcPr>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- 1000 кв. м/50000 кв.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EE4A04" w:rsidRPr="004E1630" w:rsidRDefault="00EE4A04" w:rsidP="00EE4A04">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5" w:type="pct"/>
          </w:tcPr>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rPr>
              <w:t>Обеспечение</w:t>
            </w:r>
          </w:p>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rPr>
              <w:t>сельскохозяйственного</w:t>
            </w:r>
          </w:p>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rPr>
              <w:t>производства</w:t>
            </w:r>
          </w:p>
          <w:p w:rsidR="00EE4A04" w:rsidRPr="004E1630" w:rsidRDefault="00EE4A04" w:rsidP="00EE4A04">
            <w:pPr>
              <w:shd w:val="clear" w:color="auto" w:fill="FFFFFF"/>
              <w:spacing w:before="100" w:beforeAutospacing="1" w:after="100" w:afterAutospacing="1"/>
              <w:jc w:val="both"/>
              <w:rPr>
                <w:sz w:val="23"/>
                <w:szCs w:val="23"/>
              </w:rPr>
            </w:pPr>
            <w:r w:rsidRPr="004E1630">
              <w:rPr>
                <w:sz w:val="23"/>
                <w:szCs w:val="23"/>
              </w:rPr>
              <w:t xml:space="preserve"> (1.18)</w:t>
            </w:r>
          </w:p>
        </w:tc>
        <w:tc>
          <w:tcPr>
            <w:tcW w:w="1554" w:type="pct"/>
          </w:tcPr>
          <w:p w:rsidR="00EE4A04" w:rsidRPr="004E1630" w:rsidRDefault="00EE4A04" w:rsidP="00EE4A04">
            <w:pPr>
              <w:shd w:val="clear" w:color="auto" w:fill="FFFFFF"/>
              <w:spacing w:before="100" w:beforeAutospacing="1" w:after="100" w:afterAutospacing="1"/>
              <w:jc w:val="both"/>
              <w:rPr>
                <w:sz w:val="23"/>
                <w:szCs w:val="23"/>
                <w:shd w:val="clear" w:color="auto" w:fill="FFFFFF"/>
              </w:rPr>
            </w:pPr>
            <w:r w:rsidRPr="004E1630">
              <w:rPr>
                <w:sz w:val="23"/>
                <w:szCs w:val="23"/>
                <w:shd w:val="clear" w:color="auto" w:fill="FFFFFF"/>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2571" w:type="pct"/>
          </w:tcPr>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м/20000 кв.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EE4A04" w:rsidRPr="004E1630" w:rsidRDefault="00EE4A04" w:rsidP="00EE4A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EE4A04" w:rsidRPr="004E1630" w:rsidRDefault="00EE4A04" w:rsidP="00EE4A04">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5" w:type="pct"/>
          </w:tcPr>
          <w:p w:rsidR="00EE4A04" w:rsidRPr="004E1630" w:rsidRDefault="00EE4A04" w:rsidP="00EE4A04">
            <w:pPr>
              <w:widowControl w:val="0"/>
              <w:autoSpaceDE w:val="0"/>
              <w:autoSpaceDN w:val="0"/>
              <w:adjustRightInd w:val="0"/>
              <w:rPr>
                <w:sz w:val="24"/>
                <w:szCs w:val="24"/>
              </w:rPr>
            </w:pPr>
            <w:r w:rsidRPr="004E1630">
              <w:rPr>
                <w:sz w:val="24"/>
                <w:szCs w:val="24"/>
              </w:rPr>
              <w:t>Склады (6.9)</w:t>
            </w:r>
          </w:p>
        </w:tc>
        <w:tc>
          <w:tcPr>
            <w:tcW w:w="1554" w:type="pct"/>
          </w:tcPr>
          <w:p w:rsidR="00EE4A04" w:rsidRPr="004E1630" w:rsidRDefault="00EE4A04" w:rsidP="00EE4A04">
            <w:pPr>
              <w:widowControl w:val="0"/>
              <w:autoSpaceDE w:val="0"/>
              <w:autoSpaceDN w:val="0"/>
              <w:adjustRightInd w:val="0"/>
              <w:jc w:val="both"/>
              <w:rPr>
                <w:sz w:val="24"/>
                <w:szCs w:val="24"/>
              </w:rPr>
            </w:pPr>
            <w:r w:rsidRPr="004E1630">
              <w:rPr>
                <w:rFonts w:ascii="Times New Roman CYR" w:eastAsia="Times New Roman CYR" w:hAnsi="Times New Roman CYR" w:cs="Times New Roman CYR"/>
                <w:sz w:val="24"/>
                <w:szCs w:val="24"/>
              </w:rPr>
              <w:t>Элеваторы и продовольственные склады;</w:t>
            </w:r>
          </w:p>
        </w:tc>
        <w:tc>
          <w:tcPr>
            <w:tcW w:w="2571" w:type="pct"/>
          </w:tcPr>
          <w:p w:rsidR="00EE0004" w:rsidRPr="004E1630" w:rsidRDefault="00EE0004" w:rsidP="00EE00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w:t>
            </w:r>
            <w:r w:rsidR="00C90C73" w:rsidRPr="004E1630">
              <w:rPr>
                <w:rFonts w:ascii="Times New Roman CYR" w:eastAsia="Times New Roman CYR" w:hAnsi="Times New Roman CYR" w:cs="Times New Roman CYR"/>
                <w:sz w:val="24"/>
                <w:szCs w:val="24"/>
              </w:rPr>
              <w:t>2</w:t>
            </w:r>
            <w:r w:rsidRPr="004E1630">
              <w:rPr>
                <w:rFonts w:ascii="Times New Roman CYR" w:eastAsia="Times New Roman CYR" w:hAnsi="Times New Roman CYR" w:cs="Times New Roman CYR"/>
                <w:sz w:val="24"/>
                <w:szCs w:val="24"/>
              </w:rPr>
              <w:t>0000 кв. м;</w:t>
            </w:r>
          </w:p>
          <w:p w:rsidR="00EE0004" w:rsidRPr="004E1630" w:rsidRDefault="00EE0004" w:rsidP="00EE00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EE0004" w:rsidRPr="004E1630" w:rsidRDefault="00EE0004" w:rsidP="00EE00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EE0004" w:rsidRPr="004E1630" w:rsidRDefault="00EE0004" w:rsidP="00EE00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EE0004" w:rsidRPr="004E1630" w:rsidRDefault="00EE0004" w:rsidP="00EE000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EE4A04" w:rsidRPr="004E1630" w:rsidRDefault="00EE0004" w:rsidP="00EE0004">
            <w:pPr>
              <w:widowControl w:val="0"/>
              <w:ind w:firstLine="567"/>
              <w:jc w:val="both"/>
              <w:rPr>
                <w:rFonts w:eastAsia="SimSun"/>
                <w:b/>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C51128">
        <w:trPr>
          <w:trHeight w:val="313"/>
        </w:trPr>
        <w:tc>
          <w:tcPr>
            <w:tcW w:w="875" w:type="pct"/>
          </w:tcPr>
          <w:p w:rsidR="00EE4A04" w:rsidRPr="004E1630" w:rsidRDefault="00EE4A04" w:rsidP="00EE4A04">
            <w:pPr>
              <w:widowControl w:val="0"/>
              <w:jc w:val="both"/>
              <w:rPr>
                <w:sz w:val="24"/>
                <w:szCs w:val="24"/>
              </w:rPr>
            </w:pPr>
            <w:r w:rsidRPr="004E1630">
              <w:rPr>
                <w:sz w:val="24"/>
                <w:szCs w:val="24"/>
              </w:rPr>
              <w:t xml:space="preserve">Коммунальное обслуживание </w:t>
            </w:r>
          </w:p>
          <w:p w:rsidR="00EE4A04" w:rsidRPr="004E1630" w:rsidRDefault="00EE4A04" w:rsidP="00EE4A04">
            <w:pPr>
              <w:widowControl w:val="0"/>
              <w:jc w:val="both"/>
              <w:rPr>
                <w:sz w:val="24"/>
                <w:szCs w:val="24"/>
              </w:rPr>
            </w:pPr>
            <w:r w:rsidRPr="004E1630">
              <w:rPr>
                <w:sz w:val="24"/>
                <w:szCs w:val="24"/>
              </w:rPr>
              <w:t>(3.1)</w:t>
            </w:r>
          </w:p>
        </w:tc>
        <w:tc>
          <w:tcPr>
            <w:tcW w:w="1554" w:type="pct"/>
          </w:tcPr>
          <w:p w:rsidR="00EE4A04" w:rsidRPr="004E1630" w:rsidRDefault="00EE4A04" w:rsidP="00EE4A04">
            <w:pPr>
              <w:widowControl w:val="0"/>
              <w:jc w:val="both"/>
              <w:rPr>
                <w:sz w:val="24"/>
                <w:szCs w:val="24"/>
              </w:rPr>
            </w:pPr>
            <w:r w:rsidRPr="004E1630">
              <w:rPr>
                <w:sz w:val="24"/>
                <w:szCs w:val="24"/>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571" w:type="pct"/>
          </w:tcPr>
          <w:p w:rsidR="00EE4A04" w:rsidRPr="004E1630" w:rsidRDefault="00EE4A04" w:rsidP="00EE4A04">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EE4A04" w:rsidRPr="004E1630" w:rsidRDefault="00EE4A04" w:rsidP="00EE4A04">
            <w:pPr>
              <w:widowControl w:val="0"/>
              <w:overflowPunct w:val="0"/>
              <w:autoSpaceDE w:val="0"/>
              <w:ind w:firstLine="567"/>
              <w:jc w:val="both"/>
              <w:textAlignment w:val="baseline"/>
              <w:rPr>
                <w:sz w:val="24"/>
                <w:szCs w:val="24"/>
              </w:rPr>
            </w:pPr>
            <w:r w:rsidRPr="004E1630">
              <w:rPr>
                <w:sz w:val="24"/>
                <w:szCs w:val="24"/>
              </w:rPr>
              <w:t>- минимальная/максимальная площадь земельного участка - 1</w:t>
            </w:r>
            <w:r w:rsidRPr="004E1630">
              <w:rPr>
                <w:b/>
                <w:sz w:val="24"/>
                <w:szCs w:val="24"/>
              </w:rPr>
              <w:t>00/5000</w:t>
            </w:r>
            <w:r w:rsidRPr="004E1630">
              <w:rPr>
                <w:sz w:val="24"/>
                <w:szCs w:val="24"/>
              </w:rPr>
              <w:t xml:space="preserve"> кв. м;</w:t>
            </w:r>
          </w:p>
          <w:p w:rsidR="00EE4A04" w:rsidRPr="004E1630" w:rsidRDefault="00EE4A04" w:rsidP="00EE4A04">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E4A04" w:rsidRPr="004E1630" w:rsidRDefault="00EE4A04" w:rsidP="00EE4A04">
            <w:pPr>
              <w:widowControl w:val="0"/>
              <w:ind w:firstLine="567"/>
              <w:jc w:val="both"/>
              <w:rPr>
                <w:sz w:val="24"/>
                <w:szCs w:val="24"/>
              </w:rPr>
            </w:pPr>
            <w:r w:rsidRPr="004E1630">
              <w:rPr>
                <w:sz w:val="24"/>
                <w:szCs w:val="24"/>
              </w:rPr>
              <w:t>- минимальные отступы от границы земельного участка:</w:t>
            </w:r>
          </w:p>
          <w:p w:rsidR="00EE4A04" w:rsidRPr="004E1630" w:rsidRDefault="00EE4A04" w:rsidP="00EE4A04">
            <w:pPr>
              <w:widowControl w:val="0"/>
              <w:ind w:firstLine="567"/>
              <w:jc w:val="both"/>
              <w:rPr>
                <w:b/>
                <w:sz w:val="24"/>
                <w:szCs w:val="24"/>
              </w:rPr>
            </w:pPr>
            <w:r w:rsidRPr="004E1630">
              <w:rPr>
                <w:sz w:val="24"/>
                <w:szCs w:val="24"/>
              </w:rPr>
              <w:t xml:space="preserve"> - до жилых зданий - </w:t>
            </w:r>
            <w:r w:rsidRPr="004E1630">
              <w:rPr>
                <w:b/>
                <w:bCs/>
                <w:sz w:val="24"/>
                <w:szCs w:val="24"/>
              </w:rPr>
              <w:t>5</w:t>
            </w:r>
            <w:r w:rsidRPr="004E1630">
              <w:rPr>
                <w:b/>
                <w:sz w:val="24"/>
                <w:szCs w:val="24"/>
              </w:rPr>
              <w:t xml:space="preserve"> м;</w:t>
            </w:r>
          </w:p>
          <w:p w:rsidR="00EE4A04" w:rsidRPr="004E1630" w:rsidRDefault="00EE4A04" w:rsidP="00EE4A04">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EE4A04" w:rsidRPr="004E1630" w:rsidRDefault="00EE4A04" w:rsidP="00EE4A04">
            <w:pPr>
              <w:widowControl w:val="0"/>
              <w:ind w:firstLine="567"/>
              <w:jc w:val="both"/>
              <w:rPr>
                <w:b/>
                <w:sz w:val="24"/>
                <w:szCs w:val="24"/>
              </w:rPr>
            </w:pPr>
            <w:r w:rsidRPr="004E1630">
              <w:rPr>
                <w:sz w:val="24"/>
                <w:szCs w:val="24"/>
              </w:rPr>
              <w:t xml:space="preserve">- максимальное количество этажей зданий - </w:t>
            </w:r>
            <w:r w:rsidRPr="004E1630">
              <w:rPr>
                <w:b/>
                <w:sz w:val="24"/>
                <w:szCs w:val="24"/>
              </w:rPr>
              <w:t>2 этажа</w:t>
            </w:r>
          </w:p>
          <w:p w:rsidR="00A637BE" w:rsidRPr="004E1630" w:rsidRDefault="00EE4A04" w:rsidP="00A637BE">
            <w:pPr>
              <w:widowControl w:val="0"/>
              <w:ind w:firstLine="567"/>
              <w:jc w:val="both"/>
              <w:rPr>
                <w:sz w:val="24"/>
                <w:szCs w:val="24"/>
              </w:rPr>
            </w:pPr>
            <w:r w:rsidRPr="004E1630">
              <w:rPr>
                <w:sz w:val="24"/>
                <w:szCs w:val="24"/>
              </w:rPr>
              <w:t xml:space="preserve">Высота объекта - </w:t>
            </w:r>
            <w:r w:rsidRPr="004E1630">
              <w:rPr>
                <w:b/>
                <w:sz w:val="24"/>
                <w:szCs w:val="24"/>
              </w:rPr>
              <w:t>не более 22 м.</w:t>
            </w:r>
            <w:r w:rsidR="00C90C73" w:rsidRPr="004E1630">
              <w:rPr>
                <w:sz w:val="24"/>
                <w:szCs w:val="24"/>
              </w:rPr>
              <w:t xml:space="preserve"> </w:t>
            </w:r>
          </w:p>
          <w:p w:rsidR="00EE4A04" w:rsidRPr="004E1630" w:rsidRDefault="00A637BE" w:rsidP="00A637BE">
            <w:pPr>
              <w:widowControl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C51128" w:rsidRPr="004E1630" w:rsidTr="00C51128">
        <w:trPr>
          <w:trHeight w:val="3691"/>
        </w:trPr>
        <w:tc>
          <w:tcPr>
            <w:tcW w:w="875" w:type="pct"/>
          </w:tcPr>
          <w:p w:rsidR="00C51128" w:rsidRPr="004E1630" w:rsidRDefault="00C51128" w:rsidP="00967F61">
            <w:pPr>
              <w:widowControl w:val="0"/>
              <w:autoSpaceDE w:val="0"/>
              <w:autoSpaceDN w:val="0"/>
              <w:adjustRightInd w:val="0"/>
            </w:pPr>
            <w:r w:rsidRPr="004E1630">
              <w:rPr>
                <w:sz w:val="23"/>
                <w:szCs w:val="23"/>
                <w:shd w:val="clear" w:color="auto" w:fill="FFFFFF"/>
              </w:rPr>
              <w:t>Историко-культурная деятельность</w:t>
            </w:r>
          </w:p>
          <w:p w:rsidR="00C51128" w:rsidRPr="004E1630" w:rsidRDefault="00C51128" w:rsidP="00967F61">
            <w:pPr>
              <w:widowControl w:val="0"/>
              <w:autoSpaceDE w:val="0"/>
              <w:autoSpaceDN w:val="0"/>
              <w:adjustRightInd w:val="0"/>
            </w:pPr>
            <w:r w:rsidRPr="004E1630">
              <w:t xml:space="preserve"> (9.3)</w:t>
            </w:r>
          </w:p>
        </w:tc>
        <w:tc>
          <w:tcPr>
            <w:tcW w:w="1554" w:type="pct"/>
          </w:tcPr>
          <w:p w:rsidR="00C51128" w:rsidRPr="004E1630" w:rsidRDefault="00C51128" w:rsidP="00C51128">
            <w:pPr>
              <w:widowControl w:val="0"/>
              <w:autoSpaceDE w:val="0"/>
              <w:autoSpaceDN w:val="0"/>
              <w:adjustRightInd w:val="0"/>
              <w:jc w:val="both"/>
            </w:pPr>
            <w:r w:rsidRPr="004E1630">
              <w:rPr>
                <w:sz w:val="23"/>
                <w:szCs w:val="23"/>
                <w:shd w:val="clear" w:color="auto" w:fill="FFFFFF"/>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571" w:type="pct"/>
          </w:tcPr>
          <w:p w:rsidR="00C51128" w:rsidRPr="004E1630" w:rsidRDefault="00C51128" w:rsidP="00967F61">
            <w:pPr>
              <w:widowControl w:val="0"/>
              <w:ind w:firstLine="567"/>
              <w:jc w:val="both"/>
              <w:rPr>
                <w:b/>
              </w:rPr>
            </w:pPr>
            <w:r w:rsidRPr="004E1630">
              <w:rPr>
                <w:b/>
              </w:rPr>
              <w:t>предельные (минимальные и (или) максимальные) размеры земельных участков, в том числе их площадь:</w:t>
            </w:r>
          </w:p>
          <w:p w:rsidR="00C51128" w:rsidRPr="004E1630" w:rsidRDefault="00C51128" w:rsidP="00967F61">
            <w:pPr>
              <w:widowControl w:val="0"/>
              <w:ind w:firstLine="567"/>
              <w:jc w:val="both"/>
            </w:pPr>
            <w:r w:rsidRPr="004E1630">
              <w:t xml:space="preserve">- минимальная/максимальная площадь земельного участка - </w:t>
            </w:r>
            <w:r w:rsidRPr="004E1630">
              <w:rPr>
                <w:b/>
              </w:rPr>
              <w:t>200/50000</w:t>
            </w:r>
            <w:r w:rsidRPr="004E1630">
              <w:t xml:space="preserve"> кв.м;</w:t>
            </w:r>
          </w:p>
          <w:p w:rsidR="00C51128" w:rsidRPr="004E1630" w:rsidRDefault="00C51128" w:rsidP="00967F61">
            <w:pPr>
              <w:widowControl w:val="0"/>
              <w:ind w:firstLine="567"/>
              <w:jc w:val="both"/>
              <w:rPr>
                <w:b/>
              </w:rPr>
            </w:pPr>
            <w:r w:rsidRPr="004E1630">
              <w:rPr>
                <w:b/>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51128" w:rsidRPr="004E1630" w:rsidRDefault="00C51128" w:rsidP="00967F61">
            <w:pPr>
              <w:widowControl w:val="0"/>
              <w:ind w:firstLine="567"/>
              <w:jc w:val="both"/>
            </w:pPr>
            <w:r w:rsidRPr="004E1630">
              <w:t xml:space="preserve">- минимальные отступы от границы земельного участка- </w:t>
            </w:r>
            <w:r w:rsidRPr="004E1630">
              <w:rPr>
                <w:b/>
              </w:rPr>
              <w:t>1 м;</w:t>
            </w:r>
          </w:p>
          <w:p w:rsidR="00C51128" w:rsidRPr="004E1630" w:rsidRDefault="00C51128" w:rsidP="00967F61">
            <w:pPr>
              <w:widowControl w:val="0"/>
              <w:autoSpaceDE w:val="0"/>
              <w:autoSpaceDN w:val="0"/>
              <w:adjustRightInd w:val="0"/>
              <w:ind w:firstLine="567"/>
              <w:jc w:val="both"/>
            </w:pPr>
            <w:r w:rsidRPr="004E1630">
              <w:rPr>
                <w:b/>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51128" w:rsidRPr="004E1630" w:rsidRDefault="00C51128" w:rsidP="00967F61">
            <w:pPr>
              <w:widowControl w:val="0"/>
              <w:ind w:firstLine="567"/>
              <w:jc w:val="both"/>
              <w:rPr>
                <w:rFonts w:eastAsia="SimSun"/>
                <w:b/>
                <w:lang w:eastAsia="zh-CN"/>
              </w:rPr>
            </w:pPr>
            <w:r w:rsidRPr="004E1630">
              <w:rPr>
                <w:rFonts w:eastAsia="SimSun"/>
                <w:lang w:eastAsia="zh-CN"/>
              </w:rPr>
              <w:t xml:space="preserve">- максимальный процент застройки в границах земельного участка - </w:t>
            </w:r>
            <w:r w:rsidRPr="004E1630">
              <w:rPr>
                <w:rFonts w:eastAsia="SimSun"/>
                <w:b/>
                <w:lang w:eastAsia="zh-CN"/>
              </w:rPr>
              <w:t>90%</w:t>
            </w:r>
          </w:p>
          <w:p w:rsidR="00C51128" w:rsidRPr="004E1630" w:rsidRDefault="00C51128" w:rsidP="00967F61">
            <w:pPr>
              <w:widowControl w:val="0"/>
              <w:ind w:firstLine="567"/>
              <w:jc w:val="both"/>
              <w:rPr>
                <w:b/>
              </w:rPr>
            </w:pPr>
            <w:r w:rsidRPr="004E1630">
              <w:rPr>
                <w:b/>
              </w:rPr>
              <w:t>предельное количество этажей или предельная высота зданий, строений, сооружений:</w:t>
            </w:r>
          </w:p>
          <w:p w:rsidR="00C51128" w:rsidRPr="004E1630" w:rsidRDefault="00C51128" w:rsidP="00967F61">
            <w:pPr>
              <w:widowControl w:val="0"/>
              <w:ind w:firstLine="567"/>
              <w:jc w:val="both"/>
              <w:rPr>
                <w:rFonts w:eastAsia="SimSun"/>
                <w:b/>
                <w:lang w:eastAsia="zh-CN"/>
              </w:rPr>
            </w:pPr>
            <w:r w:rsidRPr="004E1630">
              <w:t xml:space="preserve">- максимальная высота зданий, строений, сооружений от уровня земли - </w:t>
            </w:r>
            <w:r w:rsidRPr="004E1630">
              <w:rPr>
                <w:b/>
              </w:rPr>
              <w:t>50 м;</w:t>
            </w:r>
            <w:r w:rsidRPr="004E1630">
              <w:rPr>
                <w:rFonts w:eastAsia="SimSun"/>
                <w:b/>
                <w:lang w:eastAsia="zh-CN"/>
              </w:rPr>
              <w:t xml:space="preserve"> </w:t>
            </w:r>
          </w:p>
          <w:p w:rsidR="00C51128" w:rsidRPr="004E1630" w:rsidRDefault="00C51128" w:rsidP="00967F61">
            <w:pPr>
              <w:widowControl w:val="0"/>
              <w:ind w:firstLine="567"/>
              <w:jc w:val="both"/>
              <w:rPr>
                <w:rFonts w:eastAsia="SimSun"/>
                <w:b/>
                <w:lang w:eastAsia="zh-CN"/>
              </w:rPr>
            </w:pPr>
            <w:r w:rsidRPr="004E1630">
              <w:t>Ограничения использования земельных участков и объектов капитального строительства установлены в статье 34</w:t>
            </w:r>
          </w:p>
        </w:tc>
      </w:tr>
    </w:tbl>
    <w:p w:rsidR="007D6304" w:rsidRPr="004E1630" w:rsidRDefault="007D6304" w:rsidP="007D6304">
      <w:pPr>
        <w:widowControl w:val="0"/>
        <w:jc w:val="both"/>
        <w:rPr>
          <w:sz w:val="24"/>
          <w:szCs w:val="24"/>
        </w:rPr>
      </w:pPr>
    </w:p>
    <w:p w:rsidR="007D6304" w:rsidRPr="004E1630" w:rsidRDefault="007D6304" w:rsidP="007D6304">
      <w:pPr>
        <w:widowControl w:val="0"/>
        <w:numPr>
          <w:ilvl w:val="0"/>
          <w:numId w:val="20"/>
        </w:numPr>
        <w:jc w:val="both"/>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p w:rsidR="007D6304" w:rsidRPr="004E1630" w:rsidRDefault="007D6304" w:rsidP="007D6304">
      <w:pPr>
        <w:widowControl w:val="0"/>
        <w:jc w:val="both"/>
        <w:rPr>
          <w:sz w:val="24"/>
          <w:szCs w:val="24"/>
        </w:rPr>
      </w:pPr>
    </w:p>
    <w:tbl>
      <w:tblPr>
        <w:tblW w:w="4751"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0"/>
        <w:gridCol w:w="4771"/>
        <w:gridCol w:w="7766"/>
      </w:tblGrid>
      <w:tr w:rsidR="004E1630" w:rsidRPr="004E1630" w:rsidTr="00FB2772">
        <w:trPr>
          <w:trHeight w:val="552"/>
          <w:tblHeader/>
        </w:trPr>
        <w:tc>
          <w:tcPr>
            <w:tcW w:w="856"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ВИДЫ РАЗРЕШЕННОГО ИСПОЛЬЗОВАНИЯ ЗЕМЕЛЬНЫХ УЧАСТКОВ</w:t>
            </w:r>
          </w:p>
          <w:p w:rsidR="007D6304" w:rsidRPr="004E1630" w:rsidRDefault="007D6304" w:rsidP="007D6304">
            <w:pPr>
              <w:widowControl w:val="0"/>
              <w:tabs>
                <w:tab w:val="left" w:pos="2520"/>
              </w:tabs>
              <w:jc w:val="center"/>
              <w:rPr>
                <w:b/>
                <w:sz w:val="24"/>
                <w:szCs w:val="24"/>
              </w:rPr>
            </w:pPr>
            <w:r w:rsidRPr="004E1630">
              <w:rPr>
                <w:b/>
                <w:sz w:val="24"/>
                <w:szCs w:val="24"/>
              </w:rPr>
              <w:t xml:space="preserve"> (номер по классификатору)</w:t>
            </w:r>
          </w:p>
        </w:tc>
        <w:tc>
          <w:tcPr>
            <w:tcW w:w="1577" w:type="pct"/>
          </w:tcPr>
          <w:p w:rsidR="007D6304" w:rsidRPr="004E1630" w:rsidRDefault="007D6304" w:rsidP="007D6304">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566"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ПРЕДЕЛЬНЫЕ РАЗМЕРЫ ЗЕМЕЛЬНЫХ</w:t>
            </w:r>
          </w:p>
          <w:p w:rsidR="007D6304" w:rsidRPr="004E1630" w:rsidRDefault="007D6304" w:rsidP="007D6304">
            <w:pPr>
              <w:widowControl w:val="0"/>
              <w:tabs>
                <w:tab w:val="left" w:pos="2520"/>
              </w:tabs>
              <w:jc w:val="center"/>
              <w:rPr>
                <w:b/>
                <w:sz w:val="24"/>
                <w:szCs w:val="24"/>
              </w:rPr>
            </w:pPr>
            <w:r w:rsidRPr="004E1630">
              <w:rPr>
                <w:b/>
                <w:sz w:val="24"/>
                <w:szCs w:val="24"/>
              </w:rPr>
              <w:t>УЧАСТКОВ И ПРЕДЕЛЬНЫЕ ПАРАМЕТРЫ</w:t>
            </w:r>
          </w:p>
          <w:p w:rsidR="007D6304" w:rsidRPr="004E1630" w:rsidRDefault="007D6304" w:rsidP="007D6304">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B2772">
        <w:trPr>
          <w:trHeight w:val="552"/>
        </w:trPr>
        <w:tc>
          <w:tcPr>
            <w:tcW w:w="856" w:type="pct"/>
          </w:tcPr>
          <w:p w:rsidR="007D6304" w:rsidRPr="004E1630" w:rsidRDefault="001B0706" w:rsidP="007D6304">
            <w:pPr>
              <w:widowControl w:val="0"/>
              <w:autoSpaceDE w:val="0"/>
              <w:autoSpaceDN w:val="0"/>
              <w:adjustRightInd w:val="0"/>
              <w:rPr>
                <w:sz w:val="24"/>
                <w:szCs w:val="24"/>
              </w:rPr>
            </w:pPr>
            <w:r w:rsidRPr="004E1630">
              <w:rPr>
                <w:rFonts w:ascii="Times New Roman CYR" w:eastAsia="Times New Roman CYR" w:hAnsi="Times New Roman CYR" w:cs="Times New Roman CYR"/>
                <w:sz w:val="24"/>
                <w:szCs w:val="24"/>
              </w:rPr>
              <w:t>Амбулаторное ветеринарное обслуживание (3.10.1)</w:t>
            </w:r>
          </w:p>
        </w:tc>
        <w:tc>
          <w:tcPr>
            <w:tcW w:w="1577" w:type="pct"/>
          </w:tcPr>
          <w:p w:rsidR="007D6304" w:rsidRPr="004E1630" w:rsidRDefault="001B0706" w:rsidP="007D6304">
            <w:pPr>
              <w:widowControl w:val="0"/>
              <w:autoSpaceDE w:val="0"/>
              <w:autoSpaceDN w:val="0"/>
              <w:adjustRightInd w:val="0"/>
              <w:jc w:val="both"/>
              <w:rPr>
                <w:sz w:val="24"/>
                <w:szCs w:val="24"/>
              </w:rPr>
            </w:pPr>
            <w:r w:rsidRPr="004E1630">
              <w:rPr>
                <w:rFonts w:ascii="Times New Roman CYR" w:eastAsia="Times New Roman CYR" w:hAnsi="Times New Roman CYR" w:cs="Times New Roman CYR"/>
                <w:sz w:val="24"/>
                <w:szCs w:val="24"/>
              </w:rPr>
              <w:t>Объекты капитального строительства, предназначены для оказания ветеринарных услуг без содержания животных</w:t>
            </w:r>
          </w:p>
        </w:tc>
        <w:tc>
          <w:tcPr>
            <w:tcW w:w="2566" w:type="pct"/>
          </w:tcPr>
          <w:p w:rsidR="001B0706" w:rsidRPr="004E1630" w:rsidRDefault="001B0706" w:rsidP="001B070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земельного участка - 100/5000 кв. м;</w:t>
            </w:r>
          </w:p>
          <w:p w:rsidR="001B0706" w:rsidRPr="004E1630" w:rsidRDefault="001B0706" w:rsidP="001B070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- 12 м;</w:t>
            </w:r>
          </w:p>
          <w:p w:rsidR="001B0706" w:rsidRPr="004E1630" w:rsidRDefault="001B0706" w:rsidP="001B070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1B0706" w:rsidRPr="004E1630" w:rsidRDefault="001B0706" w:rsidP="001B070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7D6304" w:rsidRPr="004E1630" w:rsidRDefault="001B0706" w:rsidP="001B0706">
            <w:pPr>
              <w:widowControl w:val="0"/>
              <w:ind w:firstLine="567"/>
              <w:jc w:val="both"/>
              <w:rPr>
                <w:rFonts w:eastAsia="SimSun"/>
                <w:b/>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- 60%.</w:t>
            </w:r>
          </w:p>
        </w:tc>
      </w:tr>
      <w:tr w:rsidR="001B0706" w:rsidRPr="004E1630" w:rsidTr="00FB2772">
        <w:trPr>
          <w:trHeight w:val="552"/>
        </w:trPr>
        <w:tc>
          <w:tcPr>
            <w:tcW w:w="856" w:type="pct"/>
          </w:tcPr>
          <w:p w:rsidR="001B0706" w:rsidRPr="004E1630" w:rsidRDefault="001B0706" w:rsidP="007D6304">
            <w:pPr>
              <w:widowControl w:val="0"/>
              <w:autoSpaceDE w:val="0"/>
              <w:autoSpaceDN w:val="0"/>
              <w:adjustRightInd w:val="0"/>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Связь (6.8)</w:t>
            </w:r>
          </w:p>
        </w:tc>
        <w:tc>
          <w:tcPr>
            <w:tcW w:w="1577" w:type="pct"/>
          </w:tcPr>
          <w:p w:rsidR="001B0706" w:rsidRPr="004E1630" w:rsidRDefault="001B0706" w:rsidP="007D6304">
            <w:pPr>
              <w:widowControl w:val="0"/>
              <w:autoSpaceDE w:val="0"/>
              <w:autoSpaceDN w:val="0"/>
              <w:adjustRightInd w:val="0"/>
              <w:jc w:val="both"/>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2566" w:type="pct"/>
          </w:tcPr>
          <w:p w:rsidR="001B0706" w:rsidRPr="004E1630" w:rsidRDefault="001B0706" w:rsidP="001B070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 кв. м/10000 кв. м;</w:t>
            </w:r>
          </w:p>
          <w:p w:rsidR="001B0706" w:rsidRPr="004E1630" w:rsidRDefault="001B0706" w:rsidP="001B070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1B0706" w:rsidRPr="004E1630" w:rsidRDefault="001B0706" w:rsidP="001B070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1B0706" w:rsidRPr="004E1630" w:rsidRDefault="001B0706" w:rsidP="001B070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1B0706" w:rsidRPr="004E1630" w:rsidRDefault="001B0706" w:rsidP="001B070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1B0706" w:rsidRPr="004E1630" w:rsidRDefault="001B0706" w:rsidP="001B0706">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bl>
    <w:p w:rsidR="007D6304" w:rsidRPr="004E1630" w:rsidRDefault="007D6304" w:rsidP="007D6304">
      <w:pPr>
        <w:widowControl w:val="0"/>
        <w:jc w:val="both"/>
        <w:rPr>
          <w:sz w:val="24"/>
          <w:szCs w:val="24"/>
        </w:rPr>
      </w:pPr>
    </w:p>
    <w:p w:rsidR="007D6304" w:rsidRPr="004E1630" w:rsidRDefault="007D6304" w:rsidP="007D6304">
      <w:pPr>
        <w:widowControl w:val="0"/>
        <w:numPr>
          <w:ilvl w:val="0"/>
          <w:numId w:val="20"/>
        </w:numPr>
        <w:jc w:val="both"/>
        <w:rPr>
          <w:b/>
          <w:sz w:val="24"/>
          <w:szCs w:val="24"/>
        </w:rPr>
      </w:pPr>
      <w:r w:rsidRPr="004E1630">
        <w:rPr>
          <w:b/>
          <w:sz w:val="24"/>
          <w:szCs w:val="24"/>
        </w:rPr>
        <w:t xml:space="preserve">ВСПОМОГАТЕЛЬНЫЕ ВИДЫ И ПАРАМЕТРЫ РАЗРЕШЕННОГО ИСПОЛЬЗОВАНИЯ </w:t>
      </w:r>
      <w:r w:rsidR="006D6380" w:rsidRPr="004E1630">
        <w:rPr>
          <w:b/>
          <w:sz w:val="24"/>
          <w:szCs w:val="24"/>
        </w:rPr>
        <w:t xml:space="preserve">ЗЕМЕЛЬНЫХ УЧАСТКОВ И </w:t>
      </w:r>
      <w:r w:rsidRPr="004E1630">
        <w:rPr>
          <w:b/>
          <w:sz w:val="24"/>
          <w:szCs w:val="24"/>
        </w:rPr>
        <w:t>ОБЪЕКТОВ КАПИТАЛЬНОГО СТРОИТЕЛЬСТВА</w:t>
      </w:r>
    </w:p>
    <w:p w:rsidR="00B02849" w:rsidRPr="004E1630" w:rsidRDefault="007D6304" w:rsidP="007D6304">
      <w:pPr>
        <w:widowControl w:val="0"/>
        <w:ind w:firstLine="709"/>
        <w:jc w:val="both"/>
        <w:rPr>
          <w:sz w:val="24"/>
          <w:szCs w:val="24"/>
        </w:rPr>
      </w:pPr>
      <w:r w:rsidRPr="004E1630">
        <w:rPr>
          <w:sz w:val="24"/>
          <w:szCs w:val="24"/>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w:t>
      </w:r>
    </w:p>
    <w:p w:rsidR="007D6304" w:rsidRPr="004E1630" w:rsidRDefault="007D6304" w:rsidP="007D6304">
      <w:pPr>
        <w:widowControl w:val="0"/>
        <w:ind w:firstLine="709"/>
        <w:jc w:val="both"/>
        <w:rPr>
          <w:sz w:val="24"/>
          <w:szCs w:val="24"/>
        </w:rPr>
      </w:pPr>
      <w:r w:rsidRPr="004E1630">
        <w:rPr>
          <w:sz w:val="24"/>
          <w:szCs w:val="24"/>
        </w:rPr>
        <w:t xml:space="preserve"> </w:t>
      </w:r>
    </w:p>
    <w:tbl>
      <w:tblPr>
        <w:tblW w:w="0" w:type="auto"/>
        <w:tblInd w:w="708" w:type="dxa"/>
        <w:tblLayout w:type="fixed"/>
        <w:tblLook w:val="0000" w:firstRow="0" w:lastRow="0" w:firstColumn="0" w:lastColumn="0" w:noHBand="0" w:noVBand="0"/>
      </w:tblPr>
      <w:tblGrid>
        <w:gridCol w:w="7229"/>
        <w:gridCol w:w="7655"/>
      </w:tblGrid>
      <w:tr w:rsidR="004E1630" w:rsidRPr="004E1630" w:rsidTr="00AB00AA">
        <w:tc>
          <w:tcPr>
            <w:tcW w:w="7229" w:type="dxa"/>
            <w:tcBorders>
              <w:top w:val="single" w:sz="1" w:space="0" w:color="000000"/>
              <w:left w:val="single" w:sz="1" w:space="0" w:color="000000"/>
              <w:bottom w:val="single" w:sz="1" w:space="0" w:color="000000"/>
              <w:right w:val="single" w:sz="1" w:space="0" w:color="000000"/>
            </w:tcBorders>
            <w:shd w:val="clear" w:color="auto" w:fill="auto"/>
          </w:tcPr>
          <w:p w:rsidR="00B02849" w:rsidRPr="004E1630" w:rsidRDefault="00B02849" w:rsidP="00EE6AED">
            <w:pPr>
              <w:jc w:val="cente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7655" w:type="dxa"/>
            <w:tcBorders>
              <w:top w:val="single" w:sz="1" w:space="0" w:color="000000"/>
              <w:left w:val="single" w:sz="1" w:space="0" w:color="000000"/>
              <w:bottom w:val="single" w:sz="1" w:space="0" w:color="000000"/>
              <w:right w:val="single" w:sz="1" w:space="0" w:color="000000"/>
            </w:tcBorders>
            <w:shd w:val="clear" w:color="auto" w:fill="auto"/>
          </w:tcPr>
          <w:p w:rsidR="00B02849" w:rsidRPr="004E1630" w:rsidRDefault="00B02849" w:rsidP="00EE6AED">
            <w:pPr>
              <w:jc w:val="center"/>
              <w:rPr>
                <w:sz w:val="24"/>
                <w:szCs w:val="24"/>
              </w:rPr>
            </w:pPr>
            <w:r w:rsidRPr="004E1630">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B02849" w:rsidRPr="004E1630" w:rsidTr="00AB00AA">
        <w:tc>
          <w:tcPr>
            <w:tcW w:w="7229" w:type="dxa"/>
            <w:tcBorders>
              <w:top w:val="single" w:sz="1" w:space="0" w:color="000000"/>
              <w:left w:val="single" w:sz="1" w:space="0" w:color="000000"/>
              <w:bottom w:val="single" w:sz="1" w:space="0" w:color="000000"/>
              <w:right w:val="single" w:sz="1" w:space="0" w:color="000000"/>
            </w:tcBorders>
            <w:shd w:val="clear" w:color="auto" w:fill="auto"/>
          </w:tcPr>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проезды общего пользования;</w:t>
            </w: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благоустроенные, в том числе озелененные территории, площадки для отдыха, спортивных занятий;</w:t>
            </w: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постройки хозяйственного назначения;</w:t>
            </w: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655" w:type="dxa"/>
            <w:tcBorders>
              <w:top w:val="single" w:sz="1" w:space="0" w:color="000000"/>
              <w:left w:val="single" w:sz="1" w:space="0" w:color="000000"/>
              <w:bottom w:val="single" w:sz="1" w:space="0" w:color="000000"/>
              <w:right w:val="single" w:sz="1" w:space="0" w:color="000000"/>
            </w:tcBorders>
            <w:shd w:val="clear" w:color="auto" w:fill="auto"/>
          </w:tcPr>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B02849" w:rsidRPr="004E1630" w:rsidRDefault="00B02849" w:rsidP="00EE6AED">
            <w:pPr>
              <w:jc w:val="both"/>
              <w:rPr>
                <w:rFonts w:ascii="Times New Roman CYR" w:eastAsia="Times New Roman CYR" w:hAnsi="Times New Roman CYR" w:cs="Times New Roman CYR"/>
                <w:sz w:val="24"/>
                <w:szCs w:val="24"/>
              </w:rPr>
            </w:pP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B02849" w:rsidRPr="004E1630" w:rsidRDefault="00B02849" w:rsidP="00EE6AED">
            <w:pPr>
              <w:jc w:val="both"/>
              <w:rPr>
                <w:rFonts w:ascii="Times New Roman CYR" w:eastAsia="Times New Roman CYR" w:hAnsi="Times New Roman CYR" w:cs="Times New Roman CYR"/>
                <w:sz w:val="24"/>
                <w:szCs w:val="24"/>
              </w:rPr>
            </w:pP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B02849" w:rsidRPr="004E1630" w:rsidRDefault="00B02849" w:rsidP="00EE6AED">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B02849" w:rsidRPr="004E1630" w:rsidRDefault="00B02849" w:rsidP="00EE6AED">
            <w:pPr>
              <w:rPr>
                <w:sz w:val="24"/>
                <w:szCs w:val="24"/>
              </w:rPr>
            </w:pPr>
            <w:r w:rsidRPr="004E1630">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B02849" w:rsidRPr="004E1630" w:rsidRDefault="00B02849" w:rsidP="00B02849">
      <w:pPr>
        <w:ind w:firstLine="720"/>
        <w:jc w:val="both"/>
        <w:rPr>
          <w:rFonts w:ascii="Times New Roman CYR" w:eastAsia="Times New Roman CYR" w:hAnsi="Times New Roman CYR" w:cs="Times New Roman CYR"/>
        </w:rPr>
      </w:pPr>
    </w:p>
    <w:p w:rsidR="007D6304" w:rsidRPr="004E1630" w:rsidRDefault="007D6304" w:rsidP="007D6304">
      <w:pPr>
        <w:widowControl w:val="0"/>
        <w:ind w:firstLine="709"/>
        <w:jc w:val="both"/>
        <w:rPr>
          <w:sz w:val="24"/>
          <w:szCs w:val="24"/>
        </w:rPr>
      </w:pPr>
      <w:r w:rsidRPr="004E1630">
        <w:rPr>
          <w:b/>
          <w:sz w:val="24"/>
          <w:szCs w:val="24"/>
        </w:rPr>
        <w:t>Виды разрешенного использования объектов:</w:t>
      </w:r>
    </w:p>
    <w:p w:rsidR="007D6304" w:rsidRPr="004E1630" w:rsidRDefault="007D6304" w:rsidP="007D6304">
      <w:pPr>
        <w:widowControl w:val="0"/>
        <w:ind w:firstLine="709"/>
        <w:jc w:val="both"/>
        <w:rPr>
          <w:sz w:val="24"/>
          <w:szCs w:val="24"/>
        </w:rPr>
      </w:pPr>
      <w:r w:rsidRPr="004E1630">
        <w:rPr>
          <w:sz w:val="24"/>
          <w:szCs w:val="24"/>
        </w:rPr>
        <w:t>Площадки для мусорных контейнеров</w:t>
      </w:r>
    </w:p>
    <w:p w:rsidR="007D6304" w:rsidRPr="004E1630" w:rsidRDefault="007D6304" w:rsidP="007D6304">
      <w:pPr>
        <w:widowControl w:val="0"/>
        <w:ind w:firstLine="709"/>
        <w:jc w:val="both"/>
        <w:rPr>
          <w:sz w:val="24"/>
          <w:szCs w:val="24"/>
        </w:rPr>
      </w:pPr>
      <w:r w:rsidRPr="004E1630">
        <w:rPr>
          <w:sz w:val="24"/>
          <w:szCs w:val="24"/>
        </w:rPr>
        <w:t>Защитные зеленые насаждения</w:t>
      </w:r>
    </w:p>
    <w:p w:rsidR="007D6304" w:rsidRPr="004E1630" w:rsidRDefault="007D6304" w:rsidP="007D6304">
      <w:pPr>
        <w:widowControl w:val="0"/>
        <w:ind w:firstLine="709"/>
        <w:jc w:val="both"/>
        <w:rPr>
          <w:sz w:val="24"/>
          <w:szCs w:val="24"/>
        </w:rPr>
      </w:pPr>
      <w:r w:rsidRPr="004E1630">
        <w:rPr>
          <w:sz w:val="24"/>
          <w:szCs w:val="24"/>
        </w:rPr>
        <w:t>Оборудование пожарной охраны (гидранты, резервуары)</w:t>
      </w:r>
    </w:p>
    <w:p w:rsidR="007D6304" w:rsidRPr="004E1630" w:rsidRDefault="007D6304" w:rsidP="007D6304">
      <w:pPr>
        <w:widowControl w:val="0"/>
        <w:ind w:firstLine="709"/>
        <w:jc w:val="both"/>
        <w:rPr>
          <w:sz w:val="24"/>
          <w:szCs w:val="24"/>
        </w:rPr>
      </w:pPr>
      <w:r w:rsidRPr="004E1630">
        <w:rPr>
          <w:sz w:val="24"/>
          <w:szCs w:val="24"/>
        </w:rPr>
        <w:t>Специализированные технические средства оповещения и информации</w:t>
      </w:r>
    </w:p>
    <w:p w:rsidR="007D6304" w:rsidRPr="004E1630" w:rsidRDefault="007D6304" w:rsidP="007D6304">
      <w:pPr>
        <w:widowControl w:val="0"/>
        <w:ind w:firstLine="709"/>
        <w:jc w:val="both"/>
        <w:rPr>
          <w:sz w:val="24"/>
          <w:szCs w:val="24"/>
        </w:rPr>
      </w:pPr>
      <w:r w:rsidRPr="004E1630">
        <w:rPr>
          <w:sz w:val="24"/>
          <w:szCs w:val="24"/>
        </w:rPr>
        <w:t>Объекты инженерного обеспечения (водо-, газо-, электроснабжения и т.п.), за исключением объектов сотовой, радиорелейной, спутниковой связи</w:t>
      </w:r>
    </w:p>
    <w:p w:rsidR="007D6304" w:rsidRPr="004E1630" w:rsidRDefault="007D6304" w:rsidP="007D6304">
      <w:pPr>
        <w:widowControl w:val="0"/>
        <w:ind w:firstLine="709"/>
        <w:jc w:val="both"/>
        <w:rPr>
          <w:sz w:val="24"/>
          <w:szCs w:val="24"/>
        </w:rPr>
      </w:pPr>
      <w:r w:rsidRPr="004E1630">
        <w:rPr>
          <w:sz w:val="24"/>
          <w:szCs w:val="24"/>
        </w:rPr>
        <w:t>П</w:t>
      </w:r>
      <w:r w:rsidRPr="004E1630">
        <w:rPr>
          <w:rFonts w:eastAsia="SimSun"/>
          <w:sz w:val="24"/>
          <w:szCs w:val="24"/>
          <w:lang w:eastAsia="zh-CN"/>
        </w:rPr>
        <w:t>ункты охраны</w:t>
      </w:r>
    </w:p>
    <w:p w:rsidR="007D6304" w:rsidRPr="004E1630" w:rsidRDefault="007D6304" w:rsidP="007D6304">
      <w:pPr>
        <w:widowControl w:val="0"/>
        <w:ind w:firstLine="709"/>
        <w:jc w:val="both"/>
        <w:rPr>
          <w:sz w:val="24"/>
          <w:szCs w:val="24"/>
        </w:rPr>
      </w:pPr>
      <w:r w:rsidRPr="004E1630">
        <w:rPr>
          <w:sz w:val="24"/>
          <w:szCs w:val="24"/>
        </w:rPr>
        <w:t>Административные здания</w:t>
      </w:r>
    </w:p>
    <w:p w:rsidR="007D6304" w:rsidRPr="004E1630" w:rsidRDefault="007D6304" w:rsidP="007D6304">
      <w:pPr>
        <w:widowControl w:val="0"/>
        <w:ind w:firstLine="709"/>
        <w:jc w:val="both"/>
        <w:rPr>
          <w:sz w:val="24"/>
          <w:szCs w:val="24"/>
        </w:rPr>
      </w:pPr>
      <w:r w:rsidRPr="004E1630">
        <w:rPr>
          <w:sz w:val="24"/>
          <w:szCs w:val="24"/>
        </w:rPr>
        <w:t>Сторожки, навесы, беседки</w:t>
      </w:r>
    </w:p>
    <w:p w:rsidR="007D6304" w:rsidRPr="004E1630" w:rsidRDefault="007D6304" w:rsidP="007D6304">
      <w:pPr>
        <w:widowControl w:val="0"/>
        <w:ind w:firstLine="709"/>
        <w:jc w:val="both"/>
        <w:rPr>
          <w:rFonts w:eastAsia="SimSun"/>
          <w:sz w:val="24"/>
          <w:szCs w:val="24"/>
          <w:lang w:eastAsia="zh-CN"/>
        </w:rPr>
      </w:pPr>
      <w:r w:rsidRPr="004E1630">
        <w:rPr>
          <w:rFonts w:eastAsia="SimSun"/>
          <w:sz w:val="24"/>
          <w:szCs w:val="24"/>
          <w:lang w:eastAsia="zh-CN"/>
        </w:rPr>
        <w:t>Примечание.</w:t>
      </w:r>
    </w:p>
    <w:p w:rsidR="007D6304" w:rsidRPr="004E1630" w:rsidRDefault="007D6304" w:rsidP="007D6304">
      <w:pPr>
        <w:widowControl w:val="0"/>
        <w:ind w:firstLine="709"/>
        <w:jc w:val="both"/>
        <w:rPr>
          <w:rFonts w:eastAsia="SimSun"/>
          <w:sz w:val="24"/>
          <w:szCs w:val="24"/>
          <w:lang w:eastAsia="zh-CN"/>
        </w:rPr>
      </w:pPr>
      <w:r w:rsidRPr="004E1630">
        <w:rPr>
          <w:rFonts w:eastAsia="SimSun"/>
          <w:sz w:val="24"/>
          <w:szCs w:val="24"/>
          <w:lang w:eastAsia="zh-CN"/>
        </w:rPr>
        <w:t>Сельскохозяйственные предприятия, здания и сооружения, являющиеся источниками выделения в окружающую среду производственных вредностей, должны отделяться санитарно-защитными зонами от жилых и общественных зданий.</w:t>
      </w:r>
    </w:p>
    <w:p w:rsidR="007D6304" w:rsidRPr="004E1630" w:rsidRDefault="007D6304" w:rsidP="007D6304">
      <w:pPr>
        <w:widowControl w:val="0"/>
        <w:ind w:firstLine="709"/>
        <w:jc w:val="both"/>
        <w:rPr>
          <w:rFonts w:eastAsia="SimSun"/>
          <w:sz w:val="24"/>
          <w:szCs w:val="24"/>
          <w:lang w:eastAsia="zh-CN"/>
        </w:rPr>
      </w:pPr>
      <w:r w:rsidRPr="004E1630">
        <w:rPr>
          <w:rFonts w:eastAsia="SimSun"/>
          <w:sz w:val="24"/>
          <w:szCs w:val="24"/>
          <w:lang w:eastAsia="zh-CN"/>
        </w:rPr>
        <w:t>Территории санитарно-защитных зон из землепользования не изымаются и должны быть максимально использованы для нужд сельского хозяйства.</w:t>
      </w:r>
    </w:p>
    <w:p w:rsidR="007D6304" w:rsidRPr="004E1630" w:rsidRDefault="007D6304" w:rsidP="007D6304">
      <w:pPr>
        <w:widowControl w:val="0"/>
        <w:ind w:firstLine="709"/>
        <w:jc w:val="both"/>
        <w:rPr>
          <w:rFonts w:eastAsia="SimSun"/>
          <w:sz w:val="24"/>
          <w:szCs w:val="24"/>
          <w:lang w:eastAsia="zh-CN"/>
        </w:rPr>
      </w:pPr>
      <w:r w:rsidRPr="004E1630">
        <w:rPr>
          <w:rFonts w:eastAsia="SimSun"/>
          <w:sz w:val="24"/>
          <w:szCs w:val="24"/>
          <w:lang w:eastAsia="zh-CN"/>
        </w:rPr>
        <w:t>В санитарно-защитных зонах допускается размещать склады (хранилища) зерна, фруктов, овощей и картофеля, питомники растений.</w:t>
      </w:r>
    </w:p>
    <w:p w:rsidR="007D6304" w:rsidRPr="004E1630" w:rsidRDefault="007D6304" w:rsidP="007D6304">
      <w:pPr>
        <w:widowControl w:val="0"/>
        <w:ind w:firstLine="709"/>
        <w:jc w:val="both"/>
        <w:rPr>
          <w:rFonts w:eastAsia="SimSun"/>
          <w:sz w:val="24"/>
          <w:szCs w:val="24"/>
          <w:lang w:eastAsia="zh-CN"/>
        </w:rPr>
      </w:pPr>
      <w:r w:rsidRPr="004E1630">
        <w:rPr>
          <w:rFonts w:eastAsia="SimSun"/>
          <w:sz w:val="24"/>
          <w:szCs w:val="24"/>
          <w:lang w:eastAsia="zh-CN"/>
        </w:rPr>
        <w:t>На границе санитарно-защитных зон шириной более 100 м со стороны селитебной зоны должна предусматриваться полоса древесно-кустарниковых насаждений шириной не менее 30 м, а при ширине зоны от 50 до 100 м - полоса шириной не менее 10 м.</w:t>
      </w:r>
    </w:p>
    <w:p w:rsidR="007D6304" w:rsidRPr="004E1630" w:rsidRDefault="007D6304" w:rsidP="007D6304">
      <w:pPr>
        <w:widowControl w:val="0"/>
        <w:ind w:firstLine="709"/>
        <w:jc w:val="both"/>
        <w:rPr>
          <w:rFonts w:eastAsia="SimSun"/>
          <w:sz w:val="24"/>
          <w:szCs w:val="24"/>
          <w:lang w:eastAsia="zh-CN"/>
        </w:rPr>
      </w:pPr>
      <w:r w:rsidRPr="004E1630">
        <w:rPr>
          <w:rFonts w:eastAsia="SimSun"/>
          <w:sz w:val="24"/>
          <w:szCs w:val="24"/>
          <w:lang w:eastAsia="zh-CN"/>
        </w:rPr>
        <w:t>Предприятия и объекты, у каждого из которых размер санитарно-защитных зон превышает 500 м, следует размещать на обособленных земельных участках производственных зон сельских населенных пунктов.</w:t>
      </w:r>
    </w:p>
    <w:p w:rsidR="007D6304" w:rsidRPr="004E1630" w:rsidRDefault="007D6304" w:rsidP="007D6304">
      <w:pPr>
        <w:widowControl w:val="0"/>
        <w:ind w:firstLine="709"/>
        <w:jc w:val="both"/>
        <w:rPr>
          <w:rFonts w:eastAsia="SimSun"/>
          <w:sz w:val="24"/>
          <w:szCs w:val="24"/>
          <w:lang w:eastAsia="zh-CN"/>
        </w:rPr>
      </w:pPr>
      <w:r w:rsidRPr="004E1630">
        <w:rPr>
          <w:sz w:val="24"/>
          <w:szCs w:val="24"/>
        </w:rPr>
        <w:t>При подготовке схемы планировочной организации земельного участка с размещением объектов капитального строительства, отступы от границ земельного участка до объектов основного и вспомогательного назначения должны соответствовать требованиям технических регламентов, строительных норм и правил, других нормативных документов, действующих на территории Российской Федерации.</w:t>
      </w:r>
    </w:p>
    <w:p w:rsidR="007D6304" w:rsidRPr="004E1630" w:rsidRDefault="007D6304" w:rsidP="007D6304">
      <w:pPr>
        <w:widowControl w:val="0"/>
        <w:ind w:firstLine="709"/>
        <w:jc w:val="both"/>
        <w:rPr>
          <w:rFonts w:eastAsia="SimSun"/>
          <w:sz w:val="24"/>
          <w:szCs w:val="24"/>
          <w:lang w:eastAsia="zh-CN"/>
        </w:rPr>
      </w:pPr>
      <w:r w:rsidRPr="004E1630">
        <w:rPr>
          <w:sz w:val="24"/>
          <w:szCs w:val="24"/>
        </w:rPr>
        <w:t xml:space="preserve">Размер санитарно-защитной зоны, санитарных разрывов для объектов сельскохозяйственного производства должен определяется в соответствии с требованиями технических регламентов и устанавливается на основании проекта обоснования размера санитарно-защитной зоны. </w:t>
      </w:r>
    </w:p>
    <w:p w:rsidR="007D6304" w:rsidRPr="004E1630" w:rsidRDefault="007D6304" w:rsidP="007D6304">
      <w:pPr>
        <w:widowControl w:val="0"/>
        <w:ind w:firstLine="709"/>
        <w:jc w:val="both"/>
        <w:rPr>
          <w:rFonts w:eastAsia="SimSun"/>
          <w:sz w:val="24"/>
          <w:szCs w:val="24"/>
          <w:lang w:eastAsia="zh-CN"/>
        </w:rPr>
      </w:pPr>
      <w:r w:rsidRPr="004E1630">
        <w:rPr>
          <w:sz w:val="24"/>
          <w:szCs w:val="24"/>
        </w:rPr>
        <w:t>Максимальные и минимальные размеры застроенных земельных участков определяются расчетами и должны соответствовать требованиям технических регламентов, строительных норм и правил, других нормативных документов, действующих на территории Российской Федерации.</w:t>
      </w:r>
    </w:p>
    <w:p w:rsidR="007D6304" w:rsidRPr="004E1630" w:rsidRDefault="007D6304" w:rsidP="007D6304">
      <w:pPr>
        <w:widowControl w:val="0"/>
        <w:ind w:firstLine="709"/>
        <w:jc w:val="both"/>
        <w:rPr>
          <w:rFonts w:eastAsia="SimSun"/>
          <w:sz w:val="24"/>
          <w:szCs w:val="24"/>
          <w:lang w:eastAsia="zh-CN"/>
        </w:rPr>
      </w:pPr>
      <w:r w:rsidRPr="004E1630">
        <w:rPr>
          <w:sz w:val="24"/>
          <w:szCs w:val="24"/>
        </w:rPr>
        <w:t>При проектировании и строительстве в зонах затопления необходимо предусматривать инженерную защиту от затопления и подтопления зданий.</w:t>
      </w:r>
    </w:p>
    <w:p w:rsidR="007D6304" w:rsidRPr="004E1630" w:rsidRDefault="007D6304" w:rsidP="007D6304">
      <w:pPr>
        <w:widowControl w:val="0"/>
        <w:ind w:firstLine="709"/>
        <w:jc w:val="both"/>
        <w:rPr>
          <w:rFonts w:eastAsia="SimSun"/>
          <w:sz w:val="24"/>
          <w:szCs w:val="24"/>
          <w:lang w:eastAsia="zh-CN"/>
        </w:rPr>
      </w:pPr>
      <w:r w:rsidRPr="004E1630">
        <w:rPr>
          <w:sz w:val="24"/>
          <w:szCs w:val="24"/>
          <w:lang w:eastAsia="ar-SA"/>
        </w:rPr>
        <w:t>Проектные и строительные работы вести в соответствии с установленными параметрами разрешенного строительства (реконструкции), а также требованиями технических регламентов, строительных норм и правил, других нормативных документов, действующих на территории Российской Федерации.</w:t>
      </w:r>
    </w:p>
    <w:p w:rsidR="007D6304" w:rsidRPr="004E1630" w:rsidRDefault="007D6304" w:rsidP="007D6304">
      <w:pPr>
        <w:widowControl w:val="0"/>
        <w:ind w:firstLine="709"/>
        <w:jc w:val="both"/>
        <w:rPr>
          <w:sz w:val="24"/>
          <w:szCs w:val="24"/>
        </w:rPr>
      </w:pPr>
      <w:r w:rsidRPr="004E1630">
        <w:rPr>
          <w:sz w:val="24"/>
          <w:szCs w:val="24"/>
        </w:rPr>
        <w:t>Допускается отклонение от предельных параметров разрешенного строительства объектов капитального строительства и размеров земельных участков в установленном Градостроительным кодексом порядке при предоставлении соответствующего обоснования (предоставлении расчета, выполненного проектной организацией на основании требований технических регламентов, строительных норм и правил, других нормативных документов, действующих на территории Российской Федерации).</w:t>
      </w:r>
    </w:p>
    <w:p w:rsidR="007D6304" w:rsidRPr="004E1630" w:rsidRDefault="007D6304" w:rsidP="007D6304">
      <w:pPr>
        <w:widowControl w:val="0"/>
        <w:outlineLvl w:val="2"/>
        <w:rPr>
          <w:bCs/>
          <w:iCs/>
          <w:sz w:val="24"/>
          <w:szCs w:val="24"/>
        </w:rPr>
      </w:pPr>
    </w:p>
    <w:p w:rsidR="007D6304" w:rsidRPr="004E1630" w:rsidRDefault="007D6304" w:rsidP="007D6304">
      <w:pPr>
        <w:widowControl w:val="0"/>
        <w:overflowPunct w:val="0"/>
        <w:autoSpaceDE w:val="0"/>
        <w:autoSpaceDN w:val="0"/>
        <w:adjustRightInd w:val="0"/>
        <w:ind w:firstLine="567"/>
        <w:jc w:val="center"/>
        <w:outlineLvl w:val="4"/>
        <w:rPr>
          <w:rFonts w:eastAsia="SimSun"/>
          <w:b/>
          <w:bCs/>
          <w:iCs/>
          <w:sz w:val="24"/>
          <w:szCs w:val="24"/>
          <w:lang w:eastAsia="zh-CN"/>
        </w:rPr>
      </w:pPr>
      <w:r w:rsidRPr="004E1630">
        <w:rPr>
          <w:rFonts w:eastAsia="SimSun"/>
          <w:b/>
          <w:bCs/>
          <w:iCs/>
          <w:sz w:val="24"/>
          <w:szCs w:val="24"/>
          <w:lang w:eastAsia="zh-CN"/>
        </w:rPr>
        <w:t>СХ-3. Зона сельскохозяйственного использования</w:t>
      </w:r>
    </w:p>
    <w:p w:rsidR="007D6304" w:rsidRPr="004E1630" w:rsidRDefault="007D6304" w:rsidP="007D6304">
      <w:pPr>
        <w:widowControl w:val="0"/>
        <w:ind w:firstLine="709"/>
        <w:jc w:val="both"/>
        <w:rPr>
          <w:bCs/>
          <w:sz w:val="24"/>
          <w:szCs w:val="24"/>
          <w:shd w:val="clear" w:color="auto" w:fill="FFFFFF"/>
        </w:rPr>
      </w:pPr>
      <w:r w:rsidRPr="004E1630">
        <w:rPr>
          <w:bCs/>
          <w:sz w:val="24"/>
          <w:szCs w:val="24"/>
          <w:shd w:val="clear" w:color="auto" w:fill="FFFFFF"/>
        </w:rPr>
        <w:t>Земельные участки в составе зон сельскохозяйственного использования в населенных пунктах - земельные участки, занятые пашнями, многолетними насаждениями, а также зданиями, сооружениями сельскохозяйственного назначения, -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rsidR="007D6304" w:rsidRPr="004E1630" w:rsidRDefault="007D6304" w:rsidP="007D6304">
      <w:pPr>
        <w:widowControl w:val="0"/>
        <w:jc w:val="both"/>
        <w:rPr>
          <w:rFonts w:eastAsia="Calibri"/>
          <w:sz w:val="24"/>
          <w:szCs w:val="24"/>
        </w:rPr>
      </w:pPr>
    </w:p>
    <w:p w:rsidR="007D6304" w:rsidRPr="004E1630" w:rsidRDefault="007D6304" w:rsidP="007D6304">
      <w:pPr>
        <w:widowControl w:val="0"/>
        <w:numPr>
          <w:ilvl w:val="0"/>
          <w:numId w:val="21"/>
        </w:numPr>
        <w:jc w:val="both"/>
        <w:rPr>
          <w:b/>
          <w:sz w:val="24"/>
          <w:szCs w:val="24"/>
          <w:lang w:bidi="en-US"/>
        </w:rPr>
      </w:pPr>
      <w:r w:rsidRPr="004E1630">
        <w:rPr>
          <w:b/>
          <w:sz w:val="24"/>
          <w:szCs w:val="24"/>
          <w:lang w:bidi="en-US"/>
        </w:rPr>
        <w:t>ОСНОВНЫЕ ВИДЫ И ПАРАМЕТРЫ РАЗРЕШЕННОГО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0"/>
        <w:gridCol w:w="5289"/>
        <w:gridCol w:w="7217"/>
      </w:tblGrid>
      <w:tr w:rsidR="004E1630" w:rsidRPr="004E1630" w:rsidTr="00F0555E">
        <w:trPr>
          <w:trHeight w:val="552"/>
          <w:tblHeader/>
        </w:trPr>
        <w:tc>
          <w:tcPr>
            <w:tcW w:w="874"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7D6304" w:rsidRPr="004E1630" w:rsidRDefault="007D6304" w:rsidP="007D6304">
            <w:pPr>
              <w:widowControl w:val="0"/>
              <w:tabs>
                <w:tab w:val="left" w:pos="2520"/>
              </w:tabs>
              <w:jc w:val="center"/>
              <w:rPr>
                <w:b/>
                <w:sz w:val="24"/>
                <w:szCs w:val="24"/>
              </w:rPr>
            </w:pPr>
            <w:r w:rsidRPr="004E1630">
              <w:rPr>
                <w:b/>
                <w:sz w:val="24"/>
                <w:szCs w:val="24"/>
              </w:rPr>
              <w:t>(номер по классификатору)</w:t>
            </w:r>
          </w:p>
        </w:tc>
        <w:tc>
          <w:tcPr>
            <w:tcW w:w="1745" w:type="pct"/>
          </w:tcPr>
          <w:p w:rsidR="007D6304" w:rsidRPr="004E1630" w:rsidRDefault="007D6304" w:rsidP="007D6304">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381"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ПРЕДЕЛЬНЫЕ РАЗМЕРЫ ЗЕМЕЛЬНЫХ</w:t>
            </w:r>
          </w:p>
          <w:p w:rsidR="007D6304" w:rsidRPr="004E1630" w:rsidRDefault="007D6304" w:rsidP="007D6304">
            <w:pPr>
              <w:widowControl w:val="0"/>
              <w:tabs>
                <w:tab w:val="left" w:pos="2520"/>
              </w:tabs>
              <w:jc w:val="center"/>
              <w:rPr>
                <w:b/>
                <w:sz w:val="24"/>
                <w:szCs w:val="24"/>
              </w:rPr>
            </w:pPr>
            <w:r w:rsidRPr="004E1630">
              <w:rPr>
                <w:b/>
                <w:sz w:val="24"/>
                <w:szCs w:val="24"/>
              </w:rPr>
              <w:t>УЧАСТКОВ И ПРЕДЕЛЬНЫЕ ПАРАМЕТРЫ</w:t>
            </w:r>
          </w:p>
          <w:p w:rsidR="007D6304" w:rsidRPr="004E1630" w:rsidRDefault="007D6304" w:rsidP="007D6304">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2740"/>
        </w:trPr>
        <w:tc>
          <w:tcPr>
            <w:tcW w:w="874" w:type="pct"/>
          </w:tcPr>
          <w:p w:rsidR="007D6304" w:rsidRPr="004E1630" w:rsidRDefault="007D6304" w:rsidP="007D6304">
            <w:pPr>
              <w:widowControl w:val="0"/>
              <w:autoSpaceDE w:val="0"/>
              <w:autoSpaceDN w:val="0"/>
              <w:adjustRightInd w:val="0"/>
              <w:rPr>
                <w:sz w:val="24"/>
                <w:szCs w:val="24"/>
              </w:rPr>
            </w:pPr>
            <w:r w:rsidRPr="004E1630">
              <w:rPr>
                <w:sz w:val="24"/>
                <w:szCs w:val="24"/>
              </w:rPr>
              <w:t>Растениеводство</w:t>
            </w:r>
          </w:p>
          <w:p w:rsidR="007D6304" w:rsidRPr="004E1630" w:rsidRDefault="007D6304" w:rsidP="007D6304">
            <w:pPr>
              <w:widowControl w:val="0"/>
              <w:autoSpaceDE w:val="0"/>
              <w:autoSpaceDN w:val="0"/>
              <w:adjustRightInd w:val="0"/>
              <w:rPr>
                <w:sz w:val="24"/>
                <w:szCs w:val="24"/>
              </w:rPr>
            </w:pPr>
            <w:r w:rsidRPr="004E1630">
              <w:rPr>
                <w:sz w:val="24"/>
                <w:szCs w:val="24"/>
              </w:rPr>
              <w:t>(1.1)</w:t>
            </w:r>
          </w:p>
        </w:tc>
        <w:tc>
          <w:tcPr>
            <w:tcW w:w="1745" w:type="pct"/>
          </w:tcPr>
          <w:p w:rsidR="007D6304" w:rsidRPr="004E1630" w:rsidRDefault="007D6304" w:rsidP="007D6304">
            <w:pPr>
              <w:widowControl w:val="0"/>
              <w:autoSpaceDE w:val="0"/>
              <w:autoSpaceDN w:val="0"/>
              <w:adjustRightInd w:val="0"/>
              <w:jc w:val="both"/>
              <w:rPr>
                <w:sz w:val="24"/>
                <w:szCs w:val="24"/>
              </w:rPr>
            </w:pPr>
            <w:r w:rsidRPr="004E1630">
              <w:rPr>
                <w:sz w:val="24"/>
                <w:szCs w:val="24"/>
              </w:rPr>
              <w:t>Осуществление хозяйственной деятельности, связанной с выращиванием сельскохозяйственных культур.</w:t>
            </w:r>
          </w:p>
          <w:p w:rsidR="007D6304" w:rsidRPr="004E1630" w:rsidRDefault="007D6304" w:rsidP="007D6304">
            <w:pPr>
              <w:widowControl w:val="0"/>
              <w:autoSpaceDE w:val="0"/>
              <w:autoSpaceDN w:val="0"/>
              <w:adjustRightInd w:val="0"/>
              <w:jc w:val="both"/>
              <w:rPr>
                <w:sz w:val="24"/>
                <w:szCs w:val="24"/>
              </w:rPr>
            </w:pPr>
            <w:r w:rsidRPr="004E1630">
              <w:rPr>
                <w:sz w:val="24"/>
                <w:szCs w:val="24"/>
              </w:rPr>
              <w:t>Содержание данного вида разрешенного использования включает в себя содержание видов разрешенного использования с кодами 1.2-1.</w:t>
            </w:r>
            <w:r w:rsidR="001F1EB7" w:rsidRPr="004E1630">
              <w:rPr>
                <w:sz w:val="24"/>
                <w:szCs w:val="24"/>
              </w:rPr>
              <w:t>6</w:t>
            </w:r>
          </w:p>
        </w:tc>
        <w:tc>
          <w:tcPr>
            <w:tcW w:w="2381" w:type="pct"/>
          </w:tcPr>
          <w:p w:rsidR="007D6304" w:rsidRPr="004E1630" w:rsidRDefault="001842E2" w:rsidP="001842E2">
            <w:pPr>
              <w:widowControl w:val="0"/>
              <w:ind w:firstLine="567"/>
              <w:jc w:val="both"/>
              <w:rPr>
                <w:rFonts w:eastAsia="SimSun"/>
                <w:b/>
                <w:sz w:val="24"/>
                <w:szCs w:val="24"/>
                <w:lang w:eastAsia="zh-CN"/>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2740"/>
        </w:trPr>
        <w:tc>
          <w:tcPr>
            <w:tcW w:w="874" w:type="pct"/>
          </w:tcPr>
          <w:p w:rsidR="007D6304" w:rsidRPr="004E1630" w:rsidRDefault="007D6304" w:rsidP="007D6304">
            <w:pPr>
              <w:widowControl w:val="0"/>
              <w:autoSpaceDE w:val="0"/>
              <w:autoSpaceDN w:val="0"/>
              <w:adjustRightInd w:val="0"/>
              <w:rPr>
                <w:sz w:val="24"/>
                <w:szCs w:val="24"/>
              </w:rPr>
            </w:pPr>
            <w:r w:rsidRPr="004E1630">
              <w:rPr>
                <w:sz w:val="24"/>
                <w:szCs w:val="24"/>
              </w:rPr>
              <w:t>Пчеловодство</w:t>
            </w:r>
          </w:p>
          <w:p w:rsidR="007D6304" w:rsidRPr="004E1630" w:rsidRDefault="007D6304" w:rsidP="007D6304">
            <w:pPr>
              <w:widowControl w:val="0"/>
              <w:autoSpaceDE w:val="0"/>
              <w:autoSpaceDN w:val="0"/>
              <w:adjustRightInd w:val="0"/>
              <w:rPr>
                <w:sz w:val="24"/>
                <w:szCs w:val="24"/>
              </w:rPr>
            </w:pPr>
            <w:r w:rsidRPr="004E1630">
              <w:rPr>
                <w:sz w:val="24"/>
                <w:szCs w:val="24"/>
              </w:rPr>
              <w:t>(1.12)</w:t>
            </w:r>
          </w:p>
        </w:tc>
        <w:tc>
          <w:tcPr>
            <w:tcW w:w="1745" w:type="pct"/>
          </w:tcPr>
          <w:p w:rsidR="007D6304" w:rsidRPr="004E1630" w:rsidRDefault="007D6304" w:rsidP="007D6304">
            <w:pPr>
              <w:widowControl w:val="0"/>
              <w:autoSpaceDE w:val="0"/>
              <w:autoSpaceDN w:val="0"/>
              <w:adjustRightInd w:val="0"/>
              <w:jc w:val="both"/>
              <w:rPr>
                <w:sz w:val="24"/>
                <w:szCs w:val="24"/>
              </w:rPr>
            </w:pPr>
            <w:r w:rsidRPr="004E1630">
              <w:rPr>
                <w:sz w:val="24"/>
                <w:szCs w:val="24"/>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7D6304" w:rsidRPr="004E1630" w:rsidRDefault="007D6304" w:rsidP="007D6304">
            <w:pPr>
              <w:widowControl w:val="0"/>
              <w:autoSpaceDE w:val="0"/>
              <w:autoSpaceDN w:val="0"/>
              <w:adjustRightInd w:val="0"/>
              <w:jc w:val="both"/>
              <w:rPr>
                <w:sz w:val="24"/>
                <w:szCs w:val="24"/>
              </w:rPr>
            </w:pPr>
            <w:r w:rsidRPr="004E1630">
              <w:rPr>
                <w:sz w:val="24"/>
                <w:szCs w:val="24"/>
              </w:rPr>
              <w:t>размещение ульев, иных объектов и оборудования, необходимого для пчеловодства и разведениях иных полезных насекомых;</w:t>
            </w:r>
          </w:p>
          <w:p w:rsidR="007D6304" w:rsidRPr="004E1630" w:rsidRDefault="007D6304" w:rsidP="007D6304">
            <w:pPr>
              <w:widowControl w:val="0"/>
              <w:autoSpaceDE w:val="0"/>
              <w:autoSpaceDN w:val="0"/>
              <w:adjustRightInd w:val="0"/>
              <w:jc w:val="both"/>
              <w:rPr>
                <w:sz w:val="24"/>
                <w:szCs w:val="24"/>
              </w:rPr>
            </w:pPr>
            <w:r w:rsidRPr="004E1630">
              <w:rPr>
                <w:sz w:val="24"/>
                <w:szCs w:val="24"/>
              </w:rPr>
              <w:t>размещение сооружений, используемых для хранения и первичной переработки продукции пчеловодства</w:t>
            </w:r>
          </w:p>
        </w:tc>
        <w:tc>
          <w:tcPr>
            <w:tcW w:w="2381" w:type="pct"/>
          </w:tcPr>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м/10000 кв.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D6304" w:rsidRPr="004E1630" w:rsidRDefault="00414CF7" w:rsidP="00414CF7">
            <w:pPr>
              <w:widowControl w:val="0"/>
              <w:ind w:firstLine="567"/>
              <w:jc w:val="both"/>
              <w:rPr>
                <w:rFonts w:eastAsia="SimSun"/>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2740"/>
        </w:trPr>
        <w:tc>
          <w:tcPr>
            <w:tcW w:w="874" w:type="pct"/>
          </w:tcPr>
          <w:p w:rsidR="007D6304" w:rsidRPr="004E1630" w:rsidRDefault="007D6304" w:rsidP="007D6304">
            <w:pPr>
              <w:widowControl w:val="0"/>
              <w:autoSpaceDE w:val="0"/>
              <w:autoSpaceDN w:val="0"/>
              <w:adjustRightInd w:val="0"/>
              <w:rPr>
                <w:sz w:val="24"/>
                <w:szCs w:val="24"/>
              </w:rPr>
            </w:pPr>
            <w:r w:rsidRPr="004E1630">
              <w:rPr>
                <w:sz w:val="24"/>
                <w:szCs w:val="24"/>
              </w:rPr>
              <w:t>Рыбоводство</w:t>
            </w:r>
          </w:p>
          <w:p w:rsidR="007D6304" w:rsidRPr="004E1630" w:rsidRDefault="007D6304" w:rsidP="007D6304">
            <w:pPr>
              <w:widowControl w:val="0"/>
              <w:autoSpaceDE w:val="0"/>
              <w:autoSpaceDN w:val="0"/>
              <w:adjustRightInd w:val="0"/>
              <w:rPr>
                <w:sz w:val="24"/>
                <w:szCs w:val="24"/>
              </w:rPr>
            </w:pPr>
            <w:r w:rsidRPr="004E1630">
              <w:rPr>
                <w:sz w:val="24"/>
                <w:szCs w:val="24"/>
              </w:rPr>
              <w:t>(1.13)</w:t>
            </w:r>
          </w:p>
        </w:tc>
        <w:tc>
          <w:tcPr>
            <w:tcW w:w="1745" w:type="pct"/>
          </w:tcPr>
          <w:p w:rsidR="007D6304" w:rsidRPr="004E1630" w:rsidRDefault="007D6304" w:rsidP="007D6304">
            <w:pPr>
              <w:widowControl w:val="0"/>
              <w:autoSpaceDE w:val="0"/>
              <w:autoSpaceDN w:val="0"/>
              <w:adjustRightInd w:val="0"/>
              <w:jc w:val="both"/>
              <w:rPr>
                <w:sz w:val="24"/>
                <w:szCs w:val="24"/>
              </w:rPr>
            </w:pPr>
            <w:r w:rsidRPr="004E1630">
              <w:rPr>
                <w:sz w:val="24"/>
                <w:szCs w:val="24"/>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2381" w:type="pct"/>
          </w:tcPr>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м/50000 кв.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D6304" w:rsidRPr="004E1630" w:rsidRDefault="00414CF7" w:rsidP="00414CF7">
            <w:pPr>
              <w:widowControl w:val="0"/>
              <w:ind w:firstLine="567"/>
              <w:jc w:val="both"/>
              <w:rPr>
                <w:rFonts w:eastAsia="SimSun"/>
                <w:b/>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2740"/>
        </w:trPr>
        <w:tc>
          <w:tcPr>
            <w:tcW w:w="874" w:type="pct"/>
          </w:tcPr>
          <w:p w:rsidR="007D6304" w:rsidRPr="004E1630" w:rsidRDefault="007D6304" w:rsidP="007D6304">
            <w:pPr>
              <w:widowControl w:val="0"/>
              <w:autoSpaceDE w:val="0"/>
              <w:autoSpaceDN w:val="0"/>
              <w:adjustRightInd w:val="0"/>
              <w:rPr>
                <w:sz w:val="24"/>
                <w:szCs w:val="24"/>
              </w:rPr>
            </w:pPr>
            <w:r w:rsidRPr="004E1630">
              <w:rPr>
                <w:sz w:val="24"/>
                <w:szCs w:val="24"/>
              </w:rPr>
              <w:t>Питомники</w:t>
            </w:r>
          </w:p>
          <w:p w:rsidR="007D6304" w:rsidRPr="004E1630" w:rsidRDefault="007D6304" w:rsidP="007D6304">
            <w:pPr>
              <w:widowControl w:val="0"/>
              <w:autoSpaceDE w:val="0"/>
              <w:autoSpaceDN w:val="0"/>
              <w:adjustRightInd w:val="0"/>
              <w:rPr>
                <w:sz w:val="24"/>
                <w:szCs w:val="24"/>
              </w:rPr>
            </w:pPr>
            <w:r w:rsidRPr="004E1630">
              <w:rPr>
                <w:sz w:val="24"/>
                <w:szCs w:val="24"/>
              </w:rPr>
              <w:t>(1.17)</w:t>
            </w:r>
          </w:p>
        </w:tc>
        <w:tc>
          <w:tcPr>
            <w:tcW w:w="1745" w:type="pct"/>
          </w:tcPr>
          <w:p w:rsidR="007D6304" w:rsidRPr="004E1630" w:rsidRDefault="007D6304" w:rsidP="007D6304">
            <w:pPr>
              <w:widowControl w:val="0"/>
              <w:autoSpaceDE w:val="0"/>
              <w:autoSpaceDN w:val="0"/>
              <w:adjustRightInd w:val="0"/>
              <w:jc w:val="both"/>
              <w:rPr>
                <w:sz w:val="24"/>
                <w:szCs w:val="24"/>
              </w:rPr>
            </w:pPr>
            <w:r w:rsidRPr="004E1630">
              <w:rPr>
                <w:sz w:val="24"/>
                <w:szCs w:val="24"/>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7D6304" w:rsidRPr="004E1630" w:rsidRDefault="007D6304" w:rsidP="007D6304">
            <w:pPr>
              <w:widowControl w:val="0"/>
              <w:autoSpaceDE w:val="0"/>
              <w:autoSpaceDN w:val="0"/>
              <w:adjustRightInd w:val="0"/>
              <w:jc w:val="both"/>
              <w:rPr>
                <w:sz w:val="24"/>
                <w:szCs w:val="24"/>
              </w:rPr>
            </w:pPr>
            <w:r w:rsidRPr="004E1630">
              <w:rPr>
                <w:sz w:val="24"/>
                <w:szCs w:val="24"/>
              </w:rPr>
              <w:t>размещение сооружений, необходимых для указанных видов сельскохозяйственного производства</w:t>
            </w:r>
          </w:p>
        </w:tc>
        <w:tc>
          <w:tcPr>
            <w:tcW w:w="2381" w:type="pct"/>
          </w:tcPr>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- 1000 кв. м/50000 кв.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- 20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7D6304" w:rsidRPr="004E1630" w:rsidRDefault="00414CF7" w:rsidP="00C90C73">
            <w:pPr>
              <w:widowControl w:val="0"/>
              <w:ind w:firstLine="567"/>
              <w:jc w:val="both"/>
              <w:rPr>
                <w:rFonts w:eastAsia="SimSun"/>
                <w:b/>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2740"/>
        </w:trPr>
        <w:tc>
          <w:tcPr>
            <w:tcW w:w="874" w:type="pct"/>
          </w:tcPr>
          <w:p w:rsidR="00414CF7" w:rsidRPr="004E1630" w:rsidRDefault="00414CF7" w:rsidP="00414CF7">
            <w:pPr>
              <w:widowControl w:val="0"/>
              <w:autoSpaceDE w:val="0"/>
              <w:autoSpaceDN w:val="0"/>
              <w:adjustRightInd w:val="0"/>
              <w:rPr>
                <w:sz w:val="24"/>
                <w:szCs w:val="24"/>
              </w:rPr>
            </w:pPr>
            <w:bookmarkStart w:id="160" w:name="sub_1015"/>
            <w:r w:rsidRPr="004E1630">
              <w:rPr>
                <w:sz w:val="24"/>
                <w:szCs w:val="24"/>
              </w:rPr>
              <w:t>Садоводство</w:t>
            </w:r>
            <w:bookmarkEnd w:id="160"/>
          </w:p>
          <w:p w:rsidR="00414CF7" w:rsidRPr="004E1630" w:rsidRDefault="00414CF7" w:rsidP="00414CF7">
            <w:pPr>
              <w:widowControl w:val="0"/>
              <w:autoSpaceDE w:val="0"/>
              <w:autoSpaceDN w:val="0"/>
              <w:adjustRightInd w:val="0"/>
              <w:rPr>
                <w:sz w:val="24"/>
                <w:szCs w:val="24"/>
              </w:rPr>
            </w:pPr>
            <w:r w:rsidRPr="004E1630">
              <w:rPr>
                <w:sz w:val="24"/>
                <w:szCs w:val="24"/>
              </w:rPr>
              <w:t>(1.5)</w:t>
            </w:r>
          </w:p>
        </w:tc>
        <w:tc>
          <w:tcPr>
            <w:tcW w:w="1745" w:type="pct"/>
          </w:tcPr>
          <w:p w:rsidR="00414CF7" w:rsidRPr="004E1630" w:rsidRDefault="00414CF7" w:rsidP="00414CF7">
            <w:pPr>
              <w:widowControl w:val="0"/>
              <w:autoSpaceDE w:val="0"/>
              <w:autoSpaceDN w:val="0"/>
              <w:adjustRightInd w:val="0"/>
              <w:jc w:val="both"/>
              <w:rPr>
                <w:sz w:val="24"/>
                <w:szCs w:val="24"/>
              </w:rPr>
            </w:pPr>
            <w:r w:rsidRPr="004E1630">
              <w:rPr>
                <w:sz w:val="24"/>
                <w:szCs w:val="24"/>
              </w:rPr>
              <w:t>Размещение садовых домов;</w:t>
            </w:r>
          </w:p>
          <w:p w:rsidR="00414CF7" w:rsidRPr="004E1630" w:rsidRDefault="00414CF7" w:rsidP="00414CF7">
            <w:pPr>
              <w:widowControl w:val="0"/>
              <w:autoSpaceDE w:val="0"/>
              <w:autoSpaceDN w:val="0"/>
              <w:adjustRightInd w:val="0"/>
              <w:jc w:val="both"/>
              <w:rPr>
                <w:sz w:val="24"/>
                <w:szCs w:val="24"/>
              </w:rPr>
            </w:pPr>
            <w:r w:rsidRPr="004E1630">
              <w:rPr>
                <w:sz w:val="24"/>
                <w:szCs w:val="24"/>
              </w:rPr>
              <w:t>выращивание плодовых, ягодных, овощных, бахчевых или иных декоративных или</w:t>
            </w:r>
          </w:p>
          <w:p w:rsidR="00414CF7" w:rsidRPr="004E1630" w:rsidRDefault="00414CF7" w:rsidP="00414CF7">
            <w:pPr>
              <w:widowControl w:val="0"/>
              <w:autoSpaceDE w:val="0"/>
              <w:autoSpaceDN w:val="0"/>
              <w:adjustRightInd w:val="0"/>
              <w:jc w:val="both"/>
              <w:rPr>
                <w:sz w:val="24"/>
                <w:szCs w:val="24"/>
              </w:rPr>
            </w:pPr>
            <w:r w:rsidRPr="004E1630">
              <w:rPr>
                <w:sz w:val="24"/>
                <w:szCs w:val="24"/>
              </w:rPr>
              <w:t>сельскохозяйственных культур;</w:t>
            </w:r>
          </w:p>
          <w:p w:rsidR="00414CF7" w:rsidRPr="004E1630" w:rsidRDefault="00414CF7" w:rsidP="00414CF7">
            <w:pPr>
              <w:widowControl w:val="0"/>
              <w:autoSpaceDE w:val="0"/>
              <w:autoSpaceDN w:val="0"/>
              <w:adjustRightInd w:val="0"/>
              <w:jc w:val="both"/>
              <w:rPr>
                <w:sz w:val="24"/>
                <w:szCs w:val="24"/>
              </w:rPr>
            </w:pPr>
            <w:r w:rsidRPr="004E1630">
              <w:rPr>
                <w:sz w:val="24"/>
                <w:szCs w:val="24"/>
              </w:rPr>
              <w:t>размещение гаражей и подсобных сооружений</w:t>
            </w:r>
          </w:p>
        </w:tc>
        <w:tc>
          <w:tcPr>
            <w:tcW w:w="2381" w:type="pct"/>
          </w:tcPr>
          <w:p w:rsidR="00414CF7" w:rsidRPr="004E1630" w:rsidRDefault="00414CF7" w:rsidP="00414CF7">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414CF7" w:rsidRPr="004E1630" w:rsidRDefault="00414CF7" w:rsidP="00414CF7">
            <w:pPr>
              <w:widowControl w:val="0"/>
              <w:overflowPunct w:val="0"/>
              <w:autoSpaceDE w:val="0"/>
              <w:ind w:firstLine="567"/>
              <w:jc w:val="both"/>
              <w:textAlignment w:val="baseline"/>
              <w:rPr>
                <w:sz w:val="24"/>
                <w:szCs w:val="24"/>
              </w:rPr>
            </w:pPr>
            <w:r w:rsidRPr="004E1630">
              <w:rPr>
                <w:sz w:val="24"/>
                <w:szCs w:val="24"/>
              </w:rPr>
              <w:t>- минимальная/максимальная площадь земельного участка - 5</w:t>
            </w:r>
            <w:r w:rsidRPr="004E1630">
              <w:rPr>
                <w:b/>
                <w:sz w:val="24"/>
                <w:szCs w:val="24"/>
              </w:rPr>
              <w:t>00/5500</w:t>
            </w:r>
            <w:r w:rsidRPr="004E1630">
              <w:rPr>
                <w:sz w:val="24"/>
                <w:szCs w:val="24"/>
              </w:rPr>
              <w:t xml:space="preserve"> кв.м;</w:t>
            </w:r>
          </w:p>
          <w:p w:rsidR="00414CF7" w:rsidRPr="004E1630" w:rsidRDefault="00414CF7" w:rsidP="00414CF7">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14CF7" w:rsidRPr="004E1630" w:rsidRDefault="00414CF7" w:rsidP="00414CF7">
            <w:pPr>
              <w:widowControl w:val="0"/>
              <w:ind w:firstLine="567"/>
              <w:jc w:val="both"/>
              <w:rPr>
                <w:b/>
                <w:sz w:val="24"/>
                <w:szCs w:val="24"/>
              </w:rPr>
            </w:pPr>
            <w:r w:rsidRPr="004E1630">
              <w:rPr>
                <w:sz w:val="24"/>
                <w:szCs w:val="24"/>
              </w:rPr>
              <w:t xml:space="preserve">- до жилых зданий - </w:t>
            </w:r>
            <w:r w:rsidRPr="004E1630">
              <w:rPr>
                <w:b/>
                <w:sz w:val="24"/>
                <w:szCs w:val="24"/>
              </w:rPr>
              <w:t>3 м;</w:t>
            </w:r>
          </w:p>
          <w:p w:rsidR="00414CF7" w:rsidRPr="004E1630" w:rsidRDefault="00414CF7" w:rsidP="00414CF7">
            <w:pPr>
              <w:widowControl w:val="0"/>
              <w:ind w:firstLine="567"/>
              <w:jc w:val="both"/>
              <w:rPr>
                <w:bCs/>
                <w:sz w:val="24"/>
                <w:szCs w:val="24"/>
              </w:rPr>
            </w:pPr>
            <w:r w:rsidRPr="004E1630">
              <w:rPr>
                <w:bCs/>
                <w:sz w:val="24"/>
                <w:szCs w:val="24"/>
              </w:rPr>
              <w:t xml:space="preserve">- по фасаду - </w:t>
            </w:r>
            <w:r w:rsidRPr="004E1630">
              <w:rPr>
                <w:b/>
                <w:bCs/>
                <w:sz w:val="24"/>
                <w:szCs w:val="24"/>
              </w:rPr>
              <w:t>5 м</w:t>
            </w:r>
            <w:r w:rsidRPr="004E1630">
              <w:rPr>
                <w:bCs/>
                <w:sz w:val="24"/>
                <w:szCs w:val="24"/>
              </w:rPr>
              <w:t>;</w:t>
            </w:r>
          </w:p>
          <w:p w:rsidR="00414CF7" w:rsidRPr="004E1630" w:rsidRDefault="00414CF7" w:rsidP="00414CF7">
            <w:pPr>
              <w:widowControl w:val="0"/>
              <w:ind w:firstLine="567"/>
              <w:jc w:val="both"/>
              <w:rPr>
                <w:b/>
                <w:sz w:val="24"/>
                <w:szCs w:val="24"/>
              </w:rPr>
            </w:pPr>
            <w:r w:rsidRPr="004E1630">
              <w:rPr>
                <w:b/>
                <w:sz w:val="24"/>
                <w:szCs w:val="24"/>
              </w:rPr>
              <w:t>- в районах существующей застройки:</w:t>
            </w:r>
          </w:p>
          <w:p w:rsidR="00414CF7" w:rsidRPr="004E1630" w:rsidRDefault="00414CF7" w:rsidP="00414CF7">
            <w:pPr>
              <w:widowControl w:val="0"/>
              <w:ind w:firstLine="567"/>
              <w:jc w:val="both"/>
              <w:rPr>
                <w:b/>
                <w:sz w:val="24"/>
                <w:szCs w:val="24"/>
              </w:rPr>
            </w:pPr>
            <w:r w:rsidRPr="004E1630">
              <w:rPr>
                <w:b/>
                <w:sz w:val="24"/>
                <w:szCs w:val="24"/>
              </w:rPr>
              <w:t>- 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414CF7" w:rsidRPr="004E1630" w:rsidRDefault="00414CF7" w:rsidP="00414CF7">
            <w:pPr>
              <w:widowControl w:val="0"/>
              <w:ind w:firstLine="567"/>
              <w:jc w:val="both"/>
              <w:rPr>
                <w:b/>
                <w:sz w:val="24"/>
                <w:szCs w:val="24"/>
              </w:rPr>
            </w:pPr>
            <w:r w:rsidRPr="004E1630">
              <w:rPr>
                <w:b/>
                <w:sz w:val="24"/>
                <w:szCs w:val="24"/>
              </w:rPr>
              <w:t>- жилой дом допускается размещать по красной линии, при соблюдении технических регламентов.</w:t>
            </w:r>
          </w:p>
          <w:p w:rsidR="00414CF7" w:rsidRPr="004E1630" w:rsidRDefault="00414CF7" w:rsidP="00414CF7">
            <w:pPr>
              <w:widowControl w:val="0"/>
              <w:ind w:firstLine="567"/>
              <w:jc w:val="both"/>
              <w:rPr>
                <w:bCs/>
                <w:sz w:val="24"/>
                <w:szCs w:val="24"/>
              </w:rPr>
            </w:pPr>
            <w:r w:rsidRPr="004E1630">
              <w:rPr>
                <w:b/>
                <w:sz w:val="24"/>
                <w:szCs w:val="24"/>
              </w:rPr>
              <w:t>-</w:t>
            </w:r>
            <w:r w:rsidRPr="004E1630">
              <w:rPr>
                <w:sz w:val="24"/>
                <w:szCs w:val="24"/>
              </w:rPr>
              <w:t xml:space="preserve"> до хозяйственных построек - </w:t>
            </w:r>
            <w:r w:rsidRPr="004E1630">
              <w:rPr>
                <w:b/>
                <w:sz w:val="24"/>
                <w:szCs w:val="24"/>
              </w:rPr>
              <w:t>1 м</w:t>
            </w:r>
            <w:r w:rsidRPr="004E1630">
              <w:rPr>
                <w:sz w:val="24"/>
                <w:szCs w:val="24"/>
              </w:rPr>
              <w:t xml:space="preserve"> с учетом соблюдения требований технических регламентов;</w:t>
            </w:r>
          </w:p>
          <w:p w:rsidR="00414CF7" w:rsidRPr="004E1630" w:rsidRDefault="00414CF7" w:rsidP="00414CF7">
            <w:pPr>
              <w:widowControl w:val="0"/>
              <w:ind w:firstLine="567"/>
              <w:jc w:val="both"/>
              <w:rPr>
                <w:sz w:val="24"/>
                <w:szCs w:val="24"/>
              </w:rPr>
            </w:pPr>
            <w:r w:rsidRPr="004E1630">
              <w:rPr>
                <w:b/>
                <w:sz w:val="24"/>
                <w:szCs w:val="24"/>
              </w:rPr>
              <w:t>-</w:t>
            </w:r>
            <w:r w:rsidRPr="004E1630">
              <w:rPr>
                <w:sz w:val="24"/>
                <w:szCs w:val="24"/>
              </w:rPr>
              <w:t xml:space="preserve"> до хозяйственных построек содержащих животных (а также надворных санузлов) - </w:t>
            </w:r>
            <w:r w:rsidRPr="004E1630">
              <w:rPr>
                <w:b/>
                <w:sz w:val="24"/>
                <w:szCs w:val="24"/>
              </w:rPr>
              <w:t>6 м</w:t>
            </w:r>
            <w:r w:rsidRPr="004E1630">
              <w:rPr>
                <w:sz w:val="24"/>
                <w:szCs w:val="24"/>
              </w:rPr>
              <w:t xml:space="preserve"> с учетом соблюдения требований технических регламентов;</w:t>
            </w:r>
          </w:p>
          <w:p w:rsidR="00414CF7" w:rsidRPr="004E1630" w:rsidRDefault="00414CF7" w:rsidP="00414CF7">
            <w:pPr>
              <w:widowControl w:val="0"/>
              <w:ind w:firstLine="567"/>
              <w:jc w:val="both"/>
              <w:rPr>
                <w:sz w:val="24"/>
                <w:szCs w:val="24"/>
              </w:rPr>
            </w:pPr>
            <w:r w:rsidRPr="004E1630">
              <w:rPr>
                <w:sz w:val="24"/>
                <w:szCs w:val="24"/>
              </w:rPr>
              <w:t xml:space="preserve">минимальное расстояние от окон жилых комнат до стен соседнего дома и хозяйственных построек, расположенных на соседних земельных участках - </w:t>
            </w:r>
            <w:r w:rsidRPr="004E1630">
              <w:rPr>
                <w:b/>
                <w:sz w:val="24"/>
                <w:szCs w:val="24"/>
              </w:rPr>
              <w:t>6 м.;</w:t>
            </w:r>
          </w:p>
          <w:p w:rsidR="00414CF7" w:rsidRPr="004E1630" w:rsidRDefault="00414CF7" w:rsidP="00414CF7">
            <w:pPr>
              <w:widowControl w:val="0"/>
              <w:ind w:firstLine="567"/>
              <w:jc w:val="both"/>
              <w:rPr>
                <w:sz w:val="24"/>
                <w:szCs w:val="24"/>
              </w:rPr>
            </w:pPr>
            <w:r w:rsidRPr="004E1630">
              <w:rPr>
                <w:sz w:val="24"/>
                <w:szCs w:val="24"/>
              </w:rPr>
              <w:t xml:space="preserve">минимальная ширина земельных участков вдоль фронта улицы (проезда) - </w:t>
            </w:r>
            <w:r w:rsidRPr="004E1630">
              <w:rPr>
                <w:b/>
                <w:sz w:val="24"/>
                <w:szCs w:val="24"/>
              </w:rPr>
              <w:t>15</w:t>
            </w:r>
            <w:r w:rsidRPr="004E1630">
              <w:rPr>
                <w:sz w:val="24"/>
                <w:szCs w:val="24"/>
              </w:rPr>
              <w:t xml:space="preserve"> </w:t>
            </w:r>
            <w:r w:rsidRPr="004E1630">
              <w:rPr>
                <w:b/>
                <w:sz w:val="24"/>
                <w:szCs w:val="24"/>
              </w:rPr>
              <w:t>м</w:t>
            </w:r>
            <w:r w:rsidRPr="004E1630">
              <w:rPr>
                <w:sz w:val="24"/>
                <w:szCs w:val="24"/>
              </w:rPr>
              <w:t>;</w:t>
            </w:r>
          </w:p>
          <w:p w:rsidR="00414CF7" w:rsidRPr="004E1630" w:rsidRDefault="00414CF7" w:rsidP="00414CF7">
            <w:pPr>
              <w:widowControl w:val="0"/>
              <w:overflowPunct w:val="0"/>
              <w:autoSpaceDE w:val="0"/>
              <w:ind w:firstLine="567"/>
              <w:jc w:val="both"/>
              <w:textAlignment w:val="baseline"/>
              <w:rPr>
                <w:sz w:val="24"/>
                <w:szCs w:val="24"/>
              </w:rPr>
            </w:pPr>
            <w:r w:rsidRPr="004E1630">
              <w:rPr>
                <w:sz w:val="24"/>
                <w:szCs w:val="24"/>
              </w:rPr>
              <w:t>септики строятся в границах земельного участка: - минимальный отступ от границы соседнего земельного участка - не менее 5 м,</w:t>
            </w:r>
          </w:p>
          <w:p w:rsidR="00414CF7" w:rsidRPr="004E1630" w:rsidRDefault="00414CF7" w:rsidP="00414CF7">
            <w:pPr>
              <w:widowControl w:val="0"/>
              <w:ind w:firstLine="567"/>
              <w:jc w:val="both"/>
              <w:rPr>
                <w:sz w:val="24"/>
                <w:szCs w:val="24"/>
              </w:rPr>
            </w:pPr>
            <w:r w:rsidRPr="004E1630">
              <w:rPr>
                <w:sz w:val="24"/>
                <w:szCs w:val="24"/>
              </w:rPr>
              <w:t>- водонепроницаемые - на расстоянии не менее 5 м от фундамента построек,</w:t>
            </w:r>
          </w:p>
          <w:p w:rsidR="00414CF7" w:rsidRPr="004E1630" w:rsidRDefault="00414CF7" w:rsidP="00414CF7">
            <w:pPr>
              <w:widowControl w:val="0"/>
              <w:ind w:firstLine="567"/>
              <w:jc w:val="both"/>
              <w:rPr>
                <w:sz w:val="24"/>
                <w:szCs w:val="24"/>
              </w:rPr>
            </w:pPr>
            <w:r w:rsidRPr="004E1630">
              <w:rPr>
                <w:sz w:val="24"/>
                <w:szCs w:val="24"/>
              </w:rPr>
              <w:t>- фильтрующие колодцы и бассейны - на расстоянии не менее 8 м от фундамента построек;</w:t>
            </w:r>
          </w:p>
          <w:p w:rsidR="00414CF7" w:rsidRPr="004E1630" w:rsidRDefault="00414CF7" w:rsidP="00414CF7">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414CF7" w:rsidRPr="004E1630" w:rsidRDefault="00414CF7" w:rsidP="00414CF7">
            <w:pPr>
              <w:widowControl w:val="0"/>
              <w:ind w:firstLine="567"/>
              <w:jc w:val="both"/>
              <w:rPr>
                <w:sz w:val="24"/>
                <w:szCs w:val="24"/>
              </w:rPr>
            </w:pPr>
            <w:r w:rsidRPr="004E1630">
              <w:rPr>
                <w:sz w:val="24"/>
                <w:szCs w:val="24"/>
              </w:rPr>
              <w:t xml:space="preserve">- максимальное количество этажей зданий - </w:t>
            </w:r>
            <w:r w:rsidRPr="004E1630">
              <w:rPr>
                <w:b/>
                <w:sz w:val="24"/>
                <w:szCs w:val="24"/>
              </w:rPr>
              <w:t>3 этажа</w:t>
            </w:r>
          </w:p>
          <w:p w:rsidR="00414CF7" w:rsidRPr="004E1630" w:rsidRDefault="00414CF7" w:rsidP="00414CF7">
            <w:pPr>
              <w:widowControl w:val="0"/>
              <w:ind w:firstLine="567"/>
              <w:jc w:val="both"/>
              <w:rPr>
                <w:b/>
                <w:sz w:val="24"/>
                <w:szCs w:val="24"/>
              </w:rPr>
            </w:pPr>
            <w:r w:rsidRPr="004E1630">
              <w:rPr>
                <w:b/>
                <w:sz w:val="24"/>
                <w:szCs w:val="24"/>
              </w:rPr>
              <w:t>- высота не более 20 м.</w:t>
            </w:r>
          </w:p>
          <w:p w:rsidR="00414CF7" w:rsidRPr="004E1630" w:rsidRDefault="00414CF7" w:rsidP="00414CF7">
            <w:pPr>
              <w:widowControl w:val="0"/>
              <w:ind w:firstLine="567"/>
              <w:jc w:val="both"/>
              <w:rPr>
                <w:b/>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14CF7" w:rsidRPr="004E1630" w:rsidRDefault="00414CF7" w:rsidP="00C90C73">
            <w:pPr>
              <w:widowControl w:val="0"/>
              <w:ind w:firstLine="567"/>
              <w:jc w:val="both"/>
              <w:rPr>
                <w:sz w:val="24"/>
                <w:szCs w:val="24"/>
              </w:rPr>
            </w:pPr>
            <w:r w:rsidRPr="004E1630">
              <w:rPr>
                <w:sz w:val="24"/>
                <w:szCs w:val="24"/>
              </w:rPr>
              <w:t>- максимальный процент застройки в границах земельного участка - 65%</w:t>
            </w:r>
          </w:p>
        </w:tc>
      </w:tr>
      <w:tr w:rsidR="004E1630" w:rsidRPr="004E1630" w:rsidTr="00F0555E">
        <w:trPr>
          <w:trHeight w:val="2740"/>
        </w:trPr>
        <w:tc>
          <w:tcPr>
            <w:tcW w:w="874" w:type="pct"/>
          </w:tcPr>
          <w:p w:rsidR="00414CF7" w:rsidRPr="004E1630" w:rsidRDefault="00414CF7" w:rsidP="00414CF7">
            <w:pPr>
              <w:widowControl w:val="0"/>
              <w:autoSpaceDE w:val="0"/>
              <w:autoSpaceDN w:val="0"/>
              <w:adjustRightInd w:val="0"/>
              <w:rPr>
                <w:sz w:val="24"/>
                <w:szCs w:val="24"/>
              </w:rPr>
            </w:pPr>
            <w:r w:rsidRPr="004E1630">
              <w:rPr>
                <w:sz w:val="24"/>
                <w:szCs w:val="24"/>
              </w:rPr>
              <w:t>Обеспечение</w:t>
            </w:r>
          </w:p>
          <w:p w:rsidR="00414CF7" w:rsidRPr="004E1630" w:rsidRDefault="00414CF7" w:rsidP="00414CF7">
            <w:pPr>
              <w:widowControl w:val="0"/>
              <w:autoSpaceDE w:val="0"/>
              <w:autoSpaceDN w:val="0"/>
              <w:adjustRightInd w:val="0"/>
              <w:rPr>
                <w:sz w:val="24"/>
                <w:szCs w:val="24"/>
              </w:rPr>
            </w:pPr>
            <w:r w:rsidRPr="004E1630">
              <w:rPr>
                <w:sz w:val="24"/>
                <w:szCs w:val="24"/>
              </w:rPr>
              <w:t>сельскохозяйственного</w:t>
            </w:r>
          </w:p>
          <w:p w:rsidR="00414CF7" w:rsidRPr="004E1630" w:rsidRDefault="00414CF7" w:rsidP="00414CF7">
            <w:pPr>
              <w:widowControl w:val="0"/>
              <w:autoSpaceDE w:val="0"/>
              <w:autoSpaceDN w:val="0"/>
              <w:adjustRightInd w:val="0"/>
              <w:rPr>
                <w:sz w:val="24"/>
                <w:szCs w:val="24"/>
              </w:rPr>
            </w:pPr>
            <w:r w:rsidRPr="004E1630">
              <w:rPr>
                <w:sz w:val="24"/>
                <w:szCs w:val="24"/>
              </w:rPr>
              <w:t>производства</w:t>
            </w:r>
          </w:p>
          <w:p w:rsidR="00414CF7" w:rsidRPr="004E1630" w:rsidRDefault="00414CF7" w:rsidP="00414CF7">
            <w:pPr>
              <w:widowControl w:val="0"/>
              <w:autoSpaceDE w:val="0"/>
              <w:autoSpaceDN w:val="0"/>
              <w:adjustRightInd w:val="0"/>
              <w:rPr>
                <w:sz w:val="24"/>
                <w:szCs w:val="24"/>
              </w:rPr>
            </w:pPr>
            <w:r w:rsidRPr="004E1630">
              <w:rPr>
                <w:sz w:val="24"/>
                <w:szCs w:val="24"/>
              </w:rPr>
              <w:t>(1.18)</w:t>
            </w:r>
          </w:p>
        </w:tc>
        <w:tc>
          <w:tcPr>
            <w:tcW w:w="1745" w:type="pct"/>
          </w:tcPr>
          <w:p w:rsidR="00414CF7" w:rsidRPr="004E1630" w:rsidRDefault="00414CF7" w:rsidP="00414CF7">
            <w:pPr>
              <w:widowControl w:val="0"/>
              <w:autoSpaceDE w:val="0"/>
              <w:autoSpaceDN w:val="0"/>
              <w:adjustRightInd w:val="0"/>
              <w:jc w:val="both"/>
              <w:rPr>
                <w:sz w:val="24"/>
                <w:szCs w:val="24"/>
              </w:rPr>
            </w:pPr>
            <w:r w:rsidRPr="004E1630">
              <w:rPr>
                <w:sz w:val="24"/>
                <w:szCs w:val="24"/>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2381" w:type="pct"/>
          </w:tcPr>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м/20000 кв.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- 8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A637BE" w:rsidRPr="004E1630" w:rsidRDefault="00414CF7" w:rsidP="00A637BE">
            <w:pPr>
              <w:widowControl w:val="0"/>
              <w:ind w:firstLine="567"/>
              <w:jc w:val="both"/>
              <w:rP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r w:rsidRPr="004E1630">
              <w:rPr>
                <w:sz w:val="24"/>
                <w:szCs w:val="24"/>
              </w:rPr>
              <w:t>;</w:t>
            </w:r>
            <w:r w:rsidR="00A637BE" w:rsidRPr="004E1630">
              <w:t xml:space="preserve"> </w:t>
            </w:r>
          </w:p>
          <w:p w:rsidR="00414CF7" w:rsidRPr="004E1630" w:rsidRDefault="00A637BE" w:rsidP="00A637BE">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34</w:t>
            </w:r>
          </w:p>
        </w:tc>
      </w:tr>
      <w:tr w:rsidR="004E1630" w:rsidRPr="004E1630" w:rsidTr="00F0555E">
        <w:trPr>
          <w:trHeight w:val="552"/>
        </w:trPr>
        <w:tc>
          <w:tcPr>
            <w:tcW w:w="874" w:type="pct"/>
          </w:tcPr>
          <w:p w:rsidR="00414CF7" w:rsidRPr="004E1630" w:rsidRDefault="00414CF7" w:rsidP="00414CF7">
            <w:pPr>
              <w:widowControl w:val="0"/>
              <w:jc w:val="both"/>
              <w:rPr>
                <w:sz w:val="24"/>
                <w:szCs w:val="24"/>
              </w:rPr>
            </w:pPr>
            <w:r w:rsidRPr="004E1630">
              <w:rPr>
                <w:sz w:val="24"/>
                <w:szCs w:val="24"/>
              </w:rPr>
              <w:t xml:space="preserve">Коммунальное обслуживание </w:t>
            </w:r>
          </w:p>
          <w:p w:rsidR="00414CF7" w:rsidRPr="004E1630" w:rsidRDefault="00414CF7" w:rsidP="00414CF7">
            <w:pPr>
              <w:widowControl w:val="0"/>
              <w:jc w:val="both"/>
              <w:rPr>
                <w:sz w:val="24"/>
                <w:szCs w:val="24"/>
              </w:rPr>
            </w:pPr>
            <w:r w:rsidRPr="004E1630">
              <w:rPr>
                <w:sz w:val="24"/>
                <w:szCs w:val="24"/>
              </w:rPr>
              <w:t>(3.1)</w:t>
            </w:r>
          </w:p>
        </w:tc>
        <w:tc>
          <w:tcPr>
            <w:tcW w:w="1745" w:type="pct"/>
          </w:tcPr>
          <w:p w:rsidR="00414CF7" w:rsidRPr="004E1630" w:rsidRDefault="00414CF7" w:rsidP="00414CF7">
            <w:pPr>
              <w:widowControl w:val="0"/>
              <w:jc w:val="both"/>
              <w:rPr>
                <w:sz w:val="24"/>
                <w:szCs w:val="24"/>
              </w:rPr>
            </w:pPr>
            <w:r w:rsidRPr="004E1630">
              <w:rPr>
                <w:sz w:val="24"/>
                <w:szCs w:val="24"/>
              </w:rPr>
              <w:t>Размещение объектов капитального строительства в целях обеспечения населения и организаций коммунальными услугами, в частности: поставка воды, тепла, электричества, газа, предоставление услуг связи, отвод канализационных стоков, очистка и уборка объектов недвижимости</w:t>
            </w:r>
          </w:p>
        </w:tc>
        <w:tc>
          <w:tcPr>
            <w:tcW w:w="2381" w:type="pct"/>
          </w:tcPr>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 кв. м/10000 кв.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414CF7" w:rsidRPr="004E1630" w:rsidRDefault="00414CF7" w:rsidP="00414CF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- 20 м;</w:t>
            </w:r>
          </w:p>
          <w:p w:rsidR="00414CF7" w:rsidRPr="004E1630" w:rsidRDefault="00414CF7" w:rsidP="00414CF7">
            <w:pPr>
              <w:widowControl w:val="0"/>
              <w:ind w:firstLine="567"/>
              <w:jc w:val="both"/>
              <w:rPr>
                <w:rFonts w:eastAsia="SimSun"/>
                <w:b/>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74" w:type="pct"/>
          </w:tcPr>
          <w:p w:rsidR="00414CF7" w:rsidRPr="004E1630" w:rsidRDefault="00414CF7" w:rsidP="00414CF7">
            <w:pPr>
              <w:widowControl w:val="0"/>
              <w:jc w:val="both"/>
              <w:rPr>
                <w:sz w:val="24"/>
                <w:szCs w:val="24"/>
              </w:rPr>
            </w:pPr>
            <w:r w:rsidRPr="004E1630">
              <w:rPr>
                <w:sz w:val="24"/>
                <w:szCs w:val="24"/>
                <w:shd w:val="clear" w:color="auto" w:fill="FFFFFF"/>
              </w:rPr>
              <w:t>Сенокошение (1.19)</w:t>
            </w:r>
          </w:p>
        </w:tc>
        <w:tc>
          <w:tcPr>
            <w:tcW w:w="1745" w:type="pct"/>
          </w:tcPr>
          <w:p w:rsidR="00414CF7" w:rsidRPr="004E1630" w:rsidRDefault="00414CF7" w:rsidP="00414CF7">
            <w:pPr>
              <w:widowControl w:val="0"/>
              <w:jc w:val="both"/>
              <w:rPr>
                <w:sz w:val="24"/>
                <w:szCs w:val="24"/>
              </w:rPr>
            </w:pPr>
            <w:r w:rsidRPr="004E1630">
              <w:rPr>
                <w:sz w:val="24"/>
                <w:szCs w:val="24"/>
                <w:shd w:val="clear" w:color="auto" w:fill="FFFFFF"/>
              </w:rPr>
              <w:t>Кошение трав, сбор и заготовка сена</w:t>
            </w:r>
          </w:p>
        </w:tc>
        <w:tc>
          <w:tcPr>
            <w:tcW w:w="2381" w:type="pct"/>
          </w:tcPr>
          <w:p w:rsidR="00414CF7" w:rsidRPr="004E1630" w:rsidRDefault="00414CF7" w:rsidP="00414CF7">
            <w:pPr>
              <w:widowControl w:val="0"/>
              <w:ind w:firstLine="567"/>
              <w:jc w:val="both"/>
              <w:rPr>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74" w:type="pct"/>
          </w:tcPr>
          <w:p w:rsidR="00414CF7" w:rsidRPr="004E1630" w:rsidRDefault="00414CF7" w:rsidP="00414CF7">
            <w:pPr>
              <w:shd w:val="clear" w:color="auto" w:fill="FFFFFF"/>
              <w:spacing w:before="100" w:beforeAutospacing="1" w:after="100" w:afterAutospacing="1"/>
              <w:rPr>
                <w:sz w:val="23"/>
                <w:szCs w:val="23"/>
              </w:rPr>
            </w:pPr>
            <w:r w:rsidRPr="004E1630">
              <w:rPr>
                <w:sz w:val="23"/>
                <w:szCs w:val="23"/>
              </w:rPr>
              <w:t>Выпас</w:t>
            </w:r>
          </w:p>
          <w:p w:rsidR="00414CF7" w:rsidRPr="004E1630" w:rsidRDefault="00414CF7" w:rsidP="00414CF7">
            <w:pPr>
              <w:shd w:val="clear" w:color="auto" w:fill="FFFFFF"/>
              <w:spacing w:before="100" w:beforeAutospacing="1" w:after="100" w:afterAutospacing="1"/>
              <w:rPr>
                <w:sz w:val="23"/>
                <w:szCs w:val="23"/>
              </w:rPr>
            </w:pPr>
            <w:r w:rsidRPr="004E1630">
              <w:rPr>
                <w:sz w:val="23"/>
                <w:szCs w:val="23"/>
              </w:rPr>
              <w:t>сельскохозяйственных</w:t>
            </w:r>
          </w:p>
          <w:p w:rsidR="00414CF7" w:rsidRPr="004E1630" w:rsidRDefault="00414CF7" w:rsidP="00414CF7">
            <w:pPr>
              <w:shd w:val="clear" w:color="auto" w:fill="FFFFFF"/>
              <w:spacing w:before="100" w:beforeAutospacing="1" w:after="100" w:afterAutospacing="1"/>
              <w:rPr>
                <w:sz w:val="23"/>
                <w:szCs w:val="23"/>
              </w:rPr>
            </w:pPr>
            <w:r w:rsidRPr="004E1630">
              <w:rPr>
                <w:sz w:val="23"/>
                <w:szCs w:val="23"/>
              </w:rPr>
              <w:t>животных (1.20)</w:t>
            </w:r>
          </w:p>
          <w:p w:rsidR="00414CF7" w:rsidRPr="004E1630" w:rsidRDefault="00414CF7" w:rsidP="00414CF7">
            <w:pPr>
              <w:widowControl w:val="0"/>
              <w:jc w:val="both"/>
              <w:rPr>
                <w:sz w:val="24"/>
                <w:szCs w:val="24"/>
              </w:rPr>
            </w:pPr>
          </w:p>
        </w:tc>
        <w:tc>
          <w:tcPr>
            <w:tcW w:w="1745" w:type="pct"/>
          </w:tcPr>
          <w:p w:rsidR="00414CF7" w:rsidRPr="004E1630" w:rsidRDefault="00414CF7" w:rsidP="00414CF7">
            <w:pPr>
              <w:widowControl w:val="0"/>
              <w:jc w:val="both"/>
              <w:rPr>
                <w:sz w:val="24"/>
                <w:szCs w:val="24"/>
              </w:rPr>
            </w:pPr>
            <w:r w:rsidRPr="004E1630">
              <w:rPr>
                <w:sz w:val="23"/>
                <w:szCs w:val="23"/>
                <w:shd w:val="clear" w:color="auto" w:fill="FFFFFF"/>
              </w:rPr>
              <w:t>Выпас сельскохозяйственных животных</w:t>
            </w:r>
          </w:p>
        </w:tc>
        <w:tc>
          <w:tcPr>
            <w:tcW w:w="2381" w:type="pct"/>
          </w:tcPr>
          <w:p w:rsidR="00414CF7" w:rsidRPr="004E1630" w:rsidRDefault="00414CF7" w:rsidP="00414CF7">
            <w:pPr>
              <w:widowControl w:val="0"/>
              <w:ind w:firstLine="567"/>
              <w:jc w:val="both"/>
              <w:rPr>
                <w:sz w:val="24"/>
                <w:szCs w:val="24"/>
              </w:rPr>
            </w:pPr>
            <w:r w:rsidRPr="004E1630">
              <w:rPr>
                <w:sz w:val="24"/>
                <w:szCs w:val="24"/>
                <w:shd w:val="clear" w:color="auto" w:fill="FFFFFF"/>
              </w:rPr>
              <w:t>Градостроительные регламенты не устанавливаются для сельскохозяйственных угодий в составе земель сельскохозяйственного назначения, </w:t>
            </w:r>
          </w:p>
        </w:tc>
      </w:tr>
      <w:tr w:rsidR="004E1630" w:rsidRPr="004E1630" w:rsidTr="00F0555E">
        <w:trPr>
          <w:trHeight w:val="552"/>
        </w:trPr>
        <w:tc>
          <w:tcPr>
            <w:tcW w:w="874" w:type="pct"/>
          </w:tcPr>
          <w:p w:rsidR="00414CF7" w:rsidRPr="004E1630" w:rsidRDefault="00414CF7" w:rsidP="00414CF7">
            <w:pPr>
              <w:widowControl w:val="0"/>
              <w:jc w:val="both"/>
              <w:rPr>
                <w:sz w:val="24"/>
                <w:szCs w:val="24"/>
              </w:rPr>
            </w:pPr>
            <w:r w:rsidRPr="004E1630">
              <w:rPr>
                <w:sz w:val="24"/>
                <w:szCs w:val="24"/>
              </w:rPr>
              <w:t>Общее пользование территории</w:t>
            </w:r>
          </w:p>
          <w:p w:rsidR="00414CF7" w:rsidRPr="004E1630" w:rsidRDefault="00414CF7" w:rsidP="00414CF7">
            <w:pPr>
              <w:widowControl w:val="0"/>
              <w:jc w:val="both"/>
              <w:rPr>
                <w:sz w:val="24"/>
                <w:szCs w:val="24"/>
              </w:rPr>
            </w:pPr>
            <w:r w:rsidRPr="004E1630">
              <w:rPr>
                <w:sz w:val="24"/>
                <w:szCs w:val="24"/>
              </w:rPr>
              <w:t>(12.0)</w:t>
            </w:r>
          </w:p>
          <w:p w:rsidR="00414CF7" w:rsidRPr="004E1630" w:rsidRDefault="00414CF7" w:rsidP="00414CF7">
            <w:pPr>
              <w:widowControl w:val="0"/>
              <w:jc w:val="both"/>
              <w:rPr>
                <w:sz w:val="24"/>
                <w:szCs w:val="24"/>
              </w:rPr>
            </w:pPr>
          </w:p>
        </w:tc>
        <w:tc>
          <w:tcPr>
            <w:tcW w:w="1745" w:type="pct"/>
          </w:tcPr>
          <w:p w:rsidR="00414CF7" w:rsidRPr="004E1630" w:rsidRDefault="00414CF7" w:rsidP="00414CF7">
            <w:pPr>
              <w:widowControl w:val="0"/>
              <w:jc w:val="both"/>
              <w:rPr>
                <w:sz w:val="24"/>
                <w:szCs w:val="24"/>
              </w:rPr>
            </w:pPr>
            <w:r w:rsidRPr="004E1630">
              <w:rPr>
                <w:sz w:val="24"/>
                <w:szCs w:val="24"/>
              </w:rPr>
              <w:t>Земельные участки общего пользования</w:t>
            </w:r>
          </w:p>
          <w:p w:rsidR="00414CF7" w:rsidRPr="004E1630" w:rsidRDefault="00414CF7" w:rsidP="00414CF7">
            <w:pPr>
              <w:widowControl w:val="0"/>
              <w:jc w:val="both"/>
              <w:rPr>
                <w:sz w:val="24"/>
                <w:szCs w:val="24"/>
              </w:rPr>
            </w:pPr>
          </w:p>
        </w:tc>
        <w:tc>
          <w:tcPr>
            <w:tcW w:w="2381" w:type="pct"/>
          </w:tcPr>
          <w:p w:rsidR="00414CF7" w:rsidRPr="004E1630" w:rsidRDefault="00414CF7" w:rsidP="00414CF7">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552"/>
        </w:trPr>
        <w:tc>
          <w:tcPr>
            <w:tcW w:w="874" w:type="pct"/>
          </w:tcPr>
          <w:p w:rsidR="00414CF7" w:rsidRPr="004E1630" w:rsidRDefault="00414CF7" w:rsidP="00414CF7">
            <w:pPr>
              <w:widowControl w:val="0"/>
              <w:jc w:val="both"/>
              <w:rPr>
                <w:sz w:val="24"/>
                <w:szCs w:val="24"/>
              </w:rPr>
            </w:pPr>
            <w:r w:rsidRPr="004E1630">
              <w:rPr>
                <w:sz w:val="24"/>
                <w:szCs w:val="24"/>
              </w:rPr>
              <w:t>Улично-дорожная сеть (12.0.1)</w:t>
            </w:r>
          </w:p>
        </w:tc>
        <w:tc>
          <w:tcPr>
            <w:tcW w:w="1745" w:type="pct"/>
          </w:tcPr>
          <w:p w:rsidR="00414CF7" w:rsidRPr="004E1630" w:rsidRDefault="00414CF7" w:rsidP="00414CF7">
            <w:pPr>
              <w:widowControl w:val="0"/>
              <w:jc w:val="both"/>
              <w:rPr>
                <w:sz w:val="24"/>
                <w:szCs w:val="24"/>
              </w:rPr>
            </w:pPr>
            <w:r w:rsidRPr="004E1630">
              <w:rPr>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14CF7" w:rsidRPr="004E1630" w:rsidRDefault="00414CF7" w:rsidP="00414CF7">
            <w:pPr>
              <w:widowControl w:val="0"/>
              <w:jc w:val="both"/>
              <w:rPr>
                <w:sz w:val="24"/>
                <w:szCs w:val="24"/>
              </w:rPr>
            </w:pPr>
            <w:r w:rsidRPr="004E1630">
              <w:rPr>
                <w:sz w:val="24"/>
                <w:szCs w:val="24"/>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381" w:type="pct"/>
          </w:tcPr>
          <w:p w:rsidR="00414CF7" w:rsidRPr="004E1630" w:rsidRDefault="00414CF7" w:rsidP="00414CF7">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552"/>
        </w:trPr>
        <w:tc>
          <w:tcPr>
            <w:tcW w:w="874" w:type="pct"/>
          </w:tcPr>
          <w:p w:rsidR="00414CF7" w:rsidRPr="004E1630" w:rsidRDefault="00414CF7" w:rsidP="00414CF7">
            <w:pPr>
              <w:widowControl w:val="0"/>
              <w:jc w:val="both"/>
              <w:rPr>
                <w:sz w:val="24"/>
                <w:szCs w:val="24"/>
              </w:rPr>
            </w:pPr>
            <w:r w:rsidRPr="004E1630">
              <w:rPr>
                <w:sz w:val="24"/>
                <w:szCs w:val="24"/>
              </w:rPr>
              <w:t>Благоустройство территории (12.0.2)</w:t>
            </w:r>
          </w:p>
        </w:tc>
        <w:tc>
          <w:tcPr>
            <w:tcW w:w="1745" w:type="pct"/>
          </w:tcPr>
          <w:p w:rsidR="00414CF7" w:rsidRPr="004E1630" w:rsidRDefault="00414CF7" w:rsidP="00414CF7">
            <w:pPr>
              <w:widowControl w:val="0"/>
              <w:jc w:val="both"/>
              <w:rPr>
                <w:sz w:val="24"/>
                <w:szCs w:val="24"/>
              </w:rPr>
            </w:pPr>
            <w:r w:rsidRPr="004E1630">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381" w:type="pct"/>
          </w:tcPr>
          <w:p w:rsidR="00414CF7" w:rsidRPr="004E1630" w:rsidRDefault="00414CF7" w:rsidP="00414CF7">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552"/>
        </w:trPr>
        <w:tc>
          <w:tcPr>
            <w:tcW w:w="874" w:type="pct"/>
          </w:tcPr>
          <w:p w:rsidR="00414CF7" w:rsidRPr="004E1630" w:rsidRDefault="00414CF7" w:rsidP="00414CF7">
            <w:pPr>
              <w:widowControl w:val="0"/>
              <w:jc w:val="both"/>
              <w:rPr>
                <w:sz w:val="24"/>
                <w:szCs w:val="24"/>
              </w:rPr>
            </w:pPr>
            <w:r w:rsidRPr="004E1630">
              <w:rPr>
                <w:sz w:val="24"/>
                <w:szCs w:val="24"/>
              </w:rPr>
              <w:t>Приусадебный участок личного подсобного хозяйства</w:t>
            </w:r>
          </w:p>
          <w:p w:rsidR="00414CF7" w:rsidRPr="004E1630" w:rsidRDefault="00414CF7" w:rsidP="00414CF7">
            <w:pPr>
              <w:widowControl w:val="0"/>
              <w:jc w:val="both"/>
              <w:rPr>
                <w:sz w:val="24"/>
                <w:szCs w:val="24"/>
              </w:rPr>
            </w:pPr>
            <w:r w:rsidRPr="004E1630">
              <w:rPr>
                <w:sz w:val="24"/>
                <w:szCs w:val="24"/>
              </w:rPr>
              <w:t>(2.2)</w:t>
            </w:r>
          </w:p>
        </w:tc>
        <w:tc>
          <w:tcPr>
            <w:tcW w:w="1745" w:type="pct"/>
          </w:tcPr>
          <w:p w:rsidR="00414CF7" w:rsidRPr="004E1630" w:rsidRDefault="00414CF7" w:rsidP="00414CF7">
            <w:pPr>
              <w:widowControl w:val="0"/>
              <w:jc w:val="both"/>
              <w:rPr>
                <w:sz w:val="24"/>
                <w:szCs w:val="24"/>
              </w:rPr>
            </w:pPr>
            <w:r w:rsidRPr="004E1630">
              <w:rPr>
                <w:sz w:val="24"/>
                <w:szCs w:val="24"/>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414CF7" w:rsidRPr="004E1630" w:rsidRDefault="00414CF7" w:rsidP="00414CF7">
            <w:pPr>
              <w:widowControl w:val="0"/>
              <w:jc w:val="both"/>
              <w:rPr>
                <w:sz w:val="24"/>
                <w:szCs w:val="24"/>
              </w:rPr>
            </w:pPr>
            <w:r w:rsidRPr="004E1630">
              <w:rPr>
                <w:sz w:val="24"/>
                <w:szCs w:val="24"/>
              </w:rPr>
              <w:t>производство сельскохозяйственной продукции;</w:t>
            </w:r>
          </w:p>
          <w:p w:rsidR="00414CF7" w:rsidRPr="004E1630" w:rsidRDefault="00414CF7" w:rsidP="00414CF7">
            <w:pPr>
              <w:widowControl w:val="0"/>
              <w:jc w:val="both"/>
              <w:rPr>
                <w:sz w:val="24"/>
                <w:szCs w:val="24"/>
              </w:rPr>
            </w:pPr>
            <w:r w:rsidRPr="004E1630">
              <w:rPr>
                <w:sz w:val="24"/>
                <w:szCs w:val="24"/>
              </w:rPr>
              <w:t>размещение гаража и иных вспомогательных сооружений;</w:t>
            </w:r>
          </w:p>
          <w:p w:rsidR="00414CF7" w:rsidRPr="004E1630" w:rsidRDefault="00414CF7" w:rsidP="00414CF7">
            <w:pPr>
              <w:widowControl w:val="0"/>
              <w:jc w:val="both"/>
              <w:rPr>
                <w:sz w:val="24"/>
                <w:szCs w:val="24"/>
              </w:rPr>
            </w:pPr>
            <w:r w:rsidRPr="004E1630">
              <w:rPr>
                <w:sz w:val="24"/>
                <w:szCs w:val="24"/>
              </w:rPr>
              <w:t>содержание сельскохозяйственных животных</w:t>
            </w:r>
          </w:p>
        </w:tc>
        <w:tc>
          <w:tcPr>
            <w:tcW w:w="2381" w:type="pct"/>
          </w:tcPr>
          <w:p w:rsidR="00414CF7" w:rsidRPr="004E1630" w:rsidRDefault="00414CF7" w:rsidP="00414CF7">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414CF7" w:rsidRPr="004E1630" w:rsidRDefault="00414CF7" w:rsidP="00414CF7">
            <w:pPr>
              <w:widowControl w:val="0"/>
              <w:ind w:firstLine="567"/>
              <w:jc w:val="both"/>
              <w:rPr>
                <w:sz w:val="24"/>
                <w:szCs w:val="24"/>
              </w:rPr>
            </w:pPr>
            <w:r w:rsidRPr="004E1630">
              <w:rPr>
                <w:sz w:val="24"/>
                <w:szCs w:val="24"/>
              </w:rPr>
              <w:t>минимальная/максимальная площадь земельного участка - 500/5500 кв.м;</w:t>
            </w:r>
          </w:p>
          <w:p w:rsidR="00414CF7" w:rsidRPr="004E1630" w:rsidRDefault="00414CF7" w:rsidP="00414CF7">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414CF7" w:rsidRPr="004E1630" w:rsidRDefault="00414CF7" w:rsidP="00414CF7">
            <w:pPr>
              <w:widowControl w:val="0"/>
              <w:ind w:firstLine="567"/>
              <w:jc w:val="both"/>
              <w:rPr>
                <w:sz w:val="24"/>
                <w:szCs w:val="24"/>
              </w:rPr>
            </w:pPr>
            <w:r w:rsidRPr="004E1630">
              <w:rPr>
                <w:sz w:val="24"/>
                <w:szCs w:val="24"/>
              </w:rPr>
              <w:t>- до жилых зданий - 3 м;</w:t>
            </w:r>
          </w:p>
          <w:p w:rsidR="00414CF7" w:rsidRPr="004E1630" w:rsidRDefault="00414CF7" w:rsidP="00414CF7">
            <w:pPr>
              <w:widowControl w:val="0"/>
              <w:ind w:firstLine="567"/>
              <w:jc w:val="both"/>
              <w:rPr>
                <w:sz w:val="24"/>
                <w:szCs w:val="24"/>
              </w:rPr>
            </w:pPr>
            <w:r w:rsidRPr="004E1630">
              <w:rPr>
                <w:sz w:val="24"/>
                <w:szCs w:val="24"/>
              </w:rPr>
              <w:t>- по фасаду - 5 м;</w:t>
            </w:r>
          </w:p>
          <w:p w:rsidR="00414CF7" w:rsidRPr="004E1630" w:rsidRDefault="00414CF7" w:rsidP="00414CF7">
            <w:pPr>
              <w:widowControl w:val="0"/>
              <w:ind w:firstLine="567"/>
              <w:jc w:val="both"/>
              <w:rPr>
                <w:sz w:val="24"/>
                <w:szCs w:val="24"/>
              </w:rPr>
            </w:pPr>
            <w:r w:rsidRPr="004E1630">
              <w:rPr>
                <w:sz w:val="24"/>
                <w:szCs w:val="24"/>
              </w:rPr>
              <w:t>- в районах существующей застройки:</w:t>
            </w:r>
          </w:p>
          <w:p w:rsidR="00414CF7" w:rsidRPr="004E1630" w:rsidRDefault="00414CF7" w:rsidP="00414CF7">
            <w:pPr>
              <w:widowControl w:val="0"/>
              <w:ind w:firstLine="567"/>
              <w:jc w:val="both"/>
              <w:rPr>
                <w:b/>
                <w:sz w:val="24"/>
                <w:szCs w:val="24"/>
              </w:rPr>
            </w:pPr>
            <w:r w:rsidRPr="004E1630">
              <w:rPr>
                <w:b/>
                <w:sz w:val="24"/>
                <w:szCs w:val="24"/>
              </w:rPr>
              <w:t>минимальные отступы от границ земельных участков допускается уменьшать до 1.0 м, при соблюдении технических регламентов и согласии владельцев смежных участков.</w:t>
            </w:r>
          </w:p>
          <w:p w:rsidR="00414CF7" w:rsidRPr="004E1630" w:rsidRDefault="00414CF7" w:rsidP="00414CF7">
            <w:pPr>
              <w:widowControl w:val="0"/>
              <w:ind w:firstLine="567"/>
              <w:jc w:val="both"/>
              <w:rPr>
                <w:sz w:val="24"/>
                <w:szCs w:val="24"/>
              </w:rPr>
            </w:pPr>
            <w:r w:rsidRPr="004E1630">
              <w:rPr>
                <w:sz w:val="24"/>
                <w:szCs w:val="24"/>
              </w:rPr>
              <w:t>- жилой дом допускается размещать по красной линии, при соблюдении технических регламентов.</w:t>
            </w:r>
          </w:p>
          <w:p w:rsidR="00414CF7" w:rsidRPr="004E1630" w:rsidRDefault="00414CF7" w:rsidP="00414CF7">
            <w:pPr>
              <w:widowControl w:val="0"/>
              <w:ind w:firstLine="567"/>
              <w:jc w:val="both"/>
              <w:rPr>
                <w:sz w:val="24"/>
                <w:szCs w:val="24"/>
              </w:rPr>
            </w:pPr>
            <w:r w:rsidRPr="004E1630">
              <w:rPr>
                <w:sz w:val="24"/>
                <w:szCs w:val="24"/>
              </w:rPr>
              <w:t>- до хозяйственных построек- 1 м с учетом соблюдения требований технических регламентов;</w:t>
            </w:r>
          </w:p>
          <w:p w:rsidR="00414CF7" w:rsidRPr="004E1630" w:rsidRDefault="00414CF7" w:rsidP="00414CF7">
            <w:pPr>
              <w:widowControl w:val="0"/>
              <w:ind w:firstLine="567"/>
              <w:jc w:val="both"/>
              <w:rPr>
                <w:sz w:val="24"/>
                <w:szCs w:val="24"/>
              </w:rPr>
            </w:pPr>
            <w:r w:rsidRPr="004E1630">
              <w:rPr>
                <w:sz w:val="24"/>
                <w:szCs w:val="24"/>
              </w:rPr>
              <w:t>- до хозяйственных построек содержащих животных (а также надворных санузлов) - 6 м с учетом соблюдения требований технических регламентов;</w:t>
            </w:r>
          </w:p>
          <w:p w:rsidR="00414CF7" w:rsidRPr="004E1630" w:rsidRDefault="00414CF7" w:rsidP="00414CF7">
            <w:pPr>
              <w:widowControl w:val="0"/>
              <w:ind w:firstLine="567"/>
              <w:jc w:val="both"/>
              <w:rPr>
                <w:b/>
                <w:sz w:val="24"/>
                <w:szCs w:val="24"/>
              </w:rPr>
            </w:pPr>
            <w:r w:rsidRPr="004E1630">
              <w:rPr>
                <w:b/>
                <w:sz w:val="24"/>
                <w:szCs w:val="24"/>
              </w:rPr>
              <w:t>минимальное расстояние от окон жилых комнат до стен соседнего дома и хозяйственных построек, расположенных на соседних земельных участках - 6 м.;</w:t>
            </w:r>
          </w:p>
          <w:p w:rsidR="00414CF7" w:rsidRPr="004E1630" w:rsidRDefault="00414CF7" w:rsidP="00414CF7">
            <w:pPr>
              <w:widowControl w:val="0"/>
              <w:ind w:firstLine="567"/>
              <w:jc w:val="both"/>
              <w:rPr>
                <w:sz w:val="24"/>
                <w:szCs w:val="24"/>
              </w:rPr>
            </w:pPr>
            <w:r w:rsidRPr="004E1630">
              <w:rPr>
                <w:sz w:val="24"/>
                <w:szCs w:val="24"/>
              </w:rPr>
              <w:t>- минимальная ширина земельных участков вдоль фронта улицы (проезда) - 15 м;</w:t>
            </w:r>
          </w:p>
          <w:p w:rsidR="00414CF7" w:rsidRPr="004E1630" w:rsidRDefault="00414CF7" w:rsidP="00414CF7">
            <w:pPr>
              <w:widowControl w:val="0"/>
              <w:ind w:firstLine="567"/>
              <w:jc w:val="both"/>
              <w:rPr>
                <w:sz w:val="24"/>
                <w:szCs w:val="24"/>
              </w:rPr>
            </w:pPr>
            <w:r w:rsidRPr="004E1630">
              <w:rPr>
                <w:sz w:val="24"/>
                <w:szCs w:val="24"/>
              </w:rPr>
              <w:t>септики строятся в границе земельного участка: - минимальный отступ от границы соседнего земельного участка - не менее 5 м,</w:t>
            </w:r>
          </w:p>
          <w:p w:rsidR="00414CF7" w:rsidRPr="004E1630" w:rsidRDefault="00414CF7" w:rsidP="00414CF7">
            <w:pPr>
              <w:widowControl w:val="0"/>
              <w:ind w:firstLine="567"/>
              <w:jc w:val="both"/>
              <w:rPr>
                <w:sz w:val="24"/>
                <w:szCs w:val="24"/>
              </w:rPr>
            </w:pPr>
            <w:r w:rsidRPr="004E1630">
              <w:rPr>
                <w:sz w:val="24"/>
                <w:szCs w:val="24"/>
              </w:rPr>
              <w:t>- водонепроницаемые - на расстоянии не менее 5 м от фундамента построек,</w:t>
            </w:r>
          </w:p>
          <w:p w:rsidR="00414CF7" w:rsidRPr="004E1630" w:rsidRDefault="00414CF7" w:rsidP="00414CF7">
            <w:pPr>
              <w:widowControl w:val="0"/>
              <w:ind w:firstLine="567"/>
              <w:jc w:val="both"/>
              <w:rPr>
                <w:sz w:val="24"/>
                <w:szCs w:val="24"/>
              </w:rPr>
            </w:pPr>
            <w:r w:rsidRPr="004E1630">
              <w:rPr>
                <w:sz w:val="24"/>
                <w:szCs w:val="24"/>
              </w:rPr>
              <w:t>- фильтрующие колодцы и бассейны - на расстоянии не менее 8 м от фундамента построек;</w:t>
            </w:r>
          </w:p>
          <w:p w:rsidR="00414CF7" w:rsidRPr="004E1630" w:rsidRDefault="00414CF7" w:rsidP="00414CF7">
            <w:pPr>
              <w:widowControl w:val="0"/>
              <w:ind w:firstLine="567"/>
              <w:jc w:val="both"/>
              <w:rPr>
                <w:sz w:val="24"/>
                <w:szCs w:val="24"/>
              </w:rPr>
            </w:pPr>
            <w:r w:rsidRPr="004E1630">
              <w:rPr>
                <w:sz w:val="24"/>
                <w:szCs w:val="24"/>
              </w:rPr>
              <w:t>предельное количество этажей или предельная высота зданий, строений, сооружений:</w:t>
            </w:r>
          </w:p>
          <w:p w:rsidR="00414CF7" w:rsidRPr="004E1630" w:rsidRDefault="00414CF7" w:rsidP="00414CF7">
            <w:pPr>
              <w:widowControl w:val="0"/>
              <w:ind w:firstLine="567"/>
              <w:jc w:val="both"/>
              <w:rPr>
                <w:sz w:val="24"/>
                <w:szCs w:val="24"/>
              </w:rPr>
            </w:pPr>
            <w:r w:rsidRPr="004E1630">
              <w:rPr>
                <w:sz w:val="24"/>
                <w:szCs w:val="24"/>
              </w:rPr>
              <w:t>- максимальное количество этажей зданий - 3 этажа</w:t>
            </w:r>
          </w:p>
          <w:p w:rsidR="00414CF7" w:rsidRPr="004E1630" w:rsidRDefault="00414CF7" w:rsidP="00414CF7">
            <w:pPr>
              <w:widowControl w:val="0"/>
              <w:ind w:firstLine="567"/>
              <w:jc w:val="both"/>
              <w:rPr>
                <w:b/>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14CF7" w:rsidRPr="004E1630" w:rsidRDefault="00414CF7" w:rsidP="00414CF7">
            <w:pPr>
              <w:widowControl w:val="0"/>
              <w:ind w:firstLine="567"/>
              <w:jc w:val="both"/>
              <w:rPr>
                <w:sz w:val="24"/>
                <w:szCs w:val="24"/>
              </w:rPr>
            </w:pPr>
            <w:r w:rsidRPr="004E1630">
              <w:rPr>
                <w:sz w:val="24"/>
                <w:szCs w:val="24"/>
              </w:rPr>
              <w:t>- максимальный процент застройки в границах земельного участка - 65%;</w:t>
            </w:r>
          </w:p>
          <w:p w:rsidR="00414CF7" w:rsidRPr="004E1630" w:rsidRDefault="00414CF7" w:rsidP="00414CF7">
            <w:pPr>
              <w:widowControl w:val="0"/>
              <w:ind w:firstLine="567"/>
              <w:jc w:val="both"/>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bl>
    <w:p w:rsidR="007D6304" w:rsidRPr="004E1630" w:rsidRDefault="007D6304" w:rsidP="007D6304">
      <w:pPr>
        <w:widowControl w:val="0"/>
        <w:numPr>
          <w:ilvl w:val="0"/>
          <w:numId w:val="21"/>
        </w:numPr>
        <w:jc w:val="both"/>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tbl>
      <w:tblPr>
        <w:tblW w:w="46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9"/>
        <w:gridCol w:w="5349"/>
        <w:gridCol w:w="6928"/>
      </w:tblGrid>
      <w:tr w:rsidR="004E1630" w:rsidRPr="004E1630" w:rsidTr="00F0555E">
        <w:trPr>
          <w:trHeight w:val="552"/>
          <w:tblHeader/>
          <w:jc w:val="center"/>
        </w:trPr>
        <w:tc>
          <w:tcPr>
            <w:tcW w:w="871"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7D6304" w:rsidRPr="004E1630" w:rsidRDefault="007D6304" w:rsidP="007D6304">
            <w:pPr>
              <w:widowControl w:val="0"/>
              <w:tabs>
                <w:tab w:val="left" w:pos="2520"/>
              </w:tabs>
              <w:jc w:val="center"/>
              <w:rPr>
                <w:b/>
                <w:sz w:val="24"/>
                <w:szCs w:val="24"/>
              </w:rPr>
            </w:pPr>
            <w:r w:rsidRPr="004E1630">
              <w:rPr>
                <w:b/>
                <w:sz w:val="24"/>
                <w:szCs w:val="24"/>
              </w:rPr>
              <w:t>(номер по классификатору)</w:t>
            </w:r>
          </w:p>
        </w:tc>
        <w:tc>
          <w:tcPr>
            <w:tcW w:w="1799"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330" w:type="pct"/>
            <w:vAlign w:val="center"/>
          </w:tcPr>
          <w:p w:rsidR="007D6304" w:rsidRPr="004E1630" w:rsidRDefault="007D6304" w:rsidP="007D6304">
            <w:pPr>
              <w:widowControl w:val="0"/>
              <w:tabs>
                <w:tab w:val="left" w:pos="2520"/>
              </w:tabs>
              <w:jc w:val="center"/>
              <w:rPr>
                <w:b/>
                <w:sz w:val="24"/>
                <w:szCs w:val="24"/>
              </w:rPr>
            </w:pPr>
            <w:r w:rsidRPr="004E1630">
              <w:rPr>
                <w:b/>
                <w:sz w:val="24"/>
                <w:szCs w:val="24"/>
              </w:rPr>
              <w:t>ПРЕДЕЛЬНЫЕ РАЗМЕРЫ ЗЕМЕЛЬНЫХ</w:t>
            </w:r>
          </w:p>
          <w:p w:rsidR="007D6304" w:rsidRPr="004E1630" w:rsidRDefault="007D6304" w:rsidP="007D6304">
            <w:pPr>
              <w:widowControl w:val="0"/>
              <w:tabs>
                <w:tab w:val="left" w:pos="2520"/>
              </w:tabs>
              <w:jc w:val="center"/>
              <w:rPr>
                <w:b/>
                <w:sz w:val="24"/>
                <w:szCs w:val="24"/>
              </w:rPr>
            </w:pPr>
            <w:r w:rsidRPr="004E1630">
              <w:rPr>
                <w:b/>
                <w:sz w:val="24"/>
                <w:szCs w:val="24"/>
              </w:rPr>
              <w:t>УЧАСТКОВ И ПРЕДЕЛЬНЫЕ ПАРАМЕТРЫ</w:t>
            </w:r>
          </w:p>
          <w:p w:rsidR="007D6304" w:rsidRPr="004E1630" w:rsidRDefault="007D6304" w:rsidP="007D6304">
            <w:pPr>
              <w:widowControl w:val="0"/>
              <w:tabs>
                <w:tab w:val="left" w:pos="2520"/>
              </w:tabs>
              <w:jc w:val="center"/>
              <w:rPr>
                <w:b/>
                <w:sz w:val="24"/>
                <w:szCs w:val="24"/>
              </w:rPr>
            </w:pPr>
            <w:r w:rsidRPr="004E1630">
              <w:rPr>
                <w:b/>
                <w:sz w:val="24"/>
                <w:szCs w:val="24"/>
              </w:rPr>
              <w:t>РАЗРЕШЕННОГО СТРОИТЕЛЬСТВА</w:t>
            </w:r>
          </w:p>
        </w:tc>
      </w:tr>
      <w:tr w:rsidR="007D6304" w:rsidRPr="004E1630" w:rsidTr="00F0555E">
        <w:trPr>
          <w:trHeight w:val="552"/>
          <w:jc w:val="center"/>
        </w:trPr>
        <w:tc>
          <w:tcPr>
            <w:tcW w:w="871" w:type="pct"/>
            <w:vAlign w:val="center"/>
          </w:tcPr>
          <w:p w:rsidR="007D6304" w:rsidRPr="004E1630" w:rsidRDefault="007D6304" w:rsidP="007D6304">
            <w:pPr>
              <w:widowControl w:val="0"/>
              <w:autoSpaceDE w:val="0"/>
              <w:autoSpaceDN w:val="0"/>
              <w:adjustRightInd w:val="0"/>
              <w:jc w:val="center"/>
              <w:rPr>
                <w:sz w:val="24"/>
                <w:szCs w:val="24"/>
              </w:rPr>
            </w:pPr>
            <w:r w:rsidRPr="004E1630">
              <w:rPr>
                <w:sz w:val="24"/>
                <w:szCs w:val="24"/>
              </w:rPr>
              <w:t>нет</w:t>
            </w:r>
          </w:p>
        </w:tc>
        <w:tc>
          <w:tcPr>
            <w:tcW w:w="1799" w:type="pct"/>
            <w:vAlign w:val="center"/>
          </w:tcPr>
          <w:p w:rsidR="007D6304" w:rsidRPr="004E1630" w:rsidRDefault="007D6304" w:rsidP="007D6304">
            <w:pPr>
              <w:widowControl w:val="0"/>
              <w:autoSpaceDE w:val="0"/>
              <w:autoSpaceDN w:val="0"/>
              <w:adjustRightInd w:val="0"/>
              <w:jc w:val="center"/>
              <w:rPr>
                <w:sz w:val="24"/>
                <w:szCs w:val="24"/>
              </w:rPr>
            </w:pPr>
            <w:r w:rsidRPr="004E1630">
              <w:rPr>
                <w:sz w:val="24"/>
                <w:szCs w:val="24"/>
              </w:rPr>
              <w:t>нет</w:t>
            </w:r>
          </w:p>
        </w:tc>
        <w:tc>
          <w:tcPr>
            <w:tcW w:w="2330" w:type="pct"/>
            <w:vAlign w:val="center"/>
          </w:tcPr>
          <w:p w:rsidR="007D6304" w:rsidRPr="004E1630" w:rsidRDefault="007D6304" w:rsidP="007D6304">
            <w:pPr>
              <w:widowControl w:val="0"/>
              <w:ind w:firstLine="426"/>
              <w:jc w:val="center"/>
              <w:rPr>
                <w:sz w:val="24"/>
                <w:szCs w:val="24"/>
              </w:rPr>
            </w:pPr>
            <w:r w:rsidRPr="004E1630">
              <w:rPr>
                <w:sz w:val="24"/>
                <w:szCs w:val="24"/>
              </w:rPr>
              <w:t>нет</w:t>
            </w:r>
          </w:p>
        </w:tc>
      </w:tr>
    </w:tbl>
    <w:p w:rsidR="007D6304" w:rsidRPr="004E1630" w:rsidRDefault="007D6304" w:rsidP="007D6304">
      <w:pPr>
        <w:widowControl w:val="0"/>
        <w:jc w:val="both"/>
        <w:rPr>
          <w:sz w:val="24"/>
          <w:szCs w:val="24"/>
        </w:rPr>
      </w:pPr>
    </w:p>
    <w:p w:rsidR="007D6304" w:rsidRPr="004E1630" w:rsidRDefault="007D6304" w:rsidP="007D6304">
      <w:pPr>
        <w:widowControl w:val="0"/>
        <w:numPr>
          <w:ilvl w:val="0"/>
          <w:numId w:val="21"/>
        </w:numPr>
        <w:jc w:val="both"/>
        <w:rPr>
          <w:b/>
          <w:sz w:val="24"/>
          <w:szCs w:val="24"/>
        </w:rPr>
      </w:pPr>
      <w:r w:rsidRPr="004E1630">
        <w:rPr>
          <w:b/>
          <w:sz w:val="24"/>
          <w:szCs w:val="24"/>
        </w:rPr>
        <w:t xml:space="preserve">ВСПОМОГАТЕЛЬНЫЕ ВИДЫ И ПАРАМЕТРЫ РАЗРЕШЕННОГО ИСПОЛЬЗОВАНИЯ </w:t>
      </w:r>
      <w:r w:rsidR="006D6380" w:rsidRPr="004E1630">
        <w:rPr>
          <w:b/>
          <w:sz w:val="24"/>
          <w:szCs w:val="24"/>
        </w:rPr>
        <w:t xml:space="preserve">ЗЕМЕЛЬНЫХ УЧАСТКОВ И </w:t>
      </w:r>
      <w:r w:rsidRPr="004E1630">
        <w:rPr>
          <w:b/>
          <w:sz w:val="24"/>
          <w:szCs w:val="24"/>
        </w:rPr>
        <w:t>ОБЪЕКТОВ КАПИТАЛЬНОГО СТРОИТЕЛЬСТВА</w:t>
      </w:r>
    </w:p>
    <w:p w:rsidR="007D6304" w:rsidRPr="004E1630" w:rsidRDefault="007D6304" w:rsidP="007D6304">
      <w:pPr>
        <w:widowControl w:val="0"/>
        <w:ind w:firstLine="709"/>
        <w:jc w:val="both"/>
        <w:rPr>
          <w:sz w:val="24"/>
          <w:szCs w:val="24"/>
        </w:rPr>
      </w:pPr>
      <w:r w:rsidRPr="004E1630">
        <w:rPr>
          <w:sz w:val="24"/>
          <w:szCs w:val="24"/>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w:t>
      </w:r>
    </w:p>
    <w:p w:rsidR="007D6304" w:rsidRPr="004E1630" w:rsidRDefault="007D6304" w:rsidP="007D6304">
      <w:pPr>
        <w:widowControl w:val="0"/>
        <w:ind w:firstLine="709"/>
        <w:jc w:val="both"/>
        <w:rPr>
          <w:sz w:val="24"/>
          <w:szCs w:val="24"/>
        </w:rPr>
      </w:pPr>
      <w:r w:rsidRPr="004E1630">
        <w:rPr>
          <w:sz w:val="24"/>
          <w:szCs w:val="24"/>
        </w:rPr>
        <w:t>Виды разрешенного использования объектов:</w:t>
      </w:r>
    </w:p>
    <w:p w:rsidR="007D6304" w:rsidRPr="004E1630" w:rsidRDefault="007D6304" w:rsidP="007D6304">
      <w:pPr>
        <w:widowControl w:val="0"/>
        <w:ind w:firstLine="709"/>
        <w:jc w:val="both"/>
        <w:rPr>
          <w:sz w:val="24"/>
          <w:szCs w:val="24"/>
        </w:rPr>
      </w:pPr>
      <w:r w:rsidRPr="004E1630">
        <w:rPr>
          <w:sz w:val="24"/>
          <w:szCs w:val="24"/>
        </w:rPr>
        <w:t>Не капитальные здания, строения и сооружения для осуществления розничной и оптовой торговли сельхозпродукцией.</w:t>
      </w:r>
    </w:p>
    <w:p w:rsidR="007D6304" w:rsidRPr="004E1630" w:rsidRDefault="007D6304" w:rsidP="007D6304">
      <w:pPr>
        <w:widowControl w:val="0"/>
        <w:ind w:firstLine="709"/>
        <w:jc w:val="both"/>
        <w:rPr>
          <w:sz w:val="24"/>
          <w:szCs w:val="24"/>
        </w:rPr>
      </w:pPr>
      <w:r w:rsidRPr="004E1630">
        <w:rPr>
          <w:sz w:val="24"/>
          <w:szCs w:val="24"/>
        </w:rPr>
        <w:t>Навесы и площадки для хранения техники и временного хранения сельскохозяйственной продукции.</w:t>
      </w:r>
    </w:p>
    <w:p w:rsidR="00DA5DB4" w:rsidRPr="004E1630" w:rsidRDefault="00DA5DB4" w:rsidP="00DA5DB4">
      <w:pPr>
        <w:widowControl w:val="0"/>
        <w:ind w:firstLine="720"/>
        <w:jc w:val="center"/>
        <w:rPr>
          <w:rFonts w:eastAsia="Times New Roman CYR"/>
          <w:b/>
          <w:bCs/>
          <w:sz w:val="24"/>
          <w:szCs w:val="24"/>
        </w:rPr>
      </w:pPr>
    </w:p>
    <w:p w:rsidR="00DA5DB4" w:rsidRPr="004E1630" w:rsidRDefault="00DA5DB4" w:rsidP="00DA5DB4">
      <w:pPr>
        <w:widowControl w:val="0"/>
        <w:ind w:firstLine="720"/>
        <w:jc w:val="center"/>
        <w:rPr>
          <w:rFonts w:eastAsia="Times New Roman CYR"/>
          <w:b/>
          <w:bCs/>
          <w:sz w:val="24"/>
          <w:szCs w:val="24"/>
        </w:rPr>
      </w:pPr>
      <w:r w:rsidRPr="004E1630">
        <w:rPr>
          <w:rFonts w:eastAsia="Times New Roman CYR"/>
          <w:b/>
          <w:bCs/>
          <w:sz w:val="24"/>
          <w:szCs w:val="24"/>
        </w:rPr>
        <w:t>СХ-5 Зона ведение садоводства</w:t>
      </w:r>
    </w:p>
    <w:p w:rsidR="00DA5DB4" w:rsidRPr="004E1630" w:rsidRDefault="00DA5DB4" w:rsidP="00DA5DB4">
      <w:pPr>
        <w:widowControl w:val="0"/>
        <w:ind w:firstLine="720"/>
        <w:jc w:val="both"/>
        <w:rPr>
          <w:rFonts w:eastAsia="Times New Roman CYR"/>
          <w:b/>
          <w:bCs/>
          <w:sz w:val="24"/>
          <w:szCs w:val="24"/>
        </w:rPr>
      </w:pPr>
      <w:r w:rsidRPr="004E1630">
        <w:rPr>
          <w:rFonts w:eastAsia="Times New Roman CYR"/>
          <w:sz w:val="24"/>
          <w:szCs w:val="24"/>
        </w:rPr>
        <w:t>Зона ведения садоводства СХ-5 предназначена для размещения садовых и дачных участков с правом возведения жилого строения, используемых населением в целях отдыха и выращивания сельскохозяйственных культур.</w:t>
      </w:r>
    </w:p>
    <w:p w:rsidR="00DA5DB4" w:rsidRPr="004E1630" w:rsidRDefault="00DA5DB4" w:rsidP="00DA5DB4">
      <w:pPr>
        <w:widowControl w:val="0"/>
        <w:ind w:left="720"/>
        <w:jc w:val="both"/>
        <w:rPr>
          <w:b/>
          <w:sz w:val="24"/>
          <w:szCs w:val="24"/>
          <w:lang w:bidi="en-US"/>
        </w:rPr>
      </w:pPr>
      <w:bookmarkStart w:id="161" w:name="sub_388"/>
      <w:r w:rsidRPr="004E1630">
        <w:rPr>
          <w:rFonts w:eastAsia="Times New Roman CYR"/>
          <w:b/>
          <w:bCs/>
          <w:sz w:val="24"/>
          <w:szCs w:val="24"/>
        </w:rPr>
        <w:t>1</w:t>
      </w:r>
      <w:r w:rsidRPr="004E1630">
        <w:rPr>
          <w:b/>
          <w:sz w:val="24"/>
          <w:szCs w:val="24"/>
          <w:lang w:bidi="en-US"/>
        </w:rPr>
        <w:t xml:space="preserve"> ОСНОВНЫЕ ВИДЫ И ПАРАМЕТРЫ РАЗРЕШЕННОГО ИСПОЛЬЗОВАНИЯ ЗЕМЕЛЬНЫХ УЧАСТКОВ И ОБЪЕКТОВ КАПИТАЛЬНОГО СТРОИТЕЛЬСТВА</w:t>
      </w:r>
    </w:p>
    <w:p w:rsidR="00DA5DB4" w:rsidRPr="004E1630" w:rsidRDefault="00DA5DB4" w:rsidP="00DA5DB4">
      <w:pPr>
        <w:widowControl w:val="0"/>
        <w:ind w:firstLine="720"/>
        <w:jc w:val="both"/>
        <w:rPr>
          <w:rFonts w:eastAsia="Times New Roman CYR"/>
          <w:sz w:val="24"/>
          <w:szCs w:val="24"/>
        </w:rPr>
      </w:pPr>
    </w:p>
    <w:tbl>
      <w:tblPr>
        <w:tblW w:w="0" w:type="auto"/>
        <w:tblInd w:w="425" w:type="dxa"/>
        <w:tblLayout w:type="fixed"/>
        <w:tblLook w:val="0000" w:firstRow="0" w:lastRow="0" w:firstColumn="0" w:lastColumn="0" w:noHBand="0" w:noVBand="0"/>
      </w:tblPr>
      <w:tblGrid>
        <w:gridCol w:w="2409"/>
        <w:gridCol w:w="4820"/>
        <w:gridCol w:w="7371"/>
      </w:tblGrid>
      <w:tr w:rsidR="004E1630" w:rsidRPr="004E1630"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bookmarkEnd w:id="161"/>
          <w:p w:rsidR="00DA5DB4" w:rsidRPr="004E1630" w:rsidRDefault="00DA5DB4" w:rsidP="00DA5DB4">
            <w:pPr>
              <w:widowControl w:val="0"/>
              <w:jc w:val="center"/>
              <w:rPr>
                <w:rFonts w:eastAsia="Times New Roman CYR"/>
                <w:b/>
                <w:sz w:val="24"/>
                <w:szCs w:val="24"/>
              </w:rPr>
            </w:pPr>
            <w:r w:rsidRPr="004E1630">
              <w:rPr>
                <w:rFonts w:eastAsia="Times New Roman CYR"/>
                <w:b/>
                <w:sz w:val="24"/>
                <w:szCs w:val="24"/>
              </w:rPr>
              <w:t xml:space="preserve">ВИДЫ РАЗРЕШЕННОГО ИСПОЛЬЗОВАНИЯ ЗЕМЕЛЬНЫХ УЧАСТКОВ </w:t>
            </w:r>
          </w:p>
          <w:p w:rsidR="00DA5DB4" w:rsidRPr="004E1630" w:rsidRDefault="00DA5DB4" w:rsidP="00DA5DB4">
            <w:pPr>
              <w:jc w:val="center"/>
              <w:rPr>
                <w:rFonts w:ascii="Times New Roman CYR" w:eastAsia="Times New Roman CYR" w:hAnsi="Times New Roman CYR" w:cs="Times New Roman CYR"/>
              </w:rPr>
            </w:pPr>
            <w:r w:rsidRPr="004E1630">
              <w:rPr>
                <w:rFonts w:eastAsia="Times New Roman CYR"/>
                <w:b/>
                <w:sz w:val="24"/>
                <w:szCs w:val="24"/>
              </w:rPr>
              <w:t xml:space="preserve">(номер по классификатору) </w:t>
            </w:r>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ascii="Times New Roman CYR" w:eastAsia="Times New Roman CYR" w:hAnsi="Times New Roman CYR" w:cs="Times New Roman CYR"/>
              </w:rPr>
            </w:pPr>
            <w:r w:rsidRPr="004E1630">
              <w:rPr>
                <w:b/>
                <w:sz w:val="24"/>
                <w:szCs w:val="24"/>
              </w:rPr>
              <w:t>ВИДЫ РАЗРЕШЕННОГО ИСПОЛЬЗОВАНИЯ ОБЪЕКТОВ КАПИТАЛЬНОГО СТРОИТЕЛЬСТВА</w:t>
            </w:r>
            <w:r w:rsidRPr="004E1630">
              <w:rPr>
                <w:rFonts w:ascii="Times New Roman CYR" w:eastAsia="Times New Roman CYR" w:hAnsi="Times New Roman CYR" w:cs="Times New Roman CYR"/>
              </w:rPr>
              <w:t xml:space="preserve"> </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widowControl w:val="0"/>
              <w:tabs>
                <w:tab w:val="left" w:pos="2520"/>
              </w:tabs>
              <w:jc w:val="center"/>
              <w:rPr>
                <w:b/>
                <w:sz w:val="24"/>
                <w:szCs w:val="24"/>
              </w:rPr>
            </w:pPr>
            <w:r w:rsidRPr="004E1630">
              <w:rPr>
                <w:b/>
                <w:sz w:val="24"/>
                <w:szCs w:val="24"/>
              </w:rPr>
              <w:t>ПРЕДЕЛЬНЫЕ РАЗМЕРЫ ЗЕМЕЛЬНЫХ</w:t>
            </w:r>
          </w:p>
          <w:p w:rsidR="00DA5DB4" w:rsidRPr="004E1630" w:rsidRDefault="00DA5DB4" w:rsidP="00DA5DB4">
            <w:pPr>
              <w:widowControl w:val="0"/>
              <w:tabs>
                <w:tab w:val="left" w:pos="2520"/>
              </w:tabs>
              <w:jc w:val="center"/>
              <w:rPr>
                <w:b/>
                <w:sz w:val="24"/>
                <w:szCs w:val="24"/>
              </w:rPr>
            </w:pPr>
            <w:r w:rsidRPr="004E1630">
              <w:rPr>
                <w:b/>
                <w:sz w:val="24"/>
                <w:szCs w:val="24"/>
              </w:rPr>
              <w:t>УЧАСТКОВ И ПРЕДЕЛЬНЫЕ ПАРАМЕТРЫ</w:t>
            </w:r>
          </w:p>
          <w:p w:rsidR="00DA5DB4" w:rsidRPr="004E1630" w:rsidRDefault="00DA5DB4" w:rsidP="00DA5DB4">
            <w:pPr>
              <w:jc w:val="center"/>
            </w:pPr>
            <w:r w:rsidRPr="004E1630">
              <w:rPr>
                <w:b/>
                <w:sz w:val="24"/>
                <w:szCs w:val="24"/>
              </w:rPr>
              <w:t>РАЗРЕШЕННОГО СТРОИТЕЛЬСТВА</w:t>
            </w:r>
            <w:r w:rsidRPr="004E1630">
              <w:rPr>
                <w:rFonts w:ascii="Times New Roman CYR" w:eastAsia="Times New Roman CYR" w:hAnsi="Times New Roman CYR" w:cs="Times New Roman CYR"/>
              </w:rPr>
              <w:t xml:space="preserve"> </w:t>
            </w:r>
          </w:p>
        </w:tc>
      </w:tr>
      <w:tr w:rsidR="00DA5DB4" w:rsidRPr="004E1630"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eastAsia="Times New Roman CYR"/>
                <w:sz w:val="24"/>
                <w:szCs w:val="24"/>
              </w:rPr>
            </w:pPr>
            <w:r w:rsidRPr="004E1630">
              <w:rPr>
                <w:rFonts w:eastAsia="Times New Roman CYR"/>
                <w:sz w:val="24"/>
                <w:szCs w:val="24"/>
              </w:rPr>
              <w:t>[13.2] - Ведение садоводства</w:t>
            </w:r>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eastAsia="Times New Roman CYR"/>
                <w:sz w:val="24"/>
                <w:szCs w:val="24"/>
              </w:rPr>
            </w:pPr>
            <w:r w:rsidRPr="004E1630">
              <w:rPr>
                <w:sz w:val="23"/>
                <w:szCs w:val="23"/>
                <w:shd w:val="clear" w:color="auto" w:fill="FFFFFF"/>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103" w:anchor="/document/70736874/entry/1021" w:history="1">
              <w:r w:rsidRPr="004E1630">
                <w:rPr>
                  <w:sz w:val="23"/>
                  <w:szCs w:val="23"/>
                  <w:u w:val="single"/>
                  <w:shd w:val="clear" w:color="auto" w:fill="FFFFFF"/>
                </w:rPr>
                <w:t>кодом 2.1</w:t>
              </w:r>
            </w:hyperlink>
            <w:r w:rsidRPr="004E1630">
              <w:rPr>
                <w:sz w:val="23"/>
                <w:szCs w:val="23"/>
                <w:shd w:val="clear" w:color="auto" w:fill="FFFFFF"/>
              </w:rPr>
              <w:t>, хозяйственных построек и гаражей</w:t>
            </w:r>
            <w:r w:rsidRPr="004E1630">
              <w:rPr>
                <w:rFonts w:eastAsia="Times New Roman CYR"/>
                <w:sz w:val="24"/>
                <w:szCs w:val="24"/>
              </w:rPr>
              <w:t xml:space="preserve">  </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eastAsia="Times New Roman CYR"/>
                <w:sz w:val="24"/>
                <w:szCs w:val="24"/>
              </w:rPr>
            </w:pPr>
            <w:r w:rsidRPr="004E1630">
              <w:rPr>
                <w:rFonts w:eastAsia="Times New Roman CYR"/>
                <w:sz w:val="24"/>
                <w:szCs w:val="24"/>
              </w:rPr>
              <w:t>минимальная/максимальная площадь земельного участка - 400/ не подлежит ограничению;</w:t>
            </w:r>
          </w:p>
          <w:p w:rsidR="00DA5DB4" w:rsidRPr="004E1630" w:rsidRDefault="00DA5DB4" w:rsidP="00DA5DB4">
            <w:pPr>
              <w:rPr>
                <w:rFonts w:eastAsia="Times New Roman CYR"/>
                <w:sz w:val="24"/>
                <w:szCs w:val="24"/>
              </w:rPr>
            </w:pPr>
            <w:r w:rsidRPr="004E1630">
              <w:rPr>
                <w:rFonts w:eastAsia="Times New Roman CYR"/>
                <w:sz w:val="24"/>
                <w:szCs w:val="24"/>
              </w:rPr>
              <w:t>минимальная ширина земельных участков вдоль фронта улицы (проездов)- 12 метров;</w:t>
            </w:r>
          </w:p>
          <w:p w:rsidR="00DA5DB4" w:rsidRPr="004E1630" w:rsidRDefault="00DA5DB4" w:rsidP="00DA5DB4">
            <w:pPr>
              <w:rPr>
                <w:rFonts w:eastAsia="Times New Roman CYR"/>
                <w:sz w:val="24"/>
                <w:szCs w:val="24"/>
              </w:rPr>
            </w:pPr>
            <w:r w:rsidRPr="004E1630">
              <w:rPr>
                <w:rFonts w:eastAsia="Times New Roman CYR"/>
                <w:sz w:val="24"/>
                <w:szCs w:val="24"/>
              </w:rPr>
              <w:t>минимальные отступы для жилых строений от границ участка - 3 м;</w:t>
            </w:r>
          </w:p>
          <w:p w:rsidR="00DA5DB4" w:rsidRPr="004E1630" w:rsidRDefault="00DA5DB4" w:rsidP="00DA5DB4">
            <w:pPr>
              <w:rPr>
                <w:rFonts w:eastAsia="Times New Roman CYR"/>
                <w:sz w:val="24"/>
                <w:szCs w:val="24"/>
              </w:rPr>
            </w:pPr>
            <w:r w:rsidRPr="004E1630">
              <w:rPr>
                <w:rFonts w:eastAsia="Times New Roman CYR"/>
                <w:sz w:val="24"/>
                <w:szCs w:val="24"/>
              </w:rPr>
              <w:t>максимальное количество надземных этажей зданий - 3 этажа (включая мансардный этаж);</w:t>
            </w:r>
          </w:p>
          <w:p w:rsidR="00DA5DB4" w:rsidRPr="004E1630" w:rsidRDefault="00DA5DB4" w:rsidP="00DA5DB4">
            <w:pPr>
              <w:rPr>
                <w:sz w:val="24"/>
                <w:szCs w:val="24"/>
              </w:rPr>
            </w:pPr>
            <w:r w:rsidRPr="004E1630">
              <w:rPr>
                <w:rFonts w:eastAsia="Times New Roman CYR"/>
                <w:sz w:val="24"/>
                <w:szCs w:val="24"/>
              </w:rPr>
              <w:t>максимальный процент застройки в границах земельного участка - 40%;</w:t>
            </w:r>
          </w:p>
        </w:tc>
      </w:tr>
    </w:tbl>
    <w:p w:rsidR="00DA5DB4" w:rsidRPr="004E1630" w:rsidRDefault="00DA5DB4" w:rsidP="00DA5DB4">
      <w:pPr>
        <w:ind w:firstLine="720"/>
        <w:jc w:val="both"/>
        <w:rPr>
          <w:rFonts w:ascii="Times New Roman CYR" w:eastAsia="Times New Roman CYR" w:hAnsi="Times New Roman CYR" w:cs="Times New Roman CYR"/>
        </w:rPr>
      </w:pPr>
    </w:p>
    <w:p w:rsidR="00DA5DB4" w:rsidRPr="004E1630" w:rsidRDefault="00DA5DB4" w:rsidP="00DA5DB4">
      <w:pPr>
        <w:widowControl w:val="0"/>
        <w:ind w:left="720"/>
        <w:jc w:val="both"/>
        <w:rPr>
          <w:b/>
          <w:sz w:val="24"/>
          <w:szCs w:val="24"/>
        </w:rPr>
      </w:pPr>
      <w:r w:rsidRPr="004E1630">
        <w:rPr>
          <w:rFonts w:ascii="Times New Roman CYR" w:eastAsia="Times New Roman CYR" w:hAnsi="Times New Roman CYR" w:cs="Times New Roman CYR"/>
          <w:b/>
          <w:bCs/>
        </w:rPr>
        <w:t xml:space="preserve">2 </w:t>
      </w:r>
      <w:r w:rsidRPr="004E1630">
        <w:rPr>
          <w:b/>
          <w:sz w:val="24"/>
          <w:szCs w:val="24"/>
        </w:rPr>
        <w:t>УСЛОВНО РАЗРЕШЕННЫЕ ВИДЫ И ПАРАМЕТРЫ ИСПОЛЬЗОВАНИЯ ЗЕМЕЛЬНЫХ УЧАСТКОВ И ОБЪЕКТОВ КАПИТАЛЬНОГО СТРОИТЕЛЬСТВА</w:t>
      </w:r>
    </w:p>
    <w:p w:rsidR="00DA5DB4" w:rsidRPr="004E1630" w:rsidRDefault="00DA5DB4" w:rsidP="00DA5DB4">
      <w:pPr>
        <w:ind w:firstLine="720"/>
        <w:jc w:val="both"/>
        <w:rPr>
          <w:rFonts w:ascii="Times New Roman CYR" w:eastAsia="Times New Roman CYR" w:hAnsi="Times New Roman CYR" w:cs="Times New Roman CYR"/>
        </w:rPr>
      </w:pPr>
    </w:p>
    <w:tbl>
      <w:tblPr>
        <w:tblW w:w="0" w:type="auto"/>
        <w:tblInd w:w="425" w:type="dxa"/>
        <w:tblLayout w:type="fixed"/>
        <w:tblLook w:val="0000" w:firstRow="0" w:lastRow="0" w:firstColumn="0" w:lastColumn="0" w:noHBand="0" w:noVBand="0"/>
      </w:tblPr>
      <w:tblGrid>
        <w:gridCol w:w="2409"/>
        <w:gridCol w:w="4820"/>
        <w:gridCol w:w="7371"/>
      </w:tblGrid>
      <w:tr w:rsidR="004E1630" w:rsidRPr="004E1630"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widowControl w:val="0"/>
              <w:jc w:val="center"/>
              <w:rPr>
                <w:rFonts w:eastAsia="Times New Roman CYR"/>
                <w:b/>
                <w:sz w:val="24"/>
                <w:szCs w:val="24"/>
              </w:rPr>
            </w:pPr>
            <w:r w:rsidRPr="004E1630">
              <w:rPr>
                <w:rFonts w:eastAsia="Times New Roman CYR"/>
                <w:b/>
                <w:sz w:val="24"/>
                <w:szCs w:val="24"/>
              </w:rPr>
              <w:t xml:space="preserve">ВИДЫ РАЗРЕШЕННОГО ИСПОЛЬЗОВАНИЯ ЗЕМЕЛЬНЫХ УЧАСТКОВ </w:t>
            </w:r>
          </w:p>
          <w:p w:rsidR="00DA5DB4" w:rsidRPr="004E1630" w:rsidRDefault="00DA5DB4" w:rsidP="00DA5DB4">
            <w:pPr>
              <w:jc w:val="center"/>
              <w:rPr>
                <w:rFonts w:ascii="Times New Roman CYR" w:eastAsia="Times New Roman CYR" w:hAnsi="Times New Roman CYR" w:cs="Times New Roman CYR"/>
              </w:rPr>
            </w:pPr>
            <w:r w:rsidRPr="004E1630">
              <w:rPr>
                <w:rFonts w:eastAsia="Times New Roman CYR"/>
                <w:b/>
                <w:sz w:val="24"/>
                <w:szCs w:val="24"/>
              </w:rPr>
              <w:t xml:space="preserve">(номер по классификатору) </w:t>
            </w:r>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ascii="Times New Roman CYR" w:eastAsia="Times New Roman CYR" w:hAnsi="Times New Roman CYR" w:cs="Times New Roman CYR"/>
              </w:rPr>
            </w:pPr>
            <w:r w:rsidRPr="004E1630">
              <w:rPr>
                <w:b/>
                <w:sz w:val="24"/>
                <w:szCs w:val="24"/>
              </w:rPr>
              <w:t>ВИДЫ РАЗРЕШЕННОГО ИСПОЛЬЗОВАНИЯ ОБЪЕКТОВ КАПИТАЛЬНОГО СТРОИТЕЛЬСТВА</w:t>
            </w:r>
            <w:r w:rsidRPr="004E1630">
              <w:rPr>
                <w:rFonts w:ascii="Times New Roman CYR" w:eastAsia="Times New Roman CYR" w:hAnsi="Times New Roman CYR" w:cs="Times New Roman CYR"/>
              </w:rPr>
              <w:t xml:space="preserve"> </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widowControl w:val="0"/>
              <w:tabs>
                <w:tab w:val="left" w:pos="2520"/>
              </w:tabs>
              <w:jc w:val="center"/>
              <w:rPr>
                <w:b/>
                <w:sz w:val="24"/>
                <w:szCs w:val="24"/>
              </w:rPr>
            </w:pPr>
            <w:r w:rsidRPr="004E1630">
              <w:rPr>
                <w:b/>
                <w:sz w:val="24"/>
                <w:szCs w:val="24"/>
              </w:rPr>
              <w:t>ПРЕДЕЛЬНЫЕ РАЗМЕРЫ ЗЕМЕЛЬНЫХ</w:t>
            </w:r>
          </w:p>
          <w:p w:rsidR="00DA5DB4" w:rsidRPr="004E1630" w:rsidRDefault="00DA5DB4" w:rsidP="00DA5DB4">
            <w:pPr>
              <w:widowControl w:val="0"/>
              <w:tabs>
                <w:tab w:val="left" w:pos="2520"/>
              </w:tabs>
              <w:jc w:val="center"/>
              <w:rPr>
                <w:b/>
                <w:sz w:val="24"/>
                <w:szCs w:val="24"/>
              </w:rPr>
            </w:pPr>
            <w:r w:rsidRPr="004E1630">
              <w:rPr>
                <w:b/>
                <w:sz w:val="24"/>
                <w:szCs w:val="24"/>
              </w:rPr>
              <w:t>УЧАСТКОВ И ПРЕДЕЛЬНЫЕ ПАРАМЕТРЫ</w:t>
            </w:r>
          </w:p>
          <w:p w:rsidR="00DA5DB4" w:rsidRPr="004E1630" w:rsidRDefault="00DA5DB4" w:rsidP="00DA5DB4">
            <w:pPr>
              <w:jc w:val="center"/>
            </w:pPr>
            <w:r w:rsidRPr="004E1630">
              <w:rPr>
                <w:b/>
                <w:sz w:val="24"/>
                <w:szCs w:val="24"/>
              </w:rPr>
              <w:t>РАЗРЕШЕННОГО СТРОИТЕЛЬСТВА</w:t>
            </w:r>
            <w:r w:rsidRPr="004E1630">
              <w:rPr>
                <w:rFonts w:ascii="Times New Roman CYR" w:eastAsia="Times New Roman CYR" w:hAnsi="Times New Roman CYR" w:cs="Times New Roman CYR"/>
              </w:rPr>
              <w:t xml:space="preserve"> </w:t>
            </w:r>
          </w:p>
        </w:tc>
      </w:tr>
      <w:tr w:rsidR="004E1630" w:rsidRPr="004E1630"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[4.1] - Деловое управление</w:t>
            </w:r>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Здание правления объединения;</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- 400/5000 кв. м;</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- 15 м;</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- 60%;</w:t>
            </w:r>
          </w:p>
          <w:p w:rsidR="00DA5DB4" w:rsidRPr="004E1630" w:rsidRDefault="00DA5DB4" w:rsidP="00DA5DB4">
            <w:pPr>
              <w:rPr>
                <w:sz w:val="24"/>
                <w:szCs w:val="24"/>
              </w:rPr>
            </w:pPr>
            <w:r w:rsidRPr="004E1630">
              <w:rPr>
                <w:rFonts w:ascii="Times New Roman CYR" w:eastAsia="Times New Roman CYR" w:hAnsi="Times New Roman CYR" w:cs="Times New Roman CYR"/>
                <w:sz w:val="24"/>
                <w:szCs w:val="24"/>
              </w:rPr>
              <w:t>данный объект должен иметь необходимое расчетное количество парковочных мест только на территории своего земельного участка.</w:t>
            </w:r>
          </w:p>
        </w:tc>
      </w:tr>
      <w:tr w:rsidR="004E1630" w:rsidRPr="004E1630"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[4.4] - Магазины</w:t>
            </w:r>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Объекты капитального строительства, предназначенные для продажи товаров, в том числе аптеки, торговая площадь которых составляет до 150 кв. м;</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- 200/1200 кв. м;</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- 12 м;</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общая площадь магазина - 500 кв. м;</w:t>
            </w:r>
          </w:p>
          <w:p w:rsidR="00DA5DB4" w:rsidRPr="004E1630" w:rsidRDefault="00DA5DB4" w:rsidP="00DA5DB4">
            <w:pPr>
              <w:rP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DA5DB4" w:rsidRPr="004E1630" w:rsidTr="00297AA6">
        <w:tc>
          <w:tcPr>
            <w:tcW w:w="2409"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ascii="Times New Roman CYR" w:eastAsia="Times New Roman CYR" w:hAnsi="Times New Roman CYR" w:cs="Times New Roman CYR"/>
                <w:sz w:val="24"/>
                <w:szCs w:val="24"/>
              </w:rPr>
            </w:pPr>
            <w:bookmarkStart w:id="162" w:name="sub_60118"/>
            <w:r w:rsidRPr="004E1630">
              <w:rPr>
                <w:rFonts w:ascii="Times New Roman CYR" w:eastAsia="Times New Roman CYR" w:hAnsi="Times New Roman CYR" w:cs="Times New Roman CYR"/>
                <w:sz w:val="24"/>
                <w:szCs w:val="24"/>
              </w:rPr>
              <w:t>[3.1] - Коммунальное обслуживание</w:t>
            </w:r>
            <w:bookmarkEnd w:id="162"/>
          </w:p>
        </w:tc>
        <w:tc>
          <w:tcPr>
            <w:tcW w:w="4820"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Резервуары для хранения воды, скважины для забора воды;</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Здания и сооружения для хранения средств пожаротушения</w:t>
            </w:r>
          </w:p>
        </w:tc>
        <w:tc>
          <w:tcPr>
            <w:tcW w:w="7371"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 кв. м/5000 кв. м;</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DA5DB4" w:rsidRPr="004E1630" w:rsidRDefault="00DA5DB4" w:rsidP="00DA5DB4">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- 20 м;</w:t>
            </w:r>
          </w:p>
          <w:p w:rsidR="00DA5DB4" w:rsidRPr="004E1630" w:rsidRDefault="00DA5DB4" w:rsidP="00DA5DB4">
            <w:pPr>
              <w:rP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bl>
    <w:p w:rsidR="00DA5DB4" w:rsidRPr="004E1630" w:rsidRDefault="00DA5DB4" w:rsidP="00DA5DB4">
      <w:pPr>
        <w:ind w:firstLine="720"/>
        <w:jc w:val="both"/>
        <w:rPr>
          <w:rFonts w:ascii="Times New Roman CYR" w:eastAsia="Times New Roman CYR" w:hAnsi="Times New Roman CYR" w:cs="Times New Roman CYR"/>
        </w:rPr>
      </w:pPr>
    </w:p>
    <w:p w:rsidR="00DA5DB4" w:rsidRPr="004E1630" w:rsidRDefault="00DA5DB4" w:rsidP="00DA5DB4">
      <w:pPr>
        <w:widowControl w:val="0"/>
        <w:ind w:left="720"/>
        <w:jc w:val="both"/>
        <w:rPr>
          <w:b/>
          <w:sz w:val="24"/>
          <w:szCs w:val="24"/>
        </w:rPr>
      </w:pPr>
      <w:r w:rsidRPr="004E1630">
        <w:rPr>
          <w:rFonts w:ascii="Times New Roman CYR" w:eastAsia="Times New Roman CYR" w:hAnsi="Times New Roman CYR" w:cs="Times New Roman CYR"/>
          <w:b/>
          <w:bCs/>
        </w:rPr>
        <w:t xml:space="preserve">3. </w:t>
      </w:r>
      <w:r w:rsidRPr="004E1630">
        <w:rPr>
          <w:b/>
          <w:sz w:val="24"/>
          <w:szCs w:val="24"/>
        </w:rPr>
        <w:t xml:space="preserve">ВСПОМОГАТЕЛЬНЫЕ ВИДЫ И ПАРАМЕТРЫ РАЗРЕШЕННОГО ИСПОЛЬЗОВАНИЯ </w:t>
      </w:r>
      <w:r w:rsidR="006D6380" w:rsidRPr="004E1630">
        <w:rPr>
          <w:b/>
          <w:sz w:val="24"/>
          <w:szCs w:val="24"/>
        </w:rPr>
        <w:t xml:space="preserve">ЗЕМЕЛЬНЫХ УЧАСТКОВ И </w:t>
      </w:r>
      <w:r w:rsidRPr="004E1630">
        <w:rPr>
          <w:b/>
          <w:sz w:val="24"/>
          <w:szCs w:val="24"/>
        </w:rPr>
        <w:t>ОБЪЕКТОВ КАПИТАЛЬНОГО СТРОИТЕЛЬСТВА</w:t>
      </w:r>
    </w:p>
    <w:tbl>
      <w:tblPr>
        <w:tblW w:w="0" w:type="auto"/>
        <w:tblInd w:w="566" w:type="dxa"/>
        <w:tblLayout w:type="fixed"/>
        <w:tblLook w:val="0000" w:firstRow="0" w:lastRow="0" w:firstColumn="0" w:lastColumn="0" w:noHBand="0" w:noVBand="0"/>
      </w:tblPr>
      <w:tblGrid>
        <w:gridCol w:w="6663"/>
        <w:gridCol w:w="7796"/>
      </w:tblGrid>
      <w:tr w:rsidR="004E1630" w:rsidRPr="004E1630" w:rsidTr="00297AA6">
        <w:tc>
          <w:tcPr>
            <w:tcW w:w="666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Виды разрешенного использования земельных участков и объектов капитального строительства</w:t>
            </w:r>
          </w:p>
        </w:tc>
        <w:tc>
          <w:tcPr>
            <w:tcW w:w="7796"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sz w:val="24"/>
                <w:szCs w:val="24"/>
              </w:rPr>
            </w:pPr>
            <w:r w:rsidRPr="004E1630">
              <w:rPr>
                <w:rFonts w:eastAsia="Times New Roman CYR"/>
                <w:sz w:val="24"/>
                <w:szCs w:val="24"/>
              </w:rPr>
              <w:t>Предельные параметры разрешенного строительства, реконструкции объектов капитального строительства</w:t>
            </w:r>
          </w:p>
        </w:tc>
      </w:tr>
      <w:tr w:rsidR="00DA5DB4" w:rsidRPr="004E1630" w:rsidTr="00297AA6">
        <w:tc>
          <w:tcPr>
            <w:tcW w:w="666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eastAsia="Times New Roman CYR"/>
                <w:sz w:val="24"/>
                <w:szCs w:val="24"/>
              </w:rPr>
            </w:pPr>
            <w:r w:rsidRPr="004E1630">
              <w:rPr>
                <w:rFonts w:eastAsia="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DA5DB4" w:rsidRPr="004E1630" w:rsidRDefault="00DA5DB4" w:rsidP="00DA5DB4">
            <w:pPr>
              <w:rPr>
                <w:rFonts w:eastAsia="Times New Roman CYR"/>
                <w:sz w:val="24"/>
                <w:szCs w:val="24"/>
              </w:rPr>
            </w:pPr>
            <w:r w:rsidRPr="004E1630">
              <w:rPr>
                <w:rFonts w:eastAsia="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DA5DB4" w:rsidRPr="004E1630" w:rsidRDefault="00DA5DB4" w:rsidP="00DA5DB4">
            <w:pPr>
              <w:rPr>
                <w:rFonts w:eastAsia="Times New Roman CYR"/>
                <w:sz w:val="24"/>
                <w:szCs w:val="24"/>
              </w:rPr>
            </w:pPr>
            <w:r w:rsidRPr="004E1630">
              <w:rPr>
                <w:rFonts w:eastAsia="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DA5DB4" w:rsidRPr="004E1630" w:rsidRDefault="00DA5DB4" w:rsidP="00DA5DB4">
            <w:pPr>
              <w:rPr>
                <w:rFonts w:eastAsia="Times New Roman CYR"/>
                <w:sz w:val="24"/>
                <w:szCs w:val="24"/>
              </w:rPr>
            </w:pPr>
            <w:r w:rsidRPr="004E1630">
              <w:rPr>
                <w:rFonts w:eastAsia="Times New Roman CYR"/>
                <w:sz w:val="24"/>
                <w:szCs w:val="24"/>
              </w:rPr>
              <w:t>-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DA5DB4" w:rsidRPr="004E1630" w:rsidRDefault="00DA5DB4" w:rsidP="00DA5DB4">
            <w:pPr>
              <w:rPr>
                <w:rFonts w:eastAsia="Times New Roman CYR"/>
                <w:sz w:val="24"/>
                <w:szCs w:val="24"/>
              </w:rPr>
            </w:pPr>
            <w:r w:rsidRPr="004E1630">
              <w:rPr>
                <w:rFonts w:eastAsia="Times New Roman CYR"/>
                <w:sz w:val="24"/>
                <w:szCs w:val="24"/>
              </w:rPr>
              <w:t>- проезды общего пользования;</w:t>
            </w:r>
          </w:p>
          <w:p w:rsidR="00DA5DB4" w:rsidRPr="004E1630" w:rsidRDefault="00DA5DB4" w:rsidP="00DA5DB4">
            <w:pPr>
              <w:rPr>
                <w:rFonts w:eastAsia="Times New Roman CYR"/>
                <w:sz w:val="24"/>
                <w:szCs w:val="24"/>
              </w:rPr>
            </w:pPr>
            <w:r w:rsidRPr="004E1630">
              <w:rPr>
                <w:rFonts w:eastAsia="Times New Roman CYR"/>
                <w:sz w:val="24"/>
                <w:szCs w:val="24"/>
              </w:rPr>
              <w:t>- автостоянки и гаражи (в том числе открытого типа, наземные) для обслуживания жителей и посетителей основных, условно разрешенных, а также иных вспомогательных видов использования;</w:t>
            </w:r>
          </w:p>
          <w:p w:rsidR="00DA5DB4" w:rsidRPr="004E1630" w:rsidRDefault="00DA5DB4" w:rsidP="00DA5DB4">
            <w:pPr>
              <w:rPr>
                <w:rFonts w:eastAsia="Times New Roman CYR"/>
                <w:sz w:val="24"/>
                <w:szCs w:val="24"/>
              </w:rPr>
            </w:pPr>
            <w:r w:rsidRPr="004E1630">
              <w:rPr>
                <w:rFonts w:eastAsia="Times New Roman CYR"/>
                <w:sz w:val="24"/>
                <w:szCs w:val="24"/>
              </w:rPr>
              <w:t>- благоустроенные, в том числе озелененные территории, детские площадки, площадки для отдыха, спортивных занятий;</w:t>
            </w:r>
          </w:p>
          <w:p w:rsidR="00DA5DB4" w:rsidRPr="004E1630" w:rsidRDefault="00DA5DB4" w:rsidP="00DA5DB4">
            <w:pPr>
              <w:rPr>
                <w:rFonts w:eastAsia="Times New Roman CYR"/>
                <w:sz w:val="24"/>
                <w:szCs w:val="24"/>
              </w:rPr>
            </w:pPr>
            <w:r w:rsidRPr="004E1630">
              <w:rPr>
                <w:rFonts w:eastAsia="Times New Roman CYR"/>
                <w:sz w:val="24"/>
                <w:szCs w:val="24"/>
              </w:rPr>
              <w:t>- постройки хозяйственного назначения (летние кухни, хозяйственные постройки, кладовые, подвалы, бани, бассейны, теплицы, оранжереи, навесы) индивидуального использования;</w:t>
            </w:r>
          </w:p>
          <w:p w:rsidR="00DA5DB4" w:rsidRPr="004E1630" w:rsidRDefault="00DA5DB4" w:rsidP="00DA5DB4">
            <w:pPr>
              <w:rPr>
                <w:rFonts w:eastAsia="Times New Roman CYR"/>
                <w:sz w:val="24"/>
                <w:szCs w:val="24"/>
              </w:rPr>
            </w:pPr>
            <w:r w:rsidRPr="004E1630">
              <w:rPr>
                <w:rFonts w:eastAsia="Times New Roman CYR"/>
                <w:sz w:val="24"/>
                <w:szCs w:val="24"/>
              </w:rPr>
              <w:t>- площадки хозяйственные, в том числе площадки для мусоросборников и выгула собак;</w:t>
            </w:r>
          </w:p>
          <w:p w:rsidR="00DA5DB4" w:rsidRPr="004E1630" w:rsidRDefault="00DA5DB4" w:rsidP="00DA5DB4">
            <w:pPr>
              <w:rPr>
                <w:rFonts w:eastAsia="Times New Roman CYR"/>
                <w:sz w:val="24"/>
                <w:szCs w:val="24"/>
              </w:rPr>
            </w:pPr>
            <w:r w:rsidRPr="004E1630">
              <w:rPr>
                <w:rFonts w:eastAsia="Times New Roman CYR"/>
                <w:sz w:val="24"/>
                <w:szCs w:val="24"/>
              </w:rPr>
              <w:t>- общественные туалеты, надворные туалеты, гидронепроницаемые выгребы, септики;</w:t>
            </w:r>
          </w:p>
          <w:p w:rsidR="00DA5DB4" w:rsidRPr="004E1630" w:rsidRDefault="00DA5DB4" w:rsidP="00DA5DB4">
            <w:pPr>
              <w:rPr>
                <w:rFonts w:eastAsia="Times New Roman CYR"/>
                <w:sz w:val="24"/>
                <w:szCs w:val="24"/>
              </w:rPr>
            </w:pPr>
            <w:r w:rsidRPr="004E1630">
              <w:rPr>
                <w:rFonts w:eastAsia="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7796"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eastAsia="Times New Roman CYR"/>
                <w:sz w:val="24"/>
                <w:szCs w:val="24"/>
              </w:rPr>
            </w:pPr>
            <w:r w:rsidRPr="004E1630">
              <w:rPr>
                <w:rFonts w:eastAsia="Times New Roman CYR"/>
                <w:sz w:val="24"/>
                <w:szCs w:val="24"/>
              </w:rPr>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DA5DB4" w:rsidRPr="004E1630" w:rsidRDefault="00DA5DB4" w:rsidP="00DA5DB4">
            <w:pPr>
              <w:jc w:val="both"/>
              <w:rPr>
                <w:rFonts w:eastAsia="Times New Roman CYR"/>
                <w:sz w:val="24"/>
                <w:szCs w:val="24"/>
              </w:rPr>
            </w:pPr>
          </w:p>
          <w:p w:rsidR="00DA5DB4" w:rsidRPr="004E1630" w:rsidRDefault="00DA5DB4" w:rsidP="00DA5DB4">
            <w:pPr>
              <w:rPr>
                <w:rFonts w:eastAsia="Times New Roman CYR"/>
                <w:sz w:val="24"/>
                <w:szCs w:val="24"/>
              </w:rPr>
            </w:pPr>
            <w:r w:rsidRPr="004E1630">
              <w:rPr>
                <w:rFonts w:eastAsia="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DA5DB4" w:rsidRPr="004E1630" w:rsidRDefault="00DA5DB4" w:rsidP="00DA5DB4">
            <w:pPr>
              <w:jc w:val="both"/>
              <w:rPr>
                <w:rFonts w:eastAsia="Times New Roman CYR"/>
                <w:sz w:val="24"/>
                <w:szCs w:val="24"/>
              </w:rPr>
            </w:pPr>
          </w:p>
          <w:p w:rsidR="00DA5DB4" w:rsidRPr="004E1630" w:rsidRDefault="00DA5DB4" w:rsidP="00DA5DB4">
            <w:pPr>
              <w:rPr>
                <w:rFonts w:eastAsia="Times New Roman CYR"/>
                <w:sz w:val="24"/>
                <w:szCs w:val="24"/>
              </w:rPr>
            </w:pPr>
            <w:r w:rsidRPr="004E1630">
              <w:rPr>
                <w:rFonts w:eastAsia="Times New Roman CYR"/>
                <w:sz w:val="24"/>
                <w:szCs w:val="24"/>
              </w:rPr>
              <w:t>минимальные отступы для хозяйственных построек от границ участка - 1 м с учетом соблюдения требований технических регламентов;</w:t>
            </w:r>
          </w:p>
          <w:p w:rsidR="00DA5DB4" w:rsidRPr="004E1630" w:rsidRDefault="00DA5DB4" w:rsidP="00DA5DB4">
            <w:pPr>
              <w:rPr>
                <w:rFonts w:eastAsia="Times New Roman CYR"/>
                <w:sz w:val="24"/>
                <w:szCs w:val="24"/>
              </w:rPr>
            </w:pPr>
            <w:r w:rsidRPr="004E1630">
              <w:rPr>
                <w:rFonts w:eastAsia="Times New Roman CYR"/>
                <w:sz w:val="24"/>
                <w:szCs w:val="24"/>
              </w:rPr>
              <w:t>максимальная высота хозяйственных построек - 7 м от планировочной отметки земли;</w:t>
            </w:r>
          </w:p>
          <w:p w:rsidR="00DA5DB4" w:rsidRPr="004E1630" w:rsidRDefault="00DA5DB4" w:rsidP="00DA5DB4">
            <w:pPr>
              <w:rPr>
                <w:sz w:val="24"/>
                <w:szCs w:val="24"/>
              </w:rPr>
            </w:pPr>
            <w:r w:rsidRPr="004E1630">
              <w:rPr>
                <w:rFonts w:eastAsia="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DA5DB4" w:rsidRPr="004E1630" w:rsidRDefault="00DA5DB4" w:rsidP="00DA5DB4">
      <w:pPr>
        <w:ind w:firstLine="720"/>
        <w:jc w:val="both"/>
        <w:rPr>
          <w:rFonts w:eastAsia="Times New Roman CYR"/>
          <w:sz w:val="24"/>
          <w:szCs w:val="24"/>
        </w:rPr>
      </w:pPr>
    </w:p>
    <w:p w:rsidR="00DA5DB4" w:rsidRPr="004E1630" w:rsidRDefault="00DA5DB4" w:rsidP="00DA5DB4">
      <w:pPr>
        <w:ind w:firstLine="720"/>
        <w:jc w:val="both"/>
        <w:rPr>
          <w:rFonts w:eastAsia="Times New Roman CYR"/>
          <w:sz w:val="24"/>
          <w:szCs w:val="24"/>
        </w:rPr>
      </w:pPr>
      <w:r w:rsidRPr="004E1630">
        <w:rPr>
          <w:rFonts w:eastAsia="Times New Roman CYR"/>
          <w:b/>
          <w:bCs/>
          <w:sz w:val="24"/>
          <w:szCs w:val="24"/>
        </w:rPr>
        <w:t xml:space="preserve"> Иные предельные параметры разрешенного строительства, реконструкции объектов капитального строительства:</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Расстояние до красной линии улиц/проездов:</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1) от жилых и общественных зданий - 5 м/3 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2) от остальных зданий и сооружений - 5 м/3 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3) от постоянных отдельно стоящих и пристроенных гаражей, предназначенных для хранения личного автотранспорта граждан - 0 м/0 м (без устройства распашных ворот).</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Земельный участок, предоставленный садоводческому (дачному) объединению, состоит из земель общего пользования и земель индивидуальных участков.</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Минимально необходимый состав зданий, сооружений, площадок общего пользования приведен в таблице:</w:t>
      </w:r>
    </w:p>
    <w:p w:rsidR="00DA5DB4" w:rsidRPr="004E1630" w:rsidRDefault="00DA5DB4" w:rsidP="00DA5DB4">
      <w:pPr>
        <w:ind w:firstLine="720"/>
        <w:jc w:val="both"/>
        <w:rPr>
          <w:rFonts w:eastAsia="Times New Roman CYR"/>
          <w:sz w:val="24"/>
          <w:szCs w:val="24"/>
        </w:rPr>
      </w:pPr>
    </w:p>
    <w:tbl>
      <w:tblPr>
        <w:tblW w:w="0" w:type="auto"/>
        <w:tblInd w:w="108" w:type="dxa"/>
        <w:tblLayout w:type="fixed"/>
        <w:tblLook w:val="0000" w:firstRow="0" w:lastRow="0" w:firstColumn="0" w:lastColumn="0" w:noHBand="0" w:noVBand="0"/>
      </w:tblPr>
      <w:tblGrid>
        <w:gridCol w:w="3586"/>
        <w:gridCol w:w="2137"/>
        <w:gridCol w:w="2133"/>
        <w:gridCol w:w="2273"/>
      </w:tblGrid>
      <w:tr w:rsidR="004E1630" w:rsidRPr="004E1630"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Объект</w:t>
            </w:r>
          </w:p>
        </w:tc>
        <w:tc>
          <w:tcPr>
            <w:tcW w:w="6543" w:type="dxa"/>
            <w:gridSpan w:val="3"/>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sz w:val="24"/>
                <w:szCs w:val="24"/>
              </w:rPr>
            </w:pPr>
            <w:r w:rsidRPr="004E1630">
              <w:rPr>
                <w:rFonts w:eastAsia="Times New Roman CYR"/>
                <w:sz w:val="24"/>
                <w:szCs w:val="24"/>
              </w:rPr>
              <w:t>Удельный размер земельных участков (м2 на 1 садовый участок) на территории садоводческих (дачных) объединений с числом участков</w:t>
            </w:r>
          </w:p>
        </w:tc>
      </w:tr>
      <w:tr w:rsidR="004E1630" w:rsidRPr="004E1630"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both"/>
              <w:rPr>
                <w:rFonts w:eastAsia="Times New Roman CYR"/>
                <w:sz w:val="24"/>
                <w:szCs w:val="24"/>
              </w:rPr>
            </w:pP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15 - 100</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101 - 300</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sz w:val="24"/>
                <w:szCs w:val="24"/>
              </w:rPr>
            </w:pPr>
            <w:r w:rsidRPr="004E1630">
              <w:rPr>
                <w:rFonts w:eastAsia="Times New Roman CYR"/>
                <w:sz w:val="24"/>
                <w:szCs w:val="24"/>
              </w:rPr>
              <w:t>301 и более</w:t>
            </w:r>
          </w:p>
        </w:tc>
      </w:tr>
      <w:tr w:rsidR="004E1630" w:rsidRPr="004E1630"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eastAsia="Times New Roman CYR"/>
                <w:sz w:val="24"/>
                <w:szCs w:val="24"/>
              </w:rPr>
            </w:pPr>
            <w:r w:rsidRPr="004E1630">
              <w:rPr>
                <w:rFonts w:eastAsia="Times New Roman CYR"/>
                <w:sz w:val="24"/>
                <w:szCs w:val="24"/>
              </w:rPr>
              <w:t>Сторожка с правлением объединения</w:t>
            </w: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1 - 0,7</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0,7 - 0,5</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sz w:val="24"/>
                <w:szCs w:val="24"/>
              </w:rPr>
            </w:pPr>
            <w:r w:rsidRPr="004E1630">
              <w:rPr>
                <w:rFonts w:eastAsia="Times New Roman CYR"/>
                <w:sz w:val="24"/>
                <w:szCs w:val="24"/>
              </w:rPr>
              <w:t>0,4 - 0,4</w:t>
            </w:r>
          </w:p>
        </w:tc>
      </w:tr>
      <w:tr w:rsidR="004E1630" w:rsidRPr="004E1630"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eastAsia="Times New Roman CYR"/>
                <w:sz w:val="24"/>
                <w:szCs w:val="24"/>
              </w:rPr>
            </w:pPr>
            <w:r w:rsidRPr="004E1630">
              <w:rPr>
                <w:rFonts w:eastAsia="Times New Roman CYR"/>
                <w:sz w:val="24"/>
                <w:szCs w:val="24"/>
              </w:rPr>
              <w:t>Магазин смешанной торговли</w:t>
            </w: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2 - 0,5</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0,5 - 0,2</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sz w:val="24"/>
                <w:szCs w:val="24"/>
              </w:rPr>
            </w:pPr>
            <w:r w:rsidRPr="004E1630">
              <w:rPr>
                <w:rFonts w:eastAsia="Times New Roman CYR"/>
                <w:sz w:val="24"/>
                <w:szCs w:val="24"/>
              </w:rPr>
              <w:t>0,2 и менее</w:t>
            </w:r>
          </w:p>
        </w:tc>
      </w:tr>
      <w:tr w:rsidR="004E1630" w:rsidRPr="004E1630"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eastAsia="Times New Roman CYR"/>
                <w:sz w:val="24"/>
                <w:szCs w:val="24"/>
              </w:rPr>
            </w:pPr>
            <w:r w:rsidRPr="004E1630">
              <w:rPr>
                <w:rFonts w:eastAsia="Times New Roman CYR"/>
                <w:sz w:val="24"/>
                <w:szCs w:val="24"/>
              </w:rPr>
              <w:t>Здания и сооружения для хранения средств пожаротушения</w:t>
            </w: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0,5</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0,4</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sz w:val="24"/>
                <w:szCs w:val="24"/>
              </w:rPr>
            </w:pPr>
            <w:r w:rsidRPr="004E1630">
              <w:rPr>
                <w:rFonts w:eastAsia="Times New Roman CYR"/>
                <w:sz w:val="24"/>
                <w:szCs w:val="24"/>
              </w:rPr>
              <w:t>0,35</w:t>
            </w:r>
          </w:p>
        </w:tc>
      </w:tr>
      <w:tr w:rsidR="004E1630" w:rsidRPr="004E1630"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eastAsia="Times New Roman CYR"/>
                <w:sz w:val="24"/>
                <w:szCs w:val="24"/>
              </w:rPr>
            </w:pPr>
            <w:r w:rsidRPr="004E1630">
              <w:rPr>
                <w:rFonts w:eastAsia="Times New Roman CYR"/>
                <w:sz w:val="24"/>
                <w:szCs w:val="24"/>
              </w:rPr>
              <w:t>Площадки для мусоросборников</w:t>
            </w: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0,1</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0,1</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sz w:val="24"/>
                <w:szCs w:val="24"/>
              </w:rPr>
            </w:pPr>
            <w:r w:rsidRPr="004E1630">
              <w:rPr>
                <w:rFonts w:eastAsia="Times New Roman CYR"/>
                <w:sz w:val="24"/>
                <w:szCs w:val="24"/>
              </w:rPr>
              <w:t>0,1</w:t>
            </w:r>
          </w:p>
        </w:tc>
      </w:tr>
      <w:tr w:rsidR="00DA5DB4" w:rsidRPr="004E1630" w:rsidTr="00297AA6">
        <w:tc>
          <w:tcPr>
            <w:tcW w:w="3586"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rPr>
                <w:rFonts w:eastAsia="Times New Roman CYR"/>
                <w:sz w:val="24"/>
                <w:szCs w:val="24"/>
              </w:rPr>
            </w:pPr>
            <w:r w:rsidRPr="004E1630">
              <w:rPr>
                <w:rFonts w:eastAsia="Times New Roman CYR"/>
                <w:sz w:val="24"/>
                <w:szCs w:val="24"/>
              </w:rPr>
              <w:t>Площадка для стоянки автомобилей при въезде на территорию садоводческого объединения</w:t>
            </w:r>
          </w:p>
        </w:tc>
        <w:tc>
          <w:tcPr>
            <w:tcW w:w="2137"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0,9</w:t>
            </w:r>
          </w:p>
        </w:tc>
        <w:tc>
          <w:tcPr>
            <w:tcW w:w="213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rFonts w:eastAsia="Times New Roman CYR"/>
                <w:sz w:val="24"/>
                <w:szCs w:val="24"/>
              </w:rPr>
            </w:pPr>
            <w:r w:rsidRPr="004E1630">
              <w:rPr>
                <w:rFonts w:eastAsia="Times New Roman CYR"/>
                <w:sz w:val="24"/>
                <w:szCs w:val="24"/>
              </w:rPr>
              <w:t>0,9 - 0,4</w:t>
            </w:r>
          </w:p>
        </w:tc>
        <w:tc>
          <w:tcPr>
            <w:tcW w:w="2273" w:type="dxa"/>
            <w:tcBorders>
              <w:top w:val="single" w:sz="1" w:space="0" w:color="000000"/>
              <w:left w:val="single" w:sz="1" w:space="0" w:color="000000"/>
              <w:bottom w:val="single" w:sz="1" w:space="0" w:color="000000"/>
              <w:right w:val="single" w:sz="1" w:space="0" w:color="000000"/>
            </w:tcBorders>
            <w:shd w:val="clear" w:color="auto" w:fill="auto"/>
          </w:tcPr>
          <w:p w:rsidR="00DA5DB4" w:rsidRPr="004E1630" w:rsidRDefault="00DA5DB4" w:rsidP="00DA5DB4">
            <w:pPr>
              <w:jc w:val="center"/>
              <w:rPr>
                <w:sz w:val="24"/>
                <w:szCs w:val="24"/>
              </w:rPr>
            </w:pPr>
            <w:r w:rsidRPr="004E1630">
              <w:rPr>
                <w:rFonts w:eastAsia="Times New Roman CYR"/>
                <w:sz w:val="24"/>
                <w:szCs w:val="24"/>
              </w:rPr>
              <w:t>0,4 и менее</w:t>
            </w:r>
          </w:p>
        </w:tc>
      </w:tr>
    </w:tbl>
    <w:p w:rsidR="00DA5DB4" w:rsidRPr="004E1630" w:rsidRDefault="00DA5DB4" w:rsidP="00DA5DB4">
      <w:pPr>
        <w:ind w:firstLine="720"/>
        <w:jc w:val="both"/>
        <w:rPr>
          <w:rFonts w:eastAsia="Times New Roman CYR"/>
          <w:sz w:val="24"/>
          <w:szCs w:val="24"/>
        </w:rPr>
      </w:pP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Минимальные расстояния до границы соседнего участка по санитарно-бытовым условиям должны быть:</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от жилого строения (или дома) - 3 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от постройки для содержания мелкого скота и птицы - 4 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от других построек - 1 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от стволов высокорослых деревьев - 4 м, среднерослых - 2 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от кустарника - 1 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Расстояние между жилым строением (или домом) и границей соседнего участка измеряется от цоколя дома или от стены дома (при отсутствии цоколя), если элементы дома (эркер, крыльцо, навес, свес крыши и другое) выступают не более чем на 50 см от плоскости стены. Если элементы выступают более чем на 50 см,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При возведении на садовом (дачном) участке хозяйственных построек, располагаемых на расстоянии 1 м от границы соседнего садового участка, скат крыши следует ориентировать на свой участок.</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Минимальные расстояния между постройками по санитарно-бытовым условиям должны быть:</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от жилого строения (или дома) и погреба до уборной и постройки для содержания мелкого скота и птицы - 12 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до душа, бани (сауны) - 8 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от колодца до уборной и компостного устройства - 8 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Указанные расстояния должны соблюдаться как между постройками на одном участке, так и между постройками, расположенными на смежных участках.</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В случае примыкания хозяйственных построек к жилому строению (или дому) помещения для мелкого скота и птицы должны иметь изолированный наружный вход, расположенный не ближе 7 м от входа в дом.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В этих случаях расстояние до границы с соседним участком измеряется отдельно от каждого объекта блокировки.</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Гаражи для автомобилей могут быть отдельно стоящими, встроенными или пристроенными к садовому дому и хозяйственным постройкам.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Все здания, строения и сооружения должны быть обеспечены системами водоотведения с кровли, с целью предотвращения подтопления соседних земельных участков и строений.</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Устройство навесов не должно ущемлять законных интересов соседних домовладельцев, в части водоотведения атмосферных осадков с кровли навесов, при устройстве навесов минимальный отступ от границы участка - 1 м.</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Вспомогательные строения, за исключением гаражей, размещать со стороны улиц не допускается.</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Изменение общего рельефа земельного участка, осуществляемое путем выемки или насыпи земли,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 xml:space="preserve"> Индивидуальные садовые участки должны быть ограждены. Ограждения с целью минимального затенения территории соседних участков должны быть сетчатые или решетчатые высотой 1,5 м. Высота ограждения смежных участков считается от уровня земельного участка имеющего наибольшую высотную отметку.</w:t>
      </w:r>
    </w:p>
    <w:p w:rsidR="00DA5DB4" w:rsidRPr="004E1630" w:rsidRDefault="00DA5DB4" w:rsidP="00DA5DB4">
      <w:pPr>
        <w:ind w:firstLine="720"/>
        <w:jc w:val="both"/>
        <w:rPr>
          <w:rFonts w:eastAsia="Times New Roman CYR"/>
          <w:sz w:val="24"/>
          <w:szCs w:val="24"/>
        </w:rPr>
      </w:pPr>
      <w:r w:rsidRPr="004E1630">
        <w:rPr>
          <w:rFonts w:eastAsia="Times New Roman CYR"/>
          <w:sz w:val="24"/>
          <w:szCs w:val="24"/>
        </w:rPr>
        <w:t>Допускается устройство глухих ограждений со стороны улиц и проездов по решению общего собрания членов садоводческого (дачного) объединения.</w:t>
      </w:r>
    </w:p>
    <w:p w:rsidR="00DA5DB4" w:rsidRPr="004E1630" w:rsidRDefault="00DA5DB4" w:rsidP="00DA5DB4">
      <w:pPr>
        <w:widowControl w:val="0"/>
        <w:ind w:firstLine="720"/>
        <w:jc w:val="both"/>
        <w:rPr>
          <w:rFonts w:eastAsia="Times New Roman CYR"/>
          <w:sz w:val="24"/>
          <w:szCs w:val="24"/>
        </w:rPr>
      </w:pPr>
    </w:p>
    <w:p w:rsidR="00DA5DB4" w:rsidRPr="004E1630" w:rsidRDefault="00DA5DB4" w:rsidP="00DA5DB4">
      <w:pPr>
        <w:widowControl w:val="0"/>
        <w:jc w:val="center"/>
        <w:outlineLvl w:val="2"/>
        <w:rPr>
          <w:sz w:val="24"/>
          <w:szCs w:val="24"/>
        </w:rPr>
      </w:pPr>
      <w:r w:rsidRPr="004E1630">
        <w:rPr>
          <w:sz w:val="24"/>
          <w:szCs w:val="24"/>
        </w:rPr>
        <w:t xml:space="preserve">СХ-6. Иные зоны сельхозназначения </w:t>
      </w:r>
    </w:p>
    <w:p w:rsidR="00DA5DB4" w:rsidRPr="004E1630" w:rsidRDefault="00DA5DB4" w:rsidP="00DA5DB4">
      <w:pPr>
        <w:widowControl w:val="0"/>
        <w:ind w:left="720"/>
        <w:jc w:val="both"/>
        <w:rPr>
          <w:rFonts w:eastAsia="Times New Roman CYR"/>
          <w:b/>
          <w:bCs/>
          <w:sz w:val="24"/>
          <w:szCs w:val="24"/>
        </w:rPr>
      </w:pPr>
    </w:p>
    <w:p w:rsidR="00DA5DB4" w:rsidRPr="004E1630" w:rsidRDefault="00DA5DB4" w:rsidP="00DA5DB4">
      <w:pPr>
        <w:widowControl w:val="0"/>
        <w:ind w:left="720"/>
        <w:jc w:val="both"/>
        <w:rPr>
          <w:b/>
          <w:sz w:val="24"/>
          <w:szCs w:val="24"/>
          <w:lang w:bidi="en-US"/>
        </w:rPr>
      </w:pPr>
      <w:r w:rsidRPr="004E1630">
        <w:rPr>
          <w:rFonts w:eastAsia="Times New Roman CYR"/>
          <w:b/>
          <w:bCs/>
          <w:sz w:val="24"/>
          <w:szCs w:val="24"/>
        </w:rPr>
        <w:t>1</w:t>
      </w:r>
      <w:r w:rsidRPr="004E1630">
        <w:rPr>
          <w:b/>
          <w:sz w:val="24"/>
          <w:szCs w:val="24"/>
          <w:lang w:bidi="en-US"/>
        </w:rPr>
        <w:t xml:space="preserve"> ОСНОВНЫЕ ВИДЫ И ПАРАМЕТРЫ РАЗРЕШЕННОГО ИСПОЛЬЗОВАНИЯ ЗЕМЕЛЬНЫХ УЧАСТКОВ И ОБЪЕКТОВ КАПИТАЛЬНОГО СТРОИТЕЛЬСТВА</w:t>
      </w:r>
    </w:p>
    <w:p w:rsidR="00DA5DB4" w:rsidRPr="004E1630" w:rsidRDefault="00DA5DB4" w:rsidP="00DA5DB4">
      <w:pPr>
        <w:widowControl w:val="0"/>
        <w:ind w:firstLine="720"/>
        <w:jc w:val="both"/>
        <w:rPr>
          <w:rFonts w:eastAsia="Times New Roman CYR"/>
          <w:sz w:val="24"/>
          <w:szCs w:val="24"/>
        </w:rPr>
      </w:pPr>
    </w:p>
    <w:tbl>
      <w:tblPr>
        <w:tblW w:w="0" w:type="auto"/>
        <w:tblInd w:w="706" w:type="dxa"/>
        <w:tblLayout w:type="fixed"/>
        <w:tblLook w:val="04A0" w:firstRow="1" w:lastRow="0" w:firstColumn="1" w:lastColumn="0" w:noHBand="0" w:noVBand="1"/>
      </w:tblPr>
      <w:tblGrid>
        <w:gridCol w:w="2412"/>
        <w:gridCol w:w="5245"/>
        <w:gridCol w:w="6804"/>
      </w:tblGrid>
      <w:tr w:rsidR="004E1630" w:rsidRPr="004E1630" w:rsidTr="00297AA6">
        <w:tc>
          <w:tcPr>
            <w:tcW w:w="2412" w:type="dxa"/>
            <w:tcBorders>
              <w:top w:val="single" w:sz="2" w:space="0" w:color="000000"/>
              <w:left w:val="single" w:sz="2" w:space="0" w:color="000000"/>
              <w:bottom w:val="single" w:sz="2" w:space="0" w:color="000000"/>
              <w:right w:val="single" w:sz="2" w:space="0" w:color="000000"/>
            </w:tcBorders>
            <w:hideMark/>
          </w:tcPr>
          <w:p w:rsidR="00DA5DB4" w:rsidRPr="004E1630" w:rsidRDefault="00DA5DB4" w:rsidP="00DA5DB4">
            <w:pPr>
              <w:widowControl w:val="0"/>
              <w:jc w:val="center"/>
              <w:rPr>
                <w:rFonts w:eastAsia="Times New Roman CYR"/>
                <w:b/>
                <w:sz w:val="24"/>
                <w:szCs w:val="24"/>
              </w:rPr>
            </w:pPr>
            <w:r w:rsidRPr="004E1630">
              <w:rPr>
                <w:rFonts w:eastAsia="Times New Roman CYR"/>
                <w:b/>
                <w:sz w:val="24"/>
                <w:szCs w:val="24"/>
              </w:rPr>
              <w:t xml:space="preserve">ВИДЫ РАЗРЕШЕННОГО ИСПОЛЬЗОВАНИЯ ЗЕМЕЛЬНЫХ УЧАСТКОВ </w:t>
            </w:r>
          </w:p>
          <w:p w:rsidR="00DA5DB4" w:rsidRPr="004E1630" w:rsidRDefault="00DA5DB4" w:rsidP="00DA5DB4">
            <w:pPr>
              <w:widowControl w:val="0"/>
              <w:jc w:val="center"/>
              <w:rPr>
                <w:rFonts w:eastAsia="Times New Roman CYR"/>
                <w:b/>
                <w:sz w:val="24"/>
                <w:szCs w:val="24"/>
              </w:rPr>
            </w:pPr>
            <w:r w:rsidRPr="004E1630">
              <w:rPr>
                <w:rFonts w:eastAsia="Times New Roman CYR"/>
                <w:b/>
                <w:sz w:val="24"/>
                <w:szCs w:val="24"/>
              </w:rPr>
              <w:t>(номер по классификатору)</w:t>
            </w:r>
          </w:p>
        </w:tc>
        <w:tc>
          <w:tcPr>
            <w:tcW w:w="5245" w:type="dxa"/>
            <w:tcBorders>
              <w:top w:val="single" w:sz="2" w:space="0" w:color="000000"/>
              <w:left w:val="single" w:sz="2" w:space="0" w:color="000000"/>
              <w:bottom w:val="single" w:sz="2" w:space="0" w:color="000000"/>
              <w:right w:val="single" w:sz="2" w:space="0" w:color="000000"/>
            </w:tcBorders>
            <w:hideMark/>
          </w:tcPr>
          <w:p w:rsidR="00DA5DB4" w:rsidRPr="004E1630" w:rsidRDefault="00DA5DB4" w:rsidP="00DA5DB4">
            <w:pPr>
              <w:widowControl w:val="0"/>
              <w:jc w:val="center"/>
              <w:rPr>
                <w:rFonts w:eastAsia="Times New Roman CYR"/>
                <w:sz w:val="24"/>
                <w:szCs w:val="24"/>
              </w:rPr>
            </w:pPr>
            <w:r w:rsidRPr="004E1630">
              <w:rPr>
                <w:b/>
                <w:sz w:val="24"/>
                <w:szCs w:val="24"/>
              </w:rPr>
              <w:t>ВИДЫ РАЗРЕШЕННОГО ИСПОЛЬЗОВАНИЯ ОБЪЕКТОВ КАПИТАЛЬНОГО СТРОИТЕЛЬСТВА</w:t>
            </w:r>
          </w:p>
        </w:tc>
        <w:tc>
          <w:tcPr>
            <w:tcW w:w="6804" w:type="dxa"/>
            <w:tcBorders>
              <w:top w:val="single" w:sz="2" w:space="0" w:color="000000"/>
              <w:left w:val="single" w:sz="2" w:space="0" w:color="000000"/>
              <w:bottom w:val="single" w:sz="2" w:space="0" w:color="000000"/>
              <w:right w:val="single" w:sz="2" w:space="0" w:color="000000"/>
            </w:tcBorders>
            <w:hideMark/>
          </w:tcPr>
          <w:p w:rsidR="00DA5DB4" w:rsidRPr="004E1630" w:rsidRDefault="00DA5DB4" w:rsidP="00DA5DB4">
            <w:pPr>
              <w:widowControl w:val="0"/>
              <w:tabs>
                <w:tab w:val="left" w:pos="2520"/>
              </w:tabs>
              <w:jc w:val="center"/>
              <w:rPr>
                <w:b/>
                <w:sz w:val="24"/>
                <w:szCs w:val="24"/>
              </w:rPr>
            </w:pPr>
            <w:r w:rsidRPr="004E1630">
              <w:rPr>
                <w:b/>
                <w:sz w:val="24"/>
                <w:szCs w:val="24"/>
              </w:rPr>
              <w:t>ПРЕДЕЛЬНЫЕ РАЗМЕРЫ ЗЕМЕЛЬНЫХ</w:t>
            </w:r>
          </w:p>
          <w:p w:rsidR="00DA5DB4" w:rsidRPr="004E1630" w:rsidRDefault="00DA5DB4" w:rsidP="00DA5DB4">
            <w:pPr>
              <w:widowControl w:val="0"/>
              <w:tabs>
                <w:tab w:val="left" w:pos="2520"/>
              </w:tabs>
              <w:jc w:val="center"/>
              <w:rPr>
                <w:b/>
                <w:sz w:val="24"/>
                <w:szCs w:val="24"/>
              </w:rPr>
            </w:pPr>
            <w:r w:rsidRPr="004E1630">
              <w:rPr>
                <w:b/>
                <w:sz w:val="24"/>
                <w:szCs w:val="24"/>
              </w:rPr>
              <w:t>УЧАСТКОВ И ПРЕДЕЛЬНЫЕ ПАРАМЕТРЫ</w:t>
            </w:r>
          </w:p>
          <w:p w:rsidR="00DA5DB4" w:rsidRPr="004E1630" w:rsidRDefault="00DA5DB4" w:rsidP="00DA5DB4">
            <w:pPr>
              <w:widowControl w:val="0"/>
              <w:jc w:val="center"/>
              <w:rPr>
                <w:sz w:val="24"/>
                <w:szCs w:val="24"/>
              </w:rPr>
            </w:pPr>
            <w:r w:rsidRPr="004E1630">
              <w:rPr>
                <w:b/>
                <w:sz w:val="24"/>
                <w:szCs w:val="24"/>
              </w:rPr>
              <w:t>РАЗРЕШЕННОГО СТРОИТЕЛЬСТВА</w:t>
            </w:r>
          </w:p>
        </w:tc>
      </w:tr>
      <w:tr w:rsidR="004E1630" w:rsidRPr="004E1630" w:rsidTr="00297AA6">
        <w:tc>
          <w:tcPr>
            <w:tcW w:w="2412" w:type="dxa"/>
            <w:tcBorders>
              <w:top w:val="single" w:sz="4" w:space="0" w:color="auto"/>
              <w:left w:val="single" w:sz="4" w:space="0" w:color="auto"/>
              <w:bottom w:val="single" w:sz="4" w:space="0" w:color="auto"/>
              <w:right w:val="single" w:sz="4" w:space="0" w:color="auto"/>
            </w:tcBorders>
            <w:hideMark/>
          </w:tcPr>
          <w:p w:rsidR="00DA5DB4" w:rsidRPr="004E1630" w:rsidRDefault="00DA5DB4" w:rsidP="00DA5DB4">
            <w:pPr>
              <w:widowControl w:val="0"/>
              <w:autoSpaceDE w:val="0"/>
              <w:autoSpaceDN w:val="0"/>
              <w:adjustRightInd w:val="0"/>
              <w:rPr>
                <w:sz w:val="24"/>
                <w:szCs w:val="24"/>
              </w:rPr>
            </w:pPr>
            <w:r w:rsidRPr="004E1630">
              <w:rPr>
                <w:sz w:val="24"/>
                <w:szCs w:val="24"/>
              </w:rPr>
              <w:t>Рыбоводство</w:t>
            </w:r>
          </w:p>
          <w:p w:rsidR="00DA5DB4" w:rsidRPr="004E1630" w:rsidRDefault="00DA5DB4" w:rsidP="00DA5DB4">
            <w:pPr>
              <w:widowControl w:val="0"/>
              <w:autoSpaceDE w:val="0"/>
              <w:autoSpaceDN w:val="0"/>
              <w:adjustRightInd w:val="0"/>
              <w:rPr>
                <w:sz w:val="24"/>
                <w:szCs w:val="24"/>
              </w:rPr>
            </w:pPr>
            <w:r w:rsidRPr="004E1630">
              <w:rPr>
                <w:sz w:val="24"/>
                <w:szCs w:val="24"/>
              </w:rPr>
              <w:t>(1.13)</w:t>
            </w:r>
          </w:p>
        </w:tc>
        <w:tc>
          <w:tcPr>
            <w:tcW w:w="5245" w:type="dxa"/>
            <w:tcBorders>
              <w:top w:val="single" w:sz="4" w:space="0" w:color="auto"/>
              <w:left w:val="single" w:sz="4" w:space="0" w:color="auto"/>
              <w:bottom w:val="single" w:sz="4" w:space="0" w:color="auto"/>
              <w:right w:val="single" w:sz="4" w:space="0" w:color="auto"/>
            </w:tcBorders>
          </w:tcPr>
          <w:p w:rsidR="00DA5DB4" w:rsidRPr="004E1630" w:rsidRDefault="00DA5DB4" w:rsidP="00DA5DB4">
            <w:pPr>
              <w:widowControl w:val="0"/>
              <w:autoSpaceDE w:val="0"/>
              <w:autoSpaceDN w:val="0"/>
              <w:adjustRightInd w:val="0"/>
              <w:jc w:val="both"/>
              <w:rPr>
                <w:sz w:val="24"/>
                <w:szCs w:val="24"/>
              </w:rPr>
            </w:pPr>
            <w:r w:rsidRPr="004E1630">
              <w:rPr>
                <w:sz w:val="24"/>
                <w:szCs w:val="24"/>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6804" w:type="dxa"/>
            <w:tcBorders>
              <w:top w:val="single" w:sz="2" w:space="0" w:color="000000"/>
              <w:left w:val="single" w:sz="2" w:space="0" w:color="000000"/>
              <w:bottom w:val="single" w:sz="2" w:space="0" w:color="000000"/>
              <w:right w:val="single" w:sz="2" w:space="0" w:color="000000"/>
            </w:tcBorders>
            <w:hideMark/>
          </w:tcPr>
          <w:p w:rsidR="00DA5DB4" w:rsidRPr="004E1630" w:rsidRDefault="00DA5DB4" w:rsidP="00DA5DB4">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DA5DB4" w:rsidRPr="004E1630" w:rsidRDefault="00DA5DB4" w:rsidP="00DA5DB4">
            <w:pPr>
              <w:widowControl w:val="0"/>
              <w:rPr>
                <w:rFonts w:eastAsia="Times New Roman CYR"/>
                <w:sz w:val="24"/>
                <w:szCs w:val="24"/>
              </w:rPr>
            </w:pPr>
            <w:r w:rsidRPr="004E1630">
              <w:rPr>
                <w:rFonts w:eastAsia="Times New Roman CYR"/>
                <w:sz w:val="24"/>
                <w:szCs w:val="24"/>
              </w:rPr>
              <w:t>минимальная/максимальная площадь земельного участка - 60000кв.м/ 211000 кв.м.;</w:t>
            </w:r>
          </w:p>
          <w:p w:rsidR="00DA5DB4" w:rsidRPr="004E1630" w:rsidRDefault="00DA5DB4" w:rsidP="00DA5DB4">
            <w:pPr>
              <w:widowControl w:val="0"/>
              <w:rPr>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r w:rsidR="004E1630" w:rsidRPr="004E1630" w:rsidTr="00297AA6">
        <w:tc>
          <w:tcPr>
            <w:tcW w:w="2412" w:type="dxa"/>
            <w:tcBorders>
              <w:top w:val="single" w:sz="4" w:space="0" w:color="auto"/>
              <w:left w:val="single" w:sz="4" w:space="0" w:color="auto"/>
              <w:bottom w:val="single" w:sz="4" w:space="0" w:color="auto"/>
              <w:right w:val="single" w:sz="4" w:space="0" w:color="auto"/>
            </w:tcBorders>
          </w:tcPr>
          <w:p w:rsidR="00DA5DB4" w:rsidRPr="004E1630" w:rsidRDefault="00DA5DB4" w:rsidP="00DA5DB4">
            <w:pPr>
              <w:widowControl w:val="0"/>
              <w:autoSpaceDE w:val="0"/>
              <w:autoSpaceDN w:val="0"/>
              <w:adjustRightInd w:val="0"/>
              <w:rPr>
                <w:sz w:val="24"/>
                <w:szCs w:val="24"/>
              </w:rPr>
            </w:pPr>
            <w:r w:rsidRPr="004E1630">
              <w:rPr>
                <w:sz w:val="24"/>
                <w:szCs w:val="24"/>
              </w:rPr>
              <w:t>Научное обеспечение сельского хозяйства</w:t>
            </w:r>
          </w:p>
          <w:p w:rsidR="00DA5DB4" w:rsidRPr="004E1630" w:rsidRDefault="00DA5DB4" w:rsidP="00DA5DB4">
            <w:pPr>
              <w:widowControl w:val="0"/>
              <w:autoSpaceDE w:val="0"/>
              <w:autoSpaceDN w:val="0"/>
              <w:adjustRightInd w:val="0"/>
              <w:rPr>
                <w:sz w:val="24"/>
                <w:szCs w:val="24"/>
              </w:rPr>
            </w:pPr>
            <w:r w:rsidRPr="004E1630">
              <w:rPr>
                <w:sz w:val="24"/>
                <w:szCs w:val="24"/>
              </w:rPr>
              <w:t xml:space="preserve">(1.14), </w:t>
            </w:r>
          </w:p>
        </w:tc>
        <w:tc>
          <w:tcPr>
            <w:tcW w:w="5245" w:type="dxa"/>
            <w:tcBorders>
              <w:top w:val="single" w:sz="4" w:space="0" w:color="auto"/>
              <w:left w:val="single" w:sz="4" w:space="0" w:color="auto"/>
              <w:bottom w:val="single" w:sz="4" w:space="0" w:color="auto"/>
              <w:right w:val="single" w:sz="4" w:space="0" w:color="auto"/>
            </w:tcBorders>
          </w:tcPr>
          <w:p w:rsidR="00DA5DB4" w:rsidRPr="004E1630" w:rsidRDefault="00DA5DB4" w:rsidP="00DA5DB4">
            <w:pPr>
              <w:widowControl w:val="0"/>
              <w:autoSpaceDE w:val="0"/>
              <w:autoSpaceDN w:val="0"/>
              <w:adjustRightInd w:val="0"/>
              <w:jc w:val="both"/>
              <w:rPr>
                <w:sz w:val="24"/>
                <w:szCs w:val="24"/>
              </w:rPr>
            </w:pPr>
            <w:r w:rsidRPr="004E1630">
              <w:rPr>
                <w:sz w:val="24"/>
                <w:szCs w:val="24"/>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p w:rsidR="00DA5DB4" w:rsidRPr="004E1630" w:rsidRDefault="00DA5DB4" w:rsidP="00DA5DB4">
            <w:pPr>
              <w:widowControl w:val="0"/>
              <w:autoSpaceDE w:val="0"/>
              <w:autoSpaceDN w:val="0"/>
              <w:adjustRightInd w:val="0"/>
              <w:jc w:val="both"/>
              <w:rPr>
                <w:sz w:val="24"/>
                <w:szCs w:val="24"/>
              </w:rPr>
            </w:pPr>
          </w:p>
        </w:tc>
        <w:tc>
          <w:tcPr>
            <w:tcW w:w="6804" w:type="dxa"/>
            <w:tcBorders>
              <w:top w:val="single" w:sz="2" w:space="0" w:color="000000"/>
              <w:left w:val="single" w:sz="2" w:space="0" w:color="000000"/>
              <w:bottom w:val="single" w:sz="2" w:space="0" w:color="000000"/>
              <w:right w:val="single" w:sz="2" w:space="0" w:color="000000"/>
            </w:tcBorders>
          </w:tcPr>
          <w:p w:rsidR="00DA5DB4" w:rsidRPr="004E1630" w:rsidRDefault="00DA5DB4" w:rsidP="00DA5DB4">
            <w:pPr>
              <w:widowControl w:val="0"/>
              <w:ind w:firstLine="567"/>
              <w:jc w:val="both"/>
              <w:rPr>
                <w:b/>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r w:rsidRPr="004E1630">
              <w:rPr>
                <w:sz w:val="24"/>
                <w:szCs w:val="24"/>
              </w:rPr>
              <w:t xml:space="preserve"> </w:t>
            </w:r>
          </w:p>
        </w:tc>
      </w:tr>
      <w:tr w:rsidR="004E1630" w:rsidRPr="004E1630" w:rsidTr="00297AA6">
        <w:tc>
          <w:tcPr>
            <w:tcW w:w="2412" w:type="dxa"/>
            <w:tcBorders>
              <w:top w:val="single" w:sz="4" w:space="0" w:color="auto"/>
              <w:left w:val="single" w:sz="4" w:space="0" w:color="auto"/>
              <w:bottom w:val="single" w:sz="4" w:space="0" w:color="auto"/>
              <w:right w:val="single" w:sz="4" w:space="0" w:color="auto"/>
            </w:tcBorders>
          </w:tcPr>
          <w:p w:rsidR="00DA5DB4" w:rsidRPr="004E1630" w:rsidRDefault="00DA5DB4" w:rsidP="00DA5DB4">
            <w:pPr>
              <w:widowControl w:val="0"/>
              <w:autoSpaceDE w:val="0"/>
              <w:autoSpaceDN w:val="0"/>
              <w:adjustRightInd w:val="0"/>
              <w:rPr>
                <w:sz w:val="24"/>
                <w:szCs w:val="24"/>
              </w:rPr>
            </w:pPr>
            <w:r w:rsidRPr="004E1630">
              <w:rPr>
                <w:sz w:val="24"/>
                <w:szCs w:val="24"/>
              </w:rPr>
              <w:t>Охота и рыбалка (5.3)</w:t>
            </w:r>
          </w:p>
        </w:tc>
        <w:tc>
          <w:tcPr>
            <w:tcW w:w="5245" w:type="dxa"/>
            <w:tcBorders>
              <w:top w:val="single" w:sz="4" w:space="0" w:color="auto"/>
              <w:left w:val="single" w:sz="4" w:space="0" w:color="auto"/>
              <w:bottom w:val="single" w:sz="4" w:space="0" w:color="auto"/>
              <w:right w:val="single" w:sz="4" w:space="0" w:color="auto"/>
            </w:tcBorders>
          </w:tcPr>
          <w:p w:rsidR="00DA5DB4" w:rsidRPr="004E1630" w:rsidRDefault="00DA5DB4" w:rsidP="00DA5DB4">
            <w:pPr>
              <w:widowControl w:val="0"/>
              <w:autoSpaceDE w:val="0"/>
              <w:autoSpaceDN w:val="0"/>
              <w:adjustRightInd w:val="0"/>
              <w:jc w:val="both"/>
              <w:rPr>
                <w:sz w:val="24"/>
                <w:szCs w:val="24"/>
              </w:rPr>
            </w:pPr>
            <w:r w:rsidRPr="004E1630">
              <w:rPr>
                <w:sz w:val="24"/>
                <w:szCs w:val="24"/>
              </w:rPr>
              <w:t>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w:t>
            </w:r>
          </w:p>
          <w:p w:rsidR="00DA5DB4" w:rsidRPr="004E1630" w:rsidRDefault="00DA5DB4" w:rsidP="00DA5DB4">
            <w:pPr>
              <w:widowControl w:val="0"/>
              <w:autoSpaceDE w:val="0"/>
              <w:autoSpaceDN w:val="0"/>
              <w:adjustRightInd w:val="0"/>
              <w:jc w:val="both"/>
              <w:rPr>
                <w:sz w:val="24"/>
                <w:szCs w:val="24"/>
              </w:rPr>
            </w:pPr>
          </w:p>
        </w:tc>
        <w:tc>
          <w:tcPr>
            <w:tcW w:w="6804" w:type="dxa"/>
            <w:tcBorders>
              <w:top w:val="single" w:sz="2" w:space="0" w:color="000000"/>
              <w:left w:val="single" w:sz="2" w:space="0" w:color="000000"/>
              <w:bottom w:val="single" w:sz="2" w:space="0" w:color="000000"/>
              <w:right w:val="single" w:sz="2" w:space="0" w:color="000000"/>
            </w:tcBorders>
          </w:tcPr>
          <w:p w:rsidR="00DA5DB4" w:rsidRPr="004E1630" w:rsidRDefault="00DA5DB4" w:rsidP="00DA5DB4">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DA5DB4" w:rsidRPr="004E1630" w:rsidRDefault="00DA5DB4" w:rsidP="00DA5DB4">
            <w:pPr>
              <w:widowControl w:val="0"/>
              <w:rPr>
                <w:rFonts w:eastAsia="Times New Roman CYR"/>
                <w:sz w:val="24"/>
                <w:szCs w:val="24"/>
              </w:rPr>
            </w:pPr>
            <w:r w:rsidRPr="004E1630">
              <w:rPr>
                <w:rFonts w:eastAsia="Times New Roman CYR"/>
                <w:sz w:val="24"/>
                <w:szCs w:val="24"/>
              </w:rPr>
              <w:t>минимальная/максимальная площадь земельного участка - 100кв.м/ 200</w:t>
            </w:r>
            <w:r w:rsidR="00C90C73" w:rsidRPr="004E1630">
              <w:rPr>
                <w:rFonts w:eastAsia="Times New Roman CYR"/>
                <w:sz w:val="24"/>
                <w:szCs w:val="24"/>
              </w:rPr>
              <w:t>0</w:t>
            </w:r>
            <w:r w:rsidRPr="004E1630">
              <w:rPr>
                <w:rFonts w:eastAsia="Times New Roman CYR"/>
                <w:sz w:val="24"/>
                <w:szCs w:val="24"/>
              </w:rPr>
              <w:t xml:space="preserve"> кв.м.;</w:t>
            </w:r>
          </w:p>
          <w:p w:rsidR="00DA5DB4" w:rsidRPr="004E1630" w:rsidRDefault="00DA5DB4" w:rsidP="00DA5DB4">
            <w:pPr>
              <w:widowControl w:val="0"/>
              <w:ind w:firstLine="567"/>
              <w:jc w:val="both"/>
              <w:rPr>
                <w:b/>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35</w:t>
            </w:r>
          </w:p>
        </w:tc>
      </w:tr>
      <w:tr w:rsidR="004E1630" w:rsidRPr="004E1630" w:rsidTr="00297AA6">
        <w:tc>
          <w:tcPr>
            <w:tcW w:w="2412" w:type="dxa"/>
            <w:tcBorders>
              <w:top w:val="single" w:sz="4" w:space="0" w:color="auto"/>
              <w:left w:val="single" w:sz="4" w:space="0" w:color="auto"/>
              <w:bottom w:val="single" w:sz="4" w:space="0" w:color="auto"/>
              <w:right w:val="single" w:sz="4" w:space="0" w:color="auto"/>
            </w:tcBorders>
          </w:tcPr>
          <w:p w:rsidR="00DA5DB4" w:rsidRPr="004E1630" w:rsidRDefault="00DA5DB4" w:rsidP="00DA5DB4">
            <w:pPr>
              <w:widowControl w:val="0"/>
              <w:autoSpaceDE w:val="0"/>
              <w:autoSpaceDN w:val="0"/>
              <w:adjustRightInd w:val="0"/>
              <w:rPr>
                <w:sz w:val="24"/>
                <w:szCs w:val="24"/>
              </w:rPr>
            </w:pPr>
            <w:r w:rsidRPr="004E1630">
              <w:rPr>
                <w:sz w:val="24"/>
                <w:szCs w:val="24"/>
              </w:rPr>
              <w:t>Причалы для маломерных судов (5.4)</w:t>
            </w:r>
          </w:p>
          <w:p w:rsidR="00DA5DB4" w:rsidRPr="004E1630" w:rsidRDefault="00DA5DB4" w:rsidP="00DA5DB4">
            <w:pPr>
              <w:widowControl w:val="0"/>
              <w:autoSpaceDE w:val="0"/>
              <w:autoSpaceDN w:val="0"/>
              <w:adjustRightInd w:val="0"/>
              <w:rPr>
                <w:sz w:val="24"/>
                <w:szCs w:val="24"/>
              </w:rPr>
            </w:pPr>
          </w:p>
        </w:tc>
        <w:tc>
          <w:tcPr>
            <w:tcW w:w="5245" w:type="dxa"/>
            <w:tcBorders>
              <w:top w:val="single" w:sz="4" w:space="0" w:color="auto"/>
              <w:left w:val="single" w:sz="4" w:space="0" w:color="auto"/>
              <w:bottom w:val="single" w:sz="4" w:space="0" w:color="auto"/>
              <w:right w:val="single" w:sz="4" w:space="0" w:color="auto"/>
            </w:tcBorders>
          </w:tcPr>
          <w:p w:rsidR="00DA5DB4" w:rsidRPr="004E1630" w:rsidRDefault="00DA5DB4" w:rsidP="00DA5DB4">
            <w:pPr>
              <w:widowControl w:val="0"/>
              <w:autoSpaceDE w:val="0"/>
              <w:autoSpaceDN w:val="0"/>
              <w:adjustRightInd w:val="0"/>
              <w:jc w:val="both"/>
              <w:rPr>
                <w:sz w:val="24"/>
                <w:szCs w:val="24"/>
              </w:rPr>
            </w:pPr>
            <w:r w:rsidRPr="004E1630">
              <w:rPr>
                <w:sz w:val="24"/>
                <w:szCs w:val="24"/>
              </w:rPr>
              <w:t>Размещение сооружений, предназначенных для причаливания, хранения и обслуживания яхт, катеров, лодок и других маломерных судов</w:t>
            </w:r>
          </w:p>
        </w:tc>
        <w:tc>
          <w:tcPr>
            <w:tcW w:w="6804" w:type="dxa"/>
            <w:tcBorders>
              <w:top w:val="single" w:sz="2" w:space="0" w:color="000000"/>
              <w:left w:val="single" w:sz="2" w:space="0" w:color="000000"/>
              <w:bottom w:val="single" w:sz="2" w:space="0" w:color="000000"/>
              <w:right w:val="single" w:sz="2" w:space="0" w:color="000000"/>
            </w:tcBorders>
          </w:tcPr>
          <w:p w:rsidR="00DA5DB4" w:rsidRPr="004E1630" w:rsidRDefault="00DA5DB4" w:rsidP="00DA5DB4">
            <w:pPr>
              <w:widowControl w:val="0"/>
              <w:ind w:firstLine="567"/>
              <w:jc w:val="both"/>
              <w:rPr>
                <w:b/>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bl>
    <w:p w:rsidR="00DA5DB4" w:rsidRPr="004E1630" w:rsidRDefault="00DA5DB4" w:rsidP="00DA5DB4">
      <w:pPr>
        <w:widowControl w:val="0"/>
        <w:numPr>
          <w:ilvl w:val="0"/>
          <w:numId w:val="11"/>
        </w:numPr>
        <w:contextualSpacing/>
        <w:rPr>
          <w:b/>
          <w:sz w:val="24"/>
          <w:szCs w:val="24"/>
          <w:lang w:bidi="en-US"/>
        </w:rPr>
      </w:pPr>
      <w:r w:rsidRPr="004E1630">
        <w:rPr>
          <w:b/>
          <w:sz w:val="24"/>
          <w:szCs w:val="24"/>
          <w:lang w:bidi="en-US"/>
        </w:rPr>
        <w:t>УСЛОВНО РАЗРЕШЕННЫЕ ВИДЫ И ПАРАМЕТРЫ ИСПОЛЬЗОВАНИЯ ЗЕМЕЛЬНЫХ УЧАСТКОВ И ОБЪЕКТОВ КАПИТАЛЬНОГО СТРОИТЕЛЬСТВА</w:t>
      </w:r>
    </w:p>
    <w:tbl>
      <w:tblPr>
        <w:tblW w:w="46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2"/>
        <w:gridCol w:w="5189"/>
        <w:gridCol w:w="6905"/>
      </w:tblGrid>
      <w:tr w:rsidR="004E1630" w:rsidRPr="004E1630" w:rsidTr="00297AA6">
        <w:trPr>
          <w:trHeight w:val="1546"/>
          <w:tblHeader/>
          <w:jc w:val="center"/>
        </w:trPr>
        <w:tc>
          <w:tcPr>
            <w:tcW w:w="877" w:type="pct"/>
            <w:tcBorders>
              <w:top w:val="single" w:sz="4" w:space="0" w:color="auto"/>
              <w:left w:val="single" w:sz="4" w:space="0" w:color="auto"/>
              <w:bottom w:val="single" w:sz="4" w:space="0" w:color="auto"/>
              <w:right w:val="single" w:sz="4" w:space="0" w:color="auto"/>
            </w:tcBorders>
            <w:vAlign w:val="center"/>
            <w:hideMark/>
          </w:tcPr>
          <w:p w:rsidR="00DA5DB4" w:rsidRPr="004E1630" w:rsidRDefault="00DA5DB4" w:rsidP="00DA5DB4">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DA5DB4" w:rsidRPr="004E1630" w:rsidRDefault="00DA5DB4" w:rsidP="00DA5DB4">
            <w:pPr>
              <w:widowControl w:val="0"/>
              <w:tabs>
                <w:tab w:val="left" w:pos="2520"/>
              </w:tabs>
              <w:jc w:val="center"/>
              <w:rPr>
                <w:b/>
                <w:sz w:val="24"/>
                <w:szCs w:val="24"/>
              </w:rPr>
            </w:pPr>
            <w:r w:rsidRPr="004E1630">
              <w:rPr>
                <w:b/>
                <w:sz w:val="24"/>
                <w:szCs w:val="24"/>
              </w:rPr>
              <w:t>(номер по классификатору)</w:t>
            </w:r>
          </w:p>
        </w:tc>
        <w:tc>
          <w:tcPr>
            <w:tcW w:w="1769" w:type="pct"/>
            <w:tcBorders>
              <w:top w:val="single" w:sz="4" w:space="0" w:color="auto"/>
              <w:left w:val="single" w:sz="4" w:space="0" w:color="auto"/>
              <w:bottom w:val="single" w:sz="4" w:space="0" w:color="auto"/>
              <w:right w:val="single" w:sz="4" w:space="0" w:color="auto"/>
            </w:tcBorders>
            <w:hideMark/>
          </w:tcPr>
          <w:p w:rsidR="00DA5DB4" w:rsidRPr="004E1630" w:rsidRDefault="00DA5DB4" w:rsidP="00DA5DB4">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354" w:type="pct"/>
            <w:tcBorders>
              <w:top w:val="single" w:sz="4" w:space="0" w:color="auto"/>
              <w:left w:val="single" w:sz="4" w:space="0" w:color="auto"/>
              <w:bottom w:val="single" w:sz="4" w:space="0" w:color="auto"/>
              <w:right w:val="single" w:sz="4" w:space="0" w:color="auto"/>
            </w:tcBorders>
            <w:vAlign w:val="center"/>
            <w:hideMark/>
          </w:tcPr>
          <w:p w:rsidR="00DA5DB4" w:rsidRPr="004E1630" w:rsidRDefault="00DA5DB4" w:rsidP="00DA5DB4">
            <w:pPr>
              <w:widowControl w:val="0"/>
              <w:tabs>
                <w:tab w:val="left" w:pos="2520"/>
              </w:tabs>
              <w:jc w:val="center"/>
              <w:rPr>
                <w:b/>
                <w:sz w:val="24"/>
                <w:szCs w:val="24"/>
              </w:rPr>
            </w:pPr>
            <w:r w:rsidRPr="004E1630">
              <w:rPr>
                <w:b/>
                <w:sz w:val="24"/>
                <w:szCs w:val="24"/>
              </w:rPr>
              <w:t>ПРЕДЕЛЬНЫЕ РАЗМЕРЫ ЗЕМЕЛЬНЫХ</w:t>
            </w:r>
          </w:p>
          <w:p w:rsidR="00DA5DB4" w:rsidRPr="004E1630" w:rsidRDefault="00DA5DB4" w:rsidP="00DA5DB4">
            <w:pPr>
              <w:widowControl w:val="0"/>
              <w:tabs>
                <w:tab w:val="left" w:pos="2520"/>
              </w:tabs>
              <w:jc w:val="center"/>
              <w:rPr>
                <w:b/>
                <w:sz w:val="24"/>
                <w:szCs w:val="24"/>
              </w:rPr>
            </w:pPr>
            <w:r w:rsidRPr="004E1630">
              <w:rPr>
                <w:b/>
                <w:sz w:val="24"/>
                <w:szCs w:val="24"/>
              </w:rPr>
              <w:t>УЧАСТКОВ И ПРЕДЕЛЬНЫЕ ПАРАМЕТРЫ</w:t>
            </w:r>
          </w:p>
          <w:p w:rsidR="00DA5DB4" w:rsidRPr="004E1630" w:rsidRDefault="00DA5DB4" w:rsidP="00DA5DB4">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297AA6">
        <w:trPr>
          <w:trHeight w:val="800"/>
          <w:jc w:val="center"/>
        </w:trPr>
        <w:tc>
          <w:tcPr>
            <w:tcW w:w="877" w:type="pct"/>
            <w:tcBorders>
              <w:top w:val="single" w:sz="6" w:space="0" w:color="000000"/>
              <w:left w:val="single" w:sz="6" w:space="0" w:color="000000"/>
              <w:bottom w:val="single" w:sz="6" w:space="0" w:color="000000"/>
              <w:right w:val="single" w:sz="6" w:space="0" w:color="000000"/>
            </w:tcBorders>
            <w:hideMark/>
          </w:tcPr>
          <w:p w:rsidR="00DA5DB4" w:rsidRPr="004E1630" w:rsidRDefault="00DA5DB4" w:rsidP="00DA5DB4">
            <w:pPr>
              <w:widowControl w:val="0"/>
              <w:rPr>
                <w:sz w:val="24"/>
                <w:szCs w:val="24"/>
              </w:rPr>
            </w:pPr>
            <w:r w:rsidRPr="004E1630">
              <w:rPr>
                <w:sz w:val="24"/>
                <w:szCs w:val="24"/>
              </w:rPr>
              <w:t>Площадки для занятий спортом (5.1.3)</w:t>
            </w:r>
          </w:p>
        </w:tc>
        <w:tc>
          <w:tcPr>
            <w:tcW w:w="1769" w:type="pct"/>
            <w:tcBorders>
              <w:top w:val="single" w:sz="6" w:space="0" w:color="000000"/>
              <w:left w:val="single" w:sz="6" w:space="0" w:color="000000"/>
              <w:bottom w:val="single" w:sz="6" w:space="0" w:color="000000"/>
              <w:right w:val="single" w:sz="6" w:space="0" w:color="000000"/>
            </w:tcBorders>
            <w:hideMark/>
          </w:tcPr>
          <w:p w:rsidR="00DA5DB4" w:rsidRPr="004E1630" w:rsidRDefault="00DA5DB4" w:rsidP="00DA5DB4">
            <w:pPr>
              <w:widowControl w:val="0"/>
              <w:rPr>
                <w:sz w:val="24"/>
                <w:szCs w:val="24"/>
              </w:rPr>
            </w:pPr>
            <w:r w:rsidRPr="004E1630">
              <w:rPr>
                <w:sz w:val="24"/>
                <w:szCs w:val="24"/>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354" w:type="pct"/>
            <w:tcBorders>
              <w:top w:val="single" w:sz="4" w:space="0" w:color="auto"/>
              <w:left w:val="single" w:sz="4" w:space="0" w:color="auto"/>
              <w:bottom w:val="single" w:sz="4" w:space="0" w:color="auto"/>
              <w:right w:val="single" w:sz="4" w:space="0" w:color="auto"/>
            </w:tcBorders>
            <w:hideMark/>
          </w:tcPr>
          <w:p w:rsidR="00DA5DB4" w:rsidRPr="004E1630" w:rsidRDefault="00DA5DB4" w:rsidP="00DA5DB4">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DA5DB4" w:rsidRPr="004E1630" w:rsidRDefault="00DA5DB4" w:rsidP="00DA5DB4">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500/40000</w:t>
            </w:r>
            <w:r w:rsidRPr="004E1630">
              <w:rPr>
                <w:sz w:val="24"/>
                <w:szCs w:val="24"/>
              </w:rPr>
              <w:t xml:space="preserve"> кв.м;</w:t>
            </w:r>
          </w:p>
          <w:p w:rsidR="00DA5DB4" w:rsidRPr="004E1630" w:rsidRDefault="00DA5DB4" w:rsidP="00DA5DB4">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r w:rsidR="00DA5DB4" w:rsidRPr="004E1630" w:rsidTr="00297AA6">
        <w:trPr>
          <w:trHeight w:val="800"/>
          <w:jc w:val="center"/>
        </w:trPr>
        <w:tc>
          <w:tcPr>
            <w:tcW w:w="877" w:type="pct"/>
            <w:tcBorders>
              <w:top w:val="single" w:sz="6" w:space="0" w:color="000000"/>
              <w:left w:val="single" w:sz="6" w:space="0" w:color="000000"/>
              <w:bottom w:val="single" w:sz="6" w:space="0" w:color="000000"/>
              <w:right w:val="single" w:sz="6" w:space="0" w:color="000000"/>
            </w:tcBorders>
          </w:tcPr>
          <w:p w:rsidR="00DA5DB4" w:rsidRPr="004E1630" w:rsidRDefault="00DA5DB4" w:rsidP="00DA5DB4">
            <w:pPr>
              <w:widowControl w:val="0"/>
              <w:rPr>
                <w:sz w:val="24"/>
                <w:szCs w:val="24"/>
              </w:rPr>
            </w:pPr>
            <w:r w:rsidRPr="004E1630">
              <w:rPr>
                <w:sz w:val="24"/>
                <w:szCs w:val="24"/>
              </w:rPr>
              <w:t>Водный спорт (5.1.5)</w:t>
            </w:r>
          </w:p>
        </w:tc>
        <w:tc>
          <w:tcPr>
            <w:tcW w:w="1769" w:type="pct"/>
            <w:tcBorders>
              <w:top w:val="single" w:sz="6" w:space="0" w:color="000000"/>
              <w:left w:val="single" w:sz="6" w:space="0" w:color="000000"/>
              <w:bottom w:val="single" w:sz="6" w:space="0" w:color="000000"/>
              <w:right w:val="single" w:sz="6" w:space="0" w:color="000000"/>
            </w:tcBorders>
          </w:tcPr>
          <w:p w:rsidR="00DA5DB4" w:rsidRPr="004E1630" w:rsidRDefault="00DA5DB4" w:rsidP="00DA5DB4">
            <w:pPr>
              <w:widowControl w:val="0"/>
              <w:rPr>
                <w:sz w:val="24"/>
                <w:szCs w:val="24"/>
              </w:rPr>
            </w:pPr>
            <w:r w:rsidRPr="004E1630">
              <w:rPr>
                <w:sz w:val="24"/>
                <w:szCs w:val="24"/>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2354" w:type="pct"/>
            <w:tcBorders>
              <w:top w:val="single" w:sz="4" w:space="0" w:color="auto"/>
              <w:left w:val="single" w:sz="4" w:space="0" w:color="auto"/>
              <w:bottom w:val="single" w:sz="4" w:space="0" w:color="auto"/>
              <w:right w:val="single" w:sz="4" w:space="0" w:color="auto"/>
            </w:tcBorders>
          </w:tcPr>
          <w:p w:rsidR="00DA5DB4" w:rsidRPr="004E1630" w:rsidRDefault="00DA5DB4" w:rsidP="00DA5DB4">
            <w:pPr>
              <w:widowControl w:val="0"/>
              <w:ind w:firstLine="567"/>
              <w:jc w:val="both"/>
              <w:rPr>
                <w:b/>
                <w:sz w:val="24"/>
                <w:szCs w:val="24"/>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p>
        </w:tc>
      </w:tr>
    </w:tbl>
    <w:p w:rsidR="00DA5DB4" w:rsidRPr="004E1630" w:rsidRDefault="00DA5DB4" w:rsidP="00DA5DB4">
      <w:pPr>
        <w:widowControl w:val="0"/>
        <w:ind w:left="720"/>
        <w:jc w:val="both"/>
        <w:rPr>
          <w:b/>
          <w:sz w:val="24"/>
          <w:szCs w:val="24"/>
        </w:rPr>
      </w:pPr>
    </w:p>
    <w:p w:rsidR="00DA5DB4" w:rsidRPr="004E1630" w:rsidRDefault="00DA5DB4" w:rsidP="00DA5DB4">
      <w:pPr>
        <w:widowControl w:val="0"/>
        <w:ind w:left="360"/>
        <w:jc w:val="both"/>
        <w:rPr>
          <w:b/>
          <w:sz w:val="24"/>
          <w:szCs w:val="24"/>
        </w:rPr>
      </w:pPr>
      <w:r w:rsidRPr="004E1630">
        <w:rPr>
          <w:b/>
          <w:sz w:val="24"/>
          <w:szCs w:val="24"/>
        </w:rPr>
        <w:t xml:space="preserve"> 3.ВСПОМОГАТЕЛЬНЫЕ ВИДЫ И ПАРАМЕТРЫ РАЗРЕШЕННОГО ИСПОЛЬЗОВАНИЯ </w:t>
      </w:r>
      <w:r w:rsidR="006D6380" w:rsidRPr="004E1630">
        <w:rPr>
          <w:b/>
          <w:sz w:val="24"/>
          <w:szCs w:val="24"/>
        </w:rPr>
        <w:t xml:space="preserve">ЗЕМЕЛЬНЫХ УЧАСТКОВ И </w:t>
      </w:r>
      <w:r w:rsidRPr="004E1630">
        <w:rPr>
          <w:b/>
          <w:sz w:val="24"/>
          <w:szCs w:val="24"/>
        </w:rPr>
        <w:t>ОБЪЕКТОВ КАПИТАЛЬНОГО СТРОИТЕЛЬСТВА</w:t>
      </w:r>
    </w:p>
    <w:p w:rsidR="00DA5DB4" w:rsidRPr="004E1630" w:rsidRDefault="00DA5DB4" w:rsidP="00DA5DB4">
      <w:pPr>
        <w:widowControl w:val="0"/>
        <w:outlineLvl w:val="2"/>
        <w:rPr>
          <w:sz w:val="24"/>
          <w:szCs w:val="24"/>
        </w:rPr>
      </w:pPr>
      <w:r w:rsidRPr="004E1630">
        <w:rPr>
          <w:sz w:val="24"/>
          <w:szCs w:val="24"/>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-нет</w:t>
      </w:r>
    </w:p>
    <w:p w:rsidR="00DA5DB4" w:rsidRPr="004E1630" w:rsidRDefault="00DA5DB4" w:rsidP="00DA5DB4">
      <w:pPr>
        <w:widowControl w:val="0"/>
        <w:ind w:firstLine="709"/>
        <w:jc w:val="center"/>
        <w:rPr>
          <w:sz w:val="24"/>
          <w:szCs w:val="24"/>
        </w:rPr>
      </w:pPr>
    </w:p>
    <w:p w:rsidR="00CE7555" w:rsidRPr="004E1630" w:rsidRDefault="00CE7555" w:rsidP="0028053E">
      <w:pPr>
        <w:outlineLvl w:val="2"/>
        <w:rPr>
          <w:sz w:val="24"/>
          <w:szCs w:val="24"/>
        </w:rPr>
      </w:pPr>
    </w:p>
    <w:p w:rsidR="00F34200" w:rsidRPr="004E1630" w:rsidRDefault="00F34200" w:rsidP="0028053E">
      <w:pPr>
        <w:ind w:firstLine="709"/>
        <w:jc w:val="center"/>
        <w:outlineLvl w:val="2"/>
        <w:rPr>
          <w:b/>
          <w:sz w:val="24"/>
          <w:szCs w:val="24"/>
        </w:rPr>
      </w:pPr>
      <w:r w:rsidRPr="004E1630">
        <w:rPr>
          <w:b/>
          <w:sz w:val="24"/>
          <w:szCs w:val="24"/>
        </w:rPr>
        <w:t>Статья</w:t>
      </w:r>
      <w:r w:rsidR="00F86750" w:rsidRPr="004E1630">
        <w:rPr>
          <w:b/>
          <w:sz w:val="24"/>
          <w:szCs w:val="24"/>
        </w:rPr>
        <w:t xml:space="preserve"> </w:t>
      </w:r>
      <w:r w:rsidR="00536B22" w:rsidRPr="004E1630">
        <w:rPr>
          <w:b/>
          <w:sz w:val="24"/>
          <w:szCs w:val="24"/>
        </w:rPr>
        <w:t>30</w:t>
      </w:r>
      <w:r w:rsidRPr="004E1630">
        <w:rPr>
          <w:b/>
          <w:sz w:val="24"/>
          <w:szCs w:val="24"/>
        </w:rPr>
        <w:t>.</w:t>
      </w:r>
      <w:r w:rsidR="00F86750" w:rsidRPr="004E1630">
        <w:rPr>
          <w:b/>
          <w:sz w:val="24"/>
          <w:szCs w:val="24"/>
        </w:rPr>
        <w:t xml:space="preserve"> </w:t>
      </w:r>
      <w:r w:rsidRPr="004E1630">
        <w:rPr>
          <w:b/>
          <w:sz w:val="24"/>
          <w:szCs w:val="24"/>
        </w:rPr>
        <w:t>Градостроительные</w:t>
      </w:r>
      <w:r w:rsidR="00F86750" w:rsidRPr="004E1630">
        <w:rPr>
          <w:b/>
          <w:sz w:val="24"/>
          <w:szCs w:val="24"/>
        </w:rPr>
        <w:t xml:space="preserve"> </w:t>
      </w:r>
      <w:r w:rsidRPr="004E1630">
        <w:rPr>
          <w:b/>
          <w:sz w:val="24"/>
          <w:szCs w:val="24"/>
        </w:rPr>
        <w:t>регламенты.</w:t>
      </w:r>
      <w:r w:rsidR="00F86750" w:rsidRPr="004E1630">
        <w:rPr>
          <w:b/>
          <w:sz w:val="24"/>
          <w:szCs w:val="24"/>
        </w:rPr>
        <w:t xml:space="preserve"> </w:t>
      </w:r>
      <w:r w:rsidRPr="004E1630">
        <w:rPr>
          <w:b/>
          <w:sz w:val="24"/>
          <w:szCs w:val="24"/>
        </w:rPr>
        <w:t>Зоны</w:t>
      </w:r>
      <w:r w:rsidR="00F86750" w:rsidRPr="004E1630">
        <w:rPr>
          <w:b/>
          <w:sz w:val="24"/>
          <w:szCs w:val="24"/>
        </w:rPr>
        <w:t xml:space="preserve"> </w:t>
      </w:r>
      <w:r w:rsidRPr="004E1630">
        <w:rPr>
          <w:b/>
          <w:sz w:val="24"/>
          <w:szCs w:val="24"/>
        </w:rPr>
        <w:t>рекреационного</w:t>
      </w:r>
      <w:r w:rsidR="00F86750" w:rsidRPr="004E1630">
        <w:rPr>
          <w:b/>
          <w:sz w:val="24"/>
          <w:szCs w:val="24"/>
        </w:rPr>
        <w:t xml:space="preserve"> </w:t>
      </w:r>
      <w:r w:rsidRPr="004E1630">
        <w:rPr>
          <w:b/>
          <w:sz w:val="24"/>
          <w:szCs w:val="24"/>
        </w:rPr>
        <w:t>назначения</w:t>
      </w:r>
      <w:bookmarkEnd w:id="159"/>
    </w:p>
    <w:p w:rsidR="00D91921" w:rsidRPr="004E1630" w:rsidRDefault="00D91921" w:rsidP="0028053E">
      <w:pPr>
        <w:outlineLvl w:val="2"/>
        <w:rPr>
          <w:sz w:val="24"/>
          <w:szCs w:val="24"/>
        </w:rPr>
      </w:pPr>
    </w:p>
    <w:p w:rsidR="0005015F" w:rsidRPr="004E1630" w:rsidRDefault="0005015F" w:rsidP="0005015F">
      <w:pPr>
        <w:widowControl w:val="0"/>
        <w:overflowPunct w:val="0"/>
        <w:autoSpaceDE w:val="0"/>
        <w:autoSpaceDN w:val="0"/>
        <w:adjustRightInd w:val="0"/>
        <w:ind w:firstLine="567"/>
        <w:jc w:val="center"/>
        <w:outlineLvl w:val="4"/>
        <w:rPr>
          <w:rFonts w:eastAsia="SimSun"/>
          <w:bCs/>
          <w:i/>
          <w:iCs/>
          <w:sz w:val="24"/>
          <w:szCs w:val="24"/>
          <w:lang w:eastAsia="zh-CN"/>
        </w:rPr>
      </w:pPr>
      <w:r w:rsidRPr="004E1630">
        <w:rPr>
          <w:rFonts w:eastAsia="SimSun"/>
          <w:b/>
          <w:bCs/>
          <w:i/>
          <w:iCs/>
          <w:sz w:val="24"/>
          <w:szCs w:val="24"/>
          <w:lang w:eastAsia="zh-CN"/>
        </w:rPr>
        <w:t>Р -1. Зона парков, скверов, бульваров, озеленения общего пользования</w:t>
      </w:r>
    </w:p>
    <w:p w:rsidR="0005015F" w:rsidRPr="004E1630" w:rsidRDefault="0005015F" w:rsidP="0005015F">
      <w:pPr>
        <w:widowControl w:val="0"/>
        <w:ind w:firstLine="709"/>
        <w:jc w:val="both"/>
        <w:rPr>
          <w:iCs/>
          <w:sz w:val="24"/>
          <w:szCs w:val="24"/>
        </w:rPr>
      </w:pPr>
      <w:r w:rsidRPr="004E1630">
        <w:rPr>
          <w:iCs/>
          <w:sz w:val="24"/>
          <w:szCs w:val="24"/>
        </w:rPr>
        <w:t>Зона парков, скверов, бульваров, озеленения общего пользования предназначена для организации массового отдыха населения, туризма, занятий физической культурой и спортом, а также для сохранения природного ландшафта, экологически чистой окружающей среды.</w:t>
      </w:r>
    </w:p>
    <w:p w:rsidR="0005015F" w:rsidRPr="004E1630" w:rsidRDefault="0005015F" w:rsidP="0005015F">
      <w:pPr>
        <w:widowControl w:val="0"/>
        <w:ind w:firstLine="709"/>
        <w:jc w:val="both"/>
        <w:rPr>
          <w:iCs/>
          <w:sz w:val="24"/>
          <w:szCs w:val="24"/>
        </w:rPr>
      </w:pPr>
      <w:r w:rsidRPr="004E1630">
        <w:rPr>
          <w:iCs/>
          <w:sz w:val="24"/>
          <w:szCs w:val="24"/>
        </w:rPr>
        <w:t>Представленные ниже градостроительные регламенты могут быть распространены на земельные участки в составе данной зоны Р-1 только в случае, когда части территорий общего пользования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05015F" w:rsidRPr="004E1630" w:rsidRDefault="0005015F" w:rsidP="0005015F">
      <w:pPr>
        <w:widowControl w:val="0"/>
        <w:ind w:firstLine="709"/>
        <w:jc w:val="both"/>
        <w:rPr>
          <w:iCs/>
          <w:sz w:val="24"/>
          <w:szCs w:val="24"/>
        </w:rPr>
      </w:pPr>
      <w:r w:rsidRPr="004E1630">
        <w:rPr>
          <w:iCs/>
          <w:sz w:val="24"/>
          <w:szCs w:val="24"/>
        </w:rPr>
        <w:t>В иных случаях - применительно к частям территории в пределах данной зоны Р-1,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w:t>
      </w:r>
    </w:p>
    <w:p w:rsidR="0005015F" w:rsidRPr="004E1630" w:rsidRDefault="0005015F" w:rsidP="0005015F">
      <w:pPr>
        <w:widowControl w:val="0"/>
        <w:jc w:val="both"/>
        <w:rPr>
          <w:iCs/>
          <w:sz w:val="24"/>
          <w:szCs w:val="24"/>
        </w:rPr>
      </w:pPr>
    </w:p>
    <w:p w:rsidR="0005015F" w:rsidRPr="004E1630" w:rsidRDefault="0005015F" w:rsidP="0005015F">
      <w:pPr>
        <w:widowControl w:val="0"/>
        <w:numPr>
          <w:ilvl w:val="0"/>
          <w:numId w:val="1"/>
        </w:numPr>
        <w:jc w:val="both"/>
        <w:rPr>
          <w:b/>
          <w:sz w:val="24"/>
          <w:szCs w:val="24"/>
          <w:lang w:eastAsia="en-US" w:bidi="en-US"/>
        </w:rPr>
      </w:pPr>
      <w:r w:rsidRPr="004E1630">
        <w:rPr>
          <w:b/>
          <w:sz w:val="24"/>
          <w:szCs w:val="24"/>
          <w:lang w:eastAsia="en-US" w:bidi="en-US"/>
        </w:rPr>
        <w:t>ОСНОВНЫЕ ВИДЫ И ПАРАМЕТРЫ РАЗРЕШЕННОГО ИСПОЛЬЗОВАНИЯ ЗЕМЕЛЬНЫХ УЧАСТКОВ И ОБЪЕКТОВ КАПИТАЛЬНОГО СТРОИТЕЛЬСТВА</w:t>
      </w:r>
    </w:p>
    <w:tbl>
      <w:tblPr>
        <w:tblW w:w="4714"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71"/>
        <w:gridCol w:w="4443"/>
        <w:gridCol w:w="7895"/>
      </w:tblGrid>
      <w:tr w:rsidR="004E1630" w:rsidRPr="004E1630" w:rsidTr="00F0555E">
        <w:trPr>
          <w:trHeight w:val="552"/>
          <w:tblHeader/>
        </w:trPr>
        <w:tc>
          <w:tcPr>
            <w:tcW w:w="890" w:type="pct"/>
            <w:vAlign w:val="center"/>
          </w:tcPr>
          <w:p w:rsidR="0005015F" w:rsidRPr="004E1630" w:rsidRDefault="0005015F" w:rsidP="0005015F">
            <w:pPr>
              <w:widowControl w:val="0"/>
              <w:tabs>
                <w:tab w:val="left" w:pos="2520"/>
              </w:tabs>
              <w:jc w:val="center"/>
              <w:rPr>
                <w:b/>
                <w:sz w:val="24"/>
                <w:szCs w:val="24"/>
              </w:rPr>
            </w:pPr>
            <w:r w:rsidRPr="004E1630">
              <w:rPr>
                <w:b/>
                <w:sz w:val="24"/>
                <w:szCs w:val="24"/>
              </w:rPr>
              <w:t>ВИДЫ РАЗРЕШЕННОГО ИСПОЛЬЗОВАНИЯ ЗЕМЕЛЬНЫХ УЧАСТКОВ</w:t>
            </w:r>
          </w:p>
          <w:p w:rsidR="0005015F" w:rsidRPr="004E1630" w:rsidRDefault="0005015F" w:rsidP="0005015F">
            <w:pPr>
              <w:widowControl w:val="0"/>
              <w:tabs>
                <w:tab w:val="left" w:pos="2520"/>
              </w:tabs>
              <w:jc w:val="center"/>
              <w:rPr>
                <w:b/>
                <w:sz w:val="24"/>
                <w:szCs w:val="24"/>
              </w:rPr>
            </w:pPr>
            <w:r w:rsidRPr="004E1630">
              <w:rPr>
                <w:b/>
                <w:sz w:val="24"/>
                <w:szCs w:val="24"/>
              </w:rPr>
              <w:t xml:space="preserve"> (номер по классификатору)</w:t>
            </w:r>
          </w:p>
        </w:tc>
        <w:tc>
          <w:tcPr>
            <w:tcW w:w="1480" w:type="pct"/>
          </w:tcPr>
          <w:p w:rsidR="0005015F" w:rsidRPr="004E1630" w:rsidRDefault="0005015F" w:rsidP="0005015F">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630" w:type="pct"/>
            <w:vAlign w:val="center"/>
          </w:tcPr>
          <w:p w:rsidR="0005015F" w:rsidRPr="004E1630" w:rsidRDefault="0005015F" w:rsidP="0005015F">
            <w:pPr>
              <w:widowControl w:val="0"/>
              <w:tabs>
                <w:tab w:val="left" w:pos="2520"/>
              </w:tabs>
              <w:jc w:val="center"/>
              <w:rPr>
                <w:b/>
                <w:sz w:val="24"/>
                <w:szCs w:val="24"/>
              </w:rPr>
            </w:pPr>
            <w:r w:rsidRPr="004E1630">
              <w:rPr>
                <w:b/>
                <w:sz w:val="24"/>
                <w:szCs w:val="24"/>
              </w:rPr>
              <w:t>ПРЕДЕЛЬНЫЕ РАЗМЕРЫ ЗЕМЕЛЬНЫХ</w:t>
            </w:r>
          </w:p>
          <w:p w:rsidR="0005015F" w:rsidRPr="004E1630" w:rsidRDefault="0005015F" w:rsidP="0005015F">
            <w:pPr>
              <w:widowControl w:val="0"/>
              <w:tabs>
                <w:tab w:val="left" w:pos="2520"/>
              </w:tabs>
              <w:jc w:val="center"/>
              <w:rPr>
                <w:b/>
                <w:sz w:val="24"/>
                <w:szCs w:val="24"/>
              </w:rPr>
            </w:pPr>
            <w:r w:rsidRPr="004E1630">
              <w:rPr>
                <w:b/>
                <w:sz w:val="24"/>
                <w:szCs w:val="24"/>
              </w:rPr>
              <w:t>УЧАСТКОВ И ПРЕДЕЛЬНЫЕ ПАРАМЕТРЫ</w:t>
            </w:r>
          </w:p>
          <w:p w:rsidR="0005015F" w:rsidRPr="004E1630" w:rsidRDefault="0005015F" w:rsidP="0005015F">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552"/>
        </w:trPr>
        <w:tc>
          <w:tcPr>
            <w:tcW w:w="890" w:type="pct"/>
          </w:tcPr>
          <w:p w:rsidR="009B592D" w:rsidRPr="004E1630" w:rsidRDefault="009B592D" w:rsidP="0005015F">
            <w:pPr>
              <w:widowControl w:val="0"/>
              <w:jc w:val="both"/>
              <w:rPr>
                <w:sz w:val="24"/>
                <w:szCs w:val="24"/>
              </w:rPr>
            </w:pPr>
            <w:r w:rsidRPr="004E1630">
              <w:rPr>
                <w:sz w:val="24"/>
                <w:szCs w:val="24"/>
                <w:shd w:val="clear" w:color="auto" w:fill="FFFFFF"/>
              </w:rPr>
              <w:t>Парки культуры и отдыха (3.6.2)</w:t>
            </w:r>
          </w:p>
        </w:tc>
        <w:tc>
          <w:tcPr>
            <w:tcW w:w="1480" w:type="pct"/>
          </w:tcPr>
          <w:p w:rsidR="009B592D" w:rsidRPr="004E1630" w:rsidRDefault="009B592D" w:rsidP="0005015F">
            <w:pPr>
              <w:widowControl w:val="0"/>
              <w:jc w:val="both"/>
              <w:rPr>
                <w:sz w:val="24"/>
                <w:szCs w:val="24"/>
              </w:rPr>
            </w:pPr>
            <w:r w:rsidRPr="004E1630">
              <w:rPr>
                <w:sz w:val="24"/>
                <w:szCs w:val="24"/>
                <w:shd w:val="clear" w:color="auto" w:fill="FFFFFF"/>
              </w:rPr>
              <w:t>Размещение парков культуры и отдыха</w:t>
            </w:r>
          </w:p>
        </w:tc>
        <w:tc>
          <w:tcPr>
            <w:tcW w:w="2630" w:type="pct"/>
          </w:tcPr>
          <w:p w:rsidR="009B592D" w:rsidRPr="004E1630" w:rsidRDefault="00F53407" w:rsidP="0005015F">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552"/>
        </w:trPr>
        <w:tc>
          <w:tcPr>
            <w:tcW w:w="890" w:type="pct"/>
          </w:tcPr>
          <w:p w:rsidR="009B592D" w:rsidRPr="004E1630" w:rsidRDefault="009B592D" w:rsidP="0005015F">
            <w:pPr>
              <w:widowControl w:val="0"/>
              <w:jc w:val="both"/>
              <w:rPr>
                <w:sz w:val="24"/>
                <w:szCs w:val="24"/>
              </w:rPr>
            </w:pPr>
            <w:r w:rsidRPr="004E1630">
              <w:rPr>
                <w:sz w:val="24"/>
                <w:szCs w:val="24"/>
                <w:shd w:val="clear" w:color="auto" w:fill="FFFFFF"/>
              </w:rPr>
              <w:t>Площадки для занятий спортом (5.1.3)</w:t>
            </w:r>
          </w:p>
        </w:tc>
        <w:tc>
          <w:tcPr>
            <w:tcW w:w="1480" w:type="pct"/>
          </w:tcPr>
          <w:p w:rsidR="009B592D" w:rsidRPr="004E1630" w:rsidRDefault="009B592D" w:rsidP="0005015F">
            <w:pPr>
              <w:widowControl w:val="0"/>
              <w:jc w:val="both"/>
              <w:rPr>
                <w:sz w:val="24"/>
                <w:szCs w:val="24"/>
              </w:rPr>
            </w:pPr>
            <w:r w:rsidRPr="004E1630">
              <w:rPr>
                <w:sz w:val="24"/>
                <w:szCs w:val="24"/>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630" w:type="pct"/>
          </w:tcPr>
          <w:p w:rsidR="009B592D" w:rsidRPr="004E1630" w:rsidRDefault="00F53407" w:rsidP="0005015F">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552"/>
        </w:trPr>
        <w:tc>
          <w:tcPr>
            <w:tcW w:w="890" w:type="pct"/>
          </w:tcPr>
          <w:p w:rsidR="009B592D" w:rsidRPr="004E1630" w:rsidRDefault="00207A79" w:rsidP="0005015F">
            <w:pPr>
              <w:widowControl w:val="0"/>
              <w:jc w:val="both"/>
              <w:rPr>
                <w:sz w:val="24"/>
                <w:szCs w:val="24"/>
              </w:rPr>
            </w:pPr>
            <w:r w:rsidRPr="004E1630">
              <w:rPr>
                <w:sz w:val="24"/>
                <w:szCs w:val="24"/>
                <w:shd w:val="clear" w:color="auto" w:fill="FFFFFF"/>
              </w:rPr>
              <w:t>Общее пользование водными объектами (11.1)</w:t>
            </w:r>
          </w:p>
        </w:tc>
        <w:tc>
          <w:tcPr>
            <w:tcW w:w="1480" w:type="pct"/>
          </w:tcPr>
          <w:p w:rsidR="009B592D" w:rsidRPr="004E1630" w:rsidRDefault="00207A79" w:rsidP="0005015F">
            <w:pPr>
              <w:widowControl w:val="0"/>
              <w:jc w:val="both"/>
              <w:rPr>
                <w:sz w:val="24"/>
                <w:szCs w:val="24"/>
              </w:rPr>
            </w:pPr>
            <w:r w:rsidRPr="004E1630">
              <w:rPr>
                <w:sz w:val="24"/>
                <w:szCs w:val="24"/>
                <w:shd w:val="clear" w:color="auto" w:fill="FFFFFF"/>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2630" w:type="pct"/>
          </w:tcPr>
          <w:p w:rsidR="009B592D" w:rsidRPr="004E1630" w:rsidRDefault="00F53407" w:rsidP="0005015F">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552"/>
        </w:trPr>
        <w:tc>
          <w:tcPr>
            <w:tcW w:w="890" w:type="pct"/>
          </w:tcPr>
          <w:p w:rsidR="0005015F" w:rsidRPr="004E1630" w:rsidRDefault="0005015F" w:rsidP="0005015F">
            <w:pPr>
              <w:widowControl w:val="0"/>
              <w:jc w:val="both"/>
              <w:rPr>
                <w:sz w:val="24"/>
                <w:szCs w:val="24"/>
              </w:rPr>
            </w:pPr>
            <w:r w:rsidRPr="004E1630">
              <w:rPr>
                <w:sz w:val="24"/>
                <w:szCs w:val="24"/>
              </w:rPr>
              <w:t>Общее пользование территории</w:t>
            </w:r>
          </w:p>
          <w:p w:rsidR="0005015F" w:rsidRPr="004E1630" w:rsidRDefault="0005015F" w:rsidP="0005015F">
            <w:pPr>
              <w:widowControl w:val="0"/>
              <w:jc w:val="both"/>
              <w:rPr>
                <w:sz w:val="24"/>
                <w:szCs w:val="24"/>
              </w:rPr>
            </w:pPr>
            <w:r w:rsidRPr="004E1630">
              <w:rPr>
                <w:sz w:val="24"/>
                <w:szCs w:val="24"/>
              </w:rPr>
              <w:t>(12.0)</w:t>
            </w:r>
          </w:p>
          <w:p w:rsidR="0005015F" w:rsidRPr="004E1630" w:rsidRDefault="0005015F" w:rsidP="0005015F">
            <w:pPr>
              <w:widowControl w:val="0"/>
              <w:jc w:val="both"/>
              <w:rPr>
                <w:sz w:val="24"/>
                <w:szCs w:val="24"/>
              </w:rPr>
            </w:pPr>
          </w:p>
        </w:tc>
        <w:tc>
          <w:tcPr>
            <w:tcW w:w="1480" w:type="pct"/>
          </w:tcPr>
          <w:p w:rsidR="0005015F" w:rsidRPr="004E1630" w:rsidRDefault="0005015F" w:rsidP="0005015F">
            <w:pPr>
              <w:widowControl w:val="0"/>
              <w:jc w:val="both"/>
              <w:rPr>
                <w:sz w:val="24"/>
                <w:szCs w:val="24"/>
              </w:rPr>
            </w:pPr>
            <w:r w:rsidRPr="004E1630">
              <w:rPr>
                <w:sz w:val="24"/>
                <w:szCs w:val="24"/>
              </w:rPr>
              <w:t>Земельные участки общего пользования</w:t>
            </w:r>
          </w:p>
          <w:p w:rsidR="0005015F" w:rsidRPr="004E1630" w:rsidRDefault="0005015F" w:rsidP="0005015F">
            <w:pPr>
              <w:widowControl w:val="0"/>
              <w:jc w:val="both"/>
              <w:rPr>
                <w:sz w:val="24"/>
                <w:szCs w:val="24"/>
              </w:rPr>
            </w:pPr>
          </w:p>
        </w:tc>
        <w:tc>
          <w:tcPr>
            <w:tcW w:w="2630" w:type="pct"/>
          </w:tcPr>
          <w:p w:rsidR="0005015F" w:rsidRPr="004E1630" w:rsidRDefault="0005015F" w:rsidP="0005015F">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E1630" w:rsidRPr="004E1630" w:rsidTr="00F0555E">
        <w:trPr>
          <w:trHeight w:val="552"/>
        </w:trPr>
        <w:tc>
          <w:tcPr>
            <w:tcW w:w="890" w:type="pct"/>
          </w:tcPr>
          <w:p w:rsidR="0005015F" w:rsidRPr="004E1630" w:rsidRDefault="0005015F" w:rsidP="0005015F">
            <w:pPr>
              <w:widowControl w:val="0"/>
              <w:jc w:val="both"/>
              <w:rPr>
                <w:sz w:val="24"/>
                <w:szCs w:val="24"/>
              </w:rPr>
            </w:pPr>
            <w:r w:rsidRPr="004E1630">
              <w:rPr>
                <w:sz w:val="24"/>
                <w:szCs w:val="24"/>
              </w:rPr>
              <w:t>Улично-дорожная сеть (12.0.1)</w:t>
            </w:r>
          </w:p>
        </w:tc>
        <w:tc>
          <w:tcPr>
            <w:tcW w:w="1480" w:type="pct"/>
          </w:tcPr>
          <w:p w:rsidR="0005015F" w:rsidRPr="004E1630" w:rsidRDefault="0005015F" w:rsidP="0005015F">
            <w:pPr>
              <w:widowControl w:val="0"/>
              <w:jc w:val="both"/>
              <w:rPr>
                <w:sz w:val="24"/>
                <w:szCs w:val="24"/>
              </w:rPr>
            </w:pPr>
            <w:r w:rsidRPr="004E1630">
              <w:rPr>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05015F" w:rsidRPr="004E1630" w:rsidRDefault="0005015F" w:rsidP="0005015F">
            <w:pPr>
              <w:widowControl w:val="0"/>
              <w:jc w:val="both"/>
              <w:rPr>
                <w:sz w:val="24"/>
                <w:szCs w:val="24"/>
              </w:rPr>
            </w:pPr>
            <w:r w:rsidRPr="004E1630">
              <w:rPr>
                <w:sz w:val="24"/>
                <w:szCs w:val="24"/>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c>
          <w:tcPr>
            <w:tcW w:w="2630" w:type="pct"/>
          </w:tcPr>
          <w:p w:rsidR="0005015F" w:rsidRPr="004E1630" w:rsidRDefault="0005015F" w:rsidP="0005015F">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05015F" w:rsidRPr="004E1630" w:rsidTr="00F0555E">
        <w:trPr>
          <w:trHeight w:val="552"/>
        </w:trPr>
        <w:tc>
          <w:tcPr>
            <w:tcW w:w="890" w:type="pct"/>
          </w:tcPr>
          <w:p w:rsidR="0005015F" w:rsidRPr="004E1630" w:rsidRDefault="0005015F" w:rsidP="0005015F">
            <w:pPr>
              <w:widowControl w:val="0"/>
              <w:jc w:val="both"/>
              <w:rPr>
                <w:sz w:val="24"/>
                <w:szCs w:val="24"/>
              </w:rPr>
            </w:pPr>
            <w:r w:rsidRPr="004E1630">
              <w:rPr>
                <w:sz w:val="24"/>
                <w:szCs w:val="24"/>
              </w:rPr>
              <w:t>Благоустройство территории (12.0.2)</w:t>
            </w:r>
          </w:p>
        </w:tc>
        <w:tc>
          <w:tcPr>
            <w:tcW w:w="1480" w:type="pct"/>
          </w:tcPr>
          <w:p w:rsidR="0005015F" w:rsidRPr="004E1630" w:rsidRDefault="0005015F" w:rsidP="0005015F">
            <w:pPr>
              <w:widowControl w:val="0"/>
              <w:jc w:val="both"/>
              <w:rPr>
                <w:sz w:val="24"/>
                <w:szCs w:val="24"/>
              </w:rPr>
            </w:pPr>
            <w:r w:rsidRPr="004E1630">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630" w:type="pct"/>
          </w:tcPr>
          <w:p w:rsidR="0005015F" w:rsidRPr="004E1630" w:rsidRDefault="0005015F" w:rsidP="0005015F">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bl>
    <w:p w:rsidR="0005015F" w:rsidRPr="004E1630" w:rsidRDefault="0005015F" w:rsidP="0005015F">
      <w:pPr>
        <w:widowControl w:val="0"/>
        <w:tabs>
          <w:tab w:val="left" w:pos="2520"/>
        </w:tabs>
        <w:rPr>
          <w:sz w:val="24"/>
          <w:szCs w:val="24"/>
        </w:rPr>
      </w:pPr>
    </w:p>
    <w:p w:rsidR="0005015F" w:rsidRPr="004E1630" w:rsidRDefault="0005015F" w:rsidP="0005015F">
      <w:pPr>
        <w:widowControl w:val="0"/>
        <w:numPr>
          <w:ilvl w:val="0"/>
          <w:numId w:val="1"/>
        </w:numPr>
        <w:jc w:val="both"/>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2"/>
        <w:gridCol w:w="4213"/>
        <w:gridCol w:w="8351"/>
      </w:tblGrid>
      <w:tr w:rsidR="004E1630" w:rsidRPr="004E1630" w:rsidTr="00F0555E">
        <w:trPr>
          <w:trHeight w:val="552"/>
          <w:tblHeader/>
        </w:trPr>
        <w:tc>
          <w:tcPr>
            <w:tcW w:w="855" w:type="pct"/>
            <w:vAlign w:val="center"/>
          </w:tcPr>
          <w:p w:rsidR="0005015F" w:rsidRPr="004E1630" w:rsidRDefault="0005015F" w:rsidP="0005015F">
            <w:pPr>
              <w:widowControl w:val="0"/>
              <w:tabs>
                <w:tab w:val="left" w:pos="2520"/>
              </w:tabs>
              <w:jc w:val="center"/>
              <w:rPr>
                <w:b/>
                <w:sz w:val="24"/>
                <w:szCs w:val="24"/>
              </w:rPr>
            </w:pPr>
            <w:r w:rsidRPr="004E1630">
              <w:rPr>
                <w:b/>
                <w:sz w:val="24"/>
                <w:szCs w:val="24"/>
              </w:rPr>
              <w:t>ВИДЫ РАЗРЕШЕННОГО ИСПОЛЬЗОВАНИЯ ЗЕМЕЛЬНЫХ УЧАСТКОВ</w:t>
            </w:r>
          </w:p>
          <w:p w:rsidR="0005015F" w:rsidRPr="004E1630" w:rsidRDefault="0005015F" w:rsidP="0005015F">
            <w:pPr>
              <w:widowControl w:val="0"/>
              <w:tabs>
                <w:tab w:val="left" w:pos="2520"/>
              </w:tabs>
              <w:jc w:val="center"/>
              <w:rPr>
                <w:b/>
                <w:sz w:val="24"/>
                <w:szCs w:val="24"/>
              </w:rPr>
            </w:pPr>
            <w:r w:rsidRPr="004E1630">
              <w:rPr>
                <w:b/>
                <w:sz w:val="24"/>
                <w:szCs w:val="24"/>
              </w:rPr>
              <w:t>(номер по классификатору)</w:t>
            </w:r>
          </w:p>
        </w:tc>
        <w:tc>
          <w:tcPr>
            <w:tcW w:w="1390" w:type="pct"/>
          </w:tcPr>
          <w:p w:rsidR="0005015F" w:rsidRPr="004E1630" w:rsidRDefault="0005015F" w:rsidP="0005015F">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755" w:type="pct"/>
            <w:vAlign w:val="center"/>
          </w:tcPr>
          <w:p w:rsidR="0005015F" w:rsidRPr="004E1630" w:rsidRDefault="0005015F" w:rsidP="0005015F">
            <w:pPr>
              <w:widowControl w:val="0"/>
              <w:tabs>
                <w:tab w:val="left" w:pos="2520"/>
              </w:tabs>
              <w:jc w:val="center"/>
              <w:rPr>
                <w:b/>
                <w:sz w:val="24"/>
                <w:szCs w:val="24"/>
              </w:rPr>
            </w:pPr>
            <w:r w:rsidRPr="004E1630">
              <w:rPr>
                <w:b/>
                <w:sz w:val="24"/>
                <w:szCs w:val="24"/>
              </w:rPr>
              <w:t>ПРЕДЕЛЬНЫЕ РАЗМЕРЫ ЗЕМЕЛЬНЫХ</w:t>
            </w:r>
          </w:p>
          <w:p w:rsidR="0005015F" w:rsidRPr="004E1630" w:rsidRDefault="0005015F" w:rsidP="0005015F">
            <w:pPr>
              <w:widowControl w:val="0"/>
              <w:tabs>
                <w:tab w:val="left" w:pos="2520"/>
              </w:tabs>
              <w:jc w:val="center"/>
              <w:rPr>
                <w:b/>
                <w:sz w:val="24"/>
                <w:szCs w:val="24"/>
              </w:rPr>
            </w:pPr>
            <w:r w:rsidRPr="004E1630">
              <w:rPr>
                <w:b/>
                <w:sz w:val="24"/>
                <w:szCs w:val="24"/>
              </w:rPr>
              <w:t>УЧАСТКОВ И ПРЕДЕЛЬНЫЕ ПАРАМЕТРЫ</w:t>
            </w:r>
          </w:p>
          <w:p w:rsidR="0005015F" w:rsidRPr="004E1630" w:rsidRDefault="0005015F" w:rsidP="0005015F">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552"/>
        </w:trPr>
        <w:tc>
          <w:tcPr>
            <w:tcW w:w="855" w:type="pct"/>
          </w:tcPr>
          <w:p w:rsidR="002E7D77" w:rsidRPr="004E1630" w:rsidRDefault="002E7D77" w:rsidP="0005015F">
            <w:pPr>
              <w:widowControl w:val="0"/>
              <w:autoSpaceDE w:val="0"/>
              <w:autoSpaceDN w:val="0"/>
              <w:adjustRightInd w:val="0"/>
              <w:rPr>
                <w:sz w:val="24"/>
                <w:szCs w:val="24"/>
              </w:rPr>
            </w:pPr>
            <w:r w:rsidRPr="004E1630">
              <w:rPr>
                <w:sz w:val="24"/>
                <w:szCs w:val="24"/>
                <w:shd w:val="clear" w:color="auto" w:fill="FFFFFF"/>
              </w:rPr>
              <w:t>Развлекательные мероприятия (4.8.1)</w:t>
            </w:r>
          </w:p>
        </w:tc>
        <w:tc>
          <w:tcPr>
            <w:tcW w:w="1390" w:type="pct"/>
          </w:tcPr>
          <w:p w:rsidR="002E7D77" w:rsidRPr="004E1630" w:rsidRDefault="002E7D77" w:rsidP="0005015F">
            <w:pPr>
              <w:widowControl w:val="0"/>
              <w:autoSpaceDE w:val="0"/>
              <w:autoSpaceDN w:val="0"/>
              <w:adjustRightInd w:val="0"/>
              <w:jc w:val="both"/>
              <w:rPr>
                <w:sz w:val="24"/>
                <w:szCs w:val="24"/>
              </w:rPr>
            </w:pPr>
            <w:r w:rsidRPr="004E1630">
              <w:rPr>
                <w:sz w:val="24"/>
                <w:szCs w:val="24"/>
                <w:shd w:val="clear" w:color="auto" w:fill="FFFFFF"/>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2755" w:type="pct"/>
          </w:tcPr>
          <w:p w:rsidR="002E7D77" w:rsidRPr="004E1630" w:rsidRDefault="002E7D77" w:rsidP="002E7D7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м/2500 кв. м;</w:t>
            </w:r>
          </w:p>
          <w:p w:rsidR="002E7D77" w:rsidRPr="004E1630" w:rsidRDefault="002E7D77" w:rsidP="002E7D7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- 6 м;</w:t>
            </w:r>
          </w:p>
          <w:p w:rsidR="002E7D77" w:rsidRPr="004E1630" w:rsidRDefault="002E7D77" w:rsidP="002E7D7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2E7D77" w:rsidRPr="004E1630" w:rsidRDefault="002E7D77" w:rsidP="002E7D7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 м;</w:t>
            </w:r>
          </w:p>
          <w:p w:rsidR="002E7D77" w:rsidRPr="004E1630" w:rsidRDefault="002E7D77" w:rsidP="002E7D77">
            <w:pPr>
              <w:widowControl w:val="0"/>
              <w:ind w:firstLine="567"/>
              <w:jc w:val="both"/>
              <w:rPr>
                <w:b/>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- 90%;</w:t>
            </w:r>
          </w:p>
        </w:tc>
      </w:tr>
      <w:tr w:rsidR="004E1630" w:rsidRPr="004E1630" w:rsidTr="00F0555E">
        <w:trPr>
          <w:trHeight w:val="552"/>
        </w:trPr>
        <w:tc>
          <w:tcPr>
            <w:tcW w:w="855" w:type="pct"/>
          </w:tcPr>
          <w:p w:rsidR="008A6C22" w:rsidRPr="004E1630" w:rsidRDefault="008A6C22" w:rsidP="008A6C22">
            <w:pPr>
              <w:widowControl w:val="0"/>
              <w:autoSpaceDE w:val="0"/>
              <w:autoSpaceDN w:val="0"/>
              <w:adjustRightInd w:val="0"/>
              <w:rPr>
                <w:sz w:val="24"/>
                <w:szCs w:val="24"/>
              </w:rPr>
            </w:pPr>
            <w:r w:rsidRPr="004E1630">
              <w:rPr>
                <w:sz w:val="24"/>
                <w:szCs w:val="24"/>
              </w:rPr>
              <w:t>Общественное питание</w:t>
            </w:r>
          </w:p>
          <w:p w:rsidR="008A6C22" w:rsidRPr="004E1630" w:rsidRDefault="008A6C22" w:rsidP="008A6C22">
            <w:pPr>
              <w:widowControl w:val="0"/>
              <w:autoSpaceDE w:val="0"/>
              <w:autoSpaceDN w:val="0"/>
              <w:adjustRightInd w:val="0"/>
              <w:rPr>
                <w:sz w:val="24"/>
                <w:szCs w:val="24"/>
              </w:rPr>
            </w:pPr>
            <w:r w:rsidRPr="004E1630">
              <w:rPr>
                <w:sz w:val="24"/>
                <w:szCs w:val="24"/>
              </w:rPr>
              <w:t>(4.6)</w:t>
            </w:r>
          </w:p>
        </w:tc>
        <w:tc>
          <w:tcPr>
            <w:tcW w:w="1390" w:type="pct"/>
          </w:tcPr>
          <w:p w:rsidR="008A6C22" w:rsidRPr="004E1630" w:rsidRDefault="008A6C22" w:rsidP="008A6C22">
            <w:pPr>
              <w:widowControl w:val="0"/>
              <w:autoSpaceDE w:val="0"/>
              <w:autoSpaceDN w:val="0"/>
              <w:adjustRightInd w:val="0"/>
              <w:jc w:val="both"/>
              <w:rPr>
                <w:sz w:val="24"/>
                <w:szCs w:val="24"/>
              </w:rPr>
            </w:pPr>
            <w:r w:rsidRPr="004E1630">
              <w:rPr>
                <w:sz w:val="24"/>
                <w:szCs w:val="24"/>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2755" w:type="pct"/>
          </w:tcPr>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 кв. м/1000 кв. м;</w:t>
            </w:r>
          </w:p>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- 12 м;</w:t>
            </w:r>
          </w:p>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8A6C22" w:rsidRPr="004E1630" w:rsidRDefault="008A6C22" w:rsidP="008A6C22">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55" w:type="pct"/>
          </w:tcPr>
          <w:p w:rsidR="008A6C22" w:rsidRPr="004E1630" w:rsidRDefault="008A6C22" w:rsidP="008A6C22">
            <w:pPr>
              <w:widowControl w:val="0"/>
              <w:autoSpaceDE w:val="0"/>
              <w:autoSpaceDN w:val="0"/>
              <w:adjustRightInd w:val="0"/>
              <w:rPr>
                <w:sz w:val="24"/>
                <w:szCs w:val="24"/>
              </w:rPr>
            </w:pPr>
            <w:r w:rsidRPr="004E1630">
              <w:rPr>
                <w:sz w:val="24"/>
                <w:szCs w:val="24"/>
                <w:shd w:val="clear" w:color="auto" w:fill="FFFFFF"/>
              </w:rPr>
              <w:t>Обеспечение занятий спортом в помещениях ( 5.1.2)</w:t>
            </w:r>
          </w:p>
        </w:tc>
        <w:tc>
          <w:tcPr>
            <w:tcW w:w="1390" w:type="pct"/>
          </w:tcPr>
          <w:p w:rsidR="008A6C22" w:rsidRPr="004E1630" w:rsidRDefault="008A6C22" w:rsidP="008A6C22">
            <w:pPr>
              <w:widowControl w:val="0"/>
              <w:autoSpaceDE w:val="0"/>
              <w:autoSpaceDN w:val="0"/>
              <w:adjustRightInd w:val="0"/>
              <w:jc w:val="both"/>
              <w:rPr>
                <w:sz w:val="24"/>
                <w:szCs w:val="24"/>
              </w:rPr>
            </w:pPr>
            <w:r w:rsidRPr="004E1630">
              <w:rPr>
                <w:sz w:val="24"/>
                <w:szCs w:val="24"/>
                <w:shd w:val="clear" w:color="auto" w:fill="FFFFFF"/>
              </w:rPr>
              <w:t>Размещение спортивных клубов, спортивных залов, бассейнов, физкультурно-оздоровительных комплексов в зданиях и сооружениях</w:t>
            </w:r>
          </w:p>
        </w:tc>
        <w:tc>
          <w:tcPr>
            <w:tcW w:w="2755" w:type="pct"/>
          </w:tcPr>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- 100/5000 кв. м;</w:t>
            </w:r>
          </w:p>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- 10 м;</w:t>
            </w:r>
          </w:p>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8A6C22" w:rsidRPr="004E1630" w:rsidRDefault="008A6C22" w:rsidP="008A6C22">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4E1630" w:rsidRPr="004E1630" w:rsidTr="00F0555E">
        <w:trPr>
          <w:trHeight w:val="552"/>
        </w:trPr>
        <w:tc>
          <w:tcPr>
            <w:tcW w:w="855" w:type="pct"/>
          </w:tcPr>
          <w:p w:rsidR="008A6C22" w:rsidRPr="004E1630" w:rsidRDefault="008A6C22" w:rsidP="008A6C22">
            <w:pPr>
              <w:widowControl w:val="0"/>
              <w:autoSpaceDE w:val="0"/>
              <w:autoSpaceDN w:val="0"/>
              <w:adjustRightInd w:val="0"/>
              <w:rPr>
                <w:sz w:val="24"/>
                <w:szCs w:val="24"/>
              </w:rPr>
            </w:pPr>
            <w:r w:rsidRPr="004E1630">
              <w:rPr>
                <w:sz w:val="24"/>
                <w:szCs w:val="24"/>
                <w:shd w:val="clear" w:color="auto" w:fill="FFFFFF"/>
              </w:rPr>
              <w:t>Предоставление коммунальных услуг (3.1.1)</w:t>
            </w:r>
          </w:p>
        </w:tc>
        <w:tc>
          <w:tcPr>
            <w:tcW w:w="1390" w:type="pct"/>
          </w:tcPr>
          <w:p w:rsidR="008A6C22" w:rsidRPr="004E1630" w:rsidRDefault="008A6C22" w:rsidP="008A6C22">
            <w:pPr>
              <w:widowControl w:val="0"/>
              <w:autoSpaceDE w:val="0"/>
              <w:autoSpaceDN w:val="0"/>
              <w:adjustRightInd w:val="0"/>
              <w:jc w:val="both"/>
              <w:rPr>
                <w:sz w:val="24"/>
                <w:szCs w:val="24"/>
              </w:rPr>
            </w:pPr>
            <w:r w:rsidRPr="004E1630">
              <w:rPr>
                <w:sz w:val="24"/>
                <w:szCs w:val="24"/>
                <w:shd w:val="clear" w:color="auto" w:fill="FFFFF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755" w:type="pct"/>
          </w:tcPr>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 кв. м/1000 кв. м;</w:t>
            </w:r>
          </w:p>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8A6C22" w:rsidRPr="004E1630" w:rsidRDefault="008A6C22" w:rsidP="008A6C22">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- 20 м;</w:t>
            </w:r>
          </w:p>
          <w:p w:rsidR="008A6C22" w:rsidRPr="004E1630" w:rsidRDefault="008A6C22" w:rsidP="008A6C22">
            <w:pPr>
              <w:widowControl w:val="0"/>
              <w:ind w:firstLine="567"/>
              <w:jc w:val="both"/>
              <w:rPr>
                <w:rFonts w:eastAsia="SimSun"/>
                <w:b/>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r w:rsidR="008A6C22" w:rsidRPr="004E1630" w:rsidTr="00F0555E">
        <w:trPr>
          <w:trHeight w:val="552"/>
        </w:trPr>
        <w:tc>
          <w:tcPr>
            <w:tcW w:w="855" w:type="pct"/>
          </w:tcPr>
          <w:p w:rsidR="008A6C22" w:rsidRPr="004E1630" w:rsidRDefault="00840616" w:rsidP="008A6C22">
            <w:pPr>
              <w:widowControl w:val="0"/>
              <w:autoSpaceDE w:val="0"/>
              <w:autoSpaceDN w:val="0"/>
              <w:adjustRightInd w:val="0"/>
              <w:rPr>
                <w:sz w:val="24"/>
                <w:szCs w:val="24"/>
              </w:rPr>
            </w:pPr>
            <w:r w:rsidRPr="004E1630">
              <w:rPr>
                <w:sz w:val="24"/>
                <w:szCs w:val="24"/>
                <w:shd w:val="clear" w:color="auto" w:fill="FFFFFF"/>
              </w:rPr>
              <w:t>Обеспечение внутреннего правопорядка (8.3)</w:t>
            </w:r>
          </w:p>
        </w:tc>
        <w:tc>
          <w:tcPr>
            <w:tcW w:w="1390" w:type="pct"/>
          </w:tcPr>
          <w:p w:rsidR="008A6C22" w:rsidRPr="004E1630" w:rsidRDefault="00840616" w:rsidP="008A6C22">
            <w:pPr>
              <w:widowControl w:val="0"/>
              <w:autoSpaceDE w:val="0"/>
              <w:autoSpaceDN w:val="0"/>
              <w:adjustRightInd w:val="0"/>
              <w:jc w:val="both"/>
              <w:rPr>
                <w:sz w:val="24"/>
                <w:szCs w:val="24"/>
              </w:rPr>
            </w:pPr>
            <w:r w:rsidRPr="004E1630">
              <w:rPr>
                <w:sz w:val="24"/>
                <w:szCs w:val="24"/>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755" w:type="pct"/>
          </w:tcPr>
          <w:p w:rsidR="00B04EA5" w:rsidRPr="004E1630" w:rsidRDefault="00B04EA5" w:rsidP="00B04EA5">
            <w:pPr>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B04EA5" w:rsidRPr="004E1630" w:rsidRDefault="00B04EA5" w:rsidP="00B04EA5">
            <w:pPr>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100/50000</w:t>
            </w:r>
            <w:r w:rsidRPr="004E1630">
              <w:rPr>
                <w:sz w:val="24"/>
                <w:szCs w:val="24"/>
              </w:rPr>
              <w:t xml:space="preserve"> кв. м;</w:t>
            </w:r>
          </w:p>
          <w:p w:rsidR="00B04EA5" w:rsidRPr="004E1630" w:rsidRDefault="00B04EA5" w:rsidP="00B04EA5">
            <w:pPr>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B04EA5" w:rsidRPr="004E1630" w:rsidRDefault="00B04EA5" w:rsidP="00B04EA5">
            <w:pPr>
              <w:ind w:firstLine="567"/>
              <w:jc w:val="both"/>
              <w:rPr>
                <w:sz w:val="24"/>
                <w:szCs w:val="24"/>
              </w:rPr>
            </w:pPr>
            <w:r w:rsidRPr="004E1630">
              <w:rPr>
                <w:sz w:val="24"/>
                <w:szCs w:val="24"/>
              </w:rPr>
              <w:t xml:space="preserve">-минимальные отступы от границы земельного участка- </w:t>
            </w:r>
            <w:r w:rsidRPr="004E1630">
              <w:rPr>
                <w:b/>
                <w:sz w:val="24"/>
                <w:szCs w:val="24"/>
              </w:rPr>
              <w:t>3 м;</w:t>
            </w:r>
          </w:p>
          <w:p w:rsidR="00B04EA5" w:rsidRPr="004E1630" w:rsidRDefault="00B04EA5" w:rsidP="00B04EA5">
            <w:pPr>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B04EA5" w:rsidRPr="004E1630" w:rsidRDefault="00B04EA5" w:rsidP="00B04EA5">
            <w:pPr>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60%</w:t>
            </w:r>
          </w:p>
          <w:p w:rsidR="008A6C22" w:rsidRPr="004E1630" w:rsidRDefault="00B04EA5" w:rsidP="00B04EA5">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r w:rsidRPr="004E1630">
              <w:rPr>
                <w:sz w:val="24"/>
                <w:szCs w:val="24"/>
              </w:rPr>
              <w:t>;</w:t>
            </w:r>
          </w:p>
        </w:tc>
      </w:tr>
    </w:tbl>
    <w:p w:rsidR="0005015F" w:rsidRPr="004E1630" w:rsidRDefault="0005015F" w:rsidP="0005015F">
      <w:pPr>
        <w:widowControl w:val="0"/>
        <w:jc w:val="both"/>
        <w:rPr>
          <w:sz w:val="24"/>
          <w:szCs w:val="24"/>
        </w:rPr>
      </w:pPr>
    </w:p>
    <w:p w:rsidR="0005015F" w:rsidRPr="004E1630" w:rsidRDefault="0005015F" w:rsidP="0005015F">
      <w:pPr>
        <w:widowControl w:val="0"/>
        <w:numPr>
          <w:ilvl w:val="0"/>
          <w:numId w:val="1"/>
        </w:numPr>
        <w:jc w:val="both"/>
        <w:rPr>
          <w:b/>
          <w:sz w:val="24"/>
          <w:szCs w:val="24"/>
        </w:rPr>
      </w:pPr>
      <w:r w:rsidRPr="004E1630">
        <w:rPr>
          <w:b/>
          <w:sz w:val="24"/>
          <w:szCs w:val="24"/>
        </w:rPr>
        <w:t xml:space="preserve">ВСПОМОГАТЕЛЬНЫЕ ВИДЫ И ПАРАМЕТРЫ РАЗРЕШЕННОГО ИСПОЛЬЗОВАНИЯ </w:t>
      </w:r>
      <w:r w:rsidR="006D6380" w:rsidRPr="004E1630">
        <w:rPr>
          <w:b/>
          <w:sz w:val="24"/>
          <w:szCs w:val="24"/>
        </w:rPr>
        <w:t xml:space="preserve">ЗЕМЕЛЬНЫХ УЧАСТКОВ И </w:t>
      </w:r>
      <w:r w:rsidRPr="004E1630">
        <w:rPr>
          <w:b/>
          <w:sz w:val="24"/>
          <w:szCs w:val="24"/>
        </w:rPr>
        <w:t>ОБЪЕКТОВ КАПИТАЛЬНОГО СТРОИТЕЛЬСТВА</w:t>
      </w:r>
    </w:p>
    <w:p w:rsidR="0005015F" w:rsidRPr="004E1630" w:rsidRDefault="0005015F" w:rsidP="0005015F">
      <w:pPr>
        <w:widowControl w:val="0"/>
        <w:ind w:firstLine="709"/>
        <w:jc w:val="both"/>
        <w:rPr>
          <w:sz w:val="24"/>
          <w:szCs w:val="24"/>
        </w:rPr>
      </w:pPr>
      <w:r w:rsidRPr="004E1630">
        <w:rPr>
          <w:sz w:val="24"/>
          <w:szCs w:val="24"/>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w:t>
      </w:r>
    </w:p>
    <w:p w:rsidR="002912B2" w:rsidRPr="004E1630" w:rsidRDefault="002912B2" w:rsidP="0005015F">
      <w:pPr>
        <w:widowControl w:val="0"/>
        <w:ind w:firstLine="709"/>
        <w:jc w:val="both"/>
        <w:rPr>
          <w:sz w:val="24"/>
          <w:szCs w:val="24"/>
        </w:rPr>
      </w:pPr>
    </w:p>
    <w:tbl>
      <w:tblPr>
        <w:tblW w:w="0" w:type="auto"/>
        <w:tblInd w:w="708" w:type="dxa"/>
        <w:tblLayout w:type="fixed"/>
        <w:tblLook w:val="0000" w:firstRow="0" w:lastRow="0" w:firstColumn="0" w:lastColumn="0" w:noHBand="0" w:noVBand="0"/>
      </w:tblPr>
      <w:tblGrid>
        <w:gridCol w:w="6662"/>
        <w:gridCol w:w="8222"/>
      </w:tblGrid>
      <w:tr w:rsidR="004E1630" w:rsidRPr="004E1630" w:rsidTr="00261DB6">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261DB6" w:rsidRPr="004E1630" w:rsidRDefault="00261DB6" w:rsidP="00567A4C">
            <w:pPr>
              <w:jc w:val="cente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8222" w:type="dxa"/>
            <w:tcBorders>
              <w:top w:val="single" w:sz="1" w:space="0" w:color="000000"/>
              <w:left w:val="single" w:sz="1" w:space="0" w:color="000000"/>
              <w:bottom w:val="single" w:sz="1" w:space="0" w:color="000000"/>
              <w:right w:val="single" w:sz="1" w:space="0" w:color="000000"/>
            </w:tcBorders>
            <w:shd w:val="clear" w:color="auto" w:fill="auto"/>
          </w:tcPr>
          <w:p w:rsidR="00261DB6" w:rsidRPr="004E1630" w:rsidRDefault="00261DB6" w:rsidP="00567A4C">
            <w:pPr>
              <w:jc w:val="center"/>
              <w:rPr>
                <w:sz w:val="24"/>
                <w:szCs w:val="24"/>
              </w:rPr>
            </w:pPr>
            <w:r w:rsidRPr="004E1630">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261DB6" w:rsidRPr="004E1630" w:rsidTr="00261DB6">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проезды общего пользования;</w:t>
            </w: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благоустроенные, в том числе озелененные территории, детские площадки, площадки для отдыха, спортивных занятий;</w:t>
            </w: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постройки хозяйственного назначения;</w:t>
            </w: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8222" w:type="dxa"/>
            <w:tcBorders>
              <w:top w:val="single" w:sz="1" w:space="0" w:color="000000"/>
              <w:left w:val="single" w:sz="1" w:space="0" w:color="000000"/>
              <w:bottom w:val="single" w:sz="1" w:space="0" w:color="000000"/>
              <w:right w:val="single" w:sz="1" w:space="0" w:color="000000"/>
            </w:tcBorders>
            <w:shd w:val="clear" w:color="auto" w:fill="auto"/>
          </w:tcPr>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261DB6" w:rsidRPr="004E1630" w:rsidRDefault="00261DB6" w:rsidP="00567A4C">
            <w:pPr>
              <w:jc w:val="both"/>
              <w:rPr>
                <w:rFonts w:ascii="Times New Roman CYR" w:eastAsia="Times New Roman CYR" w:hAnsi="Times New Roman CYR" w:cs="Times New Roman CYR"/>
                <w:sz w:val="24"/>
                <w:szCs w:val="24"/>
              </w:rPr>
            </w:pP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261DB6" w:rsidRPr="004E1630" w:rsidRDefault="00261DB6" w:rsidP="00567A4C">
            <w:pPr>
              <w:jc w:val="both"/>
              <w:rPr>
                <w:rFonts w:ascii="Times New Roman CYR" w:eastAsia="Times New Roman CYR" w:hAnsi="Times New Roman CYR" w:cs="Times New Roman CYR"/>
                <w:sz w:val="24"/>
                <w:szCs w:val="24"/>
              </w:rPr>
            </w:pP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261DB6" w:rsidRPr="004E1630" w:rsidRDefault="00261DB6"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261DB6" w:rsidRPr="004E1630" w:rsidRDefault="00261DB6" w:rsidP="00567A4C">
            <w:pPr>
              <w:rPr>
                <w:sz w:val="24"/>
                <w:szCs w:val="24"/>
              </w:rPr>
            </w:pPr>
            <w:r w:rsidRPr="004E1630">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261DB6" w:rsidRPr="004E1630" w:rsidRDefault="00261DB6" w:rsidP="00261DB6">
      <w:pPr>
        <w:ind w:firstLine="720"/>
        <w:jc w:val="both"/>
        <w:rPr>
          <w:rFonts w:ascii="Times New Roman CYR" w:eastAsia="Times New Roman CYR" w:hAnsi="Times New Roman CYR" w:cs="Times New Roman CYR"/>
          <w:sz w:val="24"/>
          <w:szCs w:val="24"/>
        </w:rPr>
      </w:pPr>
    </w:p>
    <w:p w:rsidR="0005015F" w:rsidRPr="004E1630" w:rsidRDefault="0005015F" w:rsidP="0005015F">
      <w:pPr>
        <w:widowControl w:val="0"/>
        <w:ind w:firstLine="709"/>
        <w:jc w:val="both"/>
        <w:rPr>
          <w:sz w:val="24"/>
          <w:szCs w:val="24"/>
        </w:rPr>
      </w:pPr>
      <w:r w:rsidRPr="004E1630">
        <w:rPr>
          <w:b/>
          <w:sz w:val="24"/>
          <w:szCs w:val="24"/>
        </w:rPr>
        <w:t>Виды разрешенного использования объектов:</w:t>
      </w:r>
    </w:p>
    <w:p w:rsidR="0005015F" w:rsidRPr="004E1630" w:rsidRDefault="0005015F" w:rsidP="0005015F">
      <w:pPr>
        <w:widowControl w:val="0"/>
        <w:ind w:firstLine="709"/>
        <w:jc w:val="both"/>
        <w:rPr>
          <w:sz w:val="24"/>
          <w:szCs w:val="24"/>
        </w:rPr>
      </w:pPr>
      <w:r w:rsidRPr="004E1630">
        <w:rPr>
          <w:sz w:val="24"/>
          <w:szCs w:val="24"/>
        </w:rPr>
        <w:t>Фонтаны, малые архитектурные формы, мемориальные комплексы (без захоронений)</w:t>
      </w:r>
    </w:p>
    <w:p w:rsidR="0005015F" w:rsidRPr="004E1630" w:rsidRDefault="0005015F" w:rsidP="0005015F">
      <w:pPr>
        <w:widowControl w:val="0"/>
        <w:ind w:firstLine="709"/>
        <w:jc w:val="both"/>
        <w:rPr>
          <w:sz w:val="24"/>
          <w:szCs w:val="24"/>
        </w:rPr>
      </w:pPr>
      <w:r w:rsidRPr="004E1630">
        <w:rPr>
          <w:sz w:val="24"/>
          <w:szCs w:val="24"/>
        </w:rPr>
        <w:t>Естественные и искусственные водоемы</w:t>
      </w:r>
    </w:p>
    <w:p w:rsidR="0005015F" w:rsidRPr="004E1630" w:rsidRDefault="0005015F" w:rsidP="0005015F">
      <w:pPr>
        <w:widowControl w:val="0"/>
        <w:ind w:firstLine="709"/>
        <w:jc w:val="both"/>
        <w:rPr>
          <w:sz w:val="24"/>
          <w:szCs w:val="24"/>
        </w:rPr>
      </w:pPr>
      <w:r w:rsidRPr="004E1630">
        <w:rPr>
          <w:sz w:val="24"/>
          <w:szCs w:val="24"/>
        </w:rPr>
        <w:t>Спортивные и игровые площадки</w:t>
      </w:r>
    </w:p>
    <w:p w:rsidR="0005015F" w:rsidRPr="004E1630" w:rsidRDefault="0005015F" w:rsidP="0005015F">
      <w:pPr>
        <w:widowControl w:val="0"/>
        <w:ind w:firstLine="709"/>
        <w:jc w:val="both"/>
        <w:rPr>
          <w:sz w:val="24"/>
          <w:szCs w:val="24"/>
        </w:rPr>
      </w:pPr>
      <w:r w:rsidRPr="004E1630">
        <w:rPr>
          <w:sz w:val="24"/>
          <w:szCs w:val="24"/>
        </w:rPr>
        <w:t>Места для пикников.</w:t>
      </w:r>
    </w:p>
    <w:p w:rsidR="0005015F" w:rsidRPr="004E1630" w:rsidRDefault="0005015F" w:rsidP="0005015F">
      <w:pPr>
        <w:widowControl w:val="0"/>
        <w:ind w:firstLine="709"/>
        <w:jc w:val="both"/>
        <w:rPr>
          <w:sz w:val="24"/>
          <w:szCs w:val="24"/>
        </w:rPr>
      </w:pPr>
      <w:r w:rsidRPr="004E1630">
        <w:rPr>
          <w:sz w:val="24"/>
          <w:szCs w:val="24"/>
        </w:rPr>
        <w:t>Велосипедные и прогулочные дорожки</w:t>
      </w:r>
    </w:p>
    <w:p w:rsidR="0005015F" w:rsidRPr="004E1630" w:rsidRDefault="0005015F" w:rsidP="0005015F">
      <w:pPr>
        <w:widowControl w:val="0"/>
        <w:ind w:firstLine="709"/>
        <w:jc w:val="both"/>
        <w:rPr>
          <w:sz w:val="24"/>
          <w:szCs w:val="24"/>
        </w:rPr>
      </w:pPr>
      <w:r w:rsidRPr="004E1630">
        <w:rPr>
          <w:sz w:val="24"/>
          <w:szCs w:val="24"/>
        </w:rPr>
        <w:t>Элементы благоустройства</w:t>
      </w:r>
    </w:p>
    <w:p w:rsidR="0005015F" w:rsidRPr="004E1630" w:rsidRDefault="0005015F" w:rsidP="0005015F">
      <w:pPr>
        <w:widowControl w:val="0"/>
        <w:ind w:firstLine="709"/>
        <w:jc w:val="both"/>
        <w:rPr>
          <w:sz w:val="24"/>
          <w:szCs w:val="24"/>
        </w:rPr>
      </w:pPr>
      <w:r w:rsidRPr="004E1630">
        <w:rPr>
          <w:sz w:val="24"/>
          <w:szCs w:val="24"/>
        </w:rPr>
        <w:t>Площадки для мусорных контейнеров</w:t>
      </w:r>
    </w:p>
    <w:p w:rsidR="0005015F" w:rsidRPr="004E1630" w:rsidRDefault="0005015F" w:rsidP="0005015F">
      <w:pPr>
        <w:widowControl w:val="0"/>
        <w:ind w:firstLine="709"/>
        <w:jc w:val="both"/>
        <w:rPr>
          <w:sz w:val="24"/>
          <w:szCs w:val="24"/>
        </w:rPr>
      </w:pPr>
      <w:r w:rsidRPr="004E1630">
        <w:rPr>
          <w:sz w:val="24"/>
          <w:szCs w:val="24"/>
        </w:rPr>
        <w:t xml:space="preserve">Объекты инженерного обеспечения (водо-, газо-, электроснабжения и т.п.), </w:t>
      </w:r>
    </w:p>
    <w:p w:rsidR="0005015F" w:rsidRPr="004E1630" w:rsidRDefault="0005015F" w:rsidP="0005015F">
      <w:pPr>
        <w:widowControl w:val="0"/>
        <w:ind w:firstLine="709"/>
        <w:jc w:val="both"/>
        <w:rPr>
          <w:sz w:val="24"/>
          <w:szCs w:val="24"/>
        </w:rPr>
      </w:pPr>
      <w:r w:rsidRPr="004E1630">
        <w:rPr>
          <w:sz w:val="24"/>
          <w:szCs w:val="24"/>
        </w:rPr>
        <w:t>Специализированные технические средства оповещения и информации.</w:t>
      </w:r>
    </w:p>
    <w:p w:rsidR="0005015F" w:rsidRPr="004E1630" w:rsidRDefault="0005015F" w:rsidP="0005015F">
      <w:pPr>
        <w:widowControl w:val="0"/>
        <w:ind w:firstLine="709"/>
        <w:jc w:val="both"/>
        <w:rPr>
          <w:sz w:val="24"/>
          <w:szCs w:val="24"/>
        </w:rPr>
      </w:pPr>
      <w:r w:rsidRPr="004E1630">
        <w:rPr>
          <w:sz w:val="24"/>
          <w:szCs w:val="24"/>
        </w:rPr>
        <w:t>Наземные автостоянки автомобильного транспорта, парковки.</w:t>
      </w:r>
    </w:p>
    <w:p w:rsidR="0005015F" w:rsidRPr="004E1630" w:rsidRDefault="0005015F" w:rsidP="0005015F">
      <w:pPr>
        <w:widowControl w:val="0"/>
        <w:ind w:firstLine="709"/>
        <w:jc w:val="both"/>
        <w:rPr>
          <w:sz w:val="24"/>
          <w:szCs w:val="24"/>
        </w:rPr>
      </w:pPr>
      <w:r w:rsidRPr="004E1630">
        <w:rPr>
          <w:sz w:val="24"/>
          <w:szCs w:val="24"/>
        </w:rPr>
        <w:t>Площадки для сбора мусора.</w:t>
      </w:r>
    </w:p>
    <w:p w:rsidR="0005015F" w:rsidRPr="004E1630" w:rsidRDefault="0005015F" w:rsidP="0005015F">
      <w:pPr>
        <w:widowControl w:val="0"/>
        <w:ind w:firstLine="709"/>
        <w:jc w:val="both"/>
        <w:rPr>
          <w:sz w:val="24"/>
          <w:szCs w:val="24"/>
        </w:rPr>
      </w:pPr>
      <w:r w:rsidRPr="004E1630">
        <w:rPr>
          <w:sz w:val="24"/>
          <w:szCs w:val="24"/>
        </w:rPr>
        <w:t>Общественные туалеты.</w:t>
      </w:r>
    </w:p>
    <w:p w:rsidR="0005015F" w:rsidRPr="004E1630" w:rsidRDefault="0005015F" w:rsidP="0005015F">
      <w:pPr>
        <w:widowControl w:val="0"/>
        <w:tabs>
          <w:tab w:val="left" w:pos="2520"/>
        </w:tabs>
        <w:ind w:firstLine="709"/>
        <w:jc w:val="both"/>
        <w:rPr>
          <w:sz w:val="24"/>
          <w:szCs w:val="24"/>
        </w:rPr>
      </w:pPr>
      <w:r w:rsidRPr="004E1630">
        <w:rPr>
          <w:sz w:val="24"/>
          <w:szCs w:val="24"/>
        </w:rPr>
        <w:t>Примечание.</w:t>
      </w:r>
    </w:p>
    <w:p w:rsidR="0005015F" w:rsidRPr="004E1630" w:rsidRDefault="0005015F" w:rsidP="0005015F">
      <w:pPr>
        <w:widowControl w:val="0"/>
        <w:tabs>
          <w:tab w:val="left" w:pos="2520"/>
        </w:tabs>
        <w:ind w:firstLine="709"/>
        <w:jc w:val="both"/>
        <w:rPr>
          <w:sz w:val="24"/>
          <w:szCs w:val="24"/>
        </w:rPr>
      </w:pPr>
      <w:r w:rsidRPr="004E1630">
        <w:rPr>
          <w:sz w:val="24"/>
          <w:szCs w:val="24"/>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05015F" w:rsidRPr="004E1630" w:rsidRDefault="0005015F" w:rsidP="0005015F">
      <w:pPr>
        <w:widowControl w:val="0"/>
        <w:ind w:firstLine="709"/>
        <w:jc w:val="both"/>
        <w:rPr>
          <w:sz w:val="24"/>
          <w:szCs w:val="24"/>
        </w:rPr>
      </w:pPr>
      <w:r w:rsidRPr="004E1630">
        <w:rPr>
          <w:sz w:val="24"/>
          <w:szCs w:val="24"/>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05015F" w:rsidRPr="004E1630" w:rsidRDefault="0005015F" w:rsidP="0005015F">
      <w:pPr>
        <w:widowControl w:val="0"/>
        <w:ind w:firstLine="709"/>
        <w:jc w:val="both"/>
        <w:rPr>
          <w:sz w:val="24"/>
          <w:szCs w:val="24"/>
        </w:rPr>
      </w:pPr>
    </w:p>
    <w:p w:rsidR="00CB50C7" w:rsidRPr="004E1630" w:rsidRDefault="00CB50C7" w:rsidP="00CB50C7">
      <w:pPr>
        <w:overflowPunct w:val="0"/>
        <w:autoSpaceDE w:val="0"/>
        <w:autoSpaceDN w:val="0"/>
        <w:adjustRightInd w:val="0"/>
        <w:ind w:firstLine="567"/>
        <w:jc w:val="center"/>
        <w:outlineLvl w:val="4"/>
        <w:rPr>
          <w:rFonts w:eastAsia="SimSun"/>
          <w:b/>
          <w:bCs/>
          <w:i/>
          <w:iCs/>
          <w:sz w:val="24"/>
          <w:szCs w:val="24"/>
          <w:lang w:eastAsia="zh-CN"/>
        </w:rPr>
      </w:pPr>
      <w:bookmarkStart w:id="163" w:name="_Toc433729392"/>
      <w:r w:rsidRPr="004E1630">
        <w:rPr>
          <w:rFonts w:eastAsia="SimSun"/>
          <w:b/>
          <w:bCs/>
          <w:i/>
          <w:iCs/>
          <w:sz w:val="24"/>
          <w:szCs w:val="24"/>
          <w:lang w:eastAsia="zh-CN"/>
        </w:rPr>
        <w:t>Р -2. Зона объектов физкультуры и спорта</w:t>
      </w:r>
    </w:p>
    <w:p w:rsidR="00CB50C7" w:rsidRPr="004E1630" w:rsidRDefault="00CB50C7" w:rsidP="00CB50C7">
      <w:pPr>
        <w:rPr>
          <w:rFonts w:eastAsia="SimSun"/>
          <w:sz w:val="24"/>
          <w:szCs w:val="24"/>
          <w:lang w:eastAsia="zh-CN"/>
        </w:rPr>
      </w:pPr>
    </w:p>
    <w:p w:rsidR="00CB50C7" w:rsidRPr="004E1630" w:rsidRDefault="00CB50C7" w:rsidP="00CB50C7">
      <w:pPr>
        <w:numPr>
          <w:ilvl w:val="0"/>
          <w:numId w:val="22"/>
        </w:numPr>
        <w:jc w:val="both"/>
        <w:rPr>
          <w:b/>
          <w:sz w:val="24"/>
          <w:szCs w:val="24"/>
        </w:rPr>
      </w:pPr>
      <w:r w:rsidRPr="004E1630">
        <w:rPr>
          <w:b/>
          <w:sz w:val="24"/>
          <w:szCs w:val="24"/>
        </w:rPr>
        <w:t>ОСНОВНЫЕ ВИДЫ И ПАРАМЕТРЫ РАЗРЕШЕННОГО ИСПОЛЬЗОВАНИЯ ЗЕМЕЛЬНЫХ УЧАСТКОВ И ОБЪЕКТОВ КАПИТАЛЬНОГО СТРОИТЕЛЬСТВА</w:t>
      </w:r>
    </w:p>
    <w:tbl>
      <w:tblPr>
        <w:tblW w:w="4760"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3"/>
        <w:gridCol w:w="5001"/>
        <w:gridCol w:w="7442"/>
      </w:tblGrid>
      <w:tr w:rsidR="004E1630" w:rsidRPr="004E1630" w:rsidTr="00DF1AA7">
        <w:trPr>
          <w:trHeight w:val="552"/>
          <w:tblHeader/>
        </w:trPr>
        <w:tc>
          <w:tcPr>
            <w:tcW w:w="895" w:type="pct"/>
            <w:vAlign w:val="center"/>
          </w:tcPr>
          <w:p w:rsidR="00CB50C7" w:rsidRPr="004E1630" w:rsidRDefault="00CB50C7" w:rsidP="00DF1AA7">
            <w:pPr>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CB50C7" w:rsidRPr="004E1630" w:rsidRDefault="00CB50C7" w:rsidP="00DF1AA7">
            <w:pPr>
              <w:tabs>
                <w:tab w:val="left" w:pos="2520"/>
              </w:tabs>
              <w:jc w:val="center"/>
              <w:rPr>
                <w:b/>
                <w:sz w:val="24"/>
                <w:szCs w:val="24"/>
              </w:rPr>
            </w:pPr>
            <w:r w:rsidRPr="004E1630">
              <w:rPr>
                <w:b/>
                <w:sz w:val="24"/>
                <w:szCs w:val="24"/>
              </w:rPr>
              <w:t>(номер по классификатору)</w:t>
            </w:r>
          </w:p>
        </w:tc>
        <w:tc>
          <w:tcPr>
            <w:tcW w:w="1650" w:type="pct"/>
          </w:tcPr>
          <w:p w:rsidR="00CB50C7" w:rsidRPr="004E1630" w:rsidRDefault="00CB50C7" w:rsidP="00DF1AA7">
            <w:pPr>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455" w:type="pct"/>
            <w:vAlign w:val="center"/>
          </w:tcPr>
          <w:p w:rsidR="00CB50C7" w:rsidRPr="004E1630" w:rsidRDefault="00CB50C7" w:rsidP="00DF1AA7">
            <w:pPr>
              <w:tabs>
                <w:tab w:val="left" w:pos="2520"/>
              </w:tabs>
              <w:jc w:val="center"/>
              <w:rPr>
                <w:b/>
                <w:sz w:val="24"/>
                <w:szCs w:val="24"/>
              </w:rPr>
            </w:pPr>
            <w:r w:rsidRPr="004E1630">
              <w:rPr>
                <w:b/>
                <w:sz w:val="24"/>
                <w:szCs w:val="24"/>
              </w:rPr>
              <w:t>ПРЕДЕЛЬНЫЕ РАЗМЕРЫ ЗЕМЕЛЬНЫХ</w:t>
            </w:r>
          </w:p>
          <w:p w:rsidR="00CB50C7" w:rsidRPr="004E1630" w:rsidRDefault="00CB50C7" w:rsidP="00DF1AA7">
            <w:pPr>
              <w:tabs>
                <w:tab w:val="left" w:pos="2520"/>
              </w:tabs>
              <w:jc w:val="center"/>
              <w:rPr>
                <w:b/>
                <w:sz w:val="24"/>
                <w:szCs w:val="24"/>
              </w:rPr>
            </w:pPr>
            <w:r w:rsidRPr="004E1630">
              <w:rPr>
                <w:b/>
                <w:sz w:val="24"/>
                <w:szCs w:val="24"/>
              </w:rPr>
              <w:t>УЧАСТКОВ И ПРЕДЕЛЬНЫЕ ПАРАМЕТРЫ</w:t>
            </w:r>
          </w:p>
          <w:p w:rsidR="00CB50C7" w:rsidRPr="004E1630" w:rsidRDefault="00CB50C7" w:rsidP="00DF1AA7">
            <w:pPr>
              <w:tabs>
                <w:tab w:val="left" w:pos="2520"/>
              </w:tabs>
              <w:jc w:val="center"/>
              <w:rPr>
                <w:b/>
                <w:sz w:val="24"/>
                <w:szCs w:val="24"/>
              </w:rPr>
            </w:pPr>
            <w:r w:rsidRPr="004E1630">
              <w:rPr>
                <w:b/>
                <w:sz w:val="24"/>
                <w:szCs w:val="24"/>
              </w:rPr>
              <w:t>РАЗРЕШЕННОГО СТРОИТЕЛЬСТВА</w:t>
            </w:r>
          </w:p>
        </w:tc>
      </w:tr>
      <w:tr w:rsidR="004E1630" w:rsidRPr="004E1630" w:rsidTr="00DF1AA7">
        <w:trPr>
          <w:trHeight w:val="552"/>
        </w:trPr>
        <w:tc>
          <w:tcPr>
            <w:tcW w:w="895" w:type="pct"/>
          </w:tcPr>
          <w:p w:rsidR="00CB50C7" w:rsidRPr="004E1630" w:rsidRDefault="00CB50C7" w:rsidP="00DF1AA7">
            <w:pPr>
              <w:widowControl w:val="0"/>
              <w:autoSpaceDE w:val="0"/>
              <w:autoSpaceDN w:val="0"/>
              <w:adjustRightInd w:val="0"/>
              <w:rPr>
                <w:sz w:val="24"/>
                <w:szCs w:val="24"/>
              </w:rPr>
            </w:pPr>
            <w:r w:rsidRPr="004E1630">
              <w:rPr>
                <w:sz w:val="23"/>
                <w:szCs w:val="23"/>
                <w:shd w:val="clear" w:color="auto" w:fill="FFFFFF"/>
              </w:rPr>
              <w:t>Обеспечение занятий спортом в помещениях</w:t>
            </w:r>
          </w:p>
          <w:p w:rsidR="00CB50C7" w:rsidRPr="004E1630" w:rsidRDefault="00CB50C7" w:rsidP="00DF1AA7">
            <w:pPr>
              <w:widowControl w:val="0"/>
              <w:autoSpaceDE w:val="0"/>
              <w:autoSpaceDN w:val="0"/>
              <w:adjustRightInd w:val="0"/>
              <w:rPr>
                <w:sz w:val="24"/>
                <w:szCs w:val="24"/>
              </w:rPr>
            </w:pPr>
            <w:r w:rsidRPr="004E1630">
              <w:rPr>
                <w:sz w:val="24"/>
                <w:szCs w:val="24"/>
              </w:rPr>
              <w:t xml:space="preserve"> (5.1.2)</w:t>
            </w:r>
          </w:p>
          <w:p w:rsidR="00CB50C7" w:rsidRPr="004E1630" w:rsidRDefault="00CB50C7" w:rsidP="00DF1AA7">
            <w:pPr>
              <w:widowControl w:val="0"/>
              <w:autoSpaceDE w:val="0"/>
              <w:autoSpaceDN w:val="0"/>
              <w:adjustRightInd w:val="0"/>
              <w:rPr>
                <w:sz w:val="24"/>
                <w:szCs w:val="24"/>
              </w:rPr>
            </w:pPr>
          </w:p>
          <w:p w:rsidR="00CB50C7" w:rsidRPr="004E1630" w:rsidRDefault="00CB50C7" w:rsidP="00DF1AA7">
            <w:pPr>
              <w:widowControl w:val="0"/>
              <w:autoSpaceDE w:val="0"/>
              <w:autoSpaceDN w:val="0"/>
              <w:adjustRightInd w:val="0"/>
              <w:rPr>
                <w:sz w:val="24"/>
                <w:szCs w:val="24"/>
              </w:rPr>
            </w:pPr>
          </w:p>
          <w:p w:rsidR="00CB50C7" w:rsidRPr="004E1630" w:rsidRDefault="00CB50C7" w:rsidP="00DF1AA7">
            <w:pPr>
              <w:widowControl w:val="0"/>
              <w:autoSpaceDE w:val="0"/>
              <w:autoSpaceDN w:val="0"/>
              <w:adjustRightInd w:val="0"/>
              <w:rPr>
                <w:sz w:val="23"/>
                <w:szCs w:val="23"/>
                <w:shd w:val="clear" w:color="auto" w:fill="FFFFFF"/>
              </w:rPr>
            </w:pPr>
            <w:r w:rsidRPr="004E1630">
              <w:rPr>
                <w:sz w:val="23"/>
                <w:szCs w:val="23"/>
                <w:shd w:val="clear" w:color="auto" w:fill="FFFFFF"/>
              </w:rPr>
              <w:t>Площадки для занятий спортом (5.1.3)</w:t>
            </w:r>
          </w:p>
          <w:p w:rsidR="00CB50C7" w:rsidRPr="004E1630" w:rsidRDefault="00CB50C7" w:rsidP="00DF1AA7">
            <w:pPr>
              <w:widowControl w:val="0"/>
              <w:autoSpaceDE w:val="0"/>
              <w:autoSpaceDN w:val="0"/>
              <w:adjustRightInd w:val="0"/>
              <w:rPr>
                <w:sz w:val="23"/>
                <w:szCs w:val="23"/>
                <w:shd w:val="clear" w:color="auto" w:fill="FFFFFF"/>
              </w:rPr>
            </w:pPr>
          </w:p>
          <w:p w:rsidR="00CB50C7" w:rsidRPr="004E1630" w:rsidRDefault="00CB50C7" w:rsidP="00DF1AA7">
            <w:pPr>
              <w:widowControl w:val="0"/>
              <w:autoSpaceDE w:val="0"/>
              <w:autoSpaceDN w:val="0"/>
              <w:adjustRightInd w:val="0"/>
              <w:rPr>
                <w:sz w:val="23"/>
                <w:szCs w:val="23"/>
                <w:shd w:val="clear" w:color="auto" w:fill="FFFFFF"/>
              </w:rPr>
            </w:pPr>
          </w:p>
          <w:p w:rsidR="00CB50C7" w:rsidRPr="004E1630" w:rsidRDefault="00CB50C7" w:rsidP="00DF1AA7">
            <w:pPr>
              <w:widowControl w:val="0"/>
              <w:autoSpaceDE w:val="0"/>
              <w:autoSpaceDN w:val="0"/>
              <w:adjustRightInd w:val="0"/>
              <w:rPr>
                <w:sz w:val="23"/>
                <w:szCs w:val="23"/>
                <w:shd w:val="clear" w:color="auto" w:fill="FFFFFF"/>
              </w:rPr>
            </w:pPr>
          </w:p>
          <w:p w:rsidR="00CB50C7" w:rsidRPr="004E1630" w:rsidRDefault="00CB50C7" w:rsidP="00DF1AA7">
            <w:pPr>
              <w:widowControl w:val="0"/>
              <w:autoSpaceDE w:val="0"/>
              <w:autoSpaceDN w:val="0"/>
              <w:adjustRightInd w:val="0"/>
              <w:rPr>
                <w:sz w:val="23"/>
                <w:szCs w:val="23"/>
                <w:shd w:val="clear" w:color="auto" w:fill="FFFFFF"/>
              </w:rPr>
            </w:pPr>
            <w:r w:rsidRPr="004E1630">
              <w:rPr>
                <w:sz w:val="23"/>
                <w:szCs w:val="23"/>
                <w:shd w:val="clear" w:color="auto" w:fill="FFFFFF"/>
              </w:rPr>
              <w:t>Оборудованные площадки для занятий спортом (5.1.4)</w:t>
            </w:r>
          </w:p>
          <w:p w:rsidR="00CB50C7" w:rsidRPr="004E1630" w:rsidRDefault="00CB50C7" w:rsidP="00DF1AA7">
            <w:pPr>
              <w:widowControl w:val="0"/>
              <w:autoSpaceDE w:val="0"/>
              <w:autoSpaceDN w:val="0"/>
              <w:adjustRightInd w:val="0"/>
              <w:rPr>
                <w:sz w:val="23"/>
                <w:szCs w:val="23"/>
                <w:shd w:val="clear" w:color="auto" w:fill="FFFFFF"/>
              </w:rPr>
            </w:pPr>
          </w:p>
          <w:p w:rsidR="00CB50C7" w:rsidRPr="004E1630" w:rsidRDefault="00CB50C7" w:rsidP="00DF1AA7">
            <w:pPr>
              <w:widowControl w:val="0"/>
              <w:autoSpaceDE w:val="0"/>
              <w:autoSpaceDN w:val="0"/>
              <w:adjustRightInd w:val="0"/>
              <w:rPr>
                <w:sz w:val="23"/>
                <w:szCs w:val="23"/>
                <w:shd w:val="clear" w:color="auto" w:fill="FFFFFF"/>
              </w:rPr>
            </w:pPr>
          </w:p>
          <w:p w:rsidR="00CB50C7" w:rsidRPr="004E1630" w:rsidRDefault="00CB50C7" w:rsidP="00DF1AA7">
            <w:pPr>
              <w:widowControl w:val="0"/>
              <w:autoSpaceDE w:val="0"/>
              <w:autoSpaceDN w:val="0"/>
              <w:adjustRightInd w:val="0"/>
              <w:rPr>
                <w:sz w:val="24"/>
                <w:szCs w:val="24"/>
              </w:rPr>
            </w:pPr>
            <w:r w:rsidRPr="004E1630">
              <w:rPr>
                <w:sz w:val="23"/>
                <w:szCs w:val="23"/>
                <w:shd w:val="clear" w:color="auto" w:fill="FFFFFF"/>
              </w:rPr>
              <w:t>Спортивные базы (5.1.7)</w:t>
            </w:r>
          </w:p>
        </w:tc>
        <w:tc>
          <w:tcPr>
            <w:tcW w:w="1650" w:type="pct"/>
          </w:tcPr>
          <w:p w:rsidR="00CB50C7" w:rsidRPr="004E1630" w:rsidRDefault="00CB50C7" w:rsidP="00DF1AA7">
            <w:pPr>
              <w:widowControl w:val="0"/>
              <w:autoSpaceDE w:val="0"/>
              <w:autoSpaceDN w:val="0"/>
              <w:adjustRightInd w:val="0"/>
              <w:rPr>
                <w:sz w:val="24"/>
                <w:szCs w:val="24"/>
              </w:rPr>
            </w:pPr>
            <w:r w:rsidRPr="004E1630">
              <w:rPr>
                <w:sz w:val="23"/>
                <w:szCs w:val="23"/>
                <w:shd w:val="clear" w:color="auto" w:fill="FFFFFF"/>
              </w:rPr>
              <w:t>Размещение спортивных клубов, спортивных залов, бассейнов, физкультурно-оздоровительных комплексов в зданиях и сооружениях</w:t>
            </w:r>
          </w:p>
          <w:p w:rsidR="00CB50C7" w:rsidRPr="004E1630" w:rsidRDefault="00CB50C7" w:rsidP="00DF1AA7">
            <w:pPr>
              <w:widowControl w:val="0"/>
              <w:autoSpaceDE w:val="0"/>
              <w:autoSpaceDN w:val="0"/>
              <w:adjustRightInd w:val="0"/>
              <w:rPr>
                <w:sz w:val="24"/>
                <w:szCs w:val="24"/>
              </w:rPr>
            </w:pPr>
          </w:p>
          <w:p w:rsidR="00CB50C7" w:rsidRPr="004E1630" w:rsidRDefault="00CB50C7" w:rsidP="00DF1AA7">
            <w:pPr>
              <w:widowControl w:val="0"/>
              <w:autoSpaceDE w:val="0"/>
              <w:autoSpaceDN w:val="0"/>
              <w:adjustRightInd w:val="0"/>
              <w:rPr>
                <w:sz w:val="23"/>
                <w:szCs w:val="23"/>
                <w:shd w:val="clear" w:color="auto" w:fill="FFFFFF"/>
              </w:rPr>
            </w:pPr>
            <w:r w:rsidRPr="004E1630">
              <w:rPr>
                <w:sz w:val="23"/>
                <w:szCs w:val="23"/>
                <w:shd w:val="clear" w:color="auto" w:fill="FFFFFF"/>
              </w:rPr>
              <w:t>Размещение площадок для занятия спортом и физкультурой на открытом воздухе (физкультурные площадки, беговые дорожки, поля для спортивной игры)</w:t>
            </w:r>
          </w:p>
          <w:p w:rsidR="00CB50C7" w:rsidRPr="004E1630" w:rsidRDefault="00CB50C7" w:rsidP="00DF1AA7">
            <w:pPr>
              <w:widowControl w:val="0"/>
              <w:autoSpaceDE w:val="0"/>
              <w:autoSpaceDN w:val="0"/>
              <w:adjustRightInd w:val="0"/>
              <w:rPr>
                <w:sz w:val="23"/>
                <w:szCs w:val="23"/>
                <w:shd w:val="clear" w:color="auto" w:fill="FFFFFF"/>
              </w:rPr>
            </w:pPr>
          </w:p>
          <w:p w:rsidR="00CB50C7" w:rsidRPr="004E1630" w:rsidRDefault="00CB50C7" w:rsidP="00DF1AA7">
            <w:pPr>
              <w:widowControl w:val="0"/>
              <w:autoSpaceDE w:val="0"/>
              <w:autoSpaceDN w:val="0"/>
              <w:adjustRightInd w:val="0"/>
              <w:rPr>
                <w:sz w:val="23"/>
                <w:szCs w:val="23"/>
                <w:shd w:val="clear" w:color="auto" w:fill="FFFFFF"/>
              </w:rPr>
            </w:pPr>
            <w:r w:rsidRPr="004E1630">
              <w:rPr>
                <w:sz w:val="23"/>
                <w:szCs w:val="23"/>
                <w:shd w:val="clear" w:color="auto" w:fill="FFFFFF"/>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p w:rsidR="00CB50C7" w:rsidRPr="004E1630" w:rsidRDefault="00CB50C7" w:rsidP="00DF1AA7">
            <w:pPr>
              <w:widowControl w:val="0"/>
              <w:autoSpaceDE w:val="0"/>
              <w:autoSpaceDN w:val="0"/>
              <w:adjustRightInd w:val="0"/>
              <w:rPr>
                <w:sz w:val="23"/>
                <w:szCs w:val="23"/>
                <w:shd w:val="clear" w:color="auto" w:fill="FFFFFF"/>
              </w:rPr>
            </w:pPr>
          </w:p>
          <w:p w:rsidR="00CB50C7" w:rsidRPr="004E1630" w:rsidRDefault="00CB50C7" w:rsidP="00DF1AA7">
            <w:pPr>
              <w:widowControl w:val="0"/>
              <w:autoSpaceDE w:val="0"/>
              <w:autoSpaceDN w:val="0"/>
              <w:adjustRightInd w:val="0"/>
              <w:rPr>
                <w:sz w:val="24"/>
                <w:szCs w:val="24"/>
              </w:rPr>
            </w:pPr>
            <w:r w:rsidRPr="004E1630">
              <w:rPr>
                <w:sz w:val="23"/>
                <w:szCs w:val="23"/>
                <w:shd w:val="clear" w:color="auto" w:fill="FFFFFF"/>
              </w:rPr>
              <w:t>Размещение спортивных баз и лагерей, в которых осуществляется спортивная подготовка длительно проживающих в них лиц</w:t>
            </w:r>
          </w:p>
        </w:tc>
        <w:tc>
          <w:tcPr>
            <w:tcW w:w="2455" w:type="pct"/>
          </w:tcPr>
          <w:p w:rsidR="00CB50C7" w:rsidRPr="004E1630" w:rsidRDefault="00CB50C7" w:rsidP="00DF1AA7">
            <w:pPr>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CB50C7" w:rsidRPr="004E1630" w:rsidRDefault="00CB50C7" w:rsidP="00DF1AA7">
            <w:pPr>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1000/11000</w:t>
            </w:r>
            <w:r w:rsidRPr="004E1630">
              <w:rPr>
                <w:sz w:val="24"/>
                <w:szCs w:val="24"/>
              </w:rPr>
              <w:t xml:space="preserve"> кв. м;</w:t>
            </w:r>
          </w:p>
          <w:p w:rsidR="00CB50C7" w:rsidRPr="004E1630" w:rsidRDefault="00CB50C7" w:rsidP="00DF1AA7">
            <w:pPr>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0C7" w:rsidRPr="004E1630" w:rsidRDefault="00CB50C7" w:rsidP="00DF1AA7">
            <w:pPr>
              <w:ind w:firstLine="567"/>
              <w:jc w:val="both"/>
              <w:rPr>
                <w:sz w:val="24"/>
                <w:szCs w:val="24"/>
              </w:rPr>
            </w:pPr>
            <w:r w:rsidRPr="004E1630">
              <w:rPr>
                <w:sz w:val="24"/>
                <w:szCs w:val="24"/>
              </w:rPr>
              <w:t xml:space="preserve">-минимальные отступы от границы земельного участка- </w:t>
            </w:r>
            <w:r w:rsidRPr="004E1630">
              <w:rPr>
                <w:b/>
                <w:sz w:val="24"/>
                <w:szCs w:val="24"/>
              </w:rPr>
              <w:t>3 м;</w:t>
            </w:r>
          </w:p>
          <w:p w:rsidR="00CB50C7" w:rsidRPr="004E1630" w:rsidRDefault="00CB50C7" w:rsidP="00DF1AA7">
            <w:pPr>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CB50C7" w:rsidRPr="004E1630" w:rsidRDefault="00CB50C7" w:rsidP="00DF1AA7">
            <w:pPr>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3 этажей</w:t>
            </w:r>
            <w:r w:rsidRPr="004E1630">
              <w:rPr>
                <w:sz w:val="24"/>
                <w:szCs w:val="24"/>
              </w:rPr>
              <w:t>;</w:t>
            </w:r>
          </w:p>
          <w:p w:rsidR="00CB50C7" w:rsidRPr="004E1630" w:rsidRDefault="00CB50C7" w:rsidP="00DF1AA7">
            <w:pPr>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B50C7" w:rsidRPr="004E1630" w:rsidRDefault="00CB50C7" w:rsidP="00DF1AA7">
            <w:pPr>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60%</w:t>
            </w:r>
          </w:p>
          <w:p w:rsidR="00CB50C7" w:rsidRPr="004E1630" w:rsidRDefault="00CB50C7" w:rsidP="00DF1AA7">
            <w:pPr>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r w:rsidRPr="004E1630">
              <w:rPr>
                <w:sz w:val="24"/>
                <w:szCs w:val="24"/>
              </w:rPr>
              <w:t>;</w:t>
            </w:r>
          </w:p>
        </w:tc>
      </w:tr>
      <w:tr w:rsidR="004E1630" w:rsidRPr="004E1630" w:rsidTr="00DF1AA7">
        <w:trPr>
          <w:trHeight w:val="552"/>
        </w:trPr>
        <w:tc>
          <w:tcPr>
            <w:tcW w:w="895" w:type="pct"/>
          </w:tcPr>
          <w:p w:rsidR="00CB50C7" w:rsidRPr="004E1630" w:rsidRDefault="00CB50C7" w:rsidP="00DF1AA7">
            <w:pPr>
              <w:widowControl w:val="0"/>
              <w:autoSpaceDE w:val="0"/>
              <w:autoSpaceDN w:val="0"/>
              <w:adjustRightInd w:val="0"/>
              <w:rPr>
                <w:sz w:val="24"/>
                <w:szCs w:val="24"/>
              </w:rPr>
            </w:pPr>
            <w:r w:rsidRPr="004E1630">
              <w:rPr>
                <w:sz w:val="24"/>
                <w:szCs w:val="24"/>
              </w:rPr>
              <w:t>Обеспечение внутреннего правопорядка</w:t>
            </w:r>
          </w:p>
          <w:p w:rsidR="00CB50C7" w:rsidRPr="004E1630" w:rsidRDefault="00CB50C7" w:rsidP="00DF1AA7">
            <w:pPr>
              <w:widowControl w:val="0"/>
              <w:autoSpaceDE w:val="0"/>
              <w:autoSpaceDN w:val="0"/>
              <w:adjustRightInd w:val="0"/>
              <w:rPr>
                <w:sz w:val="24"/>
                <w:szCs w:val="24"/>
              </w:rPr>
            </w:pPr>
            <w:r w:rsidRPr="004E1630">
              <w:rPr>
                <w:sz w:val="24"/>
                <w:szCs w:val="24"/>
              </w:rPr>
              <w:t>(8.3)</w:t>
            </w:r>
          </w:p>
        </w:tc>
        <w:tc>
          <w:tcPr>
            <w:tcW w:w="1650" w:type="pct"/>
          </w:tcPr>
          <w:p w:rsidR="00CB50C7" w:rsidRPr="004E1630" w:rsidRDefault="00CB50C7" w:rsidP="00DF1AA7">
            <w:pPr>
              <w:widowControl w:val="0"/>
              <w:autoSpaceDE w:val="0"/>
              <w:autoSpaceDN w:val="0"/>
              <w:adjustRightInd w:val="0"/>
              <w:jc w:val="both"/>
              <w:rPr>
                <w:sz w:val="24"/>
                <w:szCs w:val="24"/>
              </w:rPr>
            </w:pPr>
            <w:r w:rsidRPr="004E1630">
              <w:rPr>
                <w:sz w:val="23"/>
                <w:szCs w:val="23"/>
                <w:shd w:val="clear" w:color="auto" w:fill="FFFFFF"/>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p w:rsidR="00CB50C7" w:rsidRPr="004E1630" w:rsidRDefault="00CB50C7" w:rsidP="00DF1AA7">
            <w:pPr>
              <w:widowControl w:val="0"/>
              <w:autoSpaceDE w:val="0"/>
              <w:autoSpaceDN w:val="0"/>
              <w:adjustRightInd w:val="0"/>
              <w:jc w:val="both"/>
              <w:rPr>
                <w:sz w:val="24"/>
                <w:szCs w:val="24"/>
              </w:rPr>
            </w:pPr>
          </w:p>
        </w:tc>
        <w:tc>
          <w:tcPr>
            <w:tcW w:w="2455" w:type="pct"/>
          </w:tcPr>
          <w:p w:rsidR="00CB50C7" w:rsidRPr="004E1630" w:rsidRDefault="00CB50C7" w:rsidP="00DF1AA7">
            <w:pPr>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CB50C7" w:rsidRPr="004E1630" w:rsidRDefault="00CB50C7" w:rsidP="00DF1AA7">
            <w:pPr>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100/50000</w:t>
            </w:r>
            <w:r w:rsidRPr="004E1630">
              <w:rPr>
                <w:sz w:val="24"/>
                <w:szCs w:val="24"/>
              </w:rPr>
              <w:t xml:space="preserve"> кв. м;</w:t>
            </w:r>
          </w:p>
          <w:p w:rsidR="00CB50C7" w:rsidRPr="004E1630" w:rsidRDefault="00CB50C7" w:rsidP="00DF1AA7">
            <w:pPr>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0C7" w:rsidRPr="004E1630" w:rsidRDefault="00CB50C7" w:rsidP="00DF1AA7">
            <w:pPr>
              <w:ind w:firstLine="567"/>
              <w:jc w:val="both"/>
              <w:rPr>
                <w:sz w:val="24"/>
                <w:szCs w:val="24"/>
              </w:rPr>
            </w:pPr>
            <w:r w:rsidRPr="004E1630">
              <w:rPr>
                <w:sz w:val="24"/>
                <w:szCs w:val="24"/>
              </w:rPr>
              <w:t xml:space="preserve">-минимальные отступы от границы земельного участка- </w:t>
            </w:r>
            <w:r w:rsidRPr="004E1630">
              <w:rPr>
                <w:b/>
                <w:sz w:val="24"/>
                <w:szCs w:val="24"/>
              </w:rPr>
              <w:t>3 м;</w:t>
            </w:r>
          </w:p>
          <w:p w:rsidR="00CB50C7" w:rsidRPr="004E1630" w:rsidRDefault="00CB50C7" w:rsidP="00DF1AA7">
            <w:pPr>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B50C7" w:rsidRPr="004E1630" w:rsidRDefault="00CB50C7" w:rsidP="00DF1AA7">
            <w:pPr>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60%</w:t>
            </w:r>
          </w:p>
          <w:p w:rsidR="00CB50C7" w:rsidRPr="004E1630" w:rsidRDefault="00CB50C7" w:rsidP="00DF1AA7">
            <w:pPr>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F14808" w:rsidRPr="004E1630">
              <w:rPr>
                <w:sz w:val="24"/>
                <w:szCs w:val="24"/>
              </w:rPr>
              <w:t>4</w:t>
            </w:r>
            <w:r w:rsidRPr="004E1630">
              <w:rPr>
                <w:sz w:val="24"/>
                <w:szCs w:val="24"/>
              </w:rPr>
              <w:t>;</w:t>
            </w:r>
          </w:p>
        </w:tc>
      </w:tr>
      <w:tr w:rsidR="004E1630" w:rsidRPr="004E1630" w:rsidTr="00DF1AA7">
        <w:trPr>
          <w:trHeight w:val="552"/>
        </w:trPr>
        <w:tc>
          <w:tcPr>
            <w:tcW w:w="895" w:type="pct"/>
          </w:tcPr>
          <w:p w:rsidR="00CB50C7" w:rsidRPr="004E1630" w:rsidRDefault="00CB50C7" w:rsidP="00DF1AA7">
            <w:pPr>
              <w:jc w:val="both"/>
              <w:rPr>
                <w:sz w:val="24"/>
                <w:szCs w:val="24"/>
              </w:rPr>
            </w:pPr>
            <w:r w:rsidRPr="004E1630">
              <w:rPr>
                <w:sz w:val="23"/>
                <w:szCs w:val="23"/>
                <w:shd w:val="clear" w:color="auto" w:fill="FFFFFF"/>
              </w:rPr>
              <w:t>Предоставление коммунальных услуг</w:t>
            </w:r>
          </w:p>
          <w:p w:rsidR="00CB50C7" w:rsidRPr="004E1630" w:rsidRDefault="00CB50C7" w:rsidP="00DF1AA7">
            <w:pPr>
              <w:jc w:val="both"/>
              <w:rPr>
                <w:sz w:val="24"/>
                <w:szCs w:val="24"/>
              </w:rPr>
            </w:pPr>
            <w:r w:rsidRPr="004E1630">
              <w:rPr>
                <w:sz w:val="24"/>
                <w:szCs w:val="24"/>
              </w:rPr>
              <w:t xml:space="preserve"> (3.1.1)</w:t>
            </w:r>
          </w:p>
        </w:tc>
        <w:tc>
          <w:tcPr>
            <w:tcW w:w="1650" w:type="pct"/>
          </w:tcPr>
          <w:p w:rsidR="00CB50C7" w:rsidRPr="004E1630" w:rsidRDefault="00CB50C7" w:rsidP="00DF1AA7">
            <w:pPr>
              <w:jc w:val="both"/>
              <w:rPr>
                <w:sz w:val="24"/>
                <w:szCs w:val="24"/>
              </w:rPr>
            </w:pPr>
            <w:r w:rsidRPr="004E1630">
              <w:rPr>
                <w:sz w:val="23"/>
                <w:szCs w:val="23"/>
                <w:shd w:val="clear" w:color="auto" w:fill="FFFFF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p w:rsidR="00CB50C7" w:rsidRPr="004E1630" w:rsidRDefault="00CB50C7" w:rsidP="00DF1AA7">
            <w:pPr>
              <w:jc w:val="both"/>
              <w:rPr>
                <w:sz w:val="24"/>
                <w:szCs w:val="24"/>
              </w:rPr>
            </w:pPr>
          </w:p>
        </w:tc>
        <w:tc>
          <w:tcPr>
            <w:tcW w:w="2455" w:type="pct"/>
          </w:tcPr>
          <w:p w:rsidR="00CB50C7" w:rsidRPr="004E1630" w:rsidRDefault="00CB50C7" w:rsidP="00DF1AA7">
            <w:pPr>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CB50C7" w:rsidRPr="004E1630" w:rsidRDefault="00CB50C7" w:rsidP="00DF1AA7">
            <w:pPr>
              <w:ind w:firstLine="567"/>
              <w:jc w:val="both"/>
              <w:rPr>
                <w:sz w:val="24"/>
                <w:szCs w:val="24"/>
              </w:rPr>
            </w:pPr>
            <w:r w:rsidRPr="004E1630">
              <w:rPr>
                <w:sz w:val="24"/>
                <w:szCs w:val="24"/>
              </w:rPr>
              <w:t>-минимальная/максимальная площадь земельных участков -</w:t>
            </w:r>
            <w:r w:rsidRPr="004E1630">
              <w:rPr>
                <w:b/>
                <w:sz w:val="24"/>
                <w:szCs w:val="24"/>
              </w:rPr>
              <w:t>10/5000</w:t>
            </w:r>
            <w:r w:rsidRPr="004E1630">
              <w:rPr>
                <w:sz w:val="24"/>
                <w:szCs w:val="24"/>
              </w:rPr>
              <w:t xml:space="preserve"> кв. м.</w:t>
            </w:r>
          </w:p>
          <w:p w:rsidR="00CB50C7" w:rsidRPr="004E1630" w:rsidRDefault="00CB50C7" w:rsidP="00DF1AA7">
            <w:pPr>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0C7" w:rsidRPr="004E1630" w:rsidRDefault="00CB50C7" w:rsidP="00DF1AA7">
            <w:pPr>
              <w:autoSpaceDE w:val="0"/>
              <w:autoSpaceDN w:val="0"/>
              <w:adjustRightInd w:val="0"/>
              <w:ind w:firstLine="567"/>
              <w:jc w:val="both"/>
              <w:rPr>
                <w:sz w:val="24"/>
                <w:szCs w:val="24"/>
              </w:rPr>
            </w:pPr>
            <w:r w:rsidRPr="004E1630">
              <w:rPr>
                <w:sz w:val="24"/>
                <w:szCs w:val="24"/>
              </w:rPr>
              <w:t xml:space="preserve">- минимальные отступы от границ участка - </w:t>
            </w:r>
            <w:r w:rsidRPr="004E1630">
              <w:rPr>
                <w:b/>
                <w:sz w:val="24"/>
                <w:szCs w:val="24"/>
              </w:rPr>
              <w:t>1 м</w:t>
            </w:r>
            <w:r w:rsidRPr="004E1630">
              <w:rPr>
                <w:sz w:val="24"/>
                <w:szCs w:val="24"/>
              </w:rPr>
              <w:t>;</w:t>
            </w:r>
          </w:p>
          <w:p w:rsidR="00CB50C7" w:rsidRPr="004E1630" w:rsidRDefault="00CB50C7" w:rsidP="00DF1AA7">
            <w:pPr>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B50C7" w:rsidRPr="004E1630" w:rsidRDefault="00CB50C7" w:rsidP="00DF1AA7">
            <w:pPr>
              <w:autoSpaceDE w:val="0"/>
              <w:autoSpaceDN w:val="0"/>
              <w:adjustRightInd w:val="0"/>
              <w:ind w:firstLine="567"/>
              <w:jc w:val="both"/>
              <w:rPr>
                <w:sz w:val="24"/>
                <w:szCs w:val="24"/>
              </w:rPr>
            </w:pPr>
            <w:r w:rsidRPr="004E1630">
              <w:rPr>
                <w:sz w:val="24"/>
                <w:szCs w:val="24"/>
              </w:rPr>
              <w:t xml:space="preserve">- максимальный процент застройки в границах земельного участка - </w:t>
            </w:r>
            <w:r w:rsidRPr="004E1630">
              <w:rPr>
                <w:b/>
                <w:sz w:val="24"/>
                <w:szCs w:val="24"/>
              </w:rPr>
              <w:t>90%</w:t>
            </w:r>
            <w:r w:rsidRPr="004E1630">
              <w:rPr>
                <w:sz w:val="24"/>
                <w:szCs w:val="24"/>
              </w:rPr>
              <w:t>.</w:t>
            </w:r>
          </w:p>
          <w:p w:rsidR="00CB50C7" w:rsidRPr="004E1630" w:rsidRDefault="00CB50C7" w:rsidP="00DF1AA7">
            <w:pPr>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CB50C7" w:rsidRPr="004E1630" w:rsidRDefault="00CB50C7" w:rsidP="00DF1AA7">
            <w:pPr>
              <w:ind w:firstLine="567"/>
              <w:jc w:val="both"/>
              <w:rPr>
                <w:b/>
                <w:sz w:val="24"/>
                <w:szCs w:val="24"/>
              </w:rPr>
            </w:pPr>
            <w:r w:rsidRPr="004E1630">
              <w:rPr>
                <w:sz w:val="24"/>
                <w:szCs w:val="24"/>
              </w:rPr>
              <w:t xml:space="preserve">максимальное количество этажей - не более </w:t>
            </w:r>
            <w:r w:rsidRPr="004E1630">
              <w:rPr>
                <w:b/>
                <w:sz w:val="24"/>
                <w:szCs w:val="24"/>
              </w:rPr>
              <w:t>2 этажей.</w:t>
            </w:r>
          </w:p>
          <w:p w:rsidR="00CB50C7" w:rsidRPr="004E1630" w:rsidRDefault="00CB50C7" w:rsidP="00DF1AA7">
            <w:pPr>
              <w:ind w:firstLine="567"/>
              <w:jc w:val="both"/>
              <w:rPr>
                <w:sz w:val="24"/>
                <w:szCs w:val="24"/>
              </w:rPr>
            </w:pPr>
            <w:r w:rsidRPr="004E1630">
              <w:rPr>
                <w:b/>
                <w:sz w:val="24"/>
                <w:szCs w:val="24"/>
              </w:rPr>
              <w:t>-</w:t>
            </w:r>
            <w:r w:rsidRPr="004E1630">
              <w:rPr>
                <w:sz w:val="24"/>
                <w:szCs w:val="24"/>
              </w:rPr>
              <w:t xml:space="preserve">высота - не более </w:t>
            </w:r>
            <w:r w:rsidRPr="004E1630">
              <w:rPr>
                <w:b/>
                <w:sz w:val="24"/>
                <w:szCs w:val="24"/>
              </w:rPr>
              <w:t>22 м.</w:t>
            </w:r>
            <w:r w:rsidRPr="004E1630">
              <w:rPr>
                <w:sz w:val="24"/>
                <w:szCs w:val="24"/>
              </w:rPr>
              <w:t xml:space="preserve"> </w:t>
            </w:r>
          </w:p>
          <w:p w:rsidR="00CB50C7" w:rsidRPr="004E1630" w:rsidRDefault="00CB50C7" w:rsidP="00DF1AA7">
            <w:pPr>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2A44A5" w:rsidRPr="004E1630">
              <w:rPr>
                <w:sz w:val="24"/>
                <w:szCs w:val="24"/>
              </w:rPr>
              <w:t>4</w:t>
            </w:r>
            <w:r w:rsidRPr="004E1630">
              <w:rPr>
                <w:sz w:val="24"/>
                <w:szCs w:val="24"/>
              </w:rPr>
              <w:t>;</w:t>
            </w:r>
          </w:p>
          <w:p w:rsidR="00CB50C7" w:rsidRPr="004E1630" w:rsidRDefault="00CB50C7" w:rsidP="00DF1AA7">
            <w:pPr>
              <w:ind w:firstLine="567"/>
              <w:jc w:val="both"/>
              <w:rPr>
                <w:b/>
                <w:sz w:val="24"/>
                <w:szCs w:val="24"/>
              </w:rPr>
            </w:pPr>
          </w:p>
        </w:tc>
      </w:tr>
      <w:tr w:rsidR="004E1630" w:rsidRPr="004E1630" w:rsidTr="00DF1AA7">
        <w:trPr>
          <w:trHeight w:val="552"/>
        </w:trPr>
        <w:tc>
          <w:tcPr>
            <w:tcW w:w="895" w:type="pct"/>
          </w:tcPr>
          <w:p w:rsidR="00CB50C7" w:rsidRPr="004E1630" w:rsidRDefault="00CB50C7" w:rsidP="00DF1AA7">
            <w:pPr>
              <w:widowControl w:val="0"/>
              <w:autoSpaceDE w:val="0"/>
              <w:autoSpaceDN w:val="0"/>
              <w:adjustRightInd w:val="0"/>
              <w:rPr>
                <w:sz w:val="24"/>
                <w:szCs w:val="24"/>
              </w:rPr>
            </w:pPr>
            <w:r w:rsidRPr="004E1630">
              <w:rPr>
                <w:sz w:val="24"/>
                <w:szCs w:val="24"/>
              </w:rPr>
              <w:t>Улично-дорожная сеть (12.0.1)</w:t>
            </w:r>
          </w:p>
          <w:p w:rsidR="00CB50C7" w:rsidRPr="004E1630" w:rsidRDefault="00CB50C7" w:rsidP="00DF1AA7">
            <w:pPr>
              <w:widowControl w:val="0"/>
              <w:autoSpaceDE w:val="0"/>
              <w:autoSpaceDN w:val="0"/>
              <w:adjustRightInd w:val="0"/>
              <w:rPr>
                <w:sz w:val="24"/>
                <w:szCs w:val="24"/>
              </w:rPr>
            </w:pPr>
          </w:p>
        </w:tc>
        <w:tc>
          <w:tcPr>
            <w:tcW w:w="1650" w:type="pct"/>
          </w:tcPr>
          <w:p w:rsidR="00CB50C7" w:rsidRPr="004E1630" w:rsidRDefault="00CB50C7" w:rsidP="00DF1AA7">
            <w:pPr>
              <w:widowControl w:val="0"/>
              <w:jc w:val="both"/>
              <w:rPr>
                <w:sz w:val="24"/>
                <w:szCs w:val="24"/>
              </w:rPr>
            </w:pPr>
            <w:r w:rsidRPr="004E1630">
              <w:rPr>
                <w:sz w:val="24"/>
                <w:szCs w:val="24"/>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B50C7" w:rsidRPr="004E1630" w:rsidRDefault="00CB50C7" w:rsidP="00DF1AA7">
            <w:pPr>
              <w:widowControl w:val="0"/>
              <w:autoSpaceDE w:val="0"/>
              <w:autoSpaceDN w:val="0"/>
              <w:adjustRightInd w:val="0"/>
              <w:jc w:val="both"/>
              <w:rPr>
                <w:sz w:val="24"/>
                <w:szCs w:val="24"/>
              </w:rPr>
            </w:pPr>
            <w:r w:rsidRPr="004E1630">
              <w:rPr>
                <w:sz w:val="24"/>
                <w:szCs w:val="24"/>
              </w:rPr>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p w:rsidR="00CB50C7" w:rsidRPr="004E1630" w:rsidRDefault="00CB50C7" w:rsidP="00DF1AA7">
            <w:pPr>
              <w:widowControl w:val="0"/>
              <w:autoSpaceDE w:val="0"/>
              <w:autoSpaceDN w:val="0"/>
              <w:adjustRightInd w:val="0"/>
              <w:jc w:val="both"/>
              <w:rPr>
                <w:sz w:val="24"/>
                <w:szCs w:val="24"/>
              </w:rPr>
            </w:pPr>
          </w:p>
        </w:tc>
        <w:tc>
          <w:tcPr>
            <w:tcW w:w="2455" w:type="pct"/>
          </w:tcPr>
          <w:p w:rsidR="00CB50C7" w:rsidRPr="004E1630" w:rsidRDefault="00CB50C7" w:rsidP="00DF1AA7">
            <w:pPr>
              <w:ind w:firstLine="567"/>
              <w:jc w:val="both"/>
              <w:rPr>
                <w:sz w:val="24"/>
                <w:szCs w:val="24"/>
              </w:rPr>
            </w:pPr>
            <w:r w:rsidRPr="004E1630">
              <w:rPr>
                <w:b/>
                <w:sz w:val="24"/>
                <w:szCs w:val="24"/>
                <w:u w:val="single"/>
              </w:rPr>
              <w:t>Действие градостроительного регламента не распространяется в границах территорий общего пользования</w:t>
            </w:r>
          </w:p>
        </w:tc>
      </w:tr>
      <w:tr w:rsidR="00CB50C7" w:rsidRPr="004E1630" w:rsidTr="00DF1AA7">
        <w:trPr>
          <w:trHeight w:val="552"/>
        </w:trPr>
        <w:tc>
          <w:tcPr>
            <w:tcW w:w="895" w:type="pct"/>
          </w:tcPr>
          <w:p w:rsidR="00CB50C7" w:rsidRPr="004E1630" w:rsidRDefault="00CB50C7" w:rsidP="00DF1AA7">
            <w:pPr>
              <w:widowControl w:val="0"/>
              <w:autoSpaceDE w:val="0"/>
              <w:autoSpaceDN w:val="0"/>
              <w:adjustRightInd w:val="0"/>
              <w:rPr>
                <w:sz w:val="24"/>
                <w:szCs w:val="24"/>
              </w:rPr>
            </w:pPr>
            <w:r w:rsidRPr="004E1630">
              <w:rPr>
                <w:sz w:val="24"/>
                <w:szCs w:val="24"/>
              </w:rPr>
              <w:t>Благоустройство территории (12.0.2)</w:t>
            </w:r>
          </w:p>
        </w:tc>
        <w:tc>
          <w:tcPr>
            <w:tcW w:w="1650" w:type="pct"/>
          </w:tcPr>
          <w:p w:rsidR="00CB50C7" w:rsidRPr="004E1630" w:rsidRDefault="00CB50C7" w:rsidP="00DF1AA7">
            <w:pPr>
              <w:widowControl w:val="0"/>
              <w:jc w:val="both"/>
              <w:rPr>
                <w:sz w:val="24"/>
                <w:szCs w:val="24"/>
              </w:rPr>
            </w:pPr>
            <w:r w:rsidRPr="004E1630">
              <w:rPr>
                <w:sz w:val="24"/>
                <w:szCs w:val="24"/>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455" w:type="pct"/>
          </w:tcPr>
          <w:p w:rsidR="00CB50C7" w:rsidRPr="004E1630" w:rsidRDefault="00CB50C7" w:rsidP="00DF1AA7">
            <w:pPr>
              <w:ind w:firstLine="567"/>
              <w:jc w:val="both"/>
              <w:rPr>
                <w:b/>
                <w:sz w:val="24"/>
                <w:szCs w:val="24"/>
                <w:u w:val="single"/>
              </w:rPr>
            </w:pPr>
            <w:r w:rsidRPr="004E1630">
              <w:rPr>
                <w:b/>
                <w:sz w:val="24"/>
                <w:szCs w:val="24"/>
                <w:u w:val="single"/>
              </w:rPr>
              <w:t>Действие градостроительного регламента не распространяется в границах территорий общего пользования</w:t>
            </w:r>
          </w:p>
        </w:tc>
      </w:tr>
    </w:tbl>
    <w:p w:rsidR="00CB50C7" w:rsidRPr="004E1630" w:rsidRDefault="00CB50C7" w:rsidP="00CB50C7">
      <w:pPr>
        <w:tabs>
          <w:tab w:val="left" w:pos="2520"/>
        </w:tabs>
        <w:rPr>
          <w:sz w:val="24"/>
          <w:szCs w:val="24"/>
        </w:rPr>
      </w:pPr>
    </w:p>
    <w:p w:rsidR="00CB50C7" w:rsidRPr="004E1630" w:rsidRDefault="00CB50C7" w:rsidP="00CB50C7">
      <w:pPr>
        <w:numPr>
          <w:ilvl w:val="0"/>
          <w:numId w:val="22"/>
        </w:numPr>
        <w:jc w:val="both"/>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tbl>
      <w:tblPr>
        <w:tblW w:w="4714"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3"/>
        <w:gridCol w:w="4278"/>
        <w:gridCol w:w="8018"/>
      </w:tblGrid>
      <w:tr w:rsidR="004E1630" w:rsidRPr="004E1630" w:rsidTr="00DF1AA7">
        <w:trPr>
          <w:trHeight w:val="552"/>
          <w:tblHeader/>
        </w:trPr>
        <w:tc>
          <w:tcPr>
            <w:tcW w:w="904" w:type="pct"/>
            <w:vAlign w:val="center"/>
          </w:tcPr>
          <w:p w:rsidR="00CB50C7" w:rsidRPr="004E1630" w:rsidRDefault="00CB50C7" w:rsidP="00DF1AA7">
            <w:pPr>
              <w:tabs>
                <w:tab w:val="left" w:pos="2520"/>
              </w:tabs>
              <w:jc w:val="center"/>
              <w:rPr>
                <w:b/>
                <w:sz w:val="24"/>
                <w:szCs w:val="24"/>
              </w:rPr>
            </w:pPr>
            <w:r w:rsidRPr="004E1630">
              <w:rPr>
                <w:b/>
                <w:sz w:val="24"/>
                <w:szCs w:val="24"/>
              </w:rPr>
              <w:t>ВИДЫ РАЗРЕШЕННОГО ИСПОЛЬЗОВАНИЯ ЗЕМЕЛЬНЫХ УЧАСТКОВ</w:t>
            </w:r>
          </w:p>
          <w:p w:rsidR="00CB50C7" w:rsidRPr="004E1630" w:rsidRDefault="00CB50C7" w:rsidP="00DF1AA7">
            <w:pPr>
              <w:tabs>
                <w:tab w:val="left" w:pos="2520"/>
              </w:tabs>
              <w:jc w:val="center"/>
              <w:rPr>
                <w:b/>
                <w:sz w:val="24"/>
                <w:szCs w:val="24"/>
              </w:rPr>
            </w:pPr>
            <w:r w:rsidRPr="004E1630">
              <w:rPr>
                <w:b/>
                <w:sz w:val="24"/>
                <w:szCs w:val="24"/>
              </w:rPr>
              <w:t xml:space="preserve">(номер по классификатору) </w:t>
            </w:r>
          </w:p>
        </w:tc>
        <w:tc>
          <w:tcPr>
            <w:tcW w:w="1425" w:type="pct"/>
          </w:tcPr>
          <w:p w:rsidR="00CB50C7" w:rsidRPr="004E1630" w:rsidRDefault="00CB50C7" w:rsidP="00DF1AA7">
            <w:pPr>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672" w:type="pct"/>
            <w:vAlign w:val="center"/>
          </w:tcPr>
          <w:p w:rsidR="00CB50C7" w:rsidRPr="004E1630" w:rsidRDefault="00CB50C7" w:rsidP="00DF1AA7">
            <w:pPr>
              <w:tabs>
                <w:tab w:val="left" w:pos="2520"/>
              </w:tabs>
              <w:jc w:val="center"/>
              <w:rPr>
                <w:b/>
                <w:sz w:val="24"/>
                <w:szCs w:val="24"/>
              </w:rPr>
            </w:pPr>
            <w:r w:rsidRPr="004E1630">
              <w:rPr>
                <w:b/>
                <w:sz w:val="24"/>
                <w:szCs w:val="24"/>
              </w:rPr>
              <w:t>ПРЕДЕЛЬНЫЕ РАЗМЕРЫ ЗЕМЕЛЬНЫХ</w:t>
            </w:r>
          </w:p>
          <w:p w:rsidR="00CB50C7" w:rsidRPr="004E1630" w:rsidRDefault="00CB50C7" w:rsidP="00DF1AA7">
            <w:pPr>
              <w:tabs>
                <w:tab w:val="left" w:pos="2520"/>
              </w:tabs>
              <w:jc w:val="center"/>
              <w:rPr>
                <w:b/>
                <w:sz w:val="24"/>
                <w:szCs w:val="24"/>
              </w:rPr>
            </w:pPr>
            <w:r w:rsidRPr="004E1630">
              <w:rPr>
                <w:b/>
                <w:sz w:val="24"/>
                <w:szCs w:val="24"/>
              </w:rPr>
              <w:t>УЧАСТКОВ И ПРЕДЕЛЬНЫЕ ПАРАМЕТРЫ</w:t>
            </w:r>
          </w:p>
          <w:p w:rsidR="00CB50C7" w:rsidRPr="004E1630" w:rsidRDefault="00CB50C7" w:rsidP="00DF1AA7">
            <w:pPr>
              <w:tabs>
                <w:tab w:val="left" w:pos="2520"/>
              </w:tabs>
              <w:jc w:val="center"/>
              <w:rPr>
                <w:b/>
                <w:sz w:val="24"/>
                <w:szCs w:val="24"/>
              </w:rPr>
            </w:pPr>
            <w:r w:rsidRPr="004E1630">
              <w:rPr>
                <w:b/>
                <w:sz w:val="24"/>
                <w:szCs w:val="24"/>
              </w:rPr>
              <w:t>РАЗРЕШЕННОГО СТРОИТЕЛЬСТВА</w:t>
            </w:r>
          </w:p>
        </w:tc>
      </w:tr>
      <w:tr w:rsidR="00CB50C7" w:rsidRPr="004E1630" w:rsidTr="00DF1AA7">
        <w:trPr>
          <w:trHeight w:val="552"/>
        </w:trPr>
        <w:tc>
          <w:tcPr>
            <w:tcW w:w="904" w:type="pct"/>
          </w:tcPr>
          <w:p w:rsidR="00CB50C7" w:rsidRPr="004E1630" w:rsidRDefault="00CB50C7" w:rsidP="00DF1AA7">
            <w:pPr>
              <w:widowControl w:val="0"/>
              <w:autoSpaceDE w:val="0"/>
              <w:autoSpaceDN w:val="0"/>
              <w:adjustRightInd w:val="0"/>
              <w:rPr>
                <w:sz w:val="24"/>
                <w:szCs w:val="24"/>
              </w:rPr>
            </w:pPr>
            <w:r w:rsidRPr="004E1630">
              <w:rPr>
                <w:sz w:val="24"/>
                <w:szCs w:val="24"/>
              </w:rPr>
              <w:t>Общественное питание</w:t>
            </w:r>
          </w:p>
          <w:p w:rsidR="00CB50C7" w:rsidRPr="004E1630" w:rsidRDefault="00CB50C7" w:rsidP="00DF1AA7">
            <w:pPr>
              <w:widowControl w:val="0"/>
              <w:autoSpaceDE w:val="0"/>
              <w:autoSpaceDN w:val="0"/>
              <w:adjustRightInd w:val="0"/>
              <w:rPr>
                <w:sz w:val="24"/>
                <w:szCs w:val="24"/>
              </w:rPr>
            </w:pPr>
            <w:r w:rsidRPr="004E1630">
              <w:rPr>
                <w:sz w:val="24"/>
                <w:szCs w:val="24"/>
              </w:rPr>
              <w:t>(4.6)</w:t>
            </w:r>
          </w:p>
        </w:tc>
        <w:tc>
          <w:tcPr>
            <w:tcW w:w="1425" w:type="pct"/>
          </w:tcPr>
          <w:p w:rsidR="00CB50C7" w:rsidRPr="004E1630" w:rsidRDefault="00CB50C7" w:rsidP="00DF1AA7">
            <w:pPr>
              <w:widowControl w:val="0"/>
              <w:autoSpaceDE w:val="0"/>
              <w:autoSpaceDN w:val="0"/>
              <w:adjustRightInd w:val="0"/>
              <w:jc w:val="both"/>
              <w:rPr>
                <w:sz w:val="24"/>
                <w:szCs w:val="24"/>
              </w:rPr>
            </w:pPr>
            <w:r w:rsidRPr="004E1630">
              <w:rPr>
                <w:sz w:val="24"/>
                <w:szCs w:val="24"/>
              </w:rPr>
              <w:t>Размещение объектов капитального строительства в целях устройства мест общественного питания за плату (рестораны, кафе, столовые, закусочные, бары)</w:t>
            </w:r>
          </w:p>
        </w:tc>
        <w:tc>
          <w:tcPr>
            <w:tcW w:w="2672" w:type="pct"/>
          </w:tcPr>
          <w:p w:rsidR="00CB50C7" w:rsidRPr="004E1630" w:rsidRDefault="00CB50C7" w:rsidP="00DF1AA7">
            <w:pPr>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CB50C7" w:rsidRPr="004E1630" w:rsidRDefault="00CB50C7" w:rsidP="00DF1AA7">
            <w:pPr>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50/50000</w:t>
            </w:r>
            <w:r w:rsidRPr="004E1630">
              <w:rPr>
                <w:sz w:val="24"/>
                <w:szCs w:val="24"/>
              </w:rPr>
              <w:t xml:space="preserve"> кв. м;</w:t>
            </w:r>
          </w:p>
          <w:p w:rsidR="00CB50C7" w:rsidRPr="004E1630" w:rsidRDefault="00CB50C7" w:rsidP="00DF1AA7">
            <w:pPr>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CB50C7" w:rsidRPr="004E1630" w:rsidRDefault="00CB50C7" w:rsidP="00DF1AA7">
            <w:pPr>
              <w:ind w:firstLine="567"/>
              <w:jc w:val="both"/>
              <w:rPr>
                <w:sz w:val="24"/>
                <w:szCs w:val="24"/>
              </w:rPr>
            </w:pPr>
            <w:r w:rsidRPr="004E1630">
              <w:rPr>
                <w:sz w:val="24"/>
                <w:szCs w:val="24"/>
              </w:rPr>
              <w:t xml:space="preserve">-минимальные отступы от границы земельного участка- </w:t>
            </w:r>
            <w:r w:rsidRPr="004E1630">
              <w:rPr>
                <w:b/>
                <w:sz w:val="24"/>
                <w:szCs w:val="24"/>
              </w:rPr>
              <w:t>3 м;</w:t>
            </w:r>
          </w:p>
          <w:p w:rsidR="00CB50C7" w:rsidRPr="004E1630" w:rsidRDefault="00CB50C7" w:rsidP="00DF1AA7">
            <w:pPr>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CB50C7" w:rsidRPr="004E1630" w:rsidRDefault="00CB50C7" w:rsidP="00DF1AA7">
            <w:pPr>
              <w:ind w:firstLine="567"/>
              <w:jc w:val="both"/>
              <w:rPr>
                <w:b/>
                <w:sz w:val="24"/>
                <w:szCs w:val="24"/>
              </w:rPr>
            </w:pPr>
            <w:r w:rsidRPr="004E1630">
              <w:rPr>
                <w:sz w:val="24"/>
                <w:szCs w:val="24"/>
              </w:rPr>
              <w:t xml:space="preserve">- максимальное количество надземных этажей - </w:t>
            </w:r>
            <w:r w:rsidRPr="004E1630">
              <w:rPr>
                <w:b/>
                <w:sz w:val="24"/>
                <w:szCs w:val="24"/>
              </w:rPr>
              <w:t>1 этаж</w:t>
            </w:r>
            <w:r w:rsidRPr="004E1630">
              <w:rPr>
                <w:sz w:val="24"/>
                <w:szCs w:val="24"/>
              </w:rPr>
              <w:t>;</w:t>
            </w:r>
          </w:p>
          <w:p w:rsidR="00CB50C7" w:rsidRPr="004E1630" w:rsidRDefault="00CB50C7" w:rsidP="00DF1AA7">
            <w:pPr>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CB50C7" w:rsidRPr="004E1630" w:rsidRDefault="00CB50C7" w:rsidP="00DF1AA7">
            <w:pPr>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40%</w:t>
            </w:r>
          </w:p>
          <w:p w:rsidR="00CB50C7" w:rsidRPr="004E1630" w:rsidRDefault="00CB50C7" w:rsidP="00DF1AA7">
            <w:pPr>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2A44A5" w:rsidRPr="004E1630">
              <w:rPr>
                <w:sz w:val="24"/>
                <w:szCs w:val="24"/>
              </w:rPr>
              <w:t>4</w:t>
            </w:r>
            <w:r w:rsidRPr="004E1630">
              <w:rPr>
                <w:sz w:val="24"/>
                <w:szCs w:val="24"/>
              </w:rPr>
              <w:t>;</w:t>
            </w:r>
          </w:p>
        </w:tc>
      </w:tr>
    </w:tbl>
    <w:p w:rsidR="00CB50C7" w:rsidRPr="004E1630" w:rsidRDefault="00CB50C7" w:rsidP="00CB50C7">
      <w:pPr>
        <w:jc w:val="both"/>
        <w:rPr>
          <w:sz w:val="24"/>
          <w:szCs w:val="24"/>
        </w:rPr>
      </w:pPr>
    </w:p>
    <w:p w:rsidR="00CB50C7" w:rsidRPr="004E1630" w:rsidRDefault="00CB50C7" w:rsidP="00CB50C7">
      <w:pPr>
        <w:numPr>
          <w:ilvl w:val="0"/>
          <w:numId w:val="22"/>
        </w:numPr>
        <w:jc w:val="both"/>
        <w:rPr>
          <w:b/>
          <w:sz w:val="24"/>
          <w:szCs w:val="24"/>
        </w:rPr>
      </w:pPr>
      <w:r w:rsidRPr="004E1630">
        <w:rPr>
          <w:b/>
          <w:sz w:val="24"/>
          <w:szCs w:val="24"/>
        </w:rPr>
        <w:t xml:space="preserve">ВСПОМОГАТЕЛЬНЫЕ ВИДЫ И ПАРАМЕТРЫ РАЗРЕШЕННОГО ИСПОЛЬЗОВАНИЯ </w:t>
      </w:r>
      <w:r w:rsidR="006D6380" w:rsidRPr="004E1630">
        <w:rPr>
          <w:b/>
          <w:sz w:val="24"/>
          <w:szCs w:val="24"/>
        </w:rPr>
        <w:t xml:space="preserve">ЗЕМЕЛЬНЫХ УЧАСТКОВ </w:t>
      </w:r>
      <w:r w:rsidRPr="004E1630">
        <w:rPr>
          <w:b/>
          <w:sz w:val="24"/>
          <w:szCs w:val="24"/>
        </w:rPr>
        <w:t>ОБЪЕКТОВ КАПИТАЛЬНОГО СТРОИТЕЛЬСТВА</w:t>
      </w:r>
    </w:p>
    <w:p w:rsidR="00CB50C7" w:rsidRPr="004E1630" w:rsidRDefault="00CB50C7" w:rsidP="00CB50C7">
      <w:pPr>
        <w:widowControl w:val="0"/>
        <w:ind w:firstLine="709"/>
        <w:jc w:val="both"/>
        <w:rPr>
          <w:sz w:val="24"/>
          <w:szCs w:val="24"/>
        </w:rPr>
      </w:pPr>
      <w:r w:rsidRPr="004E1630">
        <w:rPr>
          <w:sz w:val="24"/>
          <w:szCs w:val="24"/>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w:t>
      </w:r>
    </w:p>
    <w:tbl>
      <w:tblPr>
        <w:tblW w:w="0" w:type="auto"/>
        <w:tblInd w:w="708" w:type="dxa"/>
        <w:tblLayout w:type="fixed"/>
        <w:tblLook w:val="0000" w:firstRow="0" w:lastRow="0" w:firstColumn="0" w:lastColumn="0" w:noHBand="0" w:noVBand="0"/>
      </w:tblPr>
      <w:tblGrid>
        <w:gridCol w:w="6662"/>
        <w:gridCol w:w="8222"/>
      </w:tblGrid>
      <w:tr w:rsidR="004E1630" w:rsidRPr="004E1630" w:rsidTr="00DF1AA7">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CB50C7" w:rsidRPr="004E1630" w:rsidRDefault="00CB50C7" w:rsidP="00DF1AA7">
            <w:pPr>
              <w:jc w:val="cente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8222" w:type="dxa"/>
            <w:tcBorders>
              <w:top w:val="single" w:sz="1" w:space="0" w:color="000000"/>
              <w:left w:val="single" w:sz="1" w:space="0" w:color="000000"/>
              <w:bottom w:val="single" w:sz="1" w:space="0" w:color="000000"/>
              <w:right w:val="single" w:sz="1" w:space="0" w:color="000000"/>
            </w:tcBorders>
            <w:shd w:val="clear" w:color="auto" w:fill="auto"/>
          </w:tcPr>
          <w:p w:rsidR="00CB50C7" w:rsidRPr="004E1630" w:rsidRDefault="00CB50C7" w:rsidP="00DF1AA7">
            <w:pPr>
              <w:jc w:val="center"/>
              <w:rPr>
                <w:sz w:val="24"/>
                <w:szCs w:val="24"/>
              </w:rPr>
            </w:pPr>
            <w:r w:rsidRPr="004E1630">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CB50C7" w:rsidRPr="004E1630" w:rsidTr="00DF1AA7">
        <w:tc>
          <w:tcPr>
            <w:tcW w:w="6662" w:type="dxa"/>
            <w:tcBorders>
              <w:top w:val="single" w:sz="1" w:space="0" w:color="000000"/>
              <w:left w:val="single" w:sz="1" w:space="0" w:color="000000"/>
              <w:bottom w:val="single" w:sz="1" w:space="0" w:color="000000"/>
              <w:right w:val="single" w:sz="1" w:space="0" w:color="000000"/>
            </w:tcBorders>
            <w:shd w:val="clear" w:color="auto" w:fill="auto"/>
          </w:tcPr>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проезды общего пользования;</w:t>
            </w: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автостоянки и гаражи (в том числе открытого типа, наземные,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благоустроенные, в том числе озелененные территории, детские площадки, площадки для отдыха, спортивных занятий;</w:t>
            </w: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постройки хозяйственного назначения;</w:t>
            </w: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8222" w:type="dxa"/>
            <w:tcBorders>
              <w:top w:val="single" w:sz="1" w:space="0" w:color="000000"/>
              <w:left w:val="single" w:sz="1" w:space="0" w:color="000000"/>
              <w:bottom w:val="single" w:sz="1" w:space="0" w:color="000000"/>
              <w:right w:val="single" w:sz="1" w:space="0" w:color="000000"/>
            </w:tcBorders>
            <w:shd w:val="clear" w:color="auto" w:fill="auto"/>
          </w:tcPr>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CB50C7" w:rsidRPr="004E1630" w:rsidRDefault="00CB50C7" w:rsidP="00DF1AA7">
            <w:pPr>
              <w:jc w:val="both"/>
              <w:rPr>
                <w:rFonts w:ascii="Times New Roman CYR" w:eastAsia="Times New Roman CYR" w:hAnsi="Times New Roman CYR" w:cs="Times New Roman CYR"/>
                <w:sz w:val="24"/>
                <w:szCs w:val="24"/>
              </w:rPr>
            </w:pP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CB50C7" w:rsidRPr="004E1630" w:rsidRDefault="00CB50C7" w:rsidP="00DF1AA7">
            <w:pPr>
              <w:jc w:val="both"/>
              <w:rPr>
                <w:rFonts w:ascii="Times New Roman CYR" w:eastAsia="Times New Roman CYR" w:hAnsi="Times New Roman CYR" w:cs="Times New Roman CYR"/>
                <w:sz w:val="24"/>
                <w:szCs w:val="24"/>
              </w:rPr>
            </w:pP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CB50C7" w:rsidRPr="004E1630" w:rsidRDefault="00CB50C7" w:rsidP="00DF1AA7">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CB50C7" w:rsidRPr="004E1630" w:rsidRDefault="00CB50C7" w:rsidP="00DF1AA7">
            <w:pPr>
              <w:rPr>
                <w:sz w:val="24"/>
                <w:szCs w:val="24"/>
              </w:rPr>
            </w:pPr>
            <w:r w:rsidRPr="004E1630">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CB50C7" w:rsidRPr="004E1630" w:rsidRDefault="00CB50C7" w:rsidP="00CB50C7">
      <w:pPr>
        <w:ind w:firstLine="720"/>
        <w:jc w:val="both"/>
        <w:rPr>
          <w:rFonts w:ascii="Times New Roman CYR" w:eastAsia="Times New Roman CYR" w:hAnsi="Times New Roman CYR" w:cs="Times New Roman CYR"/>
          <w:sz w:val="24"/>
          <w:szCs w:val="24"/>
        </w:rPr>
      </w:pPr>
    </w:p>
    <w:p w:rsidR="00CB50C7" w:rsidRPr="004E1630" w:rsidRDefault="00CB50C7" w:rsidP="00CB50C7">
      <w:pPr>
        <w:widowControl w:val="0"/>
        <w:ind w:firstLine="709"/>
        <w:jc w:val="both"/>
        <w:rPr>
          <w:sz w:val="24"/>
          <w:szCs w:val="24"/>
        </w:rPr>
      </w:pPr>
      <w:r w:rsidRPr="004E1630">
        <w:rPr>
          <w:b/>
          <w:sz w:val="24"/>
          <w:szCs w:val="24"/>
        </w:rPr>
        <w:t>Виды разрешенного использования объектов:</w:t>
      </w:r>
    </w:p>
    <w:p w:rsidR="00CB50C7" w:rsidRPr="004E1630" w:rsidRDefault="00CB50C7" w:rsidP="00CB50C7">
      <w:pPr>
        <w:widowControl w:val="0"/>
        <w:ind w:firstLine="709"/>
        <w:jc w:val="both"/>
        <w:rPr>
          <w:sz w:val="24"/>
          <w:szCs w:val="24"/>
        </w:rPr>
      </w:pPr>
      <w:r w:rsidRPr="004E1630">
        <w:rPr>
          <w:sz w:val="24"/>
          <w:szCs w:val="24"/>
        </w:rPr>
        <w:t>Фонтаны, малые архитектурные формы, мемориальные комплексы (без захоронений)</w:t>
      </w:r>
    </w:p>
    <w:p w:rsidR="00CB50C7" w:rsidRPr="004E1630" w:rsidRDefault="00CB50C7" w:rsidP="00CB50C7">
      <w:pPr>
        <w:widowControl w:val="0"/>
        <w:ind w:firstLine="709"/>
        <w:jc w:val="both"/>
        <w:rPr>
          <w:sz w:val="24"/>
          <w:szCs w:val="24"/>
        </w:rPr>
      </w:pPr>
      <w:r w:rsidRPr="004E1630">
        <w:rPr>
          <w:sz w:val="24"/>
          <w:szCs w:val="24"/>
        </w:rPr>
        <w:t>Естественные и искусственные водоемы</w:t>
      </w:r>
    </w:p>
    <w:p w:rsidR="00CB50C7" w:rsidRPr="004E1630" w:rsidRDefault="00CB50C7" w:rsidP="00CB50C7">
      <w:pPr>
        <w:widowControl w:val="0"/>
        <w:ind w:firstLine="709"/>
        <w:jc w:val="both"/>
        <w:rPr>
          <w:sz w:val="24"/>
          <w:szCs w:val="24"/>
        </w:rPr>
      </w:pPr>
      <w:r w:rsidRPr="004E1630">
        <w:rPr>
          <w:sz w:val="24"/>
          <w:szCs w:val="24"/>
        </w:rPr>
        <w:t>Спортивные и игровые площадки</w:t>
      </w:r>
    </w:p>
    <w:p w:rsidR="00CB50C7" w:rsidRPr="004E1630" w:rsidRDefault="00CB50C7" w:rsidP="00CB50C7">
      <w:pPr>
        <w:widowControl w:val="0"/>
        <w:ind w:firstLine="709"/>
        <w:jc w:val="both"/>
        <w:rPr>
          <w:sz w:val="24"/>
          <w:szCs w:val="24"/>
        </w:rPr>
      </w:pPr>
      <w:r w:rsidRPr="004E1630">
        <w:rPr>
          <w:sz w:val="24"/>
          <w:szCs w:val="24"/>
        </w:rPr>
        <w:t>Места для пикников.</w:t>
      </w:r>
    </w:p>
    <w:p w:rsidR="00CB50C7" w:rsidRPr="004E1630" w:rsidRDefault="00CB50C7" w:rsidP="00CB50C7">
      <w:pPr>
        <w:widowControl w:val="0"/>
        <w:ind w:firstLine="709"/>
        <w:jc w:val="both"/>
        <w:rPr>
          <w:sz w:val="24"/>
          <w:szCs w:val="24"/>
        </w:rPr>
      </w:pPr>
      <w:r w:rsidRPr="004E1630">
        <w:rPr>
          <w:sz w:val="24"/>
          <w:szCs w:val="24"/>
        </w:rPr>
        <w:t>Велосипедные и прогулочные дорожки</w:t>
      </w:r>
    </w:p>
    <w:p w:rsidR="00CB50C7" w:rsidRPr="004E1630" w:rsidRDefault="00CB50C7" w:rsidP="00CB50C7">
      <w:pPr>
        <w:widowControl w:val="0"/>
        <w:ind w:firstLine="709"/>
        <w:jc w:val="both"/>
        <w:rPr>
          <w:sz w:val="24"/>
          <w:szCs w:val="24"/>
        </w:rPr>
      </w:pPr>
      <w:r w:rsidRPr="004E1630">
        <w:rPr>
          <w:sz w:val="24"/>
          <w:szCs w:val="24"/>
        </w:rPr>
        <w:t>Элементы благоустройства</w:t>
      </w:r>
    </w:p>
    <w:p w:rsidR="00CB50C7" w:rsidRPr="004E1630" w:rsidRDefault="00CB50C7" w:rsidP="00CB50C7">
      <w:pPr>
        <w:widowControl w:val="0"/>
        <w:ind w:firstLine="709"/>
        <w:jc w:val="both"/>
        <w:rPr>
          <w:sz w:val="24"/>
          <w:szCs w:val="24"/>
        </w:rPr>
      </w:pPr>
      <w:r w:rsidRPr="004E1630">
        <w:rPr>
          <w:sz w:val="24"/>
          <w:szCs w:val="24"/>
        </w:rPr>
        <w:t>Площадки для мусорных контейнеров</w:t>
      </w:r>
    </w:p>
    <w:p w:rsidR="00CB50C7" w:rsidRPr="004E1630" w:rsidRDefault="00CB50C7" w:rsidP="00CB50C7">
      <w:pPr>
        <w:widowControl w:val="0"/>
        <w:ind w:firstLine="709"/>
        <w:jc w:val="both"/>
        <w:rPr>
          <w:sz w:val="24"/>
          <w:szCs w:val="24"/>
        </w:rPr>
      </w:pPr>
      <w:r w:rsidRPr="004E1630">
        <w:rPr>
          <w:sz w:val="24"/>
          <w:szCs w:val="24"/>
        </w:rPr>
        <w:t xml:space="preserve">Объекты инженерного обеспечения (водо-, газо-, электроснабжения и т.п.), </w:t>
      </w:r>
    </w:p>
    <w:p w:rsidR="00CB50C7" w:rsidRPr="004E1630" w:rsidRDefault="00CB50C7" w:rsidP="00CB50C7">
      <w:pPr>
        <w:widowControl w:val="0"/>
        <w:ind w:firstLine="709"/>
        <w:jc w:val="both"/>
        <w:rPr>
          <w:sz w:val="24"/>
          <w:szCs w:val="24"/>
        </w:rPr>
      </w:pPr>
      <w:r w:rsidRPr="004E1630">
        <w:rPr>
          <w:sz w:val="24"/>
          <w:szCs w:val="24"/>
        </w:rPr>
        <w:t>Специализированные технические средства оповещения и информации.</w:t>
      </w:r>
    </w:p>
    <w:p w:rsidR="00CB50C7" w:rsidRPr="004E1630" w:rsidRDefault="00CB50C7" w:rsidP="00CB50C7">
      <w:pPr>
        <w:widowControl w:val="0"/>
        <w:ind w:firstLine="709"/>
        <w:jc w:val="both"/>
        <w:rPr>
          <w:sz w:val="24"/>
          <w:szCs w:val="24"/>
        </w:rPr>
      </w:pPr>
      <w:r w:rsidRPr="004E1630">
        <w:rPr>
          <w:sz w:val="24"/>
          <w:szCs w:val="24"/>
        </w:rPr>
        <w:t>Наземные автостоянки автомобильного транспорта, парковки.</w:t>
      </w:r>
    </w:p>
    <w:p w:rsidR="00CB50C7" w:rsidRPr="004E1630" w:rsidRDefault="00CB50C7" w:rsidP="00CB50C7">
      <w:pPr>
        <w:widowControl w:val="0"/>
        <w:ind w:firstLine="709"/>
        <w:jc w:val="both"/>
        <w:rPr>
          <w:sz w:val="24"/>
          <w:szCs w:val="24"/>
        </w:rPr>
      </w:pPr>
      <w:r w:rsidRPr="004E1630">
        <w:rPr>
          <w:sz w:val="24"/>
          <w:szCs w:val="24"/>
        </w:rPr>
        <w:t>Площадки для сбора мусора.</w:t>
      </w:r>
    </w:p>
    <w:p w:rsidR="00CB50C7" w:rsidRPr="004E1630" w:rsidRDefault="00CB50C7" w:rsidP="00CB50C7">
      <w:pPr>
        <w:widowControl w:val="0"/>
        <w:ind w:firstLine="709"/>
        <w:jc w:val="both"/>
        <w:rPr>
          <w:sz w:val="24"/>
          <w:szCs w:val="24"/>
        </w:rPr>
      </w:pPr>
      <w:r w:rsidRPr="004E1630">
        <w:rPr>
          <w:sz w:val="24"/>
          <w:szCs w:val="24"/>
        </w:rPr>
        <w:t>Общественные туалеты.</w:t>
      </w:r>
    </w:p>
    <w:p w:rsidR="00CB50C7" w:rsidRPr="004E1630" w:rsidRDefault="00CB50C7" w:rsidP="00CB50C7">
      <w:pPr>
        <w:widowControl w:val="0"/>
        <w:tabs>
          <w:tab w:val="left" w:pos="2520"/>
        </w:tabs>
        <w:ind w:firstLine="709"/>
        <w:jc w:val="both"/>
        <w:rPr>
          <w:sz w:val="24"/>
          <w:szCs w:val="24"/>
        </w:rPr>
      </w:pPr>
      <w:r w:rsidRPr="004E1630">
        <w:rPr>
          <w:sz w:val="24"/>
          <w:szCs w:val="24"/>
        </w:rPr>
        <w:t>Примечание.</w:t>
      </w:r>
    </w:p>
    <w:p w:rsidR="00CB50C7" w:rsidRPr="004E1630" w:rsidRDefault="00CB50C7" w:rsidP="00CB50C7">
      <w:pPr>
        <w:widowControl w:val="0"/>
        <w:tabs>
          <w:tab w:val="left" w:pos="2520"/>
        </w:tabs>
        <w:ind w:firstLine="709"/>
        <w:jc w:val="both"/>
        <w:rPr>
          <w:sz w:val="24"/>
          <w:szCs w:val="24"/>
        </w:rPr>
      </w:pPr>
      <w:r w:rsidRPr="004E1630">
        <w:rPr>
          <w:sz w:val="24"/>
          <w:szCs w:val="24"/>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CB50C7" w:rsidRPr="004E1630" w:rsidRDefault="00CB50C7" w:rsidP="00CB50C7">
      <w:pPr>
        <w:widowControl w:val="0"/>
        <w:ind w:firstLine="709"/>
        <w:jc w:val="both"/>
        <w:rPr>
          <w:sz w:val="24"/>
          <w:szCs w:val="24"/>
        </w:rPr>
      </w:pPr>
      <w:r w:rsidRPr="004E1630">
        <w:rPr>
          <w:sz w:val="24"/>
          <w:szCs w:val="24"/>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CB50C7" w:rsidRPr="004E1630" w:rsidRDefault="00CB50C7" w:rsidP="00CB50C7">
      <w:pPr>
        <w:widowControl w:val="0"/>
        <w:ind w:firstLine="709"/>
        <w:jc w:val="both"/>
        <w:rPr>
          <w:sz w:val="24"/>
          <w:szCs w:val="24"/>
        </w:rPr>
      </w:pPr>
    </w:p>
    <w:p w:rsidR="00CB50C7" w:rsidRPr="004E1630" w:rsidRDefault="00CB50C7" w:rsidP="00CB50C7">
      <w:pPr>
        <w:ind w:firstLine="709"/>
        <w:jc w:val="center"/>
        <w:outlineLvl w:val="2"/>
        <w:rPr>
          <w:b/>
          <w:sz w:val="24"/>
          <w:szCs w:val="24"/>
        </w:rPr>
      </w:pPr>
    </w:p>
    <w:p w:rsidR="00CB50C7" w:rsidRPr="004E1630" w:rsidRDefault="00CB50C7" w:rsidP="00CB50C7">
      <w:pPr>
        <w:jc w:val="both"/>
        <w:rPr>
          <w:bCs/>
          <w:sz w:val="24"/>
          <w:szCs w:val="24"/>
          <w:shd w:val="clear" w:color="auto" w:fill="FFFFFF"/>
        </w:rPr>
      </w:pPr>
    </w:p>
    <w:p w:rsidR="00F34200" w:rsidRPr="004E1630" w:rsidRDefault="00F34200" w:rsidP="0028053E">
      <w:pPr>
        <w:ind w:firstLine="709"/>
        <w:jc w:val="center"/>
        <w:outlineLvl w:val="2"/>
        <w:rPr>
          <w:b/>
          <w:sz w:val="24"/>
          <w:szCs w:val="24"/>
        </w:rPr>
      </w:pPr>
      <w:r w:rsidRPr="004E1630">
        <w:rPr>
          <w:b/>
          <w:sz w:val="24"/>
          <w:szCs w:val="24"/>
        </w:rPr>
        <w:t>Статья</w:t>
      </w:r>
      <w:r w:rsidR="00F86750" w:rsidRPr="004E1630">
        <w:rPr>
          <w:b/>
          <w:sz w:val="24"/>
          <w:szCs w:val="24"/>
        </w:rPr>
        <w:t xml:space="preserve"> </w:t>
      </w:r>
      <w:r w:rsidR="00536B22" w:rsidRPr="004E1630">
        <w:rPr>
          <w:b/>
          <w:sz w:val="24"/>
          <w:szCs w:val="24"/>
        </w:rPr>
        <w:t>31</w:t>
      </w:r>
      <w:r w:rsidRPr="004E1630">
        <w:rPr>
          <w:b/>
          <w:sz w:val="24"/>
          <w:szCs w:val="24"/>
        </w:rPr>
        <w:t>.</w:t>
      </w:r>
      <w:r w:rsidR="00F86750" w:rsidRPr="004E1630">
        <w:rPr>
          <w:b/>
          <w:sz w:val="24"/>
          <w:szCs w:val="24"/>
        </w:rPr>
        <w:t xml:space="preserve"> </w:t>
      </w:r>
      <w:r w:rsidRPr="004E1630">
        <w:rPr>
          <w:b/>
          <w:sz w:val="24"/>
          <w:szCs w:val="24"/>
        </w:rPr>
        <w:t>Градостроительные</w:t>
      </w:r>
      <w:r w:rsidR="00F86750" w:rsidRPr="004E1630">
        <w:rPr>
          <w:b/>
          <w:sz w:val="24"/>
          <w:szCs w:val="24"/>
        </w:rPr>
        <w:t xml:space="preserve"> </w:t>
      </w:r>
      <w:r w:rsidRPr="004E1630">
        <w:rPr>
          <w:b/>
          <w:sz w:val="24"/>
          <w:szCs w:val="24"/>
        </w:rPr>
        <w:t>регламенты.</w:t>
      </w:r>
      <w:r w:rsidR="00F86750" w:rsidRPr="004E1630">
        <w:rPr>
          <w:b/>
          <w:sz w:val="24"/>
          <w:szCs w:val="24"/>
        </w:rPr>
        <w:t xml:space="preserve"> </w:t>
      </w:r>
      <w:r w:rsidRPr="004E1630">
        <w:rPr>
          <w:b/>
          <w:sz w:val="24"/>
          <w:szCs w:val="24"/>
        </w:rPr>
        <w:t>Зоны</w:t>
      </w:r>
      <w:r w:rsidR="00F86750" w:rsidRPr="004E1630">
        <w:rPr>
          <w:b/>
          <w:sz w:val="24"/>
          <w:szCs w:val="24"/>
        </w:rPr>
        <w:t xml:space="preserve"> </w:t>
      </w:r>
      <w:r w:rsidRPr="004E1630">
        <w:rPr>
          <w:b/>
          <w:sz w:val="24"/>
          <w:szCs w:val="24"/>
        </w:rPr>
        <w:t>специального</w:t>
      </w:r>
      <w:r w:rsidR="00F86750" w:rsidRPr="004E1630">
        <w:rPr>
          <w:b/>
          <w:sz w:val="24"/>
          <w:szCs w:val="24"/>
        </w:rPr>
        <w:t xml:space="preserve"> </w:t>
      </w:r>
      <w:r w:rsidRPr="004E1630">
        <w:rPr>
          <w:b/>
          <w:sz w:val="24"/>
          <w:szCs w:val="24"/>
        </w:rPr>
        <w:t>назначения.</w:t>
      </w:r>
      <w:bookmarkEnd w:id="163"/>
    </w:p>
    <w:p w:rsidR="008210F8" w:rsidRPr="004E1630" w:rsidRDefault="008210F8" w:rsidP="0028053E">
      <w:pPr>
        <w:outlineLvl w:val="2"/>
        <w:rPr>
          <w:sz w:val="24"/>
          <w:szCs w:val="24"/>
        </w:rPr>
      </w:pPr>
    </w:p>
    <w:p w:rsidR="0005015F" w:rsidRPr="004E1630" w:rsidRDefault="0005015F" w:rsidP="0005015F">
      <w:pPr>
        <w:widowControl w:val="0"/>
        <w:overflowPunct w:val="0"/>
        <w:autoSpaceDE w:val="0"/>
        <w:autoSpaceDN w:val="0"/>
        <w:adjustRightInd w:val="0"/>
        <w:ind w:firstLine="567"/>
        <w:jc w:val="center"/>
        <w:outlineLvl w:val="4"/>
        <w:rPr>
          <w:rFonts w:eastAsia="SimSun"/>
          <w:b/>
          <w:bCs/>
          <w:i/>
          <w:iCs/>
          <w:sz w:val="24"/>
          <w:szCs w:val="24"/>
          <w:lang w:eastAsia="zh-CN"/>
        </w:rPr>
      </w:pPr>
      <w:r w:rsidRPr="004E1630">
        <w:rPr>
          <w:rFonts w:eastAsia="SimSun"/>
          <w:b/>
          <w:bCs/>
          <w:i/>
          <w:iCs/>
          <w:sz w:val="24"/>
          <w:szCs w:val="24"/>
          <w:lang w:eastAsia="zh-CN"/>
        </w:rPr>
        <w:t>СН - 1. Зона кладбищ</w:t>
      </w:r>
    </w:p>
    <w:p w:rsidR="0005015F" w:rsidRPr="004E1630" w:rsidRDefault="0005015F" w:rsidP="0005015F">
      <w:pPr>
        <w:widowControl w:val="0"/>
        <w:ind w:firstLine="709"/>
        <w:jc w:val="both"/>
        <w:rPr>
          <w:iCs/>
          <w:sz w:val="24"/>
          <w:szCs w:val="24"/>
        </w:rPr>
      </w:pPr>
      <w:r w:rsidRPr="004E1630">
        <w:rPr>
          <w:iCs/>
          <w:sz w:val="24"/>
          <w:szCs w:val="24"/>
        </w:rPr>
        <w:t>Зона СН-1 выделена для обеспечения правовых условий использования участков кладбищ. Размещение зданий и сооружений разрешается с эксплуатацией источников водоснабжения и очистных сооружений в соответствии с приведенным ниже списком только после получения специальных согласований.</w:t>
      </w:r>
    </w:p>
    <w:p w:rsidR="0005015F" w:rsidRPr="004E1630" w:rsidRDefault="0005015F" w:rsidP="0005015F">
      <w:pPr>
        <w:widowControl w:val="0"/>
        <w:jc w:val="both"/>
        <w:rPr>
          <w:iCs/>
          <w:sz w:val="24"/>
          <w:szCs w:val="24"/>
        </w:rPr>
      </w:pPr>
    </w:p>
    <w:p w:rsidR="0005015F" w:rsidRPr="004E1630" w:rsidRDefault="0005015F" w:rsidP="0005015F">
      <w:pPr>
        <w:widowControl w:val="0"/>
        <w:numPr>
          <w:ilvl w:val="0"/>
          <w:numId w:val="25"/>
        </w:numPr>
        <w:rPr>
          <w:b/>
          <w:sz w:val="24"/>
          <w:szCs w:val="24"/>
          <w:lang w:eastAsia="en-US" w:bidi="en-US"/>
        </w:rPr>
      </w:pPr>
      <w:r w:rsidRPr="004E1630">
        <w:rPr>
          <w:b/>
          <w:sz w:val="24"/>
          <w:szCs w:val="24"/>
          <w:lang w:eastAsia="en-US" w:bidi="en-US"/>
        </w:rPr>
        <w:t>ОСНОВНЫЕ ВИДЫ И ПАРАМЕТРЫ РАЗРЕШЕННОГО ИСПОЛЬЗОВАНИЯ ЗЕМЕЛЬНЫХ УЧАСТКОВ И ОБЪЕКТОВ КАПИТАЛЬНОГО СТРОИТЕЛЬСТВА</w:t>
      </w:r>
    </w:p>
    <w:tbl>
      <w:tblPr>
        <w:tblW w:w="4669"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1"/>
        <w:gridCol w:w="5758"/>
        <w:gridCol w:w="6627"/>
      </w:tblGrid>
      <w:tr w:rsidR="004E1630" w:rsidRPr="004E1630" w:rsidTr="00F0555E">
        <w:trPr>
          <w:trHeight w:val="552"/>
          <w:tblHeader/>
        </w:trPr>
        <w:tc>
          <w:tcPr>
            <w:tcW w:w="834" w:type="pct"/>
            <w:vAlign w:val="center"/>
          </w:tcPr>
          <w:p w:rsidR="0005015F" w:rsidRPr="004E1630" w:rsidRDefault="0005015F" w:rsidP="0005015F">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05015F" w:rsidRPr="004E1630" w:rsidRDefault="0005015F" w:rsidP="0005015F">
            <w:pPr>
              <w:widowControl w:val="0"/>
              <w:tabs>
                <w:tab w:val="left" w:pos="2520"/>
              </w:tabs>
              <w:jc w:val="center"/>
              <w:rPr>
                <w:b/>
                <w:sz w:val="24"/>
                <w:szCs w:val="24"/>
              </w:rPr>
            </w:pPr>
            <w:r w:rsidRPr="004E1630">
              <w:rPr>
                <w:b/>
                <w:sz w:val="24"/>
                <w:szCs w:val="24"/>
              </w:rPr>
              <w:t>(номер по классификатору)</w:t>
            </w:r>
          </w:p>
        </w:tc>
        <w:tc>
          <w:tcPr>
            <w:tcW w:w="1937" w:type="pct"/>
          </w:tcPr>
          <w:p w:rsidR="0005015F" w:rsidRPr="004E1630" w:rsidRDefault="0005015F" w:rsidP="0005015F">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229" w:type="pct"/>
            <w:vAlign w:val="center"/>
          </w:tcPr>
          <w:p w:rsidR="0005015F" w:rsidRPr="004E1630" w:rsidRDefault="0005015F" w:rsidP="0005015F">
            <w:pPr>
              <w:widowControl w:val="0"/>
              <w:tabs>
                <w:tab w:val="left" w:pos="2520"/>
              </w:tabs>
              <w:jc w:val="center"/>
              <w:rPr>
                <w:b/>
                <w:sz w:val="24"/>
                <w:szCs w:val="24"/>
              </w:rPr>
            </w:pPr>
            <w:r w:rsidRPr="004E1630">
              <w:rPr>
                <w:b/>
                <w:sz w:val="24"/>
                <w:szCs w:val="24"/>
              </w:rPr>
              <w:t>ПРЕДЕЛЬНЫЕ РАЗМЕРЫ ЗЕМЕЛЬНЫХ</w:t>
            </w:r>
          </w:p>
          <w:p w:rsidR="0005015F" w:rsidRPr="004E1630" w:rsidRDefault="0005015F" w:rsidP="0005015F">
            <w:pPr>
              <w:widowControl w:val="0"/>
              <w:tabs>
                <w:tab w:val="left" w:pos="2520"/>
              </w:tabs>
              <w:jc w:val="center"/>
              <w:rPr>
                <w:b/>
                <w:sz w:val="24"/>
                <w:szCs w:val="24"/>
              </w:rPr>
            </w:pPr>
            <w:r w:rsidRPr="004E1630">
              <w:rPr>
                <w:b/>
                <w:sz w:val="24"/>
                <w:szCs w:val="24"/>
              </w:rPr>
              <w:t>УЧАСТКОВ И ПРЕДЕЛЬНЫЕ ПАРАМЕТРЫ</w:t>
            </w:r>
          </w:p>
          <w:p w:rsidR="0005015F" w:rsidRPr="004E1630" w:rsidRDefault="0005015F" w:rsidP="0005015F">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F0555E">
        <w:trPr>
          <w:trHeight w:val="552"/>
        </w:trPr>
        <w:tc>
          <w:tcPr>
            <w:tcW w:w="834" w:type="pct"/>
          </w:tcPr>
          <w:p w:rsidR="0005015F" w:rsidRPr="004E1630" w:rsidRDefault="008A7894" w:rsidP="0005015F">
            <w:pPr>
              <w:widowControl w:val="0"/>
              <w:autoSpaceDE w:val="0"/>
              <w:autoSpaceDN w:val="0"/>
              <w:adjustRightInd w:val="0"/>
              <w:rPr>
                <w:sz w:val="24"/>
                <w:szCs w:val="24"/>
              </w:rPr>
            </w:pPr>
            <w:r w:rsidRPr="004E1630">
              <w:rPr>
                <w:sz w:val="24"/>
                <w:szCs w:val="24"/>
                <w:shd w:val="clear" w:color="auto" w:fill="FFFFFF"/>
              </w:rPr>
              <w:t>Ритуальная деятельность (12.1)</w:t>
            </w:r>
          </w:p>
        </w:tc>
        <w:tc>
          <w:tcPr>
            <w:tcW w:w="1937" w:type="pct"/>
          </w:tcPr>
          <w:p w:rsidR="008A7894" w:rsidRPr="004E1630" w:rsidRDefault="008A7894" w:rsidP="008A7894">
            <w:pPr>
              <w:shd w:val="clear" w:color="auto" w:fill="FFFFFF"/>
              <w:spacing w:before="75" w:after="75"/>
              <w:ind w:left="75" w:right="75"/>
              <w:rPr>
                <w:sz w:val="24"/>
                <w:szCs w:val="24"/>
              </w:rPr>
            </w:pPr>
            <w:r w:rsidRPr="004E1630">
              <w:rPr>
                <w:sz w:val="24"/>
                <w:szCs w:val="24"/>
              </w:rPr>
              <w:t>Размещение кладбищ, крематориев и мест захоронения;</w:t>
            </w:r>
          </w:p>
          <w:p w:rsidR="008A7894" w:rsidRPr="004E1630" w:rsidRDefault="008A7894" w:rsidP="008A7894">
            <w:pPr>
              <w:shd w:val="clear" w:color="auto" w:fill="FFFFFF"/>
              <w:spacing w:before="75" w:after="75"/>
              <w:ind w:left="75" w:right="75"/>
              <w:rPr>
                <w:sz w:val="24"/>
                <w:szCs w:val="24"/>
              </w:rPr>
            </w:pPr>
            <w:r w:rsidRPr="004E1630">
              <w:rPr>
                <w:sz w:val="24"/>
                <w:szCs w:val="24"/>
              </w:rPr>
              <w:t>размещение соответствующих культовых сооружений;</w:t>
            </w:r>
          </w:p>
          <w:p w:rsidR="008A7894" w:rsidRPr="004E1630" w:rsidRDefault="008A7894" w:rsidP="008A7894">
            <w:pPr>
              <w:shd w:val="clear" w:color="auto" w:fill="FFFFFF"/>
              <w:spacing w:before="75" w:after="75"/>
              <w:ind w:left="75" w:right="75"/>
              <w:rPr>
                <w:sz w:val="24"/>
                <w:szCs w:val="24"/>
              </w:rPr>
            </w:pPr>
            <w:r w:rsidRPr="004E1630">
              <w:rPr>
                <w:sz w:val="24"/>
                <w:szCs w:val="24"/>
              </w:rPr>
              <w:t>осуществление деятельности по производству продукции ритуально-обрядового назначения</w:t>
            </w:r>
          </w:p>
          <w:p w:rsidR="0005015F" w:rsidRPr="004E1630" w:rsidRDefault="0005015F" w:rsidP="006F395B">
            <w:pPr>
              <w:widowControl w:val="0"/>
              <w:autoSpaceDE w:val="0"/>
              <w:autoSpaceDN w:val="0"/>
              <w:adjustRightInd w:val="0"/>
              <w:jc w:val="both"/>
              <w:rPr>
                <w:sz w:val="24"/>
                <w:szCs w:val="24"/>
              </w:rPr>
            </w:pPr>
          </w:p>
        </w:tc>
        <w:tc>
          <w:tcPr>
            <w:tcW w:w="2229" w:type="pct"/>
          </w:tcPr>
          <w:p w:rsidR="0005015F" w:rsidRPr="004E1630" w:rsidRDefault="0005015F" w:rsidP="0005015F">
            <w:pPr>
              <w:widowControl w:val="0"/>
              <w:ind w:firstLine="567"/>
              <w:jc w:val="both"/>
              <w:rPr>
                <w:sz w:val="24"/>
                <w:szCs w:val="24"/>
              </w:rPr>
            </w:pPr>
            <w:r w:rsidRPr="004E1630">
              <w:rPr>
                <w:sz w:val="24"/>
                <w:szCs w:val="24"/>
              </w:rPr>
              <w:t>Сельское кладбище</w:t>
            </w:r>
          </w:p>
          <w:p w:rsidR="0005015F" w:rsidRPr="004E1630" w:rsidRDefault="0005015F" w:rsidP="0005015F">
            <w:pPr>
              <w:widowControl w:val="0"/>
              <w:ind w:firstLine="567"/>
              <w:jc w:val="both"/>
              <w:rPr>
                <w:b/>
                <w:sz w:val="24"/>
                <w:szCs w:val="24"/>
              </w:rPr>
            </w:pPr>
            <w:r w:rsidRPr="004E1630">
              <w:rPr>
                <w:b/>
                <w:sz w:val="24"/>
                <w:szCs w:val="24"/>
              </w:rPr>
              <w:t>предельные (минимальные и (или) максимальные) размеры земельных участков, в том числе их площадь:</w:t>
            </w:r>
          </w:p>
          <w:p w:rsidR="0005015F" w:rsidRPr="004E1630" w:rsidRDefault="0005015F" w:rsidP="0005015F">
            <w:pPr>
              <w:widowControl w:val="0"/>
              <w:ind w:firstLine="567"/>
              <w:jc w:val="both"/>
              <w:rPr>
                <w:sz w:val="24"/>
                <w:szCs w:val="24"/>
              </w:rPr>
            </w:pPr>
            <w:r w:rsidRPr="004E1630">
              <w:rPr>
                <w:sz w:val="24"/>
                <w:szCs w:val="24"/>
              </w:rPr>
              <w:t xml:space="preserve">- минимальная/максимальная площадь земельного участка - </w:t>
            </w:r>
            <w:r w:rsidRPr="004E1630">
              <w:rPr>
                <w:b/>
                <w:sz w:val="24"/>
                <w:szCs w:val="24"/>
              </w:rPr>
              <w:t>1000/20000</w:t>
            </w:r>
            <w:r w:rsidRPr="004E1630">
              <w:rPr>
                <w:sz w:val="24"/>
                <w:szCs w:val="24"/>
              </w:rPr>
              <w:t xml:space="preserve"> кв.м;</w:t>
            </w:r>
          </w:p>
          <w:p w:rsidR="0005015F" w:rsidRPr="004E1630" w:rsidRDefault="0005015F" w:rsidP="0005015F">
            <w:pPr>
              <w:widowControl w:val="0"/>
              <w:ind w:firstLine="567"/>
              <w:jc w:val="both"/>
              <w:rPr>
                <w:b/>
                <w:sz w:val="24"/>
                <w:szCs w:val="24"/>
              </w:rPr>
            </w:pPr>
            <w:r w:rsidRPr="004E1630">
              <w:rPr>
                <w:b/>
                <w:sz w:val="24"/>
                <w:szCs w:val="24"/>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05015F" w:rsidRPr="004E1630" w:rsidRDefault="0005015F" w:rsidP="0005015F">
            <w:pPr>
              <w:widowControl w:val="0"/>
              <w:overflowPunct w:val="0"/>
              <w:autoSpaceDE w:val="0"/>
              <w:autoSpaceDN w:val="0"/>
              <w:adjustRightInd w:val="0"/>
              <w:ind w:firstLine="567"/>
              <w:jc w:val="both"/>
              <w:rPr>
                <w:rFonts w:eastAsia="SimSun"/>
                <w:sz w:val="24"/>
                <w:szCs w:val="24"/>
                <w:lang w:eastAsia="zh-CN"/>
              </w:rPr>
            </w:pPr>
            <w:r w:rsidRPr="004E1630">
              <w:rPr>
                <w:rFonts w:eastAsia="SimSun"/>
                <w:sz w:val="24"/>
                <w:szCs w:val="24"/>
                <w:lang w:eastAsia="zh-CN"/>
              </w:rPr>
              <w:t>- минимальные отступы от красной линии - 6 м., до хозяйственных построек - 1 м с учетом соблюдения требований технических регламентов.</w:t>
            </w:r>
          </w:p>
          <w:p w:rsidR="0005015F" w:rsidRPr="004E1630" w:rsidRDefault="0005015F" w:rsidP="0005015F">
            <w:pPr>
              <w:widowControl w:val="0"/>
              <w:ind w:firstLine="567"/>
              <w:jc w:val="both"/>
              <w:rPr>
                <w:b/>
                <w:sz w:val="24"/>
                <w:szCs w:val="24"/>
              </w:rPr>
            </w:pPr>
            <w:r w:rsidRPr="004E1630">
              <w:rPr>
                <w:b/>
                <w:sz w:val="24"/>
                <w:szCs w:val="24"/>
              </w:rPr>
              <w:t>предельное количество этажей или предельная высота зданий, строений, сооружений:</w:t>
            </w:r>
          </w:p>
          <w:p w:rsidR="0005015F" w:rsidRPr="004E1630" w:rsidRDefault="0005015F" w:rsidP="0005015F">
            <w:pPr>
              <w:widowControl w:val="0"/>
              <w:ind w:firstLine="567"/>
              <w:jc w:val="both"/>
              <w:rPr>
                <w:sz w:val="24"/>
                <w:szCs w:val="24"/>
              </w:rPr>
            </w:pPr>
            <w:r w:rsidRPr="004E1630">
              <w:rPr>
                <w:sz w:val="24"/>
                <w:szCs w:val="24"/>
              </w:rPr>
              <w:t xml:space="preserve">- максимальное количество надземных этажей - </w:t>
            </w:r>
            <w:r w:rsidRPr="004E1630">
              <w:rPr>
                <w:b/>
                <w:sz w:val="24"/>
                <w:szCs w:val="24"/>
              </w:rPr>
              <w:t>1 этаж</w:t>
            </w:r>
            <w:r w:rsidRPr="004E1630">
              <w:rPr>
                <w:sz w:val="24"/>
                <w:szCs w:val="24"/>
              </w:rPr>
              <w:t>;</w:t>
            </w:r>
          </w:p>
          <w:p w:rsidR="0005015F" w:rsidRPr="004E1630" w:rsidRDefault="0005015F" w:rsidP="0005015F">
            <w:pPr>
              <w:widowControl w:val="0"/>
              <w:ind w:firstLine="567"/>
              <w:jc w:val="both"/>
              <w:rPr>
                <w:sz w:val="24"/>
                <w:szCs w:val="24"/>
              </w:rPr>
            </w:pPr>
            <w:r w:rsidRPr="004E1630">
              <w:rPr>
                <w:sz w:val="24"/>
                <w:szCs w:val="24"/>
              </w:rPr>
              <w:t xml:space="preserve">- высота объектов, связанных с отправлением культа - </w:t>
            </w:r>
            <w:r w:rsidRPr="004E1630">
              <w:rPr>
                <w:b/>
                <w:sz w:val="24"/>
                <w:szCs w:val="24"/>
              </w:rPr>
              <w:t>до 17 м.</w:t>
            </w:r>
          </w:p>
          <w:p w:rsidR="0005015F" w:rsidRPr="004E1630" w:rsidRDefault="0005015F" w:rsidP="0005015F">
            <w:pPr>
              <w:widowControl w:val="0"/>
              <w:ind w:firstLine="567"/>
              <w:jc w:val="both"/>
              <w:rPr>
                <w:sz w:val="24"/>
                <w:szCs w:val="24"/>
              </w:rPr>
            </w:pPr>
            <w:r w:rsidRPr="004E1630">
              <w:rPr>
                <w:sz w:val="24"/>
                <w:szCs w:val="24"/>
              </w:rPr>
              <w:t xml:space="preserve">- высота этажа объектов, не связанных с отправлением культа - </w:t>
            </w:r>
            <w:r w:rsidRPr="004E1630">
              <w:rPr>
                <w:b/>
                <w:sz w:val="24"/>
                <w:szCs w:val="24"/>
              </w:rPr>
              <w:t>до 6 м</w:t>
            </w:r>
            <w:r w:rsidRPr="004E1630">
              <w:rPr>
                <w:sz w:val="24"/>
                <w:szCs w:val="24"/>
              </w:rPr>
              <w:t>.</w:t>
            </w:r>
          </w:p>
          <w:p w:rsidR="0005015F" w:rsidRPr="004E1630" w:rsidRDefault="0005015F" w:rsidP="0005015F">
            <w:pPr>
              <w:widowControl w:val="0"/>
              <w:autoSpaceDE w:val="0"/>
              <w:autoSpaceDN w:val="0"/>
              <w:adjustRightInd w:val="0"/>
              <w:ind w:firstLine="567"/>
              <w:jc w:val="both"/>
              <w:rPr>
                <w:sz w:val="24"/>
                <w:szCs w:val="24"/>
              </w:rPr>
            </w:pPr>
            <w:r w:rsidRPr="004E1630">
              <w:rPr>
                <w:b/>
                <w:sz w:val="24"/>
                <w:szCs w:val="24"/>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05015F" w:rsidRPr="004E1630" w:rsidRDefault="0005015F" w:rsidP="0005015F">
            <w:pPr>
              <w:widowControl w:val="0"/>
              <w:ind w:firstLine="567"/>
              <w:jc w:val="both"/>
              <w:rPr>
                <w:rFonts w:eastAsia="SimSun"/>
                <w:b/>
                <w:sz w:val="24"/>
                <w:szCs w:val="24"/>
                <w:lang w:eastAsia="zh-CN"/>
              </w:rPr>
            </w:pPr>
            <w:r w:rsidRPr="004E1630">
              <w:rPr>
                <w:rFonts w:eastAsia="SimSun"/>
                <w:sz w:val="24"/>
                <w:szCs w:val="24"/>
                <w:lang w:eastAsia="zh-CN"/>
              </w:rPr>
              <w:t xml:space="preserve">- максимальный процент застройки в границах земельного участка - </w:t>
            </w:r>
            <w:r w:rsidRPr="004E1630">
              <w:rPr>
                <w:rFonts w:eastAsia="SimSun"/>
                <w:b/>
                <w:sz w:val="24"/>
                <w:szCs w:val="24"/>
                <w:lang w:eastAsia="zh-CN"/>
              </w:rPr>
              <w:t>60%</w:t>
            </w:r>
          </w:p>
          <w:p w:rsidR="0005015F" w:rsidRPr="004E1630" w:rsidRDefault="0005015F" w:rsidP="0005015F">
            <w:pPr>
              <w:widowControl w:val="0"/>
              <w:ind w:firstLine="567"/>
              <w:jc w:val="both"/>
              <w:rPr>
                <w:rFonts w:eastAsia="SimSun"/>
                <w:b/>
                <w:sz w:val="24"/>
                <w:szCs w:val="24"/>
                <w:lang w:eastAsia="zh-CN"/>
              </w:rPr>
            </w:pPr>
            <w:r w:rsidRPr="004E1630">
              <w:rPr>
                <w:sz w:val="24"/>
                <w:szCs w:val="24"/>
              </w:rPr>
              <w:t>Ограничения использования земельных участков и объектов капитального строительства установлены в статье 3</w:t>
            </w:r>
            <w:r w:rsidR="002A44A5" w:rsidRPr="004E1630">
              <w:rPr>
                <w:sz w:val="24"/>
                <w:szCs w:val="24"/>
              </w:rPr>
              <w:t>4</w:t>
            </w:r>
          </w:p>
        </w:tc>
      </w:tr>
      <w:tr w:rsidR="004E1630" w:rsidRPr="004E1630" w:rsidTr="00F0555E">
        <w:trPr>
          <w:trHeight w:val="552"/>
        </w:trPr>
        <w:tc>
          <w:tcPr>
            <w:tcW w:w="834" w:type="pct"/>
          </w:tcPr>
          <w:p w:rsidR="00456D81" w:rsidRPr="004E1630" w:rsidRDefault="00456D81" w:rsidP="0005015F">
            <w:pPr>
              <w:widowControl w:val="0"/>
              <w:autoSpaceDE w:val="0"/>
              <w:autoSpaceDN w:val="0"/>
              <w:adjustRightInd w:val="0"/>
              <w:rPr>
                <w:sz w:val="24"/>
                <w:szCs w:val="24"/>
                <w:shd w:val="clear" w:color="auto" w:fill="FFFFFF"/>
              </w:rPr>
            </w:pPr>
            <w:r w:rsidRPr="004E1630">
              <w:rPr>
                <w:sz w:val="24"/>
                <w:szCs w:val="24"/>
                <w:shd w:val="clear" w:color="auto" w:fill="FFFFFF"/>
              </w:rPr>
              <w:t>Улично-дорожная сеть (12.0.1)</w:t>
            </w:r>
          </w:p>
        </w:tc>
        <w:tc>
          <w:tcPr>
            <w:tcW w:w="1937" w:type="pct"/>
          </w:tcPr>
          <w:p w:rsidR="00456D81" w:rsidRPr="004E1630" w:rsidRDefault="00456D81" w:rsidP="00456D81">
            <w:pPr>
              <w:pStyle w:val="s1"/>
              <w:shd w:val="clear" w:color="auto" w:fill="FFFFFF"/>
              <w:spacing w:before="75" w:beforeAutospacing="0" w:after="75" w:afterAutospacing="0"/>
              <w:ind w:left="75" w:right="75"/>
            </w:pPr>
            <w:r w:rsidRPr="004E1630">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56D81" w:rsidRPr="004E1630" w:rsidRDefault="00456D81" w:rsidP="00456D81">
            <w:pPr>
              <w:pStyle w:val="s1"/>
              <w:shd w:val="clear" w:color="auto" w:fill="FFFFFF"/>
              <w:spacing w:before="0" w:beforeAutospacing="0" w:after="0" w:afterAutospacing="0"/>
              <w:ind w:left="75" w:right="75"/>
            </w:pPr>
            <w:r w:rsidRPr="004E1630">
              <w:t>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104" w:anchor="block_10271" w:history="1">
              <w:r w:rsidRPr="004E1630">
                <w:rPr>
                  <w:rStyle w:val="af"/>
                  <w:color w:val="auto"/>
                </w:rPr>
                <w:t>кодами 2.7.1</w:t>
              </w:r>
            </w:hyperlink>
            <w:r w:rsidRPr="004E1630">
              <w:t>, </w:t>
            </w:r>
            <w:hyperlink r:id="rId105" w:anchor="block_1049" w:history="1">
              <w:r w:rsidRPr="004E1630">
                <w:rPr>
                  <w:rStyle w:val="af"/>
                  <w:color w:val="auto"/>
                </w:rPr>
                <w:t>4.9</w:t>
              </w:r>
            </w:hyperlink>
            <w:r w:rsidRPr="004E1630">
              <w:t>, </w:t>
            </w:r>
            <w:hyperlink r:id="rId106" w:anchor="block_1723" w:history="1">
              <w:r w:rsidRPr="004E1630">
                <w:rPr>
                  <w:rStyle w:val="af"/>
                  <w:color w:val="auto"/>
                </w:rPr>
                <w:t>7.2.3</w:t>
              </w:r>
            </w:hyperlink>
            <w:r w:rsidRPr="004E1630">
              <w:t>, а также некапитальных сооружений, предназначенных для охраны транспортных средств</w:t>
            </w:r>
          </w:p>
          <w:p w:rsidR="00456D81" w:rsidRPr="004E1630" w:rsidRDefault="00456D81" w:rsidP="0005015F">
            <w:pPr>
              <w:widowControl w:val="0"/>
              <w:rPr>
                <w:sz w:val="24"/>
                <w:szCs w:val="24"/>
                <w:shd w:val="clear" w:color="auto" w:fill="FFFFFF"/>
              </w:rPr>
            </w:pPr>
          </w:p>
        </w:tc>
        <w:tc>
          <w:tcPr>
            <w:tcW w:w="2229" w:type="pct"/>
          </w:tcPr>
          <w:p w:rsidR="00456D81" w:rsidRPr="004E1630" w:rsidRDefault="00456D81" w:rsidP="0005015F">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r w:rsidR="00456D81" w:rsidRPr="004E1630" w:rsidTr="00F0555E">
        <w:trPr>
          <w:trHeight w:val="552"/>
        </w:trPr>
        <w:tc>
          <w:tcPr>
            <w:tcW w:w="834" w:type="pct"/>
          </w:tcPr>
          <w:p w:rsidR="00456D81" w:rsidRPr="004E1630" w:rsidRDefault="00456D81" w:rsidP="0005015F">
            <w:pPr>
              <w:widowControl w:val="0"/>
              <w:autoSpaceDE w:val="0"/>
              <w:autoSpaceDN w:val="0"/>
              <w:adjustRightInd w:val="0"/>
              <w:rPr>
                <w:sz w:val="24"/>
                <w:szCs w:val="24"/>
                <w:shd w:val="clear" w:color="auto" w:fill="FFFFFF"/>
              </w:rPr>
            </w:pPr>
            <w:r w:rsidRPr="004E1630">
              <w:rPr>
                <w:sz w:val="24"/>
                <w:szCs w:val="24"/>
                <w:shd w:val="clear" w:color="auto" w:fill="FFFFFF"/>
              </w:rPr>
              <w:t>Благоустройство территории (12.0.2)</w:t>
            </w:r>
          </w:p>
        </w:tc>
        <w:tc>
          <w:tcPr>
            <w:tcW w:w="1937" w:type="pct"/>
          </w:tcPr>
          <w:p w:rsidR="00456D81" w:rsidRPr="004E1630" w:rsidRDefault="00456D81" w:rsidP="0005015F">
            <w:pPr>
              <w:widowControl w:val="0"/>
              <w:rPr>
                <w:sz w:val="24"/>
                <w:szCs w:val="24"/>
                <w:shd w:val="clear" w:color="auto" w:fill="FFFFFF"/>
              </w:rPr>
            </w:pPr>
            <w:r w:rsidRPr="004E1630">
              <w:rPr>
                <w:sz w:val="24"/>
                <w:szCs w:val="24"/>
                <w:shd w:val="clear" w:color="auto" w:fill="FFFFFF"/>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2229" w:type="pct"/>
          </w:tcPr>
          <w:p w:rsidR="00456D81" w:rsidRPr="004E1630" w:rsidRDefault="00456D81" w:rsidP="0005015F">
            <w:pPr>
              <w:widowControl w:val="0"/>
              <w:ind w:firstLine="567"/>
              <w:jc w:val="both"/>
              <w:rPr>
                <w:sz w:val="24"/>
                <w:szCs w:val="24"/>
              </w:rPr>
            </w:pPr>
            <w:r w:rsidRPr="004E1630">
              <w:rPr>
                <w:sz w:val="24"/>
                <w:szCs w:val="24"/>
              </w:rPr>
              <w:t>Действие градостроительного регламента не распространяется в границах территорий общего пользования</w:t>
            </w:r>
          </w:p>
        </w:tc>
      </w:tr>
    </w:tbl>
    <w:p w:rsidR="0005015F" w:rsidRPr="004E1630" w:rsidRDefault="0005015F" w:rsidP="0005015F">
      <w:pPr>
        <w:widowControl w:val="0"/>
        <w:tabs>
          <w:tab w:val="left" w:pos="2520"/>
        </w:tabs>
        <w:rPr>
          <w:sz w:val="24"/>
          <w:szCs w:val="24"/>
        </w:rPr>
      </w:pPr>
    </w:p>
    <w:p w:rsidR="0005015F" w:rsidRPr="004E1630" w:rsidRDefault="0005015F" w:rsidP="0005015F">
      <w:pPr>
        <w:widowControl w:val="0"/>
        <w:numPr>
          <w:ilvl w:val="0"/>
          <w:numId w:val="25"/>
        </w:numPr>
        <w:jc w:val="both"/>
        <w:rPr>
          <w:b/>
          <w:sz w:val="24"/>
          <w:szCs w:val="24"/>
        </w:rPr>
      </w:pPr>
      <w:r w:rsidRPr="004E1630">
        <w:rPr>
          <w:b/>
          <w:sz w:val="24"/>
          <w:szCs w:val="24"/>
        </w:rPr>
        <w:t>УСЛОВНО РАЗРЕШЕННЫЕ ВИДЫ И ПАРАМЕТРЫ ИСПОЛЬЗОВАНИЯ ЗЕМЕЛЬНЫХ УЧАСТКОВ И ОБЪЕКТОВ КАПИТАЛЬНОГО СТРОИТЕЛЬСТВА</w:t>
      </w:r>
    </w:p>
    <w:tbl>
      <w:tblPr>
        <w:tblW w:w="4669" w:type="pct"/>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5"/>
        <w:gridCol w:w="5771"/>
        <w:gridCol w:w="6580"/>
      </w:tblGrid>
      <w:tr w:rsidR="004E1630" w:rsidRPr="004E1630" w:rsidTr="002621CA">
        <w:trPr>
          <w:trHeight w:val="552"/>
          <w:tblHeader/>
        </w:trPr>
        <w:tc>
          <w:tcPr>
            <w:tcW w:w="846" w:type="pct"/>
            <w:vAlign w:val="center"/>
          </w:tcPr>
          <w:p w:rsidR="0005015F" w:rsidRPr="004E1630" w:rsidRDefault="0005015F" w:rsidP="0005015F">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05015F" w:rsidRPr="004E1630" w:rsidRDefault="0005015F" w:rsidP="0005015F">
            <w:pPr>
              <w:widowControl w:val="0"/>
              <w:tabs>
                <w:tab w:val="left" w:pos="2520"/>
              </w:tabs>
              <w:jc w:val="center"/>
              <w:rPr>
                <w:b/>
                <w:sz w:val="24"/>
                <w:szCs w:val="24"/>
              </w:rPr>
            </w:pPr>
            <w:r w:rsidRPr="004E1630">
              <w:rPr>
                <w:b/>
                <w:sz w:val="24"/>
                <w:szCs w:val="24"/>
              </w:rPr>
              <w:t>(номер по классификатору)</w:t>
            </w:r>
          </w:p>
        </w:tc>
        <w:tc>
          <w:tcPr>
            <w:tcW w:w="1941" w:type="pct"/>
          </w:tcPr>
          <w:p w:rsidR="0005015F" w:rsidRPr="004E1630" w:rsidRDefault="0005015F" w:rsidP="0005015F">
            <w:pPr>
              <w:widowControl w:val="0"/>
              <w:tabs>
                <w:tab w:val="left" w:pos="2520"/>
              </w:tabs>
              <w:jc w:val="center"/>
              <w:rPr>
                <w:b/>
                <w:sz w:val="24"/>
                <w:szCs w:val="24"/>
              </w:rPr>
            </w:pPr>
            <w:r w:rsidRPr="004E1630">
              <w:rPr>
                <w:b/>
                <w:sz w:val="24"/>
                <w:szCs w:val="24"/>
              </w:rPr>
              <w:t>ВИДЫ РАЗРЕШЕННОГО ИСПОЛЬЗОВАНИЯ ОБЪЕКТОВ КАПИТАЛЬНОГО СТРОИТЕЛЬСТВА</w:t>
            </w:r>
          </w:p>
        </w:tc>
        <w:tc>
          <w:tcPr>
            <w:tcW w:w="2213" w:type="pct"/>
            <w:vAlign w:val="center"/>
          </w:tcPr>
          <w:p w:rsidR="0005015F" w:rsidRPr="004E1630" w:rsidRDefault="0005015F" w:rsidP="0005015F">
            <w:pPr>
              <w:widowControl w:val="0"/>
              <w:tabs>
                <w:tab w:val="left" w:pos="2520"/>
              </w:tabs>
              <w:jc w:val="center"/>
              <w:rPr>
                <w:b/>
                <w:sz w:val="24"/>
                <w:szCs w:val="24"/>
              </w:rPr>
            </w:pPr>
            <w:r w:rsidRPr="004E1630">
              <w:rPr>
                <w:b/>
                <w:sz w:val="24"/>
                <w:szCs w:val="24"/>
              </w:rPr>
              <w:t>ПРЕДЕЛЬНЫЕ РАЗМЕРЫ ЗЕМЕЛЬНЫХ</w:t>
            </w:r>
          </w:p>
          <w:p w:rsidR="0005015F" w:rsidRPr="004E1630" w:rsidRDefault="0005015F" w:rsidP="0005015F">
            <w:pPr>
              <w:widowControl w:val="0"/>
              <w:tabs>
                <w:tab w:val="left" w:pos="2520"/>
              </w:tabs>
              <w:jc w:val="center"/>
              <w:rPr>
                <w:b/>
                <w:sz w:val="24"/>
                <w:szCs w:val="24"/>
              </w:rPr>
            </w:pPr>
            <w:r w:rsidRPr="004E1630">
              <w:rPr>
                <w:b/>
                <w:sz w:val="24"/>
                <w:szCs w:val="24"/>
              </w:rPr>
              <w:t>УЧАСТКОВ И ПРЕДЕЛЬНЫЕ ПАРАМЕТРЫ</w:t>
            </w:r>
          </w:p>
          <w:p w:rsidR="0005015F" w:rsidRPr="004E1630" w:rsidRDefault="0005015F" w:rsidP="0005015F">
            <w:pPr>
              <w:widowControl w:val="0"/>
              <w:tabs>
                <w:tab w:val="left" w:pos="2520"/>
              </w:tabs>
              <w:jc w:val="center"/>
              <w:rPr>
                <w:b/>
                <w:sz w:val="24"/>
                <w:szCs w:val="24"/>
              </w:rPr>
            </w:pPr>
            <w:r w:rsidRPr="004E1630">
              <w:rPr>
                <w:b/>
                <w:sz w:val="24"/>
                <w:szCs w:val="24"/>
              </w:rPr>
              <w:t>РАЗРЕШЕННОГО СТРОИТЕЛЬСТВА</w:t>
            </w:r>
          </w:p>
        </w:tc>
      </w:tr>
      <w:tr w:rsidR="004E1630" w:rsidRPr="004E1630" w:rsidTr="002621CA">
        <w:trPr>
          <w:trHeight w:val="352"/>
        </w:trPr>
        <w:tc>
          <w:tcPr>
            <w:tcW w:w="846" w:type="pct"/>
          </w:tcPr>
          <w:p w:rsidR="002621CA" w:rsidRPr="004E1630" w:rsidRDefault="002621CA" w:rsidP="002621CA">
            <w:pPr>
              <w:widowControl w:val="0"/>
              <w:autoSpaceDE w:val="0"/>
              <w:autoSpaceDN w:val="0"/>
              <w:adjustRightInd w:val="0"/>
              <w:rPr>
                <w:sz w:val="24"/>
                <w:szCs w:val="24"/>
              </w:rPr>
            </w:pPr>
            <w:r w:rsidRPr="004E1630">
              <w:rPr>
                <w:sz w:val="24"/>
                <w:szCs w:val="24"/>
                <w:shd w:val="clear" w:color="auto" w:fill="FFFFFF"/>
              </w:rPr>
              <w:t>Осуществление религиозных обрядов</w:t>
            </w:r>
          </w:p>
          <w:p w:rsidR="002621CA" w:rsidRPr="004E1630" w:rsidRDefault="002621CA" w:rsidP="002621CA">
            <w:pPr>
              <w:widowControl w:val="0"/>
              <w:autoSpaceDE w:val="0"/>
              <w:autoSpaceDN w:val="0"/>
              <w:adjustRightInd w:val="0"/>
              <w:jc w:val="center"/>
              <w:rPr>
                <w:sz w:val="24"/>
                <w:szCs w:val="24"/>
              </w:rPr>
            </w:pPr>
            <w:r w:rsidRPr="004E1630">
              <w:rPr>
                <w:sz w:val="24"/>
                <w:szCs w:val="24"/>
              </w:rPr>
              <w:t>(3.7.1)</w:t>
            </w:r>
          </w:p>
        </w:tc>
        <w:tc>
          <w:tcPr>
            <w:tcW w:w="1941" w:type="pct"/>
          </w:tcPr>
          <w:p w:rsidR="002621CA" w:rsidRPr="004E1630" w:rsidRDefault="002621CA" w:rsidP="002621CA">
            <w:pPr>
              <w:widowControl w:val="0"/>
              <w:rPr>
                <w:sz w:val="24"/>
                <w:szCs w:val="24"/>
              </w:rPr>
            </w:pPr>
            <w:r w:rsidRPr="004E1630">
              <w:rPr>
                <w:sz w:val="24"/>
                <w:szCs w:val="24"/>
                <w:shd w:val="clear" w:color="auto" w:fill="FFFFFF"/>
              </w:rPr>
              <w:t>Размещение зданий и сооружений, предназначенных для совершения религиозных обрядов и церемоний (в том числе церкви, соборы, храмы, часовни, мечети)</w:t>
            </w:r>
          </w:p>
          <w:p w:rsidR="002621CA" w:rsidRPr="004E1630" w:rsidRDefault="002621CA" w:rsidP="002621CA">
            <w:pPr>
              <w:widowControl w:val="0"/>
              <w:autoSpaceDE w:val="0"/>
              <w:autoSpaceDN w:val="0"/>
              <w:adjustRightInd w:val="0"/>
              <w:jc w:val="center"/>
              <w:rPr>
                <w:sz w:val="24"/>
                <w:szCs w:val="24"/>
              </w:rPr>
            </w:pPr>
          </w:p>
        </w:tc>
        <w:tc>
          <w:tcPr>
            <w:tcW w:w="2213" w:type="pct"/>
          </w:tcPr>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- 400 кв. м/20000 кв. м;</w:t>
            </w:r>
          </w:p>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- 25 м;</w:t>
            </w:r>
          </w:p>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зданий, строений, сооружений от уровня земли - 30 м;</w:t>
            </w:r>
          </w:p>
          <w:p w:rsidR="002621CA" w:rsidRPr="004E1630" w:rsidRDefault="002621CA" w:rsidP="002621CA">
            <w:pPr>
              <w:rP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- 60%;</w:t>
            </w:r>
          </w:p>
        </w:tc>
      </w:tr>
      <w:tr w:rsidR="004E1630" w:rsidRPr="004E1630" w:rsidTr="002621CA">
        <w:trPr>
          <w:trHeight w:val="352"/>
        </w:trPr>
        <w:tc>
          <w:tcPr>
            <w:tcW w:w="846" w:type="pct"/>
          </w:tcPr>
          <w:p w:rsidR="002621CA" w:rsidRPr="004E1630" w:rsidRDefault="002621CA" w:rsidP="002621CA">
            <w:pPr>
              <w:widowControl w:val="0"/>
              <w:autoSpaceDE w:val="0"/>
              <w:autoSpaceDN w:val="0"/>
              <w:adjustRightInd w:val="0"/>
              <w:jc w:val="center"/>
              <w:rPr>
                <w:sz w:val="24"/>
                <w:szCs w:val="24"/>
              </w:rPr>
            </w:pPr>
            <w:r w:rsidRPr="004E1630">
              <w:rPr>
                <w:sz w:val="24"/>
                <w:szCs w:val="24"/>
              </w:rPr>
              <w:t>Связь (6.8)</w:t>
            </w:r>
          </w:p>
        </w:tc>
        <w:tc>
          <w:tcPr>
            <w:tcW w:w="1941" w:type="pct"/>
          </w:tcPr>
          <w:p w:rsidR="002621CA" w:rsidRPr="004E1630" w:rsidRDefault="002621CA" w:rsidP="002621CA">
            <w:pPr>
              <w:widowControl w:val="0"/>
              <w:autoSpaceDE w:val="0"/>
              <w:autoSpaceDN w:val="0"/>
              <w:adjustRightInd w:val="0"/>
              <w:jc w:val="center"/>
              <w:rPr>
                <w:sz w:val="24"/>
                <w:szCs w:val="24"/>
              </w:rPr>
            </w:pPr>
            <w:r w:rsidRPr="004E1630">
              <w:rPr>
                <w:rFonts w:ascii="Times New Roman CYR" w:eastAsia="Times New Roman CYR" w:hAnsi="Times New Roman CYR" w:cs="Times New Roman CYR"/>
                <w:sz w:val="24"/>
                <w:szCs w:val="24"/>
              </w:rPr>
              <w:t>Объекты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вида разрешенного использования с кодом 3.1</w:t>
            </w:r>
          </w:p>
        </w:tc>
        <w:tc>
          <w:tcPr>
            <w:tcW w:w="2213" w:type="pct"/>
          </w:tcPr>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- 10 кв. м/10000 кв. м;</w:t>
            </w:r>
          </w:p>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 ширина земельных участков вдоль фронта улицы (проезда) - 4 м;</w:t>
            </w:r>
          </w:p>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- 100 м;</w:t>
            </w:r>
          </w:p>
          <w:p w:rsidR="002621CA" w:rsidRPr="004E1630" w:rsidRDefault="002621CA" w:rsidP="002621CA">
            <w:pPr>
              <w:widowControl w:val="0"/>
              <w:ind w:firstLine="426"/>
              <w:jc w:val="center"/>
              <w:rPr>
                <w:rFonts w:eastAsia="SimSun"/>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w:t>
            </w:r>
            <w:r w:rsidRPr="004E1630">
              <w:rPr>
                <w:rFonts w:ascii="Times New Roman CYR" w:eastAsia="Times New Roman CYR" w:hAnsi="Times New Roman CYR" w:cs="Times New Roman CYR"/>
              </w:rPr>
              <w:t xml:space="preserve"> - 80%</w:t>
            </w:r>
          </w:p>
        </w:tc>
      </w:tr>
      <w:tr w:rsidR="002621CA" w:rsidRPr="004E1630" w:rsidTr="002621CA">
        <w:trPr>
          <w:trHeight w:val="352"/>
        </w:trPr>
        <w:tc>
          <w:tcPr>
            <w:tcW w:w="846" w:type="pct"/>
          </w:tcPr>
          <w:p w:rsidR="002621CA" w:rsidRPr="004E1630" w:rsidRDefault="002621CA" w:rsidP="002621CA">
            <w:pPr>
              <w:widowControl w:val="0"/>
              <w:autoSpaceDE w:val="0"/>
              <w:autoSpaceDN w:val="0"/>
              <w:adjustRightInd w:val="0"/>
              <w:jc w:val="center"/>
              <w:rPr>
                <w:sz w:val="24"/>
                <w:szCs w:val="24"/>
              </w:rPr>
            </w:pPr>
            <w:r w:rsidRPr="004E1630">
              <w:rPr>
                <w:sz w:val="24"/>
                <w:szCs w:val="24"/>
                <w:shd w:val="clear" w:color="auto" w:fill="FFFFFF"/>
              </w:rPr>
              <w:t>Предоставление коммунальных услуг (3.1.1)</w:t>
            </w:r>
          </w:p>
        </w:tc>
        <w:tc>
          <w:tcPr>
            <w:tcW w:w="1941" w:type="pct"/>
          </w:tcPr>
          <w:p w:rsidR="002621CA" w:rsidRPr="004E1630" w:rsidRDefault="002621CA" w:rsidP="002621CA">
            <w:pPr>
              <w:widowControl w:val="0"/>
              <w:autoSpaceDE w:val="0"/>
              <w:autoSpaceDN w:val="0"/>
              <w:adjustRightInd w:val="0"/>
              <w:jc w:val="center"/>
              <w:rPr>
                <w:sz w:val="24"/>
                <w:szCs w:val="24"/>
              </w:rPr>
            </w:pPr>
            <w:r w:rsidRPr="004E1630">
              <w:rPr>
                <w:sz w:val="24"/>
                <w:szCs w:val="24"/>
                <w:shd w:val="clear" w:color="auto" w:fill="FFFFFF"/>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2213" w:type="pct"/>
          </w:tcPr>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- 1 кв. м/10000 кв. м;</w:t>
            </w:r>
          </w:p>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- 1 м;</w:t>
            </w:r>
          </w:p>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- 3 этажа (включая мансардный этаж);</w:t>
            </w:r>
          </w:p>
          <w:p w:rsidR="002621CA" w:rsidRPr="004E1630" w:rsidRDefault="002621CA" w:rsidP="002621CA">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максимальная высота строений, сооружений от уровня земли - 20 м;</w:t>
            </w:r>
          </w:p>
          <w:p w:rsidR="002621CA" w:rsidRPr="004E1630" w:rsidRDefault="002621CA" w:rsidP="002621CA">
            <w:pPr>
              <w:widowControl w:val="0"/>
              <w:ind w:firstLine="426"/>
              <w:jc w:val="center"/>
              <w:rPr>
                <w:rFonts w:eastAsia="SimSun"/>
                <w:sz w:val="24"/>
                <w:szCs w:val="24"/>
                <w:lang w:eastAsia="zh-CN"/>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- 80%</w:t>
            </w:r>
          </w:p>
        </w:tc>
      </w:tr>
    </w:tbl>
    <w:p w:rsidR="0005015F" w:rsidRPr="004E1630" w:rsidRDefault="0005015F" w:rsidP="0005015F">
      <w:pPr>
        <w:widowControl w:val="0"/>
        <w:rPr>
          <w:sz w:val="24"/>
          <w:szCs w:val="24"/>
        </w:rPr>
      </w:pPr>
    </w:p>
    <w:p w:rsidR="0005015F" w:rsidRPr="004E1630" w:rsidRDefault="0005015F" w:rsidP="0005015F">
      <w:pPr>
        <w:widowControl w:val="0"/>
        <w:numPr>
          <w:ilvl w:val="0"/>
          <w:numId w:val="25"/>
        </w:numPr>
        <w:jc w:val="both"/>
        <w:rPr>
          <w:b/>
          <w:sz w:val="24"/>
          <w:szCs w:val="24"/>
        </w:rPr>
      </w:pPr>
      <w:r w:rsidRPr="004E1630">
        <w:rPr>
          <w:b/>
          <w:sz w:val="24"/>
          <w:szCs w:val="24"/>
        </w:rPr>
        <w:t xml:space="preserve">ВСПОМОГАТЕЛЬНЫЕ ВИДЫ И ПАРАМЕТРЫ РАЗРЕШЕННОГО ИСПОЛЬЗОВАНИЯ </w:t>
      </w:r>
      <w:r w:rsidR="006D6380" w:rsidRPr="004E1630">
        <w:rPr>
          <w:b/>
          <w:sz w:val="24"/>
          <w:szCs w:val="24"/>
        </w:rPr>
        <w:t xml:space="preserve">ЗЕМЕЛЬНЫХ УЧАСТКОВ И </w:t>
      </w:r>
      <w:r w:rsidRPr="004E1630">
        <w:rPr>
          <w:b/>
          <w:sz w:val="24"/>
          <w:szCs w:val="24"/>
        </w:rPr>
        <w:t>ОБЪЕКТОВ КАПИТАЛЬНОГО СТРОИТЕЛЬСТВА</w:t>
      </w:r>
    </w:p>
    <w:p w:rsidR="0005015F" w:rsidRPr="004E1630" w:rsidRDefault="0005015F" w:rsidP="0005015F">
      <w:pPr>
        <w:widowControl w:val="0"/>
        <w:ind w:firstLine="709"/>
        <w:jc w:val="both"/>
        <w:rPr>
          <w:sz w:val="24"/>
          <w:szCs w:val="24"/>
        </w:rPr>
      </w:pPr>
      <w:r w:rsidRPr="004E1630">
        <w:rPr>
          <w:sz w:val="24"/>
          <w:szCs w:val="24"/>
        </w:rPr>
        <w:t xml:space="preserve">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осуществляемые совместно с ними. </w:t>
      </w:r>
    </w:p>
    <w:p w:rsidR="00DF549A" w:rsidRPr="004E1630" w:rsidRDefault="00DF549A" w:rsidP="0005015F">
      <w:pPr>
        <w:widowControl w:val="0"/>
        <w:ind w:firstLine="709"/>
        <w:jc w:val="both"/>
        <w:rPr>
          <w:sz w:val="24"/>
          <w:szCs w:val="24"/>
        </w:rPr>
      </w:pPr>
    </w:p>
    <w:tbl>
      <w:tblPr>
        <w:tblW w:w="0" w:type="auto"/>
        <w:tblInd w:w="708" w:type="dxa"/>
        <w:tblLayout w:type="fixed"/>
        <w:tblLook w:val="0000" w:firstRow="0" w:lastRow="0" w:firstColumn="0" w:lastColumn="0" w:noHBand="0" w:noVBand="0"/>
      </w:tblPr>
      <w:tblGrid>
        <w:gridCol w:w="8080"/>
        <w:gridCol w:w="6520"/>
      </w:tblGrid>
      <w:tr w:rsidR="004E1630" w:rsidRPr="004E1630" w:rsidTr="00DF549A">
        <w:tc>
          <w:tcPr>
            <w:tcW w:w="8080" w:type="dxa"/>
            <w:tcBorders>
              <w:top w:val="single" w:sz="1" w:space="0" w:color="000000"/>
              <w:left w:val="single" w:sz="1" w:space="0" w:color="000000"/>
              <w:bottom w:val="single" w:sz="1" w:space="0" w:color="000000"/>
              <w:right w:val="single" w:sz="1" w:space="0" w:color="000000"/>
            </w:tcBorders>
            <w:shd w:val="clear" w:color="auto" w:fill="auto"/>
          </w:tcPr>
          <w:p w:rsidR="00DF549A" w:rsidRPr="004E1630" w:rsidRDefault="00DF549A" w:rsidP="00567A4C">
            <w:pPr>
              <w:jc w:val="cente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и объектов капитального строительства</w:t>
            </w:r>
          </w:p>
        </w:tc>
        <w:tc>
          <w:tcPr>
            <w:tcW w:w="6520" w:type="dxa"/>
            <w:tcBorders>
              <w:top w:val="single" w:sz="1" w:space="0" w:color="000000"/>
              <w:left w:val="single" w:sz="1" w:space="0" w:color="000000"/>
              <w:bottom w:val="single" w:sz="1" w:space="0" w:color="000000"/>
              <w:right w:val="single" w:sz="1" w:space="0" w:color="000000"/>
            </w:tcBorders>
            <w:shd w:val="clear" w:color="auto" w:fill="auto"/>
          </w:tcPr>
          <w:p w:rsidR="00DF549A" w:rsidRPr="004E1630" w:rsidRDefault="00DF549A" w:rsidP="00567A4C">
            <w:pPr>
              <w:jc w:val="center"/>
              <w:rPr>
                <w:sz w:val="24"/>
                <w:szCs w:val="24"/>
              </w:rPr>
            </w:pPr>
            <w:r w:rsidRPr="004E1630">
              <w:rPr>
                <w:rFonts w:ascii="Times New Roman CYR" w:eastAsia="Times New Roman CYR" w:hAnsi="Times New Roman CYR" w:cs="Times New Roman CYR"/>
                <w:sz w:val="24"/>
                <w:szCs w:val="24"/>
              </w:rPr>
              <w:t>Предельные параметры разрешенного строительства, реконструкции объектов капитального строительства</w:t>
            </w:r>
          </w:p>
        </w:tc>
      </w:tr>
      <w:tr w:rsidR="00DF549A" w:rsidRPr="004E1630" w:rsidTr="00DF549A">
        <w:tc>
          <w:tcPr>
            <w:tcW w:w="8080" w:type="dxa"/>
            <w:tcBorders>
              <w:top w:val="single" w:sz="1" w:space="0" w:color="000000"/>
              <w:left w:val="single" w:sz="1" w:space="0" w:color="000000"/>
              <w:bottom w:val="single" w:sz="1" w:space="0" w:color="000000"/>
              <w:right w:val="single" w:sz="1" w:space="0" w:color="000000"/>
            </w:tcBorders>
            <w:shd w:val="clear" w:color="auto" w:fill="auto"/>
          </w:tcPr>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проезды общего пользования;</w:t>
            </w: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благоустроенные, в том числе озелененные территории, площадки для отдыха;</w:t>
            </w: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постройки хозяйственного назначения;</w:t>
            </w: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площадки хозяйственные, в том числе площадки для мусоросборников;</w:t>
            </w: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общественные туалеты, надворные туалеты, гидронепроницаемые выгребы, септики;</w:t>
            </w: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6520" w:type="dxa"/>
            <w:tcBorders>
              <w:top w:val="single" w:sz="1" w:space="0" w:color="000000"/>
              <w:left w:val="single" w:sz="1" w:space="0" w:color="000000"/>
              <w:bottom w:val="single" w:sz="1" w:space="0" w:color="000000"/>
              <w:right w:val="single" w:sz="1" w:space="0" w:color="000000"/>
            </w:tcBorders>
            <w:shd w:val="clear" w:color="auto" w:fill="auto"/>
          </w:tcPr>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DF549A" w:rsidRPr="004E1630" w:rsidRDefault="00DF549A" w:rsidP="00567A4C">
            <w:pPr>
              <w:jc w:val="both"/>
              <w:rPr>
                <w:rFonts w:ascii="Times New Roman CYR" w:eastAsia="Times New Roman CYR" w:hAnsi="Times New Roman CYR" w:cs="Times New Roman CYR"/>
                <w:sz w:val="24"/>
                <w:szCs w:val="24"/>
              </w:rPr>
            </w:pP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DF549A" w:rsidRPr="004E1630" w:rsidRDefault="00DF549A" w:rsidP="00567A4C">
            <w:pPr>
              <w:jc w:val="both"/>
              <w:rPr>
                <w:rFonts w:ascii="Times New Roman CYR" w:eastAsia="Times New Roman CYR" w:hAnsi="Times New Roman CYR" w:cs="Times New Roman CYR"/>
                <w:sz w:val="24"/>
                <w:szCs w:val="24"/>
              </w:rPr>
            </w:pP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минимальные отступы от границ земельных участков - 3 м;</w:t>
            </w:r>
          </w:p>
          <w:p w:rsidR="00DF549A" w:rsidRPr="004E1630" w:rsidRDefault="00DF549A" w:rsidP="00567A4C">
            <w:pPr>
              <w:rPr>
                <w:rFonts w:ascii="Times New Roman CYR" w:eastAsia="Times New Roman CYR" w:hAnsi="Times New Roman CYR" w:cs="Times New Roman CYR"/>
                <w:sz w:val="24"/>
                <w:szCs w:val="24"/>
              </w:rPr>
            </w:pPr>
            <w:r w:rsidRPr="004E1630">
              <w:rPr>
                <w:rFonts w:ascii="Times New Roman CYR" w:eastAsia="Times New Roman CYR" w:hAnsi="Times New Roman CYR" w:cs="Times New Roman CYR"/>
                <w:sz w:val="24"/>
                <w:szCs w:val="24"/>
              </w:rPr>
              <w:t>максимальное количество надземных этажей зданий - 2 этажа (включая мансардный этаж);</w:t>
            </w:r>
          </w:p>
          <w:p w:rsidR="00DF549A" w:rsidRPr="004E1630" w:rsidRDefault="00DF549A" w:rsidP="00567A4C">
            <w:pPr>
              <w:rPr>
                <w:sz w:val="24"/>
                <w:szCs w:val="24"/>
              </w:rPr>
            </w:pPr>
            <w:r w:rsidRPr="004E1630">
              <w:rPr>
                <w:rFonts w:ascii="Times New Roman CYR" w:eastAsia="Times New Roman CYR" w:hAnsi="Times New Roman CYR" w:cs="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DF549A" w:rsidRPr="004E1630" w:rsidRDefault="00DF549A" w:rsidP="0005015F">
      <w:pPr>
        <w:widowControl w:val="0"/>
        <w:ind w:firstLine="709"/>
        <w:jc w:val="both"/>
        <w:rPr>
          <w:b/>
          <w:sz w:val="24"/>
          <w:szCs w:val="24"/>
        </w:rPr>
      </w:pPr>
    </w:p>
    <w:p w:rsidR="0005015F" w:rsidRPr="004E1630" w:rsidRDefault="0005015F" w:rsidP="0005015F">
      <w:pPr>
        <w:widowControl w:val="0"/>
        <w:ind w:firstLine="709"/>
        <w:jc w:val="both"/>
        <w:rPr>
          <w:sz w:val="24"/>
          <w:szCs w:val="24"/>
        </w:rPr>
      </w:pPr>
      <w:r w:rsidRPr="004E1630">
        <w:rPr>
          <w:b/>
          <w:sz w:val="24"/>
          <w:szCs w:val="24"/>
        </w:rPr>
        <w:t>Виды разрешенного использования объектов:</w:t>
      </w:r>
    </w:p>
    <w:p w:rsidR="0005015F" w:rsidRPr="004E1630" w:rsidRDefault="0005015F" w:rsidP="0005015F">
      <w:pPr>
        <w:widowControl w:val="0"/>
        <w:ind w:firstLine="709"/>
        <w:jc w:val="both"/>
        <w:rPr>
          <w:sz w:val="24"/>
          <w:szCs w:val="24"/>
        </w:rPr>
      </w:pPr>
      <w:r w:rsidRPr="004E1630">
        <w:rPr>
          <w:sz w:val="24"/>
          <w:szCs w:val="24"/>
        </w:rPr>
        <w:t xml:space="preserve">Объекты инженерного обеспечения </w:t>
      </w:r>
    </w:p>
    <w:p w:rsidR="0005015F" w:rsidRPr="004E1630" w:rsidRDefault="0005015F" w:rsidP="0005015F">
      <w:pPr>
        <w:widowControl w:val="0"/>
        <w:ind w:firstLine="709"/>
        <w:jc w:val="both"/>
        <w:rPr>
          <w:sz w:val="24"/>
          <w:szCs w:val="24"/>
        </w:rPr>
      </w:pPr>
      <w:r w:rsidRPr="004E1630">
        <w:rPr>
          <w:sz w:val="24"/>
          <w:szCs w:val="24"/>
        </w:rPr>
        <w:t>Общественные туалеты</w:t>
      </w:r>
    </w:p>
    <w:p w:rsidR="0005015F" w:rsidRPr="004E1630" w:rsidRDefault="0005015F" w:rsidP="0005015F">
      <w:pPr>
        <w:widowControl w:val="0"/>
        <w:ind w:firstLine="709"/>
        <w:jc w:val="both"/>
        <w:rPr>
          <w:sz w:val="24"/>
          <w:szCs w:val="24"/>
        </w:rPr>
      </w:pPr>
      <w:r w:rsidRPr="004E1630">
        <w:rPr>
          <w:sz w:val="24"/>
          <w:szCs w:val="24"/>
        </w:rPr>
        <w:t>Наземные автостоянки, парковки</w:t>
      </w:r>
    </w:p>
    <w:p w:rsidR="0005015F" w:rsidRPr="004E1630" w:rsidRDefault="0005015F" w:rsidP="0005015F">
      <w:pPr>
        <w:widowControl w:val="0"/>
        <w:ind w:firstLine="709"/>
        <w:jc w:val="both"/>
        <w:rPr>
          <w:sz w:val="24"/>
          <w:szCs w:val="24"/>
        </w:rPr>
      </w:pPr>
      <w:r w:rsidRPr="004E1630">
        <w:rPr>
          <w:sz w:val="24"/>
          <w:szCs w:val="24"/>
        </w:rPr>
        <w:t>Площадки для мусорных контейнеров</w:t>
      </w:r>
    </w:p>
    <w:p w:rsidR="0005015F" w:rsidRPr="004E1630" w:rsidRDefault="0005015F" w:rsidP="0005015F">
      <w:pPr>
        <w:widowControl w:val="0"/>
        <w:ind w:firstLine="709"/>
        <w:jc w:val="both"/>
        <w:rPr>
          <w:sz w:val="24"/>
          <w:szCs w:val="24"/>
        </w:rPr>
      </w:pPr>
      <w:r w:rsidRPr="004E1630">
        <w:rPr>
          <w:rFonts w:eastAsia="SimSun"/>
          <w:sz w:val="24"/>
          <w:szCs w:val="24"/>
          <w:lang w:eastAsia="zh-CN"/>
        </w:rPr>
        <w:t>Примечание:</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Размещение, расширение и реконструкция кладбищ, зданий и сооружений похоронного назначения осуществляются в соответствии с действующими санитарными правилами и нормами.</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Не разрешается размещать кладбища на территориях:</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первого и второго поясов зон санитарной охраны источников централизованного водоснабжения и минеральных источников;</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первой зоны санитарной охраны курортов;</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с выходом на поверхность закарстованных, сильнотрещиноватых пород и в местах выклинивания водоносных горизонтов;</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со стоянием грунтовых вод менее двух метров от поверхности земли при наиболее высоком их стоянии, а также на затапливаемых, подверженных оползням и обвалам, заболоченных участках;</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по берегам озер, рек и других открытых водоемов, используемых населением для хозяйственно-бытовых нужд, купания и культурно-оздоровительных целей.</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Выбор земельного участка под размещение кладбища производится на основе санитарно-эпидемиологической оценки следующих факторов:</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1) санитарно-эпидемиологической обстановки;</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2) градостроительного назначения и ландшафтного зонирования территории;</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3) геологических, гидрогеологических и гидрогеохимических данных;</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4) почвенно-географических и способности почв и почвогрунтов к самоочищению;</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5) эрозионного потенциала и миграции загрязнений;</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6) транспортной доступности.</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Участок, отводимый под кладбище, должен удовлетворять следующим требованиям:</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иметь уклон в сторону, противоположную населенному пункту, открытым водоемам,</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не затопляться при паводках;</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иметь уровень стояния грунтовых вод не менее чем в 2,5 м от поверхности земли при максимальном стоянии грунтовых вод. При уровне выше 2,5 м от поверхности земли участок может быть использован лишь для размещения кладбища для погребения после кремации;</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иметь сухую, пористую почву (супесчаную, песчаную) на глубине 1,5 м и ниже с влажностью почвы в пределах 6 - 18 процентов;</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располагаться с подветренной стороны по отношению к жилой территории.</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Устройство кладбища осуществляется в соответствии с утвержденным проектом.</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xml:space="preserve">Размер земельного участка для кладбища определяется с учетом количества жителей конкретного поселения, но не может превышать 40 гектаров. </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Размер участка земли на территориях кладбищ для погребения умершего устанавливается органом местного самоуправления таким образом, чтобы гарантировать погребение на этом же участке земли умершего супруга или близкого родственника.</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Вновь создаваемые места погребения должны размещаться на расстоянии не менее 300 м от границ селитебной территории.</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Кладбища с погребением путем предания тела (останков) умершего земле (захоронение в могилу, склеп) размещают на расстоянии:</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1) от жилых, общественных зданий, спортивно-оздоровительных и санаторно-курортных зон:</w:t>
      </w:r>
    </w:p>
    <w:p w:rsidR="0005015F" w:rsidRPr="004E1630" w:rsidRDefault="0005015F" w:rsidP="0005015F">
      <w:pPr>
        <w:widowControl w:val="0"/>
        <w:ind w:firstLine="709"/>
        <w:jc w:val="both"/>
        <w:rPr>
          <w:sz w:val="24"/>
          <w:szCs w:val="24"/>
        </w:rPr>
      </w:pPr>
      <w:r w:rsidRPr="004E1630">
        <w:rPr>
          <w:rFonts w:eastAsia="SimSun"/>
          <w:sz w:val="24"/>
          <w:szCs w:val="24"/>
          <w:lang w:eastAsia="zh-CN"/>
        </w:rPr>
        <w:t xml:space="preserve">- 500 м. - для </w:t>
      </w:r>
      <w:r w:rsidRPr="004E1630">
        <w:rPr>
          <w:sz w:val="24"/>
          <w:szCs w:val="24"/>
        </w:rPr>
        <w:t>кладбищ площадью от 20 до 40 га;</w:t>
      </w:r>
    </w:p>
    <w:p w:rsidR="0005015F" w:rsidRPr="004E1630" w:rsidRDefault="0005015F" w:rsidP="0005015F">
      <w:pPr>
        <w:widowControl w:val="0"/>
        <w:ind w:firstLine="709"/>
        <w:jc w:val="both"/>
        <w:rPr>
          <w:sz w:val="24"/>
          <w:szCs w:val="24"/>
        </w:rPr>
      </w:pPr>
      <w:r w:rsidRPr="004E1630">
        <w:rPr>
          <w:sz w:val="24"/>
          <w:szCs w:val="24"/>
        </w:rPr>
        <w:t>- 300 м. - для кладбищ площадью от 10 до 20 га;</w:t>
      </w:r>
    </w:p>
    <w:p w:rsidR="0005015F" w:rsidRPr="004E1630" w:rsidRDefault="0005015F" w:rsidP="0005015F">
      <w:pPr>
        <w:widowControl w:val="0"/>
        <w:ind w:firstLine="709"/>
        <w:jc w:val="both"/>
        <w:rPr>
          <w:rFonts w:eastAsia="SimSun"/>
          <w:sz w:val="24"/>
          <w:szCs w:val="24"/>
          <w:lang w:eastAsia="zh-CN"/>
        </w:rPr>
      </w:pPr>
      <w:r w:rsidRPr="004E1630">
        <w:rPr>
          <w:sz w:val="24"/>
          <w:szCs w:val="24"/>
        </w:rPr>
        <w:t>- 100 м. - для кладбищ площадью 10 и менее га;</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- 50 м - для сельских, закрытых кладбищ и мемориальных комплексов, кладбищ с погребением после кремации;</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от водозаборных сооружений централизованного источника водоснабжения населения не менее 1000 м с подтверждением достаточности расстояния расчетами поясов зон санитарной охраны водоисточника и времени фильтрации;</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На участках кладбищ, крематориев, зданий и сооружений похоронного назначения предусматриваются зона зеленых насаждений шириной не менее 20 метров, стоянки автокатафалков и автотранспорта, урны для сбора мусора, площадки для мусоросборников с подъездами к ним.</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Размер санитарно-защитных зон после переноса кладбищ, а также закрытых кладбищ для новых погребений остается неизменным.</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Похоронные бюро, бюро-магазины похоронного обслуживания следует размещать в первых этажах организаций коммунально-бытового назначения в пределах жилой застройки на обособленных участках, удобно расположенных для подъезда транспорта, на расстоянии не менее 50 м до жилой застройки, территорий лечебных, детских, образовательных, спортивно-оздоровительных, культурно-просветительных организаций и организаций социального обеспечения населения.</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Расстояние от домов траурных обрядов до жилых зданий, территории лечебных, детских, образовательных, спортивно-оздоровительных, культурно-просветительных организаций и организаций социального обеспечения регламентируется с учетом характера траурного обряда и должно составлять не менее 100 м.</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На территориях, подверженных затоплению,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05015F" w:rsidRPr="004E1630" w:rsidRDefault="0005015F" w:rsidP="0005015F">
      <w:pPr>
        <w:widowControl w:val="0"/>
        <w:ind w:firstLine="709"/>
        <w:jc w:val="both"/>
        <w:rPr>
          <w:rFonts w:eastAsia="SimSun"/>
          <w:sz w:val="24"/>
          <w:szCs w:val="24"/>
          <w:lang w:eastAsia="zh-CN"/>
        </w:rPr>
      </w:pPr>
      <w:r w:rsidRPr="004E1630">
        <w:rPr>
          <w:rFonts w:eastAsia="SimSun"/>
          <w:sz w:val="24"/>
          <w:szCs w:val="24"/>
          <w:lang w:eastAsia="zh-CN"/>
        </w:rPr>
        <w:t>При проектировании и строительстве в зонах затопления необходимо предусматривать инженерную защиту от затопления и подтопления зданий.</w:t>
      </w:r>
    </w:p>
    <w:p w:rsidR="00F34200" w:rsidRPr="004E1630" w:rsidRDefault="00F34200" w:rsidP="0028053E">
      <w:pPr>
        <w:jc w:val="both"/>
        <w:rPr>
          <w:rFonts w:eastAsia="SimSun"/>
          <w:sz w:val="24"/>
          <w:szCs w:val="24"/>
          <w:lang w:eastAsia="zh-CN"/>
        </w:rPr>
      </w:pPr>
    </w:p>
    <w:p w:rsidR="00AB130F" w:rsidRPr="004E1630" w:rsidRDefault="00AB130F" w:rsidP="00C72BD6">
      <w:pPr>
        <w:ind w:firstLine="720"/>
        <w:jc w:val="center"/>
        <w:rPr>
          <w:rFonts w:eastAsia="Times New Roman CYR"/>
          <w:b/>
          <w:bCs/>
          <w:sz w:val="28"/>
          <w:szCs w:val="28"/>
        </w:rPr>
      </w:pPr>
      <w:bookmarkStart w:id="164" w:name="sub_610"/>
      <w:r w:rsidRPr="004E1630">
        <w:rPr>
          <w:rFonts w:eastAsia="Times New Roman CYR"/>
          <w:b/>
          <w:bCs/>
          <w:sz w:val="28"/>
          <w:szCs w:val="28"/>
        </w:rPr>
        <w:t>СН-2. Зона размещения отходов потребления</w:t>
      </w:r>
    </w:p>
    <w:p w:rsidR="00AB130F" w:rsidRPr="004E1630" w:rsidRDefault="00AB130F" w:rsidP="00AB130F">
      <w:pPr>
        <w:ind w:firstLine="720"/>
        <w:jc w:val="both"/>
        <w:rPr>
          <w:rFonts w:eastAsia="Times New Roman CYR"/>
          <w:b/>
          <w:bCs/>
          <w:sz w:val="28"/>
          <w:szCs w:val="28"/>
        </w:rPr>
      </w:pPr>
      <w:bookmarkStart w:id="165" w:name="sub_611"/>
      <w:bookmarkEnd w:id="164"/>
    </w:p>
    <w:p w:rsidR="00AB130F" w:rsidRPr="004E1630" w:rsidRDefault="00AB130F" w:rsidP="00AB130F">
      <w:pPr>
        <w:pStyle w:val="a6"/>
        <w:widowControl w:val="0"/>
        <w:numPr>
          <w:ilvl w:val="0"/>
          <w:numId w:val="37"/>
        </w:numPr>
        <w:rPr>
          <w:b/>
          <w:lang w:val="ru-RU" w:eastAsia="en-US"/>
        </w:rPr>
      </w:pPr>
      <w:r w:rsidRPr="004E1630">
        <w:rPr>
          <w:b/>
          <w:lang w:val="ru-RU" w:eastAsia="en-US"/>
        </w:rPr>
        <w:t>ОСНОВНЫЕ ВИДЫ И ПАРАМЕТРЫ РАЗРЕШЕННОГО ИСПОЛЬЗОВАНИЯ ЗЕМЕЛЬНЫХ УЧАСТКОВ И ОБЪЕКТОВ КАПИТАЛЬНОГО СТРОИТЕЛЬСТВА</w:t>
      </w:r>
    </w:p>
    <w:p w:rsidR="00AB130F" w:rsidRPr="004E1630" w:rsidRDefault="00AB130F" w:rsidP="00AB130F">
      <w:pPr>
        <w:ind w:firstLine="720"/>
        <w:jc w:val="both"/>
        <w:rPr>
          <w:rFonts w:eastAsia="Times New Roman CYR"/>
          <w:sz w:val="28"/>
          <w:szCs w:val="28"/>
        </w:rPr>
      </w:pPr>
    </w:p>
    <w:bookmarkEnd w:id="165"/>
    <w:p w:rsidR="00AB130F" w:rsidRPr="004E1630" w:rsidRDefault="00AB130F" w:rsidP="00AB130F">
      <w:pPr>
        <w:ind w:firstLine="720"/>
        <w:jc w:val="both"/>
        <w:rPr>
          <w:rFonts w:eastAsia="Times New Roman CYR"/>
          <w:sz w:val="24"/>
          <w:szCs w:val="24"/>
        </w:rPr>
      </w:pPr>
    </w:p>
    <w:tbl>
      <w:tblPr>
        <w:tblW w:w="0" w:type="auto"/>
        <w:tblInd w:w="283" w:type="dxa"/>
        <w:tblLayout w:type="fixed"/>
        <w:tblLook w:val="0000" w:firstRow="0" w:lastRow="0" w:firstColumn="0" w:lastColumn="0" w:noHBand="0" w:noVBand="0"/>
      </w:tblPr>
      <w:tblGrid>
        <w:gridCol w:w="2126"/>
        <w:gridCol w:w="5812"/>
        <w:gridCol w:w="7087"/>
      </w:tblGrid>
      <w:tr w:rsidR="00F801D9" w:rsidRPr="004E1630" w:rsidTr="00DF1AA7">
        <w:tc>
          <w:tcPr>
            <w:tcW w:w="2126"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AB130F" w:rsidRPr="004E1630" w:rsidRDefault="00AB130F" w:rsidP="00DF1AA7">
            <w:pPr>
              <w:jc w:val="center"/>
              <w:rPr>
                <w:rFonts w:eastAsia="Times New Roman CYR"/>
                <w:sz w:val="24"/>
                <w:szCs w:val="24"/>
              </w:rPr>
            </w:pPr>
            <w:r w:rsidRPr="004E1630">
              <w:rPr>
                <w:b/>
                <w:sz w:val="24"/>
                <w:szCs w:val="24"/>
              </w:rPr>
              <w:t>(номер по классификатору)</w:t>
            </w:r>
          </w:p>
        </w:tc>
        <w:tc>
          <w:tcPr>
            <w:tcW w:w="5812"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jc w:val="center"/>
              <w:rPr>
                <w:rFonts w:eastAsia="Times New Roman CYR"/>
                <w:sz w:val="24"/>
                <w:szCs w:val="24"/>
              </w:rPr>
            </w:pPr>
            <w:r w:rsidRPr="004E1630">
              <w:rPr>
                <w:b/>
                <w:sz w:val="24"/>
                <w:szCs w:val="24"/>
              </w:rPr>
              <w:t>ВИДЫ РАЗРЕШЕННОГО ИСПОЛЬЗОВАНИЯ ОБЪЕКТОВ КАПИТАЛЬНОГО СТРОИТЕЛЬСТВА</w:t>
            </w:r>
            <w:r w:rsidRPr="004E1630">
              <w:rPr>
                <w:rFonts w:eastAsia="Times New Roman CYR"/>
                <w:sz w:val="24"/>
                <w:szCs w:val="24"/>
              </w:rPr>
              <w:t xml:space="preserve"> </w:t>
            </w:r>
          </w:p>
        </w:tc>
        <w:tc>
          <w:tcPr>
            <w:tcW w:w="7087"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widowControl w:val="0"/>
              <w:tabs>
                <w:tab w:val="left" w:pos="2520"/>
              </w:tabs>
              <w:jc w:val="center"/>
              <w:rPr>
                <w:b/>
                <w:sz w:val="24"/>
                <w:szCs w:val="24"/>
              </w:rPr>
            </w:pPr>
            <w:r w:rsidRPr="004E1630">
              <w:rPr>
                <w:b/>
                <w:sz w:val="24"/>
                <w:szCs w:val="24"/>
              </w:rPr>
              <w:t>ПРЕДЕЛЬНЫЕ РАЗМЕРЫ ЗЕМЕЛЬНЫХ</w:t>
            </w:r>
          </w:p>
          <w:p w:rsidR="00AB130F" w:rsidRPr="004E1630" w:rsidRDefault="00AB130F" w:rsidP="00DF1AA7">
            <w:pPr>
              <w:widowControl w:val="0"/>
              <w:tabs>
                <w:tab w:val="left" w:pos="2520"/>
              </w:tabs>
              <w:jc w:val="center"/>
              <w:rPr>
                <w:b/>
                <w:sz w:val="24"/>
                <w:szCs w:val="24"/>
              </w:rPr>
            </w:pPr>
            <w:r w:rsidRPr="004E1630">
              <w:rPr>
                <w:b/>
                <w:sz w:val="24"/>
                <w:szCs w:val="24"/>
              </w:rPr>
              <w:t>УЧАСТКОВ И ПРЕДЕЛЬНЫЕ ПАРАМЕТРЫ</w:t>
            </w:r>
          </w:p>
          <w:p w:rsidR="00AB130F" w:rsidRPr="004E1630" w:rsidRDefault="00AB130F" w:rsidP="00DF1AA7">
            <w:pPr>
              <w:jc w:val="center"/>
              <w:rPr>
                <w:sz w:val="24"/>
                <w:szCs w:val="24"/>
              </w:rPr>
            </w:pPr>
            <w:r w:rsidRPr="004E1630">
              <w:rPr>
                <w:b/>
                <w:sz w:val="24"/>
                <w:szCs w:val="24"/>
              </w:rPr>
              <w:t>РАЗРЕШЕННОГО СТРОИТЕЛЬСТВА</w:t>
            </w:r>
          </w:p>
        </w:tc>
      </w:tr>
      <w:tr w:rsidR="00AB130F" w:rsidRPr="004E1630" w:rsidTr="00DF1AA7">
        <w:tc>
          <w:tcPr>
            <w:tcW w:w="2126"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rPr>
                <w:rFonts w:eastAsia="Times New Roman CYR"/>
                <w:sz w:val="24"/>
                <w:szCs w:val="24"/>
              </w:rPr>
            </w:pPr>
            <w:r w:rsidRPr="004E1630">
              <w:rPr>
                <w:rFonts w:eastAsia="Times New Roman CYR"/>
                <w:sz w:val="24"/>
                <w:szCs w:val="24"/>
              </w:rPr>
              <w:t xml:space="preserve"> Специальная деятельность (12.2)</w:t>
            </w:r>
          </w:p>
        </w:tc>
        <w:tc>
          <w:tcPr>
            <w:tcW w:w="5812"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rPr>
                <w:rFonts w:eastAsia="Times New Roman CYR"/>
                <w:sz w:val="24"/>
                <w:szCs w:val="24"/>
              </w:rPr>
            </w:pPr>
            <w:r w:rsidRPr="004E1630">
              <w:rPr>
                <w:sz w:val="23"/>
                <w:szCs w:val="23"/>
                <w:shd w:val="clear" w:color="auto" w:fill="FFFFFF"/>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p w:rsidR="00AB130F" w:rsidRPr="004E1630" w:rsidRDefault="00AB130F" w:rsidP="00DF1AA7">
            <w:pPr>
              <w:rPr>
                <w:rFonts w:eastAsia="Times New Roman CYR"/>
                <w:sz w:val="24"/>
                <w:szCs w:val="24"/>
              </w:rPr>
            </w:pPr>
          </w:p>
        </w:tc>
        <w:tc>
          <w:tcPr>
            <w:tcW w:w="7087"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rPr>
                <w:rFonts w:eastAsia="Times New Roman CYR"/>
                <w:sz w:val="24"/>
                <w:szCs w:val="24"/>
              </w:rPr>
            </w:pPr>
            <w:r w:rsidRPr="004E1630">
              <w:rPr>
                <w:rFonts w:eastAsia="Times New Roman CYR"/>
                <w:sz w:val="24"/>
                <w:szCs w:val="24"/>
              </w:rPr>
              <w:t>минимальная/максимальная площадь земельных участков - 1000 кв. м/40 0000 кв. м;</w:t>
            </w:r>
          </w:p>
          <w:p w:rsidR="00AB130F" w:rsidRPr="004E1630" w:rsidRDefault="00AB130F" w:rsidP="00DF1AA7">
            <w:pPr>
              <w:rPr>
                <w:rFonts w:eastAsia="Times New Roman CYR"/>
                <w:sz w:val="24"/>
                <w:szCs w:val="24"/>
              </w:rPr>
            </w:pPr>
            <w:r w:rsidRPr="004E1630">
              <w:rPr>
                <w:rFonts w:eastAsia="Times New Roman CYR"/>
                <w:sz w:val="24"/>
                <w:szCs w:val="24"/>
              </w:rPr>
              <w:t>минимальная ширина земельных участков вдоль фронта улицы (проезда) - 20 м;</w:t>
            </w:r>
          </w:p>
          <w:p w:rsidR="00AB130F" w:rsidRPr="004E1630" w:rsidRDefault="00AB130F" w:rsidP="00DF1AA7">
            <w:pPr>
              <w:rPr>
                <w:rFonts w:eastAsia="Times New Roman CYR"/>
                <w:sz w:val="24"/>
                <w:szCs w:val="24"/>
              </w:rPr>
            </w:pPr>
            <w:r w:rsidRPr="004E1630">
              <w:rPr>
                <w:rFonts w:eastAsia="Times New Roman CYR"/>
                <w:sz w:val="24"/>
                <w:szCs w:val="24"/>
              </w:rPr>
              <w:t>минимальные отступы от границ земельных участков - 5 м;</w:t>
            </w:r>
          </w:p>
          <w:p w:rsidR="00AB130F" w:rsidRPr="004E1630" w:rsidRDefault="00AB130F" w:rsidP="00DF1AA7">
            <w:pPr>
              <w:rPr>
                <w:rFonts w:eastAsia="Times New Roman CYR"/>
                <w:sz w:val="24"/>
                <w:szCs w:val="24"/>
              </w:rPr>
            </w:pPr>
            <w:r w:rsidRPr="004E1630">
              <w:rPr>
                <w:rFonts w:eastAsia="Times New Roman CYR"/>
                <w:sz w:val="24"/>
                <w:szCs w:val="24"/>
              </w:rPr>
              <w:t>максимальное количество надземных этажей зданий - 3 этажа (включая мансардный этаж);</w:t>
            </w:r>
          </w:p>
          <w:p w:rsidR="00AB130F" w:rsidRPr="004E1630" w:rsidRDefault="00AB130F" w:rsidP="00DF1AA7">
            <w:pPr>
              <w:rPr>
                <w:rFonts w:eastAsia="Times New Roman CYR"/>
                <w:sz w:val="24"/>
                <w:szCs w:val="24"/>
              </w:rPr>
            </w:pPr>
            <w:r w:rsidRPr="004E1630">
              <w:rPr>
                <w:rFonts w:eastAsia="Times New Roman CYR"/>
                <w:sz w:val="24"/>
                <w:szCs w:val="24"/>
              </w:rPr>
              <w:t>максимальная высота строений, сооружений от уровня земли - 20 м;</w:t>
            </w:r>
          </w:p>
          <w:p w:rsidR="00AB130F" w:rsidRPr="004E1630" w:rsidRDefault="00AB130F" w:rsidP="00DF1AA7">
            <w:pPr>
              <w:rPr>
                <w:sz w:val="24"/>
                <w:szCs w:val="24"/>
              </w:rPr>
            </w:pPr>
            <w:r w:rsidRPr="004E1630">
              <w:rPr>
                <w:rFonts w:eastAsia="Times New Roman CYR"/>
                <w:sz w:val="24"/>
                <w:szCs w:val="24"/>
              </w:rPr>
              <w:t>максимальный процент застройки в границах земельного участка - 70%</w:t>
            </w:r>
          </w:p>
        </w:tc>
      </w:tr>
    </w:tbl>
    <w:p w:rsidR="00AB130F" w:rsidRPr="004E1630" w:rsidRDefault="00AB130F" w:rsidP="00AB130F">
      <w:pPr>
        <w:ind w:firstLine="720"/>
        <w:jc w:val="both"/>
        <w:rPr>
          <w:rFonts w:eastAsia="Times New Roman CYR"/>
          <w:sz w:val="24"/>
          <w:szCs w:val="24"/>
        </w:rPr>
      </w:pPr>
    </w:p>
    <w:p w:rsidR="00AB130F" w:rsidRPr="004E1630" w:rsidRDefault="00AB130F" w:rsidP="00AB130F">
      <w:pPr>
        <w:widowControl w:val="0"/>
        <w:ind w:left="720"/>
        <w:jc w:val="both"/>
        <w:rPr>
          <w:b/>
          <w:sz w:val="24"/>
          <w:szCs w:val="24"/>
        </w:rPr>
      </w:pPr>
      <w:bookmarkStart w:id="166" w:name="sub_612"/>
      <w:r w:rsidRPr="004E1630">
        <w:rPr>
          <w:rFonts w:eastAsia="Times New Roman CYR"/>
          <w:b/>
          <w:bCs/>
          <w:sz w:val="24"/>
          <w:szCs w:val="24"/>
        </w:rPr>
        <w:t xml:space="preserve">2 </w:t>
      </w:r>
      <w:r w:rsidRPr="004E1630">
        <w:rPr>
          <w:b/>
          <w:sz w:val="24"/>
          <w:szCs w:val="24"/>
        </w:rPr>
        <w:t>УСЛОВНО РАЗРЕШЕННЫЕ ВИДЫ И ПАРАМЕТРЫ ИСПОЛЬЗОВАНИЯ ЗЕМЕЛЬНЫХ УЧАСТКОВ И ОБЪЕКТОВ КАПИТАЛЬНОГО СТРОИТЕЛЬСТВА</w:t>
      </w:r>
    </w:p>
    <w:bookmarkEnd w:id="166"/>
    <w:p w:rsidR="00AB130F" w:rsidRPr="004E1630" w:rsidRDefault="00AB130F" w:rsidP="00AB130F">
      <w:pPr>
        <w:ind w:firstLine="720"/>
        <w:jc w:val="both"/>
        <w:rPr>
          <w:rFonts w:eastAsia="Times New Roman CYR"/>
          <w:sz w:val="24"/>
          <w:szCs w:val="24"/>
        </w:rPr>
      </w:pPr>
    </w:p>
    <w:tbl>
      <w:tblPr>
        <w:tblW w:w="0" w:type="auto"/>
        <w:tblInd w:w="283" w:type="dxa"/>
        <w:tblLayout w:type="fixed"/>
        <w:tblLook w:val="0000" w:firstRow="0" w:lastRow="0" w:firstColumn="0" w:lastColumn="0" w:noHBand="0" w:noVBand="0"/>
      </w:tblPr>
      <w:tblGrid>
        <w:gridCol w:w="2268"/>
        <w:gridCol w:w="5670"/>
        <w:gridCol w:w="7087"/>
      </w:tblGrid>
      <w:tr w:rsidR="00F801D9" w:rsidRPr="004E1630" w:rsidTr="00DF1AA7">
        <w:tc>
          <w:tcPr>
            <w:tcW w:w="2268"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widowControl w:val="0"/>
              <w:tabs>
                <w:tab w:val="left" w:pos="2520"/>
              </w:tabs>
              <w:jc w:val="center"/>
              <w:rPr>
                <w:b/>
                <w:sz w:val="24"/>
                <w:szCs w:val="24"/>
              </w:rPr>
            </w:pPr>
            <w:r w:rsidRPr="004E1630">
              <w:rPr>
                <w:b/>
                <w:sz w:val="24"/>
                <w:szCs w:val="24"/>
              </w:rPr>
              <w:t xml:space="preserve">ВИДЫ РАЗРЕШЕННОГО ИСПОЛЬЗОВАНИЯ ЗЕМЕЛЬНЫХ УЧАСТКОВ </w:t>
            </w:r>
          </w:p>
          <w:p w:rsidR="00AB130F" w:rsidRPr="004E1630" w:rsidRDefault="00AB130F" w:rsidP="00DF1AA7">
            <w:pPr>
              <w:jc w:val="center"/>
              <w:rPr>
                <w:rFonts w:eastAsia="Times New Roman CYR"/>
                <w:sz w:val="24"/>
                <w:szCs w:val="24"/>
              </w:rPr>
            </w:pPr>
            <w:r w:rsidRPr="004E1630">
              <w:rPr>
                <w:b/>
                <w:sz w:val="24"/>
                <w:szCs w:val="24"/>
              </w:rPr>
              <w:t>(номер по классификатору)</w:t>
            </w:r>
          </w:p>
        </w:tc>
        <w:tc>
          <w:tcPr>
            <w:tcW w:w="5670"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jc w:val="center"/>
              <w:rPr>
                <w:rFonts w:eastAsia="Times New Roman CYR"/>
                <w:sz w:val="24"/>
                <w:szCs w:val="24"/>
              </w:rPr>
            </w:pPr>
            <w:r w:rsidRPr="004E1630">
              <w:rPr>
                <w:b/>
                <w:sz w:val="24"/>
                <w:szCs w:val="24"/>
              </w:rPr>
              <w:t>ВИДЫ РАЗРЕШЕННОГО ИСПОЛЬЗОВАНИЯ ОБЪЕКТОВ КАПИТАЛЬНОГО СТРОИТЕЛЬСТВА</w:t>
            </w:r>
          </w:p>
        </w:tc>
        <w:tc>
          <w:tcPr>
            <w:tcW w:w="7087"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widowControl w:val="0"/>
              <w:tabs>
                <w:tab w:val="left" w:pos="2520"/>
              </w:tabs>
              <w:jc w:val="center"/>
              <w:rPr>
                <w:b/>
                <w:sz w:val="24"/>
                <w:szCs w:val="24"/>
              </w:rPr>
            </w:pPr>
            <w:r w:rsidRPr="004E1630">
              <w:rPr>
                <w:b/>
                <w:sz w:val="24"/>
                <w:szCs w:val="24"/>
              </w:rPr>
              <w:t>ПРЕДЕЛЬНЫЕ РАЗМЕРЫ ЗЕМЕЛЬНЫХ</w:t>
            </w:r>
          </w:p>
          <w:p w:rsidR="00AB130F" w:rsidRPr="004E1630" w:rsidRDefault="00AB130F" w:rsidP="00DF1AA7">
            <w:pPr>
              <w:widowControl w:val="0"/>
              <w:tabs>
                <w:tab w:val="left" w:pos="2520"/>
              </w:tabs>
              <w:jc w:val="center"/>
              <w:rPr>
                <w:b/>
                <w:sz w:val="24"/>
                <w:szCs w:val="24"/>
              </w:rPr>
            </w:pPr>
            <w:r w:rsidRPr="004E1630">
              <w:rPr>
                <w:b/>
                <w:sz w:val="24"/>
                <w:szCs w:val="24"/>
              </w:rPr>
              <w:t>УЧАСТКОВ И ПРЕДЕЛЬНЫЕ ПАРАМЕТРЫ</w:t>
            </w:r>
          </w:p>
          <w:p w:rsidR="00AB130F" w:rsidRPr="004E1630" w:rsidRDefault="00AB130F" w:rsidP="00DF1AA7">
            <w:pPr>
              <w:jc w:val="center"/>
              <w:rPr>
                <w:sz w:val="24"/>
                <w:szCs w:val="24"/>
              </w:rPr>
            </w:pPr>
            <w:r w:rsidRPr="004E1630">
              <w:rPr>
                <w:b/>
                <w:sz w:val="24"/>
                <w:szCs w:val="24"/>
              </w:rPr>
              <w:t>РАЗРЕШЕННОГО СТРОИТЕЛЬСТВА</w:t>
            </w:r>
          </w:p>
        </w:tc>
      </w:tr>
      <w:tr w:rsidR="00AB130F" w:rsidRPr="004E1630" w:rsidTr="00DF1AA7">
        <w:tc>
          <w:tcPr>
            <w:tcW w:w="2268"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rPr>
                <w:rFonts w:eastAsia="Times New Roman CYR"/>
                <w:sz w:val="24"/>
                <w:szCs w:val="24"/>
              </w:rPr>
            </w:pPr>
            <w:r w:rsidRPr="004E1630">
              <w:rPr>
                <w:rFonts w:eastAsia="Times New Roman CYR"/>
                <w:sz w:val="24"/>
                <w:szCs w:val="24"/>
              </w:rPr>
              <w:t>не устанавливаются</w:t>
            </w:r>
          </w:p>
        </w:tc>
        <w:tc>
          <w:tcPr>
            <w:tcW w:w="5670"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rPr>
                <w:rFonts w:eastAsia="Times New Roman CYR"/>
                <w:sz w:val="24"/>
                <w:szCs w:val="24"/>
              </w:rPr>
            </w:pPr>
            <w:r w:rsidRPr="004E1630">
              <w:rPr>
                <w:rFonts w:eastAsia="Times New Roman CYR"/>
                <w:sz w:val="24"/>
                <w:szCs w:val="24"/>
              </w:rPr>
              <w:t>не устанавливаются</w:t>
            </w:r>
          </w:p>
        </w:tc>
        <w:tc>
          <w:tcPr>
            <w:tcW w:w="7087"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rPr>
                <w:sz w:val="24"/>
                <w:szCs w:val="24"/>
              </w:rPr>
            </w:pPr>
            <w:r w:rsidRPr="004E1630">
              <w:rPr>
                <w:rFonts w:eastAsia="Times New Roman CYR"/>
                <w:sz w:val="24"/>
                <w:szCs w:val="24"/>
              </w:rPr>
              <w:t>не устанавливаются</w:t>
            </w:r>
          </w:p>
        </w:tc>
      </w:tr>
    </w:tbl>
    <w:p w:rsidR="00AB130F" w:rsidRPr="004E1630" w:rsidRDefault="00AB130F" w:rsidP="00AB130F">
      <w:pPr>
        <w:ind w:firstLine="720"/>
        <w:jc w:val="both"/>
        <w:rPr>
          <w:rFonts w:eastAsia="Times New Roman CYR"/>
          <w:sz w:val="24"/>
          <w:szCs w:val="24"/>
        </w:rPr>
      </w:pPr>
    </w:p>
    <w:p w:rsidR="00AB130F" w:rsidRPr="004E1630" w:rsidRDefault="00AB130F" w:rsidP="00AB130F">
      <w:pPr>
        <w:widowControl w:val="0"/>
        <w:ind w:left="720"/>
        <w:jc w:val="both"/>
        <w:rPr>
          <w:b/>
          <w:sz w:val="24"/>
          <w:szCs w:val="24"/>
        </w:rPr>
      </w:pPr>
      <w:bookmarkStart w:id="167" w:name="sub_613"/>
      <w:r w:rsidRPr="004E1630">
        <w:rPr>
          <w:rFonts w:eastAsia="Times New Roman CYR"/>
          <w:b/>
          <w:bCs/>
          <w:sz w:val="24"/>
          <w:szCs w:val="24"/>
        </w:rPr>
        <w:t xml:space="preserve">3. </w:t>
      </w:r>
      <w:r w:rsidRPr="004E1630">
        <w:rPr>
          <w:b/>
          <w:sz w:val="24"/>
          <w:szCs w:val="24"/>
        </w:rPr>
        <w:t xml:space="preserve">ВСПОМОГАТЕЛЬНЫЕ ВИДЫ И ПАРАМЕТРЫ РАЗРЕШЕННОГО ИСПОЛЬЗОВАНИЯ </w:t>
      </w:r>
      <w:r w:rsidR="00E6585A" w:rsidRPr="004E1630">
        <w:rPr>
          <w:b/>
          <w:sz w:val="24"/>
          <w:szCs w:val="24"/>
        </w:rPr>
        <w:t xml:space="preserve">ЗЕМЕЛЬНЫХ УЧАСТКОВ И </w:t>
      </w:r>
      <w:r w:rsidRPr="004E1630">
        <w:rPr>
          <w:b/>
          <w:sz w:val="24"/>
          <w:szCs w:val="24"/>
        </w:rPr>
        <w:t>ОБЪЕКТОВ КАПИТАЛЬНОГО СТРОИТЕЛЬСТВА</w:t>
      </w:r>
    </w:p>
    <w:p w:rsidR="00AB130F" w:rsidRPr="004E1630" w:rsidRDefault="00AB130F" w:rsidP="00AB130F">
      <w:pPr>
        <w:ind w:firstLine="720"/>
        <w:jc w:val="both"/>
        <w:rPr>
          <w:rFonts w:eastAsia="Times New Roman CYR"/>
          <w:sz w:val="24"/>
          <w:szCs w:val="24"/>
        </w:rPr>
      </w:pPr>
      <w:r w:rsidRPr="004E1630">
        <w:rPr>
          <w:rFonts w:eastAsia="Times New Roman CYR"/>
          <w:b/>
          <w:bCs/>
          <w:sz w:val="24"/>
          <w:szCs w:val="24"/>
        </w:rPr>
        <w:t>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и предельные параметры разрешенного строительства, реконструкции объектов капитального строительства</w:t>
      </w:r>
    </w:p>
    <w:bookmarkEnd w:id="167"/>
    <w:p w:rsidR="00AB130F" w:rsidRPr="004E1630" w:rsidRDefault="00AB130F" w:rsidP="00AB130F">
      <w:pPr>
        <w:ind w:firstLine="720"/>
        <w:jc w:val="both"/>
        <w:rPr>
          <w:rFonts w:eastAsia="Times New Roman CYR"/>
          <w:sz w:val="24"/>
          <w:szCs w:val="24"/>
        </w:rPr>
      </w:pPr>
    </w:p>
    <w:tbl>
      <w:tblPr>
        <w:tblW w:w="0" w:type="auto"/>
        <w:tblInd w:w="566" w:type="dxa"/>
        <w:tblLayout w:type="fixed"/>
        <w:tblLook w:val="0000" w:firstRow="0" w:lastRow="0" w:firstColumn="0" w:lastColumn="0" w:noHBand="0" w:noVBand="0"/>
      </w:tblPr>
      <w:tblGrid>
        <w:gridCol w:w="6096"/>
        <w:gridCol w:w="8646"/>
      </w:tblGrid>
      <w:tr w:rsidR="00F801D9" w:rsidRPr="004E1630" w:rsidTr="00DF1AA7">
        <w:tc>
          <w:tcPr>
            <w:tcW w:w="6096"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jc w:val="center"/>
              <w:rPr>
                <w:rFonts w:eastAsia="Times New Roman CYR"/>
                <w:sz w:val="24"/>
                <w:szCs w:val="24"/>
              </w:rPr>
            </w:pPr>
            <w:r w:rsidRPr="004E1630">
              <w:rPr>
                <w:rFonts w:eastAsia="Times New Roman CYR"/>
                <w:sz w:val="24"/>
                <w:szCs w:val="24"/>
              </w:rPr>
              <w:t>Виды разрешенного использования земельных участков и объектов капитального строительства</w:t>
            </w:r>
          </w:p>
        </w:tc>
        <w:tc>
          <w:tcPr>
            <w:tcW w:w="8646"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jc w:val="center"/>
              <w:rPr>
                <w:sz w:val="24"/>
                <w:szCs w:val="24"/>
              </w:rPr>
            </w:pPr>
            <w:r w:rsidRPr="004E1630">
              <w:rPr>
                <w:rFonts w:eastAsia="Times New Roman CYR"/>
                <w:sz w:val="24"/>
                <w:szCs w:val="24"/>
              </w:rPr>
              <w:t>Предельные параметры разрешенного строительства, реконструкции объектов капитального строительства</w:t>
            </w:r>
          </w:p>
        </w:tc>
      </w:tr>
      <w:tr w:rsidR="00AB130F" w:rsidRPr="004E1630" w:rsidTr="00DF1AA7">
        <w:tc>
          <w:tcPr>
            <w:tcW w:w="6096"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rPr>
                <w:rFonts w:eastAsia="Times New Roman CYR"/>
                <w:sz w:val="24"/>
                <w:szCs w:val="24"/>
              </w:rPr>
            </w:pPr>
            <w:r w:rsidRPr="004E1630">
              <w:rPr>
                <w:rFonts w:eastAsia="Times New Roman CYR"/>
                <w:sz w:val="24"/>
                <w:szCs w:val="24"/>
              </w:rPr>
              <w:t>Виды разрешенного использования земельных участков - аналогичны видам разрешенного использования земельных участков с основными и условно разрешенными видами использования;</w:t>
            </w:r>
          </w:p>
          <w:p w:rsidR="00AB130F" w:rsidRPr="004E1630" w:rsidRDefault="00AB130F" w:rsidP="00DF1AA7">
            <w:pPr>
              <w:rPr>
                <w:rFonts w:eastAsia="Times New Roman CYR"/>
                <w:sz w:val="24"/>
                <w:szCs w:val="24"/>
              </w:rPr>
            </w:pPr>
            <w:r w:rsidRPr="004E1630">
              <w:rPr>
                <w:rFonts w:eastAsia="Times New Roman CYR"/>
                <w:sz w:val="24"/>
                <w:szCs w:val="24"/>
              </w:rPr>
              <w:t>Возведение вспомогательных объектов осуществляется только при наличии действующего разрешения на строительство основных и условно разрешенных объектов капитального строительства.</w:t>
            </w:r>
          </w:p>
          <w:p w:rsidR="00AB130F" w:rsidRPr="004E1630" w:rsidRDefault="00AB130F" w:rsidP="00DF1AA7">
            <w:pPr>
              <w:rPr>
                <w:rFonts w:eastAsia="Times New Roman CYR"/>
                <w:sz w:val="24"/>
                <w:szCs w:val="24"/>
              </w:rPr>
            </w:pPr>
            <w:r w:rsidRPr="004E1630">
              <w:rPr>
                <w:rFonts w:eastAsia="Times New Roman CYR"/>
                <w:sz w:val="24"/>
                <w:szCs w:val="24"/>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 в том числе:</w:t>
            </w:r>
          </w:p>
          <w:p w:rsidR="00AB130F" w:rsidRPr="004E1630" w:rsidRDefault="00AB130F" w:rsidP="00DF1AA7">
            <w:pPr>
              <w:rPr>
                <w:rFonts w:eastAsia="Times New Roman CYR"/>
                <w:sz w:val="24"/>
                <w:szCs w:val="24"/>
              </w:rPr>
            </w:pPr>
            <w:r w:rsidRPr="004E1630">
              <w:rPr>
                <w:rFonts w:eastAsia="Times New Roman CYR"/>
                <w:sz w:val="24"/>
                <w:szCs w:val="24"/>
              </w:rPr>
              <w:t>- объекты коммунального хозяйства (электро-, тепло-, газо-, водоснабжение, водоотведение, телефонизация и т.д.), необходимые для инженерного обеспечения объектов основных, условно разрешенных, а также иных вспомогательных видов использования;</w:t>
            </w:r>
          </w:p>
          <w:p w:rsidR="00AB130F" w:rsidRPr="004E1630" w:rsidRDefault="00AB130F" w:rsidP="00DF1AA7">
            <w:pPr>
              <w:rPr>
                <w:rFonts w:eastAsia="Times New Roman CYR"/>
                <w:sz w:val="24"/>
                <w:szCs w:val="24"/>
              </w:rPr>
            </w:pPr>
            <w:r w:rsidRPr="004E1630">
              <w:rPr>
                <w:rFonts w:eastAsia="Times New Roman CYR"/>
                <w:sz w:val="24"/>
                <w:szCs w:val="24"/>
              </w:rPr>
              <w:t>- проезды общего пользования;</w:t>
            </w:r>
          </w:p>
          <w:p w:rsidR="00AB130F" w:rsidRPr="004E1630" w:rsidRDefault="00AB130F" w:rsidP="00DF1AA7">
            <w:pPr>
              <w:rPr>
                <w:rFonts w:eastAsia="Times New Roman CYR"/>
                <w:sz w:val="24"/>
                <w:szCs w:val="24"/>
              </w:rPr>
            </w:pPr>
            <w:r w:rsidRPr="004E1630">
              <w:rPr>
                <w:rFonts w:eastAsia="Times New Roman CYR"/>
                <w:sz w:val="24"/>
                <w:szCs w:val="24"/>
              </w:rPr>
              <w:t>- автостоянки и гаражи (в том числе открытого типа, наземные, подземные и многоэтажные) для обслуживания основных, условно разрешенных, а также иных вспомогательных видов использования;</w:t>
            </w:r>
          </w:p>
          <w:p w:rsidR="00AB130F" w:rsidRPr="004E1630" w:rsidRDefault="00AB130F" w:rsidP="00DF1AA7">
            <w:pPr>
              <w:rPr>
                <w:rFonts w:eastAsia="Times New Roman CYR"/>
                <w:sz w:val="24"/>
                <w:szCs w:val="24"/>
              </w:rPr>
            </w:pPr>
            <w:r w:rsidRPr="004E1630">
              <w:rPr>
                <w:rFonts w:eastAsia="Times New Roman CYR"/>
                <w:sz w:val="24"/>
                <w:szCs w:val="24"/>
              </w:rPr>
              <w:t>- благоустроенные, в том числе озелененные территории, площадки для отдыха;</w:t>
            </w:r>
          </w:p>
          <w:p w:rsidR="00AB130F" w:rsidRPr="004E1630" w:rsidRDefault="00AB130F" w:rsidP="00DF1AA7">
            <w:pPr>
              <w:rPr>
                <w:rFonts w:eastAsia="Times New Roman CYR"/>
                <w:sz w:val="24"/>
                <w:szCs w:val="24"/>
              </w:rPr>
            </w:pPr>
            <w:r w:rsidRPr="004E1630">
              <w:rPr>
                <w:rFonts w:eastAsia="Times New Roman CYR"/>
                <w:sz w:val="24"/>
                <w:szCs w:val="24"/>
              </w:rPr>
              <w:t>- постройки хозяйственного назначения;</w:t>
            </w:r>
          </w:p>
          <w:p w:rsidR="00AB130F" w:rsidRPr="004E1630" w:rsidRDefault="00AB130F" w:rsidP="00DF1AA7">
            <w:pPr>
              <w:rPr>
                <w:rFonts w:eastAsia="Times New Roman CYR"/>
                <w:sz w:val="24"/>
                <w:szCs w:val="24"/>
              </w:rPr>
            </w:pPr>
            <w:r w:rsidRPr="004E1630">
              <w:rPr>
                <w:rFonts w:eastAsia="Times New Roman CYR"/>
                <w:sz w:val="24"/>
                <w:szCs w:val="24"/>
              </w:rPr>
              <w:t>- площадки хозяйственные, в том числе площадки для мусоросборников;</w:t>
            </w:r>
          </w:p>
          <w:p w:rsidR="00AB130F" w:rsidRPr="004E1630" w:rsidRDefault="00AB130F" w:rsidP="00DF1AA7">
            <w:pPr>
              <w:rPr>
                <w:rFonts w:eastAsia="Times New Roman CYR"/>
                <w:sz w:val="24"/>
                <w:szCs w:val="24"/>
              </w:rPr>
            </w:pPr>
            <w:r w:rsidRPr="004E1630">
              <w:rPr>
                <w:rFonts w:eastAsia="Times New Roman CYR"/>
                <w:sz w:val="24"/>
                <w:szCs w:val="24"/>
              </w:rPr>
              <w:t>- общественные туалеты, надворные туалеты, гидронепроницаемые выгребы, септики;</w:t>
            </w:r>
          </w:p>
          <w:p w:rsidR="00AB130F" w:rsidRPr="004E1630" w:rsidRDefault="00AB130F" w:rsidP="00DF1AA7">
            <w:pPr>
              <w:rPr>
                <w:rFonts w:eastAsia="Times New Roman CYR"/>
                <w:sz w:val="24"/>
                <w:szCs w:val="24"/>
              </w:rPr>
            </w:pPr>
            <w:r w:rsidRPr="004E1630">
              <w:rPr>
                <w:rFonts w:eastAsia="Times New Roman CYR"/>
                <w:sz w:val="24"/>
                <w:szCs w:val="24"/>
              </w:rPr>
              <w:t>- объекты, обеспечивающие общественную безопасность и безопасность объектов основных и условно разрешенных видов использования, включая противопожарную.</w:t>
            </w:r>
          </w:p>
        </w:tc>
        <w:tc>
          <w:tcPr>
            <w:tcW w:w="8646" w:type="dxa"/>
            <w:tcBorders>
              <w:top w:val="single" w:sz="1" w:space="0" w:color="000000"/>
              <w:left w:val="single" w:sz="1" w:space="0" w:color="000000"/>
              <w:bottom w:val="single" w:sz="1" w:space="0" w:color="000000"/>
              <w:right w:val="single" w:sz="1" w:space="0" w:color="000000"/>
            </w:tcBorders>
            <w:shd w:val="clear" w:color="auto" w:fill="auto"/>
          </w:tcPr>
          <w:p w:rsidR="00AB130F" w:rsidRPr="004E1630" w:rsidRDefault="00AB130F" w:rsidP="00DF1AA7">
            <w:pPr>
              <w:rPr>
                <w:rFonts w:eastAsia="Times New Roman CYR"/>
                <w:sz w:val="24"/>
                <w:szCs w:val="24"/>
              </w:rPr>
            </w:pPr>
            <w:r w:rsidRPr="004E1630">
              <w:rPr>
                <w:rFonts w:eastAsia="Times New Roman CYR"/>
                <w:sz w:val="24"/>
                <w:szCs w:val="24"/>
              </w:rPr>
              <w:t>минимальная/максимальная площадь земельных участков, минимальная ширина земельных участков вдоль фронта улицы (проезда) - аналогичны, параметрам разрешенного строительства, реконструкции объектов с основными и условно разрешенными видами использования;</w:t>
            </w:r>
          </w:p>
          <w:p w:rsidR="00AB130F" w:rsidRPr="004E1630" w:rsidRDefault="00AB130F" w:rsidP="00DF1AA7">
            <w:pPr>
              <w:jc w:val="both"/>
              <w:rPr>
                <w:rFonts w:eastAsia="Times New Roman CYR"/>
                <w:sz w:val="24"/>
                <w:szCs w:val="24"/>
              </w:rPr>
            </w:pPr>
          </w:p>
          <w:p w:rsidR="00AB130F" w:rsidRPr="004E1630" w:rsidRDefault="00AB130F" w:rsidP="00DF1AA7">
            <w:pPr>
              <w:rPr>
                <w:rFonts w:eastAsia="Times New Roman CYR"/>
                <w:sz w:val="24"/>
                <w:szCs w:val="24"/>
              </w:rPr>
            </w:pPr>
            <w:r w:rsidRPr="004E1630">
              <w:rPr>
                <w:rFonts w:eastAsia="Times New Roman CYR"/>
                <w:sz w:val="24"/>
                <w:szCs w:val="24"/>
              </w:rPr>
              <w:t>максимальный процент застройки в границах земельного участка, максимальная высота строений, сооружений от уровня земли - аналогичны, параметрам разрешенного строительства, реконструкции объектов с основными и условно разрешенными видами использования, с условием применения понижающего коэффициента 0,5 (если иное не оговорено отдельно);</w:t>
            </w:r>
          </w:p>
          <w:p w:rsidR="00AB130F" w:rsidRPr="004E1630" w:rsidRDefault="00AB130F" w:rsidP="00DF1AA7">
            <w:pPr>
              <w:jc w:val="both"/>
              <w:rPr>
                <w:rFonts w:eastAsia="Times New Roman CYR"/>
                <w:sz w:val="24"/>
                <w:szCs w:val="24"/>
              </w:rPr>
            </w:pPr>
          </w:p>
          <w:p w:rsidR="00AB130F" w:rsidRPr="004E1630" w:rsidRDefault="00AB130F" w:rsidP="00DF1AA7">
            <w:pPr>
              <w:rPr>
                <w:rFonts w:eastAsia="Times New Roman CYR"/>
                <w:sz w:val="24"/>
                <w:szCs w:val="24"/>
              </w:rPr>
            </w:pPr>
            <w:r w:rsidRPr="004E1630">
              <w:rPr>
                <w:rFonts w:eastAsia="Times New Roman CYR"/>
                <w:sz w:val="24"/>
                <w:szCs w:val="24"/>
              </w:rPr>
              <w:t>минимальные отступы от границ земельных участков - 3 м;</w:t>
            </w:r>
          </w:p>
          <w:p w:rsidR="00AB130F" w:rsidRPr="004E1630" w:rsidRDefault="00AB130F" w:rsidP="00DF1AA7">
            <w:pPr>
              <w:rPr>
                <w:rFonts w:eastAsia="Times New Roman CYR"/>
                <w:sz w:val="24"/>
                <w:szCs w:val="24"/>
              </w:rPr>
            </w:pPr>
            <w:r w:rsidRPr="004E1630">
              <w:rPr>
                <w:rFonts w:eastAsia="Times New Roman CYR"/>
                <w:sz w:val="24"/>
                <w:szCs w:val="24"/>
              </w:rPr>
              <w:t>максимальное количество надземных этажей зданий - 2 этажа (включая мансардный этаж);</w:t>
            </w:r>
          </w:p>
          <w:p w:rsidR="00AB130F" w:rsidRPr="004E1630" w:rsidRDefault="00AB130F" w:rsidP="00DF1AA7">
            <w:pPr>
              <w:rPr>
                <w:sz w:val="24"/>
                <w:szCs w:val="24"/>
              </w:rPr>
            </w:pPr>
            <w:r w:rsidRPr="004E1630">
              <w:rPr>
                <w:rFonts w:eastAsia="Times New Roman CYR"/>
                <w:sz w:val="24"/>
                <w:szCs w:val="24"/>
              </w:rPr>
              <w:t>требования в части максимальной высоты, установленные настоящими Правилами, не распространяются на антенны, вентиляционные и дымовые трубы;</w:t>
            </w:r>
          </w:p>
        </w:tc>
      </w:tr>
    </w:tbl>
    <w:p w:rsidR="00AB130F" w:rsidRPr="004E1630" w:rsidRDefault="00AB130F" w:rsidP="00AB130F">
      <w:pPr>
        <w:ind w:firstLine="720"/>
        <w:jc w:val="both"/>
        <w:rPr>
          <w:rFonts w:eastAsia="Times New Roman CYR"/>
          <w:sz w:val="24"/>
          <w:szCs w:val="24"/>
        </w:rPr>
      </w:pPr>
    </w:p>
    <w:p w:rsidR="00AB130F" w:rsidRPr="004E1630" w:rsidRDefault="00AB130F" w:rsidP="00AB130F">
      <w:pPr>
        <w:ind w:firstLine="720"/>
        <w:jc w:val="both"/>
        <w:rPr>
          <w:rFonts w:eastAsia="Times New Roman CYR"/>
          <w:sz w:val="24"/>
          <w:szCs w:val="24"/>
        </w:rPr>
      </w:pPr>
      <w:bookmarkStart w:id="168" w:name="sub_614"/>
      <w:r w:rsidRPr="004E1630">
        <w:rPr>
          <w:rFonts w:eastAsia="Times New Roman CYR"/>
          <w:b/>
          <w:bCs/>
          <w:sz w:val="24"/>
          <w:szCs w:val="24"/>
        </w:rPr>
        <w:t>2.4. Иные предельные параметры разрешенного строительства, реконструкции объектов капитального строительства:</w:t>
      </w:r>
    </w:p>
    <w:p w:rsidR="00AB130F" w:rsidRPr="004E1630" w:rsidRDefault="00AB130F" w:rsidP="00AB130F">
      <w:pPr>
        <w:ind w:firstLine="720"/>
        <w:jc w:val="both"/>
        <w:rPr>
          <w:rFonts w:eastAsia="Times New Roman CYR"/>
          <w:sz w:val="24"/>
          <w:szCs w:val="24"/>
        </w:rPr>
      </w:pPr>
      <w:bookmarkStart w:id="169" w:name="sub_615"/>
      <w:bookmarkEnd w:id="168"/>
      <w:r w:rsidRPr="004E1630">
        <w:rPr>
          <w:rFonts w:eastAsia="Times New Roman CYR"/>
          <w:sz w:val="24"/>
          <w:szCs w:val="24"/>
        </w:rPr>
        <w:t>2.4.1. Расстояние до красной линии улиц/проездов:</w:t>
      </w:r>
    </w:p>
    <w:bookmarkEnd w:id="169"/>
    <w:p w:rsidR="00AB130F" w:rsidRPr="004E1630" w:rsidRDefault="00AB130F" w:rsidP="00AB130F">
      <w:pPr>
        <w:ind w:firstLine="720"/>
        <w:jc w:val="both"/>
        <w:rPr>
          <w:rFonts w:eastAsia="Times New Roman CYR"/>
          <w:sz w:val="24"/>
          <w:szCs w:val="24"/>
        </w:rPr>
      </w:pPr>
      <w:r w:rsidRPr="004E1630">
        <w:rPr>
          <w:rFonts w:eastAsia="Times New Roman CYR"/>
          <w:sz w:val="24"/>
          <w:szCs w:val="24"/>
        </w:rPr>
        <w:t>1) от зданий и сооружений - 5 м/3 м.</w:t>
      </w:r>
    </w:p>
    <w:p w:rsidR="00AB130F" w:rsidRPr="004E1630" w:rsidRDefault="00AB130F" w:rsidP="00AB130F">
      <w:pPr>
        <w:ind w:firstLine="720"/>
        <w:jc w:val="both"/>
        <w:rPr>
          <w:rFonts w:eastAsia="Times New Roman CYR"/>
          <w:sz w:val="24"/>
          <w:szCs w:val="24"/>
        </w:rPr>
      </w:pPr>
      <w:bookmarkStart w:id="170" w:name="sub_616"/>
      <w:r w:rsidRPr="004E1630">
        <w:rPr>
          <w:rFonts w:eastAsia="Times New Roman CYR"/>
          <w:sz w:val="24"/>
          <w:szCs w:val="24"/>
        </w:rPr>
        <w:t>2.4.2. Вспомогательные строения размещать со стороны улиц не допускается. При этом этажность их не должна превышать двух этажей, при условии обеспечения нормативной инсоляции на территории соседних участков.</w:t>
      </w:r>
    </w:p>
    <w:bookmarkEnd w:id="170"/>
    <w:p w:rsidR="00072F63" w:rsidRPr="004E1630" w:rsidRDefault="00072F63" w:rsidP="0028053E">
      <w:pPr>
        <w:ind w:firstLine="426"/>
        <w:jc w:val="both"/>
        <w:rPr>
          <w:rFonts w:eastAsia="SimSun"/>
          <w:sz w:val="24"/>
          <w:szCs w:val="24"/>
          <w:lang w:eastAsia="zh-CN"/>
        </w:rPr>
      </w:pPr>
    </w:p>
    <w:p w:rsidR="00072F63" w:rsidRPr="004E1630" w:rsidRDefault="00072F63" w:rsidP="0028053E">
      <w:pPr>
        <w:jc w:val="both"/>
        <w:rPr>
          <w:rFonts w:eastAsia="SimSun"/>
          <w:sz w:val="24"/>
          <w:szCs w:val="24"/>
          <w:lang w:eastAsia="zh-CN"/>
        </w:rPr>
      </w:pPr>
    </w:p>
    <w:p w:rsidR="002F7ED0" w:rsidRPr="004E1630" w:rsidRDefault="002F7ED0" w:rsidP="0028053E">
      <w:pPr>
        <w:ind w:firstLine="709"/>
        <w:jc w:val="center"/>
        <w:rPr>
          <w:rFonts w:eastAsia="SimSun"/>
          <w:sz w:val="24"/>
          <w:szCs w:val="24"/>
          <w:lang w:eastAsia="zh-CN"/>
        </w:rPr>
      </w:pPr>
      <w:r w:rsidRPr="004E1630">
        <w:rPr>
          <w:rFonts w:eastAsia="SimSun"/>
          <w:b/>
          <w:sz w:val="24"/>
          <w:szCs w:val="24"/>
          <w:lang w:eastAsia="zh-CN"/>
        </w:rPr>
        <w:t>Статья</w:t>
      </w:r>
      <w:r w:rsidR="00F86750" w:rsidRPr="004E1630">
        <w:rPr>
          <w:rFonts w:eastAsia="SimSun"/>
          <w:b/>
          <w:sz w:val="24"/>
          <w:szCs w:val="24"/>
          <w:lang w:eastAsia="zh-CN"/>
        </w:rPr>
        <w:t xml:space="preserve"> </w:t>
      </w:r>
      <w:r w:rsidR="00373E90" w:rsidRPr="004E1630">
        <w:rPr>
          <w:rFonts w:eastAsia="SimSun"/>
          <w:b/>
          <w:sz w:val="24"/>
          <w:szCs w:val="24"/>
          <w:lang w:eastAsia="zh-CN"/>
        </w:rPr>
        <w:t>3</w:t>
      </w:r>
      <w:r w:rsidR="00536B22" w:rsidRPr="004E1630">
        <w:rPr>
          <w:rFonts w:eastAsia="SimSun"/>
          <w:b/>
          <w:sz w:val="24"/>
          <w:szCs w:val="24"/>
          <w:lang w:eastAsia="zh-CN"/>
        </w:rPr>
        <w:t>2</w:t>
      </w:r>
      <w:r w:rsidRPr="004E1630">
        <w:rPr>
          <w:rFonts w:eastAsia="SimSun"/>
          <w:b/>
          <w:sz w:val="24"/>
          <w:szCs w:val="24"/>
          <w:lang w:eastAsia="zh-CN"/>
        </w:rPr>
        <w:t>.</w:t>
      </w:r>
      <w:r w:rsidR="00F86750" w:rsidRPr="004E1630">
        <w:rPr>
          <w:rFonts w:eastAsia="SimSun"/>
          <w:b/>
          <w:sz w:val="24"/>
          <w:szCs w:val="24"/>
          <w:lang w:eastAsia="zh-CN"/>
        </w:rPr>
        <w:t xml:space="preserve"> </w:t>
      </w:r>
      <w:r w:rsidRPr="004E1630">
        <w:rPr>
          <w:rFonts w:eastAsia="SimSun"/>
          <w:b/>
          <w:sz w:val="24"/>
          <w:szCs w:val="24"/>
          <w:lang w:eastAsia="zh-CN"/>
        </w:rPr>
        <w:t>Зоны</w:t>
      </w:r>
      <w:r w:rsidR="00F86750" w:rsidRPr="004E1630">
        <w:rPr>
          <w:rFonts w:eastAsia="SimSun"/>
          <w:b/>
          <w:sz w:val="24"/>
          <w:szCs w:val="24"/>
          <w:lang w:eastAsia="zh-CN"/>
        </w:rPr>
        <w:t xml:space="preserve"> </w:t>
      </w:r>
      <w:r w:rsidRPr="004E1630">
        <w:rPr>
          <w:rFonts w:eastAsia="SimSun"/>
          <w:b/>
          <w:sz w:val="24"/>
          <w:szCs w:val="24"/>
          <w:lang w:eastAsia="zh-CN"/>
        </w:rPr>
        <w:t>водных</w:t>
      </w:r>
      <w:r w:rsidR="00F86750" w:rsidRPr="004E1630">
        <w:rPr>
          <w:rFonts w:eastAsia="SimSun"/>
          <w:b/>
          <w:sz w:val="24"/>
          <w:szCs w:val="24"/>
          <w:lang w:eastAsia="zh-CN"/>
        </w:rPr>
        <w:t xml:space="preserve"> </w:t>
      </w:r>
      <w:r w:rsidRPr="004E1630">
        <w:rPr>
          <w:rFonts w:eastAsia="SimSun"/>
          <w:b/>
          <w:sz w:val="24"/>
          <w:szCs w:val="24"/>
          <w:lang w:eastAsia="zh-CN"/>
        </w:rPr>
        <w:t>объектов</w:t>
      </w:r>
    </w:p>
    <w:p w:rsidR="002F7ED0" w:rsidRPr="004E1630" w:rsidRDefault="002F7ED0" w:rsidP="0028053E">
      <w:pPr>
        <w:ind w:firstLine="709"/>
        <w:jc w:val="both"/>
        <w:rPr>
          <w:rFonts w:eastAsia="SimSun"/>
          <w:bCs/>
          <w:sz w:val="24"/>
          <w:szCs w:val="24"/>
          <w:lang w:eastAsia="zh-CN"/>
        </w:rPr>
      </w:pPr>
      <w:r w:rsidRPr="004E1630">
        <w:rPr>
          <w:rFonts w:eastAsia="SimSun"/>
          <w:bCs/>
          <w:sz w:val="24"/>
          <w:szCs w:val="24"/>
          <w:lang w:eastAsia="zh-CN"/>
        </w:rPr>
        <w:t>Зона</w:t>
      </w:r>
      <w:r w:rsidR="00F86750" w:rsidRPr="004E1630">
        <w:rPr>
          <w:rFonts w:eastAsia="SimSun"/>
          <w:bCs/>
          <w:sz w:val="24"/>
          <w:szCs w:val="24"/>
          <w:lang w:eastAsia="zh-CN"/>
        </w:rPr>
        <w:t xml:space="preserve"> </w:t>
      </w:r>
      <w:r w:rsidRPr="004E1630">
        <w:rPr>
          <w:rFonts w:eastAsia="SimSun"/>
          <w:bCs/>
          <w:sz w:val="24"/>
          <w:szCs w:val="24"/>
          <w:lang w:eastAsia="zh-CN"/>
        </w:rPr>
        <w:t>выделена</w:t>
      </w:r>
      <w:r w:rsidR="00F86750" w:rsidRPr="004E1630">
        <w:rPr>
          <w:rFonts w:eastAsia="SimSun"/>
          <w:bCs/>
          <w:sz w:val="24"/>
          <w:szCs w:val="24"/>
          <w:lang w:eastAsia="zh-CN"/>
        </w:rPr>
        <w:t xml:space="preserve"> </w:t>
      </w:r>
      <w:r w:rsidRPr="004E1630">
        <w:rPr>
          <w:rFonts w:eastAsia="SimSun"/>
          <w:bCs/>
          <w:sz w:val="24"/>
          <w:szCs w:val="24"/>
          <w:lang w:eastAsia="zh-CN"/>
        </w:rPr>
        <w:t>для</w:t>
      </w:r>
      <w:r w:rsidR="00F86750" w:rsidRPr="004E1630">
        <w:rPr>
          <w:rFonts w:eastAsia="SimSun"/>
          <w:bCs/>
          <w:sz w:val="24"/>
          <w:szCs w:val="24"/>
          <w:lang w:eastAsia="zh-CN"/>
        </w:rPr>
        <w:t xml:space="preserve"> </w:t>
      </w:r>
      <w:r w:rsidRPr="004E1630">
        <w:rPr>
          <w:rFonts w:eastAsia="SimSun"/>
          <w:bCs/>
          <w:sz w:val="24"/>
          <w:szCs w:val="24"/>
          <w:lang w:eastAsia="zh-CN"/>
        </w:rPr>
        <w:t>обеспечения</w:t>
      </w:r>
      <w:r w:rsidR="00F86750" w:rsidRPr="004E1630">
        <w:rPr>
          <w:rFonts w:eastAsia="SimSun"/>
          <w:bCs/>
          <w:sz w:val="24"/>
          <w:szCs w:val="24"/>
          <w:lang w:eastAsia="zh-CN"/>
        </w:rPr>
        <w:t xml:space="preserve"> </w:t>
      </w:r>
      <w:r w:rsidRPr="004E1630">
        <w:rPr>
          <w:rFonts w:eastAsia="SimSun"/>
          <w:bCs/>
          <w:sz w:val="24"/>
          <w:szCs w:val="24"/>
          <w:lang w:eastAsia="zh-CN"/>
        </w:rPr>
        <w:t>рационального</w:t>
      </w:r>
      <w:r w:rsidR="00F86750" w:rsidRPr="004E1630">
        <w:rPr>
          <w:rFonts w:eastAsia="SimSun"/>
          <w:bCs/>
          <w:sz w:val="24"/>
          <w:szCs w:val="24"/>
          <w:lang w:eastAsia="zh-CN"/>
        </w:rPr>
        <w:t xml:space="preserve"> </w:t>
      </w:r>
      <w:r w:rsidRPr="004E1630">
        <w:rPr>
          <w:rFonts w:eastAsia="SimSun"/>
          <w:bCs/>
          <w:sz w:val="24"/>
          <w:szCs w:val="24"/>
          <w:lang w:eastAsia="zh-CN"/>
        </w:rPr>
        <w:t>использования</w:t>
      </w:r>
      <w:r w:rsidR="00F86750" w:rsidRPr="004E1630">
        <w:rPr>
          <w:rFonts w:eastAsia="SimSun"/>
          <w:bCs/>
          <w:sz w:val="24"/>
          <w:szCs w:val="24"/>
          <w:lang w:eastAsia="zh-CN"/>
        </w:rPr>
        <w:t xml:space="preserve"> </w:t>
      </w:r>
      <w:r w:rsidRPr="004E1630">
        <w:rPr>
          <w:rFonts w:eastAsia="SimSun"/>
          <w:bCs/>
          <w:sz w:val="24"/>
          <w:szCs w:val="24"/>
          <w:lang w:eastAsia="zh-CN"/>
        </w:rPr>
        <w:t>и</w:t>
      </w:r>
      <w:r w:rsidR="00F86750" w:rsidRPr="004E1630">
        <w:rPr>
          <w:rFonts w:eastAsia="SimSun"/>
          <w:bCs/>
          <w:sz w:val="24"/>
          <w:szCs w:val="24"/>
          <w:lang w:eastAsia="zh-CN"/>
        </w:rPr>
        <w:t xml:space="preserve"> </w:t>
      </w:r>
      <w:r w:rsidRPr="004E1630">
        <w:rPr>
          <w:rFonts w:eastAsia="SimSun"/>
          <w:bCs/>
          <w:sz w:val="24"/>
          <w:szCs w:val="24"/>
          <w:lang w:eastAsia="zh-CN"/>
        </w:rPr>
        <w:t>охраны</w:t>
      </w:r>
      <w:r w:rsidR="00F86750" w:rsidRPr="004E1630">
        <w:rPr>
          <w:rFonts w:eastAsia="SimSun"/>
          <w:bCs/>
          <w:sz w:val="24"/>
          <w:szCs w:val="24"/>
          <w:lang w:eastAsia="zh-CN"/>
        </w:rPr>
        <w:t xml:space="preserve"> </w:t>
      </w:r>
      <w:r w:rsidRPr="004E1630">
        <w:rPr>
          <w:rFonts w:eastAsia="SimSun"/>
          <w:bCs/>
          <w:sz w:val="24"/>
          <w:szCs w:val="24"/>
          <w:lang w:eastAsia="zh-CN"/>
        </w:rPr>
        <w:t>водных</w:t>
      </w:r>
      <w:r w:rsidR="00F86750" w:rsidRPr="004E1630">
        <w:rPr>
          <w:rFonts w:eastAsia="SimSun"/>
          <w:bCs/>
          <w:sz w:val="24"/>
          <w:szCs w:val="24"/>
          <w:lang w:eastAsia="zh-CN"/>
        </w:rPr>
        <w:t xml:space="preserve"> </w:t>
      </w:r>
      <w:r w:rsidRPr="004E1630">
        <w:rPr>
          <w:rFonts w:eastAsia="SimSun"/>
          <w:bCs/>
          <w:sz w:val="24"/>
          <w:szCs w:val="24"/>
          <w:lang w:eastAsia="zh-CN"/>
        </w:rPr>
        <w:t>ресурсов,</w:t>
      </w:r>
      <w:r w:rsidR="00F86750" w:rsidRPr="004E1630">
        <w:rPr>
          <w:rFonts w:eastAsia="SimSun"/>
          <w:bCs/>
          <w:sz w:val="24"/>
          <w:szCs w:val="24"/>
          <w:lang w:eastAsia="zh-CN"/>
        </w:rPr>
        <w:t xml:space="preserve"> </w:t>
      </w:r>
      <w:r w:rsidRPr="004E1630">
        <w:rPr>
          <w:rFonts w:eastAsia="SimSun"/>
          <w:bCs/>
          <w:sz w:val="24"/>
          <w:szCs w:val="24"/>
          <w:lang w:eastAsia="zh-CN"/>
        </w:rPr>
        <w:t>гидротехнических</w:t>
      </w:r>
      <w:r w:rsidR="00F86750" w:rsidRPr="004E1630">
        <w:rPr>
          <w:rFonts w:eastAsia="SimSun"/>
          <w:bCs/>
          <w:sz w:val="24"/>
          <w:szCs w:val="24"/>
          <w:lang w:eastAsia="zh-CN"/>
        </w:rPr>
        <w:t xml:space="preserve"> </w:t>
      </w:r>
      <w:r w:rsidRPr="004E1630">
        <w:rPr>
          <w:rFonts w:eastAsia="SimSun"/>
          <w:bCs/>
          <w:sz w:val="24"/>
          <w:szCs w:val="24"/>
          <w:lang w:eastAsia="zh-CN"/>
        </w:rPr>
        <w:t>сооружений.</w:t>
      </w:r>
    </w:p>
    <w:p w:rsidR="002F7ED0" w:rsidRPr="004E1630" w:rsidRDefault="002F7ED0" w:rsidP="0028053E">
      <w:pPr>
        <w:ind w:firstLine="709"/>
        <w:jc w:val="both"/>
        <w:rPr>
          <w:rFonts w:eastAsia="SimSun"/>
          <w:bCs/>
          <w:sz w:val="24"/>
          <w:szCs w:val="24"/>
          <w:lang w:eastAsia="zh-CN"/>
        </w:rPr>
      </w:pPr>
      <w:r w:rsidRPr="004E1630">
        <w:rPr>
          <w:rFonts w:eastAsia="SimSun"/>
          <w:b/>
          <w:bCs/>
          <w:sz w:val="24"/>
          <w:szCs w:val="24"/>
          <w:lang w:eastAsia="zh-CN"/>
        </w:rPr>
        <w:t>В-1</w:t>
      </w:r>
      <w:r w:rsidR="00F86750" w:rsidRPr="004E1630">
        <w:rPr>
          <w:rFonts w:eastAsia="SimSun"/>
          <w:b/>
          <w:bCs/>
          <w:sz w:val="24"/>
          <w:szCs w:val="24"/>
          <w:lang w:eastAsia="zh-CN"/>
        </w:rPr>
        <w:t xml:space="preserve"> </w:t>
      </w:r>
      <w:r w:rsidRPr="004E1630">
        <w:rPr>
          <w:rFonts w:eastAsia="SimSun"/>
          <w:b/>
          <w:bCs/>
          <w:sz w:val="24"/>
          <w:szCs w:val="24"/>
          <w:lang w:eastAsia="zh-CN"/>
        </w:rPr>
        <w:t>-Зона</w:t>
      </w:r>
      <w:r w:rsidR="00F86750" w:rsidRPr="004E1630">
        <w:rPr>
          <w:rFonts w:eastAsia="SimSun"/>
          <w:b/>
          <w:bCs/>
          <w:sz w:val="24"/>
          <w:szCs w:val="24"/>
          <w:lang w:eastAsia="zh-CN"/>
        </w:rPr>
        <w:t xml:space="preserve"> </w:t>
      </w:r>
      <w:r w:rsidRPr="004E1630">
        <w:rPr>
          <w:rFonts w:eastAsia="SimSun"/>
          <w:b/>
          <w:bCs/>
          <w:sz w:val="24"/>
          <w:szCs w:val="24"/>
          <w:lang w:eastAsia="zh-CN"/>
        </w:rPr>
        <w:t>гидротехнических</w:t>
      </w:r>
      <w:r w:rsidR="00F86750" w:rsidRPr="004E1630">
        <w:rPr>
          <w:rFonts w:eastAsia="SimSun"/>
          <w:b/>
          <w:bCs/>
          <w:sz w:val="24"/>
          <w:szCs w:val="24"/>
          <w:lang w:eastAsia="zh-CN"/>
        </w:rPr>
        <w:t xml:space="preserve"> </w:t>
      </w:r>
      <w:r w:rsidRPr="004E1630">
        <w:rPr>
          <w:rFonts w:eastAsia="SimSun"/>
          <w:b/>
          <w:bCs/>
          <w:sz w:val="24"/>
          <w:szCs w:val="24"/>
          <w:lang w:eastAsia="zh-CN"/>
        </w:rPr>
        <w:t>сооружений</w:t>
      </w:r>
      <w:r w:rsidR="00F86750" w:rsidRPr="004E1630">
        <w:rPr>
          <w:rFonts w:eastAsia="SimSun"/>
          <w:b/>
          <w:bCs/>
          <w:sz w:val="24"/>
          <w:szCs w:val="24"/>
          <w:lang w:eastAsia="zh-CN"/>
        </w:rPr>
        <w:t xml:space="preserve"> </w:t>
      </w:r>
      <w:r w:rsidRPr="004E1630">
        <w:rPr>
          <w:rFonts w:eastAsia="SimSun"/>
          <w:b/>
          <w:bCs/>
          <w:sz w:val="24"/>
          <w:szCs w:val="24"/>
          <w:lang w:eastAsia="zh-CN"/>
        </w:rPr>
        <w:t>(код</w:t>
      </w:r>
      <w:r w:rsidR="00F86750" w:rsidRPr="004E1630">
        <w:rPr>
          <w:rFonts w:eastAsia="SimSun"/>
          <w:b/>
          <w:bCs/>
          <w:sz w:val="24"/>
          <w:szCs w:val="24"/>
          <w:lang w:eastAsia="zh-CN"/>
        </w:rPr>
        <w:t xml:space="preserve"> </w:t>
      </w:r>
      <w:r w:rsidRPr="004E1630">
        <w:rPr>
          <w:rFonts w:eastAsia="SimSun"/>
          <w:b/>
          <w:bCs/>
          <w:sz w:val="24"/>
          <w:szCs w:val="24"/>
          <w:lang w:eastAsia="zh-CN"/>
        </w:rPr>
        <w:t>11.3)</w:t>
      </w:r>
      <w:r w:rsidRPr="004E1630">
        <w:rPr>
          <w:rFonts w:eastAsia="SimSun"/>
          <w:bCs/>
          <w:sz w:val="24"/>
          <w:szCs w:val="24"/>
          <w:lang w:eastAsia="zh-CN"/>
        </w:rPr>
        <w:t>:</w:t>
      </w:r>
      <w:r w:rsidR="00F86750" w:rsidRPr="004E1630">
        <w:rPr>
          <w:rFonts w:eastAsia="SimSun"/>
          <w:bCs/>
          <w:sz w:val="24"/>
          <w:szCs w:val="24"/>
          <w:lang w:eastAsia="zh-CN"/>
        </w:rPr>
        <w:t xml:space="preserve"> </w:t>
      </w:r>
      <w:r w:rsidRPr="004E1630">
        <w:rPr>
          <w:rFonts w:eastAsia="SimSun"/>
          <w:bCs/>
          <w:sz w:val="24"/>
          <w:szCs w:val="24"/>
          <w:lang w:eastAsia="zh-CN"/>
        </w:rPr>
        <w:t>Размещение</w:t>
      </w:r>
      <w:r w:rsidR="00F86750" w:rsidRPr="004E1630">
        <w:rPr>
          <w:rFonts w:eastAsia="SimSun"/>
          <w:bCs/>
          <w:sz w:val="24"/>
          <w:szCs w:val="24"/>
          <w:lang w:eastAsia="zh-CN"/>
        </w:rPr>
        <w:t xml:space="preserve"> </w:t>
      </w:r>
      <w:r w:rsidRPr="004E1630">
        <w:rPr>
          <w:rFonts w:eastAsia="SimSun"/>
          <w:bCs/>
          <w:sz w:val="24"/>
          <w:szCs w:val="24"/>
          <w:lang w:eastAsia="zh-CN"/>
        </w:rPr>
        <w:t>гидротехнических</w:t>
      </w:r>
      <w:r w:rsidR="00F86750" w:rsidRPr="004E1630">
        <w:rPr>
          <w:rFonts w:eastAsia="SimSun"/>
          <w:bCs/>
          <w:sz w:val="24"/>
          <w:szCs w:val="24"/>
          <w:lang w:eastAsia="zh-CN"/>
        </w:rPr>
        <w:t xml:space="preserve"> </w:t>
      </w:r>
      <w:r w:rsidRPr="004E1630">
        <w:rPr>
          <w:rFonts w:eastAsia="SimSun"/>
          <w:bCs/>
          <w:sz w:val="24"/>
          <w:szCs w:val="24"/>
          <w:lang w:eastAsia="zh-CN"/>
        </w:rPr>
        <w:t>сооружений,</w:t>
      </w:r>
      <w:r w:rsidR="00F86750" w:rsidRPr="004E1630">
        <w:rPr>
          <w:rFonts w:eastAsia="SimSun"/>
          <w:bCs/>
          <w:sz w:val="24"/>
          <w:szCs w:val="24"/>
          <w:lang w:eastAsia="zh-CN"/>
        </w:rPr>
        <w:t xml:space="preserve"> </w:t>
      </w:r>
      <w:r w:rsidRPr="004E1630">
        <w:rPr>
          <w:rFonts w:eastAsia="SimSun"/>
          <w:bCs/>
          <w:sz w:val="24"/>
          <w:szCs w:val="24"/>
          <w:lang w:eastAsia="zh-CN"/>
        </w:rPr>
        <w:t>необходимых</w:t>
      </w:r>
      <w:r w:rsidR="00F86750" w:rsidRPr="004E1630">
        <w:rPr>
          <w:rFonts w:eastAsia="SimSun"/>
          <w:bCs/>
          <w:sz w:val="24"/>
          <w:szCs w:val="24"/>
          <w:lang w:eastAsia="zh-CN"/>
        </w:rPr>
        <w:t xml:space="preserve"> </w:t>
      </w:r>
      <w:r w:rsidRPr="004E1630">
        <w:rPr>
          <w:rFonts w:eastAsia="SimSun"/>
          <w:bCs/>
          <w:sz w:val="24"/>
          <w:szCs w:val="24"/>
          <w:lang w:eastAsia="zh-CN"/>
        </w:rPr>
        <w:t>для</w:t>
      </w:r>
      <w:r w:rsidR="00F86750" w:rsidRPr="004E1630">
        <w:rPr>
          <w:rFonts w:eastAsia="SimSun"/>
          <w:bCs/>
          <w:sz w:val="24"/>
          <w:szCs w:val="24"/>
          <w:lang w:eastAsia="zh-CN"/>
        </w:rPr>
        <w:t xml:space="preserve"> </w:t>
      </w:r>
      <w:r w:rsidRPr="004E1630">
        <w:rPr>
          <w:rFonts w:eastAsia="SimSun"/>
          <w:bCs/>
          <w:sz w:val="24"/>
          <w:szCs w:val="24"/>
          <w:lang w:eastAsia="zh-CN"/>
        </w:rPr>
        <w:t>эксплуатации</w:t>
      </w:r>
      <w:r w:rsidR="00F86750" w:rsidRPr="004E1630">
        <w:rPr>
          <w:rFonts w:eastAsia="SimSun"/>
          <w:bCs/>
          <w:sz w:val="24"/>
          <w:szCs w:val="24"/>
          <w:lang w:eastAsia="zh-CN"/>
        </w:rPr>
        <w:t xml:space="preserve"> </w:t>
      </w:r>
      <w:r w:rsidRPr="004E1630">
        <w:rPr>
          <w:rFonts w:eastAsia="SimSun"/>
          <w:bCs/>
          <w:sz w:val="24"/>
          <w:szCs w:val="24"/>
          <w:lang w:eastAsia="zh-CN"/>
        </w:rPr>
        <w:t>водохранилищ</w:t>
      </w:r>
      <w:r w:rsidR="00F86750" w:rsidRPr="004E1630">
        <w:rPr>
          <w:rFonts w:eastAsia="SimSun"/>
          <w:bCs/>
          <w:sz w:val="24"/>
          <w:szCs w:val="24"/>
          <w:lang w:eastAsia="zh-CN"/>
        </w:rPr>
        <w:t xml:space="preserve"> </w:t>
      </w:r>
      <w:r w:rsidRPr="004E1630">
        <w:rPr>
          <w:rFonts w:eastAsia="SimSun"/>
          <w:bCs/>
          <w:sz w:val="24"/>
          <w:szCs w:val="24"/>
          <w:lang w:eastAsia="zh-CN"/>
        </w:rPr>
        <w:t>(плотин,</w:t>
      </w:r>
      <w:r w:rsidR="00F86750" w:rsidRPr="004E1630">
        <w:rPr>
          <w:rFonts w:eastAsia="SimSun"/>
          <w:bCs/>
          <w:sz w:val="24"/>
          <w:szCs w:val="24"/>
          <w:lang w:eastAsia="zh-CN"/>
        </w:rPr>
        <w:t xml:space="preserve"> </w:t>
      </w:r>
      <w:r w:rsidRPr="004E1630">
        <w:rPr>
          <w:rFonts w:eastAsia="SimSun"/>
          <w:bCs/>
          <w:sz w:val="24"/>
          <w:szCs w:val="24"/>
          <w:lang w:eastAsia="zh-CN"/>
        </w:rPr>
        <w:t>водосбросов,</w:t>
      </w:r>
      <w:r w:rsidR="00F86750" w:rsidRPr="004E1630">
        <w:rPr>
          <w:rFonts w:eastAsia="SimSun"/>
          <w:bCs/>
          <w:sz w:val="24"/>
          <w:szCs w:val="24"/>
          <w:lang w:eastAsia="zh-CN"/>
        </w:rPr>
        <w:t xml:space="preserve"> </w:t>
      </w:r>
      <w:r w:rsidRPr="004E1630">
        <w:rPr>
          <w:rFonts w:eastAsia="SimSun"/>
          <w:bCs/>
          <w:sz w:val="24"/>
          <w:szCs w:val="24"/>
          <w:lang w:eastAsia="zh-CN"/>
        </w:rPr>
        <w:t>водозаборных,</w:t>
      </w:r>
      <w:r w:rsidR="00F86750" w:rsidRPr="004E1630">
        <w:rPr>
          <w:rFonts w:eastAsia="SimSun"/>
          <w:bCs/>
          <w:sz w:val="24"/>
          <w:szCs w:val="24"/>
          <w:lang w:eastAsia="zh-CN"/>
        </w:rPr>
        <w:t xml:space="preserve"> </w:t>
      </w:r>
      <w:r w:rsidRPr="004E1630">
        <w:rPr>
          <w:rFonts w:eastAsia="SimSun"/>
          <w:bCs/>
          <w:sz w:val="24"/>
          <w:szCs w:val="24"/>
          <w:lang w:eastAsia="zh-CN"/>
        </w:rPr>
        <w:t>водовыпускных</w:t>
      </w:r>
      <w:r w:rsidR="00F86750" w:rsidRPr="004E1630">
        <w:rPr>
          <w:rFonts w:eastAsia="SimSun"/>
          <w:bCs/>
          <w:sz w:val="24"/>
          <w:szCs w:val="24"/>
          <w:lang w:eastAsia="zh-CN"/>
        </w:rPr>
        <w:t xml:space="preserve"> </w:t>
      </w:r>
      <w:r w:rsidRPr="004E1630">
        <w:rPr>
          <w:rFonts w:eastAsia="SimSun"/>
          <w:bCs/>
          <w:sz w:val="24"/>
          <w:szCs w:val="24"/>
          <w:lang w:eastAsia="zh-CN"/>
        </w:rPr>
        <w:t>и</w:t>
      </w:r>
      <w:r w:rsidR="00F86750" w:rsidRPr="004E1630">
        <w:rPr>
          <w:rFonts w:eastAsia="SimSun"/>
          <w:bCs/>
          <w:sz w:val="24"/>
          <w:szCs w:val="24"/>
          <w:lang w:eastAsia="zh-CN"/>
        </w:rPr>
        <w:t xml:space="preserve"> </w:t>
      </w:r>
      <w:r w:rsidRPr="004E1630">
        <w:rPr>
          <w:rFonts w:eastAsia="SimSun"/>
          <w:bCs/>
          <w:sz w:val="24"/>
          <w:szCs w:val="24"/>
          <w:lang w:eastAsia="zh-CN"/>
        </w:rPr>
        <w:t>других</w:t>
      </w:r>
      <w:r w:rsidR="00F86750" w:rsidRPr="004E1630">
        <w:rPr>
          <w:rFonts w:eastAsia="SimSun"/>
          <w:bCs/>
          <w:sz w:val="24"/>
          <w:szCs w:val="24"/>
          <w:lang w:eastAsia="zh-CN"/>
        </w:rPr>
        <w:t xml:space="preserve"> </w:t>
      </w:r>
      <w:r w:rsidRPr="004E1630">
        <w:rPr>
          <w:rFonts w:eastAsia="SimSun"/>
          <w:bCs/>
          <w:sz w:val="24"/>
          <w:szCs w:val="24"/>
          <w:lang w:eastAsia="zh-CN"/>
        </w:rPr>
        <w:t>гидротехнических</w:t>
      </w:r>
      <w:r w:rsidR="00F86750" w:rsidRPr="004E1630">
        <w:rPr>
          <w:rFonts w:eastAsia="SimSun"/>
          <w:bCs/>
          <w:sz w:val="24"/>
          <w:szCs w:val="24"/>
          <w:lang w:eastAsia="zh-CN"/>
        </w:rPr>
        <w:t xml:space="preserve"> </w:t>
      </w:r>
      <w:r w:rsidRPr="004E1630">
        <w:rPr>
          <w:rFonts w:eastAsia="SimSun"/>
          <w:bCs/>
          <w:sz w:val="24"/>
          <w:szCs w:val="24"/>
          <w:lang w:eastAsia="zh-CN"/>
        </w:rPr>
        <w:t>сооружений,</w:t>
      </w:r>
      <w:r w:rsidR="00F86750" w:rsidRPr="004E1630">
        <w:rPr>
          <w:rFonts w:eastAsia="SimSun"/>
          <w:bCs/>
          <w:sz w:val="24"/>
          <w:szCs w:val="24"/>
          <w:lang w:eastAsia="zh-CN"/>
        </w:rPr>
        <w:t xml:space="preserve"> </w:t>
      </w:r>
      <w:r w:rsidRPr="004E1630">
        <w:rPr>
          <w:rFonts w:eastAsia="SimSun"/>
          <w:bCs/>
          <w:sz w:val="24"/>
          <w:szCs w:val="24"/>
          <w:lang w:eastAsia="zh-CN"/>
        </w:rPr>
        <w:t>судопропускных</w:t>
      </w:r>
      <w:r w:rsidR="00F86750" w:rsidRPr="004E1630">
        <w:rPr>
          <w:rFonts w:eastAsia="SimSun"/>
          <w:bCs/>
          <w:sz w:val="24"/>
          <w:szCs w:val="24"/>
          <w:lang w:eastAsia="zh-CN"/>
        </w:rPr>
        <w:t xml:space="preserve"> </w:t>
      </w:r>
      <w:r w:rsidRPr="004E1630">
        <w:rPr>
          <w:rFonts w:eastAsia="SimSun"/>
          <w:bCs/>
          <w:sz w:val="24"/>
          <w:szCs w:val="24"/>
          <w:lang w:eastAsia="zh-CN"/>
        </w:rPr>
        <w:t>сооружений,</w:t>
      </w:r>
      <w:r w:rsidR="00F86750" w:rsidRPr="004E1630">
        <w:rPr>
          <w:rFonts w:eastAsia="SimSun"/>
          <w:bCs/>
          <w:sz w:val="24"/>
          <w:szCs w:val="24"/>
          <w:lang w:eastAsia="zh-CN"/>
        </w:rPr>
        <w:t xml:space="preserve"> </w:t>
      </w:r>
      <w:r w:rsidRPr="004E1630">
        <w:rPr>
          <w:rFonts w:eastAsia="SimSun"/>
          <w:bCs/>
          <w:sz w:val="24"/>
          <w:szCs w:val="24"/>
          <w:lang w:eastAsia="zh-CN"/>
        </w:rPr>
        <w:t>рыбозащитных</w:t>
      </w:r>
      <w:r w:rsidR="00F86750" w:rsidRPr="004E1630">
        <w:rPr>
          <w:rFonts w:eastAsia="SimSun"/>
          <w:bCs/>
          <w:sz w:val="24"/>
          <w:szCs w:val="24"/>
          <w:lang w:eastAsia="zh-CN"/>
        </w:rPr>
        <w:t xml:space="preserve"> </w:t>
      </w:r>
      <w:r w:rsidRPr="004E1630">
        <w:rPr>
          <w:rFonts w:eastAsia="SimSun"/>
          <w:bCs/>
          <w:sz w:val="24"/>
          <w:szCs w:val="24"/>
          <w:lang w:eastAsia="zh-CN"/>
        </w:rPr>
        <w:t>и</w:t>
      </w:r>
      <w:r w:rsidR="00F86750" w:rsidRPr="004E1630">
        <w:rPr>
          <w:rFonts w:eastAsia="SimSun"/>
          <w:bCs/>
          <w:sz w:val="24"/>
          <w:szCs w:val="24"/>
          <w:lang w:eastAsia="zh-CN"/>
        </w:rPr>
        <w:t xml:space="preserve"> </w:t>
      </w:r>
      <w:r w:rsidRPr="004E1630">
        <w:rPr>
          <w:rFonts w:eastAsia="SimSun"/>
          <w:bCs/>
          <w:sz w:val="24"/>
          <w:szCs w:val="24"/>
          <w:lang w:eastAsia="zh-CN"/>
        </w:rPr>
        <w:t>рыбопропускных</w:t>
      </w:r>
      <w:r w:rsidR="00F86750" w:rsidRPr="004E1630">
        <w:rPr>
          <w:rFonts w:eastAsia="SimSun"/>
          <w:bCs/>
          <w:sz w:val="24"/>
          <w:szCs w:val="24"/>
          <w:lang w:eastAsia="zh-CN"/>
        </w:rPr>
        <w:t xml:space="preserve"> </w:t>
      </w:r>
      <w:r w:rsidRPr="004E1630">
        <w:rPr>
          <w:rFonts w:eastAsia="SimSun"/>
          <w:bCs/>
          <w:sz w:val="24"/>
          <w:szCs w:val="24"/>
          <w:lang w:eastAsia="zh-CN"/>
        </w:rPr>
        <w:t>сооружений,</w:t>
      </w:r>
      <w:r w:rsidR="00F86750" w:rsidRPr="004E1630">
        <w:rPr>
          <w:rFonts w:eastAsia="SimSun"/>
          <w:bCs/>
          <w:sz w:val="24"/>
          <w:szCs w:val="24"/>
          <w:lang w:eastAsia="zh-CN"/>
        </w:rPr>
        <w:t xml:space="preserve"> </w:t>
      </w:r>
      <w:r w:rsidRPr="004E1630">
        <w:rPr>
          <w:rFonts w:eastAsia="SimSun"/>
          <w:bCs/>
          <w:sz w:val="24"/>
          <w:szCs w:val="24"/>
          <w:lang w:eastAsia="zh-CN"/>
        </w:rPr>
        <w:t>берегозащитных</w:t>
      </w:r>
      <w:r w:rsidR="00F86750" w:rsidRPr="004E1630">
        <w:rPr>
          <w:rFonts w:eastAsia="SimSun"/>
          <w:bCs/>
          <w:sz w:val="24"/>
          <w:szCs w:val="24"/>
          <w:lang w:eastAsia="zh-CN"/>
        </w:rPr>
        <w:t xml:space="preserve"> </w:t>
      </w:r>
      <w:r w:rsidRPr="004E1630">
        <w:rPr>
          <w:rFonts w:eastAsia="SimSun"/>
          <w:bCs/>
          <w:sz w:val="24"/>
          <w:szCs w:val="24"/>
          <w:lang w:eastAsia="zh-CN"/>
        </w:rPr>
        <w:t>сооружений)</w:t>
      </w:r>
      <w:r w:rsidR="00F86750" w:rsidRPr="004E1630">
        <w:rPr>
          <w:rFonts w:eastAsia="SimSun"/>
          <w:bCs/>
          <w:sz w:val="24"/>
          <w:szCs w:val="24"/>
          <w:lang w:eastAsia="zh-CN"/>
        </w:rPr>
        <w:t xml:space="preserve"> </w:t>
      </w:r>
      <w:r w:rsidRPr="004E1630">
        <w:rPr>
          <w:rFonts w:eastAsia="SimSun"/>
          <w:bCs/>
          <w:sz w:val="24"/>
          <w:szCs w:val="24"/>
          <w:lang w:eastAsia="zh-CN"/>
        </w:rPr>
        <w:t>-</w:t>
      </w:r>
      <w:r w:rsidR="00F86750" w:rsidRPr="004E1630">
        <w:rPr>
          <w:rFonts w:eastAsia="SimSun"/>
          <w:bCs/>
          <w:sz w:val="24"/>
          <w:szCs w:val="24"/>
          <w:lang w:eastAsia="zh-CN"/>
        </w:rPr>
        <w:t xml:space="preserve"> </w:t>
      </w:r>
      <w:r w:rsidRPr="004E1630">
        <w:rPr>
          <w:rFonts w:eastAsia="SimSun"/>
          <w:bCs/>
          <w:sz w:val="24"/>
          <w:szCs w:val="24"/>
          <w:lang w:eastAsia="zh-CN"/>
        </w:rPr>
        <w:t>Градостроительные</w:t>
      </w:r>
      <w:r w:rsidR="00F86750" w:rsidRPr="004E1630">
        <w:rPr>
          <w:rFonts w:eastAsia="SimSun"/>
          <w:bCs/>
          <w:sz w:val="24"/>
          <w:szCs w:val="24"/>
          <w:lang w:eastAsia="zh-CN"/>
        </w:rPr>
        <w:t xml:space="preserve"> </w:t>
      </w:r>
      <w:r w:rsidRPr="004E1630">
        <w:rPr>
          <w:rFonts w:eastAsia="SimSun"/>
          <w:bCs/>
          <w:sz w:val="24"/>
          <w:szCs w:val="24"/>
          <w:lang w:eastAsia="zh-CN"/>
        </w:rPr>
        <w:t>регламенты</w:t>
      </w:r>
      <w:r w:rsidR="00F86750" w:rsidRPr="004E1630">
        <w:rPr>
          <w:rFonts w:eastAsia="SimSun"/>
          <w:bCs/>
          <w:sz w:val="24"/>
          <w:szCs w:val="24"/>
          <w:lang w:eastAsia="zh-CN"/>
        </w:rPr>
        <w:t xml:space="preserve"> </w:t>
      </w:r>
      <w:r w:rsidRPr="004E1630">
        <w:rPr>
          <w:rFonts w:eastAsia="SimSun"/>
          <w:bCs/>
          <w:sz w:val="24"/>
          <w:szCs w:val="24"/>
          <w:lang w:eastAsia="zh-CN"/>
        </w:rPr>
        <w:t>не</w:t>
      </w:r>
      <w:r w:rsidR="00F86750" w:rsidRPr="004E1630">
        <w:rPr>
          <w:rFonts w:eastAsia="SimSun"/>
          <w:bCs/>
          <w:sz w:val="24"/>
          <w:szCs w:val="24"/>
          <w:lang w:eastAsia="zh-CN"/>
        </w:rPr>
        <w:t xml:space="preserve"> </w:t>
      </w:r>
      <w:r w:rsidRPr="004E1630">
        <w:rPr>
          <w:rFonts w:eastAsia="SimSun"/>
          <w:bCs/>
          <w:sz w:val="24"/>
          <w:szCs w:val="24"/>
          <w:lang w:eastAsia="zh-CN"/>
        </w:rPr>
        <w:t>устанавливаются.</w:t>
      </w:r>
    </w:p>
    <w:p w:rsidR="00C3465E" w:rsidRPr="004E1630" w:rsidRDefault="00C3465E" w:rsidP="0028053E">
      <w:pPr>
        <w:jc w:val="center"/>
        <w:rPr>
          <w:b/>
          <w:sz w:val="24"/>
          <w:szCs w:val="24"/>
        </w:rPr>
      </w:pPr>
    </w:p>
    <w:p w:rsidR="003103D2" w:rsidRPr="004E1630" w:rsidRDefault="003103D2" w:rsidP="0028053E">
      <w:pPr>
        <w:jc w:val="center"/>
        <w:rPr>
          <w:b/>
          <w:sz w:val="24"/>
          <w:szCs w:val="24"/>
        </w:rPr>
      </w:pPr>
    </w:p>
    <w:p w:rsidR="00104372" w:rsidRPr="004E1630" w:rsidRDefault="00DF74D8" w:rsidP="0028053E">
      <w:pPr>
        <w:jc w:val="center"/>
        <w:rPr>
          <w:b/>
          <w:sz w:val="24"/>
          <w:szCs w:val="24"/>
        </w:rPr>
      </w:pPr>
      <w:r w:rsidRPr="004E1630">
        <w:rPr>
          <w:b/>
          <w:sz w:val="24"/>
          <w:szCs w:val="24"/>
        </w:rPr>
        <w:t>Статья</w:t>
      </w:r>
      <w:r w:rsidR="00F86750" w:rsidRPr="004E1630">
        <w:rPr>
          <w:b/>
          <w:sz w:val="24"/>
          <w:szCs w:val="24"/>
        </w:rPr>
        <w:t xml:space="preserve"> </w:t>
      </w:r>
      <w:r w:rsidR="00373E90" w:rsidRPr="004E1630">
        <w:rPr>
          <w:b/>
          <w:sz w:val="24"/>
          <w:szCs w:val="24"/>
        </w:rPr>
        <w:t>3</w:t>
      </w:r>
      <w:r w:rsidR="00536B22" w:rsidRPr="004E1630">
        <w:rPr>
          <w:b/>
          <w:sz w:val="24"/>
          <w:szCs w:val="24"/>
        </w:rPr>
        <w:t>3</w:t>
      </w:r>
      <w:r w:rsidR="00104372" w:rsidRPr="004E1630">
        <w:rPr>
          <w:b/>
          <w:sz w:val="24"/>
          <w:szCs w:val="24"/>
        </w:rPr>
        <w:t>.</w:t>
      </w:r>
      <w:r w:rsidR="00F86750" w:rsidRPr="004E1630">
        <w:rPr>
          <w:b/>
          <w:sz w:val="24"/>
          <w:szCs w:val="24"/>
        </w:rPr>
        <w:t xml:space="preserve"> </w:t>
      </w:r>
      <w:r w:rsidR="00104372" w:rsidRPr="004E1630">
        <w:rPr>
          <w:b/>
          <w:sz w:val="24"/>
          <w:szCs w:val="24"/>
        </w:rPr>
        <w:t>Обеспечение</w:t>
      </w:r>
      <w:r w:rsidR="00F86750" w:rsidRPr="004E1630">
        <w:rPr>
          <w:b/>
          <w:sz w:val="24"/>
          <w:szCs w:val="24"/>
        </w:rPr>
        <w:t xml:space="preserve"> </w:t>
      </w:r>
      <w:r w:rsidR="00104372" w:rsidRPr="004E1630">
        <w:rPr>
          <w:b/>
          <w:sz w:val="24"/>
          <w:szCs w:val="24"/>
        </w:rPr>
        <w:t>доступности</w:t>
      </w:r>
      <w:r w:rsidR="00F86750" w:rsidRPr="004E1630">
        <w:rPr>
          <w:b/>
          <w:sz w:val="24"/>
          <w:szCs w:val="24"/>
        </w:rPr>
        <w:t xml:space="preserve"> </w:t>
      </w:r>
      <w:r w:rsidR="00104372" w:rsidRPr="004E1630">
        <w:rPr>
          <w:b/>
          <w:sz w:val="24"/>
          <w:szCs w:val="24"/>
        </w:rPr>
        <w:t>объектов</w:t>
      </w:r>
      <w:r w:rsidR="00F86750" w:rsidRPr="004E1630">
        <w:rPr>
          <w:b/>
          <w:sz w:val="24"/>
          <w:szCs w:val="24"/>
        </w:rPr>
        <w:t xml:space="preserve"> </w:t>
      </w:r>
      <w:r w:rsidR="00104372" w:rsidRPr="004E1630">
        <w:rPr>
          <w:b/>
          <w:sz w:val="24"/>
          <w:szCs w:val="24"/>
        </w:rPr>
        <w:t>социальной</w:t>
      </w:r>
      <w:r w:rsidR="00F86750" w:rsidRPr="004E1630">
        <w:rPr>
          <w:b/>
          <w:sz w:val="24"/>
          <w:szCs w:val="24"/>
        </w:rPr>
        <w:t xml:space="preserve"> </w:t>
      </w:r>
      <w:r w:rsidR="00104372" w:rsidRPr="004E1630">
        <w:rPr>
          <w:b/>
          <w:sz w:val="24"/>
          <w:szCs w:val="24"/>
        </w:rPr>
        <w:t>инфраструктуры</w:t>
      </w:r>
      <w:r w:rsidR="00570DD2" w:rsidRPr="004E1630">
        <w:rPr>
          <w:b/>
          <w:sz w:val="24"/>
          <w:szCs w:val="24"/>
        </w:rPr>
        <w:br/>
      </w:r>
      <w:r w:rsidR="00104372" w:rsidRPr="004E1630">
        <w:rPr>
          <w:b/>
          <w:sz w:val="24"/>
          <w:szCs w:val="24"/>
        </w:rPr>
        <w:t>для</w:t>
      </w:r>
      <w:r w:rsidR="00F86750" w:rsidRPr="004E1630">
        <w:rPr>
          <w:b/>
          <w:sz w:val="24"/>
          <w:szCs w:val="24"/>
        </w:rPr>
        <w:t xml:space="preserve"> </w:t>
      </w:r>
      <w:r w:rsidR="00104372" w:rsidRPr="004E1630">
        <w:rPr>
          <w:b/>
          <w:sz w:val="24"/>
          <w:szCs w:val="24"/>
        </w:rPr>
        <w:t>инвалидов</w:t>
      </w:r>
      <w:r w:rsidR="00F86750" w:rsidRPr="004E1630">
        <w:rPr>
          <w:b/>
          <w:sz w:val="24"/>
          <w:szCs w:val="24"/>
        </w:rPr>
        <w:t xml:space="preserve"> </w:t>
      </w:r>
      <w:r w:rsidR="00104372" w:rsidRPr="004E1630">
        <w:rPr>
          <w:b/>
          <w:sz w:val="24"/>
          <w:szCs w:val="24"/>
        </w:rPr>
        <w:t>и</w:t>
      </w:r>
      <w:r w:rsidR="00F86750" w:rsidRPr="004E1630">
        <w:rPr>
          <w:b/>
          <w:sz w:val="24"/>
          <w:szCs w:val="24"/>
        </w:rPr>
        <w:t xml:space="preserve"> </w:t>
      </w:r>
      <w:r w:rsidR="00104372" w:rsidRPr="004E1630">
        <w:rPr>
          <w:b/>
          <w:sz w:val="24"/>
          <w:szCs w:val="24"/>
        </w:rPr>
        <w:t>других</w:t>
      </w:r>
      <w:r w:rsidR="00F86750" w:rsidRPr="004E1630">
        <w:rPr>
          <w:b/>
          <w:sz w:val="24"/>
          <w:szCs w:val="24"/>
        </w:rPr>
        <w:t xml:space="preserve"> </w:t>
      </w:r>
      <w:r w:rsidR="00104372" w:rsidRPr="004E1630">
        <w:rPr>
          <w:b/>
          <w:sz w:val="24"/>
          <w:szCs w:val="24"/>
        </w:rPr>
        <w:t>маломобильных</w:t>
      </w:r>
      <w:r w:rsidR="00F86750" w:rsidRPr="004E1630">
        <w:rPr>
          <w:b/>
          <w:sz w:val="24"/>
          <w:szCs w:val="24"/>
        </w:rPr>
        <w:t xml:space="preserve"> </w:t>
      </w:r>
      <w:r w:rsidR="00104372" w:rsidRPr="004E1630">
        <w:rPr>
          <w:b/>
          <w:sz w:val="24"/>
          <w:szCs w:val="24"/>
        </w:rPr>
        <w:t>групп</w:t>
      </w:r>
      <w:r w:rsidR="00F86750" w:rsidRPr="004E1630">
        <w:rPr>
          <w:b/>
          <w:sz w:val="24"/>
          <w:szCs w:val="24"/>
        </w:rPr>
        <w:t xml:space="preserve"> </w:t>
      </w:r>
      <w:r w:rsidR="00104372" w:rsidRPr="004E1630">
        <w:rPr>
          <w:b/>
          <w:sz w:val="24"/>
          <w:szCs w:val="24"/>
        </w:rPr>
        <w:t>населения</w:t>
      </w:r>
    </w:p>
    <w:p w:rsidR="00104372" w:rsidRPr="004E1630" w:rsidRDefault="00104372" w:rsidP="0028053E">
      <w:pPr>
        <w:suppressAutoHyphens/>
        <w:ind w:firstLine="709"/>
        <w:jc w:val="both"/>
        <w:rPr>
          <w:sz w:val="24"/>
          <w:szCs w:val="24"/>
        </w:rPr>
      </w:pPr>
      <w:r w:rsidRPr="004E1630">
        <w:rPr>
          <w:sz w:val="24"/>
          <w:szCs w:val="24"/>
        </w:rPr>
        <w:t>При</w:t>
      </w:r>
      <w:r w:rsidR="00F86750" w:rsidRPr="004E1630">
        <w:rPr>
          <w:sz w:val="24"/>
          <w:szCs w:val="24"/>
        </w:rPr>
        <w:t xml:space="preserve"> </w:t>
      </w:r>
      <w:r w:rsidRPr="004E1630">
        <w:rPr>
          <w:sz w:val="24"/>
          <w:szCs w:val="24"/>
        </w:rPr>
        <w:t>планировке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застройке</w:t>
      </w:r>
      <w:r w:rsidR="00F86750" w:rsidRPr="004E1630">
        <w:rPr>
          <w:sz w:val="24"/>
          <w:szCs w:val="24"/>
        </w:rPr>
        <w:t xml:space="preserve"> </w:t>
      </w:r>
      <w:r w:rsidRPr="004E1630">
        <w:rPr>
          <w:sz w:val="24"/>
          <w:szCs w:val="24"/>
        </w:rPr>
        <w:t>поселений</w:t>
      </w:r>
      <w:r w:rsidR="00F86750" w:rsidRPr="004E1630">
        <w:rPr>
          <w:sz w:val="24"/>
          <w:szCs w:val="24"/>
        </w:rPr>
        <w:t xml:space="preserve"> </w:t>
      </w:r>
      <w:r w:rsidRPr="004E1630">
        <w:rPr>
          <w:sz w:val="24"/>
          <w:szCs w:val="24"/>
        </w:rPr>
        <w:t>необходимо</w:t>
      </w:r>
      <w:r w:rsidR="00F86750" w:rsidRPr="004E1630">
        <w:rPr>
          <w:sz w:val="24"/>
          <w:szCs w:val="24"/>
        </w:rPr>
        <w:t xml:space="preserve"> </w:t>
      </w:r>
      <w:r w:rsidRPr="004E1630">
        <w:rPr>
          <w:sz w:val="24"/>
          <w:szCs w:val="24"/>
        </w:rPr>
        <w:t>обеспечивать</w:t>
      </w:r>
      <w:r w:rsidR="00F86750" w:rsidRPr="004E1630">
        <w:rPr>
          <w:sz w:val="24"/>
          <w:szCs w:val="24"/>
        </w:rPr>
        <w:t xml:space="preserve"> </w:t>
      </w:r>
      <w:r w:rsidRPr="004E1630">
        <w:rPr>
          <w:sz w:val="24"/>
          <w:szCs w:val="24"/>
        </w:rPr>
        <w:t>доступность</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социальной</w:t>
      </w:r>
      <w:r w:rsidR="00F86750" w:rsidRPr="004E1630">
        <w:rPr>
          <w:sz w:val="24"/>
          <w:szCs w:val="24"/>
        </w:rPr>
        <w:t xml:space="preserve"> </w:t>
      </w:r>
      <w:r w:rsidRPr="004E1630">
        <w:rPr>
          <w:sz w:val="24"/>
          <w:szCs w:val="24"/>
        </w:rPr>
        <w:t>инфраструктуры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других</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p>
    <w:p w:rsidR="00104372" w:rsidRPr="004E1630" w:rsidRDefault="00104372" w:rsidP="0028053E">
      <w:pPr>
        <w:suppressAutoHyphens/>
        <w:ind w:firstLine="709"/>
        <w:jc w:val="both"/>
        <w:rPr>
          <w:sz w:val="24"/>
          <w:szCs w:val="24"/>
        </w:rPr>
      </w:pPr>
      <w:r w:rsidRPr="004E1630">
        <w:rPr>
          <w:sz w:val="24"/>
          <w:szCs w:val="24"/>
        </w:rPr>
        <w:t>При</w:t>
      </w:r>
      <w:r w:rsidR="00F86750" w:rsidRPr="004E1630">
        <w:rPr>
          <w:sz w:val="24"/>
          <w:szCs w:val="24"/>
        </w:rPr>
        <w:t xml:space="preserve"> </w:t>
      </w:r>
      <w:r w:rsidRPr="004E1630">
        <w:rPr>
          <w:sz w:val="24"/>
          <w:szCs w:val="24"/>
        </w:rPr>
        <w:t>проектировании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общественных,</w:t>
      </w:r>
      <w:r w:rsidR="00F86750" w:rsidRPr="004E1630">
        <w:rPr>
          <w:sz w:val="24"/>
          <w:szCs w:val="24"/>
        </w:rPr>
        <w:t xml:space="preserve"> </w:t>
      </w:r>
      <w:r w:rsidRPr="004E1630">
        <w:rPr>
          <w:sz w:val="24"/>
          <w:szCs w:val="24"/>
        </w:rPr>
        <w:t>жилых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промышленных</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следует</w:t>
      </w:r>
      <w:r w:rsidR="00F86750" w:rsidRPr="004E1630">
        <w:rPr>
          <w:sz w:val="24"/>
          <w:szCs w:val="24"/>
        </w:rPr>
        <w:t xml:space="preserve"> </w:t>
      </w:r>
      <w:r w:rsidRPr="004E1630">
        <w:rPr>
          <w:sz w:val="24"/>
          <w:szCs w:val="24"/>
        </w:rPr>
        <w:t>предусматривать</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других</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условия</w:t>
      </w:r>
      <w:r w:rsidR="00F86750" w:rsidRPr="004E1630">
        <w:rPr>
          <w:sz w:val="24"/>
          <w:szCs w:val="24"/>
        </w:rPr>
        <w:t xml:space="preserve"> </w:t>
      </w:r>
      <w:r w:rsidRPr="004E1630">
        <w:rPr>
          <w:sz w:val="24"/>
          <w:szCs w:val="24"/>
        </w:rPr>
        <w:t>жизнедеятельности,</w:t>
      </w:r>
      <w:r w:rsidR="00F86750" w:rsidRPr="004E1630">
        <w:rPr>
          <w:sz w:val="24"/>
          <w:szCs w:val="24"/>
        </w:rPr>
        <w:t xml:space="preserve"> </w:t>
      </w:r>
      <w:r w:rsidRPr="004E1630">
        <w:rPr>
          <w:sz w:val="24"/>
          <w:szCs w:val="24"/>
        </w:rPr>
        <w:t>равные</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остальных</w:t>
      </w:r>
      <w:r w:rsidR="00F86750" w:rsidRPr="004E1630">
        <w:rPr>
          <w:sz w:val="24"/>
          <w:szCs w:val="24"/>
        </w:rPr>
        <w:t xml:space="preserve"> </w:t>
      </w:r>
      <w:r w:rsidRPr="004E1630">
        <w:rPr>
          <w:sz w:val="24"/>
          <w:szCs w:val="24"/>
        </w:rPr>
        <w:t>категорий</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со</w:t>
      </w:r>
      <w:r w:rsidR="00F86750" w:rsidRPr="004E1630">
        <w:rPr>
          <w:sz w:val="24"/>
          <w:szCs w:val="24"/>
        </w:rPr>
        <w:t xml:space="preserve"> </w:t>
      </w:r>
      <w:r w:rsidRPr="004E1630">
        <w:rPr>
          <w:sz w:val="24"/>
          <w:szCs w:val="24"/>
        </w:rPr>
        <w:t>СНиП</w:t>
      </w:r>
      <w:r w:rsidR="00F86750" w:rsidRPr="004E1630">
        <w:rPr>
          <w:sz w:val="24"/>
          <w:szCs w:val="24"/>
        </w:rPr>
        <w:t xml:space="preserve"> </w:t>
      </w:r>
      <w:r w:rsidRPr="004E1630">
        <w:rPr>
          <w:sz w:val="24"/>
          <w:szCs w:val="24"/>
        </w:rPr>
        <w:t>35-01-2001,</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35-101-2001,</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35-102-2001,</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31-102-99,</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35-103-2001,</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35-104-2001,</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35-105-2002,</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35-106-2003,</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35-107-2003,</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36-109-2005,</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35-112-2005,</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35-114-2006,</w:t>
      </w:r>
      <w:r w:rsidR="00F86750" w:rsidRPr="004E1630">
        <w:rPr>
          <w:sz w:val="24"/>
          <w:szCs w:val="24"/>
        </w:rPr>
        <w:t xml:space="preserve"> </w:t>
      </w:r>
      <w:r w:rsidRPr="004E1630">
        <w:rPr>
          <w:sz w:val="24"/>
          <w:szCs w:val="24"/>
        </w:rPr>
        <w:t>СП</w:t>
      </w:r>
      <w:r w:rsidR="00F86750" w:rsidRPr="004E1630">
        <w:rPr>
          <w:sz w:val="24"/>
          <w:szCs w:val="24"/>
        </w:rPr>
        <w:t xml:space="preserve"> </w:t>
      </w:r>
      <w:r w:rsidRPr="004E1630">
        <w:rPr>
          <w:sz w:val="24"/>
          <w:szCs w:val="24"/>
        </w:rPr>
        <w:t>35-117-2006Ю</w:t>
      </w:r>
      <w:r w:rsidR="00F86750" w:rsidRPr="004E1630">
        <w:rPr>
          <w:sz w:val="24"/>
          <w:szCs w:val="24"/>
        </w:rPr>
        <w:t xml:space="preserve"> </w:t>
      </w:r>
      <w:r w:rsidRPr="004E1630">
        <w:rPr>
          <w:sz w:val="24"/>
          <w:szCs w:val="24"/>
        </w:rPr>
        <w:t>ВСН-62-91*,</w:t>
      </w:r>
      <w:r w:rsidR="00F86750" w:rsidRPr="004E1630">
        <w:rPr>
          <w:sz w:val="24"/>
          <w:szCs w:val="24"/>
        </w:rPr>
        <w:t xml:space="preserve"> </w:t>
      </w:r>
      <w:r w:rsidRPr="004E1630">
        <w:rPr>
          <w:sz w:val="24"/>
          <w:szCs w:val="24"/>
        </w:rPr>
        <w:t>РДС</w:t>
      </w:r>
      <w:r w:rsidR="00F86750" w:rsidRPr="004E1630">
        <w:rPr>
          <w:sz w:val="24"/>
          <w:szCs w:val="24"/>
        </w:rPr>
        <w:t xml:space="preserve"> </w:t>
      </w:r>
      <w:r w:rsidRPr="004E1630">
        <w:rPr>
          <w:sz w:val="24"/>
          <w:szCs w:val="24"/>
        </w:rPr>
        <w:t>35-201-99.</w:t>
      </w:r>
    </w:p>
    <w:p w:rsidR="00104372" w:rsidRPr="004E1630" w:rsidRDefault="00104372" w:rsidP="0028053E">
      <w:pPr>
        <w:suppressAutoHyphens/>
        <w:ind w:firstLine="709"/>
        <w:jc w:val="both"/>
        <w:rPr>
          <w:sz w:val="24"/>
          <w:szCs w:val="24"/>
        </w:rPr>
      </w:pPr>
      <w:r w:rsidRPr="004E1630">
        <w:rPr>
          <w:sz w:val="24"/>
          <w:szCs w:val="24"/>
        </w:rPr>
        <w:t>Перечень</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доступных</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других</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расчетное</w:t>
      </w:r>
      <w:r w:rsidR="00F86750" w:rsidRPr="004E1630">
        <w:rPr>
          <w:sz w:val="24"/>
          <w:szCs w:val="24"/>
        </w:rPr>
        <w:t xml:space="preserve"> </w:t>
      </w:r>
      <w:r w:rsidRPr="004E1630">
        <w:rPr>
          <w:sz w:val="24"/>
          <w:szCs w:val="24"/>
        </w:rPr>
        <w:t>число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категория</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группа</w:t>
      </w:r>
      <w:r w:rsidR="00F86750" w:rsidRPr="004E1630">
        <w:rPr>
          <w:sz w:val="24"/>
          <w:szCs w:val="24"/>
        </w:rPr>
        <w:t xml:space="preserve"> </w:t>
      </w:r>
      <w:r w:rsidRPr="004E1630">
        <w:rPr>
          <w:sz w:val="24"/>
          <w:szCs w:val="24"/>
        </w:rPr>
        <w:t>мобильности</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заданием</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проектирование.</w:t>
      </w:r>
    </w:p>
    <w:p w:rsidR="00104372" w:rsidRPr="004E1630" w:rsidRDefault="00104372" w:rsidP="0028053E">
      <w:pPr>
        <w:suppressAutoHyphens/>
        <w:ind w:firstLine="709"/>
        <w:jc w:val="both"/>
        <w:rPr>
          <w:sz w:val="24"/>
          <w:szCs w:val="24"/>
        </w:rPr>
      </w:pPr>
      <w:r w:rsidRPr="004E1630">
        <w:rPr>
          <w:sz w:val="24"/>
          <w:szCs w:val="24"/>
        </w:rPr>
        <w:t>К</w:t>
      </w:r>
      <w:r w:rsidR="00F86750" w:rsidRPr="004E1630">
        <w:rPr>
          <w:sz w:val="24"/>
          <w:szCs w:val="24"/>
        </w:rPr>
        <w:t xml:space="preserve"> </w:t>
      </w:r>
      <w:r w:rsidRPr="004E1630">
        <w:rPr>
          <w:sz w:val="24"/>
          <w:szCs w:val="24"/>
        </w:rPr>
        <w:t>объектам,</w:t>
      </w:r>
      <w:r w:rsidR="00F86750" w:rsidRPr="004E1630">
        <w:rPr>
          <w:sz w:val="24"/>
          <w:szCs w:val="24"/>
        </w:rPr>
        <w:t xml:space="preserve"> </w:t>
      </w:r>
      <w:r w:rsidRPr="004E1630">
        <w:rPr>
          <w:sz w:val="24"/>
          <w:szCs w:val="24"/>
        </w:rPr>
        <w:t>подлежащим</w:t>
      </w:r>
      <w:r w:rsidR="00F86750" w:rsidRPr="004E1630">
        <w:rPr>
          <w:sz w:val="24"/>
          <w:szCs w:val="24"/>
        </w:rPr>
        <w:t xml:space="preserve"> </w:t>
      </w:r>
      <w:r w:rsidRPr="004E1630">
        <w:rPr>
          <w:sz w:val="24"/>
          <w:szCs w:val="24"/>
        </w:rPr>
        <w:t>оснащению</w:t>
      </w:r>
      <w:r w:rsidR="00F86750" w:rsidRPr="004E1630">
        <w:rPr>
          <w:sz w:val="24"/>
          <w:szCs w:val="24"/>
        </w:rPr>
        <w:t xml:space="preserve"> </w:t>
      </w:r>
      <w:r w:rsidRPr="004E1630">
        <w:rPr>
          <w:sz w:val="24"/>
          <w:szCs w:val="24"/>
        </w:rPr>
        <w:t>специальными</w:t>
      </w:r>
      <w:r w:rsidR="00F86750" w:rsidRPr="004E1630">
        <w:rPr>
          <w:sz w:val="24"/>
          <w:szCs w:val="24"/>
        </w:rPr>
        <w:t xml:space="preserve"> </w:t>
      </w:r>
      <w:r w:rsidRPr="004E1630">
        <w:rPr>
          <w:sz w:val="24"/>
          <w:szCs w:val="24"/>
        </w:rPr>
        <w:t>приспособлениями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оборудованием</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свободного</w:t>
      </w:r>
      <w:r w:rsidR="00F86750" w:rsidRPr="004E1630">
        <w:rPr>
          <w:sz w:val="24"/>
          <w:szCs w:val="24"/>
        </w:rPr>
        <w:t xml:space="preserve"> </w:t>
      </w:r>
      <w:r w:rsidRPr="004E1630">
        <w:rPr>
          <w:sz w:val="24"/>
          <w:szCs w:val="24"/>
        </w:rPr>
        <w:t>передвижения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доступа</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граждан,</w:t>
      </w:r>
      <w:r w:rsidR="00F86750" w:rsidRPr="004E1630">
        <w:rPr>
          <w:sz w:val="24"/>
          <w:szCs w:val="24"/>
        </w:rPr>
        <w:t xml:space="preserve"> </w:t>
      </w:r>
      <w:r w:rsidRPr="004E1630">
        <w:rPr>
          <w:sz w:val="24"/>
          <w:szCs w:val="24"/>
        </w:rPr>
        <w:t>относятся</w:t>
      </w:r>
      <w:r w:rsidR="00F86750" w:rsidRPr="004E1630">
        <w:rPr>
          <w:sz w:val="24"/>
          <w:szCs w:val="24"/>
        </w:rPr>
        <w:t xml:space="preserve"> </w:t>
      </w:r>
      <w:r w:rsidRPr="004E1630">
        <w:rPr>
          <w:sz w:val="24"/>
          <w:szCs w:val="24"/>
        </w:rPr>
        <w:t>жилые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административные</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культуры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культурно-зрелищные</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(театры,</w:t>
      </w:r>
      <w:r w:rsidR="00F86750" w:rsidRPr="004E1630">
        <w:rPr>
          <w:sz w:val="24"/>
          <w:szCs w:val="24"/>
        </w:rPr>
        <w:t xml:space="preserve"> </w:t>
      </w:r>
      <w:r w:rsidRPr="004E1630">
        <w:rPr>
          <w:sz w:val="24"/>
          <w:szCs w:val="24"/>
        </w:rPr>
        <w:t>библиотеки,</w:t>
      </w:r>
      <w:r w:rsidR="00F86750" w:rsidRPr="004E1630">
        <w:rPr>
          <w:sz w:val="24"/>
          <w:szCs w:val="24"/>
        </w:rPr>
        <w:t xml:space="preserve"> </w:t>
      </w:r>
      <w:r w:rsidRPr="004E1630">
        <w:rPr>
          <w:sz w:val="24"/>
          <w:szCs w:val="24"/>
        </w:rPr>
        <w:t>музеи,</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отправления</w:t>
      </w:r>
      <w:r w:rsidR="00F86750" w:rsidRPr="004E1630">
        <w:rPr>
          <w:sz w:val="24"/>
          <w:szCs w:val="24"/>
        </w:rPr>
        <w:t xml:space="preserve"> </w:t>
      </w:r>
      <w:r w:rsidRPr="004E1630">
        <w:rPr>
          <w:sz w:val="24"/>
          <w:szCs w:val="24"/>
        </w:rPr>
        <w:t>религиозных</w:t>
      </w:r>
      <w:r w:rsidR="00F86750" w:rsidRPr="004E1630">
        <w:rPr>
          <w:sz w:val="24"/>
          <w:szCs w:val="24"/>
        </w:rPr>
        <w:t xml:space="preserve"> </w:t>
      </w:r>
      <w:r w:rsidRPr="004E1630">
        <w:rPr>
          <w:sz w:val="24"/>
          <w:szCs w:val="24"/>
        </w:rPr>
        <w:t>обрядов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другие);</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учреждения</w:t>
      </w:r>
      <w:r w:rsidR="00F86750" w:rsidRPr="004E1630">
        <w:rPr>
          <w:sz w:val="24"/>
          <w:szCs w:val="24"/>
        </w:rPr>
        <w:t xml:space="preserve"> </w:t>
      </w:r>
      <w:r w:rsidRPr="004E1630">
        <w:rPr>
          <w:sz w:val="24"/>
          <w:szCs w:val="24"/>
        </w:rPr>
        <w:t>образования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науки,</w:t>
      </w:r>
      <w:r w:rsidR="00F86750" w:rsidRPr="004E1630">
        <w:rPr>
          <w:sz w:val="24"/>
          <w:szCs w:val="24"/>
        </w:rPr>
        <w:t xml:space="preserve"> </w:t>
      </w:r>
      <w:r w:rsidRPr="004E1630">
        <w:rPr>
          <w:sz w:val="24"/>
          <w:szCs w:val="24"/>
        </w:rPr>
        <w:t>здравоохранения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социальной</w:t>
      </w:r>
      <w:r w:rsidR="00F86750" w:rsidRPr="004E1630">
        <w:rPr>
          <w:sz w:val="24"/>
          <w:szCs w:val="24"/>
        </w:rPr>
        <w:t xml:space="preserve"> </w:t>
      </w:r>
      <w:r w:rsidRPr="004E1630">
        <w:rPr>
          <w:sz w:val="24"/>
          <w:szCs w:val="24"/>
        </w:rPr>
        <w:t>защиты</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торговли,</w:t>
      </w:r>
      <w:r w:rsidR="00F86750" w:rsidRPr="004E1630">
        <w:rPr>
          <w:sz w:val="24"/>
          <w:szCs w:val="24"/>
        </w:rPr>
        <w:t xml:space="preserve"> </w:t>
      </w:r>
      <w:r w:rsidRPr="004E1630">
        <w:rPr>
          <w:sz w:val="24"/>
          <w:szCs w:val="24"/>
        </w:rPr>
        <w:t>общественного</w:t>
      </w:r>
      <w:r w:rsidR="00F86750" w:rsidRPr="004E1630">
        <w:rPr>
          <w:sz w:val="24"/>
          <w:szCs w:val="24"/>
        </w:rPr>
        <w:t xml:space="preserve"> </w:t>
      </w:r>
      <w:r w:rsidRPr="004E1630">
        <w:rPr>
          <w:sz w:val="24"/>
          <w:szCs w:val="24"/>
        </w:rPr>
        <w:t>питания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бытового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(парикмахерские,</w:t>
      </w:r>
      <w:r w:rsidR="00F86750" w:rsidRPr="004E1630">
        <w:rPr>
          <w:sz w:val="24"/>
          <w:szCs w:val="24"/>
        </w:rPr>
        <w:t xml:space="preserve"> </w:t>
      </w:r>
      <w:r w:rsidRPr="004E1630">
        <w:rPr>
          <w:sz w:val="24"/>
          <w:szCs w:val="24"/>
        </w:rPr>
        <w:t>прачечные,</w:t>
      </w:r>
      <w:r w:rsidR="00F86750" w:rsidRPr="004E1630">
        <w:rPr>
          <w:sz w:val="24"/>
          <w:szCs w:val="24"/>
        </w:rPr>
        <w:t xml:space="preserve"> </w:t>
      </w:r>
      <w:r w:rsidRPr="004E1630">
        <w:rPr>
          <w:sz w:val="24"/>
          <w:szCs w:val="24"/>
        </w:rPr>
        <w:t>общественные</w:t>
      </w:r>
      <w:r w:rsidR="00F86750" w:rsidRPr="004E1630">
        <w:rPr>
          <w:sz w:val="24"/>
          <w:szCs w:val="24"/>
        </w:rPr>
        <w:t xml:space="preserve"> </w:t>
      </w:r>
      <w:r w:rsidRPr="004E1630">
        <w:rPr>
          <w:sz w:val="24"/>
          <w:szCs w:val="24"/>
        </w:rPr>
        <w:t>бани,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другие),</w:t>
      </w:r>
      <w:r w:rsidR="00F86750" w:rsidRPr="004E1630">
        <w:rPr>
          <w:sz w:val="24"/>
          <w:szCs w:val="24"/>
        </w:rPr>
        <w:t xml:space="preserve"> </w:t>
      </w:r>
      <w:r w:rsidRPr="004E1630">
        <w:rPr>
          <w:sz w:val="24"/>
          <w:szCs w:val="24"/>
        </w:rPr>
        <w:t>финансово-банковские</w:t>
      </w:r>
      <w:r w:rsidR="00F86750" w:rsidRPr="004E1630">
        <w:rPr>
          <w:sz w:val="24"/>
          <w:szCs w:val="24"/>
        </w:rPr>
        <w:t xml:space="preserve"> </w:t>
      </w:r>
      <w:r w:rsidRPr="004E1630">
        <w:rPr>
          <w:sz w:val="24"/>
          <w:szCs w:val="24"/>
        </w:rPr>
        <w:t>учреждения;</w:t>
      </w:r>
      <w:r w:rsidR="00F86750" w:rsidRPr="004E1630">
        <w:rPr>
          <w:sz w:val="24"/>
          <w:szCs w:val="24"/>
        </w:rPr>
        <w:t xml:space="preserve"> </w:t>
      </w:r>
      <w:r w:rsidRPr="004E1630">
        <w:rPr>
          <w:sz w:val="24"/>
          <w:szCs w:val="24"/>
        </w:rPr>
        <w:t>гостиницы,</w:t>
      </w:r>
      <w:r w:rsidR="00F86750" w:rsidRPr="004E1630">
        <w:rPr>
          <w:sz w:val="24"/>
          <w:szCs w:val="24"/>
        </w:rPr>
        <w:t xml:space="preserve"> </w:t>
      </w:r>
      <w:r w:rsidRPr="004E1630">
        <w:rPr>
          <w:sz w:val="24"/>
          <w:szCs w:val="24"/>
        </w:rPr>
        <w:t>отели,</w:t>
      </w:r>
      <w:r w:rsidR="00F86750" w:rsidRPr="004E1630">
        <w:rPr>
          <w:sz w:val="24"/>
          <w:szCs w:val="24"/>
        </w:rPr>
        <w:t xml:space="preserve"> </w:t>
      </w:r>
      <w:r w:rsidRPr="004E1630">
        <w:rPr>
          <w:sz w:val="24"/>
          <w:szCs w:val="24"/>
        </w:rPr>
        <w:t>иные</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временного</w:t>
      </w:r>
      <w:r w:rsidR="00F86750" w:rsidRPr="004E1630">
        <w:rPr>
          <w:sz w:val="24"/>
          <w:szCs w:val="24"/>
        </w:rPr>
        <w:t xml:space="preserve"> </w:t>
      </w:r>
      <w:r w:rsidRPr="004E1630">
        <w:rPr>
          <w:sz w:val="24"/>
          <w:szCs w:val="24"/>
        </w:rPr>
        <w:t>проживания;</w:t>
      </w:r>
      <w:r w:rsidR="00F86750" w:rsidRPr="004E1630">
        <w:rPr>
          <w:sz w:val="24"/>
          <w:szCs w:val="24"/>
        </w:rPr>
        <w:t xml:space="preserve"> </w:t>
      </w:r>
      <w:r w:rsidRPr="004E1630">
        <w:rPr>
          <w:sz w:val="24"/>
          <w:szCs w:val="24"/>
        </w:rPr>
        <w:t>физкультурно-оздоровительные,</w:t>
      </w:r>
      <w:r w:rsidR="00F86750" w:rsidRPr="004E1630">
        <w:rPr>
          <w:sz w:val="24"/>
          <w:szCs w:val="24"/>
        </w:rPr>
        <w:t xml:space="preserve"> </w:t>
      </w:r>
      <w:r w:rsidRPr="004E1630">
        <w:rPr>
          <w:sz w:val="24"/>
          <w:szCs w:val="24"/>
        </w:rPr>
        <w:t>спортивные</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отдыха,</w:t>
      </w:r>
      <w:r w:rsidR="00F86750" w:rsidRPr="004E1630">
        <w:rPr>
          <w:sz w:val="24"/>
          <w:szCs w:val="24"/>
        </w:rPr>
        <w:t xml:space="preserve"> </w:t>
      </w:r>
      <w:r w:rsidRPr="004E1630">
        <w:rPr>
          <w:sz w:val="24"/>
          <w:szCs w:val="24"/>
        </w:rPr>
        <w:t>парки,</w:t>
      </w:r>
      <w:r w:rsidR="00F86750" w:rsidRPr="004E1630">
        <w:rPr>
          <w:sz w:val="24"/>
          <w:szCs w:val="24"/>
        </w:rPr>
        <w:t xml:space="preserve"> </w:t>
      </w:r>
      <w:r w:rsidRPr="004E1630">
        <w:rPr>
          <w:sz w:val="24"/>
          <w:szCs w:val="24"/>
        </w:rPr>
        <w:t>сады,</w:t>
      </w:r>
      <w:r w:rsidR="00F86750" w:rsidRPr="004E1630">
        <w:rPr>
          <w:sz w:val="24"/>
          <w:szCs w:val="24"/>
        </w:rPr>
        <w:t xml:space="preserve"> </w:t>
      </w:r>
      <w:r w:rsidRPr="004E1630">
        <w:rPr>
          <w:sz w:val="24"/>
          <w:szCs w:val="24"/>
        </w:rPr>
        <w:t>лесопарки,</w:t>
      </w:r>
      <w:r w:rsidR="00F86750" w:rsidRPr="004E1630">
        <w:rPr>
          <w:sz w:val="24"/>
          <w:szCs w:val="24"/>
        </w:rPr>
        <w:t xml:space="preserve"> </w:t>
      </w:r>
      <w:r w:rsidRPr="004E1630">
        <w:rPr>
          <w:sz w:val="24"/>
          <w:szCs w:val="24"/>
        </w:rPr>
        <w:t>пляжи,</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оздоровительного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рекреационного</w:t>
      </w:r>
      <w:r w:rsidR="00F86750" w:rsidRPr="004E1630">
        <w:rPr>
          <w:sz w:val="24"/>
          <w:szCs w:val="24"/>
        </w:rPr>
        <w:t xml:space="preserve"> </w:t>
      </w:r>
      <w:r w:rsidRPr="004E1630">
        <w:rPr>
          <w:sz w:val="24"/>
          <w:szCs w:val="24"/>
        </w:rPr>
        <w:t>назначения,</w:t>
      </w:r>
      <w:r w:rsidR="00F86750" w:rsidRPr="004E1630">
        <w:rPr>
          <w:sz w:val="24"/>
          <w:szCs w:val="24"/>
        </w:rPr>
        <w:t xml:space="preserve"> </w:t>
      </w:r>
      <w:r w:rsidRPr="004E1630">
        <w:rPr>
          <w:sz w:val="24"/>
          <w:szCs w:val="24"/>
        </w:rPr>
        <w:t>аллеи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пешеходные</w:t>
      </w:r>
      <w:r w:rsidR="00F86750" w:rsidRPr="004E1630">
        <w:rPr>
          <w:sz w:val="24"/>
          <w:szCs w:val="24"/>
        </w:rPr>
        <w:t xml:space="preserve"> </w:t>
      </w:r>
      <w:r w:rsidRPr="004E1630">
        <w:rPr>
          <w:sz w:val="24"/>
          <w:szCs w:val="24"/>
        </w:rPr>
        <w:t>дорожки;</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транспортного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связи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информации:</w:t>
      </w:r>
      <w:r w:rsidR="00F86750" w:rsidRPr="004E1630">
        <w:rPr>
          <w:sz w:val="24"/>
          <w:szCs w:val="24"/>
        </w:rPr>
        <w:t xml:space="preserve"> </w:t>
      </w:r>
      <w:r w:rsidRPr="004E1630">
        <w:rPr>
          <w:sz w:val="24"/>
          <w:szCs w:val="24"/>
        </w:rPr>
        <w:t>железнодорожные</w:t>
      </w:r>
      <w:r w:rsidR="00F86750" w:rsidRPr="004E1630">
        <w:rPr>
          <w:sz w:val="24"/>
          <w:szCs w:val="24"/>
        </w:rPr>
        <w:t xml:space="preserve"> </w:t>
      </w:r>
      <w:r w:rsidRPr="004E1630">
        <w:rPr>
          <w:sz w:val="24"/>
          <w:szCs w:val="24"/>
        </w:rPr>
        <w:t>вокзалы,</w:t>
      </w:r>
      <w:r w:rsidR="00F86750" w:rsidRPr="004E1630">
        <w:rPr>
          <w:sz w:val="24"/>
          <w:szCs w:val="24"/>
        </w:rPr>
        <w:t xml:space="preserve"> </w:t>
      </w:r>
      <w:r w:rsidRPr="004E1630">
        <w:rPr>
          <w:sz w:val="24"/>
          <w:szCs w:val="24"/>
        </w:rPr>
        <w:t>автовокзалы,</w:t>
      </w:r>
      <w:r w:rsidR="00F86750" w:rsidRPr="004E1630">
        <w:rPr>
          <w:sz w:val="24"/>
          <w:szCs w:val="24"/>
        </w:rPr>
        <w:t xml:space="preserve"> </w:t>
      </w:r>
      <w:r w:rsidRPr="004E1630">
        <w:rPr>
          <w:sz w:val="24"/>
          <w:szCs w:val="24"/>
        </w:rPr>
        <w:t>другие</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автомобильного,</w:t>
      </w:r>
      <w:r w:rsidR="00F86750" w:rsidRPr="004E1630">
        <w:rPr>
          <w:sz w:val="24"/>
          <w:szCs w:val="24"/>
        </w:rPr>
        <w:t xml:space="preserve"> </w:t>
      </w:r>
      <w:r w:rsidRPr="004E1630">
        <w:rPr>
          <w:sz w:val="24"/>
          <w:szCs w:val="24"/>
        </w:rPr>
        <w:t>железнодорожного,</w:t>
      </w:r>
      <w:r w:rsidR="00F86750" w:rsidRPr="004E1630">
        <w:rPr>
          <w:sz w:val="24"/>
          <w:szCs w:val="24"/>
        </w:rPr>
        <w:t xml:space="preserve"> </w:t>
      </w:r>
      <w:r w:rsidRPr="004E1630">
        <w:rPr>
          <w:sz w:val="24"/>
          <w:szCs w:val="24"/>
        </w:rPr>
        <w:t>водного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воздушного</w:t>
      </w:r>
      <w:r w:rsidR="00F86750" w:rsidRPr="004E1630">
        <w:rPr>
          <w:sz w:val="24"/>
          <w:szCs w:val="24"/>
        </w:rPr>
        <w:t xml:space="preserve"> </w:t>
      </w:r>
      <w:r w:rsidRPr="004E1630">
        <w:rPr>
          <w:sz w:val="24"/>
          <w:szCs w:val="24"/>
        </w:rPr>
        <w:t>транспорта,</w:t>
      </w:r>
      <w:r w:rsidR="00F86750" w:rsidRPr="004E1630">
        <w:rPr>
          <w:sz w:val="24"/>
          <w:szCs w:val="24"/>
        </w:rPr>
        <w:t xml:space="preserve"> </w:t>
      </w:r>
      <w:r w:rsidRPr="004E1630">
        <w:rPr>
          <w:sz w:val="24"/>
          <w:szCs w:val="24"/>
        </w:rPr>
        <w:t>обслуживающие</w:t>
      </w:r>
      <w:r w:rsidR="00F86750" w:rsidRPr="004E1630">
        <w:rPr>
          <w:sz w:val="24"/>
          <w:szCs w:val="24"/>
        </w:rPr>
        <w:t xml:space="preserve"> </w:t>
      </w:r>
      <w:r w:rsidRPr="004E1630">
        <w:rPr>
          <w:sz w:val="24"/>
          <w:szCs w:val="24"/>
        </w:rPr>
        <w:t>население;</w:t>
      </w:r>
      <w:r w:rsidR="00F86750" w:rsidRPr="004E1630">
        <w:rPr>
          <w:sz w:val="24"/>
          <w:szCs w:val="24"/>
        </w:rPr>
        <w:t xml:space="preserve"> </w:t>
      </w:r>
      <w:r w:rsidRPr="004E1630">
        <w:rPr>
          <w:sz w:val="24"/>
          <w:szCs w:val="24"/>
        </w:rPr>
        <w:t>станции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остановки</w:t>
      </w:r>
      <w:r w:rsidR="00F86750" w:rsidRPr="004E1630">
        <w:rPr>
          <w:sz w:val="24"/>
          <w:szCs w:val="24"/>
        </w:rPr>
        <w:t xml:space="preserve"> </w:t>
      </w:r>
      <w:r w:rsidRPr="004E1630">
        <w:rPr>
          <w:sz w:val="24"/>
          <w:szCs w:val="24"/>
        </w:rPr>
        <w:t>всех</w:t>
      </w:r>
      <w:r w:rsidR="00F86750" w:rsidRPr="004E1630">
        <w:rPr>
          <w:sz w:val="24"/>
          <w:szCs w:val="24"/>
        </w:rPr>
        <w:t xml:space="preserve"> </w:t>
      </w:r>
      <w:r w:rsidRPr="004E1630">
        <w:rPr>
          <w:sz w:val="24"/>
          <w:szCs w:val="24"/>
        </w:rPr>
        <w:t>видов</w:t>
      </w:r>
      <w:r w:rsidR="00F86750" w:rsidRPr="004E1630">
        <w:rPr>
          <w:sz w:val="24"/>
          <w:szCs w:val="24"/>
        </w:rPr>
        <w:t xml:space="preserve"> </w:t>
      </w:r>
      <w:r w:rsidRPr="004E1630">
        <w:rPr>
          <w:sz w:val="24"/>
          <w:szCs w:val="24"/>
        </w:rPr>
        <w:t>пригородного</w:t>
      </w:r>
      <w:r w:rsidR="00F86750" w:rsidRPr="004E1630">
        <w:rPr>
          <w:sz w:val="24"/>
          <w:szCs w:val="24"/>
        </w:rPr>
        <w:t xml:space="preserve"> </w:t>
      </w:r>
      <w:r w:rsidRPr="004E1630">
        <w:rPr>
          <w:sz w:val="24"/>
          <w:szCs w:val="24"/>
        </w:rPr>
        <w:t>транспорта;</w:t>
      </w:r>
      <w:r w:rsidR="00F86750" w:rsidRPr="004E1630">
        <w:rPr>
          <w:sz w:val="24"/>
          <w:szCs w:val="24"/>
        </w:rPr>
        <w:t xml:space="preserve"> </w:t>
      </w:r>
      <w:r w:rsidRPr="004E1630">
        <w:rPr>
          <w:sz w:val="24"/>
          <w:szCs w:val="24"/>
        </w:rPr>
        <w:t>почтово-телеграфные;</w:t>
      </w:r>
      <w:r w:rsidR="00F86750" w:rsidRPr="004E1630">
        <w:rPr>
          <w:sz w:val="24"/>
          <w:szCs w:val="24"/>
        </w:rPr>
        <w:t xml:space="preserve"> </w:t>
      </w:r>
      <w:r w:rsidRPr="004E1630">
        <w:rPr>
          <w:sz w:val="24"/>
          <w:szCs w:val="24"/>
        </w:rPr>
        <w:t>производственные</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малого</w:t>
      </w:r>
      <w:r w:rsidR="00F86750" w:rsidRPr="004E1630">
        <w:rPr>
          <w:sz w:val="24"/>
          <w:szCs w:val="24"/>
        </w:rPr>
        <w:t xml:space="preserve"> </w:t>
      </w:r>
      <w:r w:rsidRPr="004E1630">
        <w:rPr>
          <w:sz w:val="24"/>
          <w:szCs w:val="24"/>
        </w:rPr>
        <w:t>бизнеса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другие</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приложения</w:t>
      </w:r>
      <w:r w:rsidR="00F86750" w:rsidRPr="004E1630">
        <w:rPr>
          <w:sz w:val="24"/>
          <w:szCs w:val="24"/>
        </w:rPr>
        <w:t xml:space="preserve"> </w:t>
      </w:r>
      <w:r w:rsidRPr="004E1630">
        <w:rPr>
          <w:sz w:val="24"/>
          <w:szCs w:val="24"/>
        </w:rPr>
        <w:t>труда;</w:t>
      </w:r>
      <w:r w:rsidR="00F86750" w:rsidRPr="004E1630">
        <w:rPr>
          <w:sz w:val="24"/>
          <w:szCs w:val="24"/>
        </w:rPr>
        <w:t xml:space="preserve"> </w:t>
      </w:r>
      <w:r w:rsidRPr="004E1630">
        <w:rPr>
          <w:sz w:val="24"/>
          <w:szCs w:val="24"/>
        </w:rPr>
        <w:t>тротуары,</w:t>
      </w:r>
      <w:r w:rsidR="00F86750" w:rsidRPr="004E1630">
        <w:rPr>
          <w:sz w:val="24"/>
          <w:szCs w:val="24"/>
        </w:rPr>
        <w:t xml:space="preserve"> </w:t>
      </w:r>
      <w:r w:rsidRPr="004E1630">
        <w:rPr>
          <w:sz w:val="24"/>
          <w:szCs w:val="24"/>
        </w:rPr>
        <w:t>переходы</w:t>
      </w:r>
      <w:r w:rsidR="00F86750" w:rsidRPr="004E1630">
        <w:rPr>
          <w:sz w:val="24"/>
          <w:szCs w:val="24"/>
        </w:rPr>
        <w:t xml:space="preserve"> </w:t>
      </w:r>
      <w:r w:rsidRPr="004E1630">
        <w:rPr>
          <w:sz w:val="24"/>
          <w:szCs w:val="24"/>
        </w:rPr>
        <w:t>улиц,</w:t>
      </w:r>
      <w:r w:rsidR="00F86750" w:rsidRPr="004E1630">
        <w:rPr>
          <w:sz w:val="24"/>
          <w:szCs w:val="24"/>
        </w:rPr>
        <w:t xml:space="preserve"> </w:t>
      </w:r>
      <w:r w:rsidRPr="004E1630">
        <w:rPr>
          <w:sz w:val="24"/>
          <w:szCs w:val="24"/>
        </w:rPr>
        <w:t>дорог</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магистралей;</w:t>
      </w:r>
      <w:r w:rsidR="00F86750" w:rsidRPr="004E1630">
        <w:rPr>
          <w:sz w:val="24"/>
          <w:szCs w:val="24"/>
        </w:rPr>
        <w:t xml:space="preserve"> </w:t>
      </w:r>
      <w:r w:rsidRPr="004E1630">
        <w:rPr>
          <w:sz w:val="24"/>
          <w:szCs w:val="24"/>
        </w:rPr>
        <w:t>прилегающие</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вышеперечисленным</w:t>
      </w:r>
      <w:r w:rsidR="00F86750" w:rsidRPr="004E1630">
        <w:rPr>
          <w:sz w:val="24"/>
          <w:szCs w:val="24"/>
        </w:rPr>
        <w:t xml:space="preserve"> </w:t>
      </w:r>
      <w:r w:rsidRPr="004E1630">
        <w:rPr>
          <w:sz w:val="24"/>
          <w:szCs w:val="24"/>
        </w:rPr>
        <w:t>зданиям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сооружениям</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площади.</w:t>
      </w:r>
    </w:p>
    <w:p w:rsidR="00104372" w:rsidRPr="004E1630" w:rsidRDefault="00104372" w:rsidP="0028053E">
      <w:pPr>
        <w:suppressAutoHyphens/>
        <w:ind w:firstLine="709"/>
        <w:jc w:val="both"/>
        <w:rPr>
          <w:sz w:val="24"/>
          <w:szCs w:val="24"/>
        </w:rPr>
      </w:pPr>
      <w:r w:rsidRPr="004E1630">
        <w:rPr>
          <w:sz w:val="24"/>
          <w:szCs w:val="24"/>
        </w:rPr>
        <w:t>Проектные</w:t>
      </w:r>
      <w:r w:rsidR="00F86750" w:rsidRPr="004E1630">
        <w:rPr>
          <w:sz w:val="24"/>
          <w:szCs w:val="24"/>
        </w:rPr>
        <w:t xml:space="preserve"> </w:t>
      </w:r>
      <w:r w:rsidRPr="004E1630">
        <w:rPr>
          <w:sz w:val="24"/>
          <w:szCs w:val="24"/>
        </w:rPr>
        <w:t>решения</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доступных</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обеспечивать:</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досягаемость</w:t>
      </w:r>
      <w:r w:rsidR="00F86750" w:rsidRPr="004E1630">
        <w:rPr>
          <w:sz w:val="24"/>
          <w:szCs w:val="24"/>
        </w:rPr>
        <w:t xml:space="preserve"> </w:t>
      </w:r>
      <w:r w:rsidRPr="004E1630">
        <w:rPr>
          <w:sz w:val="24"/>
          <w:szCs w:val="24"/>
        </w:rPr>
        <w:t>мест</w:t>
      </w:r>
      <w:r w:rsidR="00F86750" w:rsidRPr="004E1630">
        <w:rPr>
          <w:sz w:val="24"/>
          <w:szCs w:val="24"/>
        </w:rPr>
        <w:t xml:space="preserve"> </w:t>
      </w:r>
      <w:r w:rsidRPr="004E1630">
        <w:rPr>
          <w:sz w:val="24"/>
          <w:szCs w:val="24"/>
        </w:rPr>
        <w:t>целевого</w:t>
      </w:r>
      <w:r w:rsidR="00F86750" w:rsidRPr="004E1630">
        <w:rPr>
          <w:sz w:val="24"/>
          <w:szCs w:val="24"/>
        </w:rPr>
        <w:t xml:space="preserve"> </w:t>
      </w:r>
      <w:r w:rsidRPr="004E1630">
        <w:rPr>
          <w:sz w:val="24"/>
          <w:szCs w:val="24"/>
        </w:rPr>
        <w:t>посещения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беспрепятственность</w:t>
      </w:r>
      <w:r w:rsidR="00F86750" w:rsidRPr="004E1630">
        <w:rPr>
          <w:sz w:val="24"/>
          <w:szCs w:val="24"/>
        </w:rPr>
        <w:t xml:space="preserve"> </w:t>
      </w:r>
      <w:r w:rsidRPr="004E1630">
        <w:rPr>
          <w:sz w:val="24"/>
          <w:szCs w:val="24"/>
        </w:rPr>
        <w:t>перемещения</w:t>
      </w:r>
      <w:r w:rsidR="00F86750" w:rsidRPr="004E1630">
        <w:rPr>
          <w:sz w:val="24"/>
          <w:szCs w:val="24"/>
        </w:rPr>
        <w:t xml:space="preserve"> </w:t>
      </w:r>
      <w:r w:rsidRPr="004E1630">
        <w:rPr>
          <w:sz w:val="24"/>
          <w:szCs w:val="24"/>
        </w:rPr>
        <w:t>внутри</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сооружений;</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безопасность</w:t>
      </w:r>
      <w:r w:rsidR="00F86750" w:rsidRPr="004E1630">
        <w:rPr>
          <w:sz w:val="24"/>
          <w:szCs w:val="24"/>
        </w:rPr>
        <w:t xml:space="preserve"> </w:t>
      </w:r>
      <w:r w:rsidRPr="004E1630">
        <w:rPr>
          <w:sz w:val="24"/>
          <w:szCs w:val="24"/>
        </w:rPr>
        <w:t>путей</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эвакуационных),</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мест</w:t>
      </w:r>
      <w:r w:rsidR="00F86750" w:rsidRPr="004E1630">
        <w:rPr>
          <w:sz w:val="24"/>
          <w:szCs w:val="24"/>
        </w:rPr>
        <w:t xml:space="preserve"> </w:t>
      </w:r>
      <w:r w:rsidRPr="004E1630">
        <w:rPr>
          <w:sz w:val="24"/>
          <w:szCs w:val="24"/>
        </w:rPr>
        <w:t>проживания,</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приложения</w:t>
      </w:r>
      <w:r w:rsidR="00F86750" w:rsidRPr="004E1630">
        <w:rPr>
          <w:sz w:val="24"/>
          <w:szCs w:val="24"/>
        </w:rPr>
        <w:t xml:space="preserve"> </w:t>
      </w:r>
      <w:r w:rsidRPr="004E1630">
        <w:rPr>
          <w:sz w:val="24"/>
          <w:szCs w:val="24"/>
        </w:rPr>
        <w:t>труда;</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своевременное</w:t>
      </w:r>
      <w:r w:rsidR="00F86750" w:rsidRPr="004E1630">
        <w:rPr>
          <w:sz w:val="24"/>
          <w:szCs w:val="24"/>
        </w:rPr>
        <w:t xml:space="preserve"> </w:t>
      </w:r>
      <w:r w:rsidRPr="004E1630">
        <w:rPr>
          <w:sz w:val="24"/>
          <w:szCs w:val="24"/>
        </w:rPr>
        <w:t>получение</w:t>
      </w:r>
      <w:r w:rsidR="00F86750" w:rsidRPr="004E1630">
        <w:rPr>
          <w:sz w:val="24"/>
          <w:szCs w:val="24"/>
        </w:rPr>
        <w:t xml:space="preserve"> </w:t>
      </w:r>
      <w:r w:rsidRPr="004E1630">
        <w:rPr>
          <w:sz w:val="24"/>
          <w:szCs w:val="24"/>
        </w:rPr>
        <w:t>полноценной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качественной</w:t>
      </w:r>
      <w:r w:rsidR="00F86750" w:rsidRPr="004E1630">
        <w:rPr>
          <w:sz w:val="24"/>
          <w:szCs w:val="24"/>
        </w:rPr>
        <w:t xml:space="preserve"> </w:t>
      </w:r>
      <w:r w:rsidRPr="004E1630">
        <w:rPr>
          <w:sz w:val="24"/>
          <w:szCs w:val="24"/>
        </w:rPr>
        <w:t>информации,</w:t>
      </w:r>
      <w:r w:rsidR="00F86750" w:rsidRPr="004E1630">
        <w:rPr>
          <w:sz w:val="24"/>
          <w:szCs w:val="24"/>
        </w:rPr>
        <w:t xml:space="preserve"> </w:t>
      </w:r>
      <w:r w:rsidRPr="004E1630">
        <w:rPr>
          <w:sz w:val="24"/>
          <w:szCs w:val="24"/>
        </w:rPr>
        <w:t>позволяющей</w:t>
      </w:r>
      <w:r w:rsidR="00F86750" w:rsidRPr="004E1630">
        <w:rPr>
          <w:sz w:val="24"/>
          <w:szCs w:val="24"/>
        </w:rPr>
        <w:t xml:space="preserve"> </w:t>
      </w:r>
      <w:r w:rsidRPr="004E1630">
        <w:rPr>
          <w:sz w:val="24"/>
          <w:szCs w:val="24"/>
        </w:rPr>
        <w:t>ориентироваться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пространстве,</w:t>
      </w:r>
      <w:r w:rsidR="00F86750" w:rsidRPr="004E1630">
        <w:rPr>
          <w:sz w:val="24"/>
          <w:szCs w:val="24"/>
        </w:rPr>
        <w:t xml:space="preserve"> </w:t>
      </w:r>
      <w:r w:rsidRPr="004E1630">
        <w:rPr>
          <w:sz w:val="24"/>
          <w:szCs w:val="24"/>
        </w:rPr>
        <w:t>использовать</w:t>
      </w:r>
      <w:r w:rsidR="00F86750" w:rsidRPr="004E1630">
        <w:rPr>
          <w:sz w:val="24"/>
          <w:szCs w:val="24"/>
        </w:rPr>
        <w:t xml:space="preserve"> </w:t>
      </w:r>
      <w:r w:rsidRPr="004E1630">
        <w:rPr>
          <w:sz w:val="24"/>
          <w:szCs w:val="24"/>
        </w:rPr>
        <w:t>оборудование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самообслуживания),</w:t>
      </w:r>
      <w:r w:rsidR="00F86750" w:rsidRPr="004E1630">
        <w:rPr>
          <w:sz w:val="24"/>
          <w:szCs w:val="24"/>
        </w:rPr>
        <w:t xml:space="preserve"> </w:t>
      </w:r>
      <w:r w:rsidRPr="004E1630">
        <w:rPr>
          <w:sz w:val="24"/>
          <w:szCs w:val="24"/>
        </w:rPr>
        <w:t>получать</w:t>
      </w:r>
      <w:r w:rsidR="00F86750" w:rsidRPr="004E1630">
        <w:rPr>
          <w:sz w:val="24"/>
          <w:szCs w:val="24"/>
        </w:rPr>
        <w:t xml:space="preserve"> </w:t>
      </w:r>
      <w:r w:rsidRPr="004E1630">
        <w:rPr>
          <w:sz w:val="24"/>
          <w:szCs w:val="24"/>
        </w:rPr>
        <w:t>услуги,</w:t>
      </w:r>
      <w:r w:rsidR="00F86750" w:rsidRPr="004E1630">
        <w:rPr>
          <w:sz w:val="24"/>
          <w:szCs w:val="24"/>
        </w:rPr>
        <w:t xml:space="preserve"> </w:t>
      </w:r>
      <w:r w:rsidRPr="004E1630">
        <w:rPr>
          <w:sz w:val="24"/>
          <w:szCs w:val="24"/>
        </w:rPr>
        <w:t>участвовать</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трудовом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учебном</w:t>
      </w:r>
      <w:r w:rsidR="00F86750" w:rsidRPr="004E1630">
        <w:rPr>
          <w:sz w:val="24"/>
          <w:szCs w:val="24"/>
        </w:rPr>
        <w:t xml:space="preserve"> </w:t>
      </w:r>
      <w:r w:rsidRPr="004E1630">
        <w:rPr>
          <w:sz w:val="24"/>
          <w:szCs w:val="24"/>
        </w:rPr>
        <w:t>процессе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прочие;</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удобство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комфорт</w:t>
      </w:r>
      <w:r w:rsidR="00F86750" w:rsidRPr="004E1630">
        <w:rPr>
          <w:sz w:val="24"/>
          <w:szCs w:val="24"/>
        </w:rPr>
        <w:t xml:space="preserve"> </w:t>
      </w:r>
      <w:r w:rsidRPr="004E1630">
        <w:rPr>
          <w:sz w:val="24"/>
          <w:szCs w:val="24"/>
        </w:rPr>
        <w:t>среды</w:t>
      </w:r>
      <w:r w:rsidR="00F86750" w:rsidRPr="004E1630">
        <w:rPr>
          <w:sz w:val="24"/>
          <w:szCs w:val="24"/>
        </w:rPr>
        <w:t xml:space="preserve"> </w:t>
      </w:r>
      <w:r w:rsidRPr="004E1630">
        <w:rPr>
          <w:sz w:val="24"/>
          <w:szCs w:val="24"/>
        </w:rPr>
        <w:t>жизнедеятельности.</w:t>
      </w:r>
    </w:p>
    <w:p w:rsidR="00104372" w:rsidRPr="004E1630" w:rsidRDefault="00104372" w:rsidP="0028053E">
      <w:pPr>
        <w:suppressAutoHyphens/>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проектах</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предусмотрены</w:t>
      </w:r>
      <w:r w:rsidR="00F86750" w:rsidRPr="004E1630">
        <w:rPr>
          <w:sz w:val="24"/>
          <w:szCs w:val="24"/>
        </w:rPr>
        <w:t xml:space="preserve"> </w:t>
      </w:r>
      <w:r w:rsidRPr="004E1630">
        <w:rPr>
          <w:sz w:val="24"/>
          <w:szCs w:val="24"/>
        </w:rPr>
        <w:t>условия</w:t>
      </w:r>
      <w:r w:rsidR="00F86750" w:rsidRPr="004E1630">
        <w:rPr>
          <w:sz w:val="24"/>
          <w:szCs w:val="24"/>
        </w:rPr>
        <w:t xml:space="preserve"> </w:t>
      </w:r>
      <w:r w:rsidRPr="004E1630">
        <w:rPr>
          <w:sz w:val="24"/>
          <w:szCs w:val="24"/>
        </w:rPr>
        <w:t>беспрепятственного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удобного</w:t>
      </w:r>
      <w:r w:rsidR="00F86750" w:rsidRPr="004E1630">
        <w:rPr>
          <w:sz w:val="24"/>
          <w:szCs w:val="24"/>
        </w:rPr>
        <w:t xml:space="preserve"> </w:t>
      </w:r>
      <w:r w:rsidRPr="004E1630">
        <w:rPr>
          <w:sz w:val="24"/>
          <w:szCs w:val="24"/>
        </w:rPr>
        <w:t>передвижения</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участку</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зданию</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предприятия,</w:t>
      </w:r>
      <w:r w:rsidR="00F86750" w:rsidRPr="004E1630">
        <w:rPr>
          <w:sz w:val="24"/>
          <w:szCs w:val="24"/>
        </w:rPr>
        <w:t xml:space="preserve"> </w:t>
      </w:r>
      <w:r w:rsidRPr="004E1630">
        <w:rPr>
          <w:sz w:val="24"/>
          <w:szCs w:val="24"/>
        </w:rPr>
        <w:t>комплекса</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учетом</w:t>
      </w:r>
      <w:r w:rsidR="00F86750" w:rsidRPr="004E1630">
        <w:rPr>
          <w:sz w:val="24"/>
          <w:szCs w:val="24"/>
        </w:rPr>
        <w:t xml:space="preserve"> </w:t>
      </w:r>
      <w:r w:rsidRPr="004E1630">
        <w:rPr>
          <w:sz w:val="24"/>
          <w:szCs w:val="24"/>
        </w:rPr>
        <w:t>требований</w:t>
      </w:r>
      <w:r w:rsidR="00F86750" w:rsidRPr="004E1630">
        <w:rPr>
          <w:sz w:val="24"/>
          <w:szCs w:val="24"/>
        </w:rPr>
        <w:t xml:space="preserve"> </w:t>
      </w:r>
      <w:r w:rsidRPr="004E1630">
        <w:rPr>
          <w:sz w:val="24"/>
          <w:szCs w:val="24"/>
        </w:rPr>
        <w:t>настоящих</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Система</w:t>
      </w:r>
      <w:r w:rsidR="00F86750" w:rsidRPr="004E1630">
        <w:rPr>
          <w:sz w:val="24"/>
          <w:szCs w:val="24"/>
        </w:rPr>
        <w:t xml:space="preserve"> </w:t>
      </w:r>
      <w:r w:rsidRPr="004E1630">
        <w:rPr>
          <w:sz w:val="24"/>
          <w:szCs w:val="24"/>
        </w:rPr>
        <w:t>средств</w:t>
      </w:r>
      <w:r w:rsidR="00F86750" w:rsidRPr="004E1630">
        <w:rPr>
          <w:sz w:val="24"/>
          <w:szCs w:val="24"/>
        </w:rPr>
        <w:t xml:space="preserve"> </w:t>
      </w:r>
      <w:r w:rsidRPr="004E1630">
        <w:rPr>
          <w:sz w:val="24"/>
          <w:szCs w:val="24"/>
        </w:rPr>
        <w:t>информационной</w:t>
      </w:r>
      <w:r w:rsidR="00F86750" w:rsidRPr="004E1630">
        <w:rPr>
          <w:sz w:val="24"/>
          <w:szCs w:val="24"/>
        </w:rPr>
        <w:t xml:space="preserve"> </w:t>
      </w:r>
      <w:r w:rsidRPr="004E1630">
        <w:rPr>
          <w:sz w:val="24"/>
          <w:szCs w:val="24"/>
        </w:rPr>
        <w:t>поддержки</w:t>
      </w:r>
      <w:r w:rsidR="00F86750" w:rsidRPr="004E1630">
        <w:rPr>
          <w:sz w:val="24"/>
          <w:szCs w:val="24"/>
        </w:rPr>
        <w:t xml:space="preserve"> </w:t>
      </w:r>
      <w:r w:rsidRPr="004E1630">
        <w:rPr>
          <w:sz w:val="24"/>
          <w:szCs w:val="24"/>
        </w:rPr>
        <w:t>должна</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обеспечена</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всех</w:t>
      </w:r>
      <w:r w:rsidR="00F86750" w:rsidRPr="004E1630">
        <w:rPr>
          <w:sz w:val="24"/>
          <w:szCs w:val="24"/>
        </w:rPr>
        <w:t xml:space="preserve"> </w:t>
      </w:r>
      <w:r w:rsidRPr="004E1630">
        <w:rPr>
          <w:sz w:val="24"/>
          <w:szCs w:val="24"/>
        </w:rPr>
        <w:t>путях</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доступных</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все</w:t>
      </w:r>
      <w:r w:rsidR="00F86750" w:rsidRPr="004E1630">
        <w:rPr>
          <w:sz w:val="24"/>
          <w:szCs w:val="24"/>
        </w:rPr>
        <w:t xml:space="preserve"> </w:t>
      </w:r>
      <w:r w:rsidRPr="004E1630">
        <w:rPr>
          <w:sz w:val="24"/>
          <w:szCs w:val="24"/>
        </w:rPr>
        <w:t>время</w:t>
      </w:r>
      <w:r w:rsidR="00F86750" w:rsidRPr="004E1630">
        <w:rPr>
          <w:sz w:val="24"/>
          <w:szCs w:val="24"/>
        </w:rPr>
        <w:t xml:space="preserve"> </w:t>
      </w:r>
      <w:r w:rsidRPr="004E1630">
        <w:rPr>
          <w:sz w:val="24"/>
          <w:szCs w:val="24"/>
        </w:rPr>
        <w:t>эксплуатации.</w:t>
      </w:r>
    </w:p>
    <w:p w:rsidR="00104372" w:rsidRPr="004E1630" w:rsidRDefault="00104372" w:rsidP="0028053E">
      <w:pPr>
        <w:suppressAutoHyphens/>
        <w:ind w:firstLine="709"/>
        <w:jc w:val="both"/>
        <w:rPr>
          <w:b/>
          <w:sz w:val="24"/>
          <w:szCs w:val="24"/>
        </w:rPr>
      </w:pPr>
      <w:r w:rsidRPr="004E1630">
        <w:rPr>
          <w:b/>
          <w:sz w:val="24"/>
          <w:szCs w:val="24"/>
        </w:rPr>
        <w:t>Требования</w:t>
      </w:r>
      <w:r w:rsidR="00F86750" w:rsidRPr="004E1630">
        <w:rPr>
          <w:b/>
          <w:sz w:val="24"/>
          <w:szCs w:val="24"/>
        </w:rPr>
        <w:t xml:space="preserve"> </w:t>
      </w:r>
      <w:r w:rsidRPr="004E1630">
        <w:rPr>
          <w:b/>
          <w:sz w:val="24"/>
          <w:szCs w:val="24"/>
        </w:rPr>
        <w:t>к</w:t>
      </w:r>
      <w:r w:rsidR="00F86750" w:rsidRPr="004E1630">
        <w:rPr>
          <w:b/>
          <w:sz w:val="24"/>
          <w:szCs w:val="24"/>
        </w:rPr>
        <w:t xml:space="preserve"> </w:t>
      </w:r>
      <w:r w:rsidRPr="004E1630">
        <w:rPr>
          <w:b/>
          <w:sz w:val="24"/>
          <w:szCs w:val="24"/>
        </w:rPr>
        <w:t>зданиям,</w:t>
      </w:r>
      <w:r w:rsidR="00F86750" w:rsidRPr="004E1630">
        <w:rPr>
          <w:b/>
          <w:sz w:val="24"/>
          <w:szCs w:val="24"/>
        </w:rPr>
        <w:t xml:space="preserve"> </w:t>
      </w:r>
      <w:r w:rsidRPr="004E1630">
        <w:rPr>
          <w:b/>
          <w:sz w:val="24"/>
          <w:szCs w:val="24"/>
        </w:rPr>
        <w:t>сооружениям</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объектам</w:t>
      </w:r>
      <w:r w:rsidR="00F86750" w:rsidRPr="004E1630">
        <w:rPr>
          <w:b/>
          <w:sz w:val="24"/>
          <w:szCs w:val="24"/>
        </w:rPr>
        <w:t xml:space="preserve"> </w:t>
      </w:r>
      <w:r w:rsidRPr="004E1630">
        <w:rPr>
          <w:b/>
          <w:sz w:val="24"/>
          <w:szCs w:val="24"/>
        </w:rPr>
        <w:t>социальной</w:t>
      </w:r>
      <w:r w:rsidR="00F86750" w:rsidRPr="004E1630">
        <w:rPr>
          <w:b/>
          <w:sz w:val="24"/>
          <w:szCs w:val="24"/>
        </w:rPr>
        <w:t xml:space="preserve"> </w:t>
      </w:r>
      <w:r w:rsidRPr="004E1630">
        <w:rPr>
          <w:b/>
          <w:sz w:val="24"/>
          <w:szCs w:val="24"/>
        </w:rPr>
        <w:t>инфраструктуры</w:t>
      </w:r>
    </w:p>
    <w:p w:rsidR="00104372" w:rsidRPr="004E1630" w:rsidRDefault="00104372" w:rsidP="0028053E">
      <w:pPr>
        <w:suppressAutoHyphens/>
        <w:ind w:firstLine="709"/>
        <w:jc w:val="both"/>
        <w:rPr>
          <w:sz w:val="24"/>
          <w:szCs w:val="24"/>
        </w:rPr>
      </w:pPr>
      <w:r w:rsidRPr="004E1630">
        <w:rPr>
          <w:sz w:val="24"/>
          <w:szCs w:val="24"/>
        </w:rPr>
        <w:t>Объекты</w:t>
      </w:r>
      <w:r w:rsidR="00F86750" w:rsidRPr="004E1630">
        <w:rPr>
          <w:sz w:val="24"/>
          <w:szCs w:val="24"/>
        </w:rPr>
        <w:t xml:space="preserve"> </w:t>
      </w:r>
      <w:r w:rsidRPr="004E1630">
        <w:rPr>
          <w:sz w:val="24"/>
          <w:szCs w:val="24"/>
        </w:rPr>
        <w:t>социальной</w:t>
      </w:r>
      <w:r w:rsidR="00F86750" w:rsidRPr="004E1630">
        <w:rPr>
          <w:sz w:val="24"/>
          <w:szCs w:val="24"/>
        </w:rPr>
        <w:t xml:space="preserve"> </w:t>
      </w:r>
      <w:r w:rsidRPr="004E1630">
        <w:rPr>
          <w:sz w:val="24"/>
          <w:szCs w:val="24"/>
        </w:rPr>
        <w:t>инфраструктуры</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оснащаться</w:t>
      </w:r>
      <w:r w:rsidR="00F86750" w:rsidRPr="004E1630">
        <w:rPr>
          <w:sz w:val="24"/>
          <w:szCs w:val="24"/>
        </w:rPr>
        <w:t xml:space="preserve"> </w:t>
      </w:r>
      <w:r w:rsidRPr="004E1630">
        <w:rPr>
          <w:sz w:val="24"/>
          <w:szCs w:val="24"/>
        </w:rPr>
        <w:t>следующими</w:t>
      </w:r>
      <w:r w:rsidR="00F86750" w:rsidRPr="004E1630">
        <w:rPr>
          <w:sz w:val="24"/>
          <w:szCs w:val="24"/>
        </w:rPr>
        <w:t xml:space="preserve"> </w:t>
      </w:r>
      <w:r w:rsidRPr="004E1630">
        <w:rPr>
          <w:sz w:val="24"/>
          <w:szCs w:val="24"/>
        </w:rPr>
        <w:t>специальными</w:t>
      </w:r>
      <w:r w:rsidR="00F86750" w:rsidRPr="004E1630">
        <w:rPr>
          <w:sz w:val="24"/>
          <w:szCs w:val="24"/>
        </w:rPr>
        <w:t xml:space="preserve"> </w:t>
      </w:r>
      <w:r w:rsidRPr="004E1630">
        <w:rPr>
          <w:sz w:val="24"/>
          <w:szCs w:val="24"/>
        </w:rPr>
        <w:t>приспособлениями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оборудованием:</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визуальной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звуковой</w:t>
      </w:r>
      <w:r w:rsidR="00F86750" w:rsidRPr="004E1630">
        <w:rPr>
          <w:sz w:val="24"/>
          <w:szCs w:val="24"/>
        </w:rPr>
        <w:t xml:space="preserve"> </w:t>
      </w:r>
      <w:r w:rsidRPr="004E1630">
        <w:rPr>
          <w:sz w:val="24"/>
          <w:szCs w:val="24"/>
        </w:rPr>
        <w:t>информацией,</w:t>
      </w:r>
      <w:r w:rsidR="00F86750" w:rsidRPr="004E1630">
        <w:rPr>
          <w:sz w:val="24"/>
          <w:szCs w:val="24"/>
        </w:rPr>
        <w:t xml:space="preserve"> </w:t>
      </w:r>
      <w:r w:rsidRPr="004E1630">
        <w:rPr>
          <w:sz w:val="24"/>
          <w:szCs w:val="24"/>
        </w:rPr>
        <w:t>включая</w:t>
      </w:r>
      <w:r w:rsidR="00F86750" w:rsidRPr="004E1630">
        <w:rPr>
          <w:sz w:val="24"/>
          <w:szCs w:val="24"/>
        </w:rPr>
        <w:t xml:space="preserve"> </w:t>
      </w:r>
      <w:r w:rsidRPr="004E1630">
        <w:rPr>
          <w:sz w:val="24"/>
          <w:szCs w:val="24"/>
        </w:rPr>
        <w:t>специальные</w:t>
      </w:r>
      <w:r w:rsidR="00F86750" w:rsidRPr="004E1630">
        <w:rPr>
          <w:sz w:val="24"/>
          <w:szCs w:val="24"/>
        </w:rPr>
        <w:t xml:space="preserve"> </w:t>
      </w:r>
      <w:r w:rsidRPr="004E1630">
        <w:rPr>
          <w:sz w:val="24"/>
          <w:szCs w:val="24"/>
        </w:rPr>
        <w:t>знаки</w:t>
      </w:r>
      <w:r w:rsidR="00F86750" w:rsidRPr="004E1630">
        <w:rPr>
          <w:sz w:val="24"/>
          <w:szCs w:val="24"/>
        </w:rPr>
        <w:t xml:space="preserve"> </w:t>
      </w:r>
      <w:r w:rsidRPr="004E1630">
        <w:rPr>
          <w:sz w:val="24"/>
          <w:szCs w:val="24"/>
        </w:rPr>
        <w:t>у</w:t>
      </w:r>
      <w:r w:rsidR="00F86750" w:rsidRPr="004E1630">
        <w:rPr>
          <w:sz w:val="24"/>
          <w:szCs w:val="24"/>
        </w:rPr>
        <w:t xml:space="preserve"> </w:t>
      </w:r>
      <w:r w:rsidRPr="004E1630">
        <w:rPr>
          <w:sz w:val="24"/>
          <w:szCs w:val="24"/>
        </w:rPr>
        <w:t>строящихся,</w:t>
      </w:r>
      <w:r w:rsidR="00F86750" w:rsidRPr="004E1630">
        <w:rPr>
          <w:sz w:val="24"/>
          <w:szCs w:val="24"/>
        </w:rPr>
        <w:t xml:space="preserve"> </w:t>
      </w:r>
      <w:r w:rsidRPr="004E1630">
        <w:rPr>
          <w:sz w:val="24"/>
          <w:szCs w:val="24"/>
        </w:rPr>
        <w:t>ремонтируемых</w:t>
      </w:r>
      <w:r w:rsidR="00F86750" w:rsidRPr="004E1630">
        <w:rPr>
          <w:sz w:val="24"/>
          <w:szCs w:val="24"/>
        </w:rPr>
        <w:t xml:space="preserve"> </w:t>
      </w:r>
      <w:r w:rsidRPr="004E1630">
        <w:rPr>
          <w:sz w:val="24"/>
          <w:szCs w:val="24"/>
        </w:rPr>
        <w:t>объектов;</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телефонами-автоматами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иными</w:t>
      </w:r>
      <w:r w:rsidR="00F86750" w:rsidRPr="004E1630">
        <w:rPr>
          <w:sz w:val="24"/>
          <w:szCs w:val="24"/>
        </w:rPr>
        <w:t xml:space="preserve"> </w:t>
      </w:r>
      <w:r w:rsidRPr="004E1630">
        <w:rPr>
          <w:sz w:val="24"/>
          <w:szCs w:val="24"/>
        </w:rPr>
        <w:t>средствами</w:t>
      </w:r>
      <w:r w:rsidR="00F86750" w:rsidRPr="004E1630">
        <w:rPr>
          <w:sz w:val="24"/>
          <w:szCs w:val="24"/>
        </w:rPr>
        <w:t xml:space="preserve"> </w:t>
      </w:r>
      <w:r w:rsidRPr="004E1630">
        <w:rPr>
          <w:sz w:val="24"/>
          <w:szCs w:val="24"/>
        </w:rPr>
        <w:t>связи,</w:t>
      </w:r>
      <w:r w:rsidR="00F86750" w:rsidRPr="004E1630">
        <w:rPr>
          <w:sz w:val="24"/>
          <w:szCs w:val="24"/>
        </w:rPr>
        <w:t xml:space="preserve"> </w:t>
      </w:r>
      <w:r w:rsidRPr="004E1630">
        <w:rPr>
          <w:sz w:val="24"/>
          <w:szCs w:val="24"/>
        </w:rPr>
        <w:t>доступными</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инвалидов;</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санитарно-гигиеническими</w:t>
      </w:r>
      <w:r w:rsidR="00F86750" w:rsidRPr="004E1630">
        <w:rPr>
          <w:sz w:val="24"/>
          <w:szCs w:val="24"/>
        </w:rPr>
        <w:t xml:space="preserve"> </w:t>
      </w:r>
      <w:r w:rsidRPr="004E1630">
        <w:rPr>
          <w:sz w:val="24"/>
          <w:szCs w:val="24"/>
        </w:rPr>
        <w:t>помещениями,</w:t>
      </w:r>
      <w:r w:rsidR="00F86750" w:rsidRPr="004E1630">
        <w:rPr>
          <w:sz w:val="24"/>
          <w:szCs w:val="24"/>
        </w:rPr>
        <w:t xml:space="preserve"> </w:t>
      </w:r>
      <w:r w:rsidRPr="004E1630">
        <w:rPr>
          <w:sz w:val="24"/>
          <w:szCs w:val="24"/>
        </w:rPr>
        <w:t>доступными</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других</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пандусами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поручнями</w:t>
      </w:r>
      <w:r w:rsidR="00F86750" w:rsidRPr="004E1630">
        <w:rPr>
          <w:sz w:val="24"/>
          <w:szCs w:val="24"/>
        </w:rPr>
        <w:t xml:space="preserve"> </w:t>
      </w:r>
      <w:r w:rsidRPr="004E1630">
        <w:rPr>
          <w:sz w:val="24"/>
          <w:szCs w:val="24"/>
        </w:rPr>
        <w:t>у</w:t>
      </w:r>
      <w:r w:rsidR="00F86750" w:rsidRPr="004E1630">
        <w:rPr>
          <w:sz w:val="24"/>
          <w:szCs w:val="24"/>
        </w:rPr>
        <w:t xml:space="preserve"> </w:t>
      </w:r>
      <w:r w:rsidRPr="004E1630">
        <w:rPr>
          <w:sz w:val="24"/>
          <w:szCs w:val="24"/>
        </w:rPr>
        <w:t>лестниц</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входах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здания;</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пологими</w:t>
      </w:r>
      <w:r w:rsidR="00F86750" w:rsidRPr="004E1630">
        <w:rPr>
          <w:sz w:val="24"/>
          <w:szCs w:val="24"/>
        </w:rPr>
        <w:t xml:space="preserve"> </w:t>
      </w:r>
      <w:r w:rsidRPr="004E1630">
        <w:rPr>
          <w:sz w:val="24"/>
          <w:szCs w:val="24"/>
        </w:rPr>
        <w:t>спусками</w:t>
      </w:r>
      <w:r w:rsidR="00F86750" w:rsidRPr="004E1630">
        <w:rPr>
          <w:sz w:val="24"/>
          <w:szCs w:val="24"/>
        </w:rPr>
        <w:t xml:space="preserve"> </w:t>
      </w:r>
      <w:r w:rsidRPr="004E1630">
        <w:rPr>
          <w:sz w:val="24"/>
          <w:szCs w:val="24"/>
        </w:rPr>
        <w:t>у</w:t>
      </w:r>
      <w:r w:rsidR="00F86750" w:rsidRPr="004E1630">
        <w:rPr>
          <w:sz w:val="24"/>
          <w:szCs w:val="24"/>
        </w:rPr>
        <w:t xml:space="preserve"> </w:t>
      </w:r>
      <w:r w:rsidRPr="004E1630">
        <w:rPr>
          <w:sz w:val="24"/>
          <w:szCs w:val="24"/>
        </w:rPr>
        <w:t>тротуаров</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местах</w:t>
      </w:r>
      <w:r w:rsidR="00F86750" w:rsidRPr="004E1630">
        <w:rPr>
          <w:sz w:val="24"/>
          <w:szCs w:val="24"/>
        </w:rPr>
        <w:t xml:space="preserve"> </w:t>
      </w:r>
      <w:r w:rsidRPr="004E1630">
        <w:rPr>
          <w:sz w:val="24"/>
          <w:szCs w:val="24"/>
        </w:rPr>
        <w:t>наземных</w:t>
      </w:r>
      <w:r w:rsidR="00F86750" w:rsidRPr="004E1630">
        <w:rPr>
          <w:sz w:val="24"/>
          <w:szCs w:val="24"/>
        </w:rPr>
        <w:t xml:space="preserve"> </w:t>
      </w:r>
      <w:r w:rsidRPr="004E1630">
        <w:rPr>
          <w:sz w:val="24"/>
          <w:szCs w:val="24"/>
        </w:rPr>
        <w:t>переходов</w:t>
      </w:r>
      <w:r w:rsidR="00F86750" w:rsidRPr="004E1630">
        <w:rPr>
          <w:sz w:val="24"/>
          <w:szCs w:val="24"/>
        </w:rPr>
        <w:t xml:space="preserve"> </w:t>
      </w:r>
      <w:r w:rsidRPr="004E1630">
        <w:rPr>
          <w:sz w:val="24"/>
          <w:szCs w:val="24"/>
        </w:rPr>
        <w:t>улиц,</w:t>
      </w:r>
      <w:r w:rsidR="00F86750" w:rsidRPr="004E1630">
        <w:rPr>
          <w:sz w:val="24"/>
          <w:szCs w:val="24"/>
        </w:rPr>
        <w:t xml:space="preserve"> </w:t>
      </w:r>
      <w:r w:rsidRPr="004E1630">
        <w:rPr>
          <w:sz w:val="24"/>
          <w:szCs w:val="24"/>
        </w:rPr>
        <w:t>дорог,</w:t>
      </w:r>
      <w:r w:rsidR="00F86750" w:rsidRPr="004E1630">
        <w:rPr>
          <w:sz w:val="24"/>
          <w:szCs w:val="24"/>
        </w:rPr>
        <w:t xml:space="preserve"> </w:t>
      </w:r>
      <w:r w:rsidRPr="004E1630">
        <w:rPr>
          <w:sz w:val="24"/>
          <w:szCs w:val="24"/>
        </w:rPr>
        <w:t>магистралей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остановок</w:t>
      </w:r>
      <w:r w:rsidR="00F86750" w:rsidRPr="004E1630">
        <w:rPr>
          <w:sz w:val="24"/>
          <w:szCs w:val="24"/>
        </w:rPr>
        <w:t xml:space="preserve"> </w:t>
      </w:r>
      <w:r w:rsidRPr="004E1630">
        <w:rPr>
          <w:sz w:val="24"/>
          <w:szCs w:val="24"/>
        </w:rPr>
        <w:t>транспорта</w:t>
      </w:r>
      <w:r w:rsidR="00F86750" w:rsidRPr="004E1630">
        <w:rPr>
          <w:sz w:val="24"/>
          <w:szCs w:val="24"/>
        </w:rPr>
        <w:t xml:space="preserve"> </w:t>
      </w:r>
      <w:r w:rsidRPr="004E1630">
        <w:rPr>
          <w:sz w:val="24"/>
          <w:szCs w:val="24"/>
        </w:rPr>
        <w:t>общего</w:t>
      </w:r>
      <w:r w:rsidR="00F86750" w:rsidRPr="004E1630">
        <w:rPr>
          <w:sz w:val="24"/>
          <w:szCs w:val="24"/>
        </w:rPr>
        <w:t xml:space="preserve"> </w:t>
      </w:r>
      <w:r w:rsidRPr="004E1630">
        <w:rPr>
          <w:sz w:val="24"/>
          <w:szCs w:val="24"/>
        </w:rPr>
        <w:t>пользования;</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специальными</w:t>
      </w:r>
      <w:r w:rsidR="00F86750" w:rsidRPr="004E1630">
        <w:rPr>
          <w:sz w:val="24"/>
          <w:szCs w:val="24"/>
        </w:rPr>
        <w:t xml:space="preserve"> </w:t>
      </w:r>
      <w:r w:rsidRPr="004E1630">
        <w:rPr>
          <w:sz w:val="24"/>
          <w:szCs w:val="24"/>
        </w:rPr>
        <w:t>указателями</w:t>
      </w:r>
      <w:r w:rsidR="00F86750" w:rsidRPr="004E1630">
        <w:rPr>
          <w:sz w:val="24"/>
          <w:szCs w:val="24"/>
        </w:rPr>
        <w:t xml:space="preserve"> </w:t>
      </w:r>
      <w:r w:rsidRPr="004E1630">
        <w:rPr>
          <w:sz w:val="24"/>
          <w:szCs w:val="24"/>
        </w:rPr>
        <w:t>маршрутов</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вокзалов,</w:t>
      </w:r>
      <w:r w:rsidR="00F86750" w:rsidRPr="004E1630">
        <w:rPr>
          <w:sz w:val="24"/>
          <w:szCs w:val="24"/>
        </w:rPr>
        <w:t xml:space="preserve"> </w:t>
      </w:r>
      <w:r w:rsidRPr="004E1630">
        <w:rPr>
          <w:sz w:val="24"/>
          <w:szCs w:val="24"/>
        </w:rPr>
        <w:t>парков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других</w:t>
      </w:r>
      <w:r w:rsidR="00F86750" w:rsidRPr="004E1630">
        <w:rPr>
          <w:sz w:val="24"/>
          <w:szCs w:val="24"/>
        </w:rPr>
        <w:t xml:space="preserve"> </w:t>
      </w:r>
      <w:r w:rsidRPr="004E1630">
        <w:rPr>
          <w:sz w:val="24"/>
          <w:szCs w:val="24"/>
        </w:rPr>
        <w:t>рекреационных</w:t>
      </w:r>
      <w:r w:rsidR="00F86750" w:rsidRPr="004E1630">
        <w:rPr>
          <w:sz w:val="24"/>
          <w:szCs w:val="24"/>
        </w:rPr>
        <w:t xml:space="preserve"> </w:t>
      </w:r>
      <w:r w:rsidRPr="004E1630">
        <w:rPr>
          <w:sz w:val="24"/>
          <w:szCs w:val="24"/>
        </w:rPr>
        <w:t>зон;</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пандусами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поручнями</w:t>
      </w:r>
      <w:r w:rsidR="00F86750" w:rsidRPr="004E1630">
        <w:rPr>
          <w:sz w:val="24"/>
          <w:szCs w:val="24"/>
        </w:rPr>
        <w:t xml:space="preserve"> </w:t>
      </w:r>
      <w:r w:rsidRPr="004E1630">
        <w:rPr>
          <w:sz w:val="24"/>
          <w:szCs w:val="24"/>
        </w:rPr>
        <w:t>у</w:t>
      </w:r>
      <w:r w:rsidR="00F86750" w:rsidRPr="004E1630">
        <w:rPr>
          <w:sz w:val="24"/>
          <w:szCs w:val="24"/>
        </w:rPr>
        <w:t xml:space="preserve"> </w:t>
      </w:r>
      <w:r w:rsidRPr="004E1630">
        <w:rPr>
          <w:sz w:val="24"/>
          <w:szCs w:val="24"/>
        </w:rPr>
        <w:t>лестниц</w:t>
      </w:r>
      <w:r w:rsidR="00F86750" w:rsidRPr="004E1630">
        <w:rPr>
          <w:sz w:val="24"/>
          <w:szCs w:val="24"/>
        </w:rPr>
        <w:t xml:space="preserve"> </w:t>
      </w:r>
      <w:r w:rsidRPr="004E1630">
        <w:rPr>
          <w:sz w:val="24"/>
          <w:szCs w:val="24"/>
        </w:rPr>
        <w:t>привокзальных</w:t>
      </w:r>
      <w:r w:rsidR="00F86750" w:rsidRPr="004E1630">
        <w:rPr>
          <w:sz w:val="24"/>
          <w:szCs w:val="24"/>
        </w:rPr>
        <w:t xml:space="preserve"> </w:t>
      </w:r>
      <w:r w:rsidRPr="004E1630">
        <w:rPr>
          <w:sz w:val="24"/>
          <w:szCs w:val="24"/>
        </w:rPr>
        <w:t>площадей,</w:t>
      </w:r>
      <w:r w:rsidR="00F86750" w:rsidRPr="004E1630">
        <w:rPr>
          <w:sz w:val="24"/>
          <w:szCs w:val="24"/>
        </w:rPr>
        <w:t xml:space="preserve"> </w:t>
      </w:r>
      <w:r w:rsidRPr="004E1630">
        <w:rPr>
          <w:sz w:val="24"/>
          <w:szCs w:val="24"/>
        </w:rPr>
        <w:t>платформ,</w:t>
      </w:r>
      <w:r w:rsidR="00F86750" w:rsidRPr="004E1630">
        <w:rPr>
          <w:sz w:val="24"/>
          <w:szCs w:val="24"/>
        </w:rPr>
        <w:t xml:space="preserve"> </w:t>
      </w:r>
      <w:r w:rsidRPr="004E1630">
        <w:rPr>
          <w:sz w:val="24"/>
          <w:szCs w:val="24"/>
        </w:rPr>
        <w:t>остановок</w:t>
      </w:r>
      <w:r w:rsidR="00F86750" w:rsidRPr="004E1630">
        <w:rPr>
          <w:sz w:val="24"/>
          <w:szCs w:val="24"/>
        </w:rPr>
        <w:t xml:space="preserve"> </w:t>
      </w:r>
      <w:r w:rsidRPr="004E1630">
        <w:rPr>
          <w:sz w:val="24"/>
          <w:szCs w:val="24"/>
        </w:rPr>
        <w:t>маршрутных</w:t>
      </w:r>
      <w:r w:rsidR="00F86750" w:rsidRPr="004E1630">
        <w:rPr>
          <w:sz w:val="24"/>
          <w:szCs w:val="24"/>
        </w:rPr>
        <w:t xml:space="preserve"> </w:t>
      </w:r>
      <w:r w:rsidRPr="004E1630">
        <w:rPr>
          <w:sz w:val="24"/>
          <w:szCs w:val="24"/>
        </w:rPr>
        <w:t>транспортных</w:t>
      </w:r>
      <w:r w:rsidR="00F86750" w:rsidRPr="004E1630">
        <w:rPr>
          <w:sz w:val="24"/>
          <w:szCs w:val="24"/>
        </w:rPr>
        <w:t xml:space="preserve"> </w:t>
      </w:r>
      <w:r w:rsidRPr="004E1630">
        <w:rPr>
          <w:sz w:val="24"/>
          <w:szCs w:val="24"/>
        </w:rPr>
        <w:t>средств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мест</w:t>
      </w:r>
      <w:r w:rsidR="00F86750" w:rsidRPr="004E1630">
        <w:rPr>
          <w:sz w:val="24"/>
          <w:szCs w:val="24"/>
        </w:rPr>
        <w:t xml:space="preserve"> </w:t>
      </w:r>
      <w:r w:rsidRPr="004E1630">
        <w:rPr>
          <w:sz w:val="24"/>
          <w:szCs w:val="24"/>
        </w:rPr>
        <w:t>посадки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высадки</w:t>
      </w:r>
      <w:r w:rsidR="00F86750" w:rsidRPr="004E1630">
        <w:rPr>
          <w:sz w:val="24"/>
          <w:szCs w:val="24"/>
        </w:rPr>
        <w:t xml:space="preserve"> </w:t>
      </w:r>
      <w:r w:rsidRPr="004E1630">
        <w:rPr>
          <w:sz w:val="24"/>
          <w:szCs w:val="24"/>
        </w:rPr>
        <w:t>пассажиров;</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пандусами</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входах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пандусами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подъемными</w:t>
      </w:r>
      <w:r w:rsidR="00F86750" w:rsidRPr="004E1630">
        <w:rPr>
          <w:sz w:val="24"/>
          <w:szCs w:val="24"/>
        </w:rPr>
        <w:t xml:space="preserve"> </w:t>
      </w:r>
      <w:r w:rsidRPr="004E1630">
        <w:rPr>
          <w:sz w:val="24"/>
          <w:szCs w:val="24"/>
        </w:rPr>
        <w:t>устройствами</w:t>
      </w:r>
      <w:r w:rsidR="00F86750" w:rsidRPr="004E1630">
        <w:rPr>
          <w:sz w:val="24"/>
          <w:szCs w:val="24"/>
        </w:rPr>
        <w:t xml:space="preserve"> </w:t>
      </w:r>
      <w:r w:rsidRPr="004E1630">
        <w:rPr>
          <w:sz w:val="24"/>
          <w:szCs w:val="24"/>
        </w:rPr>
        <w:t>у</w:t>
      </w:r>
      <w:r w:rsidR="00F86750" w:rsidRPr="004E1630">
        <w:rPr>
          <w:sz w:val="24"/>
          <w:szCs w:val="24"/>
        </w:rPr>
        <w:t xml:space="preserve"> </w:t>
      </w:r>
      <w:r w:rsidRPr="004E1630">
        <w:rPr>
          <w:sz w:val="24"/>
          <w:szCs w:val="24"/>
        </w:rPr>
        <w:t>лестниц</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лифтовых</w:t>
      </w:r>
      <w:r w:rsidR="00F86750" w:rsidRPr="004E1630">
        <w:rPr>
          <w:sz w:val="24"/>
          <w:szCs w:val="24"/>
        </w:rPr>
        <w:t xml:space="preserve"> </w:t>
      </w:r>
      <w:r w:rsidRPr="004E1630">
        <w:rPr>
          <w:sz w:val="24"/>
          <w:szCs w:val="24"/>
        </w:rPr>
        <w:t>площадках,</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входах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надземные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подземные</w:t>
      </w:r>
      <w:r w:rsidR="00F86750" w:rsidRPr="004E1630">
        <w:rPr>
          <w:sz w:val="24"/>
          <w:szCs w:val="24"/>
        </w:rPr>
        <w:t xml:space="preserve"> </w:t>
      </w:r>
      <w:r w:rsidRPr="004E1630">
        <w:rPr>
          <w:sz w:val="24"/>
          <w:szCs w:val="24"/>
        </w:rPr>
        <w:t>переходы</w:t>
      </w:r>
      <w:r w:rsidR="00F86750" w:rsidRPr="004E1630">
        <w:rPr>
          <w:sz w:val="24"/>
          <w:szCs w:val="24"/>
        </w:rPr>
        <w:t xml:space="preserve"> </w:t>
      </w:r>
      <w:r w:rsidRPr="004E1630">
        <w:rPr>
          <w:sz w:val="24"/>
          <w:szCs w:val="24"/>
        </w:rPr>
        <w:t>улиц,</w:t>
      </w:r>
      <w:r w:rsidR="00F86750" w:rsidRPr="004E1630">
        <w:rPr>
          <w:sz w:val="24"/>
          <w:szCs w:val="24"/>
        </w:rPr>
        <w:t xml:space="preserve"> </w:t>
      </w:r>
      <w:r w:rsidRPr="004E1630">
        <w:rPr>
          <w:sz w:val="24"/>
          <w:szCs w:val="24"/>
        </w:rPr>
        <w:t>дорог</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магистралей.</w:t>
      </w:r>
    </w:p>
    <w:p w:rsidR="00104372" w:rsidRPr="004E1630" w:rsidRDefault="00104372" w:rsidP="0028053E">
      <w:pPr>
        <w:suppressAutoHyphens/>
        <w:ind w:firstLine="709"/>
        <w:jc w:val="both"/>
        <w:rPr>
          <w:sz w:val="24"/>
          <w:szCs w:val="24"/>
        </w:rPr>
      </w:pPr>
      <w:r w:rsidRPr="004E1630">
        <w:rPr>
          <w:sz w:val="24"/>
          <w:szCs w:val="24"/>
        </w:rPr>
        <w:t>Размещение</w:t>
      </w:r>
      <w:r w:rsidR="00F86750" w:rsidRPr="004E1630">
        <w:rPr>
          <w:sz w:val="24"/>
          <w:szCs w:val="24"/>
        </w:rPr>
        <w:t xml:space="preserve"> </w:t>
      </w:r>
      <w:r w:rsidRPr="004E1630">
        <w:rPr>
          <w:sz w:val="24"/>
          <w:szCs w:val="24"/>
        </w:rPr>
        <w:t>специализированных</w:t>
      </w:r>
      <w:r w:rsidR="00F86750" w:rsidRPr="004E1630">
        <w:rPr>
          <w:sz w:val="24"/>
          <w:szCs w:val="24"/>
        </w:rPr>
        <w:t xml:space="preserve"> </w:t>
      </w:r>
      <w:r w:rsidRPr="004E1630">
        <w:rPr>
          <w:sz w:val="24"/>
          <w:szCs w:val="24"/>
        </w:rPr>
        <w:t>учреждений,</w:t>
      </w:r>
      <w:r w:rsidR="00F86750" w:rsidRPr="004E1630">
        <w:rPr>
          <w:sz w:val="24"/>
          <w:szCs w:val="24"/>
        </w:rPr>
        <w:t xml:space="preserve"> </w:t>
      </w:r>
      <w:r w:rsidRPr="004E1630">
        <w:rPr>
          <w:sz w:val="24"/>
          <w:szCs w:val="24"/>
        </w:rPr>
        <w:t>предназначенных</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медицинского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реабилитации</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вместимость</w:t>
      </w:r>
      <w:r w:rsidR="00F86750" w:rsidRPr="004E1630">
        <w:rPr>
          <w:sz w:val="24"/>
          <w:szCs w:val="24"/>
        </w:rPr>
        <w:t xml:space="preserve"> </w:t>
      </w:r>
      <w:r w:rsidRPr="004E1630">
        <w:rPr>
          <w:sz w:val="24"/>
          <w:szCs w:val="24"/>
        </w:rPr>
        <w:t>этих</w:t>
      </w:r>
      <w:r w:rsidR="00F86750" w:rsidRPr="004E1630">
        <w:rPr>
          <w:sz w:val="24"/>
          <w:szCs w:val="24"/>
        </w:rPr>
        <w:t xml:space="preserve"> </w:t>
      </w:r>
      <w:r w:rsidRPr="004E1630">
        <w:rPr>
          <w:sz w:val="24"/>
          <w:szCs w:val="24"/>
        </w:rPr>
        <w:t>учреждений</w:t>
      </w:r>
      <w:r w:rsidR="00F86750" w:rsidRPr="004E1630">
        <w:rPr>
          <w:sz w:val="24"/>
          <w:szCs w:val="24"/>
        </w:rPr>
        <w:t xml:space="preserve"> </w:t>
      </w:r>
      <w:r w:rsidRPr="004E1630">
        <w:rPr>
          <w:sz w:val="24"/>
          <w:szCs w:val="24"/>
        </w:rPr>
        <w:t>следует</w:t>
      </w:r>
      <w:r w:rsidR="00F86750" w:rsidRPr="004E1630">
        <w:rPr>
          <w:sz w:val="24"/>
          <w:szCs w:val="24"/>
        </w:rPr>
        <w:t xml:space="preserve"> </w:t>
      </w:r>
      <w:r w:rsidRPr="004E1630">
        <w:rPr>
          <w:sz w:val="24"/>
          <w:szCs w:val="24"/>
        </w:rPr>
        <w:t>определять</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реальной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прогнозируемой</w:t>
      </w:r>
      <w:r w:rsidR="00F86750" w:rsidRPr="004E1630">
        <w:rPr>
          <w:sz w:val="24"/>
          <w:szCs w:val="24"/>
        </w:rPr>
        <w:t xml:space="preserve"> </w:t>
      </w:r>
      <w:r w:rsidRPr="004E1630">
        <w:rPr>
          <w:sz w:val="24"/>
          <w:szCs w:val="24"/>
        </w:rPr>
        <w:t>потребности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поселении,</w:t>
      </w:r>
      <w:r w:rsidR="00F86750" w:rsidRPr="004E1630">
        <w:rPr>
          <w:sz w:val="24"/>
          <w:szCs w:val="24"/>
        </w:rPr>
        <w:t xml:space="preserve"> </w:t>
      </w:r>
      <w:r w:rsidRPr="004E1630">
        <w:rPr>
          <w:sz w:val="24"/>
          <w:szCs w:val="24"/>
        </w:rPr>
        <w:t>районах,</w:t>
      </w:r>
      <w:r w:rsidR="00F86750" w:rsidRPr="004E1630">
        <w:rPr>
          <w:sz w:val="24"/>
          <w:szCs w:val="24"/>
        </w:rPr>
        <w:t xml:space="preserve"> </w:t>
      </w:r>
      <w:r w:rsidRPr="004E1630">
        <w:rPr>
          <w:sz w:val="24"/>
          <w:szCs w:val="24"/>
        </w:rPr>
        <w:t>микрорайонах.</w:t>
      </w:r>
    </w:p>
    <w:p w:rsidR="00104372" w:rsidRPr="004E1630" w:rsidRDefault="00104372" w:rsidP="0028053E">
      <w:pPr>
        <w:suppressAutoHyphens/>
        <w:ind w:firstLine="709"/>
        <w:jc w:val="both"/>
        <w:rPr>
          <w:sz w:val="24"/>
          <w:szCs w:val="24"/>
        </w:rPr>
      </w:pPr>
      <w:r w:rsidRPr="004E1630">
        <w:rPr>
          <w:sz w:val="24"/>
          <w:szCs w:val="24"/>
        </w:rPr>
        <w:t>Территориальные</w:t>
      </w:r>
      <w:r w:rsidR="00F86750" w:rsidRPr="004E1630">
        <w:rPr>
          <w:sz w:val="24"/>
          <w:szCs w:val="24"/>
        </w:rPr>
        <w:t xml:space="preserve"> </w:t>
      </w:r>
      <w:r w:rsidRPr="004E1630">
        <w:rPr>
          <w:sz w:val="24"/>
          <w:szCs w:val="24"/>
        </w:rPr>
        <w:t>центры</w:t>
      </w:r>
      <w:r w:rsidR="00F86750" w:rsidRPr="004E1630">
        <w:rPr>
          <w:sz w:val="24"/>
          <w:szCs w:val="24"/>
        </w:rPr>
        <w:t xml:space="preserve"> </w:t>
      </w:r>
      <w:r w:rsidRPr="004E1630">
        <w:rPr>
          <w:sz w:val="24"/>
          <w:szCs w:val="24"/>
        </w:rPr>
        <w:t>социального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граждан</w:t>
      </w:r>
      <w:r w:rsidR="00F86750" w:rsidRPr="004E1630">
        <w:rPr>
          <w:sz w:val="24"/>
          <w:szCs w:val="24"/>
        </w:rPr>
        <w:t xml:space="preserve"> </w:t>
      </w:r>
      <w:r w:rsidRPr="004E1630">
        <w:rPr>
          <w:sz w:val="24"/>
          <w:szCs w:val="24"/>
        </w:rPr>
        <w:t>пожилого</w:t>
      </w:r>
      <w:r w:rsidR="00F86750" w:rsidRPr="004E1630">
        <w:rPr>
          <w:sz w:val="24"/>
          <w:szCs w:val="24"/>
        </w:rPr>
        <w:t xml:space="preserve"> </w:t>
      </w:r>
      <w:r w:rsidRPr="004E1630">
        <w:rPr>
          <w:sz w:val="24"/>
          <w:szCs w:val="24"/>
        </w:rPr>
        <w:t>возраста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согласно</w:t>
      </w:r>
      <w:r w:rsidR="00F86750" w:rsidRPr="004E1630">
        <w:rPr>
          <w:sz w:val="24"/>
          <w:szCs w:val="24"/>
        </w:rPr>
        <w:t xml:space="preserve"> </w:t>
      </w:r>
      <w:r w:rsidRPr="004E1630">
        <w:rPr>
          <w:sz w:val="24"/>
          <w:szCs w:val="24"/>
        </w:rPr>
        <w:t>ГОСТ</w:t>
      </w:r>
      <w:r w:rsidR="00F86750" w:rsidRPr="004E1630">
        <w:rPr>
          <w:sz w:val="24"/>
          <w:szCs w:val="24"/>
        </w:rPr>
        <w:t xml:space="preserve"> </w:t>
      </w:r>
      <w:r w:rsidRPr="004E1630">
        <w:rPr>
          <w:sz w:val="24"/>
          <w:szCs w:val="24"/>
        </w:rPr>
        <w:t>Р</w:t>
      </w:r>
      <w:r w:rsidR="00F86750" w:rsidRPr="004E1630">
        <w:rPr>
          <w:sz w:val="24"/>
          <w:szCs w:val="24"/>
        </w:rPr>
        <w:t xml:space="preserve"> </w:t>
      </w:r>
      <w:r w:rsidRPr="004E1630">
        <w:rPr>
          <w:sz w:val="24"/>
          <w:szCs w:val="24"/>
        </w:rPr>
        <w:t>52495-2005</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следующих</w:t>
      </w:r>
      <w:r w:rsidR="00F86750" w:rsidRPr="004E1630">
        <w:rPr>
          <w:sz w:val="24"/>
          <w:szCs w:val="24"/>
        </w:rPr>
        <w:t xml:space="preserve"> </w:t>
      </w:r>
      <w:r w:rsidRPr="004E1630">
        <w:rPr>
          <w:sz w:val="24"/>
          <w:szCs w:val="24"/>
        </w:rPr>
        <w:t>типов:</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стационарное</w:t>
      </w:r>
      <w:r w:rsidR="00F86750" w:rsidRPr="004E1630">
        <w:rPr>
          <w:sz w:val="24"/>
          <w:szCs w:val="24"/>
        </w:rPr>
        <w:t xml:space="preserve"> </w:t>
      </w:r>
      <w:r w:rsidRPr="004E1630">
        <w:rPr>
          <w:sz w:val="24"/>
          <w:szCs w:val="24"/>
        </w:rPr>
        <w:t>учреждение</w:t>
      </w:r>
      <w:r w:rsidR="00F86750" w:rsidRPr="004E1630">
        <w:rPr>
          <w:sz w:val="24"/>
          <w:szCs w:val="24"/>
        </w:rPr>
        <w:t xml:space="preserve"> </w:t>
      </w:r>
      <w:r w:rsidRPr="004E1630">
        <w:rPr>
          <w:sz w:val="24"/>
          <w:szCs w:val="24"/>
        </w:rPr>
        <w:t>социального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учреждение</w:t>
      </w:r>
      <w:r w:rsidR="00F86750" w:rsidRPr="004E1630">
        <w:rPr>
          <w:sz w:val="24"/>
          <w:szCs w:val="24"/>
        </w:rPr>
        <w:t xml:space="preserve"> </w:t>
      </w:r>
      <w:r w:rsidRPr="004E1630">
        <w:rPr>
          <w:sz w:val="24"/>
          <w:szCs w:val="24"/>
        </w:rPr>
        <w:t>социального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обеспечивающее</w:t>
      </w:r>
      <w:r w:rsidR="00F86750" w:rsidRPr="004E1630">
        <w:rPr>
          <w:sz w:val="24"/>
          <w:szCs w:val="24"/>
        </w:rPr>
        <w:t xml:space="preserve"> </w:t>
      </w:r>
      <w:r w:rsidRPr="004E1630">
        <w:rPr>
          <w:sz w:val="24"/>
          <w:szCs w:val="24"/>
        </w:rPr>
        <w:t>предоставление</w:t>
      </w:r>
      <w:r w:rsidR="00F86750" w:rsidRPr="004E1630">
        <w:rPr>
          <w:sz w:val="24"/>
          <w:szCs w:val="24"/>
        </w:rPr>
        <w:t xml:space="preserve"> </w:t>
      </w:r>
      <w:r w:rsidRPr="004E1630">
        <w:rPr>
          <w:sz w:val="24"/>
          <w:szCs w:val="24"/>
        </w:rPr>
        <w:t>социальных</w:t>
      </w:r>
      <w:r w:rsidR="00F86750" w:rsidRPr="004E1630">
        <w:rPr>
          <w:sz w:val="24"/>
          <w:szCs w:val="24"/>
        </w:rPr>
        <w:t xml:space="preserve"> </w:t>
      </w:r>
      <w:r w:rsidRPr="004E1630">
        <w:rPr>
          <w:sz w:val="24"/>
          <w:szCs w:val="24"/>
        </w:rPr>
        <w:t>услуг</w:t>
      </w:r>
      <w:r w:rsidR="00F86750" w:rsidRPr="004E1630">
        <w:rPr>
          <w:sz w:val="24"/>
          <w:szCs w:val="24"/>
        </w:rPr>
        <w:t xml:space="preserve"> </w:t>
      </w:r>
      <w:r w:rsidRPr="004E1630">
        <w:rPr>
          <w:sz w:val="24"/>
          <w:szCs w:val="24"/>
        </w:rPr>
        <w:t>клиентам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условиях</w:t>
      </w:r>
      <w:r w:rsidR="00F86750" w:rsidRPr="004E1630">
        <w:rPr>
          <w:sz w:val="24"/>
          <w:szCs w:val="24"/>
        </w:rPr>
        <w:t xml:space="preserve"> </w:t>
      </w:r>
      <w:r w:rsidRPr="004E1630">
        <w:rPr>
          <w:sz w:val="24"/>
          <w:szCs w:val="24"/>
        </w:rPr>
        <w:t>круглосуточного</w:t>
      </w:r>
      <w:r w:rsidR="00F86750" w:rsidRPr="004E1630">
        <w:rPr>
          <w:sz w:val="24"/>
          <w:szCs w:val="24"/>
        </w:rPr>
        <w:t xml:space="preserve"> </w:t>
      </w:r>
      <w:r w:rsidRPr="004E1630">
        <w:rPr>
          <w:sz w:val="24"/>
          <w:szCs w:val="24"/>
        </w:rPr>
        <w:t>пребывания;</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полустационарное</w:t>
      </w:r>
      <w:r w:rsidR="00F86750" w:rsidRPr="004E1630">
        <w:rPr>
          <w:sz w:val="24"/>
          <w:szCs w:val="24"/>
        </w:rPr>
        <w:t xml:space="preserve"> </w:t>
      </w:r>
      <w:r w:rsidRPr="004E1630">
        <w:rPr>
          <w:sz w:val="24"/>
          <w:szCs w:val="24"/>
        </w:rPr>
        <w:t>учреждение</w:t>
      </w:r>
      <w:r w:rsidR="00F86750" w:rsidRPr="004E1630">
        <w:rPr>
          <w:sz w:val="24"/>
          <w:szCs w:val="24"/>
        </w:rPr>
        <w:t xml:space="preserve"> </w:t>
      </w:r>
      <w:r w:rsidRPr="004E1630">
        <w:rPr>
          <w:sz w:val="24"/>
          <w:szCs w:val="24"/>
        </w:rPr>
        <w:t>социального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учреждение</w:t>
      </w:r>
      <w:r w:rsidR="00F86750" w:rsidRPr="004E1630">
        <w:rPr>
          <w:sz w:val="24"/>
          <w:szCs w:val="24"/>
        </w:rPr>
        <w:t xml:space="preserve"> </w:t>
      </w:r>
      <w:r w:rsidRPr="004E1630">
        <w:rPr>
          <w:sz w:val="24"/>
          <w:szCs w:val="24"/>
        </w:rPr>
        <w:t>социального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обеспечивающее</w:t>
      </w:r>
      <w:r w:rsidR="00F86750" w:rsidRPr="004E1630">
        <w:rPr>
          <w:sz w:val="24"/>
          <w:szCs w:val="24"/>
        </w:rPr>
        <w:t xml:space="preserve"> </w:t>
      </w:r>
      <w:r w:rsidRPr="004E1630">
        <w:rPr>
          <w:sz w:val="24"/>
          <w:szCs w:val="24"/>
        </w:rPr>
        <w:t>предоставление</w:t>
      </w:r>
      <w:r w:rsidR="00F86750" w:rsidRPr="004E1630">
        <w:rPr>
          <w:sz w:val="24"/>
          <w:szCs w:val="24"/>
        </w:rPr>
        <w:t xml:space="preserve"> </w:t>
      </w:r>
      <w:r w:rsidRPr="004E1630">
        <w:rPr>
          <w:sz w:val="24"/>
          <w:szCs w:val="24"/>
        </w:rPr>
        <w:t>социальных</w:t>
      </w:r>
      <w:r w:rsidR="00F86750" w:rsidRPr="004E1630">
        <w:rPr>
          <w:sz w:val="24"/>
          <w:szCs w:val="24"/>
        </w:rPr>
        <w:t xml:space="preserve"> </w:t>
      </w:r>
      <w:r w:rsidRPr="004E1630">
        <w:rPr>
          <w:sz w:val="24"/>
          <w:szCs w:val="24"/>
        </w:rPr>
        <w:t>услуг</w:t>
      </w:r>
      <w:r w:rsidR="00F86750" w:rsidRPr="004E1630">
        <w:rPr>
          <w:sz w:val="24"/>
          <w:szCs w:val="24"/>
        </w:rPr>
        <w:t xml:space="preserve"> </w:t>
      </w:r>
      <w:r w:rsidRPr="004E1630">
        <w:rPr>
          <w:sz w:val="24"/>
          <w:szCs w:val="24"/>
        </w:rPr>
        <w:t>клиентам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условиях</w:t>
      </w:r>
      <w:r w:rsidR="00F86750" w:rsidRPr="004E1630">
        <w:rPr>
          <w:sz w:val="24"/>
          <w:szCs w:val="24"/>
        </w:rPr>
        <w:t xml:space="preserve"> </w:t>
      </w:r>
      <w:r w:rsidRPr="004E1630">
        <w:rPr>
          <w:sz w:val="24"/>
          <w:szCs w:val="24"/>
        </w:rPr>
        <w:t>пребывания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учреждении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течение</w:t>
      </w:r>
      <w:r w:rsidR="00F86750" w:rsidRPr="004E1630">
        <w:rPr>
          <w:sz w:val="24"/>
          <w:szCs w:val="24"/>
        </w:rPr>
        <w:t xml:space="preserve"> </w:t>
      </w:r>
      <w:r w:rsidRPr="004E1630">
        <w:rPr>
          <w:sz w:val="24"/>
          <w:szCs w:val="24"/>
        </w:rPr>
        <w:t>определенного</w:t>
      </w:r>
      <w:r w:rsidR="00F86750" w:rsidRPr="004E1630">
        <w:rPr>
          <w:sz w:val="24"/>
          <w:szCs w:val="24"/>
        </w:rPr>
        <w:t xml:space="preserve"> </w:t>
      </w:r>
      <w:r w:rsidRPr="004E1630">
        <w:rPr>
          <w:sz w:val="24"/>
          <w:szCs w:val="24"/>
        </w:rPr>
        <w:t>времени</w:t>
      </w:r>
      <w:r w:rsidR="00F86750" w:rsidRPr="004E1630">
        <w:rPr>
          <w:sz w:val="24"/>
          <w:szCs w:val="24"/>
        </w:rPr>
        <w:t xml:space="preserve"> </w:t>
      </w:r>
      <w:r w:rsidRPr="004E1630">
        <w:rPr>
          <w:sz w:val="24"/>
          <w:szCs w:val="24"/>
        </w:rPr>
        <w:t>суток;</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нестационарное</w:t>
      </w:r>
      <w:r w:rsidR="00F86750" w:rsidRPr="004E1630">
        <w:rPr>
          <w:sz w:val="24"/>
          <w:szCs w:val="24"/>
        </w:rPr>
        <w:t xml:space="preserve"> </w:t>
      </w:r>
      <w:r w:rsidRPr="004E1630">
        <w:rPr>
          <w:sz w:val="24"/>
          <w:szCs w:val="24"/>
        </w:rPr>
        <w:t>учреждение</w:t>
      </w:r>
      <w:r w:rsidR="00F86750" w:rsidRPr="004E1630">
        <w:rPr>
          <w:sz w:val="24"/>
          <w:szCs w:val="24"/>
        </w:rPr>
        <w:t xml:space="preserve"> </w:t>
      </w:r>
      <w:r w:rsidRPr="004E1630">
        <w:rPr>
          <w:sz w:val="24"/>
          <w:szCs w:val="24"/>
        </w:rPr>
        <w:t>социального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учреждение</w:t>
      </w:r>
      <w:r w:rsidR="00F86750" w:rsidRPr="004E1630">
        <w:rPr>
          <w:sz w:val="24"/>
          <w:szCs w:val="24"/>
        </w:rPr>
        <w:t xml:space="preserve"> </w:t>
      </w:r>
      <w:r w:rsidRPr="004E1630">
        <w:rPr>
          <w:sz w:val="24"/>
          <w:szCs w:val="24"/>
        </w:rPr>
        <w:t>социального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обеспечивающее</w:t>
      </w:r>
      <w:r w:rsidR="00F86750" w:rsidRPr="004E1630">
        <w:rPr>
          <w:sz w:val="24"/>
          <w:szCs w:val="24"/>
        </w:rPr>
        <w:t xml:space="preserve"> </w:t>
      </w:r>
      <w:r w:rsidRPr="004E1630">
        <w:rPr>
          <w:sz w:val="24"/>
          <w:szCs w:val="24"/>
        </w:rPr>
        <w:t>предоставление</w:t>
      </w:r>
      <w:r w:rsidR="00F86750" w:rsidRPr="004E1630">
        <w:rPr>
          <w:sz w:val="24"/>
          <w:szCs w:val="24"/>
        </w:rPr>
        <w:t xml:space="preserve"> </w:t>
      </w:r>
      <w:r w:rsidRPr="004E1630">
        <w:rPr>
          <w:sz w:val="24"/>
          <w:szCs w:val="24"/>
        </w:rPr>
        <w:t>социальных</w:t>
      </w:r>
      <w:r w:rsidR="00F86750" w:rsidRPr="004E1630">
        <w:rPr>
          <w:sz w:val="24"/>
          <w:szCs w:val="24"/>
        </w:rPr>
        <w:t xml:space="preserve"> </w:t>
      </w:r>
      <w:r w:rsidRPr="004E1630">
        <w:rPr>
          <w:sz w:val="24"/>
          <w:szCs w:val="24"/>
        </w:rPr>
        <w:t>услуг</w:t>
      </w:r>
      <w:r w:rsidR="00F86750" w:rsidRPr="004E1630">
        <w:rPr>
          <w:sz w:val="24"/>
          <w:szCs w:val="24"/>
        </w:rPr>
        <w:t xml:space="preserve"> </w:t>
      </w:r>
      <w:r w:rsidRPr="004E1630">
        <w:rPr>
          <w:sz w:val="24"/>
          <w:szCs w:val="24"/>
        </w:rPr>
        <w:t>клиентам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нестационарных</w:t>
      </w:r>
      <w:r w:rsidR="00F86750" w:rsidRPr="004E1630">
        <w:rPr>
          <w:sz w:val="24"/>
          <w:szCs w:val="24"/>
        </w:rPr>
        <w:t xml:space="preserve"> </w:t>
      </w:r>
      <w:r w:rsidRPr="004E1630">
        <w:rPr>
          <w:sz w:val="24"/>
          <w:szCs w:val="24"/>
        </w:rPr>
        <w:t>условиях,</w:t>
      </w:r>
      <w:r w:rsidR="00F86750" w:rsidRPr="004E1630">
        <w:rPr>
          <w:sz w:val="24"/>
          <w:szCs w:val="24"/>
        </w:rPr>
        <w:t xml:space="preserve"> </w:t>
      </w:r>
      <w:r w:rsidRPr="004E1630">
        <w:rPr>
          <w:sz w:val="24"/>
          <w:szCs w:val="24"/>
        </w:rPr>
        <w:t>без</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проживания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указанном</w:t>
      </w:r>
      <w:r w:rsidR="00F86750" w:rsidRPr="004E1630">
        <w:rPr>
          <w:sz w:val="24"/>
          <w:szCs w:val="24"/>
        </w:rPr>
        <w:t xml:space="preserve"> </w:t>
      </w:r>
      <w:r w:rsidRPr="004E1630">
        <w:rPr>
          <w:sz w:val="24"/>
          <w:szCs w:val="24"/>
        </w:rPr>
        <w:t>учреждении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отделении</w:t>
      </w:r>
      <w:r w:rsidR="00F86750" w:rsidRPr="004E1630">
        <w:rPr>
          <w:sz w:val="24"/>
          <w:szCs w:val="24"/>
        </w:rPr>
        <w:t xml:space="preserve"> </w:t>
      </w:r>
      <w:r w:rsidRPr="004E1630">
        <w:rPr>
          <w:sz w:val="24"/>
          <w:szCs w:val="24"/>
        </w:rPr>
        <w:t>учреждения;</w:t>
      </w:r>
    </w:p>
    <w:p w:rsidR="00104372" w:rsidRPr="004E1630" w:rsidRDefault="00104372" w:rsidP="0028053E">
      <w:pPr>
        <w:suppressAutoHyphens/>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учреждение</w:t>
      </w:r>
      <w:r w:rsidR="00F86750" w:rsidRPr="004E1630">
        <w:rPr>
          <w:sz w:val="24"/>
          <w:szCs w:val="24"/>
        </w:rPr>
        <w:t xml:space="preserve"> </w:t>
      </w:r>
      <w:r w:rsidRPr="004E1630">
        <w:rPr>
          <w:sz w:val="24"/>
          <w:szCs w:val="24"/>
        </w:rPr>
        <w:t>социального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дому</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учреждение</w:t>
      </w:r>
      <w:r w:rsidR="00F86750" w:rsidRPr="004E1630">
        <w:rPr>
          <w:sz w:val="24"/>
          <w:szCs w:val="24"/>
        </w:rPr>
        <w:t xml:space="preserve"> </w:t>
      </w:r>
      <w:r w:rsidRPr="004E1630">
        <w:rPr>
          <w:sz w:val="24"/>
          <w:szCs w:val="24"/>
        </w:rPr>
        <w:t>социального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обеспечивающее</w:t>
      </w:r>
      <w:r w:rsidR="00F86750" w:rsidRPr="004E1630">
        <w:rPr>
          <w:sz w:val="24"/>
          <w:szCs w:val="24"/>
        </w:rPr>
        <w:t xml:space="preserve"> </w:t>
      </w:r>
      <w:r w:rsidRPr="004E1630">
        <w:rPr>
          <w:sz w:val="24"/>
          <w:szCs w:val="24"/>
        </w:rPr>
        <w:t>предоставление</w:t>
      </w:r>
      <w:r w:rsidR="00F86750" w:rsidRPr="004E1630">
        <w:rPr>
          <w:sz w:val="24"/>
          <w:szCs w:val="24"/>
        </w:rPr>
        <w:t xml:space="preserve"> </w:t>
      </w:r>
      <w:r w:rsidRPr="004E1630">
        <w:rPr>
          <w:sz w:val="24"/>
          <w:szCs w:val="24"/>
        </w:rPr>
        <w:t>социальных</w:t>
      </w:r>
      <w:r w:rsidR="00F86750" w:rsidRPr="004E1630">
        <w:rPr>
          <w:sz w:val="24"/>
          <w:szCs w:val="24"/>
        </w:rPr>
        <w:t xml:space="preserve"> </w:t>
      </w:r>
      <w:r w:rsidRPr="004E1630">
        <w:rPr>
          <w:sz w:val="24"/>
          <w:szCs w:val="24"/>
        </w:rPr>
        <w:t>услуг</w:t>
      </w:r>
      <w:r w:rsidR="00F86750" w:rsidRPr="004E1630">
        <w:rPr>
          <w:sz w:val="24"/>
          <w:szCs w:val="24"/>
        </w:rPr>
        <w:t xml:space="preserve"> </w:t>
      </w:r>
      <w:r w:rsidRPr="004E1630">
        <w:rPr>
          <w:sz w:val="24"/>
          <w:szCs w:val="24"/>
        </w:rPr>
        <w:t>клиентам</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месту</w:t>
      </w:r>
      <w:r w:rsidR="00F86750" w:rsidRPr="004E1630">
        <w:rPr>
          <w:sz w:val="24"/>
          <w:szCs w:val="24"/>
        </w:rPr>
        <w:t xml:space="preserve"> </w:t>
      </w:r>
      <w:r w:rsidRPr="004E1630">
        <w:rPr>
          <w:sz w:val="24"/>
          <w:szCs w:val="24"/>
        </w:rPr>
        <w:t>проживания.</w:t>
      </w:r>
    </w:p>
    <w:p w:rsidR="00104372" w:rsidRPr="004E1630" w:rsidRDefault="00104372" w:rsidP="0028053E">
      <w:pPr>
        <w:suppressAutoHyphens/>
        <w:ind w:firstLine="709"/>
        <w:jc w:val="both"/>
        <w:rPr>
          <w:sz w:val="24"/>
          <w:szCs w:val="24"/>
        </w:rPr>
      </w:pPr>
      <w:r w:rsidRPr="004E1630">
        <w:rPr>
          <w:sz w:val="24"/>
          <w:szCs w:val="24"/>
        </w:rPr>
        <w:t>Здания</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иметь</w:t>
      </w:r>
      <w:r w:rsidR="00F86750" w:rsidRPr="004E1630">
        <w:rPr>
          <w:sz w:val="24"/>
          <w:szCs w:val="24"/>
        </w:rPr>
        <w:t xml:space="preserve"> </w:t>
      </w:r>
      <w:r w:rsidRPr="004E1630">
        <w:rPr>
          <w:sz w:val="24"/>
          <w:szCs w:val="24"/>
        </w:rPr>
        <w:t>как</w:t>
      </w:r>
      <w:r w:rsidR="00F86750" w:rsidRPr="004E1630">
        <w:rPr>
          <w:sz w:val="24"/>
          <w:szCs w:val="24"/>
        </w:rPr>
        <w:t xml:space="preserve"> </w:t>
      </w:r>
      <w:r w:rsidRPr="004E1630">
        <w:rPr>
          <w:sz w:val="24"/>
          <w:szCs w:val="24"/>
        </w:rPr>
        <w:t>минимум</w:t>
      </w:r>
      <w:r w:rsidR="00F86750" w:rsidRPr="004E1630">
        <w:rPr>
          <w:sz w:val="24"/>
          <w:szCs w:val="24"/>
        </w:rPr>
        <w:t xml:space="preserve"> </w:t>
      </w:r>
      <w:r w:rsidRPr="004E1630">
        <w:rPr>
          <w:sz w:val="24"/>
          <w:szCs w:val="24"/>
        </w:rPr>
        <w:t>один</w:t>
      </w:r>
      <w:r w:rsidR="00F86750" w:rsidRPr="004E1630">
        <w:rPr>
          <w:sz w:val="24"/>
          <w:szCs w:val="24"/>
        </w:rPr>
        <w:t xml:space="preserve"> </w:t>
      </w:r>
      <w:r w:rsidRPr="004E1630">
        <w:rPr>
          <w:sz w:val="24"/>
          <w:szCs w:val="24"/>
        </w:rPr>
        <w:t>вход,</w:t>
      </w:r>
      <w:r w:rsidR="00F86750" w:rsidRPr="004E1630">
        <w:rPr>
          <w:sz w:val="24"/>
          <w:szCs w:val="24"/>
        </w:rPr>
        <w:t xml:space="preserve"> </w:t>
      </w:r>
      <w:r w:rsidRPr="004E1630">
        <w:rPr>
          <w:sz w:val="24"/>
          <w:szCs w:val="24"/>
        </w:rPr>
        <w:t>приспособленный</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поверхности</w:t>
      </w:r>
      <w:r w:rsidR="00F86750" w:rsidRPr="004E1630">
        <w:rPr>
          <w:sz w:val="24"/>
          <w:szCs w:val="24"/>
        </w:rPr>
        <w:t xml:space="preserve"> </w:t>
      </w:r>
      <w:r w:rsidRPr="004E1630">
        <w:rPr>
          <w:sz w:val="24"/>
          <w:szCs w:val="24"/>
        </w:rPr>
        <w:t>земли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каждого</w:t>
      </w:r>
      <w:r w:rsidR="00F86750" w:rsidRPr="004E1630">
        <w:rPr>
          <w:sz w:val="24"/>
          <w:szCs w:val="24"/>
        </w:rPr>
        <w:t xml:space="preserve"> </w:t>
      </w:r>
      <w:r w:rsidRPr="004E1630">
        <w:rPr>
          <w:sz w:val="24"/>
          <w:szCs w:val="24"/>
        </w:rPr>
        <w:t>доступного</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подземного</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надземного</w:t>
      </w:r>
      <w:r w:rsidR="00F86750" w:rsidRPr="004E1630">
        <w:rPr>
          <w:sz w:val="24"/>
          <w:szCs w:val="24"/>
        </w:rPr>
        <w:t xml:space="preserve"> </w:t>
      </w:r>
      <w:r w:rsidRPr="004E1630">
        <w:rPr>
          <w:sz w:val="24"/>
          <w:szCs w:val="24"/>
        </w:rPr>
        <w:t>перехода,</w:t>
      </w:r>
      <w:r w:rsidR="00F86750" w:rsidRPr="004E1630">
        <w:rPr>
          <w:sz w:val="24"/>
          <w:szCs w:val="24"/>
        </w:rPr>
        <w:t xml:space="preserve"> </w:t>
      </w:r>
      <w:r w:rsidRPr="004E1630">
        <w:rPr>
          <w:sz w:val="24"/>
          <w:szCs w:val="24"/>
        </w:rPr>
        <w:t>соединенного</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этим</w:t>
      </w:r>
      <w:r w:rsidR="00F86750" w:rsidRPr="004E1630">
        <w:rPr>
          <w:sz w:val="24"/>
          <w:szCs w:val="24"/>
        </w:rPr>
        <w:t xml:space="preserve"> </w:t>
      </w:r>
      <w:r w:rsidRPr="004E1630">
        <w:rPr>
          <w:sz w:val="24"/>
          <w:szCs w:val="24"/>
        </w:rPr>
        <w:t>зданием.</w:t>
      </w:r>
    </w:p>
    <w:p w:rsidR="00104372" w:rsidRPr="004E1630" w:rsidRDefault="00104372" w:rsidP="0028053E">
      <w:pPr>
        <w:suppressAutoHyphens/>
        <w:ind w:firstLine="709"/>
        <w:jc w:val="both"/>
        <w:rPr>
          <w:sz w:val="24"/>
          <w:szCs w:val="24"/>
        </w:rPr>
      </w:pPr>
      <w:r w:rsidRPr="004E1630">
        <w:rPr>
          <w:sz w:val="24"/>
          <w:szCs w:val="24"/>
        </w:rPr>
        <w:t>Места</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постоянного</w:t>
      </w:r>
      <w:r w:rsidR="00F86750" w:rsidRPr="004E1630">
        <w:rPr>
          <w:sz w:val="24"/>
          <w:szCs w:val="24"/>
        </w:rPr>
        <w:t xml:space="preserve"> </w:t>
      </w:r>
      <w:r w:rsidRPr="004E1630">
        <w:rPr>
          <w:sz w:val="24"/>
          <w:szCs w:val="24"/>
        </w:rPr>
        <w:t>нахождения</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располагаться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минимально</w:t>
      </w:r>
      <w:r w:rsidR="00F86750" w:rsidRPr="004E1630">
        <w:rPr>
          <w:sz w:val="24"/>
          <w:szCs w:val="24"/>
        </w:rPr>
        <w:t xml:space="preserve"> </w:t>
      </w:r>
      <w:r w:rsidRPr="004E1630">
        <w:rPr>
          <w:sz w:val="24"/>
          <w:szCs w:val="24"/>
        </w:rPr>
        <w:t>возможных</w:t>
      </w:r>
      <w:r w:rsidR="00F86750" w:rsidRPr="004E1630">
        <w:rPr>
          <w:sz w:val="24"/>
          <w:szCs w:val="24"/>
        </w:rPr>
        <w:t xml:space="preserve"> </w:t>
      </w:r>
      <w:r w:rsidRPr="004E1630">
        <w:rPr>
          <w:sz w:val="24"/>
          <w:szCs w:val="24"/>
        </w:rPr>
        <w:t>расстояниях</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эвакуационных</w:t>
      </w:r>
      <w:r w:rsidR="00F86750" w:rsidRPr="004E1630">
        <w:rPr>
          <w:sz w:val="24"/>
          <w:szCs w:val="24"/>
        </w:rPr>
        <w:t xml:space="preserve"> </w:t>
      </w:r>
      <w:r w:rsidRPr="004E1630">
        <w:rPr>
          <w:sz w:val="24"/>
          <w:szCs w:val="24"/>
        </w:rPr>
        <w:t>выходов</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помещений,</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этажей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наружу.</w:t>
      </w:r>
      <w:r w:rsidR="00F86750" w:rsidRPr="004E1630">
        <w:rPr>
          <w:sz w:val="24"/>
          <w:szCs w:val="24"/>
        </w:rPr>
        <w:t xml:space="preserve"> </w:t>
      </w:r>
      <w:r w:rsidRPr="004E1630">
        <w:rPr>
          <w:sz w:val="24"/>
          <w:szCs w:val="24"/>
        </w:rPr>
        <w:t>Эвакуационные</w:t>
      </w:r>
      <w:r w:rsidR="00F86750" w:rsidRPr="004E1630">
        <w:rPr>
          <w:sz w:val="24"/>
          <w:szCs w:val="24"/>
        </w:rPr>
        <w:t xml:space="preserve"> </w:t>
      </w:r>
      <w:r w:rsidRPr="004E1630">
        <w:rPr>
          <w:sz w:val="24"/>
          <w:szCs w:val="24"/>
        </w:rPr>
        <w:t>выходы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пути</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проектироваться</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пожароопасных</w:t>
      </w:r>
      <w:r w:rsidR="00F86750" w:rsidRPr="004E1630">
        <w:rPr>
          <w:sz w:val="24"/>
          <w:szCs w:val="24"/>
        </w:rPr>
        <w:t xml:space="preserve"> </w:t>
      </w:r>
      <w:r w:rsidRPr="004E1630">
        <w:rPr>
          <w:sz w:val="24"/>
          <w:szCs w:val="24"/>
        </w:rPr>
        <w:t>материалов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соответствовать</w:t>
      </w:r>
      <w:r w:rsidR="00F86750" w:rsidRPr="004E1630">
        <w:rPr>
          <w:sz w:val="24"/>
          <w:szCs w:val="24"/>
        </w:rPr>
        <w:t xml:space="preserve"> </w:t>
      </w:r>
      <w:r w:rsidRPr="004E1630">
        <w:rPr>
          <w:sz w:val="24"/>
          <w:szCs w:val="24"/>
        </w:rPr>
        <w:t>требованиям</w:t>
      </w:r>
      <w:r w:rsidR="00F86750" w:rsidRPr="004E1630">
        <w:rPr>
          <w:sz w:val="24"/>
          <w:szCs w:val="24"/>
        </w:rPr>
        <w:t xml:space="preserve"> </w:t>
      </w:r>
      <w:r w:rsidRPr="004E1630">
        <w:rPr>
          <w:sz w:val="24"/>
          <w:szCs w:val="24"/>
        </w:rPr>
        <w:t>СНиП</w:t>
      </w:r>
      <w:r w:rsidR="00F86750" w:rsidRPr="004E1630">
        <w:rPr>
          <w:sz w:val="24"/>
          <w:szCs w:val="24"/>
        </w:rPr>
        <w:t xml:space="preserve"> </w:t>
      </w:r>
      <w:r w:rsidRPr="004E1630">
        <w:rPr>
          <w:sz w:val="24"/>
          <w:szCs w:val="24"/>
        </w:rPr>
        <w:t>35-01-2001,</w:t>
      </w:r>
      <w:r w:rsidR="00F86750" w:rsidRPr="004E1630">
        <w:rPr>
          <w:sz w:val="24"/>
          <w:szCs w:val="24"/>
        </w:rPr>
        <w:t xml:space="preserve"> </w:t>
      </w:r>
      <w:r w:rsidRPr="004E1630">
        <w:rPr>
          <w:sz w:val="24"/>
          <w:szCs w:val="24"/>
        </w:rPr>
        <w:t>СНиП</w:t>
      </w:r>
      <w:r w:rsidR="00F86750" w:rsidRPr="004E1630">
        <w:rPr>
          <w:sz w:val="24"/>
          <w:szCs w:val="24"/>
        </w:rPr>
        <w:t xml:space="preserve"> </w:t>
      </w:r>
      <w:r w:rsidRPr="004E1630">
        <w:rPr>
          <w:sz w:val="24"/>
          <w:szCs w:val="24"/>
        </w:rPr>
        <w:t>21-01-97*.</w:t>
      </w:r>
    </w:p>
    <w:p w:rsidR="00104372" w:rsidRPr="004E1630" w:rsidRDefault="00104372" w:rsidP="0028053E">
      <w:pPr>
        <w:suppressAutoHyphens/>
        <w:ind w:firstLine="709"/>
        <w:jc w:val="both"/>
        <w:rPr>
          <w:sz w:val="24"/>
          <w:szCs w:val="24"/>
        </w:rPr>
      </w:pPr>
      <w:r w:rsidRPr="004E1630">
        <w:rPr>
          <w:sz w:val="24"/>
          <w:szCs w:val="24"/>
        </w:rPr>
        <w:t>Требования</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параметрам</w:t>
      </w:r>
      <w:r w:rsidR="00F86750" w:rsidRPr="004E1630">
        <w:rPr>
          <w:sz w:val="24"/>
          <w:szCs w:val="24"/>
        </w:rPr>
        <w:t xml:space="preserve"> </w:t>
      </w:r>
      <w:r w:rsidRPr="004E1630">
        <w:rPr>
          <w:sz w:val="24"/>
          <w:szCs w:val="24"/>
        </w:rPr>
        <w:t>проездов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проходов,</w:t>
      </w:r>
      <w:r w:rsidR="00F86750" w:rsidRPr="004E1630">
        <w:rPr>
          <w:sz w:val="24"/>
          <w:szCs w:val="24"/>
        </w:rPr>
        <w:t xml:space="preserve"> </w:t>
      </w:r>
      <w:r w:rsidRPr="004E1630">
        <w:rPr>
          <w:sz w:val="24"/>
          <w:szCs w:val="24"/>
        </w:rPr>
        <w:t>обеспечивающих</w:t>
      </w:r>
      <w:r w:rsidR="00F86750" w:rsidRPr="004E1630">
        <w:rPr>
          <w:sz w:val="24"/>
          <w:szCs w:val="24"/>
        </w:rPr>
        <w:t xml:space="preserve"> </w:t>
      </w:r>
      <w:r w:rsidRPr="004E1630">
        <w:rPr>
          <w:sz w:val="24"/>
          <w:szCs w:val="24"/>
        </w:rPr>
        <w:t>доступ</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лиц</w:t>
      </w:r>
    </w:p>
    <w:p w:rsidR="00104372" w:rsidRPr="004E1630" w:rsidRDefault="00104372" w:rsidP="0028053E">
      <w:pPr>
        <w:suppressAutoHyphens/>
        <w:ind w:firstLine="709"/>
        <w:jc w:val="both"/>
        <w:rPr>
          <w:sz w:val="24"/>
          <w:szCs w:val="24"/>
        </w:rPr>
      </w:pPr>
      <w:r w:rsidRPr="004E1630">
        <w:rPr>
          <w:sz w:val="24"/>
          <w:szCs w:val="24"/>
        </w:rPr>
        <w:t>При</w:t>
      </w:r>
      <w:r w:rsidR="00F86750" w:rsidRPr="004E1630">
        <w:rPr>
          <w:sz w:val="24"/>
          <w:szCs w:val="24"/>
        </w:rPr>
        <w:t xml:space="preserve"> </w:t>
      </w:r>
      <w:r w:rsidRPr="004E1630">
        <w:rPr>
          <w:sz w:val="24"/>
          <w:szCs w:val="24"/>
        </w:rPr>
        <w:t>проектировании</w:t>
      </w:r>
      <w:r w:rsidR="00F86750" w:rsidRPr="004E1630">
        <w:rPr>
          <w:sz w:val="24"/>
          <w:szCs w:val="24"/>
        </w:rPr>
        <w:t xml:space="preserve"> </w:t>
      </w:r>
      <w:r w:rsidRPr="004E1630">
        <w:rPr>
          <w:sz w:val="24"/>
          <w:szCs w:val="24"/>
        </w:rPr>
        <w:t>участка</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комплекса</w:t>
      </w:r>
      <w:r w:rsidR="00F86750" w:rsidRPr="004E1630">
        <w:rPr>
          <w:sz w:val="24"/>
          <w:szCs w:val="24"/>
        </w:rPr>
        <w:t xml:space="preserve"> </w:t>
      </w:r>
      <w:r w:rsidRPr="004E1630">
        <w:rPr>
          <w:sz w:val="24"/>
          <w:szCs w:val="24"/>
        </w:rPr>
        <w:t>следует</w:t>
      </w:r>
      <w:r w:rsidR="00F86750" w:rsidRPr="004E1630">
        <w:rPr>
          <w:sz w:val="24"/>
          <w:szCs w:val="24"/>
        </w:rPr>
        <w:t xml:space="preserve"> </w:t>
      </w:r>
      <w:r w:rsidRPr="004E1630">
        <w:rPr>
          <w:sz w:val="24"/>
          <w:szCs w:val="24"/>
        </w:rPr>
        <w:t>соблюдать</w:t>
      </w:r>
      <w:r w:rsidR="00F86750" w:rsidRPr="004E1630">
        <w:rPr>
          <w:sz w:val="24"/>
          <w:szCs w:val="24"/>
        </w:rPr>
        <w:t xml:space="preserve"> </w:t>
      </w:r>
      <w:r w:rsidRPr="004E1630">
        <w:rPr>
          <w:sz w:val="24"/>
          <w:szCs w:val="24"/>
        </w:rPr>
        <w:t>непрерывность</w:t>
      </w:r>
      <w:r w:rsidR="00F86750" w:rsidRPr="004E1630">
        <w:rPr>
          <w:sz w:val="24"/>
          <w:szCs w:val="24"/>
        </w:rPr>
        <w:t xml:space="preserve"> </w:t>
      </w:r>
      <w:r w:rsidRPr="004E1630">
        <w:rPr>
          <w:sz w:val="24"/>
          <w:szCs w:val="24"/>
        </w:rPr>
        <w:t>пешеходных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транспортных</w:t>
      </w:r>
      <w:r w:rsidR="00F86750" w:rsidRPr="004E1630">
        <w:rPr>
          <w:sz w:val="24"/>
          <w:szCs w:val="24"/>
        </w:rPr>
        <w:t xml:space="preserve"> </w:t>
      </w:r>
      <w:r w:rsidRPr="004E1630">
        <w:rPr>
          <w:sz w:val="24"/>
          <w:szCs w:val="24"/>
        </w:rPr>
        <w:t>путей,</w:t>
      </w:r>
      <w:r w:rsidR="00F86750" w:rsidRPr="004E1630">
        <w:rPr>
          <w:sz w:val="24"/>
          <w:szCs w:val="24"/>
        </w:rPr>
        <w:t xml:space="preserve"> </w:t>
      </w:r>
      <w:r w:rsidRPr="004E1630">
        <w:rPr>
          <w:sz w:val="24"/>
          <w:szCs w:val="24"/>
        </w:rPr>
        <w:t>обеспечивающих</w:t>
      </w:r>
      <w:r w:rsidR="00F86750" w:rsidRPr="004E1630">
        <w:rPr>
          <w:sz w:val="24"/>
          <w:szCs w:val="24"/>
        </w:rPr>
        <w:t xml:space="preserve"> </w:t>
      </w:r>
      <w:r w:rsidRPr="004E1630">
        <w:rPr>
          <w:sz w:val="24"/>
          <w:szCs w:val="24"/>
        </w:rPr>
        <w:t>доступ</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лиц</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Эти</w:t>
      </w:r>
      <w:r w:rsidR="00F86750" w:rsidRPr="004E1630">
        <w:rPr>
          <w:sz w:val="24"/>
          <w:szCs w:val="24"/>
        </w:rPr>
        <w:t xml:space="preserve"> </w:t>
      </w:r>
      <w:r w:rsidRPr="004E1630">
        <w:rPr>
          <w:sz w:val="24"/>
          <w:szCs w:val="24"/>
        </w:rPr>
        <w:t>пути</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стыковаться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внешними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отношению</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участку</w:t>
      </w:r>
      <w:r w:rsidR="00F86750" w:rsidRPr="004E1630">
        <w:rPr>
          <w:sz w:val="24"/>
          <w:szCs w:val="24"/>
        </w:rPr>
        <w:t xml:space="preserve"> </w:t>
      </w:r>
      <w:r w:rsidRPr="004E1630">
        <w:rPr>
          <w:sz w:val="24"/>
          <w:szCs w:val="24"/>
        </w:rPr>
        <w:t>коммуникациями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остановками</w:t>
      </w:r>
      <w:r w:rsidR="00F86750" w:rsidRPr="004E1630">
        <w:rPr>
          <w:sz w:val="24"/>
          <w:szCs w:val="24"/>
        </w:rPr>
        <w:t xml:space="preserve"> </w:t>
      </w:r>
      <w:r w:rsidRPr="004E1630">
        <w:rPr>
          <w:sz w:val="24"/>
          <w:szCs w:val="24"/>
        </w:rPr>
        <w:t>транспорта.</w:t>
      </w:r>
    </w:p>
    <w:p w:rsidR="00104372" w:rsidRPr="004E1630" w:rsidRDefault="00104372" w:rsidP="0028053E">
      <w:pPr>
        <w:suppressAutoHyphens/>
        <w:ind w:firstLine="709"/>
        <w:jc w:val="both"/>
        <w:rPr>
          <w:sz w:val="24"/>
          <w:szCs w:val="24"/>
        </w:rPr>
      </w:pPr>
      <w:r w:rsidRPr="004E1630">
        <w:rPr>
          <w:sz w:val="24"/>
          <w:szCs w:val="24"/>
        </w:rPr>
        <w:t>Ограждения</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обеспечивать</w:t>
      </w:r>
      <w:r w:rsidR="00F86750" w:rsidRPr="004E1630">
        <w:rPr>
          <w:sz w:val="24"/>
          <w:szCs w:val="24"/>
        </w:rPr>
        <w:t xml:space="preserve"> </w:t>
      </w:r>
      <w:r w:rsidRPr="004E1630">
        <w:rPr>
          <w:sz w:val="24"/>
          <w:szCs w:val="24"/>
        </w:rPr>
        <w:t>возможность</w:t>
      </w:r>
      <w:r w:rsidR="00F86750" w:rsidRPr="004E1630">
        <w:rPr>
          <w:sz w:val="24"/>
          <w:szCs w:val="24"/>
        </w:rPr>
        <w:t xml:space="preserve"> </w:t>
      </w:r>
      <w:r w:rsidRPr="004E1630">
        <w:rPr>
          <w:sz w:val="24"/>
          <w:szCs w:val="24"/>
        </w:rPr>
        <w:t>опорного</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через</w:t>
      </w:r>
      <w:r w:rsidR="00F86750" w:rsidRPr="004E1630">
        <w:rPr>
          <w:sz w:val="24"/>
          <w:szCs w:val="24"/>
        </w:rPr>
        <w:t xml:space="preserve"> </w:t>
      </w:r>
      <w:r w:rsidRPr="004E1630">
        <w:rPr>
          <w:sz w:val="24"/>
          <w:szCs w:val="24"/>
        </w:rPr>
        <w:t>проходы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вдоль</w:t>
      </w:r>
      <w:r w:rsidR="00F86750" w:rsidRPr="004E1630">
        <w:rPr>
          <w:sz w:val="24"/>
          <w:szCs w:val="24"/>
        </w:rPr>
        <w:t xml:space="preserve"> </w:t>
      </w:r>
      <w:r w:rsidRPr="004E1630">
        <w:rPr>
          <w:sz w:val="24"/>
          <w:szCs w:val="24"/>
        </w:rPr>
        <w:t>них.</w:t>
      </w:r>
    </w:p>
    <w:p w:rsidR="00104372" w:rsidRPr="004E1630" w:rsidRDefault="00104372" w:rsidP="0028053E">
      <w:pPr>
        <w:suppressAutoHyphens/>
        <w:ind w:firstLine="709"/>
        <w:jc w:val="both"/>
        <w:rPr>
          <w:sz w:val="24"/>
          <w:szCs w:val="24"/>
        </w:rPr>
      </w:pPr>
      <w:r w:rsidRPr="004E1630">
        <w:rPr>
          <w:sz w:val="24"/>
          <w:szCs w:val="24"/>
        </w:rPr>
        <w:t>Транспортные</w:t>
      </w:r>
      <w:r w:rsidR="00F86750" w:rsidRPr="004E1630">
        <w:rPr>
          <w:sz w:val="24"/>
          <w:szCs w:val="24"/>
        </w:rPr>
        <w:t xml:space="preserve"> </w:t>
      </w:r>
      <w:r w:rsidRPr="004E1630">
        <w:rPr>
          <w:sz w:val="24"/>
          <w:szCs w:val="24"/>
        </w:rPr>
        <w:t>проезды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пешеходные</w:t>
      </w:r>
      <w:r w:rsidR="00F86750" w:rsidRPr="004E1630">
        <w:rPr>
          <w:sz w:val="24"/>
          <w:szCs w:val="24"/>
        </w:rPr>
        <w:t xml:space="preserve"> </w:t>
      </w:r>
      <w:r w:rsidRPr="004E1630">
        <w:rPr>
          <w:sz w:val="24"/>
          <w:szCs w:val="24"/>
        </w:rPr>
        <w:t>дороги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пути</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объектам,</w:t>
      </w:r>
      <w:r w:rsidR="00F86750" w:rsidRPr="004E1630">
        <w:rPr>
          <w:sz w:val="24"/>
          <w:szCs w:val="24"/>
        </w:rPr>
        <w:t xml:space="preserve"> </w:t>
      </w:r>
      <w:r w:rsidRPr="004E1630">
        <w:rPr>
          <w:sz w:val="24"/>
          <w:szCs w:val="24"/>
        </w:rPr>
        <w:t>посещаемым</w:t>
      </w:r>
      <w:r w:rsidR="00F86750" w:rsidRPr="004E1630">
        <w:rPr>
          <w:sz w:val="24"/>
          <w:szCs w:val="24"/>
        </w:rPr>
        <w:t xml:space="preserve"> </w:t>
      </w:r>
      <w:r w:rsidRPr="004E1630">
        <w:rPr>
          <w:sz w:val="24"/>
          <w:szCs w:val="24"/>
        </w:rPr>
        <w:t>инвалидами,</w:t>
      </w:r>
      <w:r w:rsidR="00F86750" w:rsidRPr="004E1630">
        <w:rPr>
          <w:sz w:val="24"/>
          <w:szCs w:val="24"/>
        </w:rPr>
        <w:t xml:space="preserve"> </w:t>
      </w:r>
      <w:r w:rsidRPr="004E1630">
        <w:rPr>
          <w:sz w:val="24"/>
          <w:szCs w:val="24"/>
        </w:rPr>
        <w:t>допускается</w:t>
      </w:r>
      <w:r w:rsidR="00F86750" w:rsidRPr="004E1630">
        <w:rPr>
          <w:sz w:val="24"/>
          <w:szCs w:val="24"/>
        </w:rPr>
        <w:t xml:space="preserve"> </w:t>
      </w:r>
      <w:r w:rsidRPr="004E1630">
        <w:rPr>
          <w:sz w:val="24"/>
          <w:szCs w:val="24"/>
        </w:rPr>
        <w:t>совмещать</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соблюдении</w:t>
      </w:r>
      <w:r w:rsidR="00F86750" w:rsidRPr="004E1630">
        <w:rPr>
          <w:sz w:val="24"/>
          <w:szCs w:val="24"/>
        </w:rPr>
        <w:t xml:space="preserve"> </w:t>
      </w:r>
      <w:r w:rsidRPr="004E1630">
        <w:rPr>
          <w:sz w:val="24"/>
          <w:szCs w:val="24"/>
        </w:rPr>
        <w:t>требований</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параметрам</w:t>
      </w:r>
      <w:r w:rsidR="00F86750" w:rsidRPr="004E1630">
        <w:rPr>
          <w:sz w:val="24"/>
          <w:szCs w:val="24"/>
        </w:rPr>
        <w:t xml:space="preserve"> </w:t>
      </w:r>
      <w:r w:rsidRPr="004E1630">
        <w:rPr>
          <w:sz w:val="24"/>
          <w:szCs w:val="24"/>
        </w:rPr>
        <w:t>путей</w:t>
      </w:r>
      <w:r w:rsidR="00F86750" w:rsidRPr="004E1630">
        <w:rPr>
          <w:sz w:val="24"/>
          <w:szCs w:val="24"/>
        </w:rPr>
        <w:t xml:space="preserve"> </w:t>
      </w:r>
      <w:r w:rsidRPr="004E1630">
        <w:rPr>
          <w:sz w:val="24"/>
          <w:szCs w:val="24"/>
        </w:rPr>
        <w:t>движения.</w:t>
      </w:r>
    </w:p>
    <w:p w:rsidR="00104372" w:rsidRPr="004E1630" w:rsidRDefault="00104372" w:rsidP="0028053E">
      <w:pPr>
        <w:suppressAutoHyphens/>
        <w:ind w:firstLine="709"/>
        <w:jc w:val="both"/>
        <w:rPr>
          <w:sz w:val="24"/>
          <w:szCs w:val="24"/>
        </w:rPr>
      </w:pPr>
      <w:r w:rsidRPr="004E1630">
        <w:rPr>
          <w:sz w:val="24"/>
          <w:szCs w:val="24"/>
        </w:rPr>
        <w:t>Ширина</w:t>
      </w:r>
      <w:r w:rsidR="00F86750" w:rsidRPr="004E1630">
        <w:rPr>
          <w:sz w:val="24"/>
          <w:szCs w:val="24"/>
        </w:rPr>
        <w:t xml:space="preserve"> </w:t>
      </w:r>
      <w:r w:rsidRPr="004E1630">
        <w:rPr>
          <w:sz w:val="24"/>
          <w:szCs w:val="24"/>
        </w:rPr>
        <w:t>пути</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участке</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встречном</w:t>
      </w:r>
      <w:r w:rsidR="00F86750" w:rsidRPr="004E1630">
        <w:rPr>
          <w:sz w:val="24"/>
          <w:szCs w:val="24"/>
        </w:rPr>
        <w:t xml:space="preserve"> </w:t>
      </w:r>
      <w:r w:rsidRPr="004E1630">
        <w:rPr>
          <w:sz w:val="24"/>
          <w:szCs w:val="24"/>
        </w:rPr>
        <w:t>движении</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креслах-колясках</w:t>
      </w:r>
      <w:r w:rsidR="00F86750" w:rsidRPr="004E1630">
        <w:rPr>
          <w:sz w:val="24"/>
          <w:szCs w:val="24"/>
        </w:rPr>
        <w:t xml:space="preserve"> </w:t>
      </w:r>
      <w:r w:rsidRPr="004E1630">
        <w:rPr>
          <w:sz w:val="24"/>
          <w:szCs w:val="24"/>
        </w:rPr>
        <w:t>должна</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1,8</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учетом</w:t>
      </w:r>
      <w:r w:rsidR="00F86750" w:rsidRPr="004E1630">
        <w:rPr>
          <w:sz w:val="24"/>
          <w:szCs w:val="24"/>
        </w:rPr>
        <w:t xml:space="preserve"> </w:t>
      </w:r>
      <w:r w:rsidRPr="004E1630">
        <w:rPr>
          <w:sz w:val="24"/>
          <w:szCs w:val="24"/>
        </w:rPr>
        <w:t>габаритных</w:t>
      </w:r>
      <w:r w:rsidR="00F86750" w:rsidRPr="004E1630">
        <w:rPr>
          <w:sz w:val="24"/>
          <w:szCs w:val="24"/>
        </w:rPr>
        <w:t xml:space="preserve"> </w:t>
      </w:r>
      <w:r w:rsidRPr="004E1630">
        <w:rPr>
          <w:sz w:val="24"/>
          <w:szCs w:val="24"/>
        </w:rPr>
        <w:t>размеров</w:t>
      </w:r>
      <w:r w:rsidR="00F86750" w:rsidRPr="004E1630">
        <w:rPr>
          <w:sz w:val="24"/>
          <w:szCs w:val="24"/>
        </w:rPr>
        <w:t xml:space="preserve"> </w:t>
      </w:r>
      <w:r w:rsidRPr="004E1630">
        <w:rPr>
          <w:sz w:val="24"/>
          <w:szCs w:val="24"/>
        </w:rPr>
        <w:t>кресел-колясок.</w:t>
      </w:r>
    </w:p>
    <w:p w:rsidR="00104372" w:rsidRPr="004E1630" w:rsidRDefault="00104372" w:rsidP="0028053E">
      <w:pPr>
        <w:suppressAutoHyphens/>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условиях</w:t>
      </w:r>
      <w:r w:rsidR="00F86750" w:rsidRPr="004E1630">
        <w:rPr>
          <w:sz w:val="24"/>
          <w:szCs w:val="24"/>
        </w:rPr>
        <w:t xml:space="preserve"> </w:t>
      </w:r>
      <w:r w:rsidRPr="004E1630">
        <w:rPr>
          <w:sz w:val="24"/>
          <w:szCs w:val="24"/>
        </w:rPr>
        <w:t>сложившейся</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невозможности</w:t>
      </w:r>
      <w:r w:rsidR="00F86750" w:rsidRPr="004E1630">
        <w:rPr>
          <w:sz w:val="24"/>
          <w:szCs w:val="24"/>
        </w:rPr>
        <w:t xml:space="preserve"> </w:t>
      </w:r>
      <w:r w:rsidRPr="004E1630">
        <w:rPr>
          <w:sz w:val="24"/>
          <w:szCs w:val="24"/>
        </w:rPr>
        <w:t>достижения</w:t>
      </w:r>
      <w:r w:rsidR="00F86750" w:rsidRPr="004E1630">
        <w:rPr>
          <w:sz w:val="24"/>
          <w:szCs w:val="24"/>
        </w:rPr>
        <w:t xml:space="preserve"> </w:t>
      </w:r>
      <w:r w:rsidRPr="004E1630">
        <w:rPr>
          <w:sz w:val="24"/>
          <w:szCs w:val="24"/>
        </w:rPr>
        <w:t>нормативных</w:t>
      </w:r>
      <w:r w:rsidR="00F86750" w:rsidRPr="004E1630">
        <w:rPr>
          <w:sz w:val="24"/>
          <w:szCs w:val="24"/>
        </w:rPr>
        <w:t xml:space="preserve"> </w:t>
      </w:r>
      <w:r w:rsidRPr="004E1630">
        <w:rPr>
          <w:sz w:val="24"/>
          <w:szCs w:val="24"/>
        </w:rPr>
        <w:t>параметров</w:t>
      </w:r>
      <w:r w:rsidR="00F86750" w:rsidRPr="004E1630">
        <w:rPr>
          <w:sz w:val="24"/>
          <w:szCs w:val="24"/>
        </w:rPr>
        <w:t xml:space="preserve"> </w:t>
      </w:r>
      <w:r w:rsidRPr="004E1630">
        <w:rPr>
          <w:sz w:val="24"/>
          <w:szCs w:val="24"/>
        </w:rPr>
        <w:t>ширины</w:t>
      </w:r>
      <w:r w:rsidR="00F86750" w:rsidRPr="004E1630">
        <w:rPr>
          <w:sz w:val="24"/>
          <w:szCs w:val="24"/>
        </w:rPr>
        <w:t xml:space="preserve"> </w:t>
      </w:r>
      <w:r w:rsidRPr="004E1630">
        <w:rPr>
          <w:sz w:val="24"/>
          <w:szCs w:val="24"/>
        </w:rPr>
        <w:t>пути</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следует</w:t>
      </w:r>
      <w:r w:rsidR="00F86750" w:rsidRPr="004E1630">
        <w:rPr>
          <w:sz w:val="24"/>
          <w:szCs w:val="24"/>
        </w:rPr>
        <w:t xml:space="preserve"> </w:t>
      </w:r>
      <w:r w:rsidRPr="004E1630">
        <w:rPr>
          <w:sz w:val="24"/>
          <w:szCs w:val="24"/>
        </w:rPr>
        <w:t>предусматривать</w:t>
      </w:r>
      <w:r w:rsidR="00F86750" w:rsidRPr="004E1630">
        <w:rPr>
          <w:sz w:val="24"/>
          <w:szCs w:val="24"/>
        </w:rPr>
        <w:t xml:space="preserve"> </w:t>
      </w:r>
      <w:r w:rsidRPr="004E1630">
        <w:rPr>
          <w:sz w:val="24"/>
          <w:szCs w:val="24"/>
        </w:rPr>
        <w:t>устройство</w:t>
      </w:r>
      <w:r w:rsidR="00F86750" w:rsidRPr="004E1630">
        <w:rPr>
          <w:sz w:val="24"/>
          <w:szCs w:val="24"/>
        </w:rPr>
        <w:t xml:space="preserve"> </w:t>
      </w:r>
      <w:r w:rsidRPr="004E1630">
        <w:rPr>
          <w:sz w:val="24"/>
          <w:szCs w:val="24"/>
        </w:rPr>
        <w:t>горизонтальных</w:t>
      </w:r>
      <w:r w:rsidR="00F86750" w:rsidRPr="004E1630">
        <w:rPr>
          <w:sz w:val="24"/>
          <w:szCs w:val="24"/>
        </w:rPr>
        <w:t xml:space="preserve"> </w:t>
      </w:r>
      <w:r w:rsidRPr="004E1630">
        <w:rPr>
          <w:sz w:val="24"/>
          <w:szCs w:val="24"/>
        </w:rPr>
        <w:t>площадок</w:t>
      </w:r>
      <w:r w:rsidR="00F86750" w:rsidRPr="004E1630">
        <w:rPr>
          <w:sz w:val="24"/>
          <w:szCs w:val="24"/>
        </w:rPr>
        <w:t xml:space="preserve"> </w:t>
      </w:r>
      <w:r w:rsidRPr="004E1630">
        <w:rPr>
          <w:sz w:val="24"/>
          <w:szCs w:val="24"/>
        </w:rPr>
        <w:t>размером</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1,6</w:t>
      </w:r>
      <w:r w:rsidR="00F86750" w:rsidRPr="004E1630">
        <w:rPr>
          <w:sz w:val="24"/>
          <w:szCs w:val="24"/>
        </w:rPr>
        <w:t xml:space="preserve"> </w:t>
      </w:r>
      <w:r w:rsidRPr="004E1630">
        <w:rPr>
          <w:sz w:val="24"/>
          <w:szCs w:val="24"/>
        </w:rPr>
        <w:t>x</w:t>
      </w:r>
      <w:r w:rsidR="00F86750" w:rsidRPr="004E1630">
        <w:rPr>
          <w:sz w:val="24"/>
          <w:szCs w:val="24"/>
        </w:rPr>
        <w:t xml:space="preserve"> </w:t>
      </w:r>
      <w:r w:rsidRPr="004E1630">
        <w:rPr>
          <w:sz w:val="24"/>
          <w:szCs w:val="24"/>
        </w:rPr>
        <w:t>1,6</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через</w:t>
      </w:r>
      <w:r w:rsidR="00F86750" w:rsidRPr="004E1630">
        <w:rPr>
          <w:sz w:val="24"/>
          <w:szCs w:val="24"/>
        </w:rPr>
        <w:t xml:space="preserve"> </w:t>
      </w:r>
      <w:r w:rsidRPr="004E1630">
        <w:rPr>
          <w:sz w:val="24"/>
          <w:szCs w:val="24"/>
        </w:rPr>
        <w:t>каждые</w:t>
      </w:r>
      <w:r w:rsidR="00F86750" w:rsidRPr="004E1630">
        <w:rPr>
          <w:sz w:val="24"/>
          <w:szCs w:val="24"/>
        </w:rPr>
        <w:t xml:space="preserve"> </w:t>
      </w:r>
      <w:r w:rsidRPr="004E1630">
        <w:rPr>
          <w:sz w:val="24"/>
          <w:szCs w:val="24"/>
        </w:rPr>
        <w:t>60</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100</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пути</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обеспечения</w:t>
      </w:r>
      <w:r w:rsidR="00F86750" w:rsidRPr="004E1630">
        <w:rPr>
          <w:sz w:val="24"/>
          <w:szCs w:val="24"/>
        </w:rPr>
        <w:t xml:space="preserve"> </w:t>
      </w:r>
      <w:r w:rsidRPr="004E1630">
        <w:rPr>
          <w:sz w:val="24"/>
          <w:szCs w:val="24"/>
        </w:rPr>
        <w:t>возможности</w:t>
      </w:r>
      <w:r w:rsidR="00F86750" w:rsidRPr="004E1630">
        <w:rPr>
          <w:sz w:val="24"/>
          <w:szCs w:val="24"/>
        </w:rPr>
        <w:t xml:space="preserve"> </w:t>
      </w:r>
      <w:r w:rsidRPr="004E1630">
        <w:rPr>
          <w:sz w:val="24"/>
          <w:szCs w:val="24"/>
        </w:rPr>
        <w:t>разъезда</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креслах-колясках.</w:t>
      </w:r>
    </w:p>
    <w:p w:rsidR="00104372" w:rsidRPr="004E1630" w:rsidRDefault="00104372" w:rsidP="0028053E">
      <w:pPr>
        <w:suppressAutoHyphens/>
        <w:ind w:firstLine="709"/>
        <w:jc w:val="both"/>
        <w:rPr>
          <w:sz w:val="24"/>
          <w:szCs w:val="24"/>
        </w:rPr>
      </w:pPr>
      <w:r w:rsidRPr="004E1630">
        <w:rPr>
          <w:sz w:val="24"/>
          <w:szCs w:val="24"/>
        </w:rPr>
        <w:t>При</w:t>
      </w:r>
      <w:r w:rsidR="00F86750" w:rsidRPr="004E1630">
        <w:rPr>
          <w:sz w:val="24"/>
          <w:szCs w:val="24"/>
        </w:rPr>
        <w:t xml:space="preserve"> </w:t>
      </w:r>
      <w:r w:rsidRPr="004E1630">
        <w:rPr>
          <w:sz w:val="24"/>
          <w:szCs w:val="24"/>
        </w:rPr>
        <w:t>совмещении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участке</w:t>
      </w:r>
      <w:r w:rsidR="00F86750" w:rsidRPr="004E1630">
        <w:rPr>
          <w:sz w:val="24"/>
          <w:szCs w:val="24"/>
        </w:rPr>
        <w:t xml:space="preserve"> </w:t>
      </w:r>
      <w:r w:rsidRPr="004E1630">
        <w:rPr>
          <w:sz w:val="24"/>
          <w:szCs w:val="24"/>
        </w:rPr>
        <w:t>путей</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посетителей</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проездами</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транспорта</w:t>
      </w:r>
      <w:r w:rsidR="00F86750" w:rsidRPr="004E1630">
        <w:rPr>
          <w:sz w:val="24"/>
          <w:szCs w:val="24"/>
        </w:rPr>
        <w:t xml:space="preserve"> </w:t>
      </w:r>
      <w:r w:rsidRPr="004E1630">
        <w:rPr>
          <w:sz w:val="24"/>
          <w:szCs w:val="24"/>
        </w:rPr>
        <w:t>следует</w:t>
      </w:r>
      <w:r w:rsidR="00F86750" w:rsidRPr="004E1630">
        <w:rPr>
          <w:sz w:val="24"/>
          <w:szCs w:val="24"/>
        </w:rPr>
        <w:t xml:space="preserve"> </w:t>
      </w:r>
      <w:r w:rsidRPr="004E1630">
        <w:rPr>
          <w:sz w:val="24"/>
          <w:szCs w:val="24"/>
        </w:rPr>
        <w:t>предусматривать</w:t>
      </w:r>
      <w:r w:rsidR="00F86750" w:rsidRPr="004E1630">
        <w:rPr>
          <w:sz w:val="24"/>
          <w:szCs w:val="24"/>
        </w:rPr>
        <w:t xml:space="preserve"> </w:t>
      </w:r>
      <w:r w:rsidRPr="004E1630">
        <w:rPr>
          <w:sz w:val="24"/>
          <w:szCs w:val="24"/>
        </w:rPr>
        <w:t>ограничительную</w:t>
      </w:r>
      <w:r w:rsidR="00F86750" w:rsidRPr="004E1630">
        <w:rPr>
          <w:sz w:val="24"/>
          <w:szCs w:val="24"/>
        </w:rPr>
        <w:t xml:space="preserve"> </w:t>
      </w:r>
      <w:r w:rsidRPr="004E1630">
        <w:rPr>
          <w:sz w:val="24"/>
          <w:szCs w:val="24"/>
        </w:rPr>
        <w:t>(латеральную)</w:t>
      </w:r>
      <w:r w:rsidR="00F86750" w:rsidRPr="004E1630">
        <w:rPr>
          <w:sz w:val="24"/>
          <w:szCs w:val="24"/>
        </w:rPr>
        <w:t xml:space="preserve"> </w:t>
      </w:r>
      <w:r w:rsidRPr="004E1630">
        <w:rPr>
          <w:sz w:val="24"/>
          <w:szCs w:val="24"/>
        </w:rPr>
        <w:t>разметку</w:t>
      </w:r>
      <w:r w:rsidR="00F86750" w:rsidRPr="004E1630">
        <w:rPr>
          <w:sz w:val="24"/>
          <w:szCs w:val="24"/>
        </w:rPr>
        <w:t xml:space="preserve"> </w:t>
      </w:r>
      <w:r w:rsidRPr="004E1630">
        <w:rPr>
          <w:sz w:val="24"/>
          <w:szCs w:val="24"/>
        </w:rPr>
        <w:t>пешеходных</w:t>
      </w:r>
      <w:r w:rsidR="00F86750" w:rsidRPr="004E1630">
        <w:rPr>
          <w:sz w:val="24"/>
          <w:szCs w:val="24"/>
        </w:rPr>
        <w:t xml:space="preserve"> </w:t>
      </w:r>
      <w:r w:rsidRPr="004E1630">
        <w:rPr>
          <w:sz w:val="24"/>
          <w:szCs w:val="24"/>
        </w:rPr>
        <w:t>путей</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дорогах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требованиями</w:t>
      </w:r>
      <w:r w:rsidR="00F86750" w:rsidRPr="004E1630">
        <w:rPr>
          <w:sz w:val="24"/>
          <w:szCs w:val="24"/>
        </w:rPr>
        <w:t xml:space="preserve"> </w:t>
      </w:r>
      <w:r w:rsidRPr="004E1630">
        <w:rPr>
          <w:sz w:val="24"/>
          <w:szCs w:val="24"/>
        </w:rPr>
        <w:t>правил</w:t>
      </w:r>
      <w:r w:rsidR="00F86750" w:rsidRPr="004E1630">
        <w:rPr>
          <w:sz w:val="24"/>
          <w:szCs w:val="24"/>
        </w:rPr>
        <w:t xml:space="preserve"> </w:t>
      </w:r>
      <w:r w:rsidRPr="004E1630">
        <w:rPr>
          <w:sz w:val="24"/>
          <w:szCs w:val="24"/>
        </w:rPr>
        <w:t>дорожного</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Ширина</w:t>
      </w:r>
      <w:r w:rsidR="00F86750" w:rsidRPr="004E1630">
        <w:rPr>
          <w:sz w:val="24"/>
          <w:szCs w:val="24"/>
        </w:rPr>
        <w:t xml:space="preserve"> </w:t>
      </w:r>
      <w:r w:rsidRPr="004E1630">
        <w:rPr>
          <w:sz w:val="24"/>
          <w:szCs w:val="24"/>
        </w:rPr>
        <w:t>полос</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должна</w:t>
      </w:r>
      <w:r w:rsidR="00F86750" w:rsidRPr="004E1630">
        <w:rPr>
          <w:sz w:val="24"/>
          <w:szCs w:val="24"/>
        </w:rPr>
        <w:t xml:space="preserve"> </w:t>
      </w:r>
      <w:r w:rsidRPr="004E1630">
        <w:rPr>
          <w:sz w:val="24"/>
          <w:szCs w:val="24"/>
        </w:rPr>
        <w:t>обеспечивать</w:t>
      </w:r>
      <w:r w:rsidR="00F86750" w:rsidRPr="004E1630">
        <w:rPr>
          <w:sz w:val="24"/>
          <w:szCs w:val="24"/>
        </w:rPr>
        <w:t xml:space="preserve"> </w:t>
      </w:r>
      <w:r w:rsidRPr="004E1630">
        <w:rPr>
          <w:sz w:val="24"/>
          <w:szCs w:val="24"/>
        </w:rPr>
        <w:t>безопасное</w:t>
      </w:r>
      <w:r w:rsidR="00F86750" w:rsidRPr="004E1630">
        <w:rPr>
          <w:sz w:val="24"/>
          <w:szCs w:val="24"/>
        </w:rPr>
        <w:t xml:space="preserve"> </w:t>
      </w:r>
      <w:r w:rsidRPr="004E1630">
        <w:rPr>
          <w:sz w:val="24"/>
          <w:szCs w:val="24"/>
        </w:rPr>
        <w:t>расхождение</w:t>
      </w:r>
      <w:r w:rsidR="00F86750" w:rsidRPr="004E1630">
        <w:rPr>
          <w:sz w:val="24"/>
          <w:szCs w:val="24"/>
        </w:rPr>
        <w:t xml:space="preserve"> </w:t>
      </w:r>
      <w:r w:rsidRPr="004E1630">
        <w:rPr>
          <w:sz w:val="24"/>
          <w:szCs w:val="24"/>
        </w:rPr>
        <w:t>людей,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использующих</w:t>
      </w:r>
      <w:r w:rsidR="00F86750" w:rsidRPr="004E1630">
        <w:rPr>
          <w:sz w:val="24"/>
          <w:szCs w:val="24"/>
        </w:rPr>
        <w:t xml:space="preserve"> </w:t>
      </w:r>
      <w:r w:rsidRPr="004E1630">
        <w:rPr>
          <w:sz w:val="24"/>
          <w:szCs w:val="24"/>
        </w:rPr>
        <w:t>технические</w:t>
      </w:r>
      <w:r w:rsidR="00F86750" w:rsidRPr="004E1630">
        <w:rPr>
          <w:sz w:val="24"/>
          <w:szCs w:val="24"/>
        </w:rPr>
        <w:t xml:space="preserve"> </w:t>
      </w:r>
      <w:r w:rsidRPr="004E1630">
        <w:rPr>
          <w:sz w:val="24"/>
          <w:szCs w:val="24"/>
        </w:rPr>
        <w:t>средства</w:t>
      </w:r>
      <w:r w:rsidR="00F86750" w:rsidRPr="004E1630">
        <w:rPr>
          <w:sz w:val="24"/>
          <w:szCs w:val="24"/>
        </w:rPr>
        <w:t xml:space="preserve"> </w:t>
      </w:r>
      <w:r w:rsidRPr="004E1630">
        <w:rPr>
          <w:sz w:val="24"/>
          <w:szCs w:val="24"/>
        </w:rPr>
        <w:t>реабилитации,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автотранспортом.</w:t>
      </w:r>
      <w:r w:rsidR="00F86750" w:rsidRPr="004E1630">
        <w:rPr>
          <w:sz w:val="24"/>
          <w:szCs w:val="24"/>
        </w:rPr>
        <w:t xml:space="preserve"> </w:t>
      </w:r>
      <w:r w:rsidRPr="004E1630">
        <w:rPr>
          <w:sz w:val="24"/>
          <w:szCs w:val="24"/>
        </w:rPr>
        <w:t>Полосу</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креслах-колясках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механических</w:t>
      </w:r>
      <w:r w:rsidR="00F86750" w:rsidRPr="004E1630">
        <w:rPr>
          <w:sz w:val="24"/>
          <w:szCs w:val="24"/>
        </w:rPr>
        <w:t xml:space="preserve"> </w:t>
      </w:r>
      <w:r w:rsidRPr="004E1630">
        <w:rPr>
          <w:sz w:val="24"/>
          <w:szCs w:val="24"/>
        </w:rPr>
        <w:t>колясках</w:t>
      </w:r>
      <w:r w:rsidR="00F86750" w:rsidRPr="004E1630">
        <w:rPr>
          <w:sz w:val="24"/>
          <w:szCs w:val="24"/>
        </w:rPr>
        <w:t xml:space="preserve"> </w:t>
      </w:r>
      <w:r w:rsidRPr="004E1630">
        <w:rPr>
          <w:sz w:val="24"/>
          <w:szCs w:val="24"/>
        </w:rPr>
        <w:t>рекомендуется</w:t>
      </w:r>
      <w:r w:rsidR="00F86750" w:rsidRPr="004E1630">
        <w:rPr>
          <w:sz w:val="24"/>
          <w:szCs w:val="24"/>
        </w:rPr>
        <w:t xml:space="preserve"> </w:t>
      </w:r>
      <w:r w:rsidRPr="004E1630">
        <w:rPr>
          <w:sz w:val="24"/>
          <w:szCs w:val="24"/>
        </w:rPr>
        <w:t>выделять</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левой</w:t>
      </w:r>
      <w:r w:rsidR="00F86750" w:rsidRPr="004E1630">
        <w:rPr>
          <w:sz w:val="24"/>
          <w:szCs w:val="24"/>
        </w:rPr>
        <w:t xml:space="preserve"> </w:t>
      </w:r>
      <w:r w:rsidRPr="004E1630">
        <w:rPr>
          <w:sz w:val="24"/>
          <w:szCs w:val="24"/>
        </w:rPr>
        <w:t>стороны</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полосе</w:t>
      </w:r>
      <w:r w:rsidR="00F86750" w:rsidRPr="004E1630">
        <w:rPr>
          <w:sz w:val="24"/>
          <w:szCs w:val="24"/>
        </w:rPr>
        <w:t xml:space="preserve"> </w:t>
      </w:r>
      <w:r w:rsidRPr="004E1630">
        <w:rPr>
          <w:sz w:val="24"/>
          <w:szCs w:val="24"/>
        </w:rPr>
        <w:t>пешеходного</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участке,</w:t>
      </w:r>
      <w:r w:rsidR="00F86750" w:rsidRPr="004E1630">
        <w:rPr>
          <w:sz w:val="24"/>
          <w:szCs w:val="24"/>
        </w:rPr>
        <w:t xml:space="preserve"> </w:t>
      </w:r>
      <w:r w:rsidRPr="004E1630">
        <w:rPr>
          <w:sz w:val="24"/>
          <w:szCs w:val="24"/>
        </w:rPr>
        <w:t>пешеходных</w:t>
      </w:r>
      <w:r w:rsidR="00F86750" w:rsidRPr="004E1630">
        <w:rPr>
          <w:sz w:val="24"/>
          <w:szCs w:val="24"/>
        </w:rPr>
        <w:t xml:space="preserve"> </w:t>
      </w:r>
      <w:r w:rsidRPr="004E1630">
        <w:rPr>
          <w:sz w:val="24"/>
          <w:szCs w:val="24"/>
        </w:rPr>
        <w:t>дорогах,</w:t>
      </w:r>
      <w:r w:rsidR="00F86750" w:rsidRPr="004E1630">
        <w:rPr>
          <w:sz w:val="24"/>
          <w:szCs w:val="24"/>
        </w:rPr>
        <w:t xml:space="preserve"> </w:t>
      </w:r>
      <w:r w:rsidRPr="004E1630">
        <w:rPr>
          <w:sz w:val="24"/>
          <w:szCs w:val="24"/>
        </w:rPr>
        <w:t>аллеях.</w:t>
      </w:r>
    </w:p>
    <w:p w:rsidR="00104372" w:rsidRPr="004E1630" w:rsidRDefault="00104372" w:rsidP="0028053E">
      <w:pPr>
        <w:suppressAutoHyphens/>
        <w:ind w:firstLine="709"/>
        <w:jc w:val="both"/>
        <w:rPr>
          <w:sz w:val="24"/>
          <w:szCs w:val="24"/>
        </w:rPr>
      </w:pPr>
      <w:r w:rsidRPr="004E1630">
        <w:rPr>
          <w:sz w:val="24"/>
          <w:szCs w:val="24"/>
        </w:rPr>
        <w:t>Уклоны</w:t>
      </w:r>
      <w:r w:rsidR="00F86750" w:rsidRPr="004E1630">
        <w:rPr>
          <w:sz w:val="24"/>
          <w:szCs w:val="24"/>
        </w:rPr>
        <w:t xml:space="preserve"> </w:t>
      </w:r>
      <w:r w:rsidRPr="004E1630">
        <w:rPr>
          <w:sz w:val="24"/>
          <w:szCs w:val="24"/>
        </w:rPr>
        <w:t>пути</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проезда</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креслах-колясках</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превышать:</w:t>
      </w:r>
    </w:p>
    <w:p w:rsidR="00104372" w:rsidRPr="004E1630" w:rsidRDefault="00104372" w:rsidP="0028053E">
      <w:pPr>
        <w:suppressAutoHyphens/>
        <w:ind w:firstLine="709"/>
        <w:jc w:val="both"/>
        <w:rPr>
          <w:sz w:val="24"/>
          <w:szCs w:val="24"/>
        </w:rPr>
      </w:pPr>
      <w:r w:rsidRPr="004E1630">
        <w:rPr>
          <w:sz w:val="24"/>
          <w:szCs w:val="24"/>
        </w:rPr>
        <w:t>продольный</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5</w:t>
      </w:r>
      <w:r w:rsidR="00F86750" w:rsidRPr="004E1630">
        <w:rPr>
          <w:sz w:val="24"/>
          <w:szCs w:val="24"/>
        </w:rPr>
        <w:t xml:space="preserve"> </w:t>
      </w:r>
      <w:r w:rsidRPr="004E1630">
        <w:rPr>
          <w:sz w:val="24"/>
          <w:szCs w:val="24"/>
        </w:rPr>
        <w:t>процентов;</w:t>
      </w:r>
    </w:p>
    <w:p w:rsidR="00104372" w:rsidRPr="004E1630" w:rsidRDefault="00104372" w:rsidP="0028053E">
      <w:pPr>
        <w:suppressAutoHyphens/>
        <w:ind w:firstLine="709"/>
        <w:jc w:val="both"/>
        <w:rPr>
          <w:sz w:val="24"/>
          <w:szCs w:val="24"/>
        </w:rPr>
      </w:pPr>
      <w:r w:rsidRPr="004E1630">
        <w:rPr>
          <w:sz w:val="24"/>
          <w:szCs w:val="24"/>
        </w:rPr>
        <w:t>поперечный</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1</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2</w:t>
      </w:r>
      <w:r w:rsidR="00F86750" w:rsidRPr="004E1630">
        <w:rPr>
          <w:sz w:val="24"/>
          <w:szCs w:val="24"/>
        </w:rPr>
        <w:t xml:space="preserve"> </w:t>
      </w:r>
      <w:r w:rsidRPr="004E1630">
        <w:rPr>
          <w:sz w:val="24"/>
          <w:szCs w:val="24"/>
        </w:rPr>
        <w:t>процента.</w:t>
      </w:r>
    </w:p>
    <w:p w:rsidR="00104372" w:rsidRPr="004E1630" w:rsidRDefault="00104372" w:rsidP="0028053E">
      <w:pPr>
        <w:suppressAutoHyphens/>
        <w:ind w:firstLine="709"/>
        <w:jc w:val="both"/>
        <w:rPr>
          <w:sz w:val="24"/>
          <w:szCs w:val="24"/>
        </w:rPr>
      </w:pPr>
      <w:r w:rsidRPr="004E1630">
        <w:rPr>
          <w:sz w:val="24"/>
          <w:szCs w:val="24"/>
        </w:rPr>
        <w:t>При</w:t>
      </w:r>
      <w:r w:rsidR="00F86750" w:rsidRPr="004E1630">
        <w:rPr>
          <w:sz w:val="24"/>
          <w:szCs w:val="24"/>
        </w:rPr>
        <w:t xml:space="preserve"> </w:t>
      </w:r>
      <w:r w:rsidRPr="004E1630">
        <w:rPr>
          <w:sz w:val="24"/>
          <w:szCs w:val="24"/>
        </w:rPr>
        <w:t>устройстве</w:t>
      </w:r>
      <w:r w:rsidR="00F86750" w:rsidRPr="004E1630">
        <w:rPr>
          <w:sz w:val="24"/>
          <w:szCs w:val="24"/>
        </w:rPr>
        <w:t xml:space="preserve"> </w:t>
      </w:r>
      <w:r w:rsidRPr="004E1630">
        <w:rPr>
          <w:sz w:val="24"/>
          <w:szCs w:val="24"/>
        </w:rPr>
        <w:t>съездов</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тротуара</w:t>
      </w:r>
      <w:r w:rsidR="00F86750" w:rsidRPr="004E1630">
        <w:rPr>
          <w:sz w:val="24"/>
          <w:szCs w:val="24"/>
        </w:rPr>
        <w:t xml:space="preserve"> </w:t>
      </w:r>
      <w:r w:rsidRPr="004E1630">
        <w:rPr>
          <w:sz w:val="24"/>
          <w:szCs w:val="24"/>
        </w:rPr>
        <w:t>около</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затесненных</w:t>
      </w:r>
      <w:r w:rsidR="00F86750" w:rsidRPr="004E1630">
        <w:rPr>
          <w:sz w:val="24"/>
          <w:szCs w:val="24"/>
        </w:rPr>
        <w:t xml:space="preserve"> </w:t>
      </w:r>
      <w:r w:rsidRPr="004E1630">
        <w:rPr>
          <w:sz w:val="24"/>
          <w:szCs w:val="24"/>
        </w:rPr>
        <w:t>местах</w:t>
      </w:r>
      <w:r w:rsidR="00F86750" w:rsidRPr="004E1630">
        <w:rPr>
          <w:sz w:val="24"/>
          <w:szCs w:val="24"/>
        </w:rPr>
        <w:t xml:space="preserve"> </w:t>
      </w:r>
      <w:r w:rsidRPr="004E1630">
        <w:rPr>
          <w:sz w:val="24"/>
          <w:szCs w:val="24"/>
        </w:rPr>
        <w:t>допускается</w:t>
      </w:r>
      <w:r w:rsidR="00F86750" w:rsidRPr="004E1630">
        <w:rPr>
          <w:sz w:val="24"/>
          <w:szCs w:val="24"/>
        </w:rPr>
        <w:t xml:space="preserve"> </w:t>
      </w:r>
      <w:r w:rsidRPr="004E1630">
        <w:rPr>
          <w:sz w:val="24"/>
          <w:szCs w:val="24"/>
        </w:rPr>
        <w:t>увеличивать</w:t>
      </w:r>
      <w:r w:rsidR="00F86750" w:rsidRPr="004E1630">
        <w:rPr>
          <w:sz w:val="24"/>
          <w:szCs w:val="24"/>
        </w:rPr>
        <w:t xml:space="preserve"> </w:t>
      </w:r>
      <w:r w:rsidRPr="004E1630">
        <w:rPr>
          <w:sz w:val="24"/>
          <w:szCs w:val="24"/>
        </w:rPr>
        <w:t>продольный</w:t>
      </w:r>
      <w:r w:rsidR="00F86750" w:rsidRPr="004E1630">
        <w:rPr>
          <w:sz w:val="24"/>
          <w:szCs w:val="24"/>
        </w:rPr>
        <w:t xml:space="preserve"> </w:t>
      </w:r>
      <w:r w:rsidRPr="004E1630">
        <w:rPr>
          <w:sz w:val="24"/>
          <w:szCs w:val="24"/>
        </w:rPr>
        <w:t>уклон</w:t>
      </w:r>
      <w:r w:rsidR="00F86750" w:rsidRPr="004E1630">
        <w:rPr>
          <w:sz w:val="24"/>
          <w:szCs w:val="24"/>
        </w:rPr>
        <w:t xml:space="preserve"> </w:t>
      </w:r>
      <w:r w:rsidRPr="004E1630">
        <w:rPr>
          <w:sz w:val="24"/>
          <w:szCs w:val="24"/>
        </w:rPr>
        <w:t>до</w:t>
      </w:r>
      <w:r w:rsidR="00F86750" w:rsidRPr="004E1630">
        <w:rPr>
          <w:sz w:val="24"/>
          <w:szCs w:val="24"/>
        </w:rPr>
        <w:t xml:space="preserve"> </w:t>
      </w:r>
      <w:r w:rsidRPr="004E1630">
        <w:rPr>
          <w:sz w:val="24"/>
          <w:szCs w:val="24"/>
        </w:rPr>
        <w:t>10</w:t>
      </w:r>
      <w:r w:rsidR="00F86750" w:rsidRPr="004E1630">
        <w:rPr>
          <w:sz w:val="24"/>
          <w:szCs w:val="24"/>
        </w:rPr>
        <w:t xml:space="preserve"> </w:t>
      </w:r>
      <w:r w:rsidRPr="004E1630">
        <w:rPr>
          <w:sz w:val="24"/>
          <w:szCs w:val="24"/>
        </w:rPr>
        <w:t>процентов</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протяжении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10</w:t>
      </w:r>
      <w:r w:rsidR="00F86750" w:rsidRPr="004E1630">
        <w:rPr>
          <w:sz w:val="24"/>
          <w:szCs w:val="24"/>
        </w:rPr>
        <w:t xml:space="preserve"> </w:t>
      </w:r>
      <w:r w:rsidRPr="004E1630">
        <w:rPr>
          <w:sz w:val="24"/>
          <w:szCs w:val="24"/>
        </w:rPr>
        <w:t>м.</w:t>
      </w:r>
    </w:p>
    <w:p w:rsidR="00104372" w:rsidRPr="004E1630" w:rsidRDefault="00104372" w:rsidP="0028053E">
      <w:pPr>
        <w:suppressAutoHyphens/>
        <w:ind w:firstLine="709"/>
        <w:jc w:val="both"/>
        <w:rPr>
          <w:sz w:val="24"/>
          <w:szCs w:val="24"/>
        </w:rPr>
      </w:pPr>
      <w:r w:rsidRPr="004E1630">
        <w:rPr>
          <w:sz w:val="24"/>
          <w:szCs w:val="24"/>
        </w:rPr>
        <w:t>Высота</w:t>
      </w:r>
      <w:r w:rsidR="00F86750" w:rsidRPr="004E1630">
        <w:rPr>
          <w:sz w:val="24"/>
          <w:szCs w:val="24"/>
        </w:rPr>
        <w:t xml:space="preserve"> </w:t>
      </w:r>
      <w:r w:rsidRPr="004E1630">
        <w:rPr>
          <w:sz w:val="24"/>
          <w:szCs w:val="24"/>
        </w:rPr>
        <w:t>бордюров</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краям</w:t>
      </w:r>
      <w:r w:rsidR="00F86750" w:rsidRPr="004E1630">
        <w:rPr>
          <w:sz w:val="24"/>
          <w:szCs w:val="24"/>
        </w:rPr>
        <w:t xml:space="preserve"> </w:t>
      </w:r>
      <w:r w:rsidRPr="004E1630">
        <w:rPr>
          <w:sz w:val="24"/>
          <w:szCs w:val="24"/>
        </w:rPr>
        <w:t>пешеходных</w:t>
      </w:r>
      <w:r w:rsidR="00F86750" w:rsidRPr="004E1630">
        <w:rPr>
          <w:sz w:val="24"/>
          <w:szCs w:val="24"/>
        </w:rPr>
        <w:t xml:space="preserve"> </w:t>
      </w:r>
      <w:r w:rsidRPr="004E1630">
        <w:rPr>
          <w:sz w:val="24"/>
          <w:szCs w:val="24"/>
        </w:rPr>
        <w:t>путей</w:t>
      </w:r>
      <w:r w:rsidR="00F86750" w:rsidRPr="004E1630">
        <w:rPr>
          <w:sz w:val="24"/>
          <w:szCs w:val="24"/>
        </w:rPr>
        <w:t xml:space="preserve"> </w:t>
      </w:r>
      <w:r w:rsidRPr="004E1630">
        <w:rPr>
          <w:sz w:val="24"/>
          <w:szCs w:val="24"/>
        </w:rPr>
        <w:t>должна</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0,05</w:t>
      </w:r>
      <w:r w:rsidR="00F86750" w:rsidRPr="004E1630">
        <w:rPr>
          <w:sz w:val="24"/>
          <w:szCs w:val="24"/>
        </w:rPr>
        <w:t xml:space="preserve"> </w:t>
      </w:r>
      <w:r w:rsidRPr="004E1630">
        <w:rPr>
          <w:sz w:val="24"/>
          <w:szCs w:val="24"/>
        </w:rPr>
        <w:t>м.</w:t>
      </w:r>
    </w:p>
    <w:p w:rsidR="00104372" w:rsidRPr="004E1630" w:rsidRDefault="00104372" w:rsidP="0028053E">
      <w:pPr>
        <w:suppressAutoHyphens/>
        <w:ind w:firstLine="709"/>
        <w:jc w:val="both"/>
        <w:rPr>
          <w:sz w:val="24"/>
          <w:szCs w:val="24"/>
        </w:rPr>
      </w:pPr>
      <w:r w:rsidRPr="004E1630">
        <w:rPr>
          <w:sz w:val="24"/>
          <w:szCs w:val="24"/>
        </w:rPr>
        <w:t>Высота</w:t>
      </w:r>
      <w:r w:rsidR="00F86750" w:rsidRPr="004E1630">
        <w:rPr>
          <w:sz w:val="24"/>
          <w:szCs w:val="24"/>
        </w:rPr>
        <w:t xml:space="preserve"> </w:t>
      </w:r>
      <w:r w:rsidRPr="004E1630">
        <w:rPr>
          <w:sz w:val="24"/>
          <w:szCs w:val="24"/>
        </w:rPr>
        <w:t>бортового</w:t>
      </w:r>
      <w:r w:rsidR="00F86750" w:rsidRPr="004E1630">
        <w:rPr>
          <w:sz w:val="24"/>
          <w:szCs w:val="24"/>
        </w:rPr>
        <w:t xml:space="preserve"> </w:t>
      </w:r>
      <w:r w:rsidRPr="004E1630">
        <w:rPr>
          <w:sz w:val="24"/>
          <w:szCs w:val="24"/>
        </w:rPr>
        <w:t>камня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местах</w:t>
      </w:r>
      <w:r w:rsidR="00F86750" w:rsidRPr="004E1630">
        <w:rPr>
          <w:sz w:val="24"/>
          <w:szCs w:val="24"/>
        </w:rPr>
        <w:t xml:space="preserve"> </w:t>
      </w:r>
      <w:r w:rsidRPr="004E1630">
        <w:rPr>
          <w:sz w:val="24"/>
          <w:szCs w:val="24"/>
        </w:rPr>
        <w:t>пересечения</w:t>
      </w:r>
      <w:r w:rsidR="00F86750" w:rsidRPr="004E1630">
        <w:rPr>
          <w:sz w:val="24"/>
          <w:szCs w:val="24"/>
        </w:rPr>
        <w:t xml:space="preserve"> </w:t>
      </w:r>
      <w:r w:rsidRPr="004E1630">
        <w:rPr>
          <w:sz w:val="24"/>
          <w:szCs w:val="24"/>
        </w:rPr>
        <w:t>тротуаров</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проезжей</w:t>
      </w:r>
      <w:r w:rsidR="00F86750" w:rsidRPr="004E1630">
        <w:rPr>
          <w:sz w:val="24"/>
          <w:szCs w:val="24"/>
        </w:rPr>
        <w:t xml:space="preserve"> </w:t>
      </w:r>
      <w:r w:rsidRPr="004E1630">
        <w:rPr>
          <w:sz w:val="24"/>
          <w:szCs w:val="24"/>
        </w:rPr>
        <w:t>частью,</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перепад</w:t>
      </w:r>
      <w:r w:rsidR="00F86750" w:rsidRPr="004E1630">
        <w:rPr>
          <w:sz w:val="24"/>
          <w:szCs w:val="24"/>
        </w:rPr>
        <w:t xml:space="preserve"> </w:t>
      </w:r>
      <w:r w:rsidRPr="004E1630">
        <w:rPr>
          <w:sz w:val="24"/>
          <w:szCs w:val="24"/>
        </w:rPr>
        <w:t>высот</w:t>
      </w:r>
      <w:r w:rsidR="00F86750" w:rsidRPr="004E1630">
        <w:rPr>
          <w:sz w:val="24"/>
          <w:szCs w:val="24"/>
        </w:rPr>
        <w:t xml:space="preserve"> </w:t>
      </w:r>
      <w:r w:rsidRPr="004E1630">
        <w:rPr>
          <w:sz w:val="24"/>
          <w:szCs w:val="24"/>
        </w:rPr>
        <w:t>бордюров,</w:t>
      </w:r>
      <w:r w:rsidR="00F86750" w:rsidRPr="004E1630">
        <w:rPr>
          <w:sz w:val="24"/>
          <w:szCs w:val="24"/>
        </w:rPr>
        <w:t xml:space="preserve"> </w:t>
      </w:r>
      <w:r w:rsidRPr="004E1630">
        <w:rPr>
          <w:sz w:val="24"/>
          <w:szCs w:val="24"/>
        </w:rPr>
        <w:t>бортовых</w:t>
      </w:r>
      <w:r w:rsidR="00F86750" w:rsidRPr="004E1630">
        <w:rPr>
          <w:sz w:val="24"/>
          <w:szCs w:val="24"/>
        </w:rPr>
        <w:t xml:space="preserve"> </w:t>
      </w:r>
      <w:r w:rsidRPr="004E1630">
        <w:rPr>
          <w:sz w:val="24"/>
          <w:szCs w:val="24"/>
        </w:rPr>
        <w:t>камней</w:t>
      </w:r>
      <w:r w:rsidR="00F86750" w:rsidRPr="004E1630">
        <w:rPr>
          <w:sz w:val="24"/>
          <w:szCs w:val="24"/>
        </w:rPr>
        <w:t xml:space="preserve"> </w:t>
      </w:r>
      <w:r w:rsidRPr="004E1630">
        <w:rPr>
          <w:sz w:val="24"/>
          <w:szCs w:val="24"/>
        </w:rPr>
        <w:t>вдоль</w:t>
      </w:r>
      <w:r w:rsidR="00F86750" w:rsidRPr="004E1630">
        <w:rPr>
          <w:sz w:val="24"/>
          <w:szCs w:val="24"/>
        </w:rPr>
        <w:t xml:space="preserve"> </w:t>
      </w:r>
      <w:r w:rsidRPr="004E1630">
        <w:rPr>
          <w:sz w:val="24"/>
          <w:szCs w:val="24"/>
        </w:rPr>
        <w:t>эксплуатируемых</w:t>
      </w:r>
      <w:r w:rsidR="00F86750" w:rsidRPr="004E1630">
        <w:rPr>
          <w:sz w:val="24"/>
          <w:szCs w:val="24"/>
        </w:rPr>
        <w:t xml:space="preserve"> </w:t>
      </w:r>
      <w:r w:rsidRPr="004E1630">
        <w:rPr>
          <w:sz w:val="24"/>
          <w:szCs w:val="24"/>
        </w:rPr>
        <w:t>газонов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озелененных</w:t>
      </w:r>
      <w:r w:rsidR="00F86750" w:rsidRPr="004E1630">
        <w:rPr>
          <w:sz w:val="24"/>
          <w:szCs w:val="24"/>
        </w:rPr>
        <w:t xml:space="preserve"> </w:t>
      </w:r>
      <w:r w:rsidRPr="004E1630">
        <w:rPr>
          <w:sz w:val="24"/>
          <w:szCs w:val="24"/>
        </w:rPr>
        <w:t>площадок,</w:t>
      </w:r>
      <w:r w:rsidR="00F86750" w:rsidRPr="004E1630">
        <w:rPr>
          <w:sz w:val="24"/>
          <w:szCs w:val="24"/>
        </w:rPr>
        <w:t xml:space="preserve"> </w:t>
      </w:r>
      <w:r w:rsidRPr="004E1630">
        <w:rPr>
          <w:sz w:val="24"/>
          <w:szCs w:val="24"/>
        </w:rPr>
        <w:t>примыкающих</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путям</w:t>
      </w:r>
      <w:r w:rsidR="00F86750" w:rsidRPr="004E1630">
        <w:rPr>
          <w:sz w:val="24"/>
          <w:szCs w:val="24"/>
        </w:rPr>
        <w:t xml:space="preserve"> </w:t>
      </w:r>
      <w:r w:rsidRPr="004E1630">
        <w:rPr>
          <w:sz w:val="24"/>
          <w:szCs w:val="24"/>
        </w:rPr>
        <w:t>пешеходного</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превышать</w:t>
      </w:r>
      <w:r w:rsidR="00F86750" w:rsidRPr="004E1630">
        <w:rPr>
          <w:sz w:val="24"/>
          <w:szCs w:val="24"/>
        </w:rPr>
        <w:t xml:space="preserve"> </w:t>
      </w:r>
      <w:r w:rsidRPr="004E1630">
        <w:rPr>
          <w:sz w:val="24"/>
          <w:szCs w:val="24"/>
        </w:rPr>
        <w:t>0,04</w:t>
      </w:r>
      <w:r w:rsidR="00F86750" w:rsidRPr="004E1630">
        <w:rPr>
          <w:sz w:val="24"/>
          <w:szCs w:val="24"/>
        </w:rPr>
        <w:t xml:space="preserve"> </w:t>
      </w:r>
      <w:r w:rsidRPr="004E1630">
        <w:rPr>
          <w:sz w:val="24"/>
          <w:szCs w:val="24"/>
        </w:rPr>
        <w:t>м.</w:t>
      </w:r>
    </w:p>
    <w:p w:rsidR="00104372" w:rsidRPr="004E1630" w:rsidRDefault="00104372" w:rsidP="0028053E">
      <w:pPr>
        <w:suppressAutoHyphens/>
        <w:ind w:firstLine="709"/>
        <w:jc w:val="both"/>
        <w:rPr>
          <w:sz w:val="24"/>
          <w:szCs w:val="24"/>
        </w:rPr>
      </w:pPr>
      <w:r w:rsidRPr="004E1630">
        <w:rPr>
          <w:sz w:val="24"/>
          <w:szCs w:val="24"/>
        </w:rPr>
        <w:t>При</w:t>
      </w:r>
      <w:r w:rsidR="00F86750" w:rsidRPr="004E1630">
        <w:rPr>
          <w:sz w:val="24"/>
          <w:szCs w:val="24"/>
        </w:rPr>
        <w:t xml:space="preserve"> </w:t>
      </w:r>
      <w:r w:rsidRPr="004E1630">
        <w:rPr>
          <w:sz w:val="24"/>
          <w:szCs w:val="24"/>
        </w:rPr>
        <w:t>невозможности</w:t>
      </w:r>
      <w:r w:rsidR="00F86750" w:rsidRPr="004E1630">
        <w:rPr>
          <w:sz w:val="24"/>
          <w:szCs w:val="24"/>
        </w:rPr>
        <w:t xml:space="preserve"> </w:t>
      </w:r>
      <w:r w:rsidRPr="004E1630">
        <w:rPr>
          <w:sz w:val="24"/>
          <w:szCs w:val="24"/>
        </w:rPr>
        <w:t>организации</w:t>
      </w:r>
      <w:r w:rsidR="00F86750" w:rsidRPr="004E1630">
        <w:rPr>
          <w:sz w:val="24"/>
          <w:szCs w:val="24"/>
        </w:rPr>
        <w:t xml:space="preserve"> </w:t>
      </w:r>
      <w:r w:rsidRPr="004E1630">
        <w:rPr>
          <w:sz w:val="24"/>
          <w:szCs w:val="24"/>
        </w:rPr>
        <w:t>отдельного</w:t>
      </w:r>
      <w:r w:rsidR="00F86750" w:rsidRPr="004E1630">
        <w:rPr>
          <w:sz w:val="24"/>
          <w:szCs w:val="24"/>
        </w:rPr>
        <w:t xml:space="preserve"> </w:t>
      </w:r>
      <w:r w:rsidRPr="004E1630">
        <w:rPr>
          <w:sz w:val="24"/>
          <w:szCs w:val="24"/>
        </w:rPr>
        <w:t>наземного</w:t>
      </w:r>
      <w:r w:rsidR="00F86750" w:rsidRPr="004E1630">
        <w:rPr>
          <w:sz w:val="24"/>
          <w:szCs w:val="24"/>
        </w:rPr>
        <w:t xml:space="preserve"> </w:t>
      </w:r>
      <w:r w:rsidRPr="004E1630">
        <w:rPr>
          <w:sz w:val="24"/>
          <w:szCs w:val="24"/>
        </w:rPr>
        <w:t>прохода</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других</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подземные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надземные</w:t>
      </w:r>
      <w:r w:rsidR="00F86750" w:rsidRPr="004E1630">
        <w:rPr>
          <w:sz w:val="24"/>
          <w:szCs w:val="24"/>
        </w:rPr>
        <w:t xml:space="preserve"> </w:t>
      </w:r>
      <w:r w:rsidRPr="004E1630">
        <w:rPr>
          <w:sz w:val="24"/>
          <w:szCs w:val="24"/>
        </w:rPr>
        <w:t>переходы</w:t>
      </w:r>
      <w:r w:rsidR="00F86750" w:rsidRPr="004E1630">
        <w:rPr>
          <w:sz w:val="24"/>
          <w:szCs w:val="24"/>
        </w:rPr>
        <w:t xml:space="preserve"> </w:t>
      </w:r>
      <w:r w:rsidRPr="004E1630">
        <w:rPr>
          <w:sz w:val="24"/>
          <w:szCs w:val="24"/>
        </w:rPr>
        <w:t>следует</w:t>
      </w:r>
      <w:r w:rsidR="00F86750" w:rsidRPr="004E1630">
        <w:rPr>
          <w:sz w:val="24"/>
          <w:szCs w:val="24"/>
        </w:rPr>
        <w:t xml:space="preserve"> </w:t>
      </w:r>
      <w:r w:rsidRPr="004E1630">
        <w:rPr>
          <w:sz w:val="24"/>
          <w:szCs w:val="24"/>
        </w:rPr>
        <w:t>оборудовать</w:t>
      </w:r>
      <w:r w:rsidR="00F86750" w:rsidRPr="004E1630">
        <w:rPr>
          <w:sz w:val="24"/>
          <w:szCs w:val="24"/>
        </w:rPr>
        <w:t xml:space="preserve"> </w:t>
      </w:r>
      <w:r w:rsidRPr="004E1630">
        <w:rPr>
          <w:sz w:val="24"/>
          <w:szCs w:val="24"/>
        </w:rPr>
        <w:t>пандусами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подъемными</w:t>
      </w:r>
      <w:r w:rsidR="00F86750" w:rsidRPr="004E1630">
        <w:rPr>
          <w:sz w:val="24"/>
          <w:szCs w:val="24"/>
        </w:rPr>
        <w:t xml:space="preserve"> </w:t>
      </w:r>
      <w:r w:rsidRPr="004E1630">
        <w:rPr>
          <w:sz w:val="24"/>
          <w:szCs w:val="24"/>
        </w:rPr>
        <w:t>устройствами.</w:t>
      </w:r>
    </w:p>
    <w:p w:rsidR="00104372" w:rsidRPr="004E1630" w:rsidRDefault="00104372" w:rsidP="0028053E">
      <w:pPr>
        <w:suppressAutoHyphens/>
        <w:ind w:firstLine="709"/>
        <w:jc w:val="both"/>
        <w:rPr>
          <w:sz w:val="24"/>
          <w:szCs w:val="24"/>
        </w:rPr>
      </w:pPr>
      <w:r w:rsidRPr="004E1630">
        <w:rPr>
          <w:sz w:val="24"/>
          <w:szCs w:val="24"/>
        </w:rPr>
        <w:t>Тактильные</w:t>
      </w:r>
      <w:r w:rsidR="00F86750" w:rsidRPr="004E1630">
        <w:rPr>
          <w:sz w:val="24"/>
          <w:szCs w:val="24"/>
        </w:rPr>
        <w:t xml:space="preserve"> </w:t>
      </w:r>
      <w:r w:rsidRPr="004E1630">
        <w:rPr>
          <w:sz w:val="24"/>
          <w:szCs w:val="24"/>
        </w:rPr>
        <w:t>средства,</w:t>
      </w:r>
      <w:r w:rsidR="00F86750" w:rsidRPr="004E1630">
        <w:rPr>
          <w:sz w:val="24"/>
          <w:szCs w:val="24"/>
        </w:rPr>
        <w:t xml:space="preserve"> </w:t>
      </w:r>
      <w:r w:rsidRPr="004E1630">
        <w:rPr>
          <w:sz w:val="24"/>
          <w:szCs w:val="24"/>
        </w:rPr>
        <w:t>выполняющие</w:t>
      </w:r>
      <w:r w:rsidR="00F86750" w:rsidRPr="004E1630">
        <w:rPr>
          <w:sz w:val="24"/>
          <w:szCs w:val="24"/>
        </w:rPr>
        <w:t xml:space="preserve"> </w:t>
      </w:r>
      <w:r w:rsidRPr="004E1630">
        <w:rPr>
          <w:sz w:val="24"/>
          <w:szCs w:val="24"/>
        </w:rPr>
        <w:t>предупредительную</w:t>
      </w:r>
      <w:r w:rsidR="00F86750" w:rsidRPr="004E1630">
        <w:rPr>
          <w:sz w:val="24"/>
          <w:szCs w:val="24"/>
        </w:rPr>
        <w:t xml:space="preserve"> </w:t>
      </w:r>
      <w:r w:rsidRPr="004E1630">
        <w:rPr>
          <w:sz w:val="24"/>
          <w:szCs w:val="24"/>
        </w:rPr>
        <w:t>функцию</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покрытии</w:t>
      </w:r>
      <w:r w:rsidR="00F86750" w:rsidRPr="004E1630">
        <w:rPr>
          <w:sz w:val="24"/>
          <w:szCs w:val="24"/>
        </w:rPr>
        <w:t xml:space="preserve"> </w:t>
      </w:r>
      <w:r w:rsidRPr="004E1630">
        <w:rPr>
          <w:sz w:val="24"/>
          <w:szCs w:val="24"/>
        </w:rPr>
        <w:t>пешеходных</w:t>
      </w:r>
      <w:r w:rsidR="00F86750" w:rsidRPr="004E1630">
        <w:rPr>
          <w:sz w:val="24"/>
          <w:szCs w:val="24"/>
        </w:rPr>
        <w:t xml:space="preserve"> </w:t>
      </w:r>
      <w:r w:rsidRPr="004E1630">
        <w:rPr>
          <w:sz w:val="24"/>
          <w:szCs w:val="24"/>
        </w:rPr>
        <w:t>путей</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участке,</w:t>
      </w:r>
      <w:r w:rsidR="00F86750" w:rsidRPr="004E1630">
        <w:rPr>
          <w:sz w:val="24"/>
          <w:szCs w:val="24"/>
        </w:rPr>
        <w:t xml:space="preserve"> </w:t>
      </w:r>
      <w:r w:rsidRPr="004E1630">
        <w:rPr>
          <w:sz w:val="24"/>
          <w:szCs w:val="24"/>
        </w:rPr>
        <w:t>следует</w:t>
      </w:r>
      <w:r w:rsidR="00F86750" w:rsidRPr="004E1630">
        <w:rPr>
          <w:sz w:val="24"/>
          <w:szCs w:val="24"/>
        </w:rPr>
        <w:t xml:space="preserve"> </w:t>
      </w:r>
      <w:r w:rsidRPr="004E1630">
        <w:rPr>
          <w:sz w:val="24"/>
          <w:szCs w:val="24"/>
        </w:rPr>
        <w:t>размещать</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чем</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0,8</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до</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информации,</w:t>
      </w:r>
      <w:r w:rsidR="00F86750" w:rsidRPr="004E1630">
        <w:rPr>
          <w:sz w:val="24"/>
          <w:szCs w:val="24"/>
        </w:rPr>
        <w:t xml:space="preserve"> </w:t>
      </w:r>
      <w:r w:rsidRPr="004E1630">
        <w:rPr>
          <w:sz w:val="24"/>
          <w:szCs w:val="24"/>
        </w:rPr>
        <w:t>начала</w:t>
      </w:r>
      <w:r w:rsidR="00F86750" w:rsidRPr="004E1630">
        <w:rPr>
          <w:sz w:val="24"/>
          <w:szCs w:val="24"/>
        </w:rPr>
        <w:t xml:space="preserve"> </w:t>
      </w:r>
      <w:r w:rsidRPr="004E1630">
        <w:rPr>
          <w:sz w:val="24"/>
          <w:szCs w:val="24"/>
        </w:rPr>
        <w:t>опасного</w:t>
      </w:r>
      <w:r w:rsidR="00F86750" w:rsidRPr="004E1630">
        <w:rPr>
          <w:sz w:val="24"/>
          <w:szCs w:val="24"/>
        </w:rPr>
        <w:t xml:space="preserve"> </w:t>
      </w:r>
      <w:r w:rsidRPr="004E1630">
        <w:rPr>
          <w:sz w:val="24"/>
          <w:szCs w:val="24"/>
        </w:rPr>
        <w:t>участка,</w:t>
      </w:r>
      <w:r w:rsidR="00F86750" w:rsidRPr="004E1630">
        <w:rPr>
          <w:sz w:val="24"/>
          <w:szCs w:val="24"/>
        </w:rPr>
        <w:t xml:space="preserve"> </w:t>
      </w:r>
      <w:r w:rsidRPr="004E1630">
        <w:rPr>
          <w:sz w:val="24"/>
          <w:szCs w:val="24"/>
        </w:rPr>
        <w:t>изменения</w:t>
      </w:r>
      <w:r w:rsidR="00F86750" w:rsidRPr="004E1630">
        <w:rPr>
          <w:sz w:val="24"/>
          <w:szCs w:val="24"/>
        </w:rPr>
        <w:t xml:space="preserve"> </w:t>
      </w:r>
      <w:r w:rsidRPr="004E1630">
        <w:rPr>
          <w:sz w:val="24"/>
          <w:szCs w:val="24"/>
        </w:rPr>
        <w:t>направления</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входа.</w:t>
      </w:r>
    </w:p>
    <w:p w:rsidR="00104372" w:rsidRPr="004E1630" w:rsidRDefault="00104372" w:rsidP="0028053E">
      <w:pPr>
        <w:suppressAutoHyphens/>
        <w:ind w:firstLine="709"/>
        <w:jc w:val="both"/>
        <w:rPr>
          <w:sz w:val="24"/>
          <w:szCs w:val="24"/>
        </w:rPr>
      </w:pPr>
      <w:r w:rsidRPr="004E1630">
        <w:rPr>
          <w:sz w:val="24"/>
          <w:szCs w:val="24"/>
        </w:rPr>
        <w:t>Примечание.</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путях</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маломобильных</w:t>
      </w:r>
      <w:r w:rsidR="00F86750" w:rsidRPr="004E1630">
        <w:rPr>
          <w:sz w:val="24"/>
          <w:szCs w:val="24"/>
        </w:rPr>
        <w:t xml:space="preserve"> </w:t>
      </w:r>
      <w:r w:rsidRPr="004E1630">
        <w:rPr>
          <w:sz w:val="24"/>
          <w:szCs w:val="24"/>
        </w:rPr>
        <w:t>групп</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допускается</w:t>
      </w:r>
      <w:r w:rsidR="00F86750" w:rsidRPr="004E1630">
        <w:rPr>
          <w:sz w:val="24"/>
          <w:szCs w:val="24"/>
        </w:rPr>
        <w:t xml:space="preserve"> </w:t>
      </w:r>
      <w:r w:rsidRPr="004E1630">
        <w:rPr>
          <w:sz w:val="24"/>
          <w:szCs w:val="24"/>
        </w:rPr>
        <w:t>применять</w:t>
      </w:r>
      <w:r w:rsidR="00F86750" w:rsidRPr="004E1630">
        <w:rPr>
          <w:sz w:val="24"/>
          <w:szCs w:val="24"/>
        </w:rPr>
        <w:t xml:space="preserve"> </w:t>
      </w:r>
      <w:r w:rsidRPr="004E1630">
        <w:rPr>
          <w:sz w:val="24"/>
          <w:szCs w:val="24"/>
        </w:rPr>
        <w:t>непрозрачные</w:t>
      </w:r>
      <w:r w:rsidR="00F86750" w:rsidRPr="004E1630">
        <w:rPr>
          <w:sz w:val="24"/>
          <w:szCs w:val="24"/>
        </w:rPr>
        <w:t xml:space="preserve"> </w:t>
      </w:r>
      <w:r w:rsidRPr="004E1630">
        <w:rPr>
          <w:sz w:val="24"/>
          <w:szCs w:val="24"/>
        </w:rPr>
        <w:t>калитки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навесных</w:t>
      </w:r>
      <w:r w:rsidR="00F86750" w:rsidRPr="004E1630">
        <w:rPr>
          <w:sz w:val="24"/>
          <w:szCs w:val="24"/>
        </w:rPr>
        <w:t xml:space="preserve"> </w:t>
      </w:r>
      <w:r w:rsidRPr="004E1630">
        <w:rPr>
          <w:sz w:val="24"/>
          <w:szCs w:val="24"/>
        </w:rPr>
        <w:t>петлях</w:t>
      </w:r>
      <w:r w:rsidR="00F86750" w:rsidRPr="004E1630">
        <w:rPr>
          <w:sz w:val="24"/>
          <w:szCs w:val="24"/>
        </w:rPr>
        <w:t xml:space="preserve"> </w:t>
      </w:r>
      <w:r w:rsidRPr="004E1630">
        <w:rPr>
          <w:sz w:val="24"/>
          <w:szCs w:val="24"/>
        </w:rPr>
        <w:t>двустороннего</w:t>
      </w:r>
      <w:r w:rsidR="00F86750" w:rsidRPr="004E1630">
        <w:rPr>
          <w:sz w:val="24"/>
          <w:szCs w:val="24"/>
        </w:rPr>
        <w:t xml:space="preserve"> </w:t>
      </w:r>
      <w:r w:rsidRPr="004E1630">
        <w:rPr>
          <w:sz w:val="24"/>
          <w:szCs w:val="24"/>
        </w:rPr>
        <w:t>действия,</w:t>
      </w:r>
      <w:r w:rsidR="00F86750" w:rsidRPr="004E1630">
        <w:rPr>
          <w:sz w:val="24"/>
          <w:szCs w:val="24"/>
        </w:rPr>
        <w:t xml:space="preserve"> </w:t>
      </w:r>
      <w:r w:rsidRPr="004E1630">
        <w:rPr>
          <w:sz w:val="24"/>
          <w:szCs w:val="24"/>
        </w:rPr>
        <w:t>калитки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вращающимися</w:t>
      </w:r>
      <w:r w:rsidR="00F86750" w:rsidRPr="004E1630">
        <w:rPr>
          <w:sz w:val="24"/>
          <w:szCs w:val="24"/>
        </w:rPr>
        <w:t xml:space="preserve"> </w:t>
      </w:r>
      <w:r w:rsidRPr="004E1630">
        <w:rPr>
          <w:sz w:val="24"/>
          <w:szCs w:val="24"/>
        </w:rPr>
        <w:t>полотнами,</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турникеты.</w:t>
      </w:r>
    </w:p>
    <w:p w:rsidR="00104372" w:rsidRPr="004E1630" w:rsidRDefault="00104372" w:rsidP="0028053E">
      <w:pPr>
        <w:suppressAutoHyphens/>
        <w:ind w:firstLine="709"/>
        <w:jc w:val="both"/>
        <w:rPr>
          <w:sz w:val="24"/>
          <w:szCs w:val="24"/>
        </w:rPr>
      </w:pPr>
      <w:r w:rsidRPr="004E1630">
        <w:rPr>
          <w:sz w:val="24"/>
          <w:szCs w:val="24"/>
        </w:rPr>
        <w:t>Для</w:t>
      </w:r>
      <w:r w:rsidR="00F86750" w:rsidRPr="004E1630">
        <w:rPr>
          <w:sz w:val="24"/>
          <w:szCs w:val="24"/>
        </w:rPr>
        <w:t xml:space="preserve"> </w:t>
      </w:r>
      <w:r w:rsidRPr="004E1630">
        <w:rPr>
          <w:sz w:val="24"/>
          <w:szCs w:val="24"/>
        </w:rPr>
        <w:t>открытых</w:t>
      </w:r>
      <w:r w:rsidR="00F86750" w:rsidRPr="004E1630">
        <w:rPr>
          <w:sz w:val="24"/>
          <w:szCs w:val="24"/>
        </w:rPr>
        <w:t xml:space="preserve"> </w:t>
      </w:r>
      <w:r w:rsidRPr="004E1630">
        <w:rPr>
          <w:sz w:val="24"/>
          <w:szCs w:val="24"/>
        </w:rPr>
        <w:t>лестниц</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перепадах</w:t>
      </w:r>
      <w:r w:rsidR="00F86750" w:rsidRPr="004E1630">
        <w:rPr>
          <w:sz w:val="24"/>
          <w:szCs w:val="24"/>
        </w:rPr>
        <w:t xml:space="preserve"> </w:t>
      </w:r>
      <w:r w:rsidRPr="004E1630">
        <w:rPr>
          <w:sz w:val="24"/>
          <w:szCs w:val="24"/>
        </w:rPr>
        <w:t>рельефа</w:t>
      </w:r>
      <w:r w:rsidR="00F86750" w:rsidRPr="004E1630">
        <w:rPr>
          <w:sz w:val="24"/>
          <w:szCs w:val="24"/>
        </w:rPr>
        <w:t xml:space="preserve"> </w:t>
      </w:r>
      <w:r w:rsidRPr="004E1630">
        <w:rPr>
          <w:sz w:val="24"/>
          <w:szCs w:val="24"/>
        </w:rPr>
        <w:t>рекомендуется</w:t>
      </w:r>
      <w:r w:rsidR="00F86750" w:rsidRPr="004E1630">
        <w:rPr>
          <w:sz w:val="24"/>
          <w:szCs w:val="24"/>
        </w:rPr>
        <w:t xml:space="preserve"> </w:t>
      </w:r>
      <w:r w:rsidRPr="004E1630">
        <w:rPr>
          <w:sz w:val="24"/>
          <w:szCs w:val="24"/>
        </w:rPr>
        <w:t>принимать</w:t>
      </w:r>
      <w:r w:rsidR="00F86750" w:rsidRPr="004E1630">
        <w:rPr>
          <w:sz w:val="24"/>
          <w:szCs w:val="24"/>
        </w:rPr>
        <w:t xml:space="preserve"> </w:t>
      </w:r>
      <w:r w:rsidRPr="004E1630">
        <w:rPr>
          <w:sz w:val="24"/>
          <w:szCs w:val="24"/>
        </w:rPr>
        <w:t>ширину</w:t>
      </w:r>
      <w:r w:rsidR="00F86750" w:rsidRPr="004E1630">
        <w:rPr>
          <w:sz w:val="24"/>
          <w:szCs w:val="24"/>
        </w:rPr>
        <w:t xml:space="preserve"> </w:t>
      </w:r>
      <w:r w:rsidRPr="004E1630">
        <w:rPr>
          <w:sz w:val="24"/>
          <w:szCs w:val="24"/>
        </w:rPr>
        <w:t>проступей</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0,4</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высоту</w:t>
      </w:r>
      <w:r w:rsidR="00F86750" w:rsidRPr="004E1630">
        <w:rPr>
          <w:sz w:val="24"/>
          <w:szCs w:val="24"/>
        </w:rPr>
        <w:t xml:space="preserve"> </w:t>
      </w:r>
      <w:r w:rsidRPr="004E1630">
        <w:rPr>
          <w:sz w:val="24"/>
          <w:szCs w:val="24"/>
        </w:rPr>
        <w:t>подъемов</w:t>
      </w:r>
      <w:r w:rsidR="00F86750" w:rsidRPr="004E1630">
        <w:rPr>
          <w:sz w:val="24"/>
          <w:szCs w:val="24"/>
        </w:rPr>
        <w:t xml:space="preserve"> </w:t>
      </w:r>
      <w:r w:rsidRPr="004E1630">
        <w:rPr>
          <w:sz w:val="24"/>
          <w:szCs w:val="24"/>
        </w:rPr>
        <w:t>ступеней</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0,12</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Все</w:t>
      </w:r>
      <w:r w:rsidR="00F86750" w:rsidRPr="004E1630">
        <w:rPr>
          <w:sz w:val="24"/>
          <w:szCs w:val="24"/>
        </w:rPr>
        <w:t xml:space="preserve"> </w:t>
      </w:r>
      <w:r w:rsidRPr="004E1630">
        <w:rPr>
          <w:sz w:val="24"/>
          <w:szCs w:val="24"/>
        </w:rPr>
        <w:t>ступени</w:t>
      </w:r>
      <w:r w:rsidR="00F86750" w:rsidRPr="004E1630">
        <w:rPr>
          <w:sz w:val="24"/>
          <w:szCs w:val="24"/>
        </w:rPr>
        <w:t xml:space="preserve"> </w:t>
      </w:r>
      <w:r w:rsidRPr="004E1630">
        <w:rPr>
          <w:sz w:val="24"/>
          <w:szCs w:val="24"/>
        </w:rPr>
        <w:t>наружных</w:t>
      </w:r>
      <w:r w:rsidR="00F86750" w:rsidRPr="004E1630">
        <w:rPr>
          <w:sz w:val="24"/>
          <w:szCs w:val="24"/>
        </w:rPr>
        <w:t xml:space="preserve"> </w:t>
      </w:r>
      <w:r w:rsidRPr="004E1630">
        <w:rPr>
          <w:sz w:val="24"/>
          <w:szCs w:val="24"/>
        </w:rPr>
        <w:t>лестниц</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одного</w:t>
      </w:r>
      <w:r w:rsidR="00F86750" w:rsidRPr="004E1630">
        <w:rPr>
          <w:sz w:val="24"/>
          <w:szCs w:val="24"/>
        </w:rPr>
        <w:t xml:space="preserve"> </w:t>
      </w:r>
      <w:r w:rsidRPr="004E1630">
        <w:rPr>
          <w:sz w:val="24"/>
          <w:szCs w:val="24"/>
        </w:rPr>
        <w:t>марша</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одинаковыми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форме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плане,</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размерам</w:t>
      </w:r>
      <w:r w:rsidR="00F86750" w:rsidRPr="004E1630">
        <w:rPr>
          <w:sz w:val="24"/>
          <w:szCs w:val="24"/>
        </w:rPr>
        <w:t xml:space="preserve"> </w:t>
      </w:r>
      <w:r w:rsidRPr="004E1630">
        <w:rPr>
          <w:sz w:val="24"/>
          <w:szCs w:val="24"/>
        </w:rPr>
        <w:t>ширины</w:t>
      </w:r>
      <w:r w:rsidR="00F86750" w:rsidRPr="004E1630">
        <w:rPr>
          <w:sz w:val="24"/>
          <w:szCs w:val="24"/>
        </w:rPr>
        <w:t xml:space="preserve"> </w:t>
      </w:r>
      <w:r w:rsidRPr="004E1630">
        <w:rPr>
          <w:sz w:val="24"/>
          <w:szCs w:val="24"/>
        </w:rPr>
        <w:t>проступи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высоты</w:t>
      </w:r>
      <w:r w:rsidR="00F86750" w:rsidRPr="004E1630">
        <w:rPr>
          <w:sz w:val="24"/>
          <w:szCs w:val="24"/>
        </w:rPr>
        <w:t xml:space="preserve"> </w:t>
      </w:r>
      <w:r w:rsidRPr="004E1630">
        <w:rPr>
          <w:sz w:val="24"/>
          <w:szCs w:val="24"/>
        </w:rPr>
        <w:t>подъема</w:t>
      </w:r>
      <w:r w:rsidR="00F86750" w:rsidRPr="004E1630">
        <w:rPr>
          <w:sz w:val="24"/>
          <w:szCs w:val="24"/>
        </w:rPr>
        <w:t xml:space="preserve"> </w:t>
      </w:r>
      <w:r w:rsidRPr="004E1630">
        <w:rPr>
          <w:sz w:val="24"/>
          <w:szCs w:val="24"/>
        </w:rPr>
        <w:t>ступеней.</w:t>
      </w:r>
      <w:r w:rsidR="00F86750" w:rsidRPr="004E1630">
        <w:rPr>
          <w:sz w:val="24"/>
          <w:szCs w:val="24"/>
        </w:rPr>
        <w:t xml:space="preserve"> </w:t>
      </w:r>
      <w:r w:rsidRPr="004E1630">
        <w:rPr>
          <w:sz w:val="24"/>
          <w:szCs w:val="24"/>
        </w:rPr>
        <w:t>Поперечный</w:t>
      </w:r>
      <w:r w:rsidR="00F86750" w:rsidRPr="004E1630">
        <w:rPr>
          <w:sz w:val="24"/>
          <w:szCs w:val="24"/>
        </w:rPr>
        <w:t xml:space="preserve"> </w:t>
      </w:r>
      <w:r w:rsidRPr="004E1630">
        <w:rPr>
          <w:sz w:val="24"/>
          <w:szCs w:val="24"/>
        </w:rPr>
        <w:t>уклон</w:t>
      </w:r>
      <w:r w:rsidR="00F86750" w:rsidRPr="004E1630">
        <w:rPr>
          <w:sz w:val="24"/>
          <w:szCs w:val="24"/>
        </w:rPr>
        <w:t xml:space="preserve"> </w:t>
      </w:r>
      <w:r w:rsidRPr="004E1630">
        <w:rPr>
          <w:sz w:val="24"/>
          <w:szCs w:val="24"/>
        </w:rPr>
        <w:t>наружных</w:t>
      </w:r>
      <w:r w:rsidR="00F86750" w:rsidRPr="004E1630">
        <w:rPr>
          <w:sz w:val="24"/>
          <w:szCs w:val="24"/>
        </w:rPr>
        <w:t xml:space="preserve"> </w:t>
      </w:r>
      <w:r w:rsidRPr="004E1630">
        <w:rPr>
          <w:sz w:val="24"/>
          <w:szCs w:val="24"/>
        </w:rPr>
        <w:t>ступеней</w:t>
      </w:r>
      <w:r w:rsidR="00F86750" w:rsidRPr="004E1630">
        <w:rPr>
          <w:sz w:val="24"/>
          <w:szCs w:val="24"/>
        </w:rPr>
        <w:t xml:space="preserve"> </w:t>
      </w:r>
      <w:r w:rsidRPr="004E1630">
        <w:rPr>
          <w:sz w:val="24"/>
          <w:szCs w:val="24"/>
        </w:rPr>
        <w:t>должен</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1</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2</w:t>
      </w:r>
      <w:r w:rsidR="00F86750" w:rsidRPr="004E1630">
        <w:rPr>
          <w:sz w:val="24"/>
          <w:szCs w:val="24"/>
        </w:rPr>
        <w:t xml:space="preserve"> </w:t>
      </w:r>
      <w:r w:rsidRPr="004E1630">
        <w:rPr>
          <w:sz w:val="24"/>
          <w:szCs w:val="24"/>
        </w:rPr>
        <w:t>процентов.</w:t>
      </w:r>
    </w:p>
    <w:p w:rsidR="00104372" w:rsidRPr="004E1630" w:rsidRDefault="00104372" w:rsidP="0028053E">
      <w:pPr>
        <w:suppressAutoHyphens/>
        <w:ind w:firstLine="709"/>
        <w:jc w:val="both"/>
        <w:rPr>
          <w:sz w:val="24"/>
          <w:szCs w:val="24"/>
        </w:rPr>
      </w:pPr>
      <w:r w:rsidRPr="004E1630">
        <w:rPr>
          <w:sz w:val="24"/>
          <w:szCs w:val="24"/>
        </w:rPr>
        <w:t>Лестницы</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дублироваться</w:t>
      </w:r>
      <w:r w:rsidR="00F86750" w:rsidRPr="004E1630">
        <w:rPr>
          <w:sz w:val="24"/>
          <w:szCs w:val="24"/>
        </w:rPr>
        <w:t xml:space="preserve"> </w:t>
      </w:r>
      <w:r w:rsidRPr="004E1630">
        <w:rPr>
          <w:sz w:val="24"/>
          <w:szCs w:val="24"/>
        </w:rPr>
        <w:t>пандусами,</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необходимости</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другими</w:t>
      </w:r>
      <w:r w:rsidR="00F86750" w:rsidRPr="004E1630">
        <w:rPr>
          <w:sz w:val="24"/>
          <w:szCs w:val="24"/>
        </w:rPr>
        <w:t xml:space="preserve"> </w:t>
      </w:r>
      <w:r w:rsidRPr="004E1630">
        <w:rPr>
          <w:sz w:val="24"/>
          <w:szCs w:val="24"/>
        </w:rPr>
        <w:t>средствами</w:t>
      </w:r>
      <w:r w:rsidR="00F86750" w:rsidRPr="004E1630">
        <w:rPr>
          <w:sz w:val="24"/>
          <w:szCs w:val="24"/>
        </w:rPr>
        <w:t xml:space="preserve"> </w:t>
      </w:r>
      <w:r w:rsidRPr="004E1630">
        <w:rPr>
          <w:sz w:val="24"/>
          <w:szCs w:val="24"/>
        </w:rPr>
        <w:t>подъема.</w:t>
      </w:r>
    </w:p>
    <w:p w:rsidR="00104372" w:rsidRPr="004E1630" w:rsidRDefault="00104372" w:rsidP="0028053E">
      <w:pPr>
        <w:suppressAutoHyphens/>
        <w:ind w:firstLine="709"/>
        <w:jc w:val="both"/>
        <w:rPr>
          <w:sz w:val="24"/>
          <w:szCs w:val="24"/>
        </w:rPr>
      </w:pPr>
      <w:r w:rsidRPr="004E1630">
        <w:rPr>
          <w:sz w:val="24"/>
          <w:szCs w:val="24"/>
        </w:rPr>
        <w:t>Объекты,</w:t>
      </w:r>
      <w:r w:rsidR="00F86750" w:rsidRPr="004E1630">
        <w:rPr>
          <w:sz w:val="24"/>
          <w:szCs w:val="24"/>
        </w:rPr>
        <w:t xml:space="preserve"> </w:t>
      </w:r>
      <w:r w:rsidRPr="004E1630">
        <w:rPr>
          <w:sz w:val="24"/>
          <w:szCs w:val="24"/>
        </w:rPr>
        <w:t>нижняя</w:t>
      </w:r>
      <w:r w:rsidR="00F86750" w:rsidRPr="004E1630">
        <w:rPr>
          <w:sz w:val="24"/>
          <w:szCs w:val="24"/>
        </w:rPr>
        <w:t xml:space="preserve"> </w:t>
      </w:r>
      <w:r w:rsidRPr="004E1630">
        <w:rPr>
          <w:sz w:val="24"/>
          <w:szCs w:val="24"/>
        </w:rPr>
        <w:t>кромка</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расположена</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высоте</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0,7</w:t>
      </w:r>
      <w:r w:rsidR="00F86750" w:rsidRPr="004E1630">
        <w:rPr>
          <w:sz w:val="24"/>
          <w:szCs w:val="24"/>
        </w:rPr>
        <w:t xml:space="preserve"> </w:t>
      </w:r>
      <w:r w:rsidRPr="004E1630">
        <w:rPr>
          <w:sz w:val="24"/>
          <w:szCs w:val="24"/>
        </w:rPr>
        <w:t>до</w:t>
      </w:r>
      <w:r w:rsidR="00F86750" w:rsidRPr="004E1630">
        <w:rPr>
          <w:sz w:val="24"/>
          <w:szCs w:val="24"/>
        </w:rPr>
        <w:t xml:space="preserve"> </w:t>
      </w:r>
      <w:r w:rsidRPr="004E1630">
        <w:rPr>
          <w:sz w:val="24"/>
          <w:szCs w:val="24"/>
        </w:rPr>
        <w:t>2,1</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уровня</w:t>
      </w:r>
      <w:r w:rsidR="00F86750" w:rsidRPr="004E1630">
        <w:rPr>
          <w:sz w:val="24"/>
          <w:szCs w:val="24"/>
        </w:rPr>
        <w:t xml:space="preserve"> </w:t>
      </w:r>
      <w:r w:rsidRPr="004E1630">
        <w:rPr>
          <w:sz w:val="24"/>
          <w:szCs w:val="24"/>
        </w:rPr>
        <w:t>пешеходного</w:t>
      </w:r>
      <w:r w:rsidR="00F86750" w:rsidRPr="004E1630">
        <w:rPr>
          <w:sz w:val="24"/>
          <w:szCs w:val="24"/>
        </w:rPr>
        <w:t xml:space="preserve"> </w:t>
      </w:r>
      <w:r w:rsidRPr="004E1630">
        <w:rPr>
          <w:sz w:val="24"/>
          <w:szCs w:val="24"/>
        </w:rPr>
        <w:t>пути,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выступать</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плоскость</w:t>
      </w:r>
      <w:r w:rsidR="00F86750" w:rsidRPr="004E1630">
        <w:rPr>
          <w:sz w:val="24"/>
          <w:szCs w:val="24"/>
        </w:rPr>
        <w:t xml:space="preserve"> </w:t>
      </w:r>
      <w:r w:rsidRPr="004E1630">
        <w:rPr>
          <w:sz w:val="24"/>
          <w:szCs w:val="24"/>
        </w:rPr>
        <w:t>вертикальной</w:t>
      </w:r>
      <w:r w:rsidR="00F86750" w:rsidRPr="004E1630">
        <w:rPr>
          <w:sz w:val="24"/>
          <w:szCs w:val="24"/>
        </w:rPr>
        <w:t xml:space="preserve"> </w:t>
      </w:r>
      <w:r w:rsidRPr="004E1630">
        <w:rPr>
          <w:sz w:val="24"/>
          <w:szCs w:val="24"/>
        </w:rPr>
        <w:t>конструкции</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чем</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0,1</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размещении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отдельно</w:t>
      </w:r>
      <w:r w:rsidR="00F86750" w:rsidRPr="004E1630">
        <w:rPr>
          <w:sz w:val="24"/>
          <w:szCs w:val="24"/>
        </w:rPr>
        <w:t xml:space="preserve"> </w:t>
      </w:r>
      <w:r w:rsidRPr="004E1630">
        <w:rPr>
          <w:sz w:val="24"/>
          <w:szCs w:val="24"/>
        </w:rPr>
        <w:t>стоящей</w:t>
      </w:r>
      <w:r w:rsidR="00F86750" w:rsidRPr="004E1630">
        <w:rPr>
          <w:sz w:val="24"/>
          <w:szCs w:val="24"/>
        </w:rPr>
        <w:t xml:space="preserve"> </w:t>
      </w:r>
      <w:r w:rsidRPr="004E1630">
        <w:rPr>
          <w:sz w:val="24"/>
          <w:szCs w:val="24"/>
        </w:rPr>
        <w:t>опоре</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0,3</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увеличении</w:t>
      </w:r>
      <w:r w:rsidR="00F86750" w:rsidRPr="004E1630">
        <w:rPr>
          <w:sz w:val="24"/>
          <w:szCs w:val="24"/>
        </w:rPr>
        <w:t xml:space="preserve"> </w:t>
      </w:r>
      <w:r w:rsidRPr="004E1630">
        <w:rPr>
          <w:sz w:val="24"/>
          <w:szCs w:val="24"/>
        </w:rPr>
        <w:t>выступающих</w:t>
      </w:r>
      <w:r w:rsidR="00F86750" w:rsidRPr="004E1630">
        <w:rPr>
          <w:sz w:val="24"/>
          <w:szCs w:val="24"/>
        </w:rPr>
        <w:t xml:space="preserve"> </w:t>
      </w:r>
      <w:r w:rsidRPr="004E1630">
        <w:rPr>
          <w:sz w:val="24"/>
          <w:szCs w:val="24"/>
        </w:rPr>
        <w:t>размеров</w:t>
      </w:r>
      <w:r w:rsidR="00F86750" w:rsidRPr="004E1630">
        <w:rPr>
          <w:sz w:val="24"/>
          <w:szCs w:val="24"/>
        </w:rPr>
        <w:t xml:space="preserve"> </w:t>
      </w:r>
      <w:r w:rsidRPr="004E1630">
        <w:rPr>
          <w:sz w:val="24"/>
          <w:szCs w:val="24"/>
        </w:rPr>
        <w:t>пространство</w:t>
      </w:r>
      <w:r w:rsidR="00F86750" w:rsidRPr="004E1630">
        <w:rPr>
          <w:sz w:val="24"/>
          <w:szCs w:val="24"/>
        </w:rPr>
        <w:t xml:space="preserve"> </w:t>
      </w:r>
      <w:r w:rsidRPr="004E1630">
        <w:rPr>
          <w:sz w:val="24"/>
          <w:szCs w:val="24"/>
        </w:rPr>
        <w:t>под</w:t>
      </w:r>
      <w:r w:rsidR="00F86750" w:rsidRPr="004E1630">
        <w:rPr>
          <w:sz w:val="24"/>
          <w:szCs w:val="24"/>
        </w:rPr>
        <w:t xml:space="preserve"> </w:t>
      </w:r>
      <w:r w:rsidRPr="004E1630">
        <w:rPr>
          <w:sz w:val="24"/>
          <w:szCs w:val="24"/>
        </w:rPr>
        <w:t>этими</w:t>
      </w:r>
      <w:r w:rsidR="00F86750" w:rsidRPr="004E1630">
        <w:rPr>
          <w:sz w:val="24"/>
          <w:szCs w:val="24"/>
        </w:rPr>
        <w:t xml:space="preserve"> </w:t>
      </w:r>
      <w:r w:rsidRPr="004E1630">
        <w:rPr>
          <w:sz w:val="24"/>
          <w:szCs w:val="24"/>
        </w:rPr>
        <w:t>объектами</w:t>
      </w:r>
      <w:r w:rsidR="00F86750" w:rsidRPr="004E1630">
        <w:rPr>
          <w:sz w:val="24"/>
          <w:szCs w:val="24"/>
        </w:rPr>
        <w:t xml:space="preserve"> </w:t>
      </w:r>
      <w:r w:rsidRPr="004E1630">
        <w:rPr>
          <w:sz w:val="24"/>
          <w:szCs w:val="24"/>
        </w:rPr>
        <w:t>необходимо</w:t>
      </w:r>
      <w:r w:rsidR="00F86750" w:rsidRPr="004E1630">
        <w:rPr>
          <w:sz w:val="24"/>
          <w:szCs w:val="24"/>
        </w:rPr>
        <w:t xml:space="preserve"> </w:t>
      </w:r>
      <w:r w:rsidRPr="004E1630">
        <w:rPr>
          <w:sz w:val="24"/>
          <w:szCs w:val="24"/>
        </w:rPr>
        <w:t>выделять</w:t>
      </w:r>
      <w:r w:rsidR="00F86750" w:rsidRPr="004E1630">
        <w:rPr>
          <w:sz w:val="24"/>
          <w:szCs w:val="24"/>
        </w:rPr>
        <w:t xml:space="preserve"> </w:t>
      </w:r>
      <w:r w:rsidRPr="004E1630">
        <w:rPr>
          <w:sz w:val="24"/>
          <w:szCs w:val="24"/>
        </w:rPr>
        <w:t>бордюрным</w:t>
      </w:r>
      <w:r w:rsidR="00F86750" w:rsidRPr="004E1630">
        <w:rPr>
          <w:sz w:val="24"/>
          <w:szCs w:val="24"/>
        </w:rPr>
        <w:t xml:space="preserve"> </w:t>
      </w:r>
      <w:r w:rsidRPr="004E1630">
        <w:rPr>
          <w:sz w:val="24"/>
          <w:szCs w:val="24"/>
        </w:rPr>
        <w:t>камнем,</w:t>
      </w:r>
      <w:r w:rsidR="00F86750" w:rsidRPr="004E1630">
        <w:rPr>
          <w:sz w:val="24"/>
          <w:szCs w:val="24"/>
        </w:rPr>
        <w:t xml:space="preserve"> </w:t>
      </w:r>
      <w:r w:rsidRPr="004E1630">
        <w:rPr>
          <w:sz w:val="24"/>
          <w:szCs w:val="24"/>
        </w:rPr>
        <w:t>бортиком</w:t>
      </w:r>
      <w:r w:rsidR="00F86750" w:rsidRPr="004E1630">
        <w:rPr>
          <w:sz w:val="24"/>
          <w:szCs w:val="24"/>
        </w:rPr>
        <w:t xml:space="preserve"> </w:t>
      </w:r>
      <w:r w:rsidRPr="004E1630">
        <w:rPr>
          <w:sz w:val="24"/>
          <w:szCs w:val="24"/>
        </w:rPr>
        <w:t>высотой</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0,05</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ограждениями</w:t>
      </w:r>
      <w:r w:rsidR="00F86750" w:rsidRPr="004E1630">
        <w:rPr>
          <w:sz w:val="24"/>
          <w:szCs w:val="24"/>
        </w:rPr>
        <w:t xml:space="preserve"> </w:t>
      </w:r>
      <w:r w:rsidRPr="004E1630">
        <w:rPr>
          <w:sz w:val="24"/>
          <w:szCs w:val="24"/>
        </w:rPr>
        <w:t>высотой</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0,7</w:t>
      </w:r>
      <w:r w:rsidR="00F86750" w:rsidRPr="004E1630">
        <w:rPr>
          <w:sz w:val="24"/>
          <w:szCs w:val="24"/>
        </w:rPr>
        <w:t xml:space="preserve"> </w:t>
      </w:r>
      <w:r w:rsidRPr="004E1630">
        <w:rPr>
          <w:sz w:val="24"/>
          <w:szCs w:val="24"/>
        </w:rPr>
        <w:t>м.</w:t>
      </w:r>
    </w:p>
    <w:p w:rsidR="00104372" w:rsidRPr="004E1630" w:rsidRDefault="00104372" w:rsidP="0028053E">
      <w:pPr>
        <w:suppressAutoHyphens/>
        <w:ind w:firstLine="709"/>
        <w:jc w:val="both"/>
        <w:rPr>
          <w:sz w:val="24"/>
          <w:szCs w:val="24"/>
        </w:rPr>
      </w:pPr>
      <w:r w:rsidRPr="004E1630">
        <w:rPr>
          <w:sz w:val="24"/>
          <w:szCs w:val="24"/>
        </w:rPr>
        <w:t>Устройства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оборудование</w:t>
      </w:r>
      <w:r w:rsidR="00F86750" w:rsidRPr="004E1630">
        <w:rPr>
          <w:sz w:val="24"/>
          <w:szCs w:val="24"/>
        </w:rPr>
        <w:t xml:space="preserve"> </w:t>
      </w:r>
      <w:r w:rsidRPr="004E1630">
        <w:rPr>
          <w:sz w:val="24"/>
          <w:szCs w:val="24"/>
        </w:rPr>
        <w:t>(почтовые</w:t>
      </w:r>
      <w:r w:rsidR="00F86750" w:rsidRPr="004E1630">
        <w:rPr>
          <w:sz w:val="24"/>
          <w:szCs w:val="24"/>
        </w:rPr>
        <w:t xml:space="preserve"> </w:t>
      </w:r>
      <w:r w:rsidRPr="004E1630">
        <w:rPr>
          <w:sz w:val="24"/>
          <w:szCs w:val="24"/>
        </w:rPr>
        <w:t>ящики,</w:t>
      </w:r>
      <w:r w:rsidR="00F86750" w:rsidRPr="004E1630">
        <w:rPr>
          <w:sz w:val="24"/>
          <w:szCs w:val="24"/>
        </w:rPr>
        <w:t xml:space="preserve"> </w:t>
      </w:r>
      <w:r w:rsidRPr="004E1630">
        <w:rPr>
          <w:sz w:val="24"/>
          <w:szCs w:val="24"/>
        </w:rPr>
        <w:t>укрытия</w:t>
      </w:r>
      <w:r w:rsidR="00F86750" w:rsidRPr="004E1630">
        <w:rPr>
          <w:sz w:val="24"/>
          <w:szCs w:val="24"/>
        </w:rPr>
        <w:t xml:space="preserve"> </w:t>
      </w:r>
      <w:r w:rsidRPr="004E1630">
        <w:rPr>
          <w:sz w:val="24"/>
          <w:szCs w:val="24"/>
        </w:rPr>
        <w:t>таксофонов,</w:t>
      </w:r>
      <w:r w:rsidR="00F86750" w:rsidRPr="004E1630">
        <w:rPr>
          <w:sz w:val="24"/>
          <w:szCs w:val="24"/>
        </w:rPr>
        <w:t xml:space="preserve"> </w:t>
      </w:r>
      <w:r w:rsidRPr="004E1630">
        <w:rPr>
          <w:sz w:val="24"/>
          <w:szCs w:val="24"/>
        </w:rPr>
        <w:t>информационные</w:t>
      </w:r>
      <w:r w:rsidR="00F86750" w:rsidRPr="004E1630">
        <w:rPr>
          <w:sz w:val="24"/>
          <w:szCs w:val="24"/>
        </w:rPr>
        <w:t xml:space="preserve"> </w:t>
      </w:r>
      <w:r w:rsidRPr="004E1630">
        <w:rPr>
          <w:sz w:val="24"/>
          <w:szCs w:val="24"/>
        </w:rPr>
        <w:t>щиты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прочее),</w:t>
      </w:r>
      <w:r w:rsidR="00F86750" w:rsidRPr="004E1630">
        <w:rPr>
          <w:sz w:val="24"/>
          <w:szCs w:val="24"/>
        </w:rPr>
        <w:t xml:space="preserve"> </w:t>
      </w:r>
      <w:r w:rsidRPr="004E1630">
        <w:rPr>
          <w:sz w:val="24"/>
          <w:szCs w:val="24"/>
        </w:rPr>
        <w:t>размещаемые</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стенах</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отдельных</w:t>
      </w:r>
      <w:r w:rsidR="00F86750" w:rsidRPr="004E1630">
        <w:rPr>
          <w:sz w:val="24"/>
          <w:szCs w:val="24"/>
        </w:rPr>
        <w:t xml:space="preserve"> </w:t>
      </w:r>
      <w:r w:rsidRPr="004E1630">
        <w:rPr>
          <w:sz w:val="24"/>
          <w:szCs w:val="24"/>
        </w:rPr>
        <w:t>конструкциях,</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выступающие</w:t>
      </w:r>
      <w:r w:rsidR="00F86750" w:rsidRPr="004E1630">
        <w:rPr>
          <w:sz w:val="24"/>
          <w:szCs w:val="24"/>
        </w:rPr>
        <w:t xml:space="preserve"> </w:t>
      </w:r>
      <w:r w:rsidRPr="004E1630">
        <w:rPr>
          <w:sz w:val="24"/>
          <w:szCs w:val="24"/>
        </w:rPr>
        <w:t>элементы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части</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сокращать</w:t>
      </w:r>
      <w:r w:rsidR="00F86750" w:rsidRPr="004E1630">
        <w:rPr>
          <w:sz w:val="24"/>
          <w:szCs w:val="24"/>
        </w:rPr>
        <w:t xml:space="preserve"> </w:t>
      </w:r>
      <w:r w:rsidRPr="004E1630">
        <w:rPr>
          <w:sz w:val="24"/>
          <w:szCs w:val="24"/>
        </w:rPr>
        <w:t>нормируемое</w:t>
      </w:r>
      <w:r w:rsidR="00F86750" w:rsidRPr="004E1630">
        <w:rPr>
          <w:sz w:val="24"/>
          <w:szCs w:val="24"/>
        </w:rPr>
        <w:t xml:space="preserve"> </w:t>
      </w:r>
      <w:r w:rsidRPr="004E1630">
        <w:rPr>
          <w:sz w:val="24"/>
          <w:szCs w:val="24"/>
        </w:rPr>
        <w:t>пространство</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прохода,</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проезда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маневрирования</w:t>
      </w:r>
      <w:r w:rsidR="00F86750" w:rsidRPr="004E1630">
        <w:rPr>
          <w:sz w:val="24"/>
          <w:szCs w:val="24"/>
        </w:rPr>
        <w:t xml:space="preserve"> </w:t>
      </w:r>
      <w:r w:rsidRPr="004E1630">
        <w:rPr>
          <w:sz w:val="24"/>
          <w:szCs w:val="24"/>
        </w:rPr>
        <w:t>кресла-коляски.</w:t>
      </w:r>
    </w:p>
    <w:p w:rsidR="00104372" w:rsidRPr="004E1630" w:rsidRDefault="00104372" w:rsidP="0028053E">
      <w:pPr>
        <w:suppressAutoHyphens/>
        <w:ind w:firstLine="709"/>
        <w:jc w:val="both"/>
        <w:rPr>
          <w:sz w:val="24"/>
          <w:szCs w:val="24"/>
        </w:rPr>
      </w:pPr>
      <w:r w:rsidRPr="004E1630">
        <w:rPr>
          <w:sz w:val="24"/>
          <w:szCs w:val="24"/>
        </w:rPr>
        <w:t>Таксофоны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другое</w:t>
      </w:r>
      <w:r w:rsidR="00F86750" w:rsidRPr="004E1630">
        <w:rPr>
          <w:sz w:val="24"/>
          <w:szCs w:val="24"/>
        </w:rPr>
        <w:t xml:space="preserve"> </w:t>
      </w:r>
      <w:r w:rsidRPr="004E1630">
        <w:rPr>
          <w:sz w:val="24"/>
          <w:szCs w:val="24"/>
        </w:rPr>
        <w:t>специализированное</w:t>
      </w:r>
      <w:r w:rsidR="00F86750" w:rsidRPr="004E1630">
        <w:rPr>
          <w:sz w:val="24"/>
          <w:szCs w:val="24"/>
        </w:rPr>
        <w:t xml:space="preserve"> </w:t>
      </w:r>
      <w:r w:rsidRPr="004E1630">
        <w:rPr>
          <w:sz w:val="24"/>
          <w:szCs w:val="24"/>
        </w:rPr>
        <w:t>оборудование</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людей</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недостатками</w:t>
      </w:r>
      <w:r w:rsidR="00F86750" w:rsidRPr="004E1630">
        <w:rPr>
          <w:sz w:val="24"/>
          <w:szCs w:val="24"/>
        </w:rPr>
        <w:t xml:space="preserve"> </w:t>
      </w:r>
      <w:r w:rsidRPr="004E1630">
        <w:rPr>
          <w:sz w:val="24"/>
          <w:szCs w:val="24"/>
        </w:rPr>
        <w:t>зрения</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устанавливаться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горизонтальной</w:t>
      </w:r>
      <w:r w:rsidR="00F86750" w:rsidRPr="004E1630">
        <w:rPr>
          <w:sz w:val="24"/>
          <w:szCs w:val="24"/>
        </w:rPr>
        <w:t xml:space="preserve"> </w:t>
      </w:r>
      <w:r w:rsidRPr="004E1630">
        <w:rPr>
          <w:sz w:val="24"/>
          <w:szCs w:val="24"/>
        </w:rPr>
        <w:t>плоскости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применением</w:t>
      </w:r>
      <w:r w:rsidR="00F86750" w:rsidRPr="004E1630">
        <w:rPr>
          <w:sz w:val="24"/>
          <w:szCs w:val="24"/>
        </w:rPr>
        <w:t xml:space="preserve"> </w:t>
      </w:r>
      <w:r w:rsidRPr="004E1630">
        <w:rPr>
          <w:sz w:val="24"/>
          <w:szCs w:val="24"/>
        </w:rPr>
        <w:t>рифленого</w:t>
      </w:r>
      <w:r w:rsidR="00F86750" w:rsidRPr="004E1630">
        <w:rPr>
          <w:sz w:val="24"/>
          <w:szCs w:val="24"/>
        </w:rPr>
        <w:t xml:space="preserve"> </w:t>
      </w:r>
      <w:r w:rsidRPr="004E1630">
        <w:rPr>
          <w:sz w:val="24"/>
          <w:szCs w:val="24"/>
        </w:rPr>
        <w:t>покрытия</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отдельных</w:t>
      </w:r>
      <w:r w:rsidR="00F86750" w:rsidRPr="004E1630">
        <w:rPr>
          <w:sz w:val="24"/>
          <w:szCs w:val="24"/>
        </w:rPr>
        <w:t xml:space="preserve"> </w:t>
      </w:r>
      <w:r w:rsidRPr="004E1630">
        <w:rPr>
          <w:sz w:val="24"/>
          <w:szCs w:val="24"/>
        </w:rPr>
        <w:t>плитах</w:t>
      </w:r>
      <w:r w:rsidR="00F86750" w:rsidRPr="004E1630">
        <w:rPr>
          <w:sz w:val="24"/>
          <w:szCs w:val="24"/>
        </w:rPr>
        <w:t xml:space="preserve"> </w:t>
      </w:r>
      <w:r w:rsidRPr="004E1630">
        <w:rPr>
          <w:sz w:val="24"/>
          <w:szCs w:val="24"/>
        </w:rPr>
        <w:t>высотой</w:t>
      </w:r>
      <w:r w:rsidR="00F86750" w:rsidRPr="004E1630">
        <w:rPr>
          <w:sz w:val="24"/>
          <w:szCs w:val="24"/>
        </w:rPr>
        <w:t xml:space="preserve"> </w:t>
      </w:r>
      <w:r w:rsidRPr="004E1630">
        <w:rPr>
          <w:sz w:val="24"/>
          <w:szCs w:val="24"/>
        </w:rPr>
        <w:t>до</w:t>
      </w:r>
      <w:r w:rsidR="00F86750" w:rsidRPr="004E1630">
        <w:rPr>
          <w:sz w:val="24"/>
          <w:szCs w:val="24"/>
        </w:rPr>
        <w:t xml:space="preserve"> </w:t>
      </w:r>
      <w:r w:rsidRPr="004E1630">
        <w:rPr>
          <w:sz w:val="24"/>
          <w:szCs w:val="24"/>
        </w:rPr>
        <w:t>0,04</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край</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должен</w:t>
      </w:r>
      <w:r w:rsidR="00F86750" w:rsidRPr="004E1630">
        <w:rPr>
          <w:sz w:val="24"/>
          <w:szCs w:val="24"/>
        </w:rPr>
        <w:t xml:space="preserve"> </w:t>
      </w:r>
      <w:r w:rsidRPr="004E1630">
        <w:rPr>
          <w:sz w:val="24"/>
          <w:szCs w:val="24"/>
        </w:rPr>
        <w:t>находиться</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установленного</w:t>
      </w:r>
      <w:r w:rsidR="00F86750" w:rsidRPr="004E1630">
        <w:rPr>
          <w:sz w:val="24"/>
          <w:szCs w:val="24"/>
        </w:rPr>
        <w:t xml:space="preserve"> </w:t>
      </w:r>
      <w:r w:rsidRPr="004E1630">
        <w:rPr>
          <w:sz w:val="24"/>
          <w:szCs w:val="24"/>
        </w:rPr>
        <w:t>оборудования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расстоянии</w:t>
      </w:r>
      <w:r w:rsidR="00F86750" w:rsidRPr="004E1630">
        <w:rPr>
          <w:sz w:val="24"/>
          <w:szCs w:val="24"/>
        </w:rPr>
        <w:t xml:space="preserve"> </w:t>
      </w:r>
      <w:r w:rsidRPr="004E1630">
        <w:rPr>
          <w:sz w:val="24"/>
          <w:szCs w:val="24"/>
        </w:rPr>
        <w:t>0,7</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0,8</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Формы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края</w:t>
      </w:r>
      <w:r w:rsidR="00F86750" w:rsidRPr="004E1630">
        <w:rPr>
          <w:sz w:val="24"/>
          <w:szCs w:val="24"/>
        </w:rPr>
        <w:t xml:space="preserve"> </w:t>
      </w:r>
      <w:r w:rsidRPr="004E1630">
        <w:rPr>
          <w:sz w:val="24"/>
          <w:szCs w:val="24"/>
        </w:rPr>
        <w:t>подвесного</w:t>
      </w:r>
      <w:r w:rsidR="00F86750" w:rsidRPr="004E1630">
        <w:rPr>
          <w:sz w:val="24"/>
          <w:szCs w:val="24"/>
        </w:rPr>
        <w:t xml:space="preserve"> </w:t>
      </w:r>
      <w:r w:rsidRPr="004E1630">
        <w:rPr>
          <w:sz w:val="24"/>
          <w:szCs w:val="24"/>
        </w:rPr>
        <w:t>оборудования</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скруглены.</w:t>
      </w:r>
    </w:p>
    <w:p w:rsidR="00104372" w:rsidRPr="004E1630" w:rsidRDefault="00104372" w:rsidP="0028053E">
      <w:pPr>
        <w:suppressAutoHyphens/>
        <w:ind w:firstLine="709"/>
        <w:jc w:val="both"/>
        <w:rPr>
          <w:sz w:val="24"/>
          <w:szCs w:val="24"/>
        </w:rPr>
      </w:pPr>
      <w:r w:rsidRPr="004E1630">
        <w:rPr>
          <w:sz w:val="24"/>
          <w:szCs w:val="24"/>
        </w:rPr>
        <w:t>На</w:t>
      </w:r>
      <w:r w:rsidR="00F86750" w:rsidRPr="004E1630">
        <w:rPr>
          <w:sz w:val="24"/>
          <w:szCs w:val="24"/>
        </w:rPr>
        <w:t xml:space="preserve"> </w:t>
      </w:r>
      <w:r w:rsidRPr="004E1630">
        <w:rPr>
          <w:sz w:val="24"/>
          <w:szCs w:val="24"/>
        </w:rPr>
        <w:t>открытых</w:t>
      </w:r>
      <w:r w:rsidR="00F86750" w:rsidRPr="004E1630">
        <w:rPr>
          <w:sz w:val="24"/>
          <w:szCs w:val="24"/>
        </w:rPr>
        <w:t xml:space="preserve"> </w:t>
      </w:r>
      <w:r w:rsidRPr="004E1630">
        <w:rPr>
          <w:sz w:val="24"/>
          <w:szCs w:val="24"/>
        </w:rPr>
        <w:t>автостоянках</w:t>
      </w:r>
      <w:r w:rsidR="00F86750" w:rsidRPr="004E1630">
        <w:rPr>
          <w:sz w:val="24"/>
          <w:szCs w:val="24"/>
        </w:rPr>
        <w:t xml:space="preserve"> </w:t>
      </w:r>
      <w:r w:rsidRPr="004E1630">
        <w:rPr>
          <w:sz w:val="24"/>
          <w:szCs w:val="24"/>
        </w:rPr>
        <w:t>около</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социальной</w:t>
      </w:r>
      <w:r w:rsidR="00F86750" w:rsidRPr="004E1630">
        <w:rPr>
          <w:sz w:val="24"/>
          <w:szCs w:val="24"/>
        </w:rPr>
        <w:t xml:space="preserve"> </w:t>
      </w:r>
      <w:r w:rsidRPr="004E1630">
        <w:rPr>
          <w:sz w:val="24"/>
          <w:szCs w:val="24"/>
        </w:rPr>
        <w:t>инфраструктуры</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расстоянии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далее</w:t>
      </w:r>
      <w:r w:rsidR="00F86750" w:rsidRPr="004E1630">
        <w:rPr>
          <w:sz w:val="24"/>
          <w:szCs w:val="24"/>
        </w:rPr>
        <w:t xml:space="preserve"> </w:t>
      </w:r>
      <w:r w:rsidRPr="004E1630">
        <w:rPr>
          <w:sz w:val="24"/>
          <w:szCs w:val="24"/>
        </w:rPr>
        <w:t>50</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входа,</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жилых</w:t>
      </w:r>
      <w:r w:rsidR="00F86750" w:rsidRPr="004E1630">
        <w:rPr>
          <w:sz w:val="24"/>
          <w:szCs w:val="24"/>
        </w:rPr>
        <w:t xml:space="preserve"> </w:t>
      </w:r>
      <w:r w:rsidRPr="004E1630">
        <w:rPr>
          <w:sz w:val="24"/>
          <w:szCs w:val="24"/>
        </w:rPr>
        <w:t>зданиях</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далее</w:t>
      </w:r>
      <w:r w:rsidR="00F86750" w:rsidRPr="004E1630">
        <w:rPr>
          <w:sz w:val="24"/>
          <w:szCs w:val="24"/>
        </w:rPr>
        <w:t xml:space="preserve"> </w:t>
      </w:r>
      <w:r w:rsidRPr="004E1630">
        <w:rPr>
          <w:sz w:val="24"/>
          <w:szCs w:val="24"/>
        </w:rPr>
        <w:t>100</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следует</w:t>
      </w:r>
      <w:r w:rsidR="00F86750" w:rsidRPr="004E1630">
        <w:rPr>
          <w:sz w:val="24"/>
          <w:szCs w:val="24"/>
        </w:rPr>
        <w:t xml:space="preserve"> </w:t>
      </w:r>
      <w:r w:rsidRPr="004E1630">
        <w:rPr>
          <w:sz w:val="24"/>
          <w:szCs w:val="24"/>
        </w:rPr>
        <w:t>выделять</w:t>
      </w:r>
      <w:r w:rsidR="00F86750" w:rsidRPr="004E1630">
        <w:rPr>
          <w:sz w:val="24"/>
          <w:szCs w:val="24"/>
        </w:rPr>
        <w:t xml:space="preserve"> </w:t>
      </w:r>
      <w:r w:rsidRPr="004E1630">
        <w:rPr>
          <w:sz w:val="24"/>
          <w:szCs w:val="24"/>
        </w:rPr>
        <w:t>до</w:t>
      </w:r>
      <w:r w:rsidR="00F86750" w:rsidRPr="004E1630">
        <w:rPr>
          <w:sz w:val="24"/>
          <w:szCs w:val="24"/>
        </w:rPr>
        <w:t xml:space="preserve"> </w:t>
      </w:r>
      <w:r w:rsidRPr="004E1630">
        <w:rPr>
          <w:sz w:val="24"/>
          <w:szCs w:val="24"/>
        </w:rPr>
        <w:t>10</w:t>
      </w:r>
      <w:r w:rsidR="00F86750" w:rsidRPr="004E1630">
        <w:rPr>
          <w:sz w:val="24"/>
          <w:szCs w:val="24"/>
        </w:rPr>
        <w:t xml:space="preserve"> </w:t>
      </w:r>
      <w:r w:rsidRPr="004E1630">
        <w:rPr>
          <w:sz w:val="24"/>
          <w:szCs w:val="24"/>
        </w:rPr>
        <w:t>процентов</w:t>
      </w:r>
      <w:r w:rsidR="00F86750" w:rsidRPr="004E1630">
        <w:rPr>
          <w:sz w:val="24"/>
          <w:szCs w:val="24"/>
        </w:rPr>
        <w:t xml:space="preserve"> </w:t>
      </w:r>
      <w:r w:rsidRPr="004E1630">
        <w:rPr>
          <w:sz w:val="24"/>
          <w:szCs w:val="24"/>
        </w:rPr>
        <w:t>мест</w:t>
      </w:r>
      <w:r w:rsidR="00F86750" w:rsidRPr="004E1630">
        <w:rPr>
          <w:sz w:val="24"/>
          <w:szCs w:val="24"/>
        </w:rPr>
        <w:t xml:space="preserve"> </w:t>
      </w:r>
      <w:r w:rsidRPr="004E1630">
        <w:rPr>
          <w:sz w:val="24"/>
          <w:szCs w:val="24"/>
        </w:rPr>
        <w:t>(но</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одного</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специального</w:t>
      </w:r>
      <w:r w:rsidR="00F86750" w:rsidRPr="004E1630">
        <w:rPr>
          <w:sz w:val="24"/>
          <w:szCs w:val="24"/>
        </w:rPr>
        <w:t xml:space="preserve"> </w:t>
      </w:r>
      <w:r w:rsidRPr="004E1630">
        <w:rPr>
          <w:sz w:val="24"/>
          <w:szCs w:val="24"/>
        </w:rPr>
        <w:t>автотранспорта</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учетом</w:t>
      </w:r>
      <w:r w:rsidR="00F86750" w:rsidRPr="004E1630">
        <w:rPr>
          <w:sz w:val="24"/>
          <w:szCs w:val="24"/>
        </w:rPr>
        <w:t xml:space="preserve"> </w:t>
      </w:r>
      <w:r w:rsidRPr="004E1630">
        <w:rPr>
          <w:sz w:val="24"/>
          <w:szCs w:val="24"/>
        </w:rPr>
        <w:t>ширины</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парковки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3,5</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около</w:t>
      </w:r>
      <w:r w:rsidR="00F86750" w:rsidRPr="004E1630">
        <w:rPr>
          <w:sz w:val="24"/>
          <w:szCs w:val="24"/>
        </w:rPr>
        <w:t xml:space="preserve"> </w:t>
      </w:r>
      <w:r w:rsidRPr="004E1630">
        <w:rPr>
          <w:sz w:val="24"/>
          <w:szCs w:val="24"/>
        </w:rPr>
        <w:t>учреждений,</w:t>
      </w:r>
      <w:r w:rsidR="00F86750" w:rsidRPr="004E1630">
        <w:rPr>
          <w:sz w:val="24"/>
          <w:szCs w:val="24"/>
        </w:rPr>
        <w:t xml:space="preserve"> </w:t>
      </w:r>
      <w:r w:rsidRPr="004E1630">
        <w:rPr>
          <w:sz w:val="24"/>
          <w:szCs w:val="24"/>
        </w:rPr>
        <w:t>специализирующихся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лечении</w:t>
      </w:r>
      <w:r w:rsidR="00F86750" w:rsidRPr="004E1630">
        <w:rPr>
          <w:sz w:val="24"/>
          <w:szCs w:val="24"/>
        </w:rPr>
        <w:t xml:space="preserve"> </w:t>
      </w:r>
      <w:r w:rsidRPr="004E1630">
        <w:rPr>
          <w:sz w:val="24"/>
          <w:szCs w:val="24"/>
        </w:rPr>
        <w:t>спинальных</w:t>
      </w:r>
      <w:r w:rsidR="00F86750" w:rsidRPr="004E1630">
        <w:rPr>
          <w:sz w:val="24"/>
          <w:szCs w:val="24"/>
        </w:rPr>
        <w:t xml:space="preserve"> </w:t>
      </w:r>
      <w:r w:rsidRPr="004E1630">
        <w:rPr>
          <w:sz w:val="24"/>
          <w:szCs w:val="24"/>
        </w:rPr>
        <w:t>больных,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восстановлении</w:t>
      </w:r>
      <w:r w:rsidR="00F86750" w:rsidRPr="004E1630">
        <w:rPr>
          <w:sz w:val="24"/>
          <w:szCs w:val="24"/>
        </w:rPr>
        <w:t xml:space="preserve"> </w:t>
      </w:r>
      <w:r w:rsidRPr="004E1630">
        <w:rPr>
          <w:sz w:val="24"/>
          <w:szCs w:val="24"/>
        </w:rPr>
        <w:t>опорно-двигательных</w:t>
      </w:r>
      <w:r w:rsidR="00F86750" w:rsidRPr="004E1630">
        <w:rPr>
          <w:sz w:val="24"/>
          <w:szCs w:val="24"/>
        </w:rPr>
        <w:t xml:space="preserve"> </w:t>
      </w:r>
      <w:r w:rsidRPr="004E1630">
        <w:rPr>
          <w:sz w:val="24"/>
          <w:szCs w:val="24"/>
        </w:rPr>
        <w:t>функций,</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20</w:t>
      </w:r>
      <w:r w:rsidR="00F86750" w:rsidRPr="004E1630">
        <w:rPr>
          <w:sz w:val="24"/>
          <w:szCs w:val="24"/>
        </w:rPr>
        <w:t xml:space="preserve"> </w:t>
      </w:r>
      <w:r w:rsidRPr="004E1630">
        <w:rPr>
          <w:sz w:val="24"/>
          <w:szCs w:val="24"/>
        </w:rPr>
        <w:t>процентов</w:t>
      </w:r>
      <w:r w:rsidR="00F86750" w:rsidRPr="004E1630">
        <w:rPr>
          <w:sz w:val="24"/>
          <w:szCs w:val="24"/>
        </w:rPr>
        <w:t xml:space="preserve"> </w:t>
      </w:r>
      <w:r w:rsidRPr="004E1630">
        <w:rPr>
          <w:sz w:val="24"/>
          <w:szCs w:val="24"/>
        </w:rPr>
        <w:t>мест.</w:t>
      </w:r>
    </w:p>
    <w:p w:rsidR="00104372" w:rsidRPr="004E1630" w:rsidRDefault="00104372" w:rsidP="0028053E">
      <w:pPr>
        <w:suppressAutoHyphens/>
        <w:ind w:firstLine="709"/>
        <w:jc w:val="both"/>
        <w:rPr>
          <w:sz w:val="24"/>
          <w:szCs w:val="24"/>
        </w:rPr>
      </w:pPr>
      <w:r w:rsidRPr="004E1630">
        <w:rPr>
          <w:sz w:val="24"/>
          <w:szCs w:val="24"/>
        </w:rPr>
        <w:t>При</w:t>
      </w:r>
      <w:r w:rsidR="00F86750" w:rsidRPr="004E1630">
        <w:rPr>
          <w:sz w:val="24"/>
          <w:szCs w:val="24"/>
        </w:rPr>
        <w:t xml:space="preserve"> </w:t>
      </w:r>
      <w:r w:rsidRPr="004E1630">
        <w:rPr>
          <w:sz w:val="24"/>
          <w:szCs w:val="24"/>
        </w:rPr>
        <w:t>наличии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стоянке</w:t>
      </w:r>
      <w:r w:rsidR="00F86750" w:rsidRPr="004E1630">
        <w:rPr>
          <w:sz w:val="24"/>
          <w:szCs w:val="24"/>
        </w:rPr>
        <w:t xml:space="preserve"> </w:t>
      </w:r>
      <w:r w:rsidRPr="004E1630">
        <w:rPr>
          <w:sz w:val="24"/>
          <w:szCs w:val="24"/>
        </w:rPr>
        <w:t>мест</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парковки</w:t>
      </w:r>
      <w:r w:rsidR="00F86750" w:rsidRPr="004E1630">
        <w:rPr>
          <w:sz w:val="24"/>
          <w:szCs w:val="24"/>
        </w:rPr>
        <w:t xml:space="preserve"> </w:t>
      </w:r>
      <w:r w:rsidRPr="004E1630">
        <w:rPr>
          <w:sz w:val="24"/>
          <w:szCs w:val="24"/>
        </w:rPr>
        <w:t>автомашин,</w:t>
      </w:r>
      <w:r w:rsidR="00F86750" w:rsidRPr="004E1630">
        <w:rPr>
          <w:sz w:val="24"/>
          <w:szCs w:val="24"/>
        </w:rPr>
        <w:t xml:space="preserve"> </w:t>
      </w:r>
      <w:r w:rsidRPr="004E1630">
        <w:rPr>
          <w:sz w:val="24"/>
          <w:szCs w:val="24"/>
        </w:rPr>
        <w:t>салоны</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приспособлены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перевозки</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креслах-колясках,</w:t>
      </w:r>
      <w:r w:rsidR="00F86750" w:rsidRPr="004E1630">
        <w:rPr>
          <w:sz w:val="24"/>
          <w:szCs w:val="24"/>
        </w:rPr>
        <w:t xml:space="preserve"> </w:t>
      </w:r>
      <w:r w:rsidRPr="004E1630">
        <w:rPr>
          <w:sz w:val="24"/>
          <w:szCs w:val="24"/>
        </w:rPr>
        <w:t>ширина</w:t>
      </w:r>
      <w:r w:rsidR="00F86750" w:rsidRPr="004E1630">
        <w:rPr>
          <w:sz w:val="24"/>
          <w:szCs w:val="24"/>
        </w:rPr>
        <w:t xml:space="preserve"> </w:t>
      </w:r>
      <w:r w:rsidRPr="004E1630">
        <w:rPr>
          <w:sz w:val="24"/>
          <w:szCs w:val="24"/>
        </w:rPr>
        <w:t>боковых</w:t>
      </w:r>
      <w:r w:rsidR="00F86750" w:rsidRPr="004E1630">
        <w:rPr>
          <w:sz w:val="24"/>
          <w:szCs w:val="24"/>
        </w:rPr>
        <w:t xml:space="preserve"> </w:t>
      </w:r>
      <w:r w:rsidRPr="004E1630">
        <w:rPr>
          <w:sz w:val="24"/>
          <w:szCs w:val="24"/>
        </w:rPr>
        <w:t>подходов</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местам</w:t>
      </w:r>
      <w:r w:rsidR="00F86750" w:rsidRPr="004E1630">
        <w:rPr>
          <w:sz w:val="24"/>
          <w:szCs w:val="24"/>
        </w:rPr>
        <w:t xml:space="preserve"> </w:t>
      </w:r>
      <w:r w:rsidRPr="004E1630">
        <w:rPr>
          <w:sz w:val="24"/>
          <w:szCs w:val="24"/>
        </w:rPr>
        <w:t>стоянки</w:t>
      </w:r>
      <w:r w:rsidR="00F86750" w:rsidRPr="004E1630">
        <w:rPr>
          <w:sz w:val="24"/>
          <w:szCs w:val="24"/>
        </w:rPr>
        <w:t xml:space="preserve"> </w:t>
      </w:r>
      <w:r w:rsidRPr="004E1630">
        <w:rPr>
          <w:sz w:val="24"/>
          <w:szCs w:val="24"/>
        </w:rPr>
        <w:t>таких</w:t>
      </w:r>
      <w:r w:rsidR="00F86750" w:rsidRPr="004E1630">
        <w:rPr>
          <w:sz w:val="24"/>
          <w:szCs w:val="24"/>
        </w:rPr>
        <w:t xml:space="preserve"> </w:t>
      </w:r>
      <w:r w:rsidRPr="004E1630">
        <w:rPr>
          <w:sz w:val="24"/>
          <w:szCs w:val="24"/>
        </w:rPr>
        <w:t>машин</w:t>
      </w:r>
      <w:r w:rsidR="00F86750" w:rsidRPr="004E1630">
        <w:rPr>
          <w:sz w:val="24"/>
          <w:szCs w:val="24"/>
        </w:rPr>
        <w:t xml:space="preserve"> </w:t>
      </w:r>
      <w:r w:rsidRPr="004E1630">
        <w:rPr>
          <w:sz w:val="24"/>
          <w:szCs w:val="24"/>
        </w:rPr>
        <w:t>должна</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2,5</w:t>
      </w:r>
      <w:r w:rsidR="00F86750" w:rsidRPr="004E1630">
        <w:rPr>
          <w:sz w:val="24"/>
          <w:szCs w:val="24"/>
        </w:rPr>
        <w:t xml:space="preserve"> </w:t>
      </w:r>
      <w:r w:rsidRPr="004E1630">
        <w:rPr>
          <w:sz w:val="24"/>
          <w:szCs w:val="24"/>
        </w:rPr>
        <w:t>м.</w:t>
      </w:r>
    </w:p>
    <w:p w:rsidR="00104372" w:rsidRPr="004E1630" w:rsidRDefault="00104372" w:rsidP="0028053E">
      <w:pPr>
        <w:suppressAutoHyphens/>
        <w:ind w:firstLine="709"/>
        <w:jc w:val="both"/>
        <w:rPr>
          <w:sz w:val="24"/>
          <w:szCs w:val="24"/>
        </w:rPr>
      </w:pPr>
      <w:r w:rsidRPr="004E1630">
        <w:rPr>
          <w:sz w:val="24"/>
          <w:szCs w:val="24"/>
        </w:rPr>
        <w:t>Места</w:t>
      </w:r>
      <w:r w:rsidR="00F86750" w:rsidRPr="004E1630">
        <w:rPr>
          <w:sz w:val="24"/>
          <w:szCs w:val="24"/>
        </w:rPr>
        <w:t xml:space="preserve"> </w:t>
      </w:r>
      <w:r w:rsidRPr="004E1630">
        <w:rPr>
          <w:sz w:val="24"/>
          <w:szCs w:val="24"/>
        </w:rPr>
        <w:t>парковки</w:t>
      </w:r>
      <w:r w:rsidR="00F86750" w:rsidRPr="004E1630">
        <w:rPr>
          <w:sz w:val="24"/>
          <w:szCs w:val="24"/>
        </w:rPr>
        <w:t xml:space="preserve"> </w:t>
      </w:r>
      <w:r w:rsidRPr="004E1630">
        <w:rPr>
          <w:sz w:val="24"/>
          <w:szCs w:val="24"/>
        </w:rPr>
        <w:t>оснащаются</w:t>
      </w:r>
      <w:r w:rsidR="00F86750" w:rsidRPr="004E1630">
        <w:rPr>
          <w:sz w:val="24"/>
          <w:szCs w:val="24"/>
        </w:rPr>
        <w:t xml:space="preserve"> </w:t>
      </w:r>
      <w:r w:rsidRPr="004E1630">
        <w:rPr>
          <w:sz w:val="24"/>
          <w:szCs w:val="24"/>
        </w:rPr>
        <w:t>знаками,</w:t>
      </w:r>
      <w:r w:rsidR="00F86750" w:rsidRPr="004E1630">
        <w:rPr>
          <w:sz w:val="24"/>
          <w:szCs w:val="24"/>
        </w:rPr>
        <w:t xml:space="preserve"> </w:t>
      </w:r>
      <w:r w:rsidRPr="004E1630">
        <w:rPr>
          <w:sz w:val="24"/>
          <w:szCs w:val="24"/>
        </w:rPr>
        <w:t>применяемыми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международной</w:t>
      </w:r>
      <w:r w:rsidR="00F86750" w:rsidRPr="004E1630">
        <w:rPr>
          <w:sz w:val="24"/>
          <w:szCs w:val="24"/>
        </w:rPr>
        <w:t xml:space="preserve"> </w:t>
      </w:r>
      <w:r w:rsidRPr="004E1630">
        <w:rPr>
          <w:sz w:val="24"/>
          <w:szCs w:val="24"/>
        </w:rPr>
        <w:t>практике.</w:t>
      </w:r>
    </w:p>
    <w:p w:rsidR="00104372" w:rsidRPr="004E1630" w:rsidRDefault="00104372" w:rsidP="0028053E">
      <w:pPr>
        <w:suppressAutoHyphens/>
        <w:ind w:firstLine="709"/>
        <w:jc w:val="both"/>
        <w:rPr>
          <w:sz w:val="24"/>
          <w:szCs w:val="24"/>
        </w:rPr>
      </w:pPr>
      <w:r w:rsidRPr="004E1630">
        <w:rPr>
          <w:sz w:val="24"/>
          <w:szCs w:val="24"/>
        </w:rPr>
        <w:t>Расстояние</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остановок</w:t>
      </w:r>
      <w:r w:rsidR="00F86750" w:rsidRPr="004E1630">
        <w:rPr>
          <w:sz w:val="24"/>
          <w:szCs w:val="24"/>
        </w:rPr>
        <w:t xml:space="preserve"> </w:t>
      </w:r>
      <w:r w:rsidRPr="004E1630">
        <w:rPr>
          <w:sz w:val="24"/>
          <w:szCs w:val="24"/>
        </w:rPr>
        <w:t>специализированных</w:t>
      </w:r>
      <w:r w:rsidR="00F86750" w:rsidRPr="004E1630">
        <w:rPr>
          <w:sz w:val="24"/>
          <w:szCs w:val="24"/>
        </w:rPr>
        <w:t xml:space="preserve"> </w:t>
      </w:r>
      <w:r w:rsidRPr="004E1630">
        <w:rPr>
          <w:sz w:val="24"/>
          <w:szCs w:val="24"/>
        </w:rPr>
        <w:t>средств</w:t>
      </w:r>
      <w:r w:rsidR="00F86750" w:rsidRPr="004E1630">
        <w:rPr>
          <w:sz w:val="24"/>
          <w:szCs w:val="24"/>
        </w:rPr>
        <w:t xml:space="preserve"> </w:t>
      </w:r>
      <w:r w:rsidRPr="004E1630">
        <w:rPr>
          <w:sz w:val="24"/>
          <w:szCs w:val="24"/>
        </w:rPr>
        <w:t>общественного</w:t>
      </w:r>
      <w:r w:rsidR="00F86750" w:rsidRPr="004E1630">
        <w:rPr>
          <w:sz w:val="24"/>
          <w:szCs w:val="24"/>
        </w:rPr>
        <w:t xml:space="preserve"> </w:t>
      </w:r>
      <w:r w:rsidRPr="004E1630">
        <w:rPr>
          <w:sz w:val="24"/>
          <w:szCs w:val="24"/>
        </w:rPr>
        <w:t>транспорта,</w:t>
      </w:r>
      <w:r w:rsidR="00F86750" w:rsidRPr="004E1630">
        <w:rPr>
          <w:sz w:val="24"/>
          <w:szCs w:val="24"/>
        </w:rPr>
        <w:t xml:space="preserve"> </w:t>
      </w:r>
      <w:r w:rsidRPr="004E1630">
        <w:rPr>
          <w:sz w:val="24"/>
          <w:szCs w:val="24"/>
        </w:rPr>
        <w:t>перевозящих</w:t>
      </w:r>
      <w:r w:rsidR="00F86750" w:rsidRPr="004E1630">
        <w:rPr>
          <w:sz w:val="24"/>
          <w:szCs w:val="24"/>
        </w:rPr>
        <w:t xml:space="preserve"> </w:t>
      </w:r>
      <w:r w:rsidRPr="004E1630">
        <w:rPr>
          <w:sz w:val="24"/>
          <w:szCs w:val="24"/>
        </w:rPr>
        <w:t>только</w:t>
      </w:r>
      <w:r w:rsidR="00F86750" w:rsidRPr="004E1630">
        <w:rPr>
          <w:sz w:val="24"/>
          <w:szCs w:val="24"/>
        </w:rPr>
        <w:t xml:space="preserve"> </w:t>
      </w:r>
      <w:r w:rsidRPr="004E1630">
        <w:rPr>
          <w:sz w:val="24"/>
          <w:szCs w:val="24"/>
        </w:rPr>
        <w:t>инвалидов,</w:t>
      </w:r>
      <w:r w:rsidR="00F86750" w:rsidRPr="004E1630">
        <w:rPr>
          <w:sz w:val="24"/>
          <w:szCs w:val="24"/>
        </w:rPr>
        <w:t xml:space="preserve"> </w:t>
      </w:r>
      <w:r w:rsidRPr="004E1630">
        <w:rPr>
          <w:sz w:val="24"/>
          <w:szCs w:val="24"/>
        </w:rPr>
        <w:t>до</w:t>
      </w:r>
      <w:r w:rsidR="00F86750" w:rsidRPr="004E1630">
        <w:rPr>
          <w:sz w:val="24"/>
          <w:szCs w:val="24"/>
        </w:rPr>
        <w:t xml:space="preserve"> </w:t>
      </w:r>
      <w:r w:rsidRPr="004E1630">
        <w:rPr>
          <w:sz w:val="24"/>
          <w:szCs w:val="24"/>
        </w:rPr>
        <w:t>входов</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общественные</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должно</w:t>
      </w:r>
      <w:r w:rsidR="00F86750" w:rsidRPr="004E1630">
        <w:rPr>
          <w:sz w:val="24"/>
          <w:szCs w:val="24"/>
        </w:rPr>
        <w:t xml:space="preserve"> </w:t>
      </w:r>
      <w:r w:rsidRPr="004E1630">
        <w:rPr>
          <w:sz w:val="24"/>
          <w:szCs w:val="24"/>
        </w:rPr>
        <w:t>превышать</w:t>
      </w:r>
      <w:r w:rsidR="00F86750" w:rsidRPr="004E1630">
        <w:rPr>
          <w:sz w:val="24"/>
          <w:szCs w:val="24"/>
        </w:rPr>
        <w:t xml:space="preserve"> </w:t>
      </w:r>
      <w:r w:rsidRPr="004E1630">
        <w:rPr>
          <w:sz w:val="24"/>
          <w:szCs w:val="24"/>
        </w:rPr>
        <w:t>100</w:t>
      </w:r>
      <w:r w:rsidR="00F86750" w:rsidRPr="004E1630">
        <w:rPr>
          <w:sz w:val="24"/>
          <w:szCs w:val="24"/>
        </w:rPr>
        <w:t xml:space="preserve"> </w:t>
      </w:r>
      <w:r w:rsidRPr="004E1630">
        <w:rPr>
          <w:sz w:val="24"/>
          <w:szCs w:val="24"/>
        </w:rPr>
        <w:t>м.</w:t>
      </w:r>
    </w:p>
    <w:p w:rsidR="00104372" w:rsidRPr="004E1630" w:rsidRDefault="00104372" w:rsidP="0028053E">
      <w:pPr>
        <w:suppressAutoHyphens/>
        <w:ind w:firstLine="709"/>
        <w:jc w:val="both"/>
        <w:rPr>
          <w:sz w:val="24"/>
          <w:szCs w:val="24"/>
        </w:rPr>
      </w:pPr>
      <w:r w:rsidRPr="004E1630">
        <w:rPr>
          <w:sz w:val="24"/>
          <w:szCs w:val="24"/>
        </w:rPr>
        <w:t>Площадки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отдыха</w:t>
      </w:r>
      <w:r w:rsidR="00F86750" w:rsidRPr="004E1630">
        <w:rPr>
          <w:sz w:val="24"/>
          <w:szCs w:val="24"/>
        </w:rPr>
        <w:t xml:space="preserve"> </w:t>
      </w:r>
      <w:r w:rsidRPr="004E1630">
        <w:rPr>
          <w:sz w:val="24"/>
          <w:szCs w:val="24"/>
        </w:rPr>
        <w:t>следует</w:t>
      </w:r>
      <w:r w:rsidR="00F86750" w:rsidRPr="004E1630">
        <w:rPr>
          <w:sz w:val="24"/>
          <w:szCs w:val="24"/>
        </w:rPr>
        <w:t xml:space="preserve"> </w:t>
      </w:r>
      <w:r w:rsidRPr="004E1630">
        <w:rPr>
          <w:sz w:val="24"/>
          <w:szCs w:val="24"/>
        </w:rPr>
        <w:t>размещать</w:t>
      </w:r>
      <w:r w:rsidR="00F86750" w:rsidRPr="004E1630">
        <w:rPr>
          <w:sz w:val="24"/>
          <w:szCs w:val="24"/>
        </w:rPr>
        <w:t xml:space="preserve"> </w:t>
      </w:r>
      <w:r w:rsidRPr="004E1630">
        <w:rPr>
          <w:sz w:val="24"/>
          <w:szCs w:val="24"/>
        </w:rPr>
        <w:t>смежно</w:t>
      </w:r>
      <w:r w:rsidR="00F86750" w:rsidRPr="004E1630">
        <w:rPr>
          <w:sz w:val="24"/>
          <w:szCs w:val="24"/>
        </w:rPr>
        <w:t xml:space="preserve"> </w:t>
      </w:r>
      <w:r w:rsidRPr="004E1630">
        <w:rPr>
          <w:sz w:val="24"/>
          <w:szCs w:val="24"/>
        </w:rPr>
        <w:t>вне</w:t>
      </w:r>
      <w:r w:rsidR="00F86750" w:rsidRPr="004E1630">
        <w:rPr>
          <w:sz w:val="24"/>
          <w:szCs w:val="24"/>
        </w:rPr>
        <w:t xml:space="preserve"> </w:t>
      </w:r>
      <w:r w:rsidRPr="004E1630">
        <w:rPr>
          <w:sz w:val="24"/>
          <w:szCs w:val="24"/>
        </w:rPr>
        <w:t>габаритов</w:t>
      </w:r>
      <w:r w:rsidR="00F86750" w:rsidRPr="004E1630">
        <w:rPr>
          <w:sz w:val="24"/>
          <w:szCs w:val="24"/>
        </w:rPr>
        <w:t xml:space="preserve"> </w:t>
      </w:r>
      <w:r w:rsidRPr="004E1630">
        <w:rPr>
          <w:sz w:val="24"/>
          <w:szCs w:val="24"/>
        </w:rPr>
        <w:t>путей</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мест</w:t>
      </w:r>
      <w:r w:rsidR="00F86750" w:rsidRPr="004E1630">
        <w:rPr>
          <w:sz w:val="24"/>
          <w:szCs w:val="24"/>
        </w:rPr>
        <w:t xml:space="preserve"> </w:t>
      </w:r>
      <w:r w:rsidRPr="004E1630">
        <w:rPr>
          <w:sz w:val="24"/>
          <w:szCs w:val="24"/>
        </w:rPr>
        <w:t>отдыха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ожидания.</w:t>
      </w:r>
    </w:p>
    <w:p w:rsidR="00104372" w:rsidRPr="004E1630" w:rsidRDefault="00104372" w:rsidP="0028053E">
      <w:pPr>
        <w:suppressAutoHyphens/>
        <w:ind w:firstLine="709"/>
        <w:jc w:val="both"/>
        <w:rPr>
          <w:sz w:val="24"/>
          <w:szCs w:val="24"/>
        </w:rPr>
      </w:pPr>
      <w:r w:rsidRPr="004E1630">
        <w:rPr>
          <w:sz w:val="24"/>
          <w:szCs w:val="24"/>
        </w:rPr>
        <w:t>Площадки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отдыха</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оборудованы</w:t>
      </w:r>
      <w:r w:rsidR="00F86750" w:rsidRPr="004E1630">
        <w:rPr>
          <w:sz w:val="24"/>
          <w:szCs w:val="24"/>
        </w:rPr>
        <w:t xml:space="preserve"> </w:t>
      </w:r>
      <w:r w:rsidRPr="004E1630">
        <w:rPr>
          <w:sz w:val="24"/>
          <w:szCs w:val="24"/>
        </w:rPr>
        <w:t>устройствами</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защиты</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перегрева,</w:t>
      </w:r>
      <w:r w:rsidR="00F86750" w:rsidRPr="004E1630">
        <w:rPr>
          <w:sz w:val="24"/>
          <w:szCs w:val="24"/>
        </w:rPr>
        <w:t xml:space="preserve"> </w:t>
      </w:r>
      <w:r w:rsidRPr="004E1630">
        <w:rPr>
          <w:sz w:val="24"/>
          <w:szCs w:val="24"/>
        </w:rPr>
        <w:t>осадков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постороннего</w:t>
      </w:r>
      <w:r w:rsidR="00F86750" w:rsidRPr="004E1630">
        <w:rPr>
          <w:sz w:val="24"/>
          <w:szCs w:val="24"/>
        </w:rPr>
        <w:t xml:space="preserve"> </w:t>
      </w:r>
      <w:r w:rsidRPr="004E1630">
        <w:rPr>
          <w:sz w:val="24"/>
          <w:szCs w:val="24"/>
        </w:rPr>
        <w:t>шума</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мест</w:t>
      </w:r>
      <w:r w:rsidR="00F86750" w:rsidRPr="004E1630">
        <w:rPr>
          <w:sz w:val="24"/>
          <w:szCs w:val="24"/>
        </w:rPr>
        <w:t xml:space="preserve"> </w:t>
      </w:r>
      <w:r w:rsidRPr="004E1630">
        <w:rPr>
          <w:sz w:val="24"/>
          <w:szCs w:val="24"/>
        </w:rPr>
        <w:t>тихого</w:t>
      </w:r>
      <w:r w:rsidR="00F86750" w:rsidRPr="004E1630">
        <w:rPr>
          <w:sz w:val="24"/>
          <w:szCs w:val="24"/>
        </w:rPr>
        <w:t xml:space="preserve"> </w:t>
      </w:r>
      <w:r w:rsidRPr="004E1630">
        <w:rPr>
          <w:sz w:val="24"/>
          <w:szCs w:val="24"/>
        </w:rPr>
        <w:t>отдыха);</w:t>
      </w:r>
      <w:r w:rsidR="00F86750" w:rsidRPr="004E1630">
        <w:rPr>
          <w:sz w:val="24"/>
          <w:szCs w:val="24"/>
        </w:rPr>
        <w:t xml:space="preserve"> </w:t>
      </w:r>
      <w:r w:rsidRPr="004E1630">
        <w:rPr>
          <w:sz w:val="24"/>
          <w:szCs w:val="24"/>
        </w:rPr>
        <w:t>информационными</w:t>
      </w:r>
      <w:r w:rsidR="00F86750" w:rsidRPr="004E1630">
        <w:rPr>
          <w:sz w:val="24"/>
          <w:szCs w:val="24"/>
        </w:rPr>
        <w:t xml:space="preserve"> </w:t>
      </w:r>
      <w:r w:rsidRPr="004E1630">
        <w:rPr>
          <w:sz w:val="24"/>
          <w:szCs w:val="24"/>
        </w:rPr>
        <w:t>указателями.</w:t>
      </w:r>
    </w:p>
    <w:p w:rsidR="00104372" w:rsidRPr="004E1630" w:rsidRDefault="00104372" w:rsidP="0028053E">
      <w:pPr>
        <w:suppressAutoHyphens/>
        <w:ind w:firstLine="709"/>
        <w:jc w:val="both"/>
        <w:rPr>
          <w:sz w:val="24"/>
          <w:szCs w:val="24"/>
        </w:rPr>
      </w:pPr>
      <w:r w:rsidRPr="004E1630">
        <w:rPr>
          <w:sz w:val="24"/>
          <w:szCs w:val="24"/>
        </w:rPr>
        <w:t>Для</w:t>
      </w:r>
      <w:r w:rsidR="00F86750" w:rsidRPr="004E1630">
        <w:rPr>
          <w:sz w:val="24"/>
          <w:szCs w:val="24"/>
        </w:rPr>
        <w:t xml:space="preserve"> </w:t>
      </w:r>
      <w:r w:rsidRPr="004E1630">
        <w:rPr>
          <w:sz w:val="24"/>
          <w:szCs w:val="24"/>
        </w:rPr>
        <w:t>озеленения</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посещаемых</w:t>
      </w:r>
      <w:r w:rsidR="00F86750" w:rsidRPr="004E1630">
        <w:rPr>
          <w:sz w:val="24"/>
          <w:szCs w:val="24"/>
        </w:rPr>
        <w:t xml:space="preserve"> </w:t>
      </w:r>
      <w:r w:rsidRPr="004E1630">
        <w:rPr>
          <w:sz w:val="24"/>
          <w:szCs w:val="24"/>
        </w:rPr>
        <w:t>инвалидами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маломобильными</w:t>
      </w:r>
      <w:r w:rsidR="00F86750" w:rsidRPr="004E1630">
        <w:rPr>
          <w:sz w:val="24"/>
          <w:szCs w:val="24"/>
        </w:rPr>
        <w:t xml:space="preserve"> </w:t>
      </w:r>
      <w:r w:rsidRPr="004E1630">
        <w:rPr>
          <w:sz w:val="24"/>
          <w:szCs w:val="24"/>
        </w:rPr>
        <w:t>группами</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следует</w:t>
      </w:r>
      <w:r w:rsidR="00F86750" w:rsidRPr="004E1630">
        <w:rPr>
          <w:sz w:val="24"/>
          <w:szCs w:val="24"/>
        </w:rPr>
        <w:t xml:space="preserve"> </w:t>
      </w:r>
      <w:r w:rsidRPr="004E1630">
        <w:rPr>
          <w:sz w:val="24"/>
          <w:szCs w:val="24"/>
        </w:rPr>
        <w:t>применять</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травмирующие</w:t>
      </w:r>
      <w:r w:rsidR="00F86750" w:rsidRPr="004E1630">
        <w:rPr>
          <w:sz w:val="24"/>
          <w:szCs w:val="24"/>
        </w:rPr>
        <w:t xml:space="preserve"> </w:t>
      </w:r>
      <w:r w:rsidRPr="004E1630">
        <w:rPr>
          <w:sz w:val="24"/>
          <w:szCs w:val="24"/>
        </w:rPr>
        <w:t>древесно-кустарниковые</w:t>
      </w:r>
      <w:r w:rsidR="00F86750" w:rsidRPr="004E1630">
        <w:rPr>
          <w:sz w:val="24"/>
          <w:szCs w:val="24"/>
        </w:rPr>
        <w:t xml:space="preserve"> </w:t>
      </w:r>
      <w:r w:rsidRPr="004E1630">
        <w:rPr>
          <w:sz w:val="24"/>
          <w:szCs w:val="24"/>
        </w:rPr>
        <w:t>породы.</w:t>
      </w:r>
    </w:p>
    <w:p w:rsidR="00104372" w:rsidRPr="004E1630" w:rsidRDefault="00104372" w:rsidP="0028053E">
      <w:pPr>
        <w:suppressAutoHyphens/>
        <w:ind w:firstLine="709"/>
        <w:jc w:val="both"/>
        <w:rPr>
          <w:sz w:val="24"/>
          <w:szCs w:val="24"/>
        </w:rPr>
      </w:pPr>
      <w:r w:rsidRPr="004E1630">
        <w:rPr>
          <w:sz w:val="24"/>
          <w:szCs w:val="24"/>
        </w:rPr>
        <w:t>Следует</w:t>
      </w:r>
      <w:r w:rsidR="00F86750" w:rsidRPr="004E1630">
        <w:rPr>
          <w:sz w:val="24"/>
          <w:szCs w:val="24"/>
        </w:rPr>
        <w:t xml:space="preserve"> </w:t>
      </w:r>
      <w:r w:rsidRPr="004E1630">
        <w:rPr>
          <w:sz w:val="24"/>
          <w:szCs w:val="24"/>
        </w:rPr>
        <w:t>предусматривать</w:t>
      </w:r>
      <w:r w:rsidR="00F86750" w:rsidRPr="004E1630">
        <w:rPr>
          <w:sz w:val="24"/>
          <w:szCs w:val="24"/>
        </w:rPr>
        <w:t xml:space="preserve"> </w:t>
      </w:r>
      <w:r w:rsidRPr="004E1630">
        <w:rPr>
          <w:sz w:val="24"/>
          <w:szCs w:val="24"/>
        </w:rPr>
        <w:t>линейную</w:t>
      </w:r>
      <w:r w:rsidR="00F86750" w:rsidRPr="004E1630">
        <w:rPr>
          <w:sz w:val="24"/>
          <w:szCs w:val="24"/>
        </w:rPr>
        <w:t xml:space="preserve"> </w:t>
      </w:r>
      <w:r w:rsidRPr="004E1630">
        <w:rPr>
          <w:sz w:val="24"/>
          <w:szCs w:val="24"/>
        </w:rPr>
        <w:t>посадку</w:t>
      </w:r>
      <w:r w:rsidR="00F86750" w:rsidRPr="004E1630">
        <w:rPr>
          <w:sz w:val="24"/>
          <w:szCs w:val="24"/>
        </w:rPr>
        <w:t xml:space="preserve"> </w:t>
      </w:r>
      <w:r w:rsidRPr="004E1630">
        <w:rPr>
          <w:sz w:val="24"/>
          <w:szCs w:val="24"/>
        </w:rPr>
        <w:t>деревьев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кустарников</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формирования</w:t>
      </w:r>
      <w:r w:rsidR="00F86750" w:rsidRPr="004E1630">
        <w:rPr>
          <w:sz w:val="24"/>
          <w:szCs w:val="24"/>
        </w:rPr>
        <w:t xml:space="preserve"> </w:t>
      </w:r>
      <w:r w:rsidRPr="004E1630">
        <w:rPr>
          <w:sz w:val="24"/>
          <w:szCs w:val="24"/>
        </w:rPr>
        <w:t>кромок</w:t>
      </w:r>
      <w:r w:rsidR="00F86750" w:rsidRPr="004E1630">
        <w:rPr>
          <w:sz w:val="24"/>
          <w:szCs w:val="24"/>
        </w:rPr>
        <w:t xml:space="preserve"> </w:t>
      </w:r>
      <w:r w:rsidRPr="004E1630">
        <w:rPr>
          <w:sz w:val="24"/>
          <w:szCs w:val="24"/>
        </w:rPr>
        <w:t>путей</w:t>
      </w:r>
      <w:r w:rsidR="00F86750" w:rsidRPr="004E1630">
        <w:rPr>
          <w:sz w:val="24"/>
          <w:szCs w:val="24"/>
        </w:rPr>
        <w:t xml:space="preserve"> </w:t>
      </w:r>
      <w:r w:rsidRPr="004E1630">
        <w:rPr>
          <w:sz w:val="24"/>
          <w:szCs w:val="24"/>
        </w:rPr>
        <w:t>пешеходного</w:t>
      </w:r>
      <w:r w:rsidR="00F86750" w:rsidRPr="004E1630">
        <w:rPr>
          <w:sz w:val="24"/>
          <w:szCs w:val="24"/>
        </w:rPr>
        <w:t xml:space="preserve"> </w:t>
      </w:r>
      <w:r w:rsidRPr="004E1630">
        <w:rPr>
          <w:sz w:val="24"/>
          <w:szCs w:val="24"/>
        </w:rPr>
        <w:t>движения.</w:t>
      </w:r>
    </w:p>
    <w:p w:rsidR="00104372" w:rsidRPr="004E1630" w:rsidRDefault="00104372" w:rsidP="0028053E">
      <w:pPr>
        <w:suppressAutoHyphens/>
        <w:ind w:firstLine="709"/>
        <w:jc w:val="both"/>
        <w:rPr>
          <w:sz w:val="24"/>
          <w:szCs w:val="24"/>
        </w:rPr>
      </w:pPr>
      <w:r w:rsidRPr="004E1630">
        <w:rPr>
          <w:sz w:val="24"/>
          <w:szCs w:val="24"/>
        </w:rPr>
        <w:t>Граница</w:t>
      </w:r>
      <w:r w:rsidR="00F86750" w:rsidRPr="004E1630">
        <w:rPr>
          <w:sz w:val="24"/>
          <w:szCs w:val="24"/>
        </w:rPr>
        <w:t xml:space="preserve"> </w:t>
      </w:r>
      <w:r w:rsidRPr="004E1630">
        <w:rPr>
          <w:sz w:val="24"/>
          <w:szCs w:val="24"/>
        </w:rPr>
        <w:t>озелененных</w:t>
      </w:r>
      <w:r w:rsidR="00F86750" w:rsidRPr="004E1630">
        <w:rPr>
          <w:sz w:val="24"/>
          <w:szCs w:val="24"/>
        </w:rPr>
        <w:t xml:space="preserve"> </w:t>
      </w:r>
      <w:r w:rsidRPr="004E1630">
        <w:rPr>
          <w:sz w:val="24"/>
          <w:szCs w:val="24"/>
        </w:rPr>
        <w:t>эксплуатируемых</w:t>
      </w:r>
      <w:r w:rsidR="00F86750" w:rsidRPr="004E1630">
        <w:rPr>
          <w:sz w:val="24"/>
          <w:szCs w:val="24"/>
        </w:rPr>
        <w:t xml:space="preserve"> </w:t>
      </w:r>
      <w:r w:rsidRPr="004E1630">
        <w:rPr>
          <w:sz w:val="24"/>
          <w:szCs w:val="24"/>
        </w:rPr>
        <w:t>площадок,</w:t>
      </w:r>
      <w:r w:rsidR="00F86750" w:rsidRPr="004E1630">
        <w:rPr>
          <w:sz w:val="24"/>
          <w:szCs w:val="24"/>
        </w:rPr>
        <w:t xml:space="preserve"> </w:t>
      </w:r>
      <w:r w:rsidRPr="004E1630">
        <w:rPr>
          <w:sz w:val="24"/>
          <w:szCs w:val="24"/>
        </w:rPr>
        <w:t>примыкающая</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путям</w:t>
      </w:r>
      <w:r w:rsidR="00F86750" w:rsidRPr="004E1630">
        <w:rPr>
          <w:sz w:val="24"/>
          <w:szCs w:val="24"/>
        </w:rPr>
        <w:t xml:space="preserve"> </w:t>
      </w:r>
      <w:r w:rsidRPr="004E1630">
        <w:rPr>
          <w:sz w:val="24"/>
          <w:szCs w:val="24"/>
        </w:rPr>
        <w:t>пешеходного</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должна</w:t>
      </w:r>
      <w:r w:rsidR="00F86750" w:rsidRPr="004E1630">
        <w:rPr>
          <w:sz w:val="24"/>
          <w:szCs w:val="24"/>
        </w:rPr>
        <w:t xml:space="preserve"> </w:t>
      </w:r>
      <w:r w:rsidRPr="004E1630">
        <w:rPr>
          <w:sz w:val="24"/>
          <w:szCs w:val="24"/>
        </w:rPr>
        <w:t>иметь</w:t>
      </w:r>
      <w:r w:rsidR="00F86750" w:rsidRPr="004E1630">
        <w:rPr>
          <w:sz w:val="24"/>
          <w:szCs w:val="24"/>
        </w:rPr>
        <w:t xml:space="preserve"> </w:t>
      </w:r>
      <w:r w:rsidRPr="004E1630">
        <w:rPr>
          <w:sz w:val="24"/>
          <w:szCs w:val="24"/>
        </w:rPr>
        <w:t>перепада</w:t>
      </w:r>
      <w:r w:rsidR="00F86750" w:rsidRPr="004E1630">
        <w:rPr>
          <w:sz w:val="24"/>
          <w:szCs w:val="24"/>
        </w:rPr>
        <w:t xml:space="preserve"> </w:t>
      </w:r>
      <w:r w:rsidRPr="004E1630">
        <w:rPr>
          <w:sz w:val="24"/>
          <w:szCs w:val="24"/>
        </w:rPr>
        <w:t>высот,</w:t>
      </w:r>
      <w:r w:rsidR="00F86750" w:rsidRPr="004E1630">
        <w:rPr>
          <w:sz w:val="24"/>
          <w:szCs w:val="24"/>
        </w:rPr>
        <w:t xml:space="preserve"> </w:t>
      </w:r>
      <w:r w:rsidRPr="004E1630">
        <w:rPr>
          <w:sz w:val="24"/>
          <w:szCs w:val="24"/>
        </w:rPr>
        <w:t>бордюров,</w:t>
      </w:r>
      <w:r w:rsidR="00F86750" w:rsidRPr="004E1630">
        <w:rPr>
          <w:sz w:val="24"/>
          <w:szCs w:val="24"/>
        </w:rPr>
        <w:t xml:space="preserve"> </w:t>
      </w:r>
      <w:r w:rsidRPr="004E1630">
        <w:rPr>
          <w:sz w:val="24"/>
          <w:szCs w:val="24"/>
        </w:rPr>
        <w:t>бортовых</w:t>
      </w:r>
      <w:r w:rsidR="00F86750" w:rsidRPr="004E1630">
        <w:rPr>
          <w:sz w:val="24"/>
          <w:szCs w:val="24"/>
        </w:rPr>
        <w:t xml:space="preserve"> </w:t>
      </w:r>
      <w:r w:rsidRPr="004E1630">
        <w:rPr>
          <w:sz w:val="24"/>
          <w:szCs w:val="24"/>
        </w:rPr>
        <w:t>камней</w:t>
      </w:r>
      <w:r w:rsidR="00F86750" w:rsidRPr="004E1630">
        <w:rPr>
          <w:sz w:val="24"/>
          <w:szCs w:val="24"/>
        </w:rPr>
        <w:t xml:space="preserve"> </w:t>
      </w:r>
      <w:r w:rsidRPr="004E1630">
        <w:rPr>
          <w:sz w:val="24"/>
          <w:szCs w:val="24"/>
        </w:rPr>
        <w:t>высотой</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0,04</w:t>
      </w:r>
      <w:r w:rsidR="00F86750" w:rsidRPr="004E1630">
        <w:rPr>
          <w:sz w:val="24"/>
          <w:szCs w:val="24"/>
        </w:rPr>
        <w:t xml:space="preserve"> </w:t>
      </w:r>
      <w:r w:rsidRPr="004E1630">
        <w:rPr>
          <w:sz w:val="24"/>
          <w:szCs w:val="24"/>
        </w:rPr>
        <w:t>м.</w:t>
      </w:r>
    </w:p>
    <w:p w:rsidR="00104372" w:rsidRPr="004E1630" w:rsidRDefault="00104372" w:rsidP="0028053E">
      <w:pPr>
        <w:suppressAutoHyphens/>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целях</w:t>
      </w:r>
      <w:r w:rsidR="00F86750" w:rsidRPr="004E1630">
        <w:rPr>
          <w:sz w:val="24"/>
          <w:szCs w:val="24"/>
        </w:rPr>
        <w:t xml:space="preserve"> </w:t>
      </w:r>
      <w:r w:rsidRPr="004E1630">
        <w:rPr>
          <w:sz w:val="24"/>
          <w:szCs w:val="24"/>
        </w:rPr>
        <w:t>безопасности</w:t>
      </w:r>
      <w:r w:rsidR="00F86750" w:rsidRPr="004E1630">
        <w:rPr>
          <w:sz w:val="24"/>
          <w:szCs w:val="24"/>
        </w:rPr>
        <w:t xml:space="preserve"> </w:t>
      </w:r>
      <w:r w:rsidRPr="004E1630">
        <w:rPr>
          <w:sz w:val="24"/>
          <w:szCs w:val="24"/>
        </w:rPr>
        <w:t>элементы</w:t>
      </w:r>
      <w:r w:rsidR="00F86750" w:rsidRPr="004E1630">
        <w:rPr>
          <w:sz w:val="24"/>
          <w:szCs w:val="24"/>
        </w:rPr>
        <w:t xml:space="preserve"> </w:t>
      </w:r>
      <w:r w:rsidRPr="004E1630">
        <w:rPr>
          <w:sz w:val="24"/>
          <w:szCs w:val="24"/>
        </w:rPr>
        <w:t>озеленения</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закрывать</w:t>
      </w:r>
      <w:r w:rsidR="00F86750" w:rsidRPr="004E1630">
        <w:rPr>
          <w:sz w:val="24"/>
          <w:szCs w:val="24"/>
        </w:rPr>
        <w:t xml:space="preserve"> </w:t>
      </w:r>
      <w:r w:rsidRPr="004E1630">
        <w:rPr>
          <w:sz w:val="24"/>
          <w:szCs w:val="24"/>
        </w:rPr>
        <w:t>обзор</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оценки</w:t>
      </w:r>
      <w:r w:rsidR="00F86750" w:rsidRPr="004E1630">
        <w:rPr>
          <w:sz w:val="24"/>
          <w:szCs w:val="24"/>
        </w:rPr>
        <w:t xml:space="preserve"> </w:t>
      </w:r>
      <w:r w:rsidRPr="004E1630">
        <w:rPr>
          <w:sz w:val="24"/>
          <w:szCs w:val="24"/>
        </w:rPr>
        <w:t>ситуации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перекрестках,</w:t>
      </w:r>
      <w:r w:rsidR="00F86750" w:rsidRPr="004E1630">
        <w:rPr>
          <w:sz w:val="24"/>
          <w:szCs w:val="24"/>
        </w:rPr>
        <w:t xml:space="preserve"> </w:t>
      </w:r>
      <w:r w:rsidRPr="004E1630">
        <w:rPr>
          <w:sz w:val="24"/>
          <w:szCs w:val="24"/>
        </w:rPr>
        <w:t>опасных</w:t>
      </w:r>
      <w:r w:rsidR="00F86750" w:rsidRPr="004E1630">
        <w:rPr>
          <w:sz w:val="24"/>
          <w:szCs w:val="24"/>
        </w:rPr>
        <w:t xml:space="preserve"> </w:t>
      </w:r>
      <w:r w:rsidRPr="004E1630">
        <w:rPr>
          <w:sz w:val="24"/>
          <w:szCs w:val="24"/>
        </w:rPr>
        <w:t>участках,</w:t>
      </w:r>
      <w:r w:rsidR="00F86750" w:rsidRPr="004E1630">
        <w:rPr>
          <w:sz w:val="24"/>
          <w:szCs w:val="24"/>
        </w:rPr>
        <w:t xml:space="preserve"> </w:t>
      </w:r>
      <w:r w:rsidRPr="004E1630">
        <w:rPr>
          <w:sz w:val="24"/>
          <w:szCs w:val="24"/>
        </w:rPr>
        <w:t>затенять</w:t>
      </w:r>
      <w:r w:rsidR="00F86750" w:rsidRPr="004E1630">
        <w:rPr>
          <w:sz w:val="24"/>
          <w:szCs w:val="24"/>
        </w:rPr>
        <w:t xml:space="preserve"> </w:t>
      </w:r>
      <w:r w:rsidRPr="004E1630">
        <w:rPr>
          <w:sz w:val="24"/>
          <w:szCs w:val="24"/>
        </w:rPr>
        <w:t>проходы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проезды,</w:t>
      </w:r>
      <w:r w:rsidR="00F86750" w:rsidRPr="004E1630">
        <w:rPr>
          <w:sz w:val="24"/>
          <w:szCs w:val="24"/>
        </w:rPr>
        <w:t xml:space="preserve"> </w:t>
      </w:r>
      <w:r w:rsidRPr="004E1630">
        <w:rPr>
          <w:sz w:val="24"/>
          <w:szCs w:val="24"/>
        </w:rPr>
        <w:t>сигналы,</w:t>
      </w:r>
      <w:r w:rsidR="00F86750" w:rsidRPr="004E1630">
        <w:rPr>
          <w:sz w:val="24"/>
          <w:szCs w:val="24"/>
        </w:rPr>
        <w:t xml:space="preserve"> </w:t>
      </w:r>
      <w:r w:rsidRPr="004E1630">
        <w:rPr>
          <w:sz w:val="24"/>
          <w:szCs w:val="24"/>
        </w:rPr>
        <w:t>информационные</w:t>
      </w:r>
      <w:r w:rsidR="00F86750" w:rsidRPr="004E1630">
        <w:rPr>
          <w:sz w:val="24"/>
          <w:szCs w:val="24"/>
        </w:rPr>
        <w:t xml:space="preserve"> </w:t>
      </w:r>
      <w:r w:rsidRPr="004E1630">
        <w:rPr>
          <w:sz w:val="24"/>
          <w:szCs w:val="24"/>
        </w:rPr>
        <w:t>устройства,</w:t>
      </w:r>
      <w:r w:rsidR="00F86750" w:rsidRPr="004E1630">
        <w:rPr>
          <w:sz w:val="24"/>
          <w:szCs w:val="24"/>
        </w:rPr>
        <w:t xml:space="preserve"> </w:t>
      </w:r>
      <w:r w:rsidRPr="004E1630">
        <w:rPr>
          <w:sz w:val="24"/>
          <w:szCs w:val="24"/>
        </w:rPr>
        <w:t>ограждения</w:t>
      </w:r>
      <w:r w:rsidR="00F86750" w:rsidRPr="004E1630">
        <w:rPr>
          <w:sz w:val="24"/>
          <w:szCs w:val="24"/>
        </w:rPr>
        <w:t xml:space="preserve"> </w:t>
      </w:r>
      <w:r w:rsidRPr="004E1630">
        <w:rPr>
          <w:sz w:val="24"/>
          <w:szCs w:val="24"/>
        </w:rPr>
        <w:t>опасных</w:t>
      </w:r>
      <w:r w:rsidR="00F86750" w:rsidRPr="004E1630">
        <w:rPr>
          <w:sz w:val="24"/>
          <w:szCs w:val="24"/>
        </w:rPr>
        <w:t xml:space="preserve"> </w:t>
      </w:r>
      <w:r w:rsidRPr="004E1630">
        <w:rPr>
          <w:sz w:val="24"/>
          <w:szCs w:val="24"/>
        </w:rPr>
        <w:t>мест,</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иметь</w:t>
      </w:r>
      <w:r w:rsidR="00F86750" w:rsidRPr="004E1630">
        <w:rPr>
          <w:sz w:val="24"/>
          <w:szCs w:val="24"/>
        </w:rPr>
        <w:t xml:space="preserve"> </w:t>
      </w:r>
      <w:r w:rsidRPr="004E1630">
        <w:rPr>
          <w:sz w:val="24"/>
          <w:szCs w:val="24"/>
        </w:rPr>
        <w:t>выступающие</w:t>
      </w:r>
      <w:r w:rsidR="00F86750" w:rsidRPr="004E1630">
        <w:rPr>
          <w:sz w:val="24"/>
          <w:szCs w:val="24"/>
        </w:rPr>
        <w:t xml:space="preserve"> </w:t>
      </w:r>
      <w:r w:rsidRPr="004E1630">
        <w:rPr>
          <w:sz w:val="24"/>
          <w:szCs w:val="24"/>
        </w:rPr>
        <w:t>части</w:t>
      </w:r>
      <w:r w:rsidR="00F86750" w:rsidRPr="004E1630">
        <w:rPr>
          <w:sz w:val="24"/>
          <w:szCs w:val="24"/>
        </w:rPr>
        <w:t xml:space="preserve"> </w:t>
      </w:r>
      <w:r w:rsidRPr="004E1630">
        <w:rPr>
          <w:sz w:val="24"/>
          <w:szCs w:val="24"/>
        </w:rPr>
        <w:t>(кроны,</w:t>
      </w:r>
      <w:r w:rsidR="00F86750" w:rsidRPr="004E1630">
        <w:rPr>
          <w:sz w:val="24"/>
          <w:szCs w:val="24"/>
        </w:rPr>
        <w:t xml:space="preserve"> </w:t>
      </w:r>
      <w:r w:rsidRPr="004E1630">
        <w:rPr>
          <w:sz w:val="24"/>
          <w:szCs w:val="24"/>
        </w:rPr>
        <w:t>стволы,</w:t>
      </w:r>
      <w:r w:rsidR="00F86750" w:rsidRPr="004E1630">
        <w:rPr>
          <w:sz w:val="24"/>
          <w:szCs w:val="24"/>
        </w:rPr>
        <w:t xml:space="preserve"> </w:t>
      </w:r>
      <w:r w:rsidRPr="004E1630">
        <w:rPr>
          <w:sz w:val="24"/>
          <w:szCs w:val="24"/>
        </w:rPr>
        <w:t>корни).</w:t>
      </w:r>
    </w:p>
    <w:p w:rsidR="00104372" w:rsidRPr="004E1630" w:rsidRDefault="00104372" w:rsidP="0028053E">
      <w:pPr>
        <w:suppressAutoHyphens/>
        <w:jc w:val="both"/>
        <w:rPr>
          <w:sz w:val="24"/>
          <w:szCs w:val="24"/>
        </w:rPr>
      </w:pPr>
    </w:p>
    <w:p w:rsidR="00104372" w:rsidRPr="004E1630" w:rsidRDefault="00DF74D8" w:rsidP="0028053E">
      <w:pPr>
        <w:ind w:firstLine="709"/>
        <w:jc w:val="both"/>
        <w:rPr>
          <w:b/>
          <w:sz w:val="24"/>
          <w:szCs w:val="24"/>
        </w:rPr>
      </w:pPr>
      <w:r w:rsidRPr="004E1630">
        <w:rPr>
          <w:b/>
          <w:sz w:val="24"/>
          <w:szCs w:val="24"/>
        </w:rPr>
        <w:t>Статья</w:t>
      </w:r>
      <w:r w:rsidR="00F86750" w:rsidRPr="004E1630">
        <w:rPr>
          <w:b/>
          <w:sz w:val="24"/>
          <w:szCs w:val="24"/>
        </w:rPr>
        <w:t xml:space="preserve"> </w:t>
      </w:r>
      <w:r w:rsidR="00373E90" w:rsidRPr="004E1630">
        <w:rPr>
          <w:b/>
          <w:sz w:val="24"/>
          <w:szCs w:val="24"/>
        </w:rPr>
        <w:t>3</w:t>
      </w:r>
      <w:r w:rsidR="00536B22" w:rsidRPr="004E1630">
        <w:rPr>
          <w:b/>
          <w:sz w:val="24"/>
          <w:szCs w:val="24"/>
        </w:rPr>
        <w:t>4</w:t>
      </w:r>
      <w:r w:rsidR="00104372" w:rsidRPr="004E1630">
        <w:rPr>
          <w:b/>
          <w:sz w:val="24"/>
          <w:szCs w:val="24"/>
        </w:rPr>
        <w:t>.</w:t>
      </w:r>
      <w:r w:rsidR="00F86750" w:rsidRPr="004E1630">
        <w:rPr>
          <w:b/>
          <w:sz w:val="24"/>
          <w:szCs w:val="24"/>
        </w:rPr>
        <w:t xml:space="preserve"> </w:t>
      </w:r>
      <w:r w:rsidR="00104372" w:rsidRPr="004E1630">
        <w:rPr>
          <w:b/>
          <w:sz w:val="24"/>
          <w:szCs w:val="24"/>
        </w:rPr>
        <w:t>Ограничения</w:t>
      </w:r>
      <w:r w:rsidR="00F86750" w:rsidRPr="004E1630">
        <w:rPr>
          <w:b/>
          <w:sz w:val="24"/>
          <w:szCs w:val="24"/>
        </w:rPr>
        <w:t xml:space="preserve"> </w:t>
      </w:r>
      <w:r w:rsidR="00104372" w:rsidRPr="004E1630">
        <w:rPr>
          <w:b/>
          <w:sz w:val="24"/>
          <w:szCs w:val="24"/>
        </w:rPr>
        <w:t>в</w:t>
      </w:r>
      <w:r w:rsidR="00F86750" w:rsidRPr="004E1630">
        <w:rPr>
          <w:b/>
          <w:sz w:val="24"/>
          <w:szCs w:val="24"/>
        </w:rPr>
        <w:t xml:space="preserve"> </w:t>
      </w:r>
      <w:r w:rsidR="00104372" w:rsidRPr="004E1630">
        <w:rPr>
          <w:b/>
          <w:sz w:val="24"/>
          <w:szCs w:val="24"/>
        </w:rPr>
        <w:t>использовании</w:t>
      </w:r>
      <w:r w:rsidR="00F86750" w:rsidRPr="004E1630">
        <w:rPr>
          <w:b/>
          <w:sz w:val="24"/>
          <w:szCs w:val="24"/>
        </w:rPr>
        <w:t xml:space="preserve"> </w:t>
      </w:r>
      <w:r w:rsidR="00104372" w:rsidRPr="004E1630">
        <w:rPr>
          <w:b/>
          <w:sz w:val="24"/>
          <w:szCs w:val="24"/>
        </w:rPr>
        <w:t>земельных</w:t>
      </w:r>
      <w:r w:rsidR="00F86750" w:rsidRPr="004E1630">
        <w:rPr>
          <w:b/>
          <w:sz w:val="24"/>
          <w:szCs w:val="24"/>
        </w:rPr>
        <w:t xml:space="preserve"> </w:t>
      </w:r>
      <w:r w:rsidR="00104372" w:rsidRPr="004E1630">
        <w:rPr>
          <w:b/>
          <w:sz w:val="24"/>
          <w:szCs w:val="24"/>
        </w:rPr>
        <w:t>участков</w:t>
      </w:r>
      <w:r w:rsidR="00F86750" w:rsidRPr="004E1630">
        <w:rPr>
          <w:b/>
          <w:sz w:val="24"/>
          <w:szCs w:val="24"/>
        </w:rPr>
        <w:t xml:space="preserve"> </w:t>
      </w:r>
      <w:r w:rsidR="00104372" w:rsidRPr="004E1630">
        <w:rPr>
          <w:b/>
          <w:sz w:val="24"/>
          <w:szCs w:val="24"/>
        </w:rPr>
        <w:t>и</w:t>
      </w:r>
      <w:r w:rsidR="00F86750" w:rsidRPr="004E1630">
        <w:rPr>
          <w:b/>
          <w:sz w:val="24"/>
          <w:szCs w:val="24"/>
        </w:rPr>
        <w:t xml:space="preserve"> </w:t>
      </w:r>
      <w:r w:rsidR="00104372" w:rsidRPr="004E1630">
        <w:rPr>
          <w:b/>
          <w:sz w:val="24"/>
          <w:szCs w:val="24"/>
        </w:rPr>
        <w:t>объектов</w:t>
      </w:r>
      <w:r w:rsidR="00F86750" w:rsidRPr="004E1630">
        <w:rPr>
          <w:b/>
          <w:sz w:val="24"/>
          <w:szCs w:val="24"/>
        </w:rPr>
        <w:t xml:space="preserve"> </w:t>
      </w:r>
      <w:r w:rsidR="00104372" w:rsidRPr="004E1630">
        <w:rPr>
          <w:b/>
          <w:sz w:val="24"/>
          <w:szCs w:val="24"/>
        </w:rPr>
        <w:t>капитального</w:t>
      </w:r>
      <w:r w:rsidR="00F86750" w:rsidRPr="004E1630">
        <w:rPr>
          <w:b/>
          <w:sz w:val="24"/>
          <w:szCs w:val="24"/>
        </w:rPr>
        <w:t xml:space="preserve"> </w:t>
      </w:r>
      <w:r w:rsidR="00104372" w:rsidRPr="004E1630">
        <w:rPr>
          <w:b/>
          <w:sz w:val="24"/>
          <w:szCs w:val="24"/>
        </w:rPr>
        <w:t>строительства</w:t>
      </w:r>
      <w:r w:rsidR="00F86750" w:rsidRPr="004E1630">
        <w:rPr>
          <w:b/>
          <w:sz w:val="24"/>
          <w:szCs w:val="24"/>
        </w:rPr>
        <w:t xml:space="preserve"> </w:t>
      </w:r>
      <w:r w:rsidR="00104372" w:rsidRPr="004E1630">
        <w:rPr>
          <w:b/>
          <w:sz w:val="24"/>
          <w:szCs w:val="24"/>
        </w:rPr>
        <w:t>в</w:t>
      </w:r>
      <w:r w:rsidR="00F86750" w:rsidRPr="004E1630">
        <w:rPr>
          <w:b/>
          <w:sz w:val="24"/>
          <w:szCs w:val="24"/>
        </w:rPr>
        <w:t xml:space="preserve"> </w:t>
      </w:r>
      <w:r w:rsidR="00104372" w:rsidRPr="004E1630">
        <w:rPr>
          <w:b/>
          <w:sz w:val="24"/>
          <w:szCs w:val="24"/>
        </w:rPr>
        <w:t>связи</w:t>
      </w:r>
      <w:r w:rsidR="00F86750" w:rsidRPr="004E1630">
        <w:rPr>
          <w:b/>
          <w:sz w:val="24"/>
          <w:szCs w:val="24"/>
        </w:rPr>
        <w:t xml:space="preserve"> </w:t>
      </w:r>
      <w:r w:rsidR="00104372" w:rsidRPr="004E1630">
        <w:rPr>
          <w:b/>
          <w:sz w:val="24"/>
          <w:szCs w:val="24"/>
        </w:rPr>
        <w:t>с</w:t>
      </w:r>
      <w:r w:rsidR="00F86750" w:rsidRPr="004E1630">
        <w:rPr>
          <w:b/>
          <w:sz w:val="24"/>
          <w:szCs w:val="24"/>
        </w:rPr>
        <w:t xml:space="preserve"> </w:t>
      </w:r>
      <w:r w:rsidR="00104372" w:rsidRPr="004E1630">
        <w:rPr>
          <w:b/>
          <w:sz w:val="24"/>
          <w:szCs w:val="24"/>
        </w:rPr>
        <w:t>установлением</w:t>
      </w:r>
      <w:r w:rsidR="00F86750" w:rsidRPr="004E1630">
        <w:rPr>
          <w:b/>
          <w:sz w:val="24"/>
          <w:szCs w:val="24"/>
        </w:rPr>
        <w:t xml:space="preserve"> </w:t>
      </w:r>
      <w:r w:rsidR="00104372" w:rsidRPr="004E1630">
        <w:rPr>
          <w:b/>
          <w:sz w:val="24"/>
          <w:szCs w:val="24"/>
        </w:rPr>
        <w:t>зон</w:t>
      </w:r>
      <w:r w:rsidR="00F86750" w:rsidRPr="004E1630">
        <w:rPr>
          <w:b/>
          <w:sz w:val="24"/>
          <w:szCs w:val="24"/>
        </w:rPr>
        <w:t xml:space="preserve"> </w:t>
      </w:r>
      <w:r w:rsidR="00104372" w:rsidRPr="004E1630">
        <w:rPr>
          <w:b/>
          <w:sz w:val="24"/>
          <w:szCs w:val="24"/>
        </w:rPr>
        <w:t>с</w:t>
      </w:r>
      <w:r w:rsidR="00F86750" w:rsidRPr="004E1630">
        <w:rPr>
          <w:b/>
          <w:sz w:val="24"/>
          <w:szCs w:val="24"/>
        </w:rPr>
        <w:t xml:space="preserve"> </w:t>
      </w:r>
      <w:r w:rsidR="00104372" w:rsidRPr="004E1630">
        <w:rPr>
          <w:b/>
          <w:sz w:val="24"/>
          <w:szCs w:val="24"/>
        </w:rPr>
        <w:t>особыми</w:t>
      </w:r>
      <w:r w:rsidR="00F86750" w:rsidRPr="004E1630">
        <w:rPr>
          <w:b/>
          <w:sz w:val="24"/>
          <w:szCs w:val="24"/>
        </w:rPr>
        <w:t xml:space="preserve"> </w:t>
      </w:r>
      <w:r w:rsidR="00104372" w:rsidRPr="004E1630">
        <w:rPr>
          <w:b/>
          <w:sz w:val="24"/>
          <w:szCs w:val="24"/>
        </w:rPr>
        <w:t>условиями</w:t>
      </w:r>
      <w:r w:rsidR="00F86750" w:rsidRPr="004E1630">
        <w:rPr>
          <w:b/>
          <w:sz w:val="24"/>
          <w:szCs w:val="24"/>
        </w:rPr>
        <w:t xml:space="preserve"> </w:t>
      </w:r>
      <w:r w:rsidR="00104372" w:rsidRPr="004E1630">
        <w:rPr>
          <w:b/>
          <w:sz w:val="24"/>
          <w:szCs w:val="24"/>
        </w:rPr>
        <w:t>использования</w:t>
      </w:r>
    </w:p>
    <w:p w:rsidR="00104372" w:rsidRPr="004E1630" w:rsidRDefault="00104372" w:rsidP="0028053E">
      <w:pPr>
        <w:ind w:firstLine="709"/>
        <w:jc w:val="both"/>
        <w:rPr>
          <w:b/>
          <w:sz w:val="24"/>
          <w:szCs w:val="24"/>
        </w:rPr>
      </w:pPr>
      <w:r w:rsidRPr="004E1630">
        <w:rPr>
          <w:b/>
          <w:sz w:val="24"/>
          <w:szCs w:val="24"/>
        </w:rPr>
        <w:t>Описание</w:t>
      </w:r>
      <w:r w:rsidR="00F86750" w:rsidRPr="004E1630">
        <w:rPr>
          <w:b/>
          <w:sz w:val="24"/>
          <w:szCs w:val="24"/>
        </w:rPr>
        <w:t xml:space="preserve"> </w:t>
      </w:r>
      <w:r w:rsidRPr="004E1630">
        <w:rPr>
          <w:b/>
          <w:sz w:val="24"/>
          <w:szCs w:val="24"/>
        </w:rPr>
        <w:t>ограничений</w:t>
      </w:r>
      <w:r w:rsidR="00F86750" w:rsidRPr="004E1630">
        <w:rPr>
          <w:b/>
          <w:sz w:val="24"/>
          <w:szCs w:val="24"/>
        </w:rPr>
        <w:t xml:space="preserve"> </w:t>
      </w:r>
      <w:r w:rsidRPr="004E1630">
        <w:rPr>
          <w:b/>
          <w:sz w:val="24"/>
          <w:szCs w:val="24"/>
        </w:rPr>
        <w:t>использования</w:t>
      </w:r>
      <w:r w:rsidR="00F86750" w:rsidRPr="004E1630">
        <w:rPr>
          <w:b/>
          <w:sz w:val="24"/>
          <w:szCs w:val="24"/>
        </w:rPr>
        <w:t xml:space="preserve"> </w:t>
      </w:r>
      <w:r w:rsidRPr="004E1630">
        <w:rPr>
          <w:b/>
          <w:sz w:val="24"/>
          <w:szCs w:val="24"/>
        </w:rPr>
        <w:t>земельных</w:t>
      </w:r>
      <w:r w:rsidR="00F86750" w:rsidRPr="004E1630">
        <w:rPr>
          <w:b/>
          <w:sz w:val="24"/>
          <w:szCs w:val="24"/>
        </w:rPr>
        <w:t xml:space="preserve"> </w:t>
      </w:r>
      <w:r w:rsidRPr="004E1630">
        <w:rPr>
          <w:b/>
          <w:sz w:val="24"/>
          <w:szCs w:val="24"/>
        </w:rPr>
        <w:t>участков</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объектов</w:t>
      </w:r>
      <w:r w:rsidR="00F86750" w:rsidRPr="004E1630">
        <w:rPr>
          <w:b/>
          <w:sz w:val="24"/>
          <w:szCs w:val="24"/>
        </w:rPr>
        <w:t xml:space="preserve"> </w:t>
      </w:r>
      <w:r w:rsidRPr="004E1630">
        <w:rPr>
          <w:b/>
          <w:sz w:val="24"/>
          <w:szCs w:val="24"/>
        </w:rPr>
        <w:t>капитального</w:t>
      </w:r>
      <w:r w:rsidR="00F86750" w:rsidRPr="004E1630">
        <w:rPr>
          <w:b/>
          <w:sz w:val="24"/>
          <w:szCs w:val="24"/>
        </w:rPr>
        <w:t xml:space="preserve"> </w:t>
      </w:r>
      <w:r w:rsidRPr="004E1630">
        <w:rPr>
          <w:b/>
          <w:sz w:val="24"/>
          <w:szCs w:val="24"/>
        </w:rPr>
        <w:t>строительства,</w:t>
      </w:r>
      <w:r w:rsidR="00F86750" w:rsidRPr="004E1630">
        <w:rPr>
          <w:b/>
          <w:sz w:val="24"/>
          <w:szCs w:val="24"/>
        </w:rPr>
        <w:t xml:space="preserve"> </w:t>
      </w:r>
      <w:r w:rsidRPr="004E1630">
        <w:rPr>
          <w:b/>
          <w:sz w:val="24"/>
          <w:szCs w:val="24"/>
        </w:rPr>
        <w:t>установленных</w:t>
      </w:r>
      <w:r w:rsidR="00F86750" w:rsidRPr="004E1630">
        <w:rPr>
          <w:b/>
          <w:sz w:val="24"/>
          <w:szCs w:val="24"/>
        </w:rPr>
        <w:t xml:space="preserve"> </w:t>
      </w:r>
      <w:r w:rsidRPr="004E1630">
        <w:rPr>
          <w:b/>
          <w:sz w:val="24"/>
          <w:szCs w:val="24"/>
        </w:rPr>
        <w:t>санитарно-защитными</w:t>
      </w:r>
      <w:r w:rsidR="00F86750" w:rsidRPr="004E1630">
        <w:rPr>
          <w:b/>
          <w:sz w:val="24"/>
          <w:szCs w:val="24"/>
        </w:rPr>
        <w:t xml:space="preserve"> </w:t>
      </w:r>
      <w:r w:rsidRPr="004E1630">
        <w:rPr>
          <w:b/>
          <w:sz w:val="24"/>
          <w:szCs w:val="24"/>
        </w:rPr>
        <w:t>зонами</w:t>
      </w:r>
      <w:r w:rsidR="00F86750" w:rsidRPr="004E1630">
        <w:rPr>
          <w:b/>
          <w:sz w:val="24"/>
          <w:szCs w:val="24"/>
        </w:rPr>
        <w:t xml:space="preserve"> </w:t>
      </w:r>
      <w:r w:rsidRPr="004E1630">
        <w:rPr>
          <w:b/>
          <w:sz w:val="24"/>
          <w:szCs w:val="24"/>
        </w:rPr>
        <w:t>производственных</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иных</w:t>
      </w:r>
      <w:r w:rsidR="00F86750" w:rsidRPr="004E1630">
        <w:rPr>
          <w:b/>
          <w:sz w:val="24"/>
          <w:szCs w:val="24"/>
        </w:rPr>
        <w:t xml:space="preserve"> </w:t>
      </w:r>
      <w:r w:rsidRPr="004E1630">
        <w:rPr>
          <w:b/>
          <w:sz w:val="24"/>
          <w:szCs w:val="24"/>
        </w:rPr>
        <w:t>объектов</w:t>
      </w:r>
    </w:p>
    <w:p w:rsidR="00104372" w:rsidRPr="004E1630" w:rsidRDefault="00104372"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санитарно-защитной</w:t>
      </w:r>
      <w:r w:rsidR="00F86750" w:rsidRPr="004E1630">
        <w:rPr>
          <w:sz w:val="24"/>
          <w:szCs w:val="24"/>
        </w:rPr>
        <w:t xml:space="preserve"> </w:t>
      </w:r>
      <w:r w:rsidRPr="004E1630">
        <w:rPr>
          <w:sz w:val="24"/>
          <w:szCs w:val="24"/>
        </w:rPr>
        <w:t>зоне</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допускается</w:t>
      </w:r>
      <w:r w:rsidR="00F86750" w:rsidRPr="004E1630">
        <w:rPr>
          <w:sz w:val="24"/>
          <w:szCs w:val="24"/>
        </w:rPr>
        <w:t xml:space="preserve"> </w:t>
      </w:r>
      <w:r w:rsidRPr="004E1630">
        <w:rPr>
          <w:sz w:val="24"/>
          <w:szCs w:val="24"/>
        </w:rPr>
        <w:t>размещать:</w:t>
      </w:r>
      <w:r w:rsidR="00F86750" w:rsidRPr="004E1630">
        <w:rPr>
          <w:sz w:val="24"/>
          <w:szCs w:val="24"/>
        </w:rPr>
        <w:t xml:space="preserve"> </w:t>
      </w:r>
      <w:r w:rsidRPr="004E1630">
        <w:rPr>
          <w:sz w:val="24"/>
          <w:szCs w:val="24"/>
        </w:rPr>
        <w:t>жилую</w:t>
      </w:r>
      <w:r w:rsidR="00F86750" w:rsidRPr="004E1630">
        <w:rPr>
          <w:sz w:val="24"/>
          <w:szCs w:val="24"/>
        </w:rPr>
        <w:t xml:space="preserve"> </w:t>
      </w:r>
      <w:r w:rsidRPr="004E1630">
        <w:rPr>
          <w:sz w:val="24"/>
          <w:szCs w:val="24"/>
        </w:rPr>
        <w:t>застройку,</w:t>
      </w:r>
      <w:r w:rsidR="00F86750" w:rsidRPr="004E1630">
        <w:rPr>
          <w:sz w:val="24"/>
          <w:szCs w:val="24"/>
        </w:rPr>
        <w:t xml:space="preserve"> </w:t>
      </w:r>
      <w:r w:rsidRPr="004E1630">
        <w:rPr>
          <w:sz w:val="24"/>
          <w:szCs w:val="24"/>
        </w:rPr>
        <w:t>включая</w:t>
      </w:r>
      <w:r w:rsidR="00F86750" w:rsidRPr="004E1630">
        <w:rPr>
          <w:sz w:val="24"/>
          <w:szCs w:val="24"/>
        </w:rPr>
        <w:t xml:space="preserve"> </w:t>
      </w:r>
      <w:r w:rsidRPr="004E1630">
        <w:rPr>
          <w:sz w:val="24"/>
          <w:szCs w:val="24"/>
        </w:rPr>
        <w:t>отдельные</w:t>
      </w:r>
      <w:r w:rsidR="00F86750" w:rsidRPr="004E1630">
        <w:rPr>
          <w:sz w:val="24"/>
          <w:szCs w:val="24"/>
        </w:rPr>
        <w:t xml:space="preserve"> </w:t>
      </w:r>
      <w:r w:rsidRPr="004E1630">
        <w:rPr>
          <w:sz w:val="24"/>
          <w:szCs w:val="24"/>
        </w:rPr>
        <w:t>жилые</w:t>
      </w:r>
      <w:r w:rsidR="00F86750" w:rsidRPr="004E1630">
        <w:rPr>
          <w:sz w:val="24"/>
          <w:szCs w:val="24"/>
        </w:rPr>
        <w:t xml:space="preserve"> </w:t>
      </w:r>
      <w:r w:rsidRPr="004E1630">
        <w:rPr>
          <w:sz w:val="24"/>
          <w:szCs w:val="24"/>
        </w:rPr>
        <w:t>дома,</w:t>
      </w:r>
      <w:r w:rsidR="00F86750" w:rsidRPr="004E1630">
        <w:rPr>
          <w:sz w:val="24"/>
          <w:szCs w:val="24"/>
        </w:rPr>
        <w:t xml:space="preserve"> </w:t>
      </w:r>
      <w:r w:rsidRPr="004E1630">
        <w:rPr>
          <w:sz w:val="24"/>
          <w:szCs w:val="24"/>
        </w:rPr>
        <w:t>ландшафтно-рекреационные</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отдыха,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курортов,</w:t>
      </w:r>
      <w:r w:rsidR="00F86750" w:rsidRPr="004E1630">
        <w:rPr>
          <w:sz w:val="24"/>
          <w:szCs w:val="24"/>
        </w:rPr>
        <w:t xml:space="preserve"> </w:t>
      </w:r>
      <w:r w:rsidRPr="004E1630">
        <w:rPr>
          <w:sz w:val="24"/>
          <w:szCs w:val="24"/>
        </w:rPr>
        <w:t>санаториев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домов</w:t>
      </w:r>
      <w:r w:rsidR="00F86750" w:rsidRPr="004E1630">
        <w:rPr>
          <w:sz w:val="24"/>
          <w:szCs w:val="24"/>
        </w:rPr>
        <w:t xml:space="preserve"> </w:t>
      </w:r>
      <w:r w:rsidRPr="004E1630">
        <w:rPr>
          <w:sz w:val="24"/>
          <w:szCs w:val="24"/>
        </w:rPr>
        <w:t>отдыха,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садоводческих</w:t>
      </w:r>
      <w:r w:rsidR="00F86750" w:rsidRPr="004E1630">
        <w:rPr>
          <w:sz w:val="24"/>
          <w:szCs w:val="24"/>
        </w:rPr>
        <w:t xml:space="preserve"> </w:t>
      </w:r>
      <w:r w:rsidRPr="004E1630">
        <w:rPr>
          <w:sz w:val="24"/>
          <w:szCs w:val="24"/>
        </w:rPr>
        <w:t>товариществ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коттеджной</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коллективных</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индивидуальных</w:t>
      </w:r>
      <w:r w:rsidR="00F86750" w:rsidRPr="004E1630">
        <w:rPr>
          <w:sz w:val="24"/>
          <w:szCs w:val="24"/>
        </w:rPr>
        <w:t xml:space="preserve"> </w:t>
      </w:r>
      <w:r w:rsidRPr="004E1630">
        <w:rPr>
          <w:sz w:val="24"/>
          <w:szCs w:val="24"/>
        </w:rPr>
        <w:t>дачных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садово-огородных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другие</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нормируемыми</w:t>
      </w:r>
      <w:r w:rsidR="00F86750" w:rsidRPr="004E1630">
        <w:rPr>
          <w:sz w:val="24"/>
          <w:szCs w:val="24"/>
        </w:rPr>
        <w:t xml:space="preserve"> </w:t>
      </w:r>
      <w:r w:rsidRPr="004E1630">
        <w:rPr>
          <w:sz w:val="24"/>
          <w:szCs w:val="24"/>
        </w:rPr>
        <w:t>показателями</w:t>
      </w:r>
      <w:r w:rsidR="00F86750" w:rsidRPr="004E1630">
        <w:rPr>
          <w:sz w:val="24"/>
          <w:szCs w:val="24"/>
        </w:rPr>
        <w:t xml:space="preserve"> </w:t>
      </w:r>
      <w:r w:rsidRPr="004E1630">
        <w:rPr>
          <w:sz w:val="24"/>
          <w:szCs w:val="24"/>
        </w:rPr>
        <w:t>качества</w:t>
      </w:r>
      <w:r w:rsidR="00F86750" w:rsidRPr="004E1630">
        <w:rPr>
          <w:sz w:val="24"/>
          <w:szCs w:val="24"/>
        </w:rPr>
        <w:t xml:space="preserve"> </w:t>
      </w:r>
      <w:r w:rsidRPr="004E1630">
        <w:rPr>
          <w:sz w:val="24"/>
          <w:szCs w:val="24"/>
        </w:rPr>
        <w:t>среды</w:t>
      </w:r>
      <w:r w:rsidR="00F86750" w:rsidRPr="004E1630">
        <w:rPr>
          <w:sz w:val="24"/>
          <w:szCs w:val="24"/>
        </w:rPr>
        <w:t xml:space="preserve"> </w:t>
      </w:r>
      <w:r w:rsidRPr="004E1630">
        <w:rPr>
          <w:sz w:val="24"/>
          <w:szCs w:val="24"/>
        </w:rPr>
        <w:t>обитания;</w:t>
      </w:r>
      <w:r w:rsidR="00F86750" w:rsidRPr="004E1630">
        <w:rPr>
          <w:sz w:val="24"/>
          <w:szCs w:val="24"/>
        </w:rPr>
        <w:t xml:space="preserve"> </w:t>
      </w:r>
      <w:r w:rsidRPr="004E1630">
        <w:rPr>
          <w:sz w:val="24"/>
          <w:szCs w:val="24"/>
        </w:rPr>
        <w:t>спортивные</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детские</w:t>
      </w:r>
      <w:r w:rsidR="00F86750" w:rsidRPr="004E1630">
        <w:rPr>
          <w:sz w:val="24"/>
          <w:szCs w:val="24"/>
        </w:rPr>
        <w:t xml:space="preserve"> </w:t>
      </w:r>
      <w:r w:rsidRPr="004E1630">
        <w:rPr>
          <w:sz w:val="24"/>
          <w:szCs w:val="24"/>
        </w:rPr>
        <w:t>площадки,</w:t>
      </w:r>
      <w:r w:rsidR="00F86750" w:rsidRPr="004E1630">
        <w:rPr>
          <w:sz w:val="24"/>
          <w:szCs w:val="24"/>
        </w:rPr>
        <w:t xml:space="preserve"> </w:t>
      </w:r>
      <w:r w:rsidRPr="004E1630">
        <w:rPr>
          <w:sz w:val="24"/>
          <w:szCs w:val="24"/>
        </w:rPr>
        <w:t>образовательные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детские</w:t>
      </w:r>
      <w:r w:rsidR="00F86750" w:rsidRPr="004E1630">
        <w:rPr>
          <w:sz w:val="24"/>
          <w:szCs w:val="24"/>
        </w:rPr>
        <w:t xml:space="preserve"> </w:t>
      </w:r>
      <w:r w:rsidRPr="004E1630">
        <w:rPr>
          <w:sz w:val="24"/>
          <w:szCs w:val="24"/>
        </w:rPr>
        <w:t>учреждения,</w:t>
      </w:r>
      <w:r w:rsidR="00F86750" w:rsidRPr="004E1630">
        <w:rPr>
          <w:sz w:val="24"/>
          <w:szCs w:val="24"/>
        </w:rPr>
        <w:t xml:space="preserve"> </w:t>
      </w:r>
      <w:r w:rsidRPr="004E1630">
        <w:rPr>
          <w:sz w:val="24"/>
          <w:szCs w:val="24"/>
        </w:rPr>
        <w:t>лечебно-профилактические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оздоровительные</w:t>
      </w:r>
      <w:r w:rsidR="00F86750" w:rsidRPr="004E1630">
        <w:rPr>
          <w:sz w:val="24"/>
          <w:szCs w:val="24"/>
        </w:rPr>
        <w:t xml:space="preserve"> </w:t>
      </w:r>
      <w:r w:rsidRPr="004E1630">
        <w:rPr>
          <w:sz w:val="24"/>
          <w:szCs w:val="24"/>
        </w:rPr>
        <w:t>учреждения</w:t>
      </w:r>
      <w:r w:rsidR="00F86750" w:rsidRPr="004E1630">
        <w:rPr>
          <w:sz w:val="24"/>
          <w:szCs w:val="24"/>
        </w:rPr>
        <w:t xml:space="preserve"> </w:t>
      </w:r>
      <w:r w:rsidRPr="004E1630">
        <w:rPr>
          <w:sz w:val="24"/>
          <w:szCs w:val="24"/>
        </w:rPr>
        <w:t>общего</w:t>
      </w:r>
      <w:r w:rsidR="00F86750" w:rsidRPr="004E1630">
        <w:rPr>
          <w:sz w:val="24"/>
          <w:szCs w:val="24"/>
        </w:rPr>
        <w:t xml:space="preserve"> </w:t>
      </w:r>
      <w:r w:rsidRPr="004E1630">
        <w:rPr>
          <w:sz w:val="24"/>
          <w:szCs w:val="24"/>
        </w:rPr>
        <w:t>пользования.</w:t>
      </w:r>
    </w:p>
    <w:p w:rsidR="00104372" w:rsidRPr="004E1630" w:rsidRDefault="00104372"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санитарно-защитной</w:t>
      </w:r>
      <w:r w:rsidR="00F86750" w:rsidRPr="004E1630">
        <w:rPr>
          <w:sz w:val="24"/>
          <w:szCs w:val="24"/>
        </w:rPr>
        <w:t xml:space="preserve"> </w:t>
      </w:r>
      <w:r w:rsidRPr="004E1630">
        <w:rPr>
          <w:sz w:val="24"/>
          <w:szCs w:val="24"/>
        </w:rPr>
        <w:t>зоне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других</w:t>
      </w:r>
      <w:r w:rsidR="00F86750" w:rsidRPr="004E1630">
        <w:rPr>
          <w:sz w:val="24"/>
          <w:szCs w:val="24"/>
        </w:rPr>
        <w:t xml:space="preserve"> </w:t>
      </w:r>
      <w:r w:rsidRPr="004E1630">
        <w:rPr>
          <w:sz w:val="24"/>
          <w:szCs w:val="24"/>
        </w:rPr>
        <w:t>отраслей</w:t>
      </w:r>
      <w:r w:rsidR="00F86750" w:rsidRPr="004E1630">
        <w:rPr>
          <w:sz w:val="24"/>
          <w:szCs w:val="24"/>
        </w:rPr>
        <w:t xml:space="preserve"> </w:t>
      </w:r>
      <w:r w:rsidRPr="004E1630">
        <w:rPr>
          <w:sz w:val="24"/>
          <w:szCs w:val="24"/>
        </w:rPr>
        <w:t>промышленности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допускается</w:t>
      </w:r>
      <w:r w:rsidR="00F86750" w:rsidRPr="004E1630">
        <w:rPr>
          <w:sz w:val="24"/>
          <w:szCs w:val="24"/>
        </w:rPr>
        <w:t xml:space="preserve"> </w:t>
      </w:r>
      <w:r w:rsidRPr="004E1630">
        <w:rPr>
          <w:sz w:val="24"/>
          <w:szCs w:val="24"/>
        </w:rPr>
        <w:t>размещать</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производству</w:t>
      </w:r>
      <w:r w:rsidR="00F86750" w:rsidRPr="004E1630">
        <w:rPr>
          <w:sz w:val="24"/>
          <w:szCs w:val="24"/>
        </w:rPr>
        <w:t xml:space="preserve"> </w:t>
      </w:r>
      <w:r w:rsidRPr="004E1630">
        <w:rPr>
          <w:sz w:val="24"/>
          <w:szCs w:val="24"/>
        </w:rPr>
        <w:t>лекарственных</w:t>
      </w:r>
      <w:r w:rsidR="00F86750" w:rsidRPr="004E1630">
        <w:rPr>
          <w:sz w:val="24"/>
          <w:szCs w:val="24"/>
        </w:rPr>
        <w:t xml:space="preserve"> </w:t>
      </w:r>
      <w:r w:rsidRPr="004E1630">
        <w:rPr>
          <w:sz w:val="24"/>
          <w:szCs w:val="24"/>
        </w:rPr>
        <w:t>веществ,</w:t>
      </w:r>
      <w:r w:rsidR="00F86750" w:rsidRPr="004E1630">
        <w:rPr>
          <w:sz w:val="24"/>
          <w:szCs w:val="24"/>
        </w:rPr>
        <w:t xml:space="preserve"> </w:t>
      </w:r>
      <w:r w:rsidRPr="004E1630">
        <w:rPr>
          <w:sz w:val="24"/>
          <w:szCs w:val="24"/>
        </w:rPr>
        <w:t>лекарственных</w:t>
      </w:r>
      <w:r w:rsidR="00F86750" w:rsidRPr="004E1630">
        <w:rPr>
          <w:sz w:val="24"/>
          <w:szCs w:val="24"/>
        </w:rPr>
        <w:t xml:space="preserve"> </w:t>
      </w:r>
      <w:r w:rsidRPr="004E1630">
        <w:rPr>
          <w:sz w:val="24"/>
          <w:szCs w:val="24"/>
        </w:rPr>
        <w:t>средств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лекарственных</w:t>
      </w:r>
      <w:r w:rsidR="00F86750" w:rsidRPr="004E1630">
        <w:rPr>
          <w:sz w:val="24"/>
          <w:szCs w:val="24"/>
        </w:rPr>
        <w:t xml:space="preserve"> </w:t>
      </w:r>
      <w:r w:rsidRPr="004E1630">
        <w:rPr>
          <w:sz w:val="24"/>
          <w:szCs w:val="24"/>
        </w:rPr>
        <w:t>форм,</w:t>
      </w:r>
      <w:r w:rsidR="00F86750" w:rsidRPr="004E1630">
        <w:rPr>
          <w:sz w:val="24"/>
          <w:szCs w:val="24"/>
        </w:rPr>
        <w:t xml:space="preserve"> </w:t>
      </w:r>
      <w:r w:rsidRPr="004E1630">
        <w:rPr>
          <w:sz w:val="24"/>
          <w:szCs w:val="24"/>
        </w:rPr>
        <w:t>склады</w:t>
      </w:r>
      <w:r w:rsidR="00F86750" w:rsidRPr="004E1630">
        <w:rPr>
          <w:sz w:val="24"/>
          <w:szCs w:val="24"/>
        </w:rPr>
        <w:t xml:space="preserve"> </w:t>
      </w:r>
      <w:r w:rsidRPr="004E1630">
        <w:rPr>
          <w:sz w:val="24"/>
          <w:szCs w:val="24"/>
        </w:rPr>
        <w:t>сырья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полупродуктов</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фармацевтических</w:t>
      </w:r>
      <w:r w:rsidR="00F86750" w:rsidRPr="004E1630">
        <w:rPr>
          <w:sz w:val="24"/>
          <w:szCs w:val="24"/>
        </w:rPr>
        <w:t xml:space="preserve"> </w:t>
      </w:r>
      <w:r w:rsidRPr="004E1630">
        <w:rPr>
          <w:sz w:val="24"/>
          <w:szCs w:val="24"/>
        </w:rPr>
        <w:t>предприятий;</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пищевых</w:t>
      </w:r>
      <w:r w:rsidR="00F86750" w:rsidRPr="004E1630">
        <w:rPr>
          <w:sz w:val="24"/>
          <w:szCs w:val="24"/>
        </w:rPr>
        <w:t xml:space="preserve"> </w:t>
      </w:r>
      <w:r w:rsidRPr="004E1630">
        <w:rPr>
          <w:sz w:val="24"/>
          <w:szCs w:val="24"/>
        </w:rPr>
        <w:t>отраслей</w:t>
      </w:r>
      <w:r w:rsidR="00F86750" w:rsidRPr="004E1630">
        <w:rPr>
          <w:sz w:val="24"/>
          <w:szCs w:val="24"/>
        </w:rPr>
        <w:t xml:space="preserve"> </w:t>
      </w:r>
      <w:r w:rsidRPr="004E1630">
        <w:rPr>
          <w:sz w:val="24"/>
          <w:szCs w:val="24"/>
        </w:rPr>
        <w:t>промышленности,</w:t>
      </w:r>
      <w:r w:rsidR="00F86750" w:rsidRPr="004E1630">
        <w:rPr>
          <w:sz w:val="24"/>
          <w:szCs w:val="24"/>
        </w:rPr>
        <w:t xml:space="preserve"> </w:t>
      </w:r>
      <w:r w:rsidRPr="004E1630">
        <w:rPr>
          <w:sz w:val="24"/>
          <w:szCs w:val="24"/>
        </w:rPr>
        <w:t>оптовые</w:t>
      </w:r>
      <w:r w:rsidR="00F86750" w:rsidRPr="004E1630">
        <w:rPr>
          <w:sz w:val="24"/>
          <w:szCs w:val="24"/>
        </w:rPr>
        <w:t xml:space="preserve"> </w:t>
      </w:r>
      <w:r w:rsidRPr="004E1630">
        <w:rPr>
          <w:sz w:val="24"/>
          <w:szCs w:val="24"/>
        </w:rPr>
        <w:t>склады</w:t>
      </w:r>
      <w:r w:rsidR="00F86750" w:rsidRPr="004E1630">
        <w:rPr>
          <w:sz w:val="24"/>
          <w:szCs w:val="24"/>
        </w:rPr>
        <w:t xml:space="preserve"> </w:t>
      </w:r>
      <w:r w:rsidRPr="004E1630">
        <w:rPr>
          <w:sz w:val="24"/>
          <w:szCs w:val="24"/>
        </w:rPr>
        <w:t>продовольственного</w:t>
      </w:r>
      <w:r w:rsidR="00F86750" w:rsidRPr="004E1630">
        <w:rPr>
          <w:sz w:val="24"/>
          <w:szCs w:val="24"/>
        </w:rPr>
        <w:t xml:space="preserve"> </w:t>
      </w:r>
      <w:r w:rsidRPr="004E1630">
        <w:rPr>
          <w:sz w:val="24"/>
          <w:szCs w:val="24"/>
        </w:rPr>
        <w:t>сырья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пищевых</w:t>
      </w:r>
      <w:r w:rsidR="00F86750" w:rsidRPr="004E1630">
        <w:rPr>
          <w:sz w:val="24"/>
          <w:szCs w:val="24"/>
        </w:rPr>
        <w:t xml:space="preserve"> </w:t>
      </w:r>
      <w:r w:rsidRPr="004E1630">
        <w:rPr>
          <w:sz w:val="24"/>
          <w:szCs w:val="24"/>
        </w:rPr>
        <w:t>продуктов,</w:t>
      </w:r>
      <w:r w:rsidR="00F86750" w:rsidRPr="004E1630">
        <w:rPr>
          <w:sz w:val="24"/>
          <w:szCs w:val="24"/>
        </w:rPr>
        <w:t xml:space="preserve"> </w:t>
      </w:r>
      <w:r w:rsidRPr="004E1630">
        <w:rPr>
          <w:sz w:val="24"/>
          <w:szCs w:val="24"/>
        </w:rPr>
        <w:t>комплексы</w:t>
      </w:r>
      <w:r w:rsidR="00F86750" w:rsidRPr="004E1630">
        <w:rPr>
          <w:sz w:val="24"/>
          <w:szCs w:val="24"/>
        </w:rPr>
        <w:t xml:space="preserve"> </w:t>
      </w:r>
      <w:r w:rsidRPr="004E1630">
        <w:rPr>
          <w:sz w:val="24"/>
          <w:szCs w:val="24"/>
        </w:rPr>
        <w:t>водопроводных</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подготовки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хранения</w:t>
      </w:r>
      <w:r w:rsidR="00F86750" w:rsidRPr="004E1630">
        <w:rPr>
          <w:sz w:val="24"/>
          <w:szCs w:val="24"/>
        </w:rPr>
        <w:t xml:space="preserve"> </w:t>
      </w:r>
      <w:r w:rsidRPr="004E1630">
        <w:rPr>
          <w:sz w:val="24"/>
          <w:szCs w:val="24"/>
        </w:rPr>
        <w:t>питьевой</w:t>
      </w:r>
      <w:r w:rsidR="00F86750" w:rsidRPr="004E1630">
        <w:rPr>
          <w:sz w:val="24"/>
          <w:szCs w:val="24"/>
        </w:rPr>
        <w:t xml:space="preserve"> </w:t>
      </w:r>
      <w:r w:rsidRPr="004E1630">
        <w:rPr>
          <w:sz w:val="24"/>
          <w:szCs w:val="24"/>
        </w:rPr>
        <w:t>воды,</w:t>
      </w:r>
      <w:r w:rsidR="00F86750" w:rsidRPr="004E1630">
        <w:rPr>
          <w:sz w:val="24"/>
          <w:szCs w:val="24"/>
        </w:rPr>
        <w:t xml:space="preserve"> </w:t>
      </w:r>
      <w:r w:rsidRPr="004E1630">
        <w:rPr>
          <w:sz w:val="24"/>
          <w:szCs w:val="24"/>
        </w:rPr>
        <w:t>которые</w:t>
      </w:r>
      <w:r w:rsidR="00F86750" w:rsidRPr="004E1630">
        <w:rPr>
          <w:sz w:val="24"/>
          <w:szCs w:val="24"/>
        </w:rPr>
        <w:t xml:space="preserve"> </w:t>
      </w:r>
      <w:r w:rsidRPr="004E1630">
        <w:rPr>
          <w:sz w:val="24"/>
          <w:szCs w:val="24"/>
        </w:rPr>
        <w:t>могут</w:t>
      </w:r>
      <w:r w:rsidR="00F86750" w:rsidRPr="004E1630">
        <w:rPr>
          <w:sz w:val="24"/>
          <w:szCs w:val="24"/>
        </w:rPr>
        <w:t xml:space="preserve"> </w:t>
      </w:r>
      <w:r w:rsidRPr="004E1630">
        <w:rPr>
          <w:sz w:val="24"/>
          <w:szCs w:val="24"/>
        </w:rPr>
        <w:t>повлиять</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качество</w:t>
      </w:r>
      <w:r w:rsidR="00F86750" w:rsidRPr="004E1630">
        <w:rPr>
          <w:sz w:val="24"/>
          <w:szCs w:val="24"/>
        </w:rPr>
        <w:t xml:space="preserve"> </w:t>
      </w:r>
      <w:r w:rsidRPr="004E1630">
        <w:rPr>
          <w:sz w:val="24"/>
          <w:szCs w:val="24"/>
        </w:rPr>
        <w:t>продукции.</w:t>
      </w:r>
    </w:p>
    <w:p w:rsidR="00104372" w:rsidRPr="004E1630" w:rsidRDefault="00104372"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Допускается</w:t>
      </w:r>
      <w:r w:rsidR="00F86750" w:rsidRPr="004E1630">
        <w:rPr>
          <w:sz w:val="24"/>
          <w:szCs w:val="24"/>
        </w:rPr>
        <w:t xml:space="preserve"> </w:t>
      </w:r>
      <w:r w:rsidRPr="004E1630">
        <w:rPr>
          <w:sz w:val="24"/>
          <w:szCs w:val="24"/>
        </w:rPr>
        <w:t>размещать</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санитарно-защитной</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промышленного</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производства:</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нежилые</w:t>
      </w:r>
      <w:r w:rsidR="00F86750" w:rsidRPr="004E1630">
        <w:rPr>
          <w:sz w:val="24"/>
          <w:szCs w:val="24"/>
        </w:rPr>
        <w:t xml:space="preserve"> </w:t>
      </w:r>
      <w:r w:rsidRPr="004E1630">
        <w:rPr>
          <w:sz w:val="24"/>
          <w:szCs w:val="24"/>
        </w:rPr>
        <w:t>помещения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дежурного</w:t>
      </w:r>
      <w:r w:rsidR="00F86750" w:rsidRPr="004E1630">
        <w:rPr>
          <w:sz w:val="24"/>
          <w:szCs w:val="24"/>
        </w:rPr>
        <w:t xml:space="preserve"> </w:t>
      </w:r>
      <w:r w:rsidRPr="004E1630">
        <w:rPr>
          <w:sz w:val="24"/>
          <w:szCs w:val="24"/>
        </w:rPr>
        <w:t>аварийного</w:t>
      </w:r>
      <w:r w:rsidR="00F86750" w:rsidRPr="004E1630">
        <w:rPr>
          <w:sz w:val="24"/>
          <w:szCs w:val="24"/>
        </w:rPr>
        <w:t xml:space="preserve"> </w:t>
      </w:r>
      <w:r w:rsidRPr="004E1630">
        <w:rPr>
          <w:sz w:val="24"/>
          <w:szCs w:val="24"/>
        </w:rPr>
        <w:t>персонала,</w:t>
      </w:r>
      <w:r w:rsidR="00F86750" w:rsidRPr="004E1630">
        <w:rPr>
          <w:sz w:val="24"/>
          <w:szCs w:val="24"/>
        </w:rPr>
        <w:t xml:space="preserve"> </w:t>
      </w:r>
      <w:r w:rsidRPr="004E1630">
        <w:rPr>
          <w:sz w:val="24"/>
          <w:szCs w:val="24"/>
        </w:rPr>
        <w:t>помещения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пребывания</w:t>
      </w:r>
      <w:r w:rsidR="00F86750" w:rsidRPr="004E1630">
        <w:rPr>
          <w:sz w:val="24"/>
          <w:szCs w:val="24"/>
        </w:rPr>
        <w:t xml:space="preserve"> </w:t>
      </w:r>
      <w:r w:rsidRPr="004E1630">
        <w:rPr>
          <w:sz w:val="24"/>
          <w:szCs w:val="24"/>
        </w:rPr>
        <w:t>работающих</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вахтовому</w:t>
      </w:r>
      <w:r w:rsidR="00F86750" w:rsidRPr="004E1630">
        <w:rPr>
          <w:sz w:val="24"/>
          <w:szCs w:val="24"/>
        </w:rPr>
        <w:t xml:space="preserve"> </w:t>
      </w:r>
      <w:r w:rsidRPr="004E1630">
        <w:rPr>
          <w:sz w:val="24"/>
          <w:szCs w:val="24"/>
        </w:rPr>
        <w:t>методу</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двух</w:t>
      </w:r>
      <w:r w:rsidR="00F86750" w:rsidRPr="004E1630">
        <w:rPr>
          <w:sz w:val="24"/>
          <w:szCs w:val="24"/>
        </w:rPr>
        <w:t xml:space="preserve"> </w:t>
      </w:r>
      <w:r w:rsidRPr="004E1630">
        <w:rPr>
          <w:sz w:val="24"/>
          <w:szCs w:val="24"/>
        </w:rPr>
        <w:t>недель),</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управления,</w:t>
      </w:r>
      <w:r w:rsidR="00F86750" w:rsidRPr="004E1630">
        <w:rPr>
          <w:sz w:val="24"/>
          <w:szCs w:val="24"/>
        </w:rPr>
        <w:t xml:space="preserve"> </w:t>
      </w:r>
      <w:r w:rsidRPr="004E1630">
        <w:rPr>
          <w:sz w:val="24"/>
          <w:szCs w:val="24"/>
        </w:rPr>
        <w:t>конструкторские</w:t>
      </w:r>
      <w:r w:rsidR="00F86750" w:rsidRPr="004E1630">
        <w:rPr>
          <w:sz w:val="24"/>
          <w:szCs w:val="24"/>
        </w:rPr>
        <w:t xml:space="preserve"> </w:t>
      </w:r>
      <w:r w:rsidRPr="004E1630">
        <w:rPr>
          <w:sz w:val="24"/>
          <w:szCs w:val="24"/>
        </w:rPr>
        <w:t>бюро,</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административного</w:t>
      </w:r>
      <w:r w:rsidR="00F86750" w:rsidRPr="004E1630">
        <w:rPr>
          <w:sz w:val="24"/>
          <w:szCs w:val="24"/>
        </w:rPr>
        <w:t xml:space="preserve"> </w:t>
      </w:r>
      <w:r w:rsidRPr="004E1630">
        <w:rPr>
          <w:sz w:val="24"/>
          <w:szCs w:val="24"/>
        </w:rPr>
        <w:t>назначения,</w:t>
      </w:r>
      <w:r w:rsidR="00F86750" w:rsidRPr="004E1630">
        <w:rPr>
          <w:sz w:val="24"/>
          <w:szCs w:val="24"/>
        </w:rPr>
        <w:t xml:space="preserve"> </w:t>
      </w:r>
      <w:r w:rsidRPr="004E1630">
        <w:rPr>
          <w:sz w:val="24"/>
          <w:szCs w:val="24"/>
        </w:rPr>
        <w:t>научно-исследовательские</w:t>
      </w:r>
      <w:r w:rsidR="00F86750" w:rsidRPr="004E1630">
        <w:rPr>
          <w:sz w:val="24"/>
          <w:szCs w:val="24"/>
        </w:rPr>
        <w:t xml:space="preserve"> </w:t>
      </w:r>
      <w:r w:rsidRPr="004E1630">
        <w:rPr>
          <w:sz w:val="24"/>
          <w:szCs w:val="24"/>
        </w:rPr>
        <w:t>лаборатории,</w:t>
      </w:r>
      <w:r w:rsidR="00F86750" w:rsidRPr="004E1630">
        <w:rPr>
          <w:sz w:val="24"/>
          <w:szCs w:val="24"/>
        </w:rPr>
        <w:t xml:space="preserve"> </w:t>
      </w:r>
      <w:r w:rsidRPr="004E1630">
        <w:rPr>
          <w:sz w:val="24"/>
          <w:szCs w:val="24"/>
        </w:rPr>
        <w:t>поликлиники,</w:t>
      </w:r>
      <w:r w:rsidR="00F86750" w:rsidRPr="004E1630">
        <w:rPr>
          <w:sz w:val="24"/>
          <w:szCs w:val="24"/>
        </w:rPr>
        <w:t xml:space="preserve"> </w:t>
      </w:r>
      <w:r w:rsidRPr="004E1630">
        <w:rPr>
          <w:sz w:val="24"/>
          <w:szCs w:val="24"/>
        </w:rPr>
        <w:t>спортивно-оздоровительные</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закрытого</w:t>
      </w:r>
      <w:r w:rsidR="00F86750" w:rsidRPr="004E1630">
        <w:rPr>
          <w:sz w:val="24"/>
          <w:szCs w:val="24"/>
        </w:rPr>
        <w:t xml:space="preserve"> </w:t>
      </w:r>
      <w:r w:rsidRPr="004E1630">
        <w:rPr>
          <w:sz w:val="24"/>
          <w:szCs w:val="24"/>
        </w:rPr>
        <w:t>типа,</w:t>
      </w:r>
      <w:r w:rsidR="00F86750" w:rsidRPr="004E1630">
        <w:rPr>
          <w:sz w:val="24"/>
          <w:szCs w:val="24"/>
        </w:rPr>
        <w:t xml:space="preserve"> </w:t>
      </w:r>
      <w:r w:rsidRPr="004E1630">
        <w:rPr>
          <w:sz w:val="24"/>
          <w:szCs w:val="24"/>
        </w:rPr>
        <w:t>бани,</w:t>
      </w:r>
      <w:r w:rsidR="00F86750" w:rsidRPr="004E1630">
        <w:rPr>
          <w:sz w:val="24"/>
          <w:szCs w:val="24"/>
        </w:rPr>
        <w:t xml:space="preserve"> </w:t>
      </w:r>
      <w:r w:rsidRPr="004E1630">
        <w:rPr>
          <w:sz w:val="24"/>
          <w:szCs w:val="24"/>
        </w:rPr>
        <w:t>прачечные,</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торговли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общественного</w:t>
      </w:r>
      <w:r w:rsidR="00F86750" w:rsidRPr="004E1630">
        <w:rPr>
          <w:sz w:val="24"/>
          <w:szCs w:val="24"/>
        </w:rPr>
        <w:t xml:space="preserve"> </w:t>
      </w:r>
      <w:r w:rsidRPr="004E1630">
        <w:rPr>
          <w:sz w:val="24"/>
          <w:szCs w:val="24"/>
        </w:rPr>
        <w:t>питания,</w:t>
      </w:r>
      <w:r w:rsidR="00F86750" w:rsidRPr="004E1630">
        <w:rPr>
          <w:sz w:val="24"/>
          <w:szCs w:val="24"/>
        </w:rPr>
        <w:t xml:space="preserve"> </w:t>
      </w:r>
      <w:r w:rsidRPr="004E1630">
        <w:rPr>
          <w:sz w:val="24"/>
          <w:szCs w:val="24"/>
        </w:rPr>
        <w:t>мотели,</w:t>
      </w:r>
      <w:r w:rsidR="00F86750" w:rsidRPr="004E1630">
        <w:rPr>
          <w:sz w:val="24"/>
          <w:szCs w:val="24"/>
        </w:rPr>
        <w:t xml:space="preserve"> </w:t>
      </w:r>
      <w:r w:rsidRPr="004E1630">
        <w:rPr>
          <w:sz w:val="24"/>
          <w:szCs w:val="24"/>
        </w:rPr>
        <w:t>гостиницы,</w:t>
      </w:r>
      <w:r w:rsidR="00F86750" w:rsidRPr="004E1630">
        <w:rPr>
          <w:sz w:val="24"/>
          <w:szCs w:val="24"/>
        </w:rPr>
        <w:t xml:space="preserve"> </w:t>
      </w:r>
      <w:r w:rsidRPr="004E1630">
        <w:rPr>
          <w:sz w:val="24"/>
          <w:szCs w:val="24"/>
        </w:rPr>
        <w:t>гаражи,</w:t>
      </w:r>
      <w:r w:rsidR="00F86750" w:rsidRPr="004E1630">
        <w:rPr>
          <w:sz w:val="24"/>
          <w:szCs w:val="24"/>
        </w:rPr>
        <w:t xml:space="preserve"> </w:t>
      </w:r>
      <w:r w:rsidRPr="004E1630">
        <w:rPr>
          <w:sz w:val="24"/>
          <w:szCs w:val="24"/>
        </w:rPr>
        <w:t>площадки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хранения</w:t>
      </w:r>
      <w:r w:rsidR="00F86750" w:rsidRPr="004E1630">
        <w:rPr>
          <w:sz w:val="24"/>
          <w:szCs w:val="24"/>
        </w:rPr>
        <w:t xml:space="preserve"> </w:t>
      </w:r>
      <w:r w:rsidRPr="004E1630">
        <w:rPr>
          <w:sz w:val="24"/>
          <w:szCs w:val="24"/>
        </w:rPr>
        <w:t>общественного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индивидуального</w:t>
      </w:r>
      <w:r w:rsidR="00F86750" w:rsidRPr="004E1630">
        <w:rPr>
          <w:sz w:val="24"/>
          <w:szCs w:val="24"/>
        </w:rPr>
        <w:t xml:space="preserve"> </w:t>
      </w:r>
      <w:r w:rsidRPr="004E1630">
        <w:rPr>
          <w:sz w:val="24"/>
          <w:szCs w:val="24"/>
        </w:rPr>
        <w:t>транспорта,</w:t>
      </w:r>
      <w:r w:rsidR="00F86750" w:rsidRPr="004E1630">
        <w:rPr>
          <w:sz w:val="24"/>
          <w:szCs w:val="24"/>
        </w:rPr>
        <w:t xml:space="preserve"> </w:t>
      </w:r>
      <w:r w:rsidRPr="004E1630">
        <w:rPr>
          <w:sz w:val="24"/>
          <w:szCs w:val="24"/>
        </w:rPr>
        <w:t>пожарные</w:t>
      </w:r>
      <w:r w:rsidR="00F86750" w:rsidRPr="004E1630">
        <w:rPr>
          <w:sz w:val="24"/>
          <w:szCs w:val="24"/>
        </w:rPr>
        <w:t xml:space="preserve"> </w:t>
      </w:r>
      <w:r w:rsidRPr="004E1630">
        <w:rPr>
          <w:sz w:val="24"/>
          <w:szCs w:val="24"/>
        </w:rPr>
        <w:t>депо,</w:t>
      </w:r>
      <w:r w:rsidR="00F86750" w:rsidRPr="004E1630">
        <w:rPr>
          <w:sz w:val="24"/>
          <w:szCs w:val="24"/>
        </w:rPr>
        <w:t xml:space="preserve"> </w:t>
      </w:r>
      <w:r w:rsidRPr="004E1630">
        <w:rPr>
          <w:sz w:val="24"/>
          <w:szCs w:val="24"/>
        </w:rPr>
        <w:t>местные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транзитные</w:t>
      </w:r>
      <w:r w:rsidR="00F86750" w:rsidRPr="004E1630">
        <w:rPr>
          <w:sz w:val="24"/>
          <w:szCs w:val="24"/>
        </w:rPr>
        <w:t xml:space="preserve"> </w:t>
      </w:r>
      <w:r w:rsidRPr="004E1630">
        <w:rPr>
          <w:sz w:val="24"/>
          <w:szCs w:val="24"/>
        </w:rPr>
        <w:t>коммуникации,</w:t>
      </w:r>
      <w:r w:rsidR="00F86750" w:rsidRPr="004E1630">
        <w:rPr>
          <w:sz w:val="24"/>
          <w:szCs w:val="24"/>
        </w:rPr>
        <w:t xml:space="preserve"> </w:t>
      </w:r>
      <w:r w:rsidRPr="004E1630">
        <w:rPr>
          <w:sz w:val="24"/>
          <w:szCs w:val="24"/>
        </w:rPr>
        <w:t>ЛЭП,</w:t>
      </w:r>
      <w:r w:rsidR="00F86750" w:rsidRPr="004E1630">
        <w:rPr>
          <w:sz w:val="24"/>
          <w:szCs w:val="24"/>
        </w:rPr>
        <w:t xml:space="preserve"> </w:t>
      </w:r>
      <w:r w:rsidRPr="004E1630">
        <w:rPr>
          <w:sz w:val="24"/>
          <w:szCs w:val="24"/>
        </w:rPr>
        <w:t>электроподстанции,</w:t>
      </w:r>
      <w:r w:rsidR="00F86750" w:rsidRPr="004E1630">
        <w:rPr>
          <w:sz w:val="24"/>
          <w:szCs w:val="24"/>
        </w:rPr>
        <w:t xml:space="preserve"> </w:t>
      </w:r>
      <w:r w:rsidRPr="004E1630">
        <w:rPr>
          <w:sz w:val="24"/>
          <w:szCs w:val="24"/>
        </w:rPr>
        <w:t>нефте-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газопроводы,</w:t>
      </w:r>
      <w:r w:rsidR="00F86750" w:rsidRPr="004E1630">
        <w:rPr>
          <w:sz w:val="24"/>
          <w:szCs w:val="24"/>
        </w:rPr>
        <w:t xml:space="preserve"> </w:t>
      </w:r>
      <w:r w:rsidRPr="004E1630">
        <w:rPr>
          <w:sz w:val="24"/>
          <w:szCs w:val="24"/>
        </w:rPr>
        <w:t>артезианские</w:t>
      </w:r>
      <w:r w:rsidR="00F86750" w:rsidRPr="004E1630">
        <w:rPr>
          <w:sz w:val="24"/>
          <w:szCs w:val="24"/>
        </w:rPr>
        <w:t xml:space="preserve"> </w:t>
      </w:r>
      <w:r w:rsidRPr="004E1630">
        <w:rPr>
          <w:sz w:val="24"/>
          <w:szCs w:val="24"/>
        </w:rPr>
        <w:t>скважины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технического</w:t>
      </w:r>
      <w:r w:rsidR="00F86750" w:rsidRPr="004E1630">
        <w:rPr>
          <w:sz w:val="24"/>
          <w:szCs w:val="24"/>
        </w:rPr>
        <w:t xml:space="preserve"> </w:t>
      </w:r>
      <w:r w:rsidRPr="004E1630">
        <w:rPr>
          <w:sz w:val="24"/>
          <w:szCs w:val="24"/>
        </w:rPr>
        <w:t>водоснабжения,</w:t>
      </w:r>
      <w:r w:rsidR="00F86750" w:rsidRPr="004E1630">
        <w:rPr>
          <w:sz w:val="24"/>
          <w:szCs w:val="24"/>
        </w:rPr>
        <w:t xml:space="preserve"> </w:t>
      </w:r>
      <w:r w:rsidRPr="004E1630">
        <w:rPr>
          <w:sz w:val="24"/>
          <w:szCs w:val="24"/>
        </w:rPr>
        <w:t>водоохлаждающие</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подготовки</w:t>
      </w:r>
      <w:r w:rsidR="00F86750" w:rsidRPr="004E1630">
        <w:rPr>
          <w:sz w:val="24"/>
          <w:szCs w:val="24"/>
        </w:rPr>
        <w:t xml:space="preserve"> </w:t>
      </w:r>
      <w:r w:rsidRPr="004E1630">
        <w:rPr>
          <w:sz w:val="24"/>
          <w:szCs w:val="24"/>
        </w:rPr>
        <w:t>технической</w:t>
      </w:r>
      <w:r w:rsidR="00F86750" w:rsidRPr="004E1630">
        <w:rPr>
          <w:sz w:val="24"/>
          <w:szCs w:val="24"/>
        </w:rPr>
        <w:t xml:space="preserve"> </w:t>
      </w:r>
      <w:r w:rsidRPr="004E1630">
        <w:rPr>
          <w:sz w:val="24"/>
          <w:szCs w:val="24"/>
        </w:rPr>
        <w:t>воды,</w:t>
      </w:r>
      <w:r w:rsidR="00F86750" w:rsidRPr="004E1630">
        <w:rPr>
          <w:sz w:val="24"/>
          <w:szCs w:val="24"/>
        </w:rPr>
        <w:t xml:space="preserve"> </w:t>
      </w:r>
      <w:r w:rsidRPr="004E1630">
        <w:rPr>
          <w:sz w:val="24"/>
          <w:szCs w:val="24"/>
        </w:rPr>
        <w:t>канализационные</w:t>
      </w:r>
      <w:r w:rsidR="00F86750" w:rsidRPr="004E1630">
        <w:rPr>
          <w:sz w:val="24"/>
          <w:szCs w:val="24"/>
        </w:rPr>
        <w:t xml:space="preserve"> </w:t>
      </w:r>
      <w:r w:rsidRPr="004E1630">
        <w:rPr>
          <w:sz w:val="24"/>
          <w:szCs w:val="24"/>
        </w:rPr>
        <w:t>насосные</w:t>
      </w:r>
      <w:r w:rsidR="00F86750" w:rsidRPr="004E1630">
        <w:rPr>
          <w:sz w:val="24"/>
          <w:szCs w:val="24"/>
        </w:rPr>
        <w:t xml:space="preserve"> </w:t>
      </w:r>
      <w:r w:rsidRPr="004E1630">
        <w:rPr>
          <w:sz w:val="24"/>
          <w:szCs w:val="24"/>
        </w:rPr>
        <w:t>станции,</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оборотного</w:t>
      </w:r>
      <w:r w:rsidR="00F86750" w:rsidRPr="004E1630">
        <w:rPr>
          <w:sz w:val="24"/>
          <w:szCs w:val="24"/>
        </w:rPr>
        <w:t xml:space="preserve"> </w:t>
      </w:r>
      <w:r w:rsidRPr="004E1630">
        <w:rPr>
          <w:sz w:val="24"/>
          <w:szCs w:val="24"/>
        </w:rPr>
        <w:t>водоснабжения,</w:t>
      </w:r>
      <w:r w:rsidR="00F86750" w:rsidRPr="004E1630">
        <w:rPr>
          <w:sz w:val="24"/>
          <w:szCs w:val="24"/>
        </w:rPr>
        <w:t xml:space="preserve"> </w:t>
      </w:r>
      <w:r w:rsidRPr="004E1630">
        <w:rPr>
          <w:sz w:val="24"/>
          <w:szCs w:val="24"/>
        </w:rPr>
        <w:t>автозаправочные</w:t>
      </w:r>
      <w:r w:rsidR="00F86750" w:rsidRPr="004E1630">
        <w:rPr>
          <w:sz w:val="24"/>
          <w:szCs w:val="24"/>
        </w:rPr>
        <w:t xml:space="preserve"> </w:t>
      </w:r>
      <w:r w:rsidRPr="004E1630">
        <w:rPr>
          <w:sz w:val="24"/>
          <w:szCs w:val="24"/>
        </w:rPr>
        <w:t>станции,</w:t>
      </w:r>
      <w:r w:rsidR="00F86750" w:rsidRPr="004E1630">
        <w:rPr>
          <w:sz w:val="24"/>
          <w:szCs w:val="24"/>
        </w:rPr>
        <w:t xml:space="preserve"> </w:t>
      </w:r>
      <w:r w:rsidRPr="004E1630">
        <w:rPr>
          <w:sz w:val="24"/>
          <w:szCs w:val="24"/>
        </w:rPr>
        <w:t>станции</w:t>
      </w:r>
      <w:r w:rsidR="00F86750" w:rsidRPr="004E1630">
        <w:rPr>
          <w:sz w:val="24"/>
          <w:szCs w:val="24"/>
        </w:rPr>
        <w:t xml:space="preserve"> </w:t>
      </w:r>
      <w:r w:rsidRPr="004E1630">
        <w:rPr>
          <w:sz w:val="24"/>
          <w:szCs w:val="24"/>
        </w:rPr>
        <w:t>технического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автомобилей.</w:t>
      </w:r>
    </w:p>
    <w:p w:rsidR="00104372" w:rsidRPr="004E1630" w:rsidRDefault="00104372"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санитарно-защитной</w:t>
      </w:r>
      <w:r w:rsidR="00F86750" w:rsidRPr="004E1630">
        <w:rPr>
          <w:sz w:val="24"/>
          <w:szCs w:val="24"/>
        </w:rPr>
        <w:t xml:space="preserve"> </w:t>
      </w:r>
      <w:r w:rsidRPr="004E1630">
        <w:rPr>
          <w:sz w:val="24"/>
          <w:szCs w:val="24"/>
        </w:rPr>
        <w:t>зоне</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пищевых</w:t>
      </w:r>
      <w:r w:rsidR="00F86750" w:rsidRPr="004E1630">
        <w:rPr>
          <w:sz w:val="24"/>
          <w:szCs w:val="24"/>
        </w:rPr>
        <w:t xml:space="preserve"> </w:t>
      </w:r>
      <w:r w:rsidRPr="004E1630">
        <w:rPr>
          <w:sz w:val="24"/>
          <w:szCs w:val="24"/>
        </w:rPr>
        <w:t>отраслей</w:t>
      </w:r>
      <w:r w:rsidR="00F86750" w:rsidRPr="004E1630">
        <w:rPr>
          <w:sz w:val="24"/>
          <w:szCs w:val="24"/>
        </w:rPr>
        <w:t xml:space="preserve"> </w:t>
      </w:r>
      <w:r w:rsidRPr="004E1630">
        <w:rPr>
          <w:sz w:val="24"/>
          <w:szCs w:val="24"/>
        </w:rPr>
        <w:t>промышленности,</w:t>
      </w:r>
      <w:r w:rsidR="00F86750" w:rsidRPr="004E1630">
        <w:rPr>
          <w:sz w:val="24"/>
          <w:szCs w:val="24"/>
        </w:rPr>
        <w:t xml:space="preserve"> </w:t>
      </w:r>
      <w:r w:rsidRPr="004E1630">
        <w:rPr>
          <w:sz w:val="24"/>
          <w:szCs w:val="24"/>
        </w:rPr>
        <w:t>оптовых</w:t>
      </w:r>
      <w:r w:rsidR="00F86750" w:rsidRPr="004E1630">
        <w:rPr>
          <w:sz w:val="24"/>
          <w:szCs w:val="24"/>
        </w:rPr>
        <w:t xml:space="preserve"> </w:t>
      </w:r>
      <w:r w:rsidRPr="004E1630">
        <w:rPr>
          <w:sz w:val="24"/>
          <w:szCs w:val="24"/>
        </w:rPr>
        <w:t>складов</w:t>
      </w:r>
      <w:r w:rsidR="00F86750" w:rsidRPr="004E1630">
        <w:rPr>
          <w:sz w:val="24"/>
          <w:szCs w:val="24"/>
        </w:rPr>
        <w:t xml:space="preserve"> </w:t>
      </w:r>
      <w:r w:rsidRPr="004E1630">
        <w:rPr>
          <w:sz w:val="24"/>
          <w:szCs w:val="24"/>
        </w:rPr>
        <w:t>продовольственного</w:t>
      </w:r>
      <w:r w:rsidR="00F86750" w:rsidRPr="004E1630">
        <w:rPr>
          <w:sz w:val="24"/>
          <w:szCs w:val="24"/>
        </w:rPr>
        <w:t xml:space="preserve"> </w:t>
      </w:r>
      <w:r w:rsidRPr="004E1630">
        <w:rPr>
          <w:sz w:val="24"/>
          <w:szCs w:val="24"/>
        </w:rPr>
        <w:t>сырья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пищевой</w:t>
      </w:r>
      <w:r w:rsidR="00F86750" w:rsidRPr="004E1630">
        <w:rPr>
          <w:sz w:val="24"/>
          <w:szCs w:val="24"/>
        </w:rPr>
        <w:t xml:space="preserve"> </w:t>
      </w:r>
      <w:r w:rsidRPr="004E1630">
        <w:rPr>
          <w:sz w:val="24"/>
          <w:szCs w:val="24"/>
        </w:rPr>
        <w:t>продукции,</w:t>
      </w:r>
      <w:r w:rsidR="00F86750" w:rsidRPr="004E1630">
        <w:rPr>
          <w:sz w:val="24"/>
          <w:szCs w:val="24"/>
        </w:rPr>
        <w:t xml:space="preserve"> </w:t>
      </w:r>
      <w:r w:rsidRPr="004E1630">
        <w:rPr>
          <w:sz w:val="24"/>
          <w:szCs w:val="24"/>
        </w:rPr>
        <w:t>производства</w:t>
      </w:r>
      <w:r w:rsidR="00F86750" w:rsidRPr="004E1630">
        <w:rPr>
          <w:sz w:val="24"/>
          <w:szCs w:val="24"/>
        </w:rPr>
        <w:t xml:space="preserve"> </w:t>
      </w:r>
      <w:r w:rsidRPr="004E1630">
        <w:rPr>
          <w:sz w:val="24"/>
          <w:szCs w:val="24"/>
        </w:rPr>
        <w:t>лекарственных</w:t>
      </w:r>
      <w:r w:rsidR="00F86750" w:rsidRPr="004E1630">
        <w:rPr>
          <w:sz w:val="24"/>
          <w:szCs w:val="24"/>
        </w:rPr>
        <w:t xml:space="preserve"> </w:t>
      </w:r>
      <w:r w:rsidRPr="004E1630">
        <w:rPr>
          <w:sz w:val="24"/>
          <w:szCs w:val="24"/>
        </w:rPr>
        <w:t>веществ,</w:t>
      </w:r>
      <w:r w:rsidR="00F86750" w:rsidRPr="004E1630">
        <w:rPr>
          <w:sz w:val="24"/>
          <w:szCs w:val="24"/>
        </w:rPr>
        <w:t xml:space="preserve"> </w:t>
      </w:r>
      <w:r w:rsidRPr="004E1630">
        <w:rPr>
          <w:sz w:val="24"/>
          <w:szCs w:val="24"/>
        </w:rPr>
        <w:t>лекарственных</w:t>
      </w:r>
      <w:r w:rsidR="00F86750" w:rsidRPr="004E1630">
        <w:rPr>
          <w:sz w:val="24"/>
          <w:szCs w:val="24"/>
        </w:rPr>
        <w:t xml:space="preserve"> </w:t>
      </w:r>
      <w:r w:rsidRPr="004E1630">
        <w:rPr>
          <w:sz w:val="24"/>
          <w:szCs w:val="24"/>
        </w:rPr>
        <w:t>средств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лекарственных</w:t>
      </w:r>
      <w:r w:rsidR="00F86750" w:rsidRPr="004E1630">
        <w:rPr>
          <w:sz w:val="24"/>
          <w:szCs w:val="24"/>
        </w:rPr>
        <w:t xml:space="preserve"> </w:t>
      </w:r>
      <w:r w:rsidRPr="004E1630">
        <w:rPr>
          <w:sz w:val="24"/>
          <w:szCs w:val="24"/>
        </w:rPr>
        <w:t>форм,</w:t>
      </w:r>
      <w:r w:rsidR="00F86750" w:rsidRPr="004E1630">
        <w:rPr>
          <w:sz w:val="24"/>
          <w:szCs w:val="24"/>
        </w:rPr>
        <w:t xml:space="preserve"> </w:t>
      </w:r>
      <w:r w:rsidRPr="004E1630">
        <w:rPr>
          <w:sz w:val="24"/>
          <w:szCs w:val="24"/>
        </w:rPr>
        <w:t>складов</w:t>
      </w:r>
      <w:r w:rsidR="00F86750" w:rsidRPr="004E1630">
        <w:rPr>
          <w:sz w:val="24"/>
          <w:szCs w:val="24"/>
        </w:rPr>
        <w:t xml:space="preserve"> </w:t>
      </w:r>
      <w:r w:rsidRPr="004E1630">
        <w:rPr>
          <w:sz w:val="24"/>
          <w:szCs w:val="24"/>
        </w:rPr>
        <w:t>сырья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полупродуктов</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фармацевтических</w:t>
      </w:r>
      <w:r w:rsidR="00F86750" w:rsidRPr="004E1630">
        <w:rPr>
          <w:sz w:val="24"/>
          <w:szCs w:val="24"/>
        </w:rPr>
        <w:t xml:space="preserve"> </w:t>
      </w:r>
      <w:r w:rsidRPr="004E1630">
        <w:rPr>
          <w:sz w:val="24"/>
          <w:szCs w:val="24"/>
        </w:rPr>
        <w:t>предприятий</w:t>
      </w:r>
      <w:r w:rsidR="00F86750" w:rsidRPr="004E1630">
        <w:rPr>
          <w:sz w:val="24"/>
          <w:szCs w:val="24"/>
        </w:rPr>
        <w:t xml:space="preserve"> </w:t>
      </w:r>
      <w:r w:rsidRPr="004E1630">
        <w:rPr>
          <w:sz w:val="24"/>
          <w:szCs w:val="24"/>
        </w:rPr>
        <w:t>допускается</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новых</w:t>
      </w:r>
      <w:r w:rsidR="00F86750" w:rsidRPr="004E1630">
        <w:rPr>
          <w:sz w:val="24"/>
          <w:szCs w:val="24"/>
        </w:rPr>
        <w:t xml:space="preserve"> </w:t>
      </w:r>
      <w:r w:rsidRPr="004E1630">
        <w:rPr>
          <w:sz w:val="24"/>
          <w:szCs w:val="24"/>
        </w:rPr>
        <w:t>профильных,</w:t>
      </w:r>
      <w:r w:rsidR="00F86750" w:rsidRPr="004E1630">
        <w:rPr>
          <w:sz w:val="24"/>
          <w:szCs w:val="24"/>
        </w:rPr>
        <w:t xml:space="preserve"> </w:t>
      </w:r>
      <w:r w:rsidRPr="004E1630">
        <w:rPr>
          <w:sz w:val="24"/>
          <w:szCs w:val="24"/>
        </w:rPr>
        <w:t>однотипных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исключении</w:t>
      </w:r>
      <w:r w:rsidR="00F86750" w:rsidRPr="004E1630">
        <w:rPr>
          <w:sz w:val="24"/>
          <w:szCs w:val="24"/>
        </w:rPr>
        <w:t xml:space="preserve"> </w:t>
      </w:r>
      <w:r w:rsidRPr="004E1630">
        <w:rPr>
          <w:sz w:val="24"/>
          <w:szCs w:val="24"/>
        </w:rPr>
        <w:t>взаимного</w:t>
      </w:r>
      <w:r w:rsidR="00F86750" w:rsidRPr="004E1630">
        <w:rPr>
          <w:sz w:val="24"/>
          <w:szCs w:val="24"/>
        </w:rPr>
        <w:t xml:space="preserve"> </w:t>
      </w:r>
      <w:r w:rsidRPr="004E1630">
        <w:rPr>
          <w:sz w:val="24"/>
          <w:szCs w:val="24"/>
        </w:rPr>
        <w:t>негативного</w:t>
      </w:r>
      <w:r w:rsidR="00F86750" w:rsidRPr="004E1630">
        <w:rPr>
          <w:sz w:val="24"/>
          <w:szCs w:val="24"/>
        </w:rPr>
        <w:t xml:space="preserve"> </w:t>
      </w:r>
      <w:r w:rsidRPr="004E1630">
        <w:rPr>
          <w:sz w:val="24"/>
          <w:szCs w:val="24"/>
        </w:rPr>
        <w:t>воздействия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продукцию,</w:t>
      </w:r>
      <w:r w:rsidR="00F86750" w:rsidRPr="004E1630">
        <w:rPr>
          <w:sz w:val="24"/>
          <w:szCs w:val="24"/>
        </w:rPr>
        <w:t xml:space="preserve"> </w:t>
      </w:r>
      <w:r w:rsidRPr="004E1630">
        <w:rPr>
          <w:sz w:val="24"/>
          <w:szCs w:val="24"/>
        </w:rPr>
        <w:t>среду</w:t>
      </w:r>
      <w:r w:rsidR="00F86750" w:rsidRPr="004E1630">
        <w:rPr>
          <w:sz w:val="24"/>
          <w:szCs w:val="24"/>
        </w:rPr>
        <w:t xml:space="preserve"> </w:t>
      </w:r>
      <w:r w:rsidRPr="004E1630">
        <w:rPr>
          <w:sz w:val="24"/>
          <w:szCs w:val="24"/>
        </w:rPr>
        <w:t>обитания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здоровье</w:t>
      </w:r>
      <w:r w:rsidR="00F86750" w:rsidRPr="004E1630">
        <w:rPr>
          <w:sz w:val="24"/>
          <w:szCs w:val="24"/>
        </w:rPr>
        <w:t xml:space="preserve"> </w:t>
      </w:r>
      <w:r w:rsidRPr="004E1630">
        <w:rPr>
          <w:sz w:val="24"/>
          <w:szCs w:val="24"/>
        </w:rPr>
        <w:t>человека.</w:t>
      </w:r>
    </w:p>
    <w:p w:rsidR="00104372" w:rsidRPr="004E1630" w:rsidRDefault="00104372" w:rsidP="0028053E">
      <w:pPr>
        <w:ind w:firstLine="709"/>
        <w:jc w:val="both"/>
        <w:rPr>
          <w:b/>
          <w:sz w:val="24"/>
          <w:szCs w:val="24"/>
        </w:rPr>
      </w:pPr>
      <w:r w:rsidRPr="004E1630">
        <w:rPr>
          <w:b/>
          <w:sz w:val="24"/>
          <w:szCs w:val="24"/>
        </w:rPr>
        <w:t>Описание</w:t>
      </w:r>
      <w:r w:rsidR="00F86750" w:rsidRPr="004E1630">
        <w:rPr>
          <w:b/>
          <w:sz w:val="24"/>
          <w:szCs w:val="24"/>
        </w:rPr>
        <w:t xml:space="preserve"> </w:t>
      </w:r>
      <w:r w:rsidRPr="004E1630">
        <w:rPr>
          <w:b/>
          <w:sz w:val="24"/>
          <w:szCs w:val="24"/>
        </w:rPr>
        <w:t>ограничений</w:t>
      </w:r>
      <w:r w:rsidR="00F86750" w:rsidRPr="004E1630">
        <w:rPr>
          <w:b/>
          <w:sz w:val="24"/>
          <w:szCs w:val="24"/>
        </w:rPr>
        <w:t xml:space="preserve"> </w:t>
      </w:r>
      <w:r w:rsidRPr="004E1630">
        <w:rPr>
          <w:b/>
          <w:sz w:val="24"/>
          <w:szCs w:val="24"/>
        </w:rPr>
        <w:t>использования</w:t>
      </w:r>
      <w:r w:rsidR="00F86750" w:rsidRPr="004E1630">
        <w:rPr>
          <w:b/>
          <w:sz w:val="24"/>
          <w:szCs w:val="24"/>
        </w:rPr>
        <w:t xml:space="preserve"> </w:t>
      </w:r>
      <w:r w:rsidRPr="004E1630">
        <w:rPr>
          <w:b/>
          <w:sz w:val="24"/>
          <w:szCs w:val="24"/>
        </w:rPr>
        <w:t>земельных</w:t>
      </w:r>
      <w:r w:rsidR="00F86750" w:rsidRPr="004E1630">
        <w:rPr>
          <w:b/>
          <w:sz w:val="24"/>
          <w:szCs w:val="24"/>
        </w:rPr>
        <w:t xml:space="preserve"> </w:t>
      </w:r>
      <w:r w:rsidRPr="004E1630">
        <w:rPr>
          <w:b/>
          <w:sz w:val="24"/>
          <w:szCs w:val="24"/>
        </w:rPr>
        <w:t>участков</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объектов</w:t>
      </w:r>
      <w:r w:rsidR="00F86750" w:rsidRPr="004E1630">
        <w:rPr>
          <w:b/>
          <w:sz w:val="24"/>
          <w:szCs w:val="24"/>
        </w:rPr>
        <w:t xml:space="preserve"> </w:t>
      </w:r>
      <w:r w:rsidRPr="004E1630">
        <w:rPr>
          <w:b/>
          <w:sz w:val="24"/>
          <w:szCs w:val="24"/>
        </w:rPr>
        <w:t>капитального</w:t>
      </w:r>
      <w:r w:rsidR="00F86750" w:rsidRPr="004E1630">
        <w:rPr>
          <w:b/>
          <w:sz w:val="24"/>
          <w:szCs w:val="24"/>
        </w:rPr>
        <w:t xml:space="preserve"> </w:t>
      </w:r>
      <w:r w:rsidRPr="004E1630">
        <w:rPr>
          <w:b/>
          <w:sz w:val="24"/>
          <w:szCs w:val="24"/>
        </w:rPr>
        <w:t>строительства,</w:t>
      </w:r>
      <w:r w:rsidR="00F86750" w:rsidRPr="004E1630">
        <w:rPr>
          <w:b/>
          <w:sz w:val="24"/>
          <w:szCs w:val="24"/>
        </w:rPr>
        <w:t xml:space="preserve"> </w:t>
      </w:r>
      <w:r w:rsidRPr="004E1630">
        <w:rPr>
          <w:b/>
          <w:sz w:val="24"/>
          <w:szCs w:val="24"/>
        </w:rPr>
        <w:t>установленных</w:t>
      </w:r>
      <w:r w:rsidR="00F86750" w:rsidRPr="004E1630">
        <w:rPr>
          <w:b/>
          <w:sz w:val="24"/>
          <w:szCs w:val="24"/>
        </w:rPr>
        <w:t xml:space="preserve"> </w:t>
      </w:r>
      <w:r w:rsidRPr="004E1630">
        <w:rPr>
          <w:b/>
          <w:sz w:val="24"/>
          <w:szCs w:val="24"/>
        </w:rPr>
        <w:t>водоохранными</w:t>
      </w:r>
      <w:r w:rsidR="00F86750" w:rsidRPr="004E1630">
        <w:rPr>
          <w:b/>
          <w:sz w:val="24"/>
          <w:szCs w:val="24"/>
        </w:rPr>
        <w:t xml:space="preserve"> </w:t>
      </w:r>
      <w:r w:rsidRPr="004E1630">
        <w:rPr>
          <w:b/>
          <w:sz w:val="24"/>
          <w:szCs w:val="24"/>
        </w:rPr>
        <w:t>зонами</w:t>
      </w:r>
    </w:p>
    <w:p w:rsidR="00104372" w:rsidRPr="004E1630" w:rsidRDefault="00104372" w:rsidP="0028053E">
      <w:pPr>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водоохранных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запрещаются:</w:t>
      </w:r>
    </w:p>
    <w:p w:rsidR="00104372" w:rsidRPr="004E1630" w:rsidRDefault="00104372"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использование</w:t>
      </w:r>
      <w:r w:rsidR="00F86750" w:rsidRPr="004E1630">
        <w:rPr>
          <w:sz w:val="24"/>
          <w:szCs w:val="24"/>
        </w:rPr>
        <w:t xml:space="preserve"> </w:t>
      </w:r>
      <w:r w:rsidRPr="004E1630">
        <w:rPr>
          <w:sz w:val="24"/>
          <w:szCs w:val="24"/>
        </w:rPr>
        <w:t>сточных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целях</w:t>
      </w:r>
      <w:r w:rsidR="00F86750" w:rsidRPr="004E1630">
        <w:rPr>
          <w:sz w:val="24"/>
          <w:szCs w:val="24"/>
        </w:rPr>
        <w:t xml:space="preserve"> </w:t>
      </w:r>
      <w:r w:rsidRPr="004E1630">
        <w:rPr>
          <w:sz w:val="24"/>
          <w:szCs w:val="24"/>
        </w:rPr>
        <w:t>регулирования</w:t>
      </w:r>
      <w:r w:rsidR="00F86750" w:rsidRPr="004E1630">
        <w:rPr>
          <w:sz w:val="24"/>
          <w:szCs w:val="24"/>
        </w:rPr>
        <w:t xml:space="preserve"> </w:t>
      </w:r>
      <w:r w:rsidRPr="004E1630">
        <w:rPr>
          <w:sz w:val="24"/>
          <w:szCs w:val="24"/>
        </w:rPr>
        <w:t>плодородия</w:t>
      </w:r>
      <w:r w:rsidR="00F86750" w:rsidRPr="004E1630">
        <w:rPr>
          <w:sz w:val="24"/>
          <w:szCs w:val="24"/>
        </w:rPr>
        <w:t xml:space="preserve"> </w:t>
      </w:r>
      <w:r w:rsidRPr="004E1630">
        <w:rPr>
          <w:sz w:val="24"/>
          <w:szCs w:val="24"/>
        </w:rPr>
        <w:t>почв;</w:t>
      </w:r>
    </w:p>
    <w:p w:rsidR="00104372" w:rsidRPr="004E1630" w:rsidRDefault="00104372"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кладбищ,</w:t>
      </w:r>
      <w:r w:rsidR="00F86750" w:rsidRPr="004E1630">
        <w:rPr>
          <w:sz w:val="24"/>
          <w:szCs w:val="24"/>
        </w:rPr>
        <w:t xml:space="preserve"> </w:t>
      </w:r>
      <w:r w:rsidRPr="004E1630">
        <w:rPr>
          <w:sz w:val="24"/>
          <w:szCs w:val="24"/>
        </w:rPr>
        <w:t>скотомогильников,</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размещения</w:t>
      </w:r>
      <w:r w:rsidR="00F86750" w:rsidRPr="004E1630">
        <w:rPr>
          <w:sz w:val="24"/>
          <w:szCs w:val="24"/>
        </w:rPr>
        <w:t xml:space="preserve"> </w:t>
      </w:r>
      <w:r w:rsidRPr="004E1630">
        <w:rPr>
          <w:sz w:val="24"/>
          <w:szCs w:val="24"/>
        </w:rPr>
        <w:t>отходов</w:t>
      </w:r>
      <w:r w:rsidR="00F86750" w:rsidRPr="004E1630">
        <w:rPr>
          <w:sz w:val="24"/>
          <w:szCs w:val="24"/>
        </w:rPr>
        <w:t xml:space="preserve"> </w:t>
      </w:r>
      <w:r w:rsidRPr="004E1630">
        <w:rPr>
          <w:sz w:val="24"/>
          <w:szCs w:val="24"/>
        </w:rPr>
        <w:t>производства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потребления,</w:t>
      </w:r>
      <w:r w:rsidR="00F86750" w:rsidRPr="004E1630">
        <w:rPr>
          <w:sz w:val="24"/>
          <w:szCs w:val="24"/>
        </w:rPr>
        <w:t xml:space="preserve"> </w:t>
      </w:r>
      <w:r w:rsidRPr="004E1630">
        <w:rPr>
          <w:sz w:val="24"/>
          <w:szCs w:val="24"/>
        </w:rPr>
        <w:t>химических,</w:t>
      </w:r>
      <w:r w:rsidR="00F86750" w:rsidRPr="004E1630">
        <w:rPr>
          <w:sz w:val="24"/>
          <w:szCs w:val="24"/>
        </w:rPr>
        <w:t xml:space="preserve"> </w:t>
      </w:r>
      <w:r w:rsidRPr="004E1630">
        <w:rPr>
          <w:sz w:val="24"/>
          <w:szCs w:val="24"/>
        </w:rPr>
        <w:t>взрывчатых,</w:t>
      </w:r>
      <w:r w:rsidR="00F86750" w:rsidRPr="004E1630">
        <w:rPr>
          <w:sz w:val="24"/>
          <w:szCs w:val="24"/>
        </w:rPr>
        <w:t xml:space="preserve"> </w:t>
      </w:r>
      <w:r w:rsidRPr="004E1630">
        <w:rPr>
          <w:sz w:val="24"/>
          <w:szCs w:val="24"/>
        </w:rPr>
        <w:t>токсичных,</w:t>
      </w:r>
      <w:r w:rsidR="00F86750" w:rsidRPr="004E1630">
        <w:rPr>
          <w:sz w:val="24"/>
          <w:szCs w:val="24"/>
        </w:rPr>
        <w:t xml:space="preserve"> </w:t>
      </w:r>
      <w:r w:rsidRPr="004E1630">
        <w:rPr>
          <w:sz w:val="24"/>
          <w:szCs w:val="24"/>
        </w:rPr>
        <w:t>отравляющих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ядовитых</w:t>
      </w:r>
      <w:r w:rsidR="00F86750" w:rsidRPr="004E1630">
        <w:rPr>
          <w:sz w:val="24"/>
          <w:szCs w:val="24"/>
        </w:rPr>
        <w:t xml:space="preserve"> </w:t>
      </w:r>
      <w:r w:rsidRPr="004E1630">
        <w:rPr>
          <w:sz w:val="24"/>
          <w:szCs w:val="24"/>
        </w:rPr>
        <w:t>веществ,</w:t>
      </w:r>
      <w:r w:rsidR="00F86750" w:rsidRPr="004E1630">
        <w:rPr>
          <w:sz w:val="24"/>
          <w:szCs w:val="24"/>
        </w:rPr>
        <w:t xml:space="preserve"> </w:t>
      </w:r>
      <w:r w:rsidRPr="004E1630">
        <w:rPr>
          <w:sz w:val="24"/>
          <w:szCs w:val="24"/>
        </w:rPr>
        <w:t>пунктов</w:t>
      </w:r>
      <w:r w:rsidR="00F86750" w:rsidRPr="004E1630">
        <w:rPr>
          <w:sz w:val="24"/>
          <w:szCs w:val="24"/>
        </w:rPr>
        <w:t xml:space="preserve"> </w:t>
      </w:r>
      <w:r w:rsidRPr="004E1630">
        <w:rPr>
          <w:sz w:val="24"/>
          <w:szCs w:val="24"/>
        </w:rPr>
        <w:t>захоронения</w:t>
      </w:r>
      <w:r w:rsidR="00F86750" w:rsidRPr="004E1630">
        <w:rPr>
          <w:sz w:val="24"/>
          <w:szCs w:val="24"/>
        </w:rPr>
        <w:t xml:space="preserve"> </w:t>
      </w:r>
      <w:r w:rsidRPr="004E1630">
        <w:rPr>
          <w:sz w:val="24"/>
          <w:szCs w:val="24"/>
        </w:rPr>
        <w:t>радиоактивных</w:t>
      </w:r>
      <w:r w:rsidR="00F86750" w:rsidRPr="004E1630">
        <w:rPr>
          <w:sz w:val="24"/>
          <w:szCs w:val="24"/>
        </w:rPr>
        <w:t xml:space="preserve"> </w:t>
      </w:r>
      <w:r w:rsidRPr="004E1630">
        <w:rPr>
          <w:sz w:val="24"/>
          <w:szCs w:val="24"/>
        </w:rPr>
        <w:t>отходов;</w:t>
      </w:r>
    </w:p>
    <w:p w:rsidR="00104372" w:rsidRPr="004E1630" w:rsidRDefault="00104372"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осуществление</w:t>
      </w:r>
      <w:r w:rsidR="00F86750" w:rsidRPr="004E1630">
        <w:rPr>
          <w:sz w:val="24"/>
          <w:szCs w:val="24"/>
        </w:rPr>
        <w:t xml:space="preserve"> </w:t>
      </w:r>
      <w:r w:rsidRPr="004E1630">
        <w:rPr>
          <w:sz w:val="24"/>
          <w:szCs w:val="24"/>
        </w:rPr>
        <w:t>авиационных</w:t>
      </w:r>
      <w:r w:rsidR="00F86750" w:rsidRPr="004E1630">
        <w:rPr>
          <w:sz w:val="24"/>
          <w:szCs w:val="24"/>
        </w:rPr>
        <w:t xml:space="preserve"> </w:t>
      </w:r>
      <w:r w:rsidRPr="004E1630">
        <w:rPr>
          <w:sz w:val="24"/>
          <w:szCs w:val="24"/>
        </w:rPr>
        <w:t>мер</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борьбе</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вредными</w:t>
      </w:r>
      <w:r w:rsidR="00F86750" w:rsidRPr="004E1630">
        <w:rPr>
          <w:sz w:val="24"/>
          <w:szCs w:val="24"/>
        </w:rPr>
        <w:t xml:space="preserve"> </w:t>
      </w:r>
      <w:r w:rsidRPr="004E1630">
        <w:rPr>
          <w:sz w:val="24"/>
          <w:szCs w:val="24"/>
        </w:rPr>
        <w:t>организмами;</w:t>
      </w:r>
    </w:p>
    <w:p w:rsidR="00104372" w:rsidRPr="004E1630" w:rsidRDefault="00104372"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движение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стоянка</w:t>
      </w:r>
      <w:r w:rsidR="00F86750" w:rsidRPr="004E1630">
        <w:rPr>
          <w:sz w:val="24"/>
          <w:szCs w:val="24"/>
        </w:rPr>
        <w:t xml:space="preserve"> </w:t>
      </w:r>
      <w:r w:rsidRPr="004E1630">
        <w:rPr>
          <w:sz w:val="24"/>
          <w:szCs w:val="24"/>
        </w:rPr>
        <w:t>транспортных</w:t>
      </w:r>
      <w:r w:rsidR="00F86750" w:rsidRPr="004E1630">
        <w:rPr>
          <w:sz w:val="24"/>
          <w:szCs w:val="24"/>
        </w:rPr>
        <w:t xml:space="preserve"> </w:t>
      </w:r>
      <w:r w:rsidRPr="004E1630">
        <w:rPr>
          <w:sz w:val="24"/>
          <w:szCs w:val="24"/>
        </w:rPr>
        <w:t>средств</w:t>
      </w:r>
      <w:r w:rsidR="00F86750" w:rsidRPr="004E1630">
        <w:rPr>
          <w:sz w:val="24"/>
          <w:szCs w:val="24"/>
        </w:rPr>
        <w:t xml:space="preserve"> </w:t>
      </w:r>
      <w:r w:rsidRPr="004E1630">
        <w:rPr>
          <w:sz w:val="24"/>
          <w:szCs w:val="24"/>
        </w:rPr>
        <w:t>(кроме</w:t>
      </w:r>
      <w:r w:rsidR="00F86750" w:rsidRPr="004E1630">
        <w:rPr>
          <w:sz w:val="24"/>
          <w:szCs w:val="24"/>
        </w:rPr>
        <w:t xml:space="preserve"> </w:t>
      </w:r>
      <w:r w:rsidRPr="004E1630">
        <w:rPr>
          <w:sz w:val="24"/>
          <w:szCs w:val="24"/>
        </w:rPr>
        <w:t>специальных</w:t>
      </w:r>
      <w:r w:rsidR="00F86750" w:rsidRPr="004E1630">
        <w:rPr>
          <w:sz w:val="24"/>
          <w:szCs w:val="24"/>
        </w:rPr>
        <w:t xml:space="preserve"> </w:t>
      </w:r>
      <w:r w:rsidRPr="004E1630">
        <w:rPr>
          <w:sz w:val="24"/>
          <w:szCs w:val="24"/>
        </w:rPr>
        <w:t>транспортных</w:t>
      </w:r>
      <w:r w:rsidR="00F86750" w:rsidRPr="004E1630">
        <w:rPr>
          <w:sz w:val="24"/>
          <w:szCs w:val="24"/>
        </w:rPr>
        <w:t xml:space="preserve"> </w:t>
      </w:r>
      <w:r w:rsidRPr="004E1630">
        <w:rPr>
          <w:sz w:val="24"/>
          <w:szCs w:val="24"/>
        </w:rPr>
        <w:t>средств),</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исключением</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дорогам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стоянки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дорогах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специально</w:t>
      </w:r>
      <w:r w:rsidR="00F86750" w:rsidRPr="004E1630">
        <w:rPr>
          <w:sz w:val="24"/>
          <w:szCs w:val="24"/>
        </w:rPr>
        <w:t xml:space="preserve"> </w:t>
      </w:r>
      <w:r w:rsidRPr="004E1630">
        <w:rPr>
          <w:sz w:val="24"/>
          <w:szCs w:val="24"/>
        </w:rPr>
        <w:t>оборудованных</w:t>
      </w:r>
      <w:r w:rsidR="00F86750" w:rsidRPr="004E1630">
        <w:rPr>
          <w:sz w:val="24"/>
          <w:szCs w:val="24"/>
        </w:rPr>
        <w:t xml:space="preserve"> </w:t>
      </w:r>
      <w:r w:rsidRPr="004E1630">
        <w:rPr>
          <w:sz w:val="24"/>
          <w:szCs w:val="24"/>
        </w:rPr>
        <w:t>местах,</w:t>
      </w:r>
      <w:r w:rsidR="00F86750" w:rsidRPr="004E1630">
        <w:rPr>
          <w:sz w:val="24"/>
          <w:szCs w:val="24"/>
        </w:rPr>
        <w:t xml:space="preserve"> </w:t>
      </w:r>
      <w:r w:rsidRPr="004E1630">
        <w:rPr>
          <w:sz w:val="24"/>
          <w:szCs w:val="24"/>
        </w:rPr>
        <w:t>имеющих</w:t>
      </w:r>
      <w:r w:rsidR="00F86750" w:rsidRPr="004E1630">
        <w:rPr>
          <w:sz w:val="24"/>
          <w:szCs w:val="24"/>
        </w:rPr>
        <w:t xml:space="preserve"> </w:t>
      </w:r>
      <w:r w:rsidRPr="004E1630">
        <w:rPr>
          <w:sz w:val="24"/>
          <w:szCs w:val="24"/>
        </w:rPr>
        <w:t>твердое</w:t>
      </w:r>
      <w:r w:rsidR="00F86750" w:rsidRPr="004E1630">
        <w:rPr>
          <w:sz w:val="24"/>
          <w:szCs w:val="24"/>
        </w:rPr>
        <w:t xml:space="preserve"> </w:t>
      </w:r>
      <w:r w:rsidRPr="004E1630">
        <w:rPr>
          <w:sz w:val="24"/>
          <w:szCs w:val="24"/>
        </w:rPr>
        <w:t>покрытие;</w:t>
      </w:r>
    </w:p>
    <w:p w:rsidR="00104372" w:rsidRPr="004E1630" w:rsidRDefault="00104372" w:rsidP="0028053E">
      <w:pPr>
        <w:ind w:firstLine="709"/>
        <w:jc w:val="both"/>
        <w:rPr>
          <w:sz w:val="24"/>
          <w:szCs w:val="24"/>
        </w:rPr>
      </w:pPr>
      <w:r w:rsidRPr="004E1630">
        <w:rPr>
          <w:sz w:val="24"/>
          <w:szCs w:val="24"/>
        </w:rPr>
        <w:t>5)</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автозаправочных</w:t>
      </w:r>
      <w:r w:rsidR="00F86750" w:rsidRPr="004E1630">
        <w:rPr>
          <w:sz w:val="24"/>
          <w:szCs w:val="24"/>
        </w:rPr>
        <w:t xml:space="preserve"> </w:t>
      </w:r>
      <w:r w:rsidRPr="004E1630">
        <w:rPr>
          <w:sz w:val="24"/>
          <w:szCs w:val="24"/>
        </w:rPr>
        <w:t>станций,</w:t>
      </w:r>
      <w:r w:rsidR="00F86750" w:rsidRPr="004E1630">
        <w:rPr>
          <w:sz w:val="24"/>
          <w:szCs w:val="24"/>
        </w:rPr>
        <w:t xml:space="preserve"> </w:t>
      </w:r>
      <w:r w:rsidRPr="004E1630">
        <w:rPr>
          <w:sz w:val="24"/>
          <w:szCs w:val="24"/>
        </w:rPr>
        <w:t>складов</w:t>
      </w:r>
      <w:r w:rsidR="00F86750" w:rsidRPr="004E1630">
        <w:rPr>
          <w:sz w:val="24"/>
          <w:szCs w:val="24"/>
        </w:rPr>
        <w:t xml:space="preserve"> </w:t>
      </w:r>
      <w:r w:rsidRPr="004E1630">
        <w:rPr>
          <w:sz w:val="24"/>
          <w:szCs w:val="24"/>
        </w:rPr>
        <w:t>горюче-смазочных</w:t>
      </w:r>
      <w:r w:rsidR="00F86750" w:rsidRPr="004E1630">
        <w:rPr>
          <w:sz w:val="24"/>
          <w:szCs w:val="24"/>
        </w:rPr>
        <w:t xml:space="preserve"> </w:t>
      </w:r>
      <w:r w:rsidRPr="004E1630">
        <w:rPr>
          <w:sz w:val="24"/>
          <w:szCs w:val="24"/>
        </w:rPr>
        <w:t>материалов</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исключением</w:t>
      </w:r>
      <w:r w:rsidR="00F86750" w:rsidRPr="004E1630">
        <w:rPr>
          <w:sz w:val="24"/>
          <w:szCs w:val="24"/>
        </w:rPr>
        <w:t xml:space="preserve"> </w:t>
      </w:r>
      <w:r w:rsidRPr="004E1630">
        <w:rPr>
          <w:sz w:val="24"/>
          <w:szCs w:val="24"/>
        </w:rPr>
        <w:t>случаев,</w:t>
      </w:r>
      <w:r w:rsidR="00F86750" w:rsidRPr="004E1630">
        <w:rPr>
          <w:sz w:val="24"/>
          <w:szCs w:val="24"/>
        </w:rPr>
        <w:t xml:space="preserve"> </w:t>
      </w:r>
      <w:r w:rsidRPr="004E1630">
        <w:rPr>
          <w:sz w:val="24"/>
          <w:szCs w:val="24"/>
        </w:rPr>
        <w:t>если</w:t>
      </w:r>
      <w:r w:rsidR="00F86750" w:rsidRPr="004E1630">
        <w:rPr>
          <w:sz w:val="24"/>
          <w:szCs w:val="24"/>
        </w:rPr>
        <w:t xml:space="preserve"> </w:t>
      </w:r>
      <w:r w:rsidRPr="004E1630">
        <w:rPr>
          <w:sz w:val="24"/>
          <w:szCs w:val="24"/>
        </w:rPr>
        <w:t>автозаправочные</w:t>
      </w:r>
      <w:r w:rsidR="00F86750" w:rsidRPr="004E1630">
        <w:rPr>
          <w:sz w:val="24"/>
          <w:szCs w:val="24"/>
        </w:rPr>
        <w:t xml:space="preserve"> </w:t>
      </w:r>
      <w:r w:rsidRPr="004E1630">
        <w:rPr>
          <w:sz w:val="24"/>
          <w:szCs w:val="24"/>
        </w:rPr>
        <w:t>станции,</w:t>
      </w:r>
      <w:r w:rsidR="00F86750" w:rsidRPr="004E1630">
        <w:rPr>
          <w:sz w:val="24"/>
          <w:szCs w:val="24"/>
        </w:rPr>
        <w:t xml:space="preserve"> </w:t>
      </w:r>
      <w:r w:rsidRPr="004E1630">
        <w:rPr>
          <w:sz w:val="24"/>
          <w:szCs w:val="24"/>
        </w:rPr>
        <w:t>склады</w:t>
      </w:r>
      <w:r w:rsidR="00F86750" w:rsidRPr="004E1630">
        <w:rPr>
          <w:sz w:val="24"/>
          <w:szCs w:val="24"/>
        </w:rPr>
        <w:t xml:space="preserve"> </w:t>
      </w:r>
      <w:r w:rsidRPr="004E1630">
        <w:rPr>
          <w:sz w:val="24"/>
          <w:szCs w:val="24"/>
        </w:rPr>
        <w:t>горюче-смазочных</w:t>
      </w:r>
      <w:r w:rsidR="00F86750" w:rsidRPr="004E1630">
        <w:rPr>
          <w:sz w:val="24"/>
          <w:szCs w:val="24"/>
        </w:rPr>
        <w:t xml:space="preserve"> </w:t>
      </w:r>
      <w:r w:rsidRPr="004E1630">
        <w:rPr>
          <w:sz w:val="24"/>
          <w:szCs w:val="24"/>
        </w:rPr>
        <w:t>материалов</w:t>
      </w:r>
      <w:r w:rsidR="00F86750" w:rsidRPr="004E1630">
        <w:rPr>
          <w:sz w:val="24"/>
          <w:szCs w:val="24"/>
        </w:rPr>
        <w:t xml:space="preserve"> </w:t>
      </w:r>
      <w:r w:rsidRPr="004E1630">
        <w:rPr>
          <w:sz w:val="24"/>
          <w:szCs w:val="24"/>
        </w:rPr>
        <w:t>размещены</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территориях</w:t>
      </w:r>
      <w:r w:rsidR="00F86750" w:rsidRPr="004E1630">
        <w:rPr>
          <w:sz w:val="24"/>
          <w:szCs w:val="24"/>
        </w:rPr>
        <w:t xml:space="preserve"> </w:t>
      </w:r>
      <w:r w:rsidRPr="004E1630">
        <w:rPr>
          <w:sz w:val="24"/>
          <w:szCs w:val="24"/>
        </w:rPr>
        <w:t>портов,</w:t>
      </w:r>
      <w:r w:rsidR="00F86750" w:rsidRPr="004E1630">
        <w:rPr>
          <w:sz w:val="24"/>
          <w:szCs w:val="24"/>
        </w:rPr>
        <w:t xml:space="preserve"> </w:t>
      </w:r>
      <w:r w:rsidRPr="004E1630">
        <w:rPr>
          <w:sz w:val="24"/>
          <w:szCs w:val="24"/>
        </w:rPr>
        <w:t>судостроительных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судоремонтных</w:t>
      </w:r>
      <w:r w:rsidR="00F86750" w:rsidRPr="004E1630">
        <w:rPr>
          <w:sz w:val="24"/>
          <w:szCs w:val="24"/>
        </w:rPr>
        <w:t xml:space="preserve"> </w:t>
      </w:r>
      <w:r w:rsidRPr="004E1630">
        <w:rPr>
          <w:sz w:val="24"/>
          <w:szCs w:val="24"/>
        </w:rPr>
        <w:t>организаций,</w:t>
      </w:r>
      <w:r w:rsidR="00F86750" w:rsidRPr="004E1630">
        <w:rPr>
          <w:sz w:val="24"/>
          <w:szCs w:val="24"/>
        </w:rPr>
        <w:t xml:space="preserve"> </w:t>
      </w:r>
      <w:r w:rsidRPr="004E1630">
        <w:rPr>
          <w:sz w:val="24"/>
          <w:szCs w:val="24"/>
        </w:rPr>
        <w:t>инфраструктуры</w:t>
      </w:r>
      <w:r w:rsidR="00F86750" w:rsidRPr="004E1630">
        <w:rPr>
          <w:sz w:val="24"/>
          <w:szCs w:val="24"/>
        </w:rPr>
        <w:t xml:space="preserve"> </w:t>
      </w:r>
      <w:r w:rsidRPr="004E1630">
        <w:rPr>
          <w:sz w:val="24"/>
          <w:szCs w:val="24"/>
        </w:rPr>
        <w:t>внутренних</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путей</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условии</w:t>
      </w:r>
      <w:r w:rsidR="00F86750" w:rsidRPr="004E1630">
        <w:rPr>
          <w:sz w:val="24"/>
          <w:szCs w:val="24"/>
        </w:rPr>
        <w:t xml:space="preserve"> </w:t>
      </w:r>
      <w:r w:rsidRPr="004E1630">
        <w:rPr>
          <w:sz w:val="24"/>
          <w:szCs w:val="24"/>
        </w:rPr>
        <w:t>соблюдения</w:t>
      </w:r>
      <w:r w:rsidR="00F86750" w:rsidRPr="004E1630">
        <w:rPr>
          <w:sz w:val="24"/>
          <w:szCs w:val="24"/>
        </w:rPr>
        <w:t xml:space="preserve"> </w:t>
      </w:r>
      <w:r w:rsidRPr="004E1630">
        <w:rPr>
          <w:sz w:val="24"/>
          <w:szCs w:val="24"/>
        </w:rPr>
        <w:t>требований</w:t>
      </w:r>
      <w:r w:rsidR="00F86750" w:rsidRPr="004E1630">
        <w:rPr>
          <w:sz w:val="24"/>
          <w:szCs w:val="24"/>
        </w:rPr>
        <w:t xml:space="preserve"> </w:t>
      </w:r>
      <w:r w:rsidRPr="004E1630">
        <w:rPr>
          <w:sz w:val="24"/>
          <w:szCs w:val="24"/>
        </w:rPr>
        <w:t>законодательства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области</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окружающей</w:t>
      </w:r>
      <w:r w:rsidR="00F86750" w:rsidRPr="004E1630">
        <w:rPr>
          <w:sz w:val="24"/>
          <w:szCs w:val="24"/>
        </w:rPr>
        <w:t xml:space="preserve"> </w:t>
      </w:r>
      <w:r w:rsidRPr="004E1630">
        <w:rPr>
          <w:sz w:val="24"/>
          <w:szCs w:val="24"/>
        </w:rPr>
        <w:t>среды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настоящего</w:t>
      </w:r>
      <w:r w:rsidR="00F86750" w:rsidRPr="004E1630">
        <w:rPr>
          <w:sz w:val="24"/>
          <w:szCs w:val="24"/>
        </w:rPr>
        <w:t xml:space="preserve"> </w:t>
      </w:r>
      <w:r w:rsidRPr="004E1630">
        <w:rPr>
          <w:sz w:val="24"/>
          <w:szCs w:val="24"/>
        </w:rPr>
        <w:t>Кодекса),</w:t>
      </w:r>
      <w:r w:rsidR="00F86750" w:rsidRPr="004E1630">
        <w:rPr>
          <w:sz w:val="24"/>
          <w:szCs w:val="24"/>
        </w:rPr>
        <w:t xml:space="preserve"> </w:t>
      </w:r>
      <w:r w:rsidRPr="004E1630">
        <w:rPr>
          <w:sz w:val="24"/>
          <w:szCs w:val="24"/>
        </w:rPr>
        <w:t>станций</w:t>
      </w:r>
      <w:r w:rsidR="00F86750" w:rsidRPr="004E1630">
        <w:rPr>
          <w:sz w:val="24"/>
          <w:szCs w:val="24"/>
        </w:rPr>
        <w:t xml:space="preserve"> </w:t>
      </w:r>
      <w:r w:rsidRPr="004E1630">
        <w:rPr>
          <w:sz w:val="24"/>
          <w:szCs w:val="24"/>
        </w:rPr>
        <w:t>технического</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используемых</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технического</w:t>
      </w:r>
      <w:r w:rsidR="00F86750" w:rsidRPr="004E1630">
        <w:rPr>
          <w:sz w:val="24"/>
          <w:szCs w:val="24"/>
        </w:rPr>
        <w:t xml:space="preserve"> </w:t>
      </w:r>
      <w:r w:rsidRPr="004E1630">
        <w:rPr>
          <w:sz w:val="24"/>
          <w:szCs w:val="24"/>
        </w:rPr>
        <w:t>осмотра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ремонта</w:t>
      </w:r>
      <w:r w:rsidR="00F86750" w:rsidRPr="004E1630">
        <w:rPr>
          <w:sz w:val="24"/>
          <w:szCs w:val="24"/>
        </w:rPr>
        <w:t xml:space="preserve"> </w:t>
      </w:r>
      <w:r w:rsidRPr="004E1630">
        <w:rPr>
          <w:sz w:val="24"/>
          <w:szCs w:val="24"/>
        </w:rPr>
        <w:t>транспортных</w:t>
      </w:r>
      <w:r w:rsidR="00F86750" w:rsidRPr="004E1630">
        <w:rPr>
          <w:sz w:val="24"/>
          <w:szCs w:val="24"/>
        </w:rPr>
        <w:t xml:space="preserve"> </w:t>
      </w:r>
      <w:r w:rsidRPr="004E1630">
        <w:rPr>
          <w:sz w:val="24"/>
          <w:szCs w:val="24"/>
        </w:rPr>
        <w:t>средств,</w:t>
      </w:r>
      <w:r w:rsidR="00F86750" w:rsidRPr="004E1630">
        <w:rPr>
          <w:sz w:val="24"/>
          <w:szCs w:val="24"/>
        </w:rPr>
        <w:t xml:space="preserve"> </w:t>
      </w:r>
      <w:r w:rsidRPr="004E1630">
        <w:rPr>
          <w:sz w:val="24"/>
          <w:szCs w:val="24"/>
        </w:rPr>
        <w:t>осуществление</w:t>
      </w:r>
      <w:r w:rsidR="00F86750" w:rsidRPr="004E1630">
        <w:rPr>
          <w:sz w:val="24"/>
          <w:szCs w:val="24"/>
        </w:rPr>
        <w:t xml:space="preserve"> </w:t>
      </w:r>
      <w:r w:rsidRPr="004E1630">
        <w:rPr>
          <w:sz w:val="24"/>
          <w:szCs w:val="24"/>
        </w:rPr>
        <w:t>мойки</w:t>
      </w:r>
      <w:r w:rsidR="00F86750" w:rsidRPr="004E1630">
        <w:rPr>
          <w:sz w:val="24"/>
          <w:szCs w:val="24"/>
        </w:rPr>
        <w:t xml:space="preserve"> </w:t>
      </w:r>
      <w:r w:rsidRPr="004E1630">
        <w:rPr>
          <w:sz w:val="24"/>
          <w:szCs w:val="24"/>
        </w:rPr>
        <w:t>транспортных</w:t>
      </w:r>
      <w:r w:rsidR="00F86750" w:rsidRPr="004E1630">
        <w:rPr>
          <w:sz w:val="24"/>
          <w:szCs w:val="24"/>
        </w:rPr>
        <w:t xml:space="preserve"> </w:t>
      </w:r>
      <w:r w:rsidRPr="004E1630">
        <w:rPr>
          <w:sz w:val="24"/>
          <w:szCs w:val="24"/>
        </w:rPr>
        <w:t>средств;</w:t>
      </w:r>
    </w:p>
    <w:p w:rsidR="00104372" w:rsidRPr="004E1630" w:rsidRDefault="00104372" w:rsidP="0028053E">
      <w:pPr>
        <w:ind w:firstLine="709"/>
        <w:jc w:val="both"/>
        <w:rPr>
          <w:sz w:val="24"/>
          <w:szCs w:val="24"/>
        </w:rPr>
      </w:pPr>
      <w:r w:rsidRPr="004E1630">
        <w:rPr>
          <w:sz w:val="24"/>
          <w:szCs w:val="24"/>
        </w:rPr>
        <w:t>6)</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специализированных</w:t>
      </w:r>
      <w:r w:rsidR="00F86750" w:rsidRPr="004E1630">
        <w:rPr>
          <w:sz w:val="24"/>
          <w:szCs w:val="24"/>
        </w:rPr>
        <w:t xml:space="preserve"> </w:t>
      </w:r>
      <w:r w:rsidRPr="004E1630">
        <w:rPr>
          <w:sz w:val="24"/>
          <w:szCs w:val="24"/>
        </w:rPr>
        <w:t>хранилищ</w:t>
      </w:r>
      <w:r w:rsidR="00F86750" w:rsidRPr="004E1630">
        <w:rPr>
          <w:sz w:val="24"/>
          <w:szCs w:val="24"/>
        </w:rPr>
        <w:t xml:space="preserve"> </w:t>
      </w:r>
      <w:r w:rsidRPr="004E1630">
        <w:rPr>
          <w:sz w:val="24"/>
          <w:szCs w:val="24"/>
        </w:rPr>
        <w:t>пестицидов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агрохимикатов,</w:t>
      </w:r>
      <w:r w:rsidR="00F86750" w:rsidRPr="004E1630">
        <w:rPr>
          <w:sz w:val="24"/>
          <w:szCs w:val="24"/>
        </w:rPr>
        <w:t xml:space="preserve"> </w:t>
      </w:r>
      <w:r w:rsidRPr="004E1630">
        <w:rPr>
          <w:sz w:val="24"/>
          <w:szCs w:val="24"/>
        </w:rPr>
        <w:t>применение</w:t>
      </w:r>
      <w:r w:rsidR="00F86750" w:rsidRPr="004E1630">
        <w:rPr>
          <w:sz w:val="24"/>
          <w:szCs w:val="24"/>
        </w:rPr>
        <w:t xml:space="preserve"> </w:t>
      </w:r>
      <w:r w:rsidRPr="004E1630">
        <w:rPr>
          <w:sz w:val="24"/>
          <w:szCs w:val="24"/>
        </w:rPr>
        <w:t>пестицидов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агрохимикатов;</w:t>
      </w:r>
    </w:p>
    <w:p w:rsidR="00104372" w:rsidRPr="004E1630" w:rsidRDefault="00104372" w:rsidP="0028053E">
      <w:pPr>
        <w:ind w:firstLine="709"/>
        <w:jc w:val="both"/>
        <w:rPr>
          <w:sz w:val="24"/>
          <w:szCs w:val="24"/>
        </w:rPr>
      </w:pPr>
      <w:r w:rsidRPr="004E1630">
        <w:rPr>
          <w:sz w:val="24"/>
          <w:szCs w:val="24"/>
        </w:rPr>
        <w:t>7)</w:t>
      </w:r>
      <w:r w:rsidR="00F86750" w:rsidRPr="004E1630">
        <w:rPr>
          <w:sz w:val="24"/>
          <w:szCs w:val="24"/>
        </w:rPr>
        <w:t xml:space="preserve"> </w:t>
      </w:r>
      <w:r w:rsidRPr="004E1630">
        <w:rPr>
          <w:sz w:val="24"/>
          <w:szCs w:val="24"/>
        </w:rPr>
        <w:t>сброс</w:t>
      </w:r>
      <w:r w:rsidR="00F86750" w:rsidRPr="004E1630">
        <w:rPr>
          <w:sz w:val="24"/>
          <w:szCs w:val="24"/>
        </w:rPr>
        <w:t xml:space="preserve"> </w:t>
      </w:r>
      <w:r w:rsidRPr="004E1630">
        <w:rPr>
          <w:sz w:val="24"/>
          <w:szCs w:val="24"/>
        </w:rPr>
        <w:t>сточных,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дренажных,</w:t>
      </w:r>
      <w:r w:rsidR="00F86750" w:rsidRPr="004E1630">
        <w:rPr>
          <w:sz w:val="24"/>
          <w:szCs w:val="24"/>
        </w:rPr>
        <w:t xml:space="preserve"> </w:t>
      </w:r>
      <w:r w:rsidRPr="004E1630">
        <w:rPr>
          <w:sz w:val="24"/>
          <w:szCs w:val="24"/>
        </w:rPr>
        <w:t>вод;</w:t>
      </w:r>
    </w:p>
    <w:p w:rsidR="00104372" w:rsidRPr="004E1630" w:rsidRDefault="00104372" w:rsidP="0028053E">
      <w:pPr>
        <w:ind w:firstLine="709"/>
        <w:jc w:val="both"/>
        <w:rPr>
          <w:sz w:val="24"/>
          <w:szCs w:val="24"/>
        </w:rPr>
      </w:pPr>
      <w:r w:rsidRPr="004E1630">
        <w:rPr>
          <w:sz w:val="24"/>
          <w:szCs w:val="24"/>
        </w:rPr>
        <w:t>8)</w:t>
      </w:r>
      <w:r w:rsidR="00F86750" w:rsidRPr="004E1630">
        <w:rPr>
          <w:sz w:val="24"/>
          <w:szCs w:val="24"/>
        </w:rPr>
        <w:t xml:space="preserve"> </w:t>
      </w:r>
      <w:r w:rsidRPr="004E1630">
        <w:rPr>
          <w:sz w:val="24"/>
          <w:szCs w:val="24"/>
        </w:rPr>
        <w:t>разведка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добыча</w:t>
      </w:r>
      <w:r w:rsidR="00F86750" w:rsidRPr="004E1630">
        <w:rPr>
          <w:sz w:val="24"/>
          <w:szCs w:val="24"/>
        </w:rPr>
        <w:t xml:space="preserve"> </w:t>
      </w:r>
      <w:r w:rsidRPr="004E1630">
        <w:rPr>
          <w:sz w:val="24"/>
          <w:szCs w:val="24"/>
        </w:rPr>
        <w:t>общераспространенных</w:t>
      </w:r>
      <w:r w:rsidR="00F86750" w:rsidRPr="004E1630">
        <w:rPr>
          <w:sz w:val="24"/>
          <w:szCs w:val="24"/>
        </w:rPr>
        <w:t xml:space="preserve"> </w:t>
      </w:r>
      <w:r w:rsidRPr="004E1630">
        <w:rPr>
          <w:sz w:val="24"/>
          <w:szCs w:val="24"/>
        </w:rPr>
        <w:t>полезных</w:t>
      </w:r>
      <w:r w:rsidR="00F86750" w:rsidRPr="004E1630">
        <w:rPr>
          <w:sz w:val="24"/>
          <w:szCs w:val="24"/>
        </w:rPr>
        <w:t xml:space="preserve"> </w:t>
      </w:r>
      <w:r w:rsidRPr="004E1630">
        <w:rPr>
          <w:sz w:val="24"/>
          <w:szCs w:val="24"/>
        </w:rPr>
        <w:t>ископаемых</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исключением</w:t>
      </w:r>
      <w:r w:rsidR="00F86750" w:rsidRPr="004E1630">
        <w:rPr>
          <w:sz w:val="24"/>
          <w:szCs w:val="24"/>
        </w:rPr>
        <w:t xml:space="preserve"> </w:t>
      </w:r>
      <w:r w:rsidRPr="004E1630">
        <w:rPr>
          <w:sz w:val="24"/>
          <w:szCs w:val="24"/>
        </w:rPr>
        <w:t>случаев,</w:t>
      </w:r>
      <w:r w:rsidR="00F86750" w:rsidRPr="004E1630">
        <w:rPr>
          <w:sz w:val="24"/>
          <w:szCs w:val="24"/>
        </w:rPr>
        <w:t xml:space="preserve"> </w:t>
      </w:r>
      <w:r w:rsidRPr="004E1630">
        <w:rPr>
          <w:sz w:val="24"/>
          <w:szCs w:val="24"/>
        </w:rPr>
        <w:t>если</w:t>
      </w:r>
      <w:r w:rsidR="00F86750" w:rsidRPr="004E1630">
        <w:rPr>
          <w:sz w:val="24"/>
          <w:szCs w:val="24"/>
        </w:rPr>
        <w:t xml:space="preserve"> </w:t>
      </w:r>
      <w:r w:rsidRPr="004E1630">
        <w:rPr>
          <w:sz w:val="24"/>
          <w:szCs w:val="24"/>
        </w:rPr>
        <w:t>разведка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добыча</w:t>
      </w:r>
      <w:r w:rsidR="00F86750" w:rsidRPr="004E1630">
        <w:rPr>
          <w:sz w:val="24"/>
          <w:szCs w:val="24"/>
        </w:rPr>
        <w:t xml:space="preserve"> </w:t>
      </w:r>
      <w:r w:rsidRPr="004E1630">
        <w:rPr>
          <w:sz w:val="24"/>
          <w:szCs w:val="24"/>
        </w:rPr>
        <w:t>общераспространенных</w:t>
      </w:r>
      <w:r w:rsidR="00F86750" w:rsidRPr="004E1630">
        <w:rPr>
          <w:sz w:val="24"/>
          <w:szCs w:val="24"/>
        </w:rPr>
        <w:t xml:space="preserve"> </w:t>
      </w:r>
      <w:r w:rsidRPr="004E1630">
        <w:rPr>
          <w:sz w:val="24"/>
          <w:szCs w:val="24"/>
        </w:rPr>
        <w:t>полезных</w:t>
      </w:r>
      <w:r w:rsidR="00F86750" w:rsidRPr="004E1630">
        <w:rPr>
          <w:sz w:val="24"/>
          <w:szCs w:val="24"/>
        </w:rPr>
        <w:t xml:space="preserve"> </w:t>
      </w:r>
      <w:r w:rsidRPr="004E1630">
        <w:rPr>
          <w:sz w:val="24"/>
          <w:szCs w:val="24"/>
        </w:rPr>
        <w:t>ископаемых</w:t>
      </w:r>
      <w:r w:rsidR="00F86750" w:rsidRPr="004E1630">
        <w:rPr>
          <w:sz w:val="24"/>
          <w:szCs w:val="24"/>
        </w:rPr>
        <w:t xml:space="preserve"> </w:t>
      </w:r>
      <w:r w:rsidRPr="004E1630">
        <w:rPr>
          <w:sz w:val="24"/>
          <w:szCs w:val="24"/>
        </w:rPr>
        <w:t>осуществляются</w:t>
      </w:r>
      <w:r w:rsidR="00F86750" w:rsidRPr="004E1630">
        <w:rPr>
          <w:sz w:val="24"/>
          <w:szCs w:val="24"/>
        </w:rPr>
        <w:t xml:space="preserve"> </w:t>
      </w:r>
      <w:r w:rsidRPr="004E1630">
        <w:rPr>
          <w:sz w:val="24"/>
          <w:szCs w:val="24"/>
        </w:rPr>
        <w:t>пользователями</w:t>
      </w:r>
      <w:r w:rsidR="00F86750" w:rsidRPr="004E1630">
        <w:rPr>
          <w:sz w:val="24"/>
          <w:szCs w:val="24"/>
        </w:rPr>
        <w:t xml:space="preserve"> </w:t>
      </w:r>
      <w:r w:rsidRPr="004E1630">
        <w:rPr>
          <w:sz w:val="24"/>
          <w:szCs w:val="24"/>
        </w:rPr>
        <w:t>недр,</w:t>
      </w:r>
      <w:r w:rsidR="00F86750" w:rsidRPr="004E1630">
        <w:rPr>
          <w:sz w:val="24"/>
          <w:szCs w:val="24"/>
        </w:rPr>
        <w:t xml:space="preserve"> </w:t>
      </w:r>
      <w:r w:rsidRPr="004E1630">
        <w:rPr>
          <w:sz w:val="24"/>
          <w:szCs w:val="24"/>
        </w:rPr>
        <w:t>осуществляющими</w:t>
      </w:r>
      <w:r w:rsidR="00F86750" w:rsidRPr="004E1630">
        <w:rPr>
          <w:sz w:val="24"/>
          <w:szCs w:val="24"/>
        </w:rPr>
        <w:t xml:space="preserve"> </w:t>
      </w:r>
      <w:r w:rsidRPr="004E1630">
        <w:rPr>
          <w:sz w:val="24"/>
          <w:szCs w:val="24"/>
        </w:rPr>
        <w:t>разведку</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добычу</w:t>
      </w:r>
      <w:r w:rsidR="00F86750" w:rsidRPr="004E1630">
        <w:rPr>
          <w:sz w:val="24"/>
          <w:szCs w:val="24"/>
        </w:rPr>
        <w:t xml:space="preserve"> </w:t>
      </w:r>
      <w:r w:rsidRPr="004E1630">
        <w:rPr>
          <w:sz w:val="24"/>
          <w:szCs w:val="24"/>
        </w:rPr>
        <w:t>иных</w:t>
      </w:r>
      <w:r w:rsidR="00F86750" w:rsidRPr="004E1630">
        <w:rPr>
          <w:sz w:val="24"/>
          <w:szCs w:val="24"/>
        </w:rPr>
        <w:t xml:space="preserve"> </w:t>
      </w:r>
      <w:r w:rsidRPr="004E1630">
        <w:rPr>
          <w:sz w:val="24"/>
          <w:szCs w:val="24"/>
        </w:rPr>
        <w:t>видов</w:t>
      </w:r>
      <w:r w:rsidR="00F86750" w:rsidRPr="004E1630">
        <w:rPr>
          <w:sz w:val="24"/>
          <w:szCs w:val="24"/>
        </w:rPr>
        <w:t xml:space="preserve"> </w:t>
      </w:r>
      <w:r w:rsidRPr="004E1630">
        <w:rPr>
          <w:sz w:val="24"/>
          <w:szCs w:val="24"/>
        </w:rPr>
        <w:t>полезных</w:t>
      </w:r>
      <w:r w:rsidR="00F86750" w:rsidRPr="004E1630">
        <w:rPr>
          <w:sz w:val="24"/>
          <w:szCs w:val="24"/>
        </w:rPr>
        <w:t xml:space="preserve"> </w:t>
      </w:r>
      <w:r w:rsidRPr="004E1630">
        <w:rPr>
          <w:sz w:val="24"/>
          <w:szCs w:val="24"/>
        </w:rPr>
        <w:t>ископаемых,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предоставленных</w:t>
      </w:r>
      <w:r w:rsidR="00F86750" w:rsidRPr="004E1630">
        <w:rPr>
          <w:sz w:val="24"/>
          <w:szCs w:val="24"/>
        </w:rPr>
        <w:t xml:space="preserve"> </w:t>
      </w:r>
      <w:r w:rsidRPr="004E1630">
        <w:rPr>
          <w:sz w:val="24"/>
          <w:szCs w:val="24"/>
        </w:rPr>
        <w:t>им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недрах</w:t>
      </w:r>
      <w:r w:rsidR="00F86750" w:rsidRPr="004E1630">
        <w:rPr>
          <w:sz w:val="24"/>
          <w:szCs w:val="24"/>
        </w:rPr>
        <w:t xml:space="preserve"> </w:t>
      </w:r>
      <w:r w:rsidRPr="004E1630">
        <w:rPr>
          <w:sz w:val="24"/>
          <w:szCs w:val="24"/>
        </w:rPr>
        <w:t>горных</w:t>
      </w:r>
      <w:r w:rsidR="00F86750" w:rsidRPr="004E1630">
        <w:rPr>
          <w:sz w:val="24"/>
          <w:szCs w:val="24"/>
        </w:rPr>
        <w:t xml:space="preserve"> </w:t>
      </w:r>
      <w:r w:rsidRPr="004E1630">
        <w:rPr>
          <w:sz w:val="24"/>
          <w:szCs w:val="24"/>
        </w:rPr>
        <w:t>отводов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геологических</w:t>
      </w:r>
      <w:r w:rsidR="00F86750" w:rsidRPr="004E1630">
        <w:rPr>
          <w:sz w:val="24"/>
          <w:szCs w:val="24"/>
        </w:rPr>
        <w:t xml:space="preserve"> </w:t>
      </w:r>
      <w:r w:rsidRPr="004E1630">
        <w:rPr>
          <w:sz w:val="24"/>
          <w:szCs w:val="24"/>
        </w:rPr>
        <w:t>отводов</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основании</w:t>
      </w:r>
      <w:r w:rsidR="00F86750" w:rsidRPr="004E1630">
        <w:rPr>
          <w:sz w:val="24"/>
          <w:szCs w:val="24"/>
        </w:rPr>
        <w:t xml:space="preserve"> </w:t>
      </w:r>
      <w:r w:rsidRPr="004E1630">
        <w:rPr>
          <w:sz w:val="24"/>
          <w:szCs w:val="24"/>
        </w:rPr>
        <w:t>утвержденного</w:t>
      </w:r>
      <w:r w:rsidR="00F86750" w:rsidRPr="004E1630">
        <w:rPr>
          <w:sz w:val="24"/>
          <w:szCs w:val="24"/>
        </w:rPr>
        <w:t xml:space="preserve"> </w:t>
      </w:r>
      <w:r w:rsidRPr="004E1630">
        <w:rPr>
          <w:sz w:val="24"/>
          <w:szCs w:val="24"/>
        </w:rPr>
        <w:t>технического</w:t>
      </w:r>
      <w:r w:rsidR="00F86750" w:rsidRPr="004E1630">
        <w:rPr>
          <w:sz w:val="24"/>
          <w:szCs w:val="24"/>
        </w:rPr>
        <w:t xml:space="preserve"> </w:t>
      </w:r>
      <w:r w:rsidRPr="004E1630">
        <w:rPr>
          <w:sz w:val="24"/>
          <w:szCs w:val="24"/>
        </w:rPr>
        <w:t>проекта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со</w:t>
      </w:r>
      <w:r w:rsidR="00F86750" w:rsidRPr="004E1630">
        <w:rPr>
          <w:sz w:val="24"/>
          <w:szCs w:val="24"/>
        </w:rPr>
        <w:t xml:space="preserve"> </w:t>
      </w:r>
      <w:r w:rsidRPr="004E1630">
        <w:rPr>
          <w:sz w:val="24"/>
          <w:szCs w:val="24"/>
        </w:rPr>
        <w:t>статьей</w:t>
      </w:r>
      <w:r w:rsidR="00F86750" w:rsidRPr="004E1630">
        <w:rPr>
          <w:sz w:val="24"/>
          <w:szCs w:val="24"/>
        </w:rPr>
        <w:t xml:space="preserve"> </w:t>
      </w:r>
      <w:r w:rsidRPr="004E1630">
        <w:rPr>
          <w:sz w:val="24"/>
          <w:szCs w:val="24"/>
        </w:rPr>
        <w:t>19.1</w:t>
      </w:r>
      <w:r w:rsidR="00F86750" w:rsidRPr="004E1630">
        <w:rPr>
          <w:sz w:val="24"/>
          <w:szCs w:val="24"/>
        </w:rPr>
        <w:t xml:space="preserve"> </w:t>
      </w:r>
      <w:r w:rsidRPr="004E1630">
        <w:rPr>
          <w:sz w:val="24"/>
          <w:szCs w:val="24"/>
        </w:rPr>
        <w:t>Закона</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21</w:t>
      </w:r>
      <w:r w:rsidR="00F86750" w:rsidRPr="004E1630">
        <w:rPr>
          <w:sz w:val="24"/>
          <w:szCs w:val="24"/>
        </w:rPr>
        <w:t xml:space="preserve"> </w:t>
      </w:r>
      <w:r w:rsidRPr="004E1630">
        <w:rPr>
          <w:sz w:val="24"/>
          <w:szCs w:val="24"/>
        </w:rPr>
        <w:t>февраля</w:t>
      </w:r>
      <w:r w:rsidR="00F86750" w:rsidRPr="004E1630">
        <w:rPr>
          <w:sz w:val="24"/>
          <w:szCs w:val="24"/>
        </w:rPr>
        <w:t xml:space="preserve"> </w:t>
      </w:r>
      <w:r w:rsidRPr="004E1630">
        <w:rPr>
          <w:sz w:val="24"/>
          <w:szCs w:val="24"/>
        </w:rPr>
        <w:t>1992</w:t>
      </w:r>
      <w:r w:rsidR="00F86750" w:rsidRPr="004E1630">
        <w:rPr>
          <w:sz w:val="24"/>
          <w:szCs w:val="24"/>
        </w:rPr>
        <w:t xml:space="preserve"> </w:t>
      </w:r>
      <w:r w:rsidRPr="004E1630">
        <w:rPr>
          <w:sz w:val="24"/>
          <w:szCs w:val="24"/>
        </w:rPr>
        <w:t>года</w:t>
      </w:r>
      <w:r w:rsidR="00F86750" w:rsidRPr="004E1630">
        <w:rPr>
          <w:sz w:val="24"/>
          <w:szCs w:val="24"/>
        </w:rPr>
        <w:t xml:space="preserve"> </w:t>
      </w:r>
      <w:r w:rsidRPr="004E1630">
        <w:rPr>
          <w:sz w:val="24"/>
          <w:szCs w:val="24"/>
        </w:rPr>
        <w:t>№2395-I</w:t>
      </w:r>
      <w:r w:rsidR="00F86750" w:rsidRPr="004E1630">
        <w:rPr>
          <w:sz w:val="24"/>
          <w:szCs w:val="24"/>
        </w:rPr>
        <w:t xml:space="preserve"> </w:t>
      </w:r>
      <w:r w:rsidR="00DB798A" w:rsidRPr="004E1630">
        <w:rPr>
          <w:sz w:val="24"/>
          <w:szCs w:val="24"/>
        </w:rPr>
        <w:t>«</w:t>
      </w:r>
      <w:r w:rsidRPr="004E1630">
        <w:rPr>
          <w:sz w:val="24"/>
          <w:szCs w:val="24"/>
        </w:rPr>
        <w:t>О</w:t>
      </w:r>
      <w:r w:rsidR="00F86750" w:rsidRPr="004E1630">
        <w:rPr>
          <w:sz w:val="24"/>
          <w:szCs w:val="24"/>
        </w:rPr>
        <w:t xml:space="preserve"> </w:t>
      </w:r>
      <w:r w:rsidRPr="004E1630">
        <w:rPr>
          <w:sz w:val="24"/>
          <w:szCs w:val="24"/>
        </w:rPr>
        <w:t>недрах</w:t>
      </w:r>
      <w:r w:rsidR="00DB798A" w:rsidRPr="004E1630">
        <w:rPr>
          <w:sz w:val="24"/>
          <w:szCs w:val="24"/>
        </w:rPr>
        <w:t>»</w:t>
      </w:r>
      <w:r w:rsidRPr="004E1630">
        <w:rPr>
          <w:sz w:val="24"/>
          <w:szCs w:val="24"/>
        </w:rPr>
        <w:t>).</w:t>
      </w:r>
    </w:p>
    <w:p w:rsidR="00104372" w:rsidRPr="004E1630" w:rsidRDefault="00104372" w:rsidP="0028053E">
      <w:pPr>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водоохранных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допускаются</w:t>
      </w:r>
      <w:r w:rsidR="00F86750" w:rsidRPr="004E1630">
        <w:rPr>
          <w:sz w:val="24"/>
          <w:szCs w:val="24"/>
        </w:rPr>
        <w:t xml:space="preserve"> </w:t>
      </w:r>
      <w:r w:rsidRPr="004E1630">
        <w:rPr>
          <w:sz w:val="24"/>
          <w:szCs w:val="24"/>
        </w:rPr>
        <w:t>проектирование,</w:t>
      </w:r>
      <w:r w:rsidR="00F86750" w:rsidRPr="004E1630">
        <w:rPr>
          <w:sz w:val="24"/>
          <w:szCs w:val="24"/>
        </w:rPr>
        <w:t xml:space="preserve"> </w:t>
      </w:r>
      <w:r w:rsidRPr="004E1630">
        <w:rPr>
          <w:sz w:val="24"/>
          <w:szCs w:val="24"/>
        </w:rPr>
        <w:t>строительство,</w:t>
      </w:r>
      <w:r w:rsidR="00F86750" w:rsidRPr="004E1630">
        <w:rPr>
          <w:sz w:val="24"/>
          <w:szCs w:val="24"/>
        </w:rPr>
        <w:t xml:space="preserve"> </w:t>
      </w:r>
      <w:r w:rsidRPr="004E1630">
        <w:rPr>
          <w:sz w:val="24"/>
          <w:szCs w:val="24"/>
        </w:rPr>
        <w:t>реконструкция,</w:t>
      </w:r>
      <w:r w:rsidR="00F86750" w:rsidRPr="004E1630">
        <w:rPr>
          <w:sz w:val="24"/>
          <w:szCs w:val="24"/>
        </w:rPr>
        <w:t xml:space="preserve"> </w:t>
      </w:r>
      <w:r w:rsidRPr="004E1630">
        <w:rPr>
          <w:sz w:val="24"/>
          <w:szCs w:val="24"/>
        </w:rPr>
        <w:t>ввод</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эксплуатацию,</w:t>
      </w:r>
      <w:r w:rsidR="00F86750" w:rsidRPr="004E1630">
        <w:rPr>
          <w:sz w:val="24"/>
          <w:szCs w:val="24"/>
        </w:rPr>
        <w:t xml:space="preserve"> </w:t>
      </w:r>
      <w:r w:rsidRPr="004E1630">
        <w:rPr>
          <w:sz w:val="24"/>
          <w:szCs w:val="24"/>
        </w:rPr>
        <w:t>эксплуатация</w:t>
      </w:r>
      <w:r w:rsidR="00F86750" w:rsidRPr="004E1630">
        <w:rPr>
          <w:sz w:val="24"/>
          <w:szCs w:val="24"/>
        </w:rPr>
        <w:t xml:space="preserve"> </w:t>
      </w:r>
      <w:r w:rsidRPr="004E1630">
        <w:rPr>
          <w:sz w:val="24"/>
          <w:szCs w:val="24"/>
        </w:rPr>
        <w:t>хозяйственных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условии</w:t>
      </w:r>
      <w:r w:rsidR="00F86750" w:rsidRPr="004E1630">
        <w:rPr>
          <w:sz w:val="24"/>
          <w:szCs w:val="24"/>
        </w:rPr>
        <w:t xml:space="preserve"> </w:t>
      </w:r>
      <w:r w:rsidRPr="004E1630">
        <w:rPr>
          <w:sz w:val="24"/>
          <w:szCs w:val="24"/>
        </w:rPr>
        <w:t>оборудования</w:t>
      </w:r>
      <w:r w:rsidR="00F86750" w:rsidRPr="004E1630">
        <w:rPr>
          <w:sz w:val="24"/>
          <w:szCs w:val="24"/>
        </w:rPr>
        <w:t xml:space="preserve"> </w:t>
      </w:r>
      <w:r w:rsidRPr="004E1630">
        <w:rPr>
          <w:sz w:val="24"/>
          <w:szCs w:val="24"/>
        </w:rPr>
        <w:t>таких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сооружениями,</w:t>
      </w:r>
      <w:r w:rsidR="00F86750" w:rsidRPr="004E1630">
        <w:rPr>
          <w:sz w:val="24"/>
          <w:szCs w:val="24"/>
        </w:rPr>
        <w:t xml:space="preserve"> </w:t>
      </w:r>
      <w:r w:rsidRPr="004E1630">
        <w:rPr>
          <w:sz w:val="24"/>
          <w:szCs w:val="24"/>
        </w:rPr>
        <w:t>обеспечивающими</w:t>
      </w:r>
      <w:r w:rsidR="00F86750" w:rsidRPr="004E1630">
        <w:rPr>
          <w:sz w:val="24"/>
          <w:szCs w:val="24"/>
        </w:rPr>
        <w:t xml:space="preserve"> </w:t>
      </w:r>
      <w:r w:rsidRPr="004E1630">
        <w:rPr>
          <w:sz w:val="24"/>
          <w:szCs w:val="24"/>
        </w:rPr>
        <w:t>охрану</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загрязнения,</w:t>
      </w:r>
      <w:r w:rsidR="00F86750" w:rsidRPr="004E1630">
        <w:rPr>
          <w:sz w:val="24"/>
          <w:szCs w:val="24"/>
        </w:rPr>
        <w:t xml:space="preserve"> </w:t>
      </w:r>
      <w:r w:rsidRPr="004E1630">
        <w:rPr>
          <w:sz w:val="24"/>
          <w:szCs w:val="24"/>
        </w:rPr>
        <w:t>засорения,</w:t>
      </w:r>
      <w:r w:rsidR="00F86750" w:rsidRPr="004E1630">
        <w:rPr>
          <w:sz w:val="24"/>
          <w:szCs w:val="24"/>
        </w:rPr>
        <w:t xml:space="preserve"> </w:t>
      </w:r>
      <w:r w:rsidRPr="004E1630">
        <w:rPr>
          <w:sz w:val="24"/>
          <w:szCs w:val="24"/>
        </w:rPr>
        <w:t>заиления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истощения</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водным</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области</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окружающей</w:t>
      </w:r>
      <w:r w:rsidR="00F86750" w:rsidRPr="004E1630">
        <w:rPr>
          <w:sz w:val="24"/>
          <w:szCs w:val="24"/>
        </w:rPr>
        <w:t xml:space="preserve"> </w:t>
      </w:r>
      <w:r w:rsidRPr="004E1630">
        <w:rPr>
          <w:sz w:val="24"/>
          <w:szCs w:val="24"/>
        </w:rPr>
        <w:t>среды.</w:t>
      </w:r>
      <w:r w:rsidR="00F86750" w:rsidRPr="004E1630">
        <w:rPr>
          <w:sz w:val="24"/>
          <w:szCs w:val="24"/>
        </w:rPr>
        <w:t xml:space="preserve"> </w:t>
      </w:r>
      <w:r w:rsidRPr="004E1630">
        <w:rPr>
          <w:sz w:val="24"/>
          <w:szCs w:val="24"/>
        </w:rPr>
        <w:t>Выбор</w:t>
      </w:r>
      <w:r w:rsidR="00F86750" w:rsidRPr="004E1630">
        <w:rPr>
          <w:sz w:val="24"/>
          <w:szCs w:val="24"/>
        </w:rPr>
        <w:t xml:space="preserve"> </w:t>
      </w:r>
      <w:r w:rsidRPr="004E1630">
        <w:rPr>
          <w:sz w:val="24"/>
          <w:szCs w:val="24"/>
        </w:rPr>
        <w:t>типа</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обеспечивающего</w:t>
      </w:r>
      <w:r w:rsidR="00F86750" w:rsidRPr="004E1630">
        <w:rPr>
          <w:sz w:val="24"/>
          <w:szCs w:val="24"/>
        </w:rPr>
        <w:t xml:space="preserve"> </w:t>
      </w:r>
      <w:r w:rsidRPr="004E1630">
        <w:rPr>
          <w:sz w:val="24"/>
          <w:szCs w:val="24"/>
        </w:rPr>
        <w:t>охрану</w:t>
      </w:r>
      <w:r w:rsidR="00F86750" w:rsidRPr="004E1630">
        <w:rPr>
          <w:sz w:val="24"/>
          <w:szCs w:val="24"/>
        </w:rPr>
        <w:t xml:space="preserve"> </w:t>
      </w:r>
      <w:r w:rsidRPr="004E1630">
        <w:rPr>
          <w:sz w:val="24"/>
          <w:szCs w:val="24"/>
        </w:rPr>
        <w:t>водного</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загрязнения,</w:t>
      </w:r>
      <w:r w:rsidR="00F86750" w:rsidRPr="004E1630">
        <w:rPr>
          <w:sz w:val="24"/>
          <w:szCs w:val="24"/>
        </w:rPr>
        <w:t xml:space="preserve"> </w:t>
      </w:r>
      <w:r w:rsidRPr="004E1630">
        <w:rPr>
          <w:sz w:val="24"/>
          <w:szCs w:val="24"/>
        </w:rPr>
        <w:t>засорения,</w:t>
      </w:r>
      <w:r w:rsidR="00F86750" w:rsidRPr="004E1630">
        <w:rPr>
          <w:sz w:val="24"/>
          <w:szCs w:val="24"/>
        </w:rPr>
        <w:t xml:space="preserve"> </w:t>
      </w:r>
      <w:r w:rsidRPr="004E1630">
        <w:rPr>
          <w:sz w:val="24"/>
          <w:szCs w:val="24"/>
        </w:rPr>
        <w:t>заиления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истощения</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осуществляется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учетом</w:t>
      </w:r>
      <w:r w:rsidR="00F86750" w:rsidRPr="004E1630">
        <w:rPr>
          <w:sz w:val="24"/>
          <w:szCs w:val="24"/>
        </w:rPr>
        <w:t xml:space="preserve"> </w:t>
      </w:r>
      <w:r w:rsidRPr="004E1630">
        <w:rPr>
          <w:sz w:val="24"/>
          <w:szCs w:val="24"/>
        </w:rPr>
        <w:t>необходимости</w:t>
      </w:r>
      <w:r w:rsidR="00F86750" w:rsidRPr="004E1630">
        <w:rPr>
          <w:sz w:val="24"/>
          <w:szCs w:val="24"/>
        </w:rPr>
        <w:t xml:space="preserve"> </w:t>
      </w:r>
      <w:r w:rsidRPr="004E1630">
        <w:rPr>
          <w:sz w:val="24"/>
          <w:szCs w:val="24"/>
        </w:rPr>
        <w:t>соблюдения</w:t>
      </w:r>
      <w:r w:rsidR="00F86750" w:rsidRPr="004E1630">
        <w:rPr>
          <w:sz w:val="24"/>
          <w:szCs w:val="24"/>
        </w:rPr>
        <w:t xml:space="preserve"> </w:t>
      </w:r>
      <w:r w:rsidRPr="004E1630">
        <w:rPr>
          <w:sz w:val="24"/>
          <w:szCs w:val="24"/>
        </w:rPr>
        <w:t>установленных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области</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окружающей</w:t>
      </w:r>
      <w:r w:rsidR="00F86750" w:rsidRPr="004E1630">
        <w:rPr>
          <w:sz w:val="24"/>
          <w:szCs w:val="24"/>
        </w:rPr>
        <w:t xml:space="preserve"> </w:t>
      </w:r>
      <w:r w:rsidRPr="004E1630">
        <w:rPr>
          <w:sz w:val="24"/>
          <w:szCs w:val="24"/>
        </w:rPr>
        <w:t>среды</w:t>
      </w:r>
      <w:r w:rsidR="00F86750" w:rsidRPr="004E1630">
        <w:rPr>
          <w:sz w:val="24"/>
          <w:szCs w:val="24"/>
        </w:rPr>
        <w:t xml:space="preserve"> </w:t>
      </w:r>
      <w:r w:rsidRPr="004E1630">
        <w:rPr>
          <w:sz w:val="24"/>
          <w:szCs w:val="24"/>
        </w:rPr>
        <w:t>нормативов</w:t>
      </w:r>
      <w:r w:rsidR="00F86750" w:rsidRPr="004E1630">
        <w:rPr>
          <w:sz w:val="24"/>
          <w:szCs w:val="24"/>
        </w:rPr>
        <w:t xml:space="preserve"> </w:t>
      </w:r>
      <w:r w:rsidRPr="004E1630">
        <w:rPr>
          <w:sz w:val="24"/>
          <w:szCs w:val="24"/>
        </w:rPr>
        <w:t>допустимых</w:t>
      </w:r>
      <w:r w:rsidR="00F86750" w:rsidRPr="004E1630">
        <w:rPr>
          <w:sz w:val="24"/>
          <w:szCs w:val="24"/>
        </w:rPr>
        <w:t xml:space="preserve"> </w:t>
      </w:r>
      <w:r w:rsidRPr="004E1630">
        <w:rPr>
          <w:sz w:val="24"/>
          <w:szCs w:val="24"/>
        </w:rPr>
        <w:t>сбросов</w:t>
      </w:r>
      <w:r w:rsidR="00F86750" w:rsidRPr="004E1630">
        <w:rPr>
          <w:sz w:val="24"/>
          <w:szCs w:val="24"/>
        </w:rPr>
        <w:t xml:space="preserve"> </w:t>
      </w:r>
      <w:r w:rsidRPr="004E1630">
        <w:rPr>
          <w:sz w:val="24"/>
          <w:szCs w:val="24"/>
        </w:rPr>
        <w:t>загрязняющих</w:t>
      </w:r>
      <w:r w:rsidR="00F86750" w:rsidRPr="004E1630">
        <w:rPr>
          <w:sz w:val="24"/>
          <w:szCs w:val="24"/>
        </w:rPr>
        <w:t xml:space="preserve"> </w:t>
      </w:r>
      <w:r w:rsidRPr="004E1630">
        <w:rPr>
          <w:sz w:val="24"/>
          <w:szCs w:val="24"/>
        </w:rPr>
        <w:t>веществ,</w:t>
      </w:r>
      <w:r w:rsidR="00F86750" w:rsidRPr="004E1630">
        <w:rPr>
          <w:sz w:val="24"/>
          <w:szCs w:val="24"/>
        </w:rPr>
        <w:t xml:space="preserve"> </w:t>
      </w:r>
      <w:r w:rsidRPr="004E1630">
        <w:rPr>
          <w:sz w:val="24"/>
          <w:szCs w:val="24"/>
        </w:rPr>
        <w:t>иных</w:t>
      </w:r>
      <w:r w:rsidR="00F86750" w:rsidRPr="004E1630">
        <w:rPr>
          <w:sz w:val="24"/>
          <w:szCs w:val="24"/>
        </w:rPr>
        <w:t xml:space="preserve"> </w:t>
      </w:r>
      <w:r w:rsidRPr="004E1630">
        <w:rPr>
          <w:sz w:val="24"/>
          <w:szCs w:val="24"/>
        </w:rPr>
        <w:t>веществ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микроорганизмов.</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целях</w:t>
      </w:r>
      <w:r w:rsidR="00F86750" w:rsidRPr="004E1630">
        <w:rPr>
          <w:sz w:val="24"/>
          <w:szCs w:val="24"/>
        </w:rPr>
        <w:t xml:space="preserve"> </w:t>
      </w:r>
      <w:r w:rsidRPr="004E1630">
        <w:rPr>
          <w:sz w:val="24"/>
          <w:szCs w:val="24"/>
        </w:rPr>
        <w:t>настоящей</w:t>
      </w:r>
      <w:r w:rsidR="00F86750" w:rsidRPr="004E1630">
        <w:rPr>
          <w:sz w:val="24"/>
          <w:szCs w:val="24"/>
        </w:rPr>
        <w:t xml:space="preserve"> </w:t>
      </w:r>
      <w:r w:rsidRPr="004E1630">
        <w:rPr>
          <w:sz w:val="24"/>
          <w:szCs w:val="24"/>
        </w:rPr>
        <w:t>статьи</w:t>
      </w:r>
      <w:r w:rsidR="00F86750" w:rsidRPr="004E1630">
        <w:rPr>
          <w:sz w:val="24"/>
          <w:szCs w:val="24"/>
        </w:rPr>
        <w:t xml:space="preserve"> </w:t>
      </w:r>
      <w:r w:rsidRPr="004E1630">
        <w:rPr>
          <w:sz w:val="24"/>
          <w:szCs w:val="24"/>
        </w:rPr>
        <w:t>под</w:t>
      </w:r>
      <w:r w:rsidR="00F86750" w:rsidRPr="004E1630">
        <w:rPr>
          <w:sz w:val="24"/>
          <w:szCs w:val="24"/>
        </w:rPr>
        <w:t xml:space="preserve"> </w:t>
      </w:r>
      <w:r w:rsidRPr="004E1630">
        <w:rPr>
          <w:sz w:val="24"/>
          <w:szCs w:val="24"/>
        </w:rPr>
        <w:t>сооружениями,</w:t>
      </w:r>
      <w:r w:rsidR="00F86750" w:rsidRPr="004E1630">
        <w:rPr>
          <w:sz w:val="24"/>
          <w:szCs w:val="24"/>
        </w:rPr>
        <w:t xml:space="preserve"> </w:t>
      </w:r>
      <w:r w:rsidRPr="004E1630">
        <w:rPr>
          <w:sz w:val="24"/>
          <w:szCs w:val="24"/>
        </w:rPr>
        <w:t>обеспечивающими</w:t>
      </w:r>
      <w:r w:rsidR="00F86750" w:rsidRPr="004E1630">
        <w:rPr>
          <w:sz w:val="24"/>
          <w:szCs w:val="24"/>
        </w:rPr>
        <w:t xml:space="preserve"> </w:t>
      </w:r>
      <w:r w:rsidRPr="004E1630">
        <w:rPr>
          <w:sz w:val="24"/>
          <w:szCs w:val="24"/>
        </w:rPr>
        <w:t>охрану</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загрязнения,</w:t>
      </w:r>
      <w:r w:rsidR="00F86750" w:rsidRPr="004E1630">
        <w:rPr>
          <w:sz w:val="24"/>
          <w:szCs w:val="24"/>
        </w:rPr>
        <w:t xml:space="preserve"> </w:t>
      </w:r>
      <w:r w:rsidRPr="004E1630">
        <w:rPr>
          <w:sz w:val="24"/>
          <w:szCs w:val="24"/>
        </w:rPr>
        <w:t>засорения,</w:t>
      </w:r>
      <w:r w:rsidR="00F86750" w:rsidRPr="004E1630">
        <w:rPr>
          <w:sz w:val="24"/>
          <w:szCs w:val="24"/>
        </w:rPr>
        <w:t xml:space="preserve"> </w:t>
      </w:r>
      <w:r w:rsidRPr="004E1630">
        <w:rPr>
          <w:sz w:val="24"/>
          <w:szCs w:val="24"/>
        </w:rPr>
        <w:t>заиления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истощения</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понимаются:</w:t>
      </w:r>
    </w:p>
    <w:p w:rsidR="00104372" w:rsidRPr="004E1630" w:rsidRDefault="00104372"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централизованные</w:t>
      </w:r>
      <w:r w:rsidR="00F86750" w:rsidRPr="004E1630">
        <w:rPr>
          <w:sz w:val="24"/>
          <w:szCs w:val="24"/>
        </w:rPr>
        <w:t xml:space="preserve"> </w:t>
      </w:r>
      <w:r w:rsidRPr="004E1630">
        <w:rPr>
          <w:sz w:val="24"/>
          <w:szCs w:val="24"/>
        </w:rPr>
        <w:t>системы</w:t>
      </w:r>
      <w:r w:rsidR="00F86750" w:rsidRPr="004E1630">
        <w:rPr>
          <w:sz w:val="24"/>
          <w:szCs w:val="24"/>
        </w:rPr>
        <w:t xml:space="preserve"> </w:t>
      </w:r>
      <w:r w:rsidRPr="004E1630">
        <w:rPr>
          <w:sz w:val="24"/>
          <w:szCs w:val="24"/>
        </w:rPr>
        <w:t>водоотведения</w:t>
      </w:r>
      <w:r w:rsidR="00F86750" w:rsidRPr="004E1630">
        <w:rPr>
          <w:sz w:val="24"/>
          <w:szCs w:val="24"/>
        </w:rPr>
        <w:t xml:space="preserve"> </w:t>
      </w:r>
      <w:r w:rsidRPr="004E1630">
        <w:rPr>
          <w:sz w:val="24"/>
          <w:szCs w:val="24"/>
        </w:rPr>
        <w:t>(канализации),</w:t>
      </w:r>
      <w:r w:rsidR="00F86750" w:rsidRPr="004E1630">
        <w:rPr>
          <w:sz w:val="24"/>
          <w:szCs w:val="24"/>
        </w:rPr>
        <w:t xml:space="preserve"> </w:t>
      </w:r>
      <w:r w:rsidRPr="004E1630">
        <w:rPr>
          <w:sz w:val="24"/>
          <w:szCs w:val="24"/>
        </w:rPr>
        <w:t>централизованные</w:t>
      </w:r>
      <w:r w:rsidR="00F86750" w:rsidRPr="004E1630">
        <w:rPr>
          <w:sz w:val="24"/>
          <w:szCs w:val="24"/>
        </w:rPr>
        <w:t xml:space="preserve"> </w:t>
      </w:r>
      <w:r w:rsidRPr="004E1630">
        <w:rPr>
          <w:sz w:val="24"/>
          <w:szCs w:val="24"/>
        </w:rPr>
        <w:t>ливневые</w:t>
      </w:r>
      <w:r w:rsidR="00F86750" w:rsidRPr="004E1630">
        <w:rPr>
          <w:sz w:val="24"/>
          <w:szCs w:val="24"/>
        </w:rPr>
        <w:t xml:space="preserve"> </w:t>
      </w:r>
      <w:r w:rsidRPr="004E1630">
        <w:rPr>
          <w:sz w:val="24"/>
          <w:szCs w:val="24"/>
        </w:rPr>
        <w:t>системы</w:t>
      </w:r>
      <w:r w:rsidR="00F86750" w:rsidRPr="004E1630">
        <w:rPr>
          <w:sz w:val="24"/>
          <w:szCs w:val="24"/>
        </w:rPr>
        <w:t xml:space="preserve"> </w:t>
      </w:r>
      <w:r w:rsidRPr="004E1630">
        <w:rPr>
          <w:sz w:val="24"/>
          <w:szCs w:val="24"/>
        </w:rPr>
        <w:t>водоотведения;</w:t>
      </w:r>
    </w:p>
    <w:p w:rsidR="00104372" w:rsidRPr="004E1630" w:rsidRDefault="00104372"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системы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отведения</w:t>
      </w:r>
      <w:r w:rsidR="00F86750" w:rsidRPr="004E1630">
        <w:rPr>
          <w:sz w:val="24"/>
          <w:szCs w:val="24"/>
        </w:rPr>
        <w:t xml:space="preserve"> </w:t>
      </w:r>
      <w:r w:rsidRPr="004E1630">
        <w:rPr>
          <w:sz w:val="24"/>
          <w:szCs w:val="24"/>
        </w:rPr>
        <w:t>(сброса)</w:t>
      </w:r>
      <w:r w:rsidR="00F86750" w:rsidRPr="004E1630">
        <w:rPr>
          <w:sz w:val="24"/>
          <w:szCs w:val="24"/>
        </w:rPr>
        <w:t xml:space="preserve"> </w:t>
      </w:r>
      <w:r w:rsidRPr="004E1630">
        <w:rPr>
          <w:sz w:val="24"/>
          <w:szCs w:val="24"/>
        </w:rPr>
        <w:t>сточных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централизованные</w:t>
      </w:r>
      <w:r w:rsidR="00F86750" w:rsidRPr="004E1630">
        <w:rPr>
          <w:sz w:val="24"/>
          <w:szCs w:val="24"/>
        </w:rPr>
        <w:t xml:space="preserve"> </w:t>
      </w:r>
      <w:r w:rsidRPr="004E1630">
        <w:rPr>
          <w:sz w:val="24"/>
          <w:szCs w:val="24"/>
        </w:rPr>
        <w:t>системы</w:t>
      </w:r>
      <w:r w:rsidR="00F86750" w:rsidRPr="004E1630">
        <w:rPr>
          <w:sz w:val="24"/>
          <w:szCs w:val="24"/>
        </w:rPr>
        <w:t xml:space="preserve"> </w:t>
      </w:r>
      <w:r w:rsidRPr="004E1630">
        <w:rPr>
          <w:sz w:val="24"/>
          <w:szCs w:val="24"/>
        </w:rPr>
        <w:t>водоотведения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дождевых,</w:t>
      </w:r>
      <w:r w:rsidR="00F86750" w:rsidRPr="004E1630">
        <w:rPr>
          <w:sz w:val="24"/>
          <w:szCs w:val="24"/>
        </w:rPr>
        <w:t xml:space="preserve"> </w:t>
      </w:r>
      <w:r w:rsidRPr="004E1630">
        <w:rPr>
          <w:sz w:val="24"/>
          <w:szCs w:val="24"/>
        </w:rPr>
        <w:t>талых,</w:t>
      </w:r>
      <w:r w:rsidR="00F86750" w:rsidRPr="004E1630">
        <w:rPr>
          <w:sz w:val="24"/>
          <w:szCs w:val="24"/>
        </w:rPr>
        <w:t xml:space="preserve"> </w:t>
      </w:r>
      <w:r w:rsidRPr="004E1630">
        <w:rPr>
          <w:sz w:val="24"/>
          <w:szCs w:val="24"/>
        </w:rPr>
        <w:t>инфильтрационных,</w:t>
      </w:r>
      <w:r w:rsidR="00F86750" w:rsidRPr="004E1630">
        <w:rPr>
          <w:sz w:val="24"/>
          <w:szCs w:val="24"/>
        </w:rPr>
        <w:t xml:space="preserve"> </w:t>
      </w:r>
      <w:r w:rsidRPr="004E1630">
        <w:rPr>
          <w:sz w:val="24"/>
          <w:szCs w:val="24"/>
        </w:rPr>
        <w:t>поливомоечных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дренажных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если</w:t>
      </w:r>
      <w:r w:rsidR="00F86750" w:rsidRPr="004E1630">
        <w:rPr>
          <w:sz w:val="24"/>
          <w:szCs w:val="24"/>
        </w:rPr>
        <w:t xml:space="preserve"> </w:t>
      </w:r>
      <w:r w:rsidRPr="004E1630">
        <w:rPr>
          <w:sz w:val="24"/>
          <w:szCs w:val="24"/>
        </w:rPr>
        <w:t>они</w:t>
      </w:r>
      <w:r w:rsidR="00F86750" w:rsidRPr="004E1630">
        <w:rPr>
          <w:sz w:val="24"/>
          <w:szCs w:val="24"/>
        </w:rPr>
        <w:t xml:space="preserve"> </w:t>
      </w:r>
      <w:r w:rsidRPr="004E1630">
        <w:rPr>
          <w:sz w:val="24"/>
          <w:szCs w:val="24"/>
        </w:rPr>
        <w:t>предназначены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приема</w:t>
      </w:r>
      <w:r w:rsidR="00F86750" w:rsidRPr="004E1630">
        <w:rPr>
          <w:sz w:val="24"/>
          <w:szCs w:val="24"/>
        </w:rPr>
        <w:t xml:space="preserve"> </w:t>
      </w:r>
      <w:r w:rsidRPr="004E1630">
        <w:rPr>
          <w:sz w:val="24"/>
          <w:szCs w:val="24"/>
        </w:rPr>
        <w:t>таких</w:t>
      </w:r>
      <w:r w:rsidR="00F86750" w:rsidRPr="004E1630">
        <w:rPr>
          <w:sz w:val="24"/>
          <w:szCs w:val="24"/>
        </w:rPr>
        <w:t xml:space="preserve"> </w:t>
      </w:r>
      <w:r w:rsidRPr="004E1630">
        <w:rPr>
          <w:sz w:val="24"/>
          <w:szCs w:val="24"/>
        </w:rPr>
        <w:t>вод;</w:t>
      </w:r>
    </w:p>
    <w:p w:rsidR="00104372" w:rsidRPr="004E1630" w:rsidRDefault="00104372"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локальные</w:t>
      </w:r>
      <w:r w:rsidR="00F86750" w:rsidRPr="004E1630">
        <w:rPr>
          <w:sz w:val="24"/>
          <w:szCs w:val="24"/>
        </w:rPr>
        <w:t xml:space="preserve"> </w:t>
      </w:r>
      <w:r w:rsidRPr="004E1630">
        <w:rPr>
          <w:sz w:val="24"/>
          <w:szCs w:val="24"/>
        </w:rPr>
        <w:t>очистные</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очистки</w:t>
      </w:r>
      <w:r w:rsidR="00F86750" w:rsidRPr="004E1630">
        <w:rPr>
          <w:sz w:val="24"/>
          <w:szCs w:val="24"/>
        </w:rPr>
        <w:t xml:space="preserve"> </w:t>
      </w:r>
      <w:r w:rsidRPr="004E1630">
        <w:rPr>
          <w:sz w:val="24"/>
          <w:szCs w:val="24"/>
        </w:rPr>
        <w:t>сточных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дождевых,</w:t>
      </w:r>
      <w:r w:rsidR="00F86750" w:rsidRPr="004E1630">
        <w:rPr>
          <w:sz w:val="24"/>
          <w:szCs w:val="24"/>
        </w:rPr>
        <w:t xml:space="preserve"> </w:t>
      </w:r>
      <w:r w:rsidRPr="004E1630">
        <w:rPr>
          <w:sz w:val="24"/>
          <w:szCs w:val="24"/>
        </w:rPr>
        <w:t>талых,</w:t>
      </w:r>
      <w:r w:rsidR="00F86750" w:rsidRPr="004E1630">
        <w:rPr>
          <w:sz w:val="24"/>
          <w:szCs w:val="24"/>
        </w:rPr>
        <w:t xml:space="preserve"> </w:t>
      </w:r>
      <w:r w:rsidRPr="004E1630">
        <w:rPr>
          <w:sz w:val="24"/>
          <w:szCs w:val="24"/>
        </w:rPr>
        <w:t>инфильтрационных,</w:t>
      </w:r>
      <w:r w:rsidR="00F86750" w:rsidRPr="004E1630">
        <w:rPr>
          <w:sz w:val="24"/>
          <w:szCs w:val="24"/>
        </w:rPr>
        <w:t xml:space="preserve"> </w:t>
      </w:r>
      <w:r w:rsidRPr="004E1630">
        <w:rPr>
          <w:sz w:val="24"/>
          <w:szCs w:val="24"/>
        </w:rPr>
        <w:t>поливомоечных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дренажных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обеспечивающие</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очистку</w:t>
      </w:r>
      <w:r w:rsidR="00F86750" w:rsidRPr="004E1630">
        <w:rPr>
          <w:sz w:val="24"/>
          <w:szCs w:val="24"/>
        </w:rPr>
        <w:t xml:space="preserve"> </w:t>
      </w:r>
      <w:r w:rsidRPr="004E1630">
        <w:rPr>
          <w:sz w:val="24"/>
          <w:szCs w:val="24"/>
        </w:rPr>
        <w:t>исходя</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нормативов,</w:t>
      </w:r>
      <w:r w:rsidR="00F86750" w:rsidRPr="004E1630">
        <w:rPr>
          <w:sz w:val="24"/>
          <w:szCs w:val="24"/>
        </w:rPr>
        <w:t xml:space="preserve"> </w:t>
      </w:r>
      <w:r w:rsidRPr="004E1630">
        <w:rPr>
          <w:sz w:val="24"/>
          <w:szCs w:val="24"/>
        </w:rPr>
        <w:t>установленных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требованиями</w:t>
      </w:r>
      <w:r w:rsidR="00F86750" w:rsidRPr="004E1630">
        <w:rPr>
          <w:sz w:val="24"/>
          <w:szCs w:val="24"/>
        </w:rPr>
        <w:t xml:space="preserve"> </w:t>
      </w:r>
      <w:r w:rsidRPr="004E1630">
        <w:rPr>
          <w:sz w:val="24"/>
          <w:szCs w:val="24"/>
        </w:rPr>
        <w:t>законодательства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области</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окружающей</w:t>
      </w:r>
      <w:r w:rsidR="00F86750" w:rsidRPr="004E1630">
        <w:rPr>
          <w:sz w:val="24"/>
          <w:szCs w:val="24"/>
        </w:rPr>
        <w:t xml:space="preserve"> </w:t>
      </w:r>
      <w:r w:rsidRPr="004E1630">
        <w:rPr>
          <w:sz w:val="24"/>
          <w:szCs w:val="24"/>
        </w:rPr>
        <w:t>среды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настоящего</w:t>
      </w:r>
      <w:r w:rsidR="00F86750" w:rsidRPr="004E1630">
        <w:rPr>
          <w:sz w:val="24"/>
          <w:szCs w:val="24"/>
        </w:rPr>
        <w:t xml:space="preserve"> </w:t>
      </w:r>
      <w:r w:rsidRPr="004E1630">
        <w:rPr>
          <w:sz w:val="24"/>
          <w:szCs w:val="24"/>
        </w:rPr>
        <w:t>Кодекса;</w:t>
      </w:r>
    </w:p>
    <w:p w:rsidR="00104372" w:rsidRPr="004E1630" w:rsidRDefault="00104372"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сбора</w:t>
      </w:r>
      <w:r w:rsidR="00F86750" w:rsidRPr="004E1630">
        <w:rPr>
          <w:sz w:val="24"/>
          <w:szCs w:val="24"/>
        </w:rPr>
        <w:t xml:space="preserve"> </w:t>
      </w:r>
      <w:r w:rsidRPr="004E1630">
        <w:rPr>
          <w:sz w:val="24"/>
          <w:szCs w:val="24"/>
        </w:rPr>
        <w:t>отходов</w:t>
      </w:r>
      <w:r w:rsidR="00F86750" w:rsidRPr="004E1630">
        <w:rPr>
          <w:sz w:val="24"/>
          <w:szCs w:val="24"/>
        </w:rPr>
        <w:t xml:space="preserve"> </w:t>
      </w:r>
      <w:r w:rsidRPr="004E1630">
        <w:rPr>
          <w:sz w:val="24"/>
          <w:szCs w:val="24"/>
        </w:rPr>
        <w:t>производства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потребления,</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системы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отведения</w:t>
      </w:r>
      <w:r w:rsidR="00F86750" w:rsidRPr="004E1630">
        <w:rPr>
          <w:sz w:val="24"/>
          <w:szCs w:val="24"/>
        </w:rPr>
        <w:t xml:space="preserve"> </w:t>
      </w:r>
      <w:r w:rsidRPr="004E1630">
        <w:rPr>
          <w:sz w:val="24"/>
          <w:szCs w:val="24"/>
        </w:rPr>
        <w:t>(сброса)</w:t>
      </w:r>
      <w:r w:rsidR="00F86750" w:rsidRPr="004E1630">
        <w:rPr>
          <w:sz w:val="24"/>
          <w:szCs w:val="24"/>
        </w:rPr>
        <w:t xml:space="preserve"> </w:t>
      </w:r>
      <w:r w:rsidRPr="004E1630">
        <w:rPr>
          <w:sz w:val="24"/>
          <w:szCs w:val="24"/>
        </w:rPr>
        <w:t>сточных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дождевых,</w:t>
      </w:r>
      <w:r w:rsidR="00F86750" w:rsidRPr="004E1630">
        <w:rPr>
          <w:sz w:val="24"/>
          <w:szCs w:val="24"/>
        </w:rPr>
        <w:t xml:space="preserve"> </w:t>
      </w:r>
      <w:r w:rsidRPr="004E1630">
        <w:rPr>
          <w:sz w:val="24"/>
          <w:szCs w:val="24"/>
        </w:rPr>
        <w:t>талых,</w:t>
      </w:r>
      <w:r w:rsidR="00F86750" w:rsidRPr="004E1630">
        <w:rPr>
          <w:sz w:val="24"/>
          <w:szCs w:val="24"/>
        </w:rPr>
        <w:t xml:space="preserve"> </w:t>
      </w:r>
      <w:r w:rsidRPr="004E1630">
        <w:rPr>
          <w:sz w:val="24"/>
          <w:szCs w:val="24"/>
        </w:rPr>
        <w:t>инфильтрационных,</w:t>
      </w:r>
      <w:r w:rsidR="00F86750" w:rsidRPr="004E1630">
        <w:rPr>
          <w:sz w:val="24"/>
          <w:szCs w:val="24"/>
        </w:rPr>
        <w:t xml:space="preserve"> </w:t>
      </w:r>
      <w:r w:rsidRPr="004E1630">
        <w:rPr>
          <w:sz w:val="24"/>
          <w:szCs w:val="24"/>
        </w:rPr>
        <w:t>поливомоечных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дренажных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приемники,</w:t>
      </w:r>
      <w:r w:rsidR="00F86750" w:rsidRPr="004E1630">
        <w:rPr>
          <w:sz w:val="24"/>
          <w:szCs w:val="24"/>
        </w:rPr>
        <w:t xml:space="preserve"> </w:t>
      </w:r>
      <w:r w:rsidRPr="004E1630">
        <w:rPr>
          <w:sz w:val="24"/>
          <w:szCs w:val="24"/>
        </w:rPr>
        <w:t>изготовленные</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водонепроницаемых</w:t>
      </w:r>
      <w:r w:rsidR="00F86750" w:rsidRPr="004E1630">
        <w:rPr>
          <w:sz w:val="24"/>
          <w:szCs w:val="24"/>
        </w:rPr>
        <w:t xml:space="preserve"> </w:t>
      </w:r>
      <w:r w:rsidRPr="004E1630">
        <w:rPr>
          <w:sz w:val="24"/>
          <w:szCs w:val="24"/>
        </w:rPr>
        <w:t>материалов.</w:t>
      </w:r>
    </w:p>
    <w:p w:rsidR="00104372" w:rsidRPr="004E1630" w:rsidRDefault="00104372" w:rsidP="0028053E">
      <w:pPr>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отношении</w:t>
      </w:r>
      <w:r w:rsidR="00F86750" w:rsidRPr="004E1630">
        <w:rPr>
          <w:sz w:val="24"/>
          <w:szCs w:val="24"/>
        </w:rPr>
        <w:t xml:space="preserve"> </w:t>
      </w:r>
      <w:r w:rsidRPr="004E1630">
        <w:rPr>
          <w:sz w:val="24"/>
          <w:szCs w:val="24"/>
        </w:rPr>
        <w:t>территорий</w:t>
      </w:r>
      <w:r w:rsidR="00F86750" w:rsidRPr="004E1630">
        <w:rPr>
          <w:sz w:val="24"/>
          <w:szCs w:val="24"/>
        </w:rPr>
        <w:t xml:space="preserve"> </w:t>
      </w:r>
      <w:r w:rsidRPr="004E1630">
        <w:rPr>
          <w:sz w:val="24"/>
          <w:szCs w:val="24"/>
        </w:rPr>
        <w:t>садоводческих,</w:t>
      </w:r>
      <w:r w:rsidR="00F86750" w:rsidRPr="004E1630">
        <w:rPr>
          <w:sz w:val="24"/>
          <w:szCs w:val="24"/>
        </w:rPr>
        <w:t xml:space="preserve"> </w:t>
      </w:r>
      <w:r w:rsidRPr="004E1630">
        <w:rPr>
          <w:sz w:val="24"/>
          <w:szCs w:val="24"/>
        </w:rPr>
        <w:t>огороднических</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дачных</w:t>
      </w:r>
      <w:r w:rsidR="00F86750" w:rsidRPr="004E1630">
        <w:rPr>
          <w:sz w:val="24"/>
          <w:szCs w:val="24"/>
        </w:rPr>
        <w:t xml:space="preserve"> </w:t>
      </w:r>
      <w:r w:rsidRPr="004E1630">
        <w:rPr>
          <w:sz w:val="24"/>
          <w:szCs w:val="24"/>
        </w:rPr>
        <w:t>некоммерческих</w:t>
      </w:r>
      <w:r w:rsidR="00F86750" w:rsidRPr="004E1630">
        <w:rPr>
          <w:sz w:val="24"/>
          <w:szCs w:val="24"/>
        </w:rPr>
        <w:t xml:space="preserve"> </w:t>
      </w:r>
      <w:r w:rsidRPr="004E1630">
        <w:rPr>
          <w:sz w:val="24"/>
          <w:szCs w:val="24"/>
        </w:rPr>
        <w:t>объединений</w:t>
      </w:r>
      <w:r w:rsidR="00F86750" w:rsidRPr="004E1630">
        <w:rPr>
          <w:sz w:val="24"/>
          <w:szCs w:val="24"/>
        </w:rPr>
        <w:t xml:space="preserve"> </w:t>
      </w:r>
      <w:r w:rsidRPr="004E1630">
        <w:rPr>
          <w:sz w:val="24"/>
          <w:szCs w:val="24"/>
        </w:rPr>
        <w:t>граждан,</w:t>
      </w:r>
      <w:r w:rsidR="00F86750" w:rsidRPr="004E1630">
        <w:rPr>
          <w:sz w:val="24"/>
          <w:szCs w:val="24"/>
        </w:rPr>
        <w:t xml:space="preserve"> </w:t>
      </w:r>
      <w:r w:rsidRPr="004E1630">
        <w:rPr>
          <w:sz w:val="24"/>
          <w:szCs w:val="24"/>
        </w:rPr>
        <w:t>размещенных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водоохранных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оборудованных</w:t>
      </w:r>
      <w:r w:rsidR="00F86750" w:rsidRPr="004E1630">
        <w:rPr>
          <w:sz w:val="24"/>
          <w:szCs w:val="24"/>
        </w:rPr>
        <w:t xml:space="preserve"> </w:t>
      </w:r>
      <w:r w:rsidRPr="004E1630">
        <w:rPr>
          <w:sz w:val="24"/>
          <w:szCs w:val="24"/>
        </w:rPr>
        <w:t>сооружениями</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очистки</w:t>
      </w:r>
      <w:r w:rsidR="00F86750" w:rsidRPr="004E1630">
        <w:rPr>
          <w:sz w:val="24"/>
          <w:szCs w:val="24"/>
        </w:rPr>
        <w:t xml:space="preserve"> </w:t>
      </w:r>
      <w:r w:rsidRPr="004E1630">
        <w:rPr>
          <w:sz w:val="24"/>
          <w:szCs w:val="24"/>
        </w:rPr>
        <w:t>сточных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до</w:t>
      </w:r>
      <w:r w:rsidR="00F86750" w:rsidRPr="004E1630">
        <w:rPr>
          <w:sz w:val="24"/>
          <w:szCs w:val="24"/>
        </w:rPr>
        <w:t xml:space="preserve"> </w:t>
      </w:r>
      <w:r w:rsidRPr="004E1630">
        <w:rPr>
          <w:sz w:val="24"/>
          <w:szCs w:val="24"/>
        </w:rPr>
        <w:t>момента</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оборудования</w:t>
      </w:r>
      <w:r w:rsidR="00F86750" w:rsidRPr="004E1630">
        <w:rPr>
          <w:sz w:val="24"/>
          <w:szCs w:val="24"/>
        </w:rPr>
        <w:t xml:space="preserve"> </w:t>
      </w:r>
      <w:r w:rsidRPr="004E1630">
        <w:rPr>
          <w:sz w:val="24"/>
          <w:szCs w:val="24"/>
        </w:rPr>
        <w:t>такими</w:t>
      </w:r>
      <w:r w:rsidR="00F86750" w:rsidRPr="004E1630">
        <w:rPr>
          <w:sz w:val="24"/>
          <w:szCs w:val="24"/>
        </w:rPr>
        <w:t xml:space="preserve"> </w:t>
      </w:r>
      <w:r w:rsidRPr="004E1630">
        <w:rPr>
          <w:sz w:val="24"/>
          <w:szCs w:val="24"/>
        </w:rPr>
        <w:t>сооружениями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подключения</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системам,</w:t>
      </w:r>
      <w:r w:rsidR="00F86750" w:rsidRPr="004E1630">
        <w:rPr>
          <w:sz w:val="24"/>
          <w:szCs w:val="24"/>
        </w:rPr>
        <w:t xml:space="preserve"> </w:t>
      </w:r>
      <w:r w:rsidRPr="004E1630">
        <w:rPr>
          <w:sz w:val="24"/>
          <w:szCs w:val="24"/>
        </w:rPr>
        <w:t>указанным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пункте</w:t>
      </w:r>
      <w:r w:rsidR="00F86750" w:rsidRPr="004E1630">
        <w:rPr>
          <w:sz w:val="24"/>
          <w:szCs w:val="24"/>
        </w:rPr>
        <w:t xml:space="preserve"> </w:t>
      </w:r>
      <w:r w:rsidRPr="004E1630">
        <w:rPr>
          <w:sz w:val="24"/>
          <w:szCs w:val="24"/>
        </w:rPr>
        <w:t>1</w:t>
      </w:r>
      <w:r w:rsidR="00F86750" w:rsidRPr="004E1630">
        <w:rPr>
          <w:sz w:val="24"/>
          <w:szCs w:val="24"/>
        </w:rPr>
        <w:t xml:space="preserve"> </w:t>
      </w:r>
      <w:r w:rsidRPr="004E1630">
        <w:rPr>
          <w:sz w:val="24"/>
          <w:szCs w:val="24"/>
        </w:rPr>
        <w:t>части</w:t>
      </w:r>
      <w:r w:rsidR="00F86750" w:rsidRPr="004E1630">
        <w:rPr>
          <w:sz w:val="24"/>
          <w:szCs w:val="24"/>
        </w:rPr>
        <w:t xml:space="preserve"> </w:t>
      </w:r>
      <w:r w:rsidRPr="004E1630">
        <w:rPr>
          <w:sz w:val="24"/>
          <w:szCs w:val="24"/>
        </w:rPr>
        <w:t>16</w:t>
      </w:r>
      <w:r w:rsidR="00F86750" w:rsidRPr="004E1630">
        <w:rPr>
          <w:sz w:val="24"/>
          <w:szCs w:val="24"/>
        </w:rPr>
        <w:t xml:space="preserve"> </w:t>
      </w:r>
      <w:r w:rsidRPr="004E1630">
        <w:rPr>
          <w:sz w:val="24"/>
          <w:szCs w:val="24"/>
        </w:rPr>
        <w:t>настоящей</w:t>
      </w:r>
      <w:r w:rsidR="00F86750" w:rsidRPr="004E1630">
        <w:rPr>
          <w:sz w:val="24"/>
          <w:szCs w:val="24"/>
        </w:rPr>
        <w:t xml:space="preserve"> </w:t>
      </w:r>
      <w:r w:rsidRPr="004E1630">
        <w:rPr>
          <w:sz w:val="24"/>
          <w:szCs w:val="24"/>
        </w:rPr>
        <w:t>статьи,</w:t>
      </w:r>
      <w:r w:rsidR="00F86750" w:rsidRPr="004E1630">
        <w:rPr>
          <w:sz w:val="24"/>
          <w:szCs w:val="24"/>
        </w:rPr>
        <w:t xml:space="preserve"> </w:t>
      </w:r>
      <w:r w:rsidRPr="004E1630">
        <w:rPr>
          <w:sz w:val="24"/>
          <w:szCs w:val="24"/>
        </w:rPr>
        <w:t>допускается</w:t>
      </w:r>
      <w:r w:rsidR="00F86750" w:rsidRPr="004E1630">
        <w:rPr>
          <w:sz w:val="24"/>
          <w:szCs w:val="24"/>
        </w:rPr>
        <w:t xml:space="preserve"> </w:t>
      </w:r>
      <w:r w:rsidRPr="004E1630">
        <w:rPr>
          <w:sz w:val="24"/>
          <w:szCs w:val="24"/>
        </w:rPr>
        <w:t>применение</w:t>
      </w:r>
      <w:r w:rsidR="00F86750" w:rsidRPr="004E1630">
        <w:rPr>
          <w:sz w:val="24"/>
          <w:szCs w:val="24"/>
        </w:rPr>
        <w:t xml:space="preserve"> </w:t>
      </w:r>
      <w:r w:rsidRPr="004E1630">
        <w:rPr>
          <w:sz w:val="24"/>
          <w:szCs w:val="24"/>
        </w:rPr>
        <w:t>приемников,</w:t>
      </w:r>
      <w:r w:rsidR="00F86750" w:rsidRPr="004E1630">
        <w:rPr>
          <w:sz w:val="24"/>
          <w:szCs w:val="24"/>
        </w:rPr>
        <w:t xml:space="preserve"> </w:t>
      </w:r>
      <w:r w:rsidRPr="004E1630">
        <w:rPr>
          <w:sz w:val="24"/>
          <w:szCs w:val="24"/>
        </w:rPr>
        <w:t>изготовленных</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водонепроницаемых</w:t>
      </w:r>
      <w:r w:rsidR="00F86750" w:rsidRPr="004E1630">
        <w:rPr>
          <w:sz w:val="24"/>
          <w:szCs w:val="24"/>
        </w:rPr>
        <w:t xml:space="preserve"> </w:t>
      </w:r>
      <w:r w:rsidRPr="004E1630">
        <w:rPr>
          <w:sz w:val="24"/>
          <w:szCs w:val="24"/>
        </w:rPr>
        <w:t>материалов,</w:t>
      </w:r>
      <w:r w:rsidR="00F86750" w:rsidRPr="004E1630">
        <w:rPr>
          <w:sz w:val="24"/>
          <w:szCs w:val="24"/>
        </w:rPr>
        <w:t xml:space="preserve"> </w:t>
      </w:r>
      <w:r w:rsidRPr="004E1630">
        <w:rPr>
          <w:sz w:val="24"/>
          <w:szCs w:val="24"/>
        </w:rPr>
        <w:t>предотвращающих</w:t>
      </w:r>
      <w:r w:rsidR="00F86750" w:rsidRPr="004E1630">
        <w:rPr>
          <w:sz w:val="24"/>
          <w:szCs w:val="24"/>
        </w:rPr>
        <w:t xml:space="preserve"> </w:t>
      </w:r>
      <w:r w:rsidRPr="004E1630">
        <w:rPr>
          <w:sz w:val="24"/>
          <w:szCs w:val="24"/>
        </w:rPr>
        <w:t>поступление</w:t>
      </w:r>
      <w:r w:rsidR="00F86750" w:rsidRPr="004E1630">
        <w:rPr>
          <w:sz w:val="24"/>
          <w:szCs w:val="24"/>
        </w:rPr>
        <w:t xml:space="preserve"> </w:t>
      </w:r>
      <w:r w:rsidRPr="004E1630">
        <w:rPr>
          <w:sz w:val="24"/>
          <w:szCs w:val="24"/>
        </w:rPr>
        <w:t>загрязняющих</w:t>
      </w:r>
      <w:r w:rsidR="00F86750" w:rsidRPr="004E1630">
        <w:rPr>
          <w:sz w:val="24"/>
          <w:szCs w:val="24"/>
        </w:rPr>
        <w:t xml:space="preserve"> </w:t>
      </w:r>
      <w:r w:rsidRPr="004E1630">
        <w:rPr>
          <w:sz w:val="24"/>
          <w:szCs w:val="24"/>
        </w:rPr>
        <w:t>веществ,</w:t>
      </w:r>
      <w:r w:rsidR="00F86750" w:rsidRPr="004E1630">
        <w:rPr>
          <w:sz w:val="24"/>
          <w:szCs w:val="24"/>
        </w:rPr>
        <w:t xml:space="preserve"> </w:t>
      </w:r>
      <w:r w:rsidRPr="004E1630">
        <w:rPr>
          <w:sz w:val="24"/>
          <w:szCs w:val="24"/>
        </w:rPr>
        <w:t>иных</w:t>
      </w:r>
      <w:r w:rsidR="00F86750" w:rsidRPr="004E1630">
        <w:rPr>
          <w:sz w:val="24"/>
          <w:szCs w:val="24"/>
        </w:rPr>
        <w:t xml:space="preserve"> </w:t>
      </w:r>
      <w:r w:rsidRPr="004E1630">
        <w:rPr>
          <w:sz w:val="24"/>
          <w:szCs w:val="24"/>
        </w:rPr>
        <w:t>веществ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микроорганизмов</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окружающую</w:t>
      </w:r>
      <w:r w:rsidR="00F86750" w:rsidRPr="004E1630">
        <w:rPr>
          <w:sz w:val="24"/>
          <w:szCs w:val="24"/>
        </w:rPr>
        <w:t xml:space="preserve"> </w:t>
      </w:r>
      <w:r w:rsidRPr="004E1630">
        <w:rPr>
          <w:sz w:val="24"/>
          <w:szCs w:val="24"/>
        </w:rPr>
        <w:t>среду.</w:t>
      </w:r>
    </w:p>
    <w:p w:rsidR="00104372" w:rsidRPr="004E1630" w:rsidRDefault="00104372" w:rsidP="0028053E">
      <w:pPr>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прибрежных</w:t>
      </w:r>
      <w:r w:rsidR="00F86750" w:rsidRPr="004E1630">
        <w:rPr>
          <w:sz w:val="24"/>
          <w:szCs w:val="24"/>
        </w:rPr>
        <w:t xml:space="preserve"> </w:t>
      </w:r>
      <w:r w:rsidRPr="004E1630">
        <w:rPr>
          <w:sz w:val="24"/>
          <w:szCs w:val="24"/>
        </w:rPr>
        <w:t>защитных</w:t>
      </w:r>
      <w:r w:rsidR="00F86750" w:rsidRPr="004E1630">
        <w:rPr>
          <w:sz w:val="24"/>
          <w:szCs w:val="24"/>
        </w:rPr>
        <w:t xml:space="preserve"> </w:t>
      </w:r>
      <w:r w:rsidRPr="004E1630">
        <w:rPr>
          <w:sz w:val="24"/>
          <w:szCs w:val="24"/>
        </w:rPr>
        <w:t>полос</w:t>
      </w:r>
      <w:r w:rsidR="00F86750" w:rsidRPr="004E1630">
        <w:rPr>
          <w:sz w:val="24"/>
          <w:szCs w:val="24"/>
        </w:rPr>
        <w:t xml:space="preserve"> </w:t>
      </w:r>
      <w:r w:rsidRPr="004E1630">
        <w:rPr>
          <w:sz w:val="24"/>
          <w:szCs w:val="24"/>
        </w:rPr>
        <w:t>наряду</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вышеуказанными</w:t>
      </w:r>
      <w:r w:rsidR="00F86750" w:rsidRPr="004E1630">
        <w:rPr>
          <w:sz w:val="24"/>
          <w:szCs w:val="24"/>
        </w:rPr>
        <w:t xml:space="preserve"> </w:t>
      </w:r>
      <w:r w:rsidRPr="004E1630">
        <w:rPr>
          <w:sz w:val="24"/>
          <w:szCs w:val="24"/>
        </w:rPr>
        <w:t>ограничениями</w:t>
      </w:r>
      <w:r w:rsidR="00F86750" w:rsidRPr="004E1630">
        <w:rPr>
          <w:sz w:val="24"/>
          <w:szCs w:val="24"/>
        </w:rPr>
        <w:t xml:space="preserve"> </w:t>
      </w:r>
      <w:r w:rsidRPr="004E1630">
        <w:rPr>
          <w:sz w:val="24"/>
          <w:szCs w:val="24"/>
        </w:rPr>
        <w:t>запрещаются:</w:t>
      </w:r>
    </w:p>
    <w:p w:rsidR="00104372" w:rsidRPr="004E1630" w:rsidRDefault="00104372"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распашка</w:t>
      </w:r>
      <w:r w:rsidR="00F86750" w:rsidRPr="004E1630">
        <w:rPr>
          <w:sz w:val="24"/>
          <w:szCs w:val="24"/>
        </w:rPr>
        <w:t xml:space="preserve"> </w:t>
      </w:r>
      <w:r w:rsidRPr="004E1630">
        <w:rPr>
          <w:sz w:val="24"/>
          <w:szCs w:val="24"/>
        </w:rPr>
        <w:t>земель;</w:t>
      </w:r>
    </w:p>
    <w:p w:rsidR="00104372" w:rsidRPr="004E1630" w:rsidRDefault="00104372"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отвалов</w:t>
      </w:r>
      <w:r w:rsidR="00F86750" w:rsidRPr="004E1630">
        <w:rPr>
          <w:sz w:val="24"/>
          <w:szCs w:val="24"/>
        </w:rPr>
        <w:t xml:space="preserve"> </w:t>
      </w:r>
      <w:r w:rsidRPr="004E1630">
        <w:rPr>
          <w:sz w:val="24"/>
          <w:szCs w:val="24"/>
        </w:rPr>
        <w:t>размываемых</w:t>
      </w:r>
      <w:r w:rsidR="00F86750" w:rsidRPr="004E1630">
        <w:rPr>
          <w:sz w:val="24"/>
          <w:szCs w:val="24"/>
        </w:rPr>
        <w:t xml:space="preserve"> </w:t>
      </w:r>
      <w:r w:rsidRPr="004E1630">
        <w:rPr>
          <w:sz w:val="24"/>
          <w:szCs w:val="24"/>
        </w:rPr>
        <w:t>грунтов;</w:t>
      </w:r>
    </w:p>
    <w:p w:rsidR="00104372" w:rsidRPr="004E1630" w:rsidRDefault="00104372"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выпас</w:t>
      </w:r>
      <w:r w:rsidR="00F86750" w:rsidRPr="004E1630">
        <w:rPr>
          <w:sz w:val="24"/>
          <w:szCs w:val="24"/>
        </w:rPr>
        <w:t xml:space="preserve"> </w:t>
      </w:r>
      <w:r w:rsidRPr="004E1630">
        <w:rPr>
          <w:sz w:val="24"/>
          <w:szCs w:val="24"/>
        </w:rPr>
        <w:t>сельскохозяйственных</w:t>
      </w:r>
      <w:r w:rsidR="00F86750" w:rsidRPr="004E1630">
        <w:rPr>
          <w:sz w:val="24"/>
          <w:szCs w:val="24"/>
        </w:rPr>
        <w:t xml:space="preserve"> </w:t>
      </w:r>
      <w:r w:rsidRPr="004E1630">
        <w:rPr>
          <w:sz w:val="24"/>
          <w:szCs w:val="24"/>
        </w:rPr>
        <w:t>животных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организация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них</w:t>
      </w:r>
      <w:r w:rsidR="00F86750" w:rsidRPr="004E1630">
        <w:rPr>
          <w:sz w:val="24"/>
          <w:szCs w:val="24"/>
        </w:rPr>
        <w:t xml:space="preserve"> </w:t>
      </w:r>
      <w:r w:rsidRPr="004E1630">
        <w:rPr>
          <w:sz w:val="24"/>
          <w:szCs w:val="24"/>
        </w:rPr>
        <w:t>летних</w:t>
      </w:r>
      <w:r w:rsidR="00F86750" w:rsidRPr="004E1630">
        <w:rPr>
          <w:sz w:val="24"/>
          <w:szCs w:val="24"/>
        </w:rPr>
        <w:t xml:space="preserve"> </w:t>
      </w:r>
      <w:r w:rsidRPr="004E1630">
        <w:rPr>
          <w:sz w:val="24"/>
          <w:szCs w:val="24"/>
        </w:rPr>
        <w:t>лагерей,</w:t>
      </w:r>
      <w:r w:rsidR="00F86750" w:rsidRPr="004E1630">
        <w:rPr>
          <w:sz w:val="24"/>
          <w:szCs w:val="24"/>
        </w:rPr>
        <w:t xml:space="preserve"> </w:t>
      </w:r>
      <w:r w:rsidRPr="004E1630">
        <w:rPr>
          <w:sz w:val="24"/>
          <w:szCs w:val="24"/>
        </w:rPr>
        <w:t>ванн.</w:t>
      </w:r>
    </w:p>
    <w:p w:rsidR="00104372" w:rsidRPr="004E1630" w:rsidRDefault="00104372" w:rsidP="0028053E">
      <w:pPr>
        <w:ind w:firstLine="709"/>
        <w:jc w:val="both"/>
        <w:rPr>
          <w:sz w:val="24"/>
          <w:szCs w:val="24"/>
        </w:rPr>
      </w:pPr>
      <w:r w:rsidRPr="004E1630">
        <w:rPr>
          <w:sz w:val="24"/>
          <w:szCs w:val="24"/>
        </w:rPr>
        <w:t>Полоса</w:t>
      </w:r>
      <w:r w:rsidR="00F86750" w:rsidRPr="004E1630">
        <w:rPr>
          <w:sz w:val="24"/>
          <w:szCs w:val="24"/>
        </w:rPr>
        <w:t xml:space="preserve"> </w:t>
      </w:r>
      <w:r w:rsidRPr="004E1630">
        <w:rPr>
          <w:sz w:val="24"/>
          <w:szCs w:val="24"/>
        </w:rPr>
        <w:t>земли</w:t>
      </w:r>
      <w:r w:rsidR="00F86750" w:rsidRPr="004E1630">
        <w:rPr>
          <w:sz w:val="24"/>
          <w:szCs w:val="24"/>
        </w:rPr>
        <w:t xml:space="preserve"> </w:t>
      </w:r>
      <w:r w:rsidRPr="004E1630">
        <w:rPr>
          <w:sz w:val="24"/>
          <w:szCs w:val="24"/>
        </w:rPr>
        <w:t>вдоль</w:t>
      </w:r>
      <w:r w:rsidR="00F86750" w:rsidRPr="004E1630">
        <w:rPr>
          <w:sz w:val="24"/>
          <w:szCs w:val="24"/>
        </w:rPr>
        <w:t xml:space="preserve"> </w:t>
      </w:r>
      <w:r w:rsidRPr="004E1630">
        <w:rPr>
          <w:sz w:val="24"/>
          <w:szCs w:val="24"/>
        </w:rPr>
        <w:t>береговой</w:t>
      </w:r>
      <w:r w:rsidR="00F86750" w:rsidRPr="004E1630">
        <w:rPr>
          <w:sz w:val="24"/>
          <w:szCs w:val="24"/>
        </w:rPr>
        <w:t xml:space="preserve"> </w:t>
      </w:r>
      <w:r w:rsidRPr="004E1630">
        <w:rPr>
          <w:sz w:val="24"/>
          <w:szCs w:val="24"/>
        </w:rPr>
        <w:t>линии</w:t>
      </w:r>
      <w:r w:rsidR="00F86750" w:rsidRPr="004E1630">
        <w:rPr>
          <w:sz w:val="24"/>
          <w:szCs w:val="24"/>
        </w:rPr>
        <w:t xml:space="preserve"> </w:t>
      </w:r>
      <w:r w:rsidRPr="004E1630">
        <w:rPr>
          <w:sz w:val="24"/>
          <w:szCs w:val="24"/>
        </w:rPr>
        <w:t>(границы</w:t>
      </w:r>
      <w:r w:rsidR="00F86750" w:rsidRPr="004E1630">
        <w:rPr>
          <w:sz w:val="24"/>
          <w:szCs w:val="24"/>
        </w:rPr>
        <w:t xml:space="preserve"> </w:t>
      </w:r>
      <w:r w:rsidRPr="004E1630">
        <w:rPr>
          <w:sz w:val="24"/>
          <w:szCs w:val="24"/>
        </w:rPr>
        <w:t>водного</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водного</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общего</w:t>
      </w:r>
      <w:r w:rsidR="00F86750" w:rsidRPr="004E1630">
        <w:rPr>
          <w:sz w:val="24"/>
          <w:szCs w:val="24"/>
        </w:rPr>
        <w:t xml:space="preserve"> </w:t>
      </w:r>
      <w:r w:rsidRPr="004E1630">
        <w:rPr>
          <w:sz w:val="24"/>
          <w:szCs w:val="24"/>
        </w:rPr>
        <w:t>пользования</w:t>
      </w:r>
      <w:r w:rsidR="00F86750" w:rsidRPr="004E1630">
        <w:rPr>
          <w:sz w:val="24"/>
          <w:szCs w:val="24"/>
        </w:rPr>
        <w:t xml:space="preserve"> </w:t>
      </w:r>
      <w:r w:rsidRPr="004E1630">
        <w:rPr>
          <w:sz w:val="24"/>
          <w:szCs w:val="24"/>
        </w:rPr>
        <w:t>(береговая</w:t>
      </w:r>
      <w:r w:rsidR="00F86750" w:rsidRPr="004E1630">
        <w:rPr>
          <w:sz w:val="24"/>
          <w:szCs w:val="24"/>
        </w:rPr>
        <w:t xml:space="preserve"> </w:t>
      </w:r>
      <w:r w:rsidRPr="004E1630">
        <w:rPr>
          <w:sz w:val="24"/>
          <w:szCs w:val="24"/>
        </w:rPr>
        <w:t>полоса)</w:t>
      </w:r>
      <w:r w:rsidR="00F86750" w:rsidRPr="004E1630">
        <w:rPr>
          <w:sz w:val="24"/>
          <w:szCs w:val="24"/>
        </w:rPr>
        <w:t xml:space="preserve"> </w:t>
      </w:r>
      <w:r w:rsidRPr="004E1630">
        <w:rPr>
          <w:sz w:val="24"/>
          <w:szCs w:val="24"/>
        </w:rPr>
        <w:t>предназначается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общего</w:t>
      </w:r>
      <w:r w:rsidR="00F86750" w:rsidRPr="004E1630">
        <w:rPr>
          <w:sz w:val="24"/>
          <w:szCs w:val="24"/>
        </w:rPr>
        <w:t xml:space="preserve"> </w:t>
      </w:r>
      <w:r w:rsidRPr="004E1630">
        <w:rPr>
          <w:sz w:val="24"/>
          <w:szCs w:val="24"/>
        </w:rPr>
        <w:t>пользования.</w:t>
      </w:r>
      <w:r w:rsidR="00F86750" w:rsidRPr="004E1630">
        <w:rPr>
          <w:sz w:val="24"/>
          <w:szCs w:val="24"/>
        </w:rPr>
        <w:t xml:space="preserve"> </w:t>
      </w:r>
      <w:r w:rsidRPr="004E1630">
        <w:rPr>
          <w:sz w:val="24"/>
          <w:szCs w:val="24"/>
        </w:rPr>
        <w:t>Ширина</w:t>
      </w:r>
      <w:r w:rsidR="00F86750" w:rsidRPr="004E1630">
        <w:rPr>
          <w:sz w:val="24"/>
          <w:szCs w:val="24"/>
        </w:rPr>
        <w:t xml:space="preserve"> </w:t>
      </w:r>
      <w:r w:rsidRPr="004E1630">
        <w:rPr>
          <w:sz w:val="24"/>
          <w:szCs w:val="24"/>
        </w:rPr>
        <w:t>береговой</w:t>
      </w:r>
      <w:r w:rsidR="00F86750" w:rsidRPr="004E1630">
        <w:rPr>
          <w:sz w:val="24"/>
          <w:szCs w:val="24"/>
        </w:rPr>
        <w:t xml:space="preserve"> </w:t>
      </w:r>
      <w:r w:rsidRPr="004E1630">
        <w:rPr>
          <w:sz w:val="24"/>
          <w:szCs w:val="24"/>
        </w:rPr>
        <w:t>полосы</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общего</w:t>
      </w:r>
      <w:r w:rsidR="00F86750" w:rsidRPr="004E1630">
        <w:rPr>
          <w:sz w:val="24"/>
          <w:szCs w:val="24"/>
        </w:rPr>
        <w:t xml:space="preserve"> </w:t>
      </w:r>
      <w:r w:rsidRPr="004E1630">
        <w:rPr>
          <w:sz w:val="24"/>
          <w:szCs w:val="24"/>
        </w:rPr>
        <w:t>пользования</w:t>
      </w:r>
      <w:r w:rsidR="00F86750" w:rsidRPr="004E1630">
        <w:rPr>
          <w:sz w:val="24"/>
          <w:szCs w:val="24"/>
        </w:rPr>
        <w:t xml:space="preserve"> </w:t>
      </w:r>
      <w:r w:rsidRPr="004E1630">
        <w:rPr>
          <w:sz w:val="24"/>
          <w:szCs w:val="24"/>
        </w:rPr>
        <w:t>(р.</w:t>
      </w:r>
      <w:r w:rsidR="00F86750" w:rsidRPr="004E1630">
        <w:rPr>
          <w:sz w:val="24"/>
          <w:szCs w:val="24"/>
        </w:rPr>
        <w:t xml:space="preserve"> </w:t>
      </w:r>
      <w:r w:rsidRPr="004E1630">
        <w:rPr>
          <w:sz w:val="24"/>
          <w:szCs w:val="24"/>
        </w:rPr>
        <w:t>Лаба)</w:t>
      </w:r>
      <w:r w:rsidR="00F86750" w:rsidRPr="004E1630">
        <w:rPr>
          <w:sz w:val="24"/>
          <w:szCs w:val="24"/>
        </w:rPr>
        <w:t xml:space="preserve"> </w:t>
      </w:r>
      <w:r w:rsidRPr="004E1630">
        <w:rPr>
          <w:sz w:val="24"/>
          <w:szCs w:val="24"/>
        </w:rPr>
        <w:t>составляет</w:t>
      </w:r>
      <w:r w:rsidR="00F86750" w:rsidRPr="004E1630">
        <w:rPr>
          <w:sz w:val="24"/>
          <w:szCs w:val="24"/>
        </w:rPr>
        <w:t xml:space="preserve"> </w:t>
      </w:r>
      <w:r w:rsidRPr="004E1630">
        <w:rPr>
          <w:sz w:val="24"/>
          <w:szCs w:val="24"/>
        </w:rPr>
        <w:t>двадцать</w:t>
      </w:r>
      <w:r w:rsidR="00F86750" w:rsidRPr="004E1630">
        <w:rPr>
          <w:sz w:val="24"/>
          <w:szCs w:val="24"/>
        </w:rPr>
        <w:t xml:space="preserve"> </w:t>
      </w:r>
      <w:r w:rsidRPr="004E1630">
        <w:rPr>
          <w:sz w:val="24"/>
          <w:szCs w:val="24"/>
        </w:rPr>
        <w:t>метров.</w:t>
      </w:r>
    </w:p>
    <w:p w:rsidR="00104372" w:rsidRPr="004E1630" w:rsidRDefault="00104372" w:rsidP="0028053E">
      <w:pPr>
        <w:ind w:firstLine="709"/>
        <w:jc w:val="both"/>
        <w:rPr>
          <w:sz w:val="24"/>
          <w:szCs w:val="24"/>
        </w:rPr>
      </w:pPr>
      <w:r w:rsidRPr="004E1630">
        <w:rPr>
          <w:sz w:val="24"/>
          <w:szCs w:val="24"/>
        </w:rPr>
        <w:t>Каждый</w:t>
      </w:r>
      <w:r w:rsidR="00F86750" w:rsidRPr="004E1630">
        <w:rPr>
          <w:sz w:val="24"/>
          <w:szCs w:val="24"/>
        </w:rPr>
        <w:t xml:space="preserve"> </w:t>
      </w:r>
      <w:r w:rsidRPr="004E1630">
        <w:rPr>
          <w:sz w:val="24"/>
          <w:szCs w:val="24"/>
        </w:rPr>
        <w:t>гражданин</w:t>
      </w:r>
      <w:r w:rsidR="00F86750" w:rsidRPr="004E1630">
        <w:rPr>
          <w:sz w:val="24"/>
          <w:szCs w:val="24"/>
        </w:rPr>
        <w:t xml:space="preserve"> </w:t>
      </w:r>
      <w:r w:rsidRPr="004E1630">
        <w:rPr>
          <w:sz w:val="24"/>
          <w:szCs w:val="24"/>
        </w:rPr>
        <w:t>вправе</w:t>
      </w:r>
      <w:r w:rsidR="00F86750" w:rsidRPr="004E1630">
        <w:rPr>
          <w:sz w:val="24"/>
          <w:szCs w:val="24"/>
        </w:rPr>
        <w:t xml:space="preserve"> </w:t>
      </w:r>
      <w:r w:rsidRPr="004E1630">
        <w:rPr>
          <w:sz w:val="24"/>
          <w:szCs w:val="24"/>
        </w:rPr>
        <w:t>пользоваться</w:t>
      </w:r>
      <w:r w:rsidR="00F86750" w:rsidRPr="004E1630">
        <w:rPr>
          <w:sz w:val="24"/>
          <w:szCs w:val="24"/>
        </w:rPr>
        <w:t xml:space="preserve"> </w:t>
      </w:r>
      <w:r w:rsidRPr="004E1630">
        <w:rPr>
          <w:sz w:val="24"/>
          <w:szCs w:val="24"/>
        </w:rPr>
        <w:t>(без</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механических</w:t>
      </w:r>
      <w:r w:rsidR="00F86750" w:rsidRPr="004E1630">
        <w:rPr>
          <w:sz w:val="24"/>
          <w:szCs w:val="24"/>
        </w:rPr>
        <w:t xml:space="preserve"> </w:t>
      </w:r>
      <w:r w:rsidRPr="004E1630">
        <w:rPr>
          <w:sz w:val="24"/>
          <w:szCs w:val="24"/>
        </w:rPr>
        <w:t>транспортных</w:t>
      </w:r>
      <w:r w:rsidR="00F86750" w:rsidRPr="004E1630">
        <w:rPr>
          <w:sz w:val="24"/>
          <w:szCs w:val="24"/>
        </w:rPr>
        <w:t xml:space="preserve"> </w:t>
      </w:r>
      <w:r w:rsidRPr="004E1630">
        <w:rPr>
          <w:sz w:val="24"/>
          <w:szCs w:val="24"/>
        </w:rPr>
        <w:t>средств)</w:t>
      </w:r>
      <w:r w:rsidR="00F86750" w:rsidRPr="004E1630">
        <w:rPr>
          <w:sz w:val="24"/>
          <w:szCs w:val="24"/>
        </w:rPr>
        <w:t xml:space="preserve"> </w:t>
      </w:r>
      <w:r w:rsidRPr="004E1630">
        <w:rPr>
          <w:sz w:val="24"/>
          <w:szCs w:val="24"/>
        </w:rPr>
        <w:t>береговой</w:t>
      </w:r>
      <w:r w:rsidR="00F86750" w:rsidRPr="004E1630">
        <w:rPr>
          <w:sz w:val="24"/>
          <w:szCs w:val="24"/>
        </w:rPr>
        <w:t xml:space="preserve"> </w:t>
      </w:r>
      <w:r w:rsidRPr="004E1630">
        <w:rPr>
          <w:sz w:val="24"/>
          <w:szCs w:val="24"/>
        </w:rPr>
        <w:t>полосой</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общего</w:t>
      </w:r>
      <w:r w:rsidR="00F86750" w:rsidRPr="004E1630">
        <w:rPr>
          <w:sz w:val="24"/>
          <w:szCs w:val="24"/>
        </w:rPr>
        <w:t xml:space="preserve"> </w:t>
      </w:r>
      <w:r w:rsidRPr="004E1630">
        <w:rPr>
          <w:sz w:val="24"/>
          <w:szCs w:val="24"/>
        </w:rPr>
        <w:t>пользования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передвижения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пребывания</w:t>
      </w:r>
      <w:r w:rsidR="00F86750" w:rsidRPr="004E1630">
        <w:rPr>
          <w:sz w:val="24"/>
          <w:szCs w:val="24"/>
        </w:rPr>
        <w:t xml:space="preserve"> </w:t>
      </w:r>
      <w:r w:rsidRPr="004E1630">
        <w:rPr>
          <w:sz w:val="24"/>
          <w:szCs w:val="24"/>
        </w:rPr>
        <w:t>около</w:t>
      </w:r>
      <w:r w:rsidR="00F86750" w:rsidRPr="004E1630">
        <w:rPr>
          <w:sz w:val="24"/>
          <w:szCs w:val="24"/>
        </w:rPr>
        <w:t xml:space="preserve"> </w:t>
      </w:r>
      <w:r w:rsidRPr="004E1630">
        <w:rPr>
          <w:sz w:val="24"/>
          <w:szCs w:val="24"/>
        </w:rPr>
        <w:t>них,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осуществления</w:t>
      </w:r>
      <w:r w:rsidR="00F86750" w:rsidRPr="004E1630">
        <w:rPr>
          <w:sz w:val="24"/>
          <w:szCs w:val="24"/>
        </w:rPr>
        <w:t xml:space="preserve"> </w:t>
      </w:r>
      <w:r w:rsidRPr="004E1630">
        <w:rPr>
          <w:sz w:val="24"/>
          <w:szCs w:val="24"/>
        </w:rPr>
        <w:t>любительского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спортивного</w:t>
      </w:r>
      <w:r w:rsidR="00F86750" w:rsidRPr="004E1630">
        <w:rPr>
          <w:sz w:val="24"/>
          <w:szCs w:val="24"/>
        </w:rPr>
        <w:t xml:space="preserve"> </w:t>
      </w:r>
      <w:r w:rsidRPr="004E1630">
        <w:rPr>
          <w:sz w:val="24"/>
          <w:szCs w:val="24"/>
        </w:rPr>
        <w:t>рыболовства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причаливания</w:t>
      </w:r>
      <w:r w:rsidR="00F86750" w:rsidRPr="004E1630">
        <w:rPr>
          <w:sz w:val="24"/>
          <w:szCs w:val="24"/>
        </w:rPr>
        <w:t xml:space="preserve"> </w:t>
      </w:r>
      <w:r w:rsidRPr="004E1630">
        <w:rPr>
          <w:sz w:val="24"/>
          <w:szCs w:val="24"/>
        </w:rPr>
        <w:t>плавучих</w:t>
      </w:r>
      <w:r w:rsidR="00F86750" w:rsidRPr="004E1630">
        <w:rPr>
          <w:sz w:val="24"/>
          <w:szCs w:val="24"/>
        </w:rPr>
        <w:t xml:space="preserve"> </w:t>
      </w:r>
      <w:r w:rsidRPr="004E1630">
        <w:rPr>
          <w:sz w:val="24"/>
          <w:szCs w:val="24"/>
        </w:rPr>
        <w:t>средств.</w:t>
      </w:r>
    </w:p>
    <w:p w:rsidR="00104372" w:rsidRPr="004E1630" w:rsidRDefault="00104372" w:rsidP="0028053E">
      <w:pPr>
        <w:ind w:firstLine="709"/>
        <w:jc w:val="both"/>
        <w:rPr>
          <w:b/>
          <w:sz w:val="24"/>
          <w:szCs w:val="24"/>
        </w:rPr>
      </w:pPr>
      <w:r w:rsidRPr="004E1630">
        <w:rPr>
          <w:b/>
          <w:sz w:val="24"/>
          <w:szCs w:val="24"/>
        </w:rPr>
        <w:t>Описание</w:t>
      </w:r>
      <w:r w:rsidR="00F86750" w:rsidRPr="004E1630">
        <w:rPr>
          <w:b/>
          <w:sz w:val="24"/>
          <w:szCs w:val="24"/>
        </w:rPr>
        <w:t xml:space="preserve"> </w:t>
      </w:r>
      <w:r w:rsidRPr="004E1630">
        <w:rPr>
          <w:b/>
          <w:sz w:val="24"/>
          <w:szCs w:val="24"/>
        </w:rPr>
        <w:t>ограничений</w:t>
      </w:r>
      <w:r w:rsidR="00F86750" w:rsidRPr="004E1630">
        <w:rPr>
          <w:b/>
          <w:sz w:val="24"/>
          <w:szCs w:val="24"/>
        </w:rPr>
        <w:t xml:space="preserve"> </w:t>
      </w:r>
      <w:r w:rsidRPr="004E1630">
        <w:rPr>
          <w:b/>
          <w:sz w:val="24"/>
          <w:szCs w:val="24"/>
        </w:rPr>
        <w:t>использования</w:t>
      </w:r>
      <w:r w:rsidR="00F86750" w:rsidRPr="004E1630">
        <w:rPr>
          <w:b/>
          <w:sz w:val="24"/>
          <w:szCs w:val="24"/>
        </w:rPr>
        <w:t xml:space="preserve"> </w:t>
      </w:r>
      <w:r w:rsidRPr="004E1630">
        <w:rPr>
          <w:b/>
          <w:sz w:val="24"/>
          <w:szCs w:val="24"/>
        </w:rPr>
        <w:t>земельных</w:t>
      </w:r>
      <w:r w:rsidR="00F86750" w:rsidRPr="004E1630">
        <w:rPr>
          <w:b/>
          <w:sz w:val="24"/>
          <w:szCs w:val="24"/>
        </w:rPr>
        <w:t xml:space="preserve"> </w:t>
      </w:r>
      <w:r w:rsidRPr="004E1630">
        <w:rPr>
          <w:b/>
          <w:sz w:val="24"/>
          <w:szCs w:val="24"/>
        </w:rPr>
        <w:t>участков</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объектов</w:t>
      </w:r>
      <w:r w:rsidR="00F86750" w:rsidRPr="004E1630">
        <w:rPr>
          <w:b/>
          <w:sz w:val="24"/>
          <w:szCs w:val="24"/>
        </w:rPr>
        <w:t xml:space="preserve"> </w:t>
      </w:r>
      <w:r w:rsidRPr="004E1630">
        <w:rPr>
          <w:b/>
          <w:sz w:val="24"/>
          <w:szCs w:val="24"/>
        </w:rPr>
        <w:t>капитального</w:t>
      </w:r>
      <w:r w:rsidR="00F86750" w:rsidRPr="004E1630">
        <w:rPr>
          <w:b/>
          <w:sz w:val="24"/>
          <w:szCs w:val="24"/>
        </w:rPr>
        <w:t xml:space="preserve"> </w:t>
      </w:r>
      <w:r w:rsidRPr="004E1630">
        <w:rPr>
          <w:b/>
          <w:sz w:val="24"/>
          <w:szCs w:val="24"/>
        </w:rPr>
        <w:t>строительства</w:t>
      </w:r>
      <w:r w:rsidR="00F86750" w:rsidRPr="004E1630">
        <w:rPr>
          <w:b/>
          <w:sz w:val="24"/>
          <w:szCs w:val="24"/>
        </w:rPr>
        <w:t xml:space="preserve"> </w:t>
      </w:r>
      <w:r w:rsidRPr="004E1630">
        <w:rPr>
          <w:b/>
          <w:sz w:val="24"/>
          <w:szCs w:val="24"/>
        </w:rPr>
        <w:t>на</w:t>
      </w:r>
      <w:r w:rsidR="00F86750" w:rsidRPr="004E1630">
        <w:rPr>
          <w:b/>
          <w:sz w:val="24"/>
          <w:szCs w:val="24"/>
        </w:rPr>
        <w:t xml:space="preserve"> </w:t>
      </w:r>
      <w:r w:rsidRPr="004E1630">
        <w:rPr>
          <w:b/>
          <w:sz w:val="24"/>
          <w:szCs w:val="24"/>
        </w:rPr>
        <w:t>территории</w:t>
      </w:r>
      <w:r w:rsidR="00F86750" w:rsidRPr="004E1630">
        <w:rPr>
          <w:b/>
          <w:sz w:val="24"/>
          <w:szCs w:val="24"/>
        </w:rPr>
        <w:t xml:space="preserve"> </w:t>
      </w:r>
      <w:r w:rsidRPr="004E1630">
        <w:rPr>
          <w:b/>
          <w:sz w:val="24"/>
          <w:szCs w:val="24"/>
        </w:rPr>
        <w:t>зон</w:t>
      </w:r>
      <w:r w:rsidR="00F86750" w:rsidRPr="004E1630">
        <w:rPr>
          <w:b/>
          <w:sz w:val="24"/>
          <w:szCs w:val="24"/>
        </w:rPr>
        <w:t xml:space="preserve"> </w:t>
      </w:r>
      <w:r w:rsidRPr="004E1630">
        <w:rPr>
          <w:b/>
          <w:sz w:val="24"/>
          <w:szCs w:val="24"/>
        </w:rPr>
        <w:t>санитарной</w:t>
      </w:r>
      <w:r w:rsidR="00F86750" w:rsidRPr="004E1630">
        <w:rPr>
          <w:b/>
          <w:sz w:val="24"/>
          <w:szCs w:val="24"/>
        </w:rPr>
        <w:t xml:space="preserve"> </w:t>
      </w:r>
      <w:r w:rsidRPr="004E1630">
        <w:rPr>
          <w:b/>
          <w:sz w:val="24"/>
          <w:szCs w:val="24"/>
        </w:rPr>
        <w:t>охраны</w:t>
      </w:r>
      <w:r w:rsidR="00F86750" w:rsidRPr="004E1630">
        <w:rPr>
          <w:b/>
          <w:sz w:val="24"/>
          <w:szCs w:val="24"/>
        </w:rPr>
        <w:t xml:space="preserve"> </w:t>
      </w:r>
      <w:r w:rsidRPr="004E1630">
        <w:rPr>
          <w:b/>
          <w:sz w:val="24"/>
          <w:szCs w:val="24"/>
        </w:rPr>
        <w:t>источников</w:t>
      </w:r>
      <w:r w:rsidR="00F86750" w:rsidRPr="004E1630">
        <w:rPr>
          <w:b/>
          <w:sz w:val="24"/>
          <w:szCs w:val="24"/>
        </w:rPr>
        <w:t xml:space="preserve"> </w:t>
      </w:r>
      <w:r w:rsidRPr="004E1630">
        <w:rPr>
          <w:b/>
          <w:sz w:val="24"/>
          <w:szCs w:val="24"/>
        </w:rPr>
        <w:t>питьевого</w:t>
      </w:r>
      <w:r w:rsidR="00F86750" w:rsidRPr="004E1630">
        <w:rPr>
          <w:b/>
          <w:sz w:val="24"/>
          <w:szCs w:val="24"/>
        </w:rPr>
        <w:t xml:space="preserve"> </w:t>
      </w:r>
      <w:r w:rsidRPr="004E1630">
        <w:rPr>
          <w:b/>
          <w:sz w:val="24"/>
          <w:szCs w:val="24"/>
        </w:rPr>
        <w:t>водоснабжения</w:t>
      </w:r>
    </w:p>
    <w:p w:rsidR="00104372" w:rsidRPr="004E1630" w:rsidRDefault="00104372" w:rsidP="0028053E">
      <w:pPr>
        <w:ind w:firstLine="709"/>
        <w:jc w:val="both"/>
        <w:rPr>
          <w:sz w:val="24"/>
          <w:szCs w:val="24"/>
        </w:rPr>
      </w:pPr>
      <w:r w:rsidRPr="004E1630">
        <w:rPr>
          <w:sz w:val="24"/>
          <w:szCs w:val="24"/>
        </w:rPr>
        <w:t>Зона</w:t>
      </w:r>
      <w:r w:rsidR="00F86750" w:rsidRPr="004E1630">
        <w:rPr>
          <w:sz w:val="24"/>
          <w:szCs w:val="24"/>
        </w:rPr>
        <w:t xml:space="preserve"> </w:t>
      </w:r>
      <w:r w:rsidRPr="004E1630">
        <w:rPr>
          <w:sz w:val="24"/>
          <w:szCs w:val="24"/>
        </w:rPr>
        <w:t>санитарной</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(далее-СЗО)</w:t>
      </w:r>
      <w:r w:rsidR="00F86750" w:rsidRPr="004E1630">
        <w:rPr>
          <w:sz w:val="24"/>
          <w:szCs w:val="24"/>
        </w:rPr>
        <w:t xml:space="preserve"> </w:t>
      </w:r>
      <w:r w:rsidRPr="004E1630">
        <w:rPr>
          <w:sz w:val="24"/>
          <w:szCs w:val="24"/>
        </w:rPr>
        <w:t>организуются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составе</w:t>
      </w:r>
      <w:r w:rsidR="00F86750" w:rsidRPr="004E1630">
        <w:rPr>
          <w:sz w:val="24"/>
          <w:szCs w:val="24"/>
        </w:rPr>
        <w:t xml:space="preserve"> </w:t>
      </w:r>
      <w:r w:rsidRPr="004E1630">
        <w:rPr>
          <w:sz w:val="24"/>
          <w:szCs w:val="24"/>
        </w:rPr>
        <w:t>трех</w:t>
      </w:r>
      <w:r w:rsidR="00F86750" w:rsidRPr="004E1630">
        <w:rPr>
          <w:sz w:val="24"/>
          <w:szCs w:val="24"/>
        </w:rPr>
        <w:t xml:space="preserve"> </w:t>
      </w:r>
      <w:r w:rsidRPr="004E1630">
        <w:rPr>
          <w:sz w:val="24"/>
          <w:szCs w:val="24"/>
        </w:rPr>
        <w:t>поясов:</w:t>
      </w:r>
      <w:r w:rsidR="00F86750" w:rsidRPr="004E1630">
        <w:rPr>
          <w:sz w:val="24"/>
          <w:szCs w:val="24"/>
        </w:rPr>
        <w:t xml:space="preserve"> </w:t>
      </w:r>
      <w:r w:rsidRPr="004E1630">
        <w:rPr>
          <w:sz w:val="24"/>
          <w:szCs w:val="24"/>
        </w:rPr>
        <w:t>первый</w:t>
      </w:r>
      <w:r w:rsidR="00F86750" w:rsidRPr="004E1630">
        <w:rPr>
          <w:sz w:val="24"/>
          <w:szCs w:val="24"/>
        </w:rPr>
        <w:t xml:space="preserve"> </w:t>
      </w:r>
      <w:r w:rsidRPr="004E1630">
        <w:rPr>
          <w:sz w:val="24"/>
          <w:szCs w:val="24"/>
        </w:rPr>
        <w:t>пояс</w:t>
      </w:r>
      <w:r w:rsidR="00F86750" w:rsidRPr="004E1630">
        <w:rPr>
          <w:sz w:val="24"/>
          <w:szCs w:val="24"/>
        </w:rPr>
        <w:t xml:space="preserve"> </w:t>
      </w:r>
      <w:r w:rsidRPr="004E1630">
        <w:rPr>
          <w:sz w:val="24"/>
          <w:szCs w:val="24"/>
        </w:rPr>
        <w:t>(строгого</w:t>
      </w:r>
      <w:r w:rsidR="00F86750" w:rsidRPr="004E1630">
        <w:rPr>
          <w:sz w:val="24"/>
          <w:szCs w:val="24"/>
        </w:rPr>
        <w:t xml:space="preserve"> </w:t>
      </w:r>
      <w:r w:rsidRPr="004E1630">
        <w:rPr>
          <w:sz w:val="24"/>
          <w:szCs w:val="24"/>
        </w:rPr>
        <w:t>режима)</w:t>
      </w:r>
      <w:r w:rsidR="00F86750" w:rsidRPr="004E1630">
        <w:rPr>
          <w:sz w:val="24"/>
          <w:szCs w:val="24"/>
        </w:rPr>
        <w:t xml:space="preserve"> </w:t>
      </w:r>
      <w:r w:rsidRPr="004E1630">
        <w:rPr>
          <w:sz w:val="24"/>
          <w:szCs w:val="24"/>
        </w:rPr>
        <w:t>включает</w:t>
      </w:r>
      <w:r w:rsidR="00F86750" w:rsidRPr="004E1630">
        <w:rPr>
          <w:sz w:val="24"/>
          <w:szCs w:val="24"/>
        </w:rPr>
        <w:t xml:space="preserve"> </w:t>
      </w:r>
      <w:r w:rsidRPr="004E1630">
        <w:rPr>
          <w:sz w:val="24"/>
          <w:szCs w:val="24"/>
        </w:rPr>
        <w:t>территорию</w:t>
      </w:r>
      <w:r w:rsidR="00F86750" w:rsidRPr="004E1630">
        <w:rPr>
          <w:sz w:val="24"/>
          <w:szCs w:val="24"/>
        </w:rPr>
        <w:t xml:space="preserve"> </w:t>
      </w:r>
      <w:r w:rsidRPr="004E1630">
        <w:rPr>
          <w:sz w:val="24"/>
          <w:szCs w:val="24"/>
        </w:rPr>
        <w:t>расположения</w:t>
      </w:r>
      <w:r w:rsidR="00F86750" w:rsidRPr="004E1630">
        <w:rPr>
          <w:sz w:val="24"/>
          <w:szCs w:val="24"/>
        </w:rPr>
        <w:t xml:space="preserve"> </w:t>
      </w:r>
      <w:r w:rsidRPr="004E1630">
        <w:rPr>
          <w:sz w:val="24"/>
          <w:szCs w:val="24"/>
        </w:rPr>
        <w:t>водозаборов,</w:t>
      </w:r>
      <w:r w:rsidR="00F86750" w:rsidRPr="004E1630">
        <w:rPr>
          <w:sz w:val="24"/>
          <w:szCs w:val="24"/>
        </w:rPr>
        <w:t xml:space="preserve"> </w:t>
      </w:r>
      <w:r w:rsidRPr="004E1630">
        <w:rPr>
          <w:sz w:val="24"/>
          <w:szCs w:val="24"/>
        </w:rPr>
        <w:t>площадок</w:t>
      </w:r>
      <w:r w:rsidR="00F86750" w:rsidRPr="004E1630">
        <w:rPr>
          <w:sz w:val="24"/>
          <w:szCs w:val="24"/>
        </w:rPr>
        <w:t xml:space="preserve"> </w:t>
      </w:r>
      <w:r w:rsidRPr="004E1630">
        <w:rPr>
          <w:sz w:val="24"/>
          <w:szCs w:val="24"/>
        </w:rPr>
        <w:t>всех</w:t>
      </w:r>
      <w:r w:rsidR="00F86750" w:rsidRPr="004E1630">
        <w:rPr>
          <w:sz w:val="24"/>
          <w:szCs w:val="24"/>
        </w:rPr>
        <w:t xml:space="preserve"> </w:t>
      </w:r>
      <w:r w:rsidRPr="004E1630">
        <w:rPr>
          <w:sz w:val="24"/>
          <w:szCs w:val="24"/>
        </w:rPr>
        <w:t>водопроводных</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водопроводящего</w:t>
      </w:r>
      <w:r w:rsidR="00F86750" w:rsidRPr="004E1630">
        <w:rPr>
          <w:sz w:val="24"/>
          <w:szCs w:val="24"/>
        </w:rPr>
        <w:t xml:space="preserve"> </w:t>
      </w:r>
      <w:r w:rsidRPr="004E1630">
        <w:rPr>
          <w:sz w:val="24"/>
          <w:szCs w:val="24"/>
        </w:rPr>
        <w:t>канала.</w:t>
      </w:r>
      <w:r w:rsidR="00F86750" w:rsidRPr="004E1630">
        <w:rPr>
          <w:sz w:val="24"/>
          <w:szCs w:val="24"/>
        </w:rPr>
        <w:t xml:space="preserve"> </w:t>
      </w:r>
      <w:r w:rsidRPr="004E1630">
        <w:rPr>
          <w:sz w:val="24"/>
          <w:szCs w:val="24"/>
        </w:rPr>
        <w:t>Его</w:t>
      </w:r>
      <w:r w:rsidR="00F86750" w:rsidRPr="004E1630">
        <w:rPr>
          <w:sz w:val="24"/>
          <w:szCs w:val="24"/>
        </w:rPr>
        <w:t xml:space="preserve"> </w:t>
      </w:r>
      <w:r w:rsidRPr="004E1630">
        <w:rPr>
          <w:sz w:val="24"/>
          <w:szCs w:val="24"/>
        </w:rPr>
        <w:t>назначение</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защита</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водозабора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водозаборных</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случайного</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умышленного</w:t>
      </w:r>
      <w:r w:rsidR="00F86750" w:rsidRPr="004E1630">
        <w:rPr>
          <w:sz w:val="24"/>
          <w:szCs w:val="24"/>
        </w:rPr>
        <w:t xml:space="preserve"> </w:t>
      </w:r>
      <w:r w:rsidRPr="004E1630">
        <w:rPr>
          <w:sz w:val="24"/>
          <w:szCs w:val="24"/>
        </w:rPr>
        <w:t>загрязнения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повреждения.</w:t>
      </w:r>
      <w:r w:rsidR="00F86750" w:rsidRPr="004E1630">
        <w:rPr>
          <w:sz w:val="24"/>
          <w:szCs w:val="24"/>
        </w:rPr>
        <w:t xml:space="preserve"> </w:t>
      </w:r>
      <w:r w:rsidRPr="004E1630">
        <w:rPr>
          <w:sz w:val="24"/>
          <w:szCs w:val="24"/>
        </w:rPr>
        <w:t>Второй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третий</w:t>
      </w:r>
      <w:r w:rsidR="00F86750" w:rsidRPr="004E1630">
        <w:rPr>
          <w:sz w:val="24"/>
          <w:szCs w:val="24"/>
        </w:rPr>
        <w:t xml:space="preserve"> </w:t>
      </w:r>
      <w:r w:rsidRPr="004E1630">
        <w:rPr>
          <w:sz w:val="24"/>
          <w:szCs w:val="24"/>
        </w:rPr>
        <w:t>пояса</w:t>
      </w:r>
      <w:r w:rsidR="00F86750" w:rsidRPr="004E1630">
        <w:rPr>
          <w:sz w:val="24"/>
          <w:szCs w:val="24"/>
        </w:rPr>
        <w:t xml:space="preserve"> </w:t>
      </w:r>
      <w:r w:rsidRPr="004E1630">
        <w:rPr>
          <w:sz w:val="24"/>
          <w:szCs w:val="24"/>
        </w:rPr>
        <w:t>(пояса</w:t>
      </w:r>
      <w:r w:rsidR="00F86750" w:rsidRPr="004E1630">
        <w:rPr>
          <w:sz w:val="24"/>
          <w:szCs w:val="24"/>
        </w:rPr>
        <w:t xml:space="preserve"> </w:t>
      </w:r>
      <w:r w:rsidRPr="004E1630">
        <w:rPr>
          <w:sz w:val="24"/>
          <w:szCs w:val="24"/>
        </w:rPr>
        <w:t>ограничений)</w:t>
      </w:r>
      <w:r w:rsidR="00F86750" w:rsidRPr="004E1630">
        <w:rPr>
          <w:sz w:val="24"/>
          <w:szCs w:val="24"/>
        </w:rPr>
        <w:t xml:space="preserve"> </w:t>
      </w:r>
      <w:r w:rsidRPr="004E1630">
        <w:rPr>
          <w:sz w:val="24"/>
          <w:szCs w:val="24"/>
        </w:rPr>
        <w:t>включают</w:t>
      </w:r>
      <w:r w:rsidR="00F86750" w:rsidRPr="004E1630">
        <w:rPr>
          <w:sz w:val="24"/>
          <w:szCs w:val="24"/>
        </w:rPr>
        <w:t xml:space="preserve"> </w:t>
      </w:r>
      <w:r w:rsidRPr="004E1630">
        <w:rPr>
          <w:sz w:val="24"/>
          <w:szCs w:val="24"/>
        </w:rPr>
        <w:t>территорию,</w:t>
      </w:r>
      <w:r w:rsidR="00F86750" w:rsidRPr="004E1630">
        <w:rPr>
          <w:sz w:val="24"/>
          <w:szCs w:val="24"/>
        </w:rPr>
        <w:t xml:space="preserve"> </w:t>
      </w:r>
      <w:r w:rsidRPr="004E1630">
        <w:rPr>
          <w:sz w:val="24"/>
          <w:szCs w:val="24"/>
        </w:rPr>
        <w:t>предназначенную</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предупреждения</w:t>
      </w:r>
      <w:r w:rsidR="00F86750" w:rsidRPr="004E1630">
        <w:rPr>
          <w:sz w:val="24"/>
          <w:szCs w:val="24"/>
        </w:rPr>
        <w:t xml:space="preserve"> </w:t>
      </w:r>
      <w:r w:rsidRPr="004E1630">
        <w:rPr>
          <w:sz w:val="24"/>
          <w:szCs w:val="24"/>
        </w:rPr>
        <w:t>загрязнения</w:t>
      </w:r>
      <w:r w:rsidR="00F86750" w:rsidRPr="004E1630">
        <w:rPr>
          <w:sz w:val="24"/>
          <w:szCs w:val="24"/>
        </w:rPr>
        <w:t xml:space="preserve"> </w:t>
      </w:r>
      <w:r w:rsidRPr="004E1630">
        <w:rPr>
          <w:sz w:val="24"/>
          <w:szCs w:val="24"/>
        </w:rPr>
        <w:t>воды</w:t>
      </w:r>
      <w:r w:rsidR="00F86750" w:rsidRPr="004E1630">
        <w:rPr>
          <w:sz w:val="24"/>
          <w:szCs w:val="24"/>
        </w:rPr>
        <w:t xml:space="preserve"> </w:t>
      </w:r>
      <w:r w:rsidRPr="004E1630">
        <w:rPr>
          <w:sz w:val="24"/>
          <w:szCs w:val="24"/>
        </w:rPr>
        <w:t>источников</w:t>
      </w:r>
      <w:r w:rsidR="00F86750" w:rsidRPr="004E1630">
        <w:rPr>
          <w:sz w:val="24"/>
          <w:szCs w:val="24"/>
        </w:rPr>
        <w:t xml:space="preserve"> </w:t>
      </w:r>
      <w:r w:rsidRPr="004E1630">
        <w:rPr>
          <w:sz w:val="24"/>
          <w:szCs w:val="24"/>
        </w:rPr>
        <w:t>водоснабжения.</w:t>
      </w:r>
    </w:p>
    <w:p w:rsidR="00104372" w:rsidRPr="004E1630" w:rsidRDefault="00104372" w:rsidP="0028053E">
      <w:pPr>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каждом</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трех</w:t>
      </w:r>
      <w:r w:rsidR="00F86750" w:rsidRPr="004E1630">
        <w:rPr>
          <w:sz w:val="24"/>
          <w:szCs w:val="24"/>
        </w:rPr>
        <w:t xml:space="preserve"> </w:t>
      </w:r>
      <w:r w:rsidRPr="004E1630">
        <w:rPr>
          <w:sz w:val="24"/>
          <w:szCs w:val="24"/>
        </w:rPr>
        <w:t>поясов,</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санитарно</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защитной</w:t>
      </w:r>
      <w:r w:rsidR="00F86750" w:rsidRPr="004E1630">
        <w:rPr>
          <w:sz w:val="24"/>
          <w:szCs w:val="24"/>
        </w:rPr>
        <w:t xml:space="preserve"> </w:t>
      </w:r>
      <w:r w:rsidRPr="004E1630">
        <w:rPr>
          <w:sz w:val="24"/>
          <w:szCs w:val="24"/>
        </w:rPr>
        <w:t>полосы,</w:t>
      </w:r>
      <w:r w:rsidR="00F86750" w:rsidRPr="004E1630">
        <w:rPr>
          <w:sz w:val="24"/>
          <w:szCs w:val="24"/>
        </w:rPr>
        <w:t xml:space="preserve"> </w:t>
      </w:r>
      <w:r w:rsidRPr="004E1630">
        <w:rPr>
          <w:sz w:val="24"/>
          <w:szCs w:val="24"/>
        </w:rPr>
        <w:t>соответственно</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назначению,</w:t>
      </w:r>
      <w:r w:rsidR="00F86750" w:rsidRPr="004E1630">
        <w:rPr>
          <w:sz w:val="24"/>
          <w:szCs w:val="24"/>
        </w:rPr>
        <w:t xml:space="preserve"> </w:t>
      </w:r>
      <w:r w:rsidRPr="004E1630">
        <w:rPr>
          <w:sz w:val="24"/>
          <w:szCs w:val="24"/>
        </w:rPr>
        <w:t>устанавливается</w:t>
      </w:r>
      <w:r w:rsidR="00F86750" w:rsidRPr="004E1630">
        <w:rPr>
          <w:sz w:val="24"/>
          <w:szCs w:val="24"/>
        </w:rPr>
        <w:t xml:space="preserve"> </w:t>
      </w:r>
      <w:r w:rsidRPr="004E1630">
        <w:rPr>
          <w:sz w:val="24"/>
          <w:szCs w:val="24"/>
        </w:rPr>
        <w:t>специальный</w:t>
      </w:r>
      <w:r w:rsidR="00F86750" w:rsidRPr="004E1630">
        <w:rPr>
          <w:sz w:val="24"/>
          <w:szCs w:val="24"/>
        </w:rPr>
        <w:t xml:space="preserve"> </w:t>
      </w:r>
      <w:r w:rsidRPr="004E1630">
        <w:rPr>
          <w:sz w:val="24"/>
          <w:szCs w:val="24"/>
        </w:rPr>
        <w:t>режим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определяется</w:t>
      </w:r>
      <w:r w:rsidR="00F86750" w:rsidRPr="004E1630">
        <w:rPr>
          <w:sz w:val="24"/>
          <w:szCs w:val="24"/>
        </w:rPr>
        <w:t xml:space="preserve"> </w:t>
      </w:r>
      <w:r w:rsidRPr="004E1630">
        <w:rPr>
          <w:sz w:val="24"/>
          <w:szCs w:val="24"/>
        </w:rPr>
        <w:t>комплекс</w:t>
      </w:r>
      <w:r w:rsidR="00F86750" w:rsidRPr="004E1630">
        <w:rPr>
          <w:sz w:val="24"/>
          <w:szCs w:val="24"/>
        </w:rPr>
        <w:t xml:space="preserve"> </w:t>
      </w:r>
      <w:r w:rsidRPr="004E1630">
        <w:rPr>
          <w:sz w:val="24"/>
          <w:szCs w:val="24"/>
        </w:rPr>
        <w:t>мероприятий,</w:t>
      </w:r>
      <w:r w:rsidR="00F86750" w:rsidRPr="004E1630">
        <w:rPr>
          <w:sz w:val="24"/>
          <w:szCs w:val="24"/>
        </w:rPr>
        <w:t xml:space="preserve"> </w:t>
      </w:r>
      <w:r w:rsidRPr="004E1630">
        <w:rPr>
          <w:sz w:val="24"/>
          <w:szCs w:val="24"/>
        </w:rPr>
        <w:t>направленных</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предупреждение</w:t>
      </w:r>
      <w:r w:rsidR="00F86750" w:rsidRPr="004E1630">
        <w:rPr>
          <w:sz w:val="24"/>
          <w:szCs w:val="24"/>
        </w:rPr>
        <w:t xml:space="preserve"> </w:t>
      </w:r>
      <w:r w:rsidRPr="004E1630">
        <w:rPr>
          <w:sz w:val="24"/>
          <w:szCs w:val="24"/>
        </w:rPr>
        <w:t>ухудшения</w:t>
      </w:r>
      <w:r w:rsidR="00F86750" w:rsidRPr="004E1630">
        <w:rPr>
          <w:sz w:val="24"/>
          <w:szCs w:val="24"/>
        </w:rPr>
        <w:t xml:space="preserve"> </w:t>
      </w:r>
      <w:r w:rsidRPr="004E1630">
        <w:rPr>
          <w:sz w:val="24"/>
          <w:szCs w:val="24"/>
        </w:rPr>
        <w:t>качества</w:t>
      </w:r>
      <w:r w:rsidR="00F86750" w:rsidRPr="004E1630">
        <w:rPr>
          <w:sz w:val="24"/>
          <w:szCs w:val="24"/>
        </w:rPr>
        <w:t xml:space="preserve"> </w:t>
      </w:r>
      <w:r w:rsidRPr="004E1630">
        <w:rPr>
          <w:sz w:val="24"/>
          <w:szCs w:val="24"/>
        </w:rPr>
        <w:t>воды.</w:t>
      </w:r>
    </w:p>
    <w:p w:rsidR="00104372" w:rsidRPr="004E1630" w:rsidRDefault="00104372" w:rsidP="0028053E">
      <w:pPr>
        <w:ind w:firstLine="709"/>
        <w:jc w:val="both"/>
        <w:rPr>
          <w:sz w:val="24"/>
          <w:szCs w:val="24"/>
        </w:rPr>
      </w:pPr>
      <w:r w:rsidRPr="004E1630">
        <w:rPr>
          <w:sz w:val="24"/>
          <w:szCs w:val="24"/>
        </w:rPr>
        <w:t>Зоны</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действующих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проектируемых</w:t>
      </w:r>
      <w:r w:rsidR="00F86750" w:rsidRPr="004E1630">
        <w:rPr>
          <w:sz w:val="24"/>
          <w:szCs w:val="24"/>
        </w:rPr>
        <w:t xml:space="preserve"> </w:t>
      </w:r>
      <w:r w:rsidRPr="004E1630">
        <w:rPr>
          <w:sz w:val="24"/>
          <w:szCs w:val="24"/>
        </w:rPr>
        <w:t>источниках</w:t>
      </w:r>
      <w:r w:rsidR="00F86750" w:rsidRPr="004E1630">
        <w:rPr>
          <w:sz w:val="24"/>
          <w:szCs w:val="24"/>
        </w:rPr>
        <w:t xml:space="preserve"> </w:t>
      </w:r>
      <w:r w:rsidRPr="004E1630">
        <w:rPr>
          <w:sz w:val="24"/>
          <w:szCs w:val="24"/>
        </w:rPr>
        <w:t>питьевого</w:t>
      </w:r>
      <w:r w:rsidR="00F86750" w:rsidRPr="004E1630">
        <w:rPr>
          <w:sz w:val="24"/>
          <w:szCs w:val="24"/>
        </w:rPr>
        <w:t xml:space="preserve"> </w:t>
      </w:r>
      <w:r w:rsidRPr="004E1630">
        <w:rPr>
          <w:sz w:val="24"/>
          <w:szCs w:val="24"/>
        </w:rPr>
        <w:t>водоснабжения</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согласно</w:t>
      </w:r>
      <w:r w:rsidR="00F86750" w:rsidRPr="004E1630">
        <w:rPr>
          <w:sz w:val="24"/>
          <w:szCs w:val="24"/>
        </w:rPr>
        <w:t xml:space="preserve"> </w:t>
      </w:r>
      <w:r w:rsidRPr="004E1630">
        <w:rPr>
          <w:sz w:val="24"/>
          <w:szCs w:val="24"/>
        </w:rPr>
        <w:t>ст.43</w:t>
      </w:r>
      <w:r w:rsidR="00F86750" w:rsidRPr="004E1630">
        <w:rPr>
          <w:sz w:val="24"/>
          <w:szCs w:val="24"/>
        </w:rPr>
        <w:t xml:space="preserve"> </w:t>
      </w:r>
      <w:r w:rsidRPr="004E1630">
        <w:rPr>
          <w:sz w:val="24"/>
          <w:szCs w:val="24"/>
        </w:rPr>
        <w:t>Водного</w:t>
      </w:r>
      <w:r w:rsidR="00F86750" w:rsidRPr="004E1630">
        <w:rPr>
          <w:sz w:val="24"/>
          <w:szCs w:val="24"/>
        </w:rPr>
        <w:t xml:space="preserve"> </w:t>
      </w:r>
      <w:r w:rsidRPr="004E1630">
        <w:rPr>
          <w:sz w:val="24"/>
          <w:szCs w:val="24"/>
        </w:rPr>
        <w:t>Кодекса</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03.03.06г.</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74</w:t>
      </w:r>
      <w:r w:rsidR="00F86750" w:rsidRPr="004E1630">
        <w:rPr>
          <w:sz w:val="24"/>
          <w:szCs w:val="24"/>
        </w:rPr>
        <w:t xml:space="preserve"> </w:t>
      </w:r>
      <w:r w:rsidRPr="004E1630">
        <w:rPr>
          <w:sz w:val="24"/>
          <w:szCs w:val="24"/>
        </w:rPr>
        <w:t>ФЗ)</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Федеральному</w:t>
      </w:r>
      <w:r w:rsidR="00F86750" w:rsidRPr="004E1630">
        <w:rPr>
          <w:sz w:val="24"/>
          <w:szCs w:val="24"/>
        </w:rPr>
        <w:t xml:space="preserve"> </w:t>
      </w:r>
      <w:r w:rsidRPr="004E1630">
        <w:rPr>
          <w:sz w:val="24"/>
          <w:szCs w:val="24"/>
        </w:rPr>
        <w:t>закону</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30.03.1999г.</w:t>
      </w:r>
      <w:r w:rsidR="00F86750" w:rsidRPr="004E1630">
        <w:rPr>
          <w:sz w:val="24"/>
          <w:szCs w:val="24"/>
        </w:rPr>
        <w:t xml:space="preserve"> </w:t>
      </w:r>
      <w:r w:rsidRPr="004E1630">
        <w:rPr>
          <w:sz w:val="24"/>
          <w:szCs w:val="24"/>
        </w:rPr>
        <w:t>№52-ФЗ</w:t>
      </w:r>
      <w:r w:rsidR="00F86750" w:rsidRPr="004E1630">
        <w:rPr>
          <w:sz w:val="24"/>
          <w:szCs w:val="24"/>
        </w:rPr>
        <w:t xml:space="preserve"> </w:t>
      </w:r>
      <w:r w:rsidR="00DB798A" w:rsidRPr="004E1630">
        <w:rPr>
          <w:sz w:val="24"/>
          <w:szCs w:val="24"/>
        </w:rPr>
        <w:t>«</w:t>
      </w:r>
      <w:r w:rsidRPr="004E1630">
        <w:rPr>
          <w:sz w:val="24"/>
          <w:szCs w:val="24"/>
        </w:rPr>
        <w:t>О</w:t>
      </w:r>
      <w:r w:rsidR="00F86750" w:rsidRPr="004E1630">
        <w:rPr>
          <w:sz w:val="24"/>
          <w:szCs w:val="24"/>
        </w:rPr>
        <w:t xml:space="preserve"> </w:t>
      </w:r>
      <w:r w:rsidRPr="004E1630">
        <w:rPr>
          <w:sz w:val="24"/>
          <w:szCs w:val="24"/>
        </w:rPr>
        <w:t>санитарно-эпидемиологическом</w:t>
      </w:r>
      <w:r w:rsidR="00F86750" w:rsidRPr="004E1630">
        <w:rPr>
          <w:sz w:val="24"/>
          <w:szCs w:val="24"/>
        </w:rPr>
        <w:t xml:space="preserve"> </w:t>
      </w:r>
      <w:r w:rsidRPr="004E1630">
        <w:rPr>
          <w:sz w:val="24"/>
          <w:szCs w:val="24"/>
        </w:rPr>
        <w:t>благополучии</w:t>
      </w:r>
      <w:r w:rsidR="00F86750" w:rsidRPr="004E1630">
        <w:rPr>
          <w:sz w:val="24"/>
          <w:szCs w:val="24"/>
        </w:rPr>
        <w:t xml:space="preserve"> </w:t>
      </w:r>
      <w:r w:rsidRPr="004E1630">
        <w:rPr>
          <w:sz w:val="24"/>
          <w:szCs w:val="24"/>
        </w:rPr>
        <w:t>населения</w:t>
      </w:r>
      <w:r w:rsidR="00DB798A" w:rsidRPr="004E1630">
        <w:rPr>
          <w:sz w:val="24"/>
          <w:szCs w:val="24"/>
        </w:rPr>
        <w:t>»</w:t>
      </w:r>
      <w:r w:rsidR="00F86750" w:rsidRPr="004E1630">
        <w:rPr>
          <w:sz w:val="24"/>
          <w:szCs w:val="24"/>
        </w:rPr>
        <w:t xml:space="preserve"> </w:t>
      </w:r>
      <w:r w:rsidRPr="004E1630">
        <w:rPr>
          <w:sz w:val="24"/>
          <w:szCs w:val="24"/>
        </w:rPr>
        <w:t>(п.</w:t>
      </w:r>
      <w:r w:rsidR="00F86750" w:rsidRPr="004E1630">
        <w:rPr>
          <w:sz w:val="24"/>
          <w:szCs w:val="24"/>
        </w:rPr>
        <w:t xml:space="preserve"> </w:t>
      </w:r>
      <w:r w:rsidRPr="004E1630">
        <w:rPr>
          <w:sz w:val="24"/>
          <w:szCs w:val="24"/>
        </w:rPr>
        <w:t>4</w:t>
      </w:r>
      <w:r w:rsidR="00F86750" w:rsidRPr="004E1630">
        <w:rPr>
          <w:sz w:val="24"/>
          <w:szCs w:val="24"/>
        </w:rPr>
        <w:t xml:space="preserve"> </w:t>
      </w:r>
      <w:r w:rsidRPr="004E1630">
        <w:rPr>
          <w:sz w:val="24"/>
          <w:szCs w:val="24"/>
        </w:rPr>
        <w:t>ст.</w:t>
      </w:r>
      <w:r w:rsidR="00F86750" w:rsidRPr="004E1630">
        <w:rPr>
          <w:sz w:val="24"/>
          <w:szCs w:val="24"/>
        </w:rPr>
        <w:t xml:space="preserve"> </w:t>
      </w:r>
      <w:r w:rsidRPr="004E1630">
        <w:rPr>
          <w:sz w:val="24"/>
          <w:szCs w:val="24"/>
        </w:rPr>
        <w:t>18).</w:t>
      </w:r>
      <w:r w:rsidR="00F86750" w:rsidRPr="004E1630">
        <w:rPr>
          <w:sz w:val="24"/>
          <w:szCs w:val="24"/>
        </w:rPr>
        <w:t xml:space="preserve"> </w:t>
      </w:r>
      <w:r w:rsidRPr="004E1630">
        <w:rPr>
          <w:sz w:val="24"/>
          <w:szCs w:val="24"/>
        </w:rPr>
        <w:t>Источниками</w:t>
      </w:r>
      <w:r w:rsidR="00F86750" w:rsidRPr="004E1630">
        <w:rPr>
          <w:sz w:val="24"/>
          <w:szCs w:val="24"/>
        </w:rPr>
        <w:t xml:space="preserve"> </w:t>
      </w:r>
      <w:r w:rsidRPr="004E1630">
        <w:rPr>
          <w:sz w:val="24"/>
          <w:szCs w:val="24"/>
        </w:rPr>
        <w:t>хозяйственно-питьевого</w:t>
      </w:r>
      <w:r w:rsidR="00F86750" w:rsidRPr="004E1630">
        <w:rPr>
          <w:sz w:val="24"/>
          <w:szCs w:val="24"/>
        </w:rPr>
        <w:t xml:space="preserve"> </w:t>
      </w:r>
      <w:r w:rsidRPr="004E1630">
        <w:rPr>
          <w:sz w:val="24"/>
          <w:szCs w:val="24"/>
        </w:rPr>
        <w:t>водоснабжения</w:t>
      </w:r>
      <w:r w:rsidR="00F86750" w:rsidRPr="004E1630">
        <w:rPr>
          <w:sz w:val="24"/>
          <w:szCs w:val="24"/>
        </w:rPr>
        <w:t xml:space="preserve"> </w:t>
      </w:r>
      <w:r w:rsidRPr="004E1630">
        <w:rPr>
          <w:sz w:val="24"/>
          <w:szCs w:val="24"/>
        </w:rPr>
        <w:t>населенных</w:t>
      </w:r>
      <w:r w:rsidR="00F86750" w:rsidRPr="004E1630">
        <w:rPr>
          <w:sz w:val="24"/>
          <w:szCs w:val="24"/>
        </w:rPr>
        <w:t xml:space="preserve"> </w:t>
      </w:r>
      <w:r w:rsidRPr="004E1630">
        <w:rPr>
          <w:sz w:val="24"/>
          <w:szCs w:val="24"/>
        </w:rPr>
        <w:t>пунктов</w:t>
      </w:r>
      <w:r w:rsidR="00F86750" w:rsidRPr="004E1630">
        <w:rPr>
          <w:sz w:val="24"/>
          <w:szCs w:val="24"/>
        </w:rPr>
        <w:t xml:space="preserve"> </w:t>
      </w:r>
      <w:r w:rsidRPr="004E1630">
        <w:rPr>
          <w:sz w:val="24"/>
          <w:szCs w:val="24"/>
        </w:rPr>
        <w:t>являются</w:t>
      </w:r>
      <w:r w:rsidR="00F86750" w:rsidRPr="004E1630">
        <w:rPr>
          <w:sz w:val="24"/>
          <w:szCs w:val="24"/>
        </w:rPr>
        <w:t xml:space="preserve"> </w:t>
      </w:r>
      <w:r w:rsidRPr="004E1630">
        <w:rPr>
          <w:sz w:val="24"/>
          <w:szCs w:val="24"/>
        </w:rPr>
        <w:t>артезианские</w:t>
      </w:r>
      <w:r w:rsidR="00F86750" w:rsidRPr="004E1630">
        <w:rPr>
          <w:sz w:val="24"/>
          <w:szCs w:val="24"/>
        </w:rPr>
        <w:t xml:space="preserve"> </w:t>
      </w:r>
      <w:r w:rsidRPr="004E1630">
        <w:rPr>
          <w:sz w:val="24"/>
          <w:szCs w:val="24"/>
        </w:rPr>
        <w:t>отдельно</w:t>
      </w:r>
      <w:r w:rsidR="00F86750" w:rsidRPr="004E1630">
        <w:rPr>
          <w:sz w:val="24"/>
          <w:szCs w:val="24"/>
        </w:rPr>
        <w:t xml:space="preserve"> </w:t>
      </w:r>
      <w:r w:rsidRPr="004E1630">
        <w:rPr>
          <w:sz w:val="24"/>
          <w:szCs w:val="24"/>
        </w:rPr>
        <w:t>стоящие</w:t>
      </w:r>
      <w:r w:rsidR="00F86750" w:rsidRPr="004E1630">
        <w:rPr>
          <w:sz w:val="24"/>
          <w:szCs w:val="24"/>
        </w:rPr>
        <w:t xml:space="preserve"> </w:t>
      </w:r>
      <w:r w:rsidRPr="004E1630">
        <w:rPr>
          <w:sz w:val="24"/>
          <w:szCs w:val="24"/>
        </w:rPr>
        <w:t>скважины</w:t>
      </w:r>
      <w:r w:rsidR="00F86750" w:rsidRPr="004E1630">
        <w:rPr>
          <w:sz w:val="24"/>
          <w:szCs w:val="24"/>
        </w:rPr>
        <w:t xml:space="preserve"> </w:t>
      </w:r>
      <w:r w:rsidRPr="004E1630">
        <w:rPr>
          <w:sz w:val="24"/>
          <w:szCs w:val="24"/>
        </w:rPr>
        <w:t>либо</w:t>
      </w:r>
      <w:r w:rsidR="00F86750" w:rsidRPr="004E1630">
        <w:rPr>
          <w:sz w:val="24"/>
          <w:szCs w:val="24"/>
        </w:rPr>
        <w:t xml:space="preserve"> </w:t>
      </w:r>
      <w:r w:rsidRPr="004E1630">
        <w:rPr>
          <w:sz w:val="24"/>
          <w:szCs w:val="24"/>
        </w:rPr>
        <w:t>водозаборы.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подземного</w:t>
      </w:r>
      <w:r w:rsidR="00F86750" w:rsidRPr="004E1630">
        <w:rPr>
          <w:sz w:val="24"/>
          <w:szCs w:val="24"/>
        </w:rPr>
        <w:t xml:space="preserve"> </w:t>
      </w:r>
      <w:r w:rsidRPr="004E1630">
        <w:rPr>
          <w:sz w:val="24"/>
          <w:szCs w:val="24"/>
        </w:rPr>
        <w:t>источника</w:t>
      </w:r>
      <w:r w:rsidR="00F86750" w:rsidRPr="004E1630">
        <w:rPr>
          <w:sz w:val="24"/>
          <w:szCs w:val="24"/>
        </w:rPr>
        <w:t xml:space="preserve"> </w:t>
      </w:r>
      <w:r w:rsidRPr="004E1630">
        <w:rPr>
          <w:sz w:val="24"/>
          <w:szCs w:val="24"/>
        </w:rPr>
        <w:t>водоснабжения</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использовании</w:t>
      </w:r>
      <w:r w:rsidR="00F86750" w:rsidRPr="004E1630">
        <w:rPr>
          <w:sz w:val="24"/>
          <w:szCs w:val="24"/>
        </w:rPr>
        <w:t xml:space="preserve"> </w:t>
      </w:r>
      <w:r w:rsidRPr="004E1630">
        <w:rPr>
          <w:sz w:val="24"/>
          <w:szCs w:val="24"/>
        </w:rPr>
        <w:t>защищенных</w:t>
      </w:r>
      <w:r w:rsidR="00F86750" w:rsidRPr="004E1630">
        <w:rPr>
          <w:sz w:val="24"/>
          <w:szCs w:val="24"/>
        </w:rPr>
        <w:t xml:space="preserve"> </w:t>
      </w:r>
      <w:r w:rsidRPr="004E1630">
        <w:rPr>
          <w:sz w:val="24"/>
          <w:szCs w:val="24"/>
        </w:rPr>
        <w:t>подземных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устанавливается</w:t>
      </w:r>
      <w:r w:rsidR="00F86750" w:rsidRPr="004E1630">
        <w:rPr>
          <w:sz w:val="24"/>
          <w:szCs w:val="24"/>
        </w:rPr>
        <w:t xml:space="preserve"> </w:t>
      </w:r>
      <w:r w:rsidRPr="004E1630">
        <w:rPr>
          <w:sz w:val="24"/>
          <w:szCs w:val="24"/>
        </w:rPr>
        <w:t>граница</w:t>
      </w:r>
      <w:r w:rsidR="00F86750" w:rsidRPr="004E1630">
        <w:rPr>
          <w:sz w:val="24"/>
          <w:szCs w:val="24"/>
        </w:rPr>
        <w:t xml:space="preserve"> </w:t>
      </w:r>
      <w:r w:rsidRPr="004E1630">
        <w:rPr>
          <w:sz w:val="24"/>
          <w:szCs w:val="24"/>
        </w:rPr>
        <w:t>1</w:t>
      </w:r>
      <w:r w:rsidR="00F86750" w:rsidRPr="004E1630">
        <w:rPr>
          <w:sz w:val="24"/>
          <w:szCs w:val="24"/>
        </w:rPr>
        <w:t xml:space="preserve"> </w:t>
      </w:r>
      <w:r w:rsidRPr="004E1630">
        <w:rPr>
          <w:sz w:val="24"/>
          <w:szCs w:val="24"/>
        </w:rPr>
        <w:t>пояса</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(строгого</w:t>
      </w:r>
      <w:r w:rsidR="00F86750" w:rsidRPr="004E1630">
        <w:rPr>
          <w:sz w:val="24"/>
          <w:szCs w:val="24"/>
        </w:rPr>
        <w:t xml:space="preserve"> </w:t>
      </w:r>
      <w:r w:rsidRPr="004E1630">
        <w:rPr>
          <w:sz w:val="24"/>
          <w:szCs w:val="24"/>
        </w:rPr>
        <w:t>режима)</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расстоянии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30</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скважины.</w:t>
      </w:r>
      <w:r w:rsidR="00F86750" w:rsidRPr="004E1630">
        <w:rPr>
          <w:sz w:val="24"/>
          <w:szCs w:val="24"/>
        </w:rPr>
        <w:t xml:space="preserve"> </w:t>
      </w:r>
    </w:p>
    <w:p w:rsidR="00104372" w:rsidRPr="004E1630" w:rsidRDefault="00104372" w:rsidP="0028053E">
      <w:pPr>
        <w:ind w:firstLine="709"/>
        <w:jc w:val="both"/>
        <w:rPr>
          <w:sz w:val="24"/>
          <w:szCs w:val="24"/>
        </w:rPr>
      </w:pPr>
      <w:r w:rsidRPr="004E1630">
        <w:rPr>
          <w:sz w:val="24"/>
          <w:szCs w:val="24"/>
        </w:rPr>
        <w:t>Режимы</w:t>
      </w:r>
      <w:r w:rsidR="00F86750" w:rsidRPr="004E1630">
        <w:rPr>
          <w:sz w:val="24"/>
          <w:szCs w:val="24"/>
        </w:rPr>
        <w:t xml:space="preserve"> </w:t>
      </w:r>
      <w:r w:rsidRPr="004E1630">
        <w:rPr>
          <w:sz w:val="24"/>
          <w:szCs w:val="24"/>
        </w:rPr>
        <w:t>санохраны</w:t>
      </w:r>
      <w:r w:rsidR="00F86750" w:rsidRPr="004E1630">
        <w:rPr>
          <w:sz w:val="24"/>
          <w:szCs w:val="24"/>
        </w:rPr>
        <w:t xml:space="preserve"> </w:t>
      </w:r>
      <w:r w:rsidRPr="004E1630">
        <w:rPr>
          <w:sz w:val="24"/>
          <w:szCs w:val="24"/>
        </w:rPr>
        <w:t>источников</w:t>
      </w:r>
      <w:r w:rsidR="00F86750" w:rsidRPr="004E1630">
        <w:rPr>
          <w:sz w:val="24"/>
          <w:szCs w:val="24"/>
        </w:rPr>
        <w:t xml:space="preserve"> </w:t>
      </w:r>
      <w:r w:rsidRPr="004E1630">
        <w:rPr>
          <w:sz w:val="24"/>
          <w:szCs w:val="24"/>
        </w:rPr>
        <w:t>питьевого</w:t>
      </w:r>
      <w:r w:rsidR="00F86750" w:rsidRPr="004E1630">
        <w:rPr>
          <w:sz w:val="24"/>
          <w:szCs w:val="24"/>
        </w:rPr>
        <w:t xml:space="preserve"> </w:t>
      </w:r>
      <w:r w:rsidRPr="004E1630">
        <w:rPr>
          <w:sz w:val="24"/>
          <w:szCs w:val="24"/>
        </w:rPr>
        <w:t>водоснабжения:</w:t>
      </w:r>
    </w:p>
    <w:p w:rsidR="00104372" w:rsidRPr="004E1630" w:rsidRDefault="00104372" w:rsidP="0028053E">
      <w:pPr>
        <w:ind w:firstLine="709"/>
        <w:jc w:val="both"/>
        <w:rPr>
          <w:sz w:val="24"/>
          <w:szCs w:val="24"/>
        </w:rPr>
      </w:pPr>
      <w:r w:rsidRPr="004E1630">
        <w:rPr>
          <w:sz w:val="24"/>
          <w:szCs w:val="24"/>
        </w:rPr>
        <w:t>Первый</w:t>
      </w:r>
      <w:r w:rsidR="00F86750" w:rsidRPr="004E1630">
        <w:rPr>
          <w:sz w:val="24"/>
          <w:szCs w:val="24"/>
        </w:rPr>
        <w:t xml:space="preserve"> </w:t>
      </w:r>
      <w:r w:rsidRPr="004E1630">
        <w:rPr>
          <w:sz w:val="24"/>
          <w:szCs w:val="24"/>
        </w:rPr>
        <w:t>пояс</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зона</w:t>
      </w:r>
      <w:r w:rsidR="00F86750" w:rsidRPr="004E1630">
        <w:rPr>
          <w:sz w:val="24"/>
          <w:szCs w:val="24"/>
        </w:rPr>
        <w:t xml:space="preserve"> </w:t>
      </w:r>
      <w:r w:rsidRPr="004E1630">
        <w:rPr>
          <w:sz w:val="24"/>
          <w:szCs w:val="24"/>
        </w:rPr>
        <w:t>строгого</w:t>
      </w:r>
      <w:r w:rsidR="00F86750" w:rsidRPr="004E1630">
        <w:rPr>
          <w:sz w:val="24"/>
          <w:szCs w:val="24"/>
        </w:rPr>
        <w:t xml:space="preserve"> </w:t>
      </w:r>
      <w:r w:rsidRPr="004E1630">
        <w:rPr>
          <w:sz w:val="24"/>
          <w:szCs w:val="24"/>
        </w:rPr>
        <w:t>режима.</w:t>
      </w:r>
    </w:p>
    <w:p w:rsidR="00104372" w:rsidRPr="004E1630" w:rsidRDefault="00104372" w:rsidP="0028053E">
      <w:pPr>
        <w:ind w:firstLine="709"/>
        <w:jc w:val="both"/>
        <w:rPr>
          <w:sz w:val="24"/>
          <w:szCs w:val="24"/>
        </w:rPr>
      </w:pPr>
      <w:r w:rsidRPr="004E1630">
        <w:rPr>
          <w:sz w:val="24"/>
          <w:szCs w:val="24"/>
        </w:rPr>
        <w:t>Запрещаются</w:t>
      </w:r>
      <w:r w:rsidR="00F86750" w:rsidRPr="004E1630">
        <w:rPr>
          <w:sz w:val="24"/>
          <w:szCs w:val="24"/>
        </w:rPr>
        <w:t xml:space="preserve"> </w:t>
      </w:r>
      <w:r w:rsidRPr="004E1630">
        <w:rPr>
          <w:sz w:val="24"/>
          <w:szCs w:val="24"/>
        </w:rPr>
        <w:t>все</w:t>
      </w:r>
      <w:r w:rsidR="00F86750" w:rsidRPr="004E1630">
        <w:rPr>
          <w:sz w:val="24"/>
          <w:szCs w:val="24"/>
        </w:rPr>
        <w:t xml:space="preserve"> </w:t>
      </w:r>
      <w:r w:rsidRPr="004E1630">
        <w:rPr>
          <w:sz w:val="24"/>
          <w:szCs w:val="24"/>
        </w:rPr>
        <w:t>виды</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имеющие</w:t>
      </w:r>
      <w:r w:rsidR="00F86750" w:rsidRPr="004E1630">
        <w:rPr>
          <w:sz w:val="24"/>
          <w:szCs w:val="24"/>
        </w:rPr>
        <w:t xml:space="preserve"> </w:t>
      </w:r>
      <w:r w:rsidRPr="004E1630">
        <w:rPr>
          <w:sz w:val="24"/>
          <w:szCs w:val="24"/>
        </w:rPr>
        <w:t>непосредственного</w:t>
      </w:r>
      <w:r w:rsidR="00F86750" w:rsidRPr="004E1630">
        <w:rPr>
          <w:sz w:val="24"/>
          <w:szCs w:val="24"/>
        </w:rPr>
        <w:t xml:space="preserve"> </w:t>
      </w:r>
      <w:r w:rsidRPr="004E1630">
        <w:rPr>
          <w:sz w:val="24"/>
          <w:szCs w:val="24"/>
        </w:rPr>
        <w:t>отношения</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эксплуатации</w:t>
      </w:r>
      <w:r w:rsidR="00F86750" w:rsidRPr="004E1630">
        <w:rPr>
          <w:sz w:val="24"/>
          <w:szCs w:val="24"/>
        </w:rPr>
        <w:t xml:space="preserve"> </w:t>
      </w:r>
      <w:r w:rsidRPr="004E1630">
        <w:rPr>
          <w:sz w:val="24"/>
          <w:szCs w:val="24"/>
        </w:rPr>
        <w:t>водозабора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водопроводных</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жилых</w:t>
      </w:r>
      <w:r w:rsidR="00F86750" w:rsidRPr="004E1630">
        <w:rPr>
          <w:sz w:val="24"/>
          <w:szCs w:val="24"/>
        </w:rPr>
        <w:t xml:space="preserve"> </w:t>
      </w:r>
      <w:r w:rsidRPr="004E1630">
        <w:rPr>
          <w:sz w:val="24"/>
          <w:szCs w:val="24"/>
        </w:rPr>
        <w:t>хозяйственных</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прокладка</w:t>
      </w:r>
      <w:r w:rsidR="00F86750" w:rsidRPr="004E1630">
        <w:rPr>
          <w:sz w:val="24"/>
          <w:szCs w:val="24"/>
        </w:rPr>
        <w:t xml:space="preserve"> </w:t>
      </w:r>
      <w:r w:rsidRPr="004E1630">
        <w:rPr>
          <w:sz w:val="24"/>
          <w:szCs w:val="24"/>
        </w:rPr>
        <w:t>трубопроводов</w:t>
      </w:r>
      <w:r w:rsidR="00F86750" w:rsidRPr="004E1630">
        <w:rPr>
          <w:sz w:val="24"/>
          <w:szCs w:val="24"/>
        </w:rPr>
        <w:t xml:space="preserve"> </w:t>
      </w:r>
      <w:r w:rsidRPr="004E1630">
        <w:rPr>
          <w:sz w:val="24"/>
          <w:szCs w:val="24"/>
        </w:rPr>
        <w:t>различного</w:t>
      </w:r>
      <w:r w:rsidR="00F86750" w:rsidRPr="004E1630">
        <w:rPr>
          <w:sz w:val="24"/>
          <w:szCs w:val="24"/>
        </w:rPr>
        <w:t xml:space="preserve"> </w:t>
      </w:r>
      <w:r w:rsidRPr="004E1630">
        <w:rPr>
          <w:sz w:val="24"/>
          <w:szCs w:val="24"/>
        </w:rPr>
        <w:t>назначения,</w:t>
      </w:r>
      <w:r w:rsidR="00F86750" w:rsidRPr="004E1630">
        <w:rPr>
          <w:sz w:val="24"/>
          <w:szCs w:val="24"/>
        </w:rPr>
        <w:t xml:space="preserve"> </w:t>
      </w:r>
      <w:r w:rsidRPr="004E1630">
        <w:rPr>
          <w:sz w:val="24"/>
          <w:szCs w:val="24"/>
        </w:rPr>
        <w:t>проживание</w:t>
      </w:r>
      <w:r w:rsidR="00F86750" w:rsidRPr="004E1630">
        <w:rPr>
          <w:sz w:val="24"/>
          <w:szCs w:val="24"/>
        </w:rPr>
        <w:t xml:space="preserve"> </w:t>
      </w:r>
      <w:r w:rsidRPr="004E1630">
        <w:rPr>
          <w:sz w:val="24"/>
          <w:szCs w:val="24"/>
        </w:rPr>
        <w:t>людей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этой</w:t>
      </w:r>
      <w:r w:rsidR="00F86750" w:rsidRPr="004E1630">
        <w:rPr>
          <w:sz w:val="24"/>
          <w:szCs w:val="24"/>
        </w:rPr>
        <w:t xml:space="preserve"> </w:t>
      </w:r>
      <w:r w:rsidRPr="004E1630">
        <w:rPr>
          <w:sz w:val="24"/>
          <w:szCs w:val="24"/>
        </w:rPr>
        <w:t>зоне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том</w:t>
      </w:r>
      <w:r w:rsidR="00F86750" w:rsidRPr="004E1630">
        <w:rPr>
          <w:sz w:val="24"/>
          <w:szCs w:val="24"/>
        </w:rPr>
        <w:t xml:space="preserve"> </w:t>
      </w:r>
      <w:r w:rsidRPr="004E1630">
        <w:rPr>
          <w:sz w:val="24"/>
          <w:szCs w:val="24"/>
        </w:rPr>
        <w:t>числе</w:t>
      </w:r>
      <w:r w:rsidR="00F86750" w:rsidRPr="004E1630">
        <w:rPr>
          <w:sz w:val="24"/>
          <w:szCs w:val="24"/>
        </w:rPr>
        <w:t xml:space="preserve"> </w:t>
      </w:r>
      <w:r w:rsidRPr="004E1630">
        <w:rPr>
          <w:sz w:val="24"/>
          <w:szCs w:val="24"/>
        </w:rPr>
        <w:t>персонала),</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применение</w:t>
      </w:r>
      <w:r w:rsidR="00F86750" w:rsidRPr="004E1630">
        <w:rPr>
          <w:sz w:val="24"/>
          <w:szCs w:val="24"/>
        </w:rPr>
        <w:t xml:space="preserve"> </w:t>
      </w:r>
      <w:r w:rsidRPr="004E1630">
        <w:rPr>
          <w:sz w:val="24"/>
          <w:szCs w:val="24"/>
        </w:rPr>
        <w:t>ядохимикатов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удобрения.</w:t>
      </w:r>
      <w:r w:rsidR="00F86750" w:rsidRPr="004E1630">
        <w:rPr>
          <w:sz w:val="24"/>
          <w:szCs w:val="24"/>
        </w:rPr>
        <w:t xml:space="preserve"> </w:t>
      </w:r>
    </w:p>
    <w:p w:rsidR="00104372" w:rsidRPr="004E1630" w:rsidRDefault="00104372" w:rsidP="0028053E">
      <w:pPr>
        <w:ind w:firstLine="709"/>
        <w:jc w:val="both"/>
        <w:rPr>
          <w:sz w:val="24"/>
          <w:szCs w:val="24"/>
        </w:rPr>
      </w:pPr>
      <w:r w:rsidRPr="004E1630">
        <w:rPr>
          <w:sz w:val="24"/>
          <w:szCs w:val="24"/>
        </w:rPr>
        <w:t>Кроме</w:t>
      </w:r>
      <w:r w:rsidR="00F86750" w:rsidRPr="004E1630">
        <w:rPr>
          <w:sz w:val="24"/>
          <w:szCs w:val="24"/>
        </w:rPr>
        <w:t xml:space="preserve"> </w:t>
      </w:r>
      <w:r w:rsidRPr="004E1630">
        <w:rPr>
          <w:sz w:val="24"/>
          <w:szCs w:val="24"/>
        </w:rPr>
        <w:t>того,</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1-го</w:t>
      </w:r>
      <w:r w:rsidR="00F86750" w:rsidRPr="004E1630">
        <w:rPr>
          <w:sz w:val="24"/>
          <w:szCs w:val="24"/>
        </w:rPr>
        <w:t xml:space="preserve"> </w:t>
      </w:r>
      <w:r w:rsidRPr="004E1630">
        <w:rPr>
          <w:sz w:val="24"/>
          <w:szCs w:val="24"/>
        </w:rPr>
        <w:t>пояса</w:t>
      </w:r>
      <w:r w:rsidR="00F86750" w:rsidRPr="004E1630">
        <w:rPr>
          <w:sz w:val="24"/>
          <w:szCs w:val="24"/>
        </w:rPr>
        <w:t xml:space="preserve"> </w:t>
      </w:r>
      <w:r w:rsidRPr="004E1630">
        <w:rPr>
          <w:sz w:val="24"/>
          <w:szCs w:val="24"/>
        </w:rPr>
        <w:t>ЗСО</w:t>
      </w:r>
      <w:r w:rsidR="00F86750" w:rsidRPr="004E1630">
        <w:rPr>
          <w:sz w:val="24"/>
          <w:szCs w:val="24"/>
        </w:rPr>
        <w:t xml:space="preserve"> </w:t>
      </w:r>
      <w:r w:rsidRPr="004E1630">
        <w:rPr>
          <w:sz w:val="24"/>
          <w:szCs w:val="24"/>
        </w:rPr>
        <w:t>запрещается</w:t>
      </w:r>
      <w:r w:rsidR="00F86750" w:rsidRPr="004E1630">
        <w:rPr>
          <w:sz w:val="24"/>
          <w:szCs w:val="24"/>
        </w:rPr>
        <w:t xml:space="preserve"> </w:t>
      </w:r>
      <w:r w:rsidRPr="004E1630">
        <w:rPr>
          <w:sz w:val="24"/>
          <w:szCs w:val="24"/>
        </w:rPr>
        <w:t>проживание</w:t>
      </w:r>
      <w:r w:rsidR="00F86750" w:rsidRPr="004E1630">
        <w:rPr>
          <w:sz w:val="24"/>
          <w:szCs w:val="24"/>
        </w:rPr>
        <w:t xml:space="preserve"> </w:t>
      </w:r>
      <w:r w:rsidRPr="004E1630">
        <w:rPr>
          <w:sz w:val="24"/>
          <w:szCs w:val="24"/>
        </w:rPr>
        <w:t>людей,</w:t>
      </w:r>
      <w:r w:rsidR="00F86750" w:rsidRPr="004E1630">
        <w:rPr>
          <w:sz w:val="24"/>
          <w:szCs w:val="24"/>
        </w:rPr>
        <w:t xml:space="preserve"> </w:t>
      </w:r>
      <w:r w:rsidRPr="004E1630">
        <w:rPr>
          <w:sz w:val="24"/>
          <w:szCs w:val="24"/>
        </w:rPr>
        <w:t>выпуск</w:t>
      </w:r>
      <w:r w:rsidR="00F86750" w:rsidRPr="004E1630">
        <w:rPr>
          <w:sz w:val="24"/>
          <w:szCs w:val="24"/>
        </w:rPr>
        <w:t xml:space="preserve"> </w:t>
      </w:r>
      <w:r w:rsidRPr="004E1630">
        <w:rPr>
          <w:sz w:val="24"/>
          <w:szCs w:val="24"/>
        </w:rPr>
        <w:t>стоков,</w:t>
      </w:r>
      <w:r w:rsidR="00F86750" w:rsidRPr="004E1630">
        <w:rPr>
          <w:sz w:val="24"/>
          <w:szCs w:val="24"/>
        </w:rPr>
        <w:t xml:space="preserve"> </w:t>
      </w:r>
      <w:r w:rsidRPr="004E1630">
        <w:rPr>
          <w:sz w:val="24"/>
          <w:szCs w:val="24"/>
        </w:rPr>
        <w:t>купание,</w:t>
      </w:r>
      <w:r w:rsidR="00F86750" w:rsidRPr="004E1630">
        <w:rPr>
          <w:sz w:val="24"/>
          <w:szCs w:val="24"/>
        </w:rPr>
        <w:t xml:space="preserve"> </w:t>
      </w:r>
      <w:r w:rsidRPr="004E1630">
        <w:rPr>
          <w:sz w:val="24"/>
          <w:szCs w:val="24"/>
        </w:rPr>
        <w:t>водопой</w:t>
      </w:r>
      <w:r w:rsidR="00F86750" w:rsidRPr="004E1630">
        <w:rPr>
          <w:sz w:val="24"/>
          <w:szCs w:val="24"/>
        </w:rPr>
        <w:t xml:space="preserve"> </w:t>
      </w:r>
      <w:r w:rsidRPr="004E1630">
        <w:rPr>
          <w:sz w:val="24"/>
          <w:szCs w:val="24"/>
        </w:rPr>
        <w:t>скота,</w:t>
      </w:r>
      <w:r w:rsidR="00F86750" w:rsidRPr="004E1630">
        <w:rPr>
          <w:sz w:val="24"/>
          <w:szCs w:val="24"/>
        </w:rPr>
        <w:t xml:space="preserve"> </w:t>
      </w:r>
      <w:r w:rsidRPr="004E1630">
        <w:rPr>
          <w:sz w:val="24"/>
          <w:szCs w:val="24"/>
        </w:rPr>
        <w:t>стирка</w:t>
      </w:r>
      <w:r w:rsidR="00F86750" w:rsidRPr="004E1630">
        <w:rPr>
          <w:sz w:val="24"/>
          <w:szCs w:val="24"/>
        </w:rPr>
        <w:t xml:space="preserve"> </w:t>
      </w:r>
      <w:r w:rsidRPr="004E1630">
        <w:rPr>
          <w:sz w:val="24"/>
          <w:szCs w:val="24"/>
        </w:rPr>
        <w:t>белья,</w:t>
      </w:r>
      <w:r w:rsidR="00F86750" w:rsidRPr="004E1630">
        <w:rPr>
          <w:sz w:val="24"/>
          <w:szCs w:val="24"/>
        </w:rPr>
        <w:t xml:space="preserve"> </w:t>
      </w:r>
      <w:r w:rsidRPr="004E1630">
        <w:rPr>
          <w:sz w:val="24"/>
          <w:szCs w:val="24"/>
        </w:rPr>
        <w:t>применение</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растений</w:t>
      </w:r>
      <w:r w:rsidR="00F86750" w:rsidRPr="004E1630">
        <w:rPr>
          <w:sz w:val="24"/>
          <w:szCs w:val="24"/>
        </w:rPr>
        <w:t xml:space="preserve"> </w:t>
      </w:r>
      <w:r w:rsidRPr="004E1630">
        <w:rPr>
          <w:sz w:val="24"/>
          <w:szCs w:val="24"/>
        </w:rPr>
        <w:t>пестицидов,</w:t>
      </w:r>
      <w:r w:rsidR="00F86750" w:rsidRPr="004E1630">
        <w:rPr>
          <w:sz w:val="24"/>
          <w:szCs w:val="24"/>
        </w:rPr>
        <w:t xml:space="preserve"> </w:t>
      </w:r>
      <w:r w:rsidRPr="004E1630">
        <w:rPr>
          <w:sz w:val="24"/>
          <w:szCs w:val="24"/>
        </w:rPr>
        <w:t>органических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минеральных</w:t>
      </w:r>
      <w:r w:rsidR="00F86750" w:rsidRPr="004E1630">
        <w:rPr>
          <w:sz w:val="24"/>
          <w:szCs w:val="24"/>
        </w:rPr>
        <w:t xml:space="preserve"> </w:t>
      </w:r>
      <w:r w:rsidRPr="004E1630">
        <w:rPr>
          <w:sz w:val="24"/>
          <w:szCs w:val="24"/>
        </w:rPr>
        <w:t>удобрений.</w:t>
      </w:r>
    </w:p>
    <w:p w:rsidR="00104372" w:rsidRPr="004E1630" w:rsidRDefault="00104372" w:rsidP="0028053E">
      <w:pPr>
        <w:ind w:firstLine="709"/>
        <w:jc w:val="both"/>
        <w:rPr>
          <w:sz w:val="24"/>
          <w:szCs w:val="24"/>
        </w:rPr>
      </w:pPr>
      <w:r w:rsidRPr="004E1630">
        <w:rPr>
          <w:sz w:val="24"/>
          <w:szCs w:val="24"/>
        </w:rPr>
        <w:t>Второй</w:t>
      </w:r>
      <w:r w:rsidR="00F86750" w:rsidRPr="004E1630">
        <w:rPr>
          <w:sz w:val="24"/>
          <w:szCs w:val="24"/>
        </w:rPr>
        <w:t xml:space="preserve"> </w:t>
      </w:r>
      <w:r w:rsidRPr="004E1630">
        <w:rPr>
          <w:sz w:val="24"/>
          <w:szCs w:val="24"/>
        </w:rPr>
        <w:t>пояс</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зона</w:t>
      </w:r>
      <w:r w:rsidR="00F86750" w:rsidRPr="004E1630">
        <w:rPr>
          <w:sz w:val="24"/>
          <w:szCs w:val="24"/>
        </w:rPr>
        <w:t xml:space="preserve"> </w:t>
      </w:r>
      <w:r w:rsidRPr="004E1630">
        <w:rPr>
          <w:sz w:val="24"/>
          <w:szCs w:val="24"/>
        </w:rPr>
        <w:t>режима</w:t>
      </w:r>
      <w:r w:rsidR="00F86750" w:rsidRPr="004E1630">
        <w:rPr>
          <w:sz w:val="24"/>
          <w:szCs w:val="24"/>
        </w:rPr>
        <w:t xml:space="preserve"> </w:t>
      </w:r>
      <w:r w:rsidRPr="004E1630">
        <w:rPr>
          <w:sz w:val="24"/>
          <w:szCs w:val="24"/>
        </w:rPr>
        <w:t>ограничений</w:t>
      </w:r>
      <w:r w:rsidR="00F86750" w:rsidRPr="004E1630">
        <w:rPr>
          <w:sz w:val="24"/>
          <w:szCs w:val="24"/>
        </w:rPr>
        <w:t xml:space="preserve"> </w:t>
      </w:r>
      <w:r w:rsidRPr="004E1630">
        <w:rPr>
          <w:sz w:val="24"/>
          <w:szCs w:val="24"/>
        </w:rPr>
        <w:t>против</w:t>
      </w:r>
      <w:r w:rsidR="00F86750" w:rsidRPr="004E1630">
        <w:rPr>
          <w:sz w:val="24"/>
          <w:szCs w:val="24"/>
        </w:rPr>
        <w:t xml:space="preserve"> </w:t>
      </w:r>
      <w:r w:rsidRPr="004E1630">
        <w:rPr>
          <w:sz w:val="24"/>
          <w:szCs w:val="24"/>
        </w:rPr>
        <w:t>бактериального</w:t>
      </w:r>
      <w:r w:rsidR="00F86750" w:rsidRPr="004E1630">
        <w:rPr>
          <w:sz w:val="24"/>
          <w:szCs w:val="24"/>
        </w:rPr>
        <w:t xml:space="preserve"> </w:t>
      </w:r>
      <w:r w:rsidRPr="004E1630">
        <w:rPr>
          <w:sz w:val="24"/>
          <w:szCs w:val="24"/>
        </w:rPr>
        <w:t>(микробного)</w:t>
      </w:r>
      <w:r w:rsidR="00F86750" w:rsidRPr="004E1630">
        <w:rPr>
          <w:sz w:val="24"/>
          <w:szCs w:val="24"/>
        </w:rPr>
        <w:t xml:space="preserve"> </w:t>
      </w:r>
      <w:r w:rsidRPr="004E1630">
        <w:rPr>
          <w:sz w:val="24"/>
          <w:szCs w:val="24"/>
        </w:rPr>
        <w:t>загрязнения.</w:t>
      </w:r>
    </w:p>
    <w:p w:rsidR="00104372" w:rsidRPr="004E1630" w:rsidRDefault="00104372" w:rsidP="0028053E">
      <w:pPr>
        <w:ind w:firstLine="709"/>
        <w:jc w:val="both"/>
        <w:rPr>
          <w:sz w:val="24"/>
          <w:szCs w:val="24"/>
        </w:rPr>
      </w:pPr>
      <w:r w:rsidRPr="004E1630">
        <w:rPr>
          <w:sz w:val="24"/>
          <w:szCs w:val="24"/>
        </w:rPr>
        <w:t>Следует</w:t>
      </w:r>
      <w:r w:rsidR="00F86750" w:rsidRPr="004E1630">
        <w:rPr>
          <w:sz w:val="24"/>
          <w:szCs w:val="24"/>
        </w:rPr>
        <w:t xml:space="preserve"> </w:t>
      </w:r>
      <w:r w:rsidRPr="004E1630">
        <w:rPr>
          <w:sz w:val="24"/>
          <w:szCs w:val="24"/>
        </w:rPr>
        <w:t>учитывать:</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все</w:t>
      </w:r>
      <w:r w:rsidR="00F86750" w:rsidRPr="004E1630">
        <w:rPr>
          <w:sz w:val="24"/>
          <w:szCs w:val="24"/>
        </w:rPr>
        <w:t xml:space="preserve"> </w:t>
      </w:r>
      <w:r w:rsidRPr="004E1630">
        <w:rPr>
          <w:sz w:val="24"/>
          <w:szCs w:val="24"/>
        </w:rPr>
        <w:t>виды</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разрешаются</w:t>
      </w:r>
      <w:r w:rsidR="00F86750" w:rsidRPr="004E1630">
        <w:rPr>
          <w:sz w:val="24"/>
          <w:szCs w:val="24"/>
        </w:rPr>
        <w:t xml:space="preserve"> </w:t>
      </w:r>
      <w:r w:rsidRPr="004E1630">
        <w:rPr>
          <w:sz w:val="24"/>
          <w:szCs w:val="24"/>
        </w:rPr>
        <w:t>санитарно-эпидемиологической</w:t>
      </w:r>
      <w:r w:rsidR="00F86750" w:rsidRPr="004E1630">
        <w:rPr>
          <w:sz w:val="24"/>
          <w:szCs w:val="24"/>
        </w:rPr>
        <w:t xml:space="preserve"> </w:t>
      </w:r>
      <w:r w:rsidRPr="004E1630">
        <w:rPr>
          <w:sz w:val="24"/>
          <w:szCs w:val="24"/>
        </w:rPr>
        <w:t>службой;</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промышленные</w:t>
      </w:r>
      <w:r w:rsidR="00F86750" w:rsidRPr="004E1630">
        <w:rPr>
          <w:sz w:val="24"/>
          <w:szCs w:val="24"/>
        </w:rPr>
        <w:t xml:space="preserve"> </w:t>
      </w:r>
      <w:r w:rsidRPr="004E1630">
        <w:rPr>
          <w:sz w:val="24"/>
          <w:szCs w:val="24"/>
        </w:rPr>
        <w:t>предприятия,</w:t>
      </w:r>
      <w:r w:rsidR="00F86750" w:rsidRPr="004E1630">
        <w:rPr>
          <w:sz w:val="24"/>
          <w:szCs w:val="24"/>
        </w:rPr>
        <w:t xml:space="preserve"> </w:t>
      </w:r>
      <w:r w:rsidRPr="004E1630">
        <w:rPr>
          <w:sz w:val="24"/>
          <w:szCs w:val="24"/>
        </w:rPr>
        <w:t>населенные</w:t>
      </w:r>
      <w:r w:rsidR="00F86750" w:rsidRPr="004E1630">
        <w:rPr>
          <w:sz w:val="24"/>
          <w:szCs w:val="24"/>
        </w:rPr>
        <w:t xml:space="preserve"> </w:t>
      </w:r>
      <w:r w:rsidRPr="004E1630">
        <w:rPr>
          <w:sz w:val="24"/>
          <w:szCs w:val="24"/>
        </w:rPr>
        <w:t>пункты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жилые</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благоустроены</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предохранения</w:t>
      </w:r>
      <w:r w:rsidR="00F86750" w:rsidRPr="004E1630">
        <w:rPr>
          <w:sz w:val="24"/>
          <w:szCs w:val="24"/>
        </w:rPr>
        <w:t xml:space="preserve"> </w:t>
      </w:r>
      <w:r w:rsidRPr="004E1630">
        <w:rPr>
          <w:sz w:val="24"/>
          <w:szCs w:val="24"/>
        </w:rPr>
        <w:t>почвы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источников</w:t>
      </w:r>
      <w:r w:rsidR="00F86750" w:rsidRPr="004E1630">
        <w:rPr>
          <w:sz w:val="24"/>
          <w:szCs w:val="24"/>
        </w:rPr>
        <w:t xml:space="preserve"> </w:t>
      </w:r>
      <w:r w:rsidRPr="004E1630">
        <w:rPr>
          <w:sz w:val="24"/>
          <w:szCs w:val="24"/>
        </w:rPr>
        <w:t>водоснабжения</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загрязнения,</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чего</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предусматриваться:</w:t>
      </w:r>
      <w:r w:rsidR="00F86750" w:rsidRPr="004E1630">
        <w:rPr>
          <w:sz w:val="24"/>
          <w:szCs w:val="24"/>
        </w:rPr>
        <w:t xml:space="preserve"> </w:t>
      </w:r>
      <w:r w:rsidRPr="004E1630">
        <w:rPr>
          <w:sz w:val="24"/>
          <w:szCs w:val="24"/>
        </w:rPr>
        <w:t>организованное</w:t>
      </w:r>
      <w:r w:rsidR="00F86750" w:rsidRPr="004E1630">
        <w:rPr>
          <w:sz w:val="24"/>
          <w:szCs w:val="24"/>
        </w:rPr>
        <w:t xml:space="preserve"> </w:t>
      </w:r>
      <w:r w:rsidRPr="004E1630">
        <w:rPr>
          <w:sz w:val="24"/>
          <w:szCs w:val="24"/>
        </w:rPr>
        <w:t>водоснабжение,</w:t>
      </w:r>
      <w:r w:rsidR="00F86750" w:rsidRPr="004E1630">
        <w:rPr>
          <w:sz w:val="24"/>
          <w:szCs w:val="24"/>
        </w:rPr>
        <w:t xml:space="preserve"> </w:t>
      </w:r>
      <w:r w:rsidRPr="004E1630">
        <w:rPr>
          <w:sz w:val="24"/>
          <w:szCs w:val="24"/>
        </w:rPr>
        <w:t>канализование,</w:t>
      </w:r>
      <w:r w:rsidR="00F86750" w:rsidRPr="004E1630">
        <w:rPr>
          <w:sz w:val="24"/>
          <w:szCs w:val="24"/>
        </w:rPr>
        <w:t xml:space="preserve"> </w:t>
      </w:r>
      <w:r w:rsidRPr="004E1630">
        <w:rPr>
          <w:sz w:val="24"/>
          <w:szCs w:val="24"/>
        </w:rPr>
        <w:t>устройство</w:t>
      </w:r>
      <w:r w:rsidR="00F86750" w:rsidRPr="004E1630">
        <w:rPr>
          <w:sz w:val="24"/>
          <w:szCs w:val="24"/>
        </w:rPr>
        <w:t xml:space="preserve"> </w:t>
      </w:r>
      <w:r w:rsidRPr="004E1630">
        <w:rPr>
          <w:sz w:val="24"/>
          <w:szCs w:val="24"/>
        </w:rPr>
        <w:t>водонепроницаемых</w:t>
      </w:r>
      <w:r w:rsidR="00F86750" w:rsidRPr="004E1630">
        <w:rPr>
          <w:sz w:val="24"/>
          <w:szCs w:val="24"/>
        </w:rPr>
        <w:t xml:space="preserve"> </w:t>
      </w:r>
      <w:r w:rsidRPr="004E1630">
        <w:rPr>
          <w:sz w:val="24"/>
          <w:szCs w:val="24"/>
        </w:rPr>
        <w:t>выгребов,</w:t>
      </w:r>
      <w:r w:rsidR="00F86750" w:rsidRPr="004E1630">
        <w:rPr>
          <w:sz w:val="24"/>
          <w:szCs w:val="24"/>
        </w:rPr>
        <w:t xml:space="preserve"> </w:t>
      </w:r>
      <w:r w:rsidRPr="004E1630">
        <w:rPr>
          <w:sz w:val="24"/>
          <w:szCs w:val="24"/>
        </w:rPr>
        <w:t>регулирование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организация</w:t>
      </w:r>
      <w:r w:rsidR="00F86750" w:rsidRPr="004E1630">
        <w:rPr>
          <w:sz w:val="24"/>
          <w:szCs w:val="24"/>
        </w:rPr>
        <w:t xml:space="preserve"> </w:t>
      </w:r>
      <w:r w:rsidRPr="004E1630">
        <w:rPr>
          <w:sz w:val="24"/>
          <w:szCs w:val="24"/>
        </w:rPr>
        <w:t>отвода</w:t>
      </w:r>
      <w:r w:rsidR="00F86750" w:rsidRPr="004E1630">
        <w:rPr>
          <w:sz w:val="24"/>
          <w:szCs w:val="24"/>
        </w:rPr>
        <w:t xml:space="preserve"> </w:t>
      </w:r>
      <w:r w:rsidRPr="004E1630">
        <w:rPr>
          <w:sz w:val="24"/>
          <w:szCs w:val="24"/>
        </w:rPr>
        <w:t>загрязненных</w:t>
      </w:r>
      <w:r w:rsidR="00F86750" w:rsidRPr="004E1630">
        <w:rPr>
          <w:sz w:val="24"/>
          <w:szCs w:val="24"/>
        </w:rPr>
        <w:t xml:space="preserve"> </w:t>
      </w:r>
      <w:r w:rsidRPr="004E1630">
        <w:rPr>
          <w:sz w:val="24"/>
          <w:szCs w:val="24"/>
        </w:rPr>
        <w:t>поверхностных</w:t>
      </w:r>
      <w:r w:rsidR="00F86750" w:rsidRPr="004E1630">
        <w:rPr>
          <w:sz w:val="24"/>
          <w:szCs w:val="24"/>
        </w:rPr>
        <w:t xml:space="preserve"> </w:t>
      </w:r>
      <w:r w:rsidRPr="004E1630">
        <w:rPr>
          <w:sz w:val="24"/>
          <w:szCs w:val="24"/>
        </w:rPr>
        <w:t>стоков,</w:t>
      </w:r>
      <w:r w:rsidR="00F86750" w:rsidRPr="004E1630">
        <w:rPr>
          <w:sz w:val="24"/>
          <w:szCs w:val="24"/>
        </w:rPr>
        <w:t xml:space="preserve"> </w:t>
      </w:r>
      <w:r w:rsidRPr="004E1630">
        <w:rPr>
          <w:sz w:val="24"/>
          <w:szCs w:val="24"/>
        </w:rPr>
        <w:t>устройство</w:t>
      </w:r>
      <w:r w:rsidR="00F86750" w:rsidRPr="004E1630">
        <w:rPr>
          <w:sz w:val="24"/>
          <w:szCs w:val="24"/>
        </w:rPr>
        <w:t xml:space="preserve"> </w:t>
      </w:r>
      <w:r w:rsidRPr="004E1630">
        <w:rPr>
          <w:sz w:val="24"/>
          <w:szCs w:val="24"/>
        </w:rPr>
        <w:t>водонепроницаемых</w:t>
      </w:r>
      <w:r w:rsidR="00F86750" w:rsidRPr="004E1630">
        <w:rPr>
          <w:sz w:val="24"/>
          <w:szCs w:val="24"/>
        </w:rPr>
        <w:t xml:space="preserve"> </w:t>
      </w:r>
      <w:r w:rsidRPr="004E1630">
        <w:rPr>
          <w:sz w:val="24"/>
          <w:szCs w:val="24"/>
        </w:rPr>
        <w:t>полов</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корпусах</w:t>
      </w:r>
      <w:r w:rsidR="00F86750" w:rsidRPr="004E1630">
        <w:rPr>
          <w:sz w:val="24"/>
          <w:szCs w:val="24"/>
        </w:rPr>
        <w:t xml:space="preserve"> </w:t>
      </w:r>
      <w:r w:rsidRPr="004E1630">
        <w:rPr>
          <w:sz w:val="24"/>
          <w:szCs w:val="24"/>
        </w:rPr>
        <w:t>существующих</w:t>
      </w:r>
      <w:r w:rsidR="00F86750" w:rsidRPr="004E1630">
        <w:rPr>
          <w:sz w:val="24"/>
          <w:szCs w:val="24"/>
        </w:rPr>
        <w:t xml:space="preserve"> </w:t>
      </w:r>
      <w:r w:rsidRPr="004E1630">
        <w:rPr>
          <w:sz w:val="24"/>
          <w:szCs w:val="24"/>
        </w:rPr>
        <w:t>животноводческих</w:t>
      </w:r>
      <w:r w:rsidR="00F86750" w:rsidRPr="004E1630">
        <w:rPr>
          <w:sz w:val="24"/>
          <w:szCs w:val="24"/>
        </w:rPr>
        <w:t xml:space="preserve"> </w:t>
      </w:r>
      <w:r w:rsidRPr="004E1630">
        <w:rPr>
          <w:sz w:val="24"/>
          <w:szCs w:val="24"/>
        </w:rPr>
        <w:t>ферм;</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хозяйственно-бытовые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производственные</w:t>
      </w:r>
      <w:r w:rsidR="00F86750" w:rsidRPr="004E1630">
        <w:rPr>
          <w:sz w:val="24"/>
          <w:szCs w:val="24"/>
        </w:rPr>
        <w:t xml:space="preserve"> </w:t>
      </w:r>
      <w:r w:rsidRPr="004E1630">
        <w:rPr>
          <w:sz w:val="24"/>
          <w:szCs w:val="24"/>
        </w:rPr>
        <w:t>сточные</w:t>
      </w:r>
      <w:r w:rsidR="00F86750" w:rsidRPr="004E1630">
        <w:rPr>
          <w:sz w:val="24"/>
          <w:szCs w:val="24"/>
        </w:rPr>
        <w:t xml:space="preserve"> </w:t>
      </w:r>
      <w:r w:rsidRPr="004E1630">
        <w:rPr>
          <w:sz w:val="24"/>
          <w:szCs w:val="24"/>
        </w:rPr>
        <w:t>воды,</w:t>
      </w:r>
      <w:r w:rsidR="00F86750" w:rsidRPr="004E1630">
        <w:rPr>
          <w:sz w:val="24"/>
          <w:szCs w:val="24"/>
        </w:rPr>
        <w:t xml:space="preserve"> </w:t>
      </w:r>
      <w:r w:rsidRPr="004E1630">
        <w:rPr>
          <w:sz w:val="24"/>
          <w:szCs w:val="24"/>
        </w:rPr>
        <w:t>выпускаемые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открытые</w:t>
      </w:r>
      <w:r w:rsidR="00F86750" w:rsidRPr="004E1630">
        <w:rPr>
          <w:sz w:val="24"/>
          <w:szCs w:val="24"/>
        </w:rPr>
        <w:t xml:space="preserve"> </w:t>
      </w:r>
      <w:r w:rsidRPr="004E1630">
        <w:rPr>
          <w:sz w:val="24"/>
          <w:szCs w:val="24"/>
        </w:rPr>
        <w:t>водоемы,</w:t>
      </w:r>
      <w:r w:rsidR="00F86750" w:rsidRPr="004E1630">
        <w:rPr>
          <w:sz w:val="24"/>
          <w:szCs w:val="24"/>
        </w:rPr>
        <w:t xml:space="preserve"> </w:t>
      </w:r>
      <w:r w:rsidRPr="004E1630">
        <w:rPr>
          <w:sz w:val="24"/>
          <w:szCs w:val="24"/>
        </w:rPr>
        <w:t>входящие</w:t>
      </w:r>
      <w:r w:rsidR="00F86750" w:rsidRPr="004E1630">
        <w:rPr>
          <w:sz w:val="24"/>
          <w:szCs w:val="24"/>
        </w:rPr>
        <w:t xml:space="preserve"> </w:t>
      </w:r>
      <w:r w:rsidRPr="004E1630">
        <w:rPr>
          <w:sz w:val="24"/>
          <w:szCs w:val="24"/>
        </w:rPr>
        <w:t>во</w:t>
      </w:r>
      <w:r w:rsidR="00F86750" w:rsidRPr="004E1630">
        <w:rPr>
          <w:sz w:val="24"/>
          <w:szCs w:val="24"/>
        </w:rPr>
        <w:t xml:space="preserve"> </w:t>
      </w:r>
      <w:r w:rsidRPr="004E1630">
        <w:rPr>
          <w:sz w:val="24"/>
          <w:szCs w:val="24"/>
        </w:rPr>
        <w:t>второй</w:t>
      </w:r>
      <w:r w:rsidR="00F86750" w:rsidRPr="004E1630">
        <w:rPr>
          <w:sz w:val="24"/>
          <w:szCs w:val="24"/>
        </w:rPr>
        <w:t xml:space="preserve"> </w:t>
      </w:r>
      <w:r w:rsidRPr="004E1630">
        <w:rPr>
          <w:sz w:val="24"/>
          <w:szCs w:val="24"/>
        </w:rPr>
        <w:t>пояс</w:t>
      </w:r>
      <w:r w:rsidR="00F86750" w:rsidRPr="004E1630">
        <w:rPr>
          <w:sz w:val="24"/>
          <w:szCs w:val="24"/>
        </w:rPr>
        <w:t xml:space="preserve"> </w:t>
      </w:r>
      <w:r w:rsidRPr="004E1630">
        <w:rPr>
          <w:sz w:val="24"/>
          <w:szCs w:val="24"/>
        </w:rPr>
        <w:t>ЗСО,</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иметь</w:t>
      </w:r>
      <w:r w:rsidR="00F86750" w:rsidRPr="004E1630">
        <w:rPr>
          <w:sz w:val="24"/>
          <w:szCs w:val="24"/>
        </w:rPr>
        <w:t xml:space="preserve"> </w:t>
      </w:r>
      <w:r w:rsidRPr="004E1630">
        <w:rPr>
          <w:sz w:val="24"/>
          <w:szCs w:val="24"/>
        </w:rPr>
        <w:t>повышенную</w:t>
      </w:r>
      <w:r w:rsidR="00F86750" w:rsidRPr="004E1630">
        <w:rPr>
          <w:sz w:val="24"/>
          <w:szCs w:val="24"/>
        </w:rPr>
        <w:t xml:space="preserve"> </w:t>
      </w:r>
      <w:r w:rsidRPr="004E1630">
        <w:rPr>
          <w:sz w:val="24"/>
          <w:szCs w:val="24"/>
        </w:rPr>
        <w:t>степень</w:t>
      </w:r>
      <w:r w:rsidR="00F86750" w:rsidRPr="004E1630">
        <w:rPr>
          <w:sz w:val="24"/>
          <w:szCs w:val="24"/>
        </w:rPr>
        <w:t xml:space="preserve"> </w:t>
      </w:r>
      <w:r w:rsidRPr="004E1630">
        <w:rPr>
          <w:sz w:val="24"/>
          <w:szCs w:val="24"/>
        </w:rPr>
        <w:t>очистки;</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запрещается</w:t>
      </w:r>
      <w:r w:rsidR="00F86750" w:rsidRPr="004E1630">
        <w:rPr>
          <w:sz w:val="24"/>
          <w:szCs w:val="24"/>
        </w:rPr>
        <w:t xml:space="preserve"> </w:t>
      </w:r>
      <w:r w:rsidRPr="004E1630">
        <w:rPr>
          <w:sz w:val="24"/>
          <w:szCs w:val="24"/>
        </w:rPr>
        <w:t>загрязнять</w:t>
      </w:r>
      <w:r w:rsidR="00F86750" w:rsidRPr="004E1630">
        <w:rPr>
          <w:sz w:val="24"/>
          <w:szCs w:val="24"/>
        </w:rPr>
        <w:t xml:space="preserve"> </w:t>
      </w:r>
      <w:r w:rsidRPr="004E1630">
        <w:rPr>
          <w:sz w:val="24"/>
          <w:szCs w:val="24"/>
        </w:rPr>
        <w:t>водоемы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сбросом</w:t>
      </w:r>
      <w:r w:rsidR="00F86750" w:rsidRPr="004E1630">
        <w:rPr>
          <w:sz w:val="24"/>
          <w:szCs w:val="24"/>
        </w:rPr>
        <w:t xml:space="preserve"> </w:t>
      </w:r>
      <w:r w:rsidRPr="004E1630">
        <w:rPr>
          <w:sz w:val="24"/>
          <w:szCs w:val="24"/>
        </w:rPr>
        <w:t>нечистот,</w:t>
      </w:r>
      <w:r w:rsidR="00F86750" w:rsidRPr="004E1630">
        <w:rPr>
          <w:sz w:val="24"/>
          <w:szCs w:val="24"/>
        </w:rPr>
        <w:t xml:space="preserve"> </w:t>
      </w:r>
      <w:r w:rsidRPr="004E1630">
        <w:rPr>
          <w:sz w:val="24"/>
          <w:szCs w:val="24"/>
        </w:rPr>
        <w:t>мусора,</w:t>
      </w:r>
      <w:r w:rsidR="00F86750" w:rsidRPr="004E1630">
        <w:rPr>
          <w:sz w:val="24"/>
          <w:szCs w:val="24"/>
        </w:rPr>
        <w:t xml:space="preserve"> </w:t>
      </w:r>
      <w:r w:rsidRPr="004E1630">
        <w:rPr>
          <w:sz w:val="24"/>
          <w:szCs w:val="24"/>
        </w:rPr>
        <w:t>навоза,</w:t>
      </w:r>
      <w:r w:rsidR="00F86750" w:rsidRPr="004E1630">
        <w:rPr>
          <w:sz w:val="24"/>
          <w:szCs w:val="24"/>
        </w:rPr>
        <w:t xml:space="preserve"> </w:t>
      </w:r>
      <w:r w:rsidRPr="004E1630">
        <w:rPr>
          <w:sz w:val="24"/>
          <w:szCs w:val="24"/>
        </w:rPr>
        <w:t>промышленных</w:t>
      </w:r>
      <w:r w:rsidR="00F86750" w:rsidRPr="004E1630">
        <w:rPr>
          <w:sz w:val="24"/>
          <w:szCs w:val="24"/>
        </w:rPr>
        <w:t xml:space="preserve"> </w:t>
      </w:r>
      <w:r w:rsidRPr="004E1630">
        <w:rPr>
          <w:sz w:val="24"/>
          <w:szCs w:val="24"/>
        </w:rPr>
        <w:t>отходов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w:t>
      </w:r>
    </w:p>
    <w:p w:rsidR="00104372" w:rsidRPr="004E1630" w:rsidRDefault="00104372" w:rsidP="0028053E">
      <w:pPr>
        <w:ind w:firstLine="709"/>
        <w:jc w:val="both"/>
        <w:rPr>
          <w:sz w:val="24"/>
          <w:szCs w:val="24"/>
        </w:rPr>
      </w:pPr>
      <w:r w:rsidRPr="004E1630">
        <w:rPr>
          <w:sz w:val="24"/>
          <w:szCs w:val="24"/>
        </w:rPr>
        <w:t>Третий</w:t>
      </w:r>
      <w:r w:rsidR="00F86750" w:rsidRPr="004E1630">
        <w:rPr>
          <w:sz w:val="24"/>
          <w:szCs w:val="24"/>
        </w:rPr>
        <w:t xml:space="preserve"> </w:t>
      </w:r>
      <w:r w:rsidRPr="004E1630">
        <w:rPr>
          <w:sz w:val="24"/>
          <w:szCs w:val="24"/>
        </w:rPr>
        <w:t>пояс</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зона</w:t>
      </w:r>
      <w:r w:rsidR="00F86750" w:rsidRPr="004E1630">
        <w:rPr>
          <w:sz w:val="24"/>
          <w:szCs w:val="24"/>
        </w:rPr>
        <w:t xml:space="preserve"> </w:t>
      </w:r>
      <w:r w:rsidRPr="004E1630">
        <w:rPr>
          <w:sz w:val="24"/>
          <w:szCs w:val="24"/>
        </w:rPr>
        <w:t>режима</w:t>
      </w:r>
      <w:r w:rsidR="00F86750" w:rsidRPr="004E1630">
        <w:rPr>
          <w:sz w:val="24"/>
          <w:szCs w:val="24"/>
        </w:rPr>
        <w:t xml:space="preserve"> </w:t>
      </w:r>
      <w:r w:rsidRPr="004E1630">
        <w:rPr>
          <w:sz w:val="24"/>
          <w:szCs w:val="24"/>
        </w:rPr>
        <w:t>ограничений</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химического</w:t>
      </w:r>
      <w:r w:rsidR="00F86750" w:rsidRPr="004E1630">
        <w:rPr>
          <w:sz w:val="24"/>
          <w:szCs w:val="24"/>
        </w:rPr>
        <w:t xml:space="preserve"> </w:t>
      </w:r>
      <w:r w:rsidRPr="004E1630">
        <w:rPr>
          <w:sz w:val="24"/>
          <w:szCs w:val="24"/>
        </w:rPr>
        <w:t>загрязнения.</w:t>
      </w:r>
    </w:p>
    <w:p w:rsidR="00104372" w:rsidRPr="004E1630" w:rsidRDefault="00104372" w:rsidP="0028053E">
      <w:pPr>
        <w:ind w:firstLine="709"/>
        <w:jc w:val="both"/>
        <w:rPr>
          <w:sz w:val="24"/>
          <w:szCs w:val="24"/>
        </w:rPr>
      </w:pPr>
      <w:r w:rsidRPr="004E1630">
        <w:rPr>
          <w:sz w:val="24"/>
          <w:szCs w:val="24"/>
        </w:rPr>
        <w:t>По</w:t>
      </w:r>
      <w:r w:rsidR="00F86750" w:rsidRPr="004E1630">
        <w:rPr>
          <w:sz w:val="24"/>
          <w:szCs w:val="24"/>
        </w:rPr>
        <w:t xml:space="preserve"> </w:t>
      </w:r>
      <w:r w:rsidRPr="004E1630">
        <w:rPr>
          <w:sz w:val="24"/>
          <w:szCs w:val="24"/>
        </w:rPr>
        <w:t>3-ему</w:t>
      </w:r>
      <w:r w:rsidR="00F86750" w:rsidRPr="004E1630">
        <w:rPr>
          <w:sz w:val="24"/>
          <w:szCs w:val="24"/>
        </w:rPr>
        <w:t xml:space="preserve"> </w:t>
      </w:r>
      <w:r w:rsidRPr="004E1630">
        <w:rPr>
          <w:sz w:val="24"/>
          <w:szCs w:val="24"/>
        </w:rPr>
        <w:t>поясу</w:t>
      </w:r>
      <w:r w:rsidR="00F86750" w:rsidRPr="004E1630">
        <w:rPr>
          <w:sz w:val="24"/>
          <w:szCs w:val="24"/>
        </w:rPr>
        <w:t xml:space="preserve"> </w:t>
      </w:r>
      <w:r w:rsidRPr="004E1630">
        <w:rPr>
          <w:sz w:val="24"/>
          <w:szCs w:val="24"/>
        </w:rPr>
        <w:t>(равно,</w:t>
      </w:r>
      <w:r w:rsidR="00F86750" w:rsidRPr="004E1630">
        <w:rPr>
          <w:sz w:val="24"/>
          <w:szCs w:val="24"/>
        </w:rPr>
        <w:t xml:space="preserve"> </w:t>
      </w:r>
      <w:r w:rsidRPr="004E1630">
        <w:rPr>
          <w:sz w:val="24"/>
          <w:szCs w:val="24"/>
        </w:rPr>
        <w:t>как</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входящим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его</w:t>
      </w:r>
      <w:r w:rsidR="00F86750" w:rsidRPr="004E1630">
        <w:rPr>
          <w:sz w:val="24"/>
          <w:szCs w:val="24"/>
        </w:rPr>
        <w:t xml:space="preserve"> </w:t>
      </w:r>
      <w:r w:rsidRPr="004E1630">
        <w:rPr>
          <w:sz w:val="24"/>
          <w:szCs w:val="24"/>
        </w:rPr>
        <w:t>состав</w:t>
      </w:r>
      <w:r w:rsidR="00F86750" w:rsidRPr="004E1630">
        <w:rPr>
          <w:sz w:val="24"/>
          <w:szCs w:val="24"/>
        </w:rPr>
        <w:t xml:space="preserve"> </w:t>
      </w:r>
      <w:r w:rsidRPr="004E1630">
        <w:rPr>
          <w:sz w:val="24"/>
          <w:szCs w:val="24"/>
        </w:rPr>
        <w:t>2-ому</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1-ому</w:t>
      </w:r>
      <w:r w:rsidR="00F86750" w:rsidRPr="004E1630">
        <w:rPr>
          <w:sz w:val="24"/>
          <w:szCs w:val="24"/>
        </w:rPr>
        <w:t xml:space="preserve"> </w:t>
      </w:r>
      <w:r w:rsidRPr="004E1630">
        <w:rPr>
          <w:sz w:val="24"/>
          <w:szCs w:val="24"/>
        </w:rPr>
        <w:t>поясам)</w:t>
      </w:r>
      <w:r w:rsidR="00F86750" w:rsidRPr="004E1630">
        <w:rPr>
          <w:sz w:val="24"/>
          <w:szCs w:val="24"/>
        </w:rPr>
        <w:t xml:space="preserve"> </w:t>
      </w:r>
      <w:r w:rsidRPr="004E1630">
        <w:rPr>
          <w:sz w:val="24"/>
          <w:szCs w:val="24"/>
        </w:rPr>
        <w:t>предусматриваются</w:t>
      </w:r>
      <w:r w:rsidR="00F86750" w:rsidRPr="004E1630">
        <w:rPr>
          <w:sz w:val="24"/>
          <w:szCs w:val="24"/>
        </w:rPr>
        <w:t xml:space="preserve"> </w:t>
      </w:r>
      <w:r w:rsidRPr="004E1630">
        <w:rPr>
          <w:sz w:val="24"/>
          <w:szCs w:val="24"/>
        </w:rPr>
        <w:t>следующие</w:t>
      </w:r>
      <w:r w:rsidR="00F86750" w:rsidRPr="004E1630">
        <w:rPr>
          <w:sz w:val="24"/>
          <w:szCs w:val="24"/>
        </w:rPr>
        <w:t xml:space="preserve"> </w:t>
      </w:r>
      <w:r w:rsidRPr="004E1630">
        <w:rPr>
          <w:sz w:val="24"/>
          <w:szCs w:val="24"/>
        </w:rPr>
        <w:t>мероприятия:</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выявление,</w:t>
      </w:r>
      <w:r w:rsidR="00F86750" w:rsidRPr="004E1630">
        <w:rPr>
          <w:sz w:val="24"/>
          <w:szCs w:val="24"/>
        </w:rPr>
        <w:t xml:space="preserve"> </w:t>
      </w:r>
      <w:r w:rsidRPr="004E1630">
        <w:rPr>
          <w:sz w:val="24"/>
          <w:szCs w:val="24"/>
        </w:rPr>
        <w:t>ликвидация</w:t>
      </w:r>
      <w:r w:rsidR="00F86750" w:rsidRPr="004E1630">
        <w:rPr>
          <w:sz w:val="24"/>
          <w:szCs w:val="24"/>
        </w:rPr>
        <w:t xml:space="preserve"> </w:t>
      </w:r>
      <w:r w:rsidRPr="004E1630">
        <w:rPr>
          <w:sz w:val="24"/>
          <w:szCs w:val="24"/>
        </w:rPr>
        <w:t>всех</w:t>
      </w:r>
      <w:r w:rsidR="00F86750" w:rsidRPr="004E1630">
        <w:rPr>
          <w:sz w:val="24"/>
          <w:szCs w:val="24"/>
        </w:rPr>
        <w:t xml:space="preserve"> </w:t>
      </w:r>
      <w:r w:rsidRPr="004E1630">
        <w:rPr>
          <w:sz w:val="24"/>
          <w:szCs w:val="24"/>
        </w:rPr>
        <w:t>бездействующих,</w:t>
      </w:r>
      <w:r w:rsidR="00F86750" w:rsidRPr="004E1630">
        <w:rPr>
          <w:sz w:val="24"/>
          <w:szCs w:val="24"/>
        </w:rPr>
        <w:t xml:space="preserve"> </w:t>
      </w:r>
      <w:r w:rsidRPr="004E1630">
        <w:rPr>
          <w:sz w:val="24"/>
          <w:szCs w:val="24"/>
        </w:rPr>
        <w:t>старых</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неправильно</w:t>
      </w:r>
      <w:r w:rsidR="00F86750" w:rsidRPr="004E1630">
        <w:rPr>
          <w:sz w:val="24"/>
          <w:szCs w:val="24"/>
        </w:rPr>
        <w:t xml:space="preserve"> </w:t>
      </w:r>
      <w:r w:rsidRPr="004E1630">
        <w:rPr>
          <w:sz w:val="24"/>
          <w:szCs w:val="24"/>
        </w:rPr>
        <w:t>эксплуатируемых</w:t>
      </w:r>
      <w:r w:rsidR="00F86750" w:rsidRPr="004E1630">
        <w:rPr>
          <w:sz w:val="24"/>
          <w:szCs w:val="24"/>
        </w:rPr>
        <w:t xml:space="preserve"> </w:t>
      </w:r>
      <w:r w:rsidRPr="004E1630">
        <w:rPr>
          <w:sz w:val="24"/>
          <w:szCs w:val="24"/>
        </w:rPr>
        <w:t>скважин,</w:t>
      </w:r>
      <w:r w:rsidR="00F86750" w:rsidRPr="004E1630">
        <w:rPr>
          <w:sz w:val="24"/>
          <w:szCs w:val="24"/>
        </w:rPr>
        <w:t xml:space="preserve"> </w:t>
      </w:r>
      <w:r w:rsidRPr="004E1630">
        <w:rPr>
          <w:sz w:val="24"/>
          <w:szCs w:val="24"/>
        </w:rPr>
        <w:t>представляющих</w:t>
      </w:r>
      <w:r w:rsidR="00F86750" w:rsidRPr="004E1630">
        <w:rPr>
          <w:sz w:val="24"/>
          <w:szCs w:val="24"/>
        </w:rPr>
        <w:t xml:space="preserve"> </w:t>
      </w:r>
      <w:r w:rsidRPr="004E1630">
        <w:rPr>
          <w:sz w:val="24"/>
          <w:szCs w:val="24"/>
        </w:rPr>
        <w:t>опасность</w:t>
      </w:r>
      <w:r w:rsidR="00F86750" w:rsidRPr="004E1630">
        <w:rPr>
          <w:sz w:val="24"/>
          <w:szCs w:val="24"/>
        </w:rPr>
        <w:t xml:space="preserve"> </w:t>
      </w:r>
      <w:r w:rsidRPr="004E1630">
        <w:rPr>
          <w:sz w:val="24"/>
          <w:szCs w:val="24"/>
        </w:rPr>
        <w:t>загрязнения</w:t>
      </w:r>
      <w:r w:rsidR="00F86750" w:rsidRPr="004E1630">
        <w:rPr>
          <w:sz w:val="24"/>
          <w:szCs w:val="24"/>
        </w:rPr>
        <w:t xml:space="preserve"> </w:t>
      </w:r>
      <w:r w:rsidRPr="004E1630">
        <w:rPr>
          <w:sz w:val="24"/>
          <w:szCs w:val="24"/>
        </w:rPr>
        <w:t>водоносного</w:t>
      </w:r>
      <w:r w:rsidR="00F86750" w:rsidRPr="004E1630">
        <w:rPr>
          <w:sz w:val="24"/>
          <w:szCs w:val="24"/>
        </w:rPr>
        <w:t xml:space="preserve"> </w:t>
      </w:r>
      <w:r w:rsidRPr="004E1630">
        <w:rPr>
          <w:sz w:val="24"/>
          <w:szCs w:val="24"/>
        </w:rPr>
        <w:t>горизонта;</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регулирование</w:t>
      </w:r>
      <w:r w:rsidR="00F86750" w:rsidRPr="004E1630">
        <w:rPr>
          <w:sz w:val="24"/>
          <w:szCs w:val="24"/>
        </w:rPr>
        <w:t xml:space="preserve"> </w:t>
      </w:r>
      <w:r w:rsidRPr="004E1630">
        <w:rPr>
          <w:sz w:val="24"/>
          <w:szCs w:val="24"/>
        </w:rPr>
        <w:t>любого</w:t>
      </w:r>
      <w:r w:rsidR="00F86750" w:rsidRPr="004E1630">
        <w:rPr>
          <w:sz w:val="24"/>
          <w:szCs w:val="24"/>
        </w:rPr>
        <w:t xml:space="preserve"> </w:t>
      </w:r>
      <w:r w:rsidRPr="004E1630">
        <w:rPr>
          <w:sz w:val="24"/>
          <w:szCs w:val="24"/>
        </w:rPr>
        <w:t>нового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бурения</w:t>
      </w:r>
      <w:r w:rsidR="00F86750" w:rsidRPr="004E1630">
        <w:rPr>
          <w:sz w:val="24"/>
          <w:szCs w:val="24"/>
        </w:rPr>
        <w:t xml:space="preserve"> </w:t>
      </w:r>
      <w:r w:rsidRPr="004E1630">
        <w:rPr>
          <w:sz w:val="24"/>
          <w:szCs w:val="24"/>
        </w:rPr>
        <w:t>новых</w:t>
      </w:r>
      <w:r w:rsidR="00F86750" w:rsidRPr="004E1630">
        <w:rPr>
          <w:sz w:val="24"/>
          <w:szCs w:val="24"/>
        </w:rPr>
        <w:t xml:space="preserve"> </w:t>
      </w:r>
      <w:r w:rsidRPr="004E1630">
        <w:rPr>
          <w:sz w:val="24"/>
          <w:szCs w:val="24"/>
        </w:rPr>
        <w:t>скважин</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обязательном</w:t>
      </w:r>
      <w:r w:rsidR="00F86750" w:rsidRPr="004E1630">
        <w:rPr>
          <w:sz w:val="24"/>
          <w:szCs w:val="24"/>
        </w:rPr>
        <w:t xml:space="preserve"> </w:t>
      </w:r>
      <w:r w:rsidRPr="004E1630">
        <w:rPr>
          <w:sz w:val="24"/>
          <w:szCs w:val="24"/>
        </w:rPr>
        <w:t>согласовании</w:t>
      </w:r>
      <w:r w:rsidR="00F86750" w:rsidRPr="004E1630">
        <w:rPr>
          <w:sz w:val="24"/>
          <w:szCs w:val="24"/>
        </w:rPr>
        <w:t xml:space="preserve"> </w:t>
      </w:r>
      <w:r w:rsidRPr="004E1630">
        <w:rPr>
          <w:sz w:val="24"/>
          <w:szCs w:val="24"/>
        </w:rPr>
        <w:t>местными</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санитарного</w:t>
      </w:r>
      <w:r w:rsidR="00F86750" w:rsidRPr="004E1630">
        <w:rPr>
          <w:sz w:val="24"/>
          <w:szCs w:val="24"/>
        </w:rPr>
        <w:t xml:space="preserve"> </w:t>
      </w:r>
      <w:r w:rsidRPr="004E1630">
        <w:rPr>
          <w:sz w:val="24"/>
          <w:szCs w:val="24"/>
        </w:rPr>
        <w:t>надзора,</w:t>
      </w:r>
      <w:r w:rsidR="00F86750" w:rsidRPr="004E1630">
        <w:rPr>
          <w:sz w:val="24"/>
          <w:szCs w:val="24"/>
        </w:rPr>
        <w:t xml:space="preserve"> </w:t>
      </w:r>
      <w:r w:rsidRPr="004E1630">
        <w:rPr>
          <w:sz w:val="24"/>
          <w:szCs w:val="24"/>
        </w:rPr>
        <w:t>геологического</w:t>
      </w:r>
      <w:r w:rsidR="00F86750" w:rsidRPr="004E1630">
        <w:rPr>
          <w:sz w:val="24"/>
          <w:szCs w:val="24"/>
        </w:rPr>
        <w:t xml:space="preserve"> </w:t>
      </w:r>
      <w:r w:rsidRPr="004E1630">
        <w:rPr>
          <w:sz w:val="24"/>
          <w:szCs w:val="24"/>
        </w:rPr>
        <w:t>контроля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регулирования</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охране</w:t>
      </w:r>
      <w:r w:rsidR="00F86750" w:rsidRPr="004E1630">
        <w:rPr>
          <w:sz w:val="24"/>
          <w:szCs w:val="24"/>
        </w:rPr>
        <w:t xml:space="preserve"> </w:t>
      </w:r>
      <w:r w:rsidRPr="004E1630">
        <w:rPr>
          <w:sz w:val="24"/>
          <w:szCs w:val="24"/>
        </w:rPr>
        <w:t>вод;</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запрещение</w:t>
      </w:r>
      <w:r w:rsidR="00F86750" w:rsidRPr="004E1630">
        <w:rPr>
          <w:sz w:val="24"/>
          <w:szCs w:val="24"/>
        </w:rPr>
        <w:t xml:space="preserve"> </w:t>
      </w:r>
      <w:r w:rsidRPr="004E1630">
        <w:rPr>
          <w:sz w:val="24"/>
          <w:szCs w:val="24"/>
        </w:rPr>
        <w:t>закачки</w:t>
      </w:r>
      <w:r w:rsidR="00F86750" w:rsidRPr="004E1630">
        <w:rPr>
          <w:sz w:val="24"/>
          <w:szCs w:val="24"/>
        </w:rPr>
        <w:t xml:space="preserve"> </w:t>
      </w:r>
      <w:r w:rsidRPr="004E1630">
        <w:rPr>
          <w:sz w:val="24"/>
          <w:szCs w:val="24"/>
        </w:rPr>
        <w:t>отработанных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подземные</w:t>
      </w:r>
      <w:r w:rsidR="00F86750" w:rsidRPr="004E1630">
        <w:rPr>
          <w:sz w:val="24"/>
          <w:szCs w:val="24"/>
        </w:rPr>
        <w:t xml:space="preserve"> </w:t>
      </w:r>
      <w:r w:rsidRPr="004E1630">
        <w:rPr>
          <w:sz w:val="24"/>
          <w:szCs w:val="24"/>
        </w:rPr>
        <w:t>горизонты,</w:t>
      </w:r>
      <w:r w:rsidR="00F86750" w:rsidRPr="004E1630">
        <w:rPr>
          <w:sz w:val="24"/>
          <w:szCs w:val="24"/>
        </w:rPr>
        <w:t xml:space="preserve"> </w:t>
      </w:r>
      <w:r w:rsidRPr="004E1630">
        <w:rPr>
          <w:sz w:val="24"/>
          <w:szCs w:val="24"/>
        </w:rPr>
        <w:t>подземного</w:t>
      </w:r>
      <w:r w:rsidR="00F86750" w:rsidRPr="004E1630">
        <w:rPr>
          <w:sz w:val="24"/>
          <w:szCs w:val="24"/>
        </w:rPr>
        <w:t xml:space="preserve"> </w:t>
      </w:r>
      <w:r w:rsidRPr="004E1630">
        <w:rPr>
          <w:sz w:val="24"/>
          <w:szCs w:val="24"/>
        </w:rPr>
        <w:t>складирования</w:t>
      </w:r>
      <w:r w:rsidR="00F86750" w:rsidRPr="004E1630">
        <w:rPr>
          <w:sz w:val="24"/>
          <w:szCs w:val="24"/>
        </w:rPr>
        <w:t xml:space="preserve"> </w:t>
      </w:r>
      <w:r w:rsidRPr="004E1630">
        <w:rPr>
          <w:sz w:val="24"/>
          <w:szCs w:val="24"/>
        </w:rPr>
        <w:t>твердых</w:t>
      </w:r>
      <w:r w:rsidR="00F86750" w:rsidRPr="004E1630">
        <w:rPr>
          <w:sz w:val="24"/>
          <w:szCs w:val="24"/>
        </w:rPr>
        <w:t xml:space="preserve"> </w:t>
      </w:r>
      <w:r w:rsidRPr="004E1630">
        <w:rPr>
          <w:sz w:val="24"/>
          <w:szCs w:val="24"/>
        </w:rPr>
        <w:t>отходов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разработки</w:t>
      </w:r>
      <w:r w:rsidR="00F86750" w:rsidRPr="004E1630">
        <w:rPr>
          <w:sz w:val="24"/>
          <w:szCs w:val="24"/>
        </w:rPr>
        <w:t xml:space="preserve"> </w:t>
      </w:r>
      <w:r w:rsidRPr="004E1630">
        <w:rPr>
          <w:sz w:val="24"/>
          <w:szCs w:val="24"/>
        </w:rPr>
        <w:t>недр,</w:t>
      </w:r>
      <w:r w:rsidR="00F86750" w:rsidRPr="004E1630">
        <w:rPr>
          <w:sz w:val="24"/>
          <w:szCs w:val="24"/>
        </w:rPr>
        <w:t xml:space="preserve"> </w:t>
      </w:r>
      <w:r w:rsidRPr="004E1630">
        <w:rPr>
          <w:sz w:val="24"/>
          <w:szCs w:val="24"/>
        </w:rPr>
        <w:t>могущей</w:t>
      </w:r>
      <w:r w:rsidR="00F86750" w:rsidRPr="004E1630">
        <w:rPr>
          <w:sz w:val="24"/>
          <w:szCs w:val="24"/>
        </w:rPr>
        <w:t xml:space="preserve"> </w:t>
      </w:r>
      <w:r w:rsidRPr="004E1630">
        <w:rPr>
          <w:sz w:val="24"/>
          <w:szCs w:val="24"/>
        </w:rPr>
        <w:t>привести</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загрязнению</w:t>
      </w:r>
      <w:r w:rsidR="00F86750" w:rsidRPr="004E1630">
        <w:rPr>
          <w:sz w:val="24"/>
          <w:szCs w:val="24"/>
        </w:rPr>
        <w:t xml:space="preserve"> </w:t>
      </w:r>
      <w:r w:rsidRPr="004E1630">
        <w:rPr>
          <w:sz w:val="24"/>
          <w:szCs w:val="24"/>
        </w:rPr>
        <w:t>водоносного</w:t>
      </w:r>
      <w:r w:rsidR="00F86750" w:rsidRPr="004E1630">
        <w:rPr>
          <w:sz w:val="24"/>
          <w:szCs w:val="24"/>
        </w:rPr>
        <w:t xml:space="preserve"> </w:t>
      </w:r>
      <w:r w:rsidRPr="004E1630">
        <w:rPr>
          <w:sz w:val="24"/>
          <w:szCs w:val="24"/>
        </w:rPr>
        <w:t>горизонта;</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своевременное</w:t>
      </w:r>
      <w:r w:rsidR="00F86750" w:rsidRPr="004E1630">
        <w:rPr>
          <w:sz w:val="24"/>
          <w:szCs w:val="24"/>
        </w:rPr>
        <w:t xml:space="preserve"> </w:t>
      </w:r>
      <w:r w:rsidRPr="004E1630">
        <w:rPr>
          <w:sz w:val="24"/>
          <w:szCs w:val="24"/>
        </w:rPr>
        <w:t>выполнение</w:t>
      </w:r>
      <w:r w:rsidR="00F86750" w:rsidRPr="004E1630">
        <w:rPr>
          <w:sz w:val="24"/>
          <w:szCs w:val="24"/>
        </w:rPr>
        <w:t xml:space="preserve"> </w:t>
      </w:r>
      <w:r w:rsidRPr="004E1630">
        <w:rPr>
          <w:sz w:val="24"/>
          <w:szCs w:val="24"/>
        </w:rPr>
        <w:t>мероприятий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санитарной</w:t>
      </w:r>
      <w:r w:rsidR="00F86750" w:rsidRPr="004E1630">
        <w:rPr>
          <w:sz w:val="24"/>
          <w:szCs w:val="24"/>
        </w:rPr>
        <w:t xml:space="preserve"> </w:t>
      </w:r>
      <w:r w:rsidRPr="004E1630">
        <w:rPr>
          <w:sz w:val="24"/>
          <w:szCs w:val="24"/>
        </w:rPr>
        <w:t>охране</w:t>
      </w:r>
      <w:r w:rsidR="00F86750" w:rsidRPr="004E1630">
        <w:rPr>
          <w:sz w:val="24"/>
          <w:szCs w:val="24"/>
        </w:rPr>
        <w:t xml:space="preserve"> </w:t>
      </w:r>
      <w:r w:rsidRPr="004E1630">
        <w:rPr>
          <w:sz w:val="24"/>
          <w:szCs w:val="24"/>
        </w:rPr>
        <w:t>поверхностных</w:t>
      </w:r>
      <w:r w:rsidR="00F86750" w:rsidRPr="004E1630">
        <w:rPr>
          <w:sz w:val="24"/>
          <w:szCs w:val="24"/>
        </w:rPr>
        <w:t xml:space="preserve"> </w:t>
      </w:r>
      <w:r w:rsidRPr="004E1630">
        <w:rPr>
          <w:sz w:val="24"/>
          <w:szCs w:val="24"/>
        </w:rPr>
        <w:t>водотоков,</w:t>
      </w:r>
      <w:r w:rsidR="00F86750" w:rsidRPr="004E1630">
        <w:rPr>
          <w:sz w:val="24"/>
          <w:szCs w:val="24"/>
        </w:rPr>
        <w:t xml:space="preserve"> </w:t>
      </w:r>
      <w:r w:rsidRPr="004E1630">
        <w:rPr>
          <w:sz w:val="24"/>
          <w:szCs w:val="24"/>
        </w:rPr>
        <w:t>гидравлически</w:t>
      </w:r>
      <w:r w:rsidR="00F86750" w:rsidRPr="004E1630">
        <w:rPr>
          <w:sz w:val="24"/>
          <w:szCs w:val="24"/>
        </w:rPr>
        <w:t xml:space="preserve"> </w:t>
      </w:r>
      <w:r w:rsidRPr="004E1630">
        <w:rPr>
          <w:sz w:val="24"/>
          <w:szCs w:val="24"/>
        </w:rPr>
        <w:t>связанных</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используемым</w:t>
      </w:r>
      <w:r w:rsidR="00F86750" w:rsidRPr="004E1630">
        <w:rPr>
          <w:sz w:val="24"/>
          <w:szCs w:val="24"/>
        </w:rPr>
        <w:t xml:space="preserve"> </w:t>
      </w:r>
      <w:r w:rsidRPr="004E1630">
        <w:rPr>
          <w:sz w:val="24"/>
          <w:szCs w:val="24"/>
        </w:rPr>
        <w:t>водоносным</w:t>
      </w:r>
      <w:r w:rsidR="00F86750" w:rsidRPr="004E1630">
        <w:rPr>
          <w:sz w:val="24"/>
          <w:szCs w:val="24"/>
        </w:rPr>
        <w:t xml:space="preserve"> </w:t>
      </w:r>
      <w:r w:rsidRPr="004E1630">
        <w:rPr>
          <w:sz w:val="24"/>
          <w:szCs w:val="24"/>
        </w:rPr>
        <w:t>горизонтом;</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запрещение</w:t>
      </w:r>
      <w:r w:rsidR="00F86750" w:rsidRPr="004E1630">
        <w:rPr>
          <w:sz w:val="24"/>
          <w:szCs w:val="24"/>
        </w:rPr>
        <w:t xml:space="preserve"> </w:t>
      </w:r>
      <w:r w:rsidRPr="004E1630">
        <w:rPr>
          <w:sz w:val="24"/>
          <w:szCs w:val="24"/>
        </w:rPr>
        <w:t>размещения</w:t>
      </w:r>
      <w:r w:rsidR="00F86750" w:rsidRPr="004E1630">
        <w:rPr>
          <w:sz w:val="24"/>
          <w:szCs w:val="24"/>
        </w:rPr>
        <w:t xml:space="preserve"> </w:t>
      </w:r>
      <w:r w:rsidRPr="004E1630">
        <w:rPr>
          <w:sz w:val="24"/>
          <w:szCs w:val="24"/>
        </w:rPr>
        <w:t>накопителей</w:t>
      </w:r>
      <w:r w:rsidR="00F86750" w:rsidRPr="004E1630">
        <w:rPr>
          <w:sz w:val="24"/>
          <w:szCs w:val="24"/>
        </w:rPr>
        <w:t xml:space="preserve"> </w:t>
      </w:r>
      <w:r w:rsidRPr="004E1630">
        <w:rPr>
          <w:sz w:val="24"/>
          <w:szCs w:val="24"/>
        </w:rPr>
        <w:t>промстоков,</w:t>
      </w:r>
      <w:r w:rsidR="00F86750" w:rsidRPr="004E1630">
        <w:rPr>
          <w:sz w:val="24"/>
          <w:szCs w:val="24"/>
        </w:rPr>
        <w:t xml:space="preserve"> </w:t>
      </w:r>
      <w:r w:rsidRPr="004E1630">
        <w:rPr>
          <w:sz w:val="24"/>
          <w:szCs w:val="24"/>
        </w:rPr>
        <w:t>шламохранилищ,</w:t>
      </w:r>
      <w:r w:rsidR="00F86750" w:rsidRPr="004E1630">
        <w:rPr>
          <w:sz w:val="24"/>
          <w:szCs w:val="24"/>
        </w:rPr>
        <w:t xml:space="preserve"> </w:t>
      </w:r>
      <w:r w:rsidRPr="004E1630">
        <w:rPr>
          <w:sz w:val="24"/>
          <w:szCs w:val="24"/>
        </w:rPr>
        <w:t>складов</w:t>
      </w:r>
      <w:r w:rsidR="00F86750" w:rsidRPr="004E1630">
        <w:rPr>
          <w:sz w:val="24"/>
          <w:szCs w:val="24"/>
        </w:rPr>
        <w:t xml:space="preserve"> </w:t>
      </w:r>
      <w:r w:rsidRPr="004E1630">
        <w:rPr>
          <w:sz w:val="24"/>
          <w:szCs w:val="24"/>
        </w:rPr>
        <w:t>ГСМ,</w:t>
      </w:r>
      <w:r w:rsidR="00F86750" w:rsidRPr="004E1630">
        <w:rPr>
          <w:sz w:val="24"/>
          <w:szCs w:val="24"/>
        </w:rPr>
        <w:t xml:space="preserve"> </w:t>
      </w:r>
      <w:r w:rsidRPr="004E1630">
        <w:rPr>
          <w:sz w:val="24"/>
          <w:szCs w:val="24"/>
        </w:rPr>
        <w:t>складов</w:t>
      </w:r>
      <w:r w:rsidR="00F86750" w:rsidRPr="004E1630">
        <w:rPr>
          <w:sz w:val="24"/>
          <w:szCs w:val="24"/>
        </w:rPr>
        <w:t xml:space="preserve"> </w:t>
      </w:r>
      <w:r w:rsidRPr="004E1630">
        <w:rPr>
          <w:sz w:val="24"/>
          <w:szCs w:val="24"/>
        </w:rPr>
        <w:t>ядохимикатов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минеральных</w:t>
      </w:r>
      <w:r w:rsidR="00F86750" w:rsidRPr="004E1630">
        <w:rPr>
          <w:sz w:val="24"/>
          <w:szCs w:val="24"/>
        </w:rPr>
        <w:t xml:space="preserve"> </w:t>
      </w:r>
      <w:r w:rsidRPr="004E1630">
        <w:rPr>
          <w:sz w:val="24"/>
          <w:szCs w:val="24"/>
        </w:rPr>
        <w:t>удобрений,</w:t>
      </w:r>
      <w:r w:rsidR="00F86750" w:rsidRPr="004E1630">
        <w:rPr>
          <w:sz w:val="24"/>
          <w:szCs w:val="24"/>
        </w:rPr>
        <w:t xml:space="preserve"> </w:t>
      </w:r>
      <w:r w:rsidRPr="004E1630">
        <w:rPr>
          <w:sz w:val="24"/>
          <w:szCs w:val="24"/>
        </w:rPr>
        <w:t>крупных</w:t>
      </w:r>
      <w:r w:rsidR="00F86750" w:rsidRPr="004E1630">
        <w:rPr>
          <w:sz w:val="24"/>
          <w:szCs w:val="24"/>
        </w:rPr>
        <w:t xml:space="preserve"> </w:t>
      </w:r>
      <w:r w:rsidRPr="004E1630">
        <w:rPr>
          <w:sz w:val="24"/>
          <w:szCs w:val="24"/>
        </w:rPr>
        <w:t>птицефабрик</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животноводческих</w:t>
      </w:r>
      <w:r w:rsidR="00F86750" w:rsidRPr="004E1630">
        <w:rPr>
          <w:sz w:val="24"/>
          <w:szCs w:val="24"/>
        </w:rPr>
        <w:t xml:space="preserve"> </w:t>
      </w:r>
      <w:r w:rsidRPr="004E1630">
        <w:rPr>
          <w:sz w:val="24"/>
          <w:szCs w:val="24"/>
        </w:rPr>
        <w:t>комплексов.</w:t>
      </w:r>
    </w:p>
    <w:p w:rsidR="00104372" w:rsidRPr="004E1630" w:rsidRDefault="00104372" w:rsidP="0028053E">
      <w:pPr>
        <w:ind w:firstLine="709"/>
        <w:jc w:val="both"/>
        <w:rPr>
          <w:sz w:val="24"/>
          <w:szCs w:val="24"/>
        </w:rPr>
      </w:pPr>
      <w:r w:rsidRPr="004E1630">
        <w:rPr>
          <w:sz w:val="24"/>
          <w:szCs w:val="24"/>
        </w:rPr>
        <w:t>Восстановление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охрана</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источников</w:t>
      </w:r>
      <w:r w:rsidR="00F86750" w:rsidRPr="004E1630">
        <w:rPr>
          <w:sz w:val="24"/>
          <w:szCs w:val="24"/>
        </w:rPr>
        <w:t xml:space="preserve"> </w:t>
      </w:r>
      <w:r w:rsidRPr="004E1630">
        <w:rPr>
          <w:sz w:val="24"/>
          <w:szCs w:val="24"/>
        </w:rPr>
        <w:t>питьевого</w:t>
      </w:r>
      <w:r w:rsidR="00F86750" w:rsidRPr="004E1630">
        <w:rPr>
          <w:sz w:val="24"/>
          <w:szCs w:val="24"/>
        </w:rPr>
        <w:t xml:space="preserve"> </w:t>
      </w:r>
      <w:r w:rsidRPr="004E1630">
        <w:rPr>
          <w:sz w:val="24"/>
          <w:szCs w:val="24"/>
        </w:rPr>
        <w:t>водоснабжения</w:t>
      </w:r>
      <w:r w:rsidR="00F86750" w:rsidRPr="004E1630">
        <w:rPr>
          <w:sz w:val="24"/>
          <w:szCs w:val="24"/>
        </w:rPr>
        <w:t xml:space="preserve"> </w:t>
      </w:r>
      <w:r w:rsidRPr="004E1630">
        <w:rPr>
          <w:sz w:val="24"/>
          <w:szCs w:val="24"/>
        </w:rPr>
        <w:t>возможны</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проведении</w:t>
      </w:r>
      <w:r w:rsidR="00F86750" w:rsidRPr="004E1630">
        <w:rPr>
          <w:sz w:val="24"/>
          <w:szCs w:val="24"/>
        </w:rPr>
        <w:t xml:space="preserve"> </w:t>
      </w:r>
      <w:r w:rsidRPr="004E1630">
        <w:rPr>
          <w:sz w:val="24"/>
          <w:szCs w:val="24"/>
        </w:rPr>
        <w:t>комплекса</w:t>
      </w:r>
      <w:r w:rsidR="00F86750" w:rsidRPr="004E1630">
        <w:rPr>
          <w:sz w:val="24"/>
          <w:szCs w:val="24"/>
        </w:rPr>
        <w:t xml:space="preserve"> </w:t>
      </w:r>
      <w:r w:rsidRPr="004E1630">
        <w:rPr>
          <w:sz w:val="24"/>
          <w:szCs w:val="24"/>
        </w:rPr>
        <w:t>мероприятий:</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разработка</w:t>
      </w:r>
      <w:r w:rsidR="00F86750" w:rsidRPr="004E1630">
        <w:rPr>
          <w:sz w:val="24"/>
          <w:szCs w:val="24"/>
        </w:rPr>
        <w:t xml:space="preserve"> </w:t>
      </w:r>
      <w:r w:rsidRPr="004E1630">
        <w:rPr>
          <w:sz w:val="24"/>
          <w:szCs w:val="24"/>
        </w:rPr>
        <w:t>проектов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организация</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санитарной</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источников</w:t>
      </w:r>
      <w:r w:rsidR="00F86750" w:rsidRPr="004E1630">
        <w:rPr>
          <w:sz w:val="24"/>
          <w:szCs w:val="24"/>
        </w:rPr>
        <w:t xml:space="preserve"> </w:t>
      </w:r>
      <w:r w:rsidRPr="004E1630">
        <w:rPr>
          <w:sz w:val="24"/>
          <w:szCs w:val="24"/>
        </w:rPr>
        <w:t>водоснабжения;</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разработка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утверждение</w:t>
      </w:r>
      <w:r w:rsidR="00F86750" w:rsidRPr="004E1630">
        <w:rPr>
          <w:sz w:val="24"/>
          <w:szCs w:val="24"/>
        </w:rPr>
        <w:t xml:space="preserve"> </w:t>
      </w:r>
      <w:r w:rsidRPr="004E1630">
        <w:rPr>
          <w:sz w:val="24"/>
          <w:szCs w:val="24"/>
        </w:rPr>
        <w:t>схем</w:t>
      </w:r>
      <w:r w:rsidR="00F86750" w:rsidRPr="004E1630">
        <w:rPr>
          <w:sz w:val="24"/>
          <w:szCs w:val="24"/>
        </w:rPr>
        <w:t xml:space="preserve"> </w:t>
      </w:r>
      <w:r w:rsidRPr="004E1630">
        <w:rPr>
          <w:sz w:val="24"/>
          <w:szCs w:val="24"/>
        </w:rPr>
        <w:t>комплексного</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объектов;</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разработка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установление</w:t>
      </w:r>
      <w:r w:rsidR="00F86750" w:rsidRPr="004E1630">
        <w:rPr>
          <w:sz w:val="24"/>
          <w:szCs w:val="24"/>
        </w:rPr>
        <w:t xml:space="preserve"> </w:t>
      </w:r>
      <w:r w:rsidRPr="004E1630">
        <w:rPr>
          <w:sz w:val="24"/>
          <w:szCs w:val="24"/>
        </w:rPr>
        <w:t>нормативов</w:t>
      </w:r>
      <w:r w:rsidR="00F86750" w:rsidRPr="004E1630">
        <w:rPr>
          <w:sz w:val="24"/>
          <w:szCs w:val="24"/>
        </w:rPr>
        <w:t xml:space="preserve"> </w:t>
      </w:r>
      <w:r w:rsidRPr="004E1630">
        <w:rPr>
          <w:sz w:val="24"/>
          <w:szCs w:val="24"/>
        </w:rPr>
        <w:t>допустимого</w:t>
      </w:r>
      <w:r w:rsidR="00F86750" w:rsidRPr="004E1630">
        <w:rPr>
          <w:sz w:val="24"/>
          <w:szCs w:val="24"/>
        </w:rPr>
        <w:t xml:space="preserve"> </w:t>
      </w:r>
      <w:r w:rsidRPr="004E1630">
        <w:rPr>
          <w:sz w:val="24"/>
          <w:szCs w:val="24"/>
        </w:rPr>
        <w:t>воздействия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водные</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целевых</w:t>
      </w:r>
      <w:r w:rsidR="00F86750" w:rsidRPr="004E1630">
        <w:rPr>
          <w:sz w:val="24"/>
          <w:szCs w:val="24"/>
        </w:rPr>
        <w:t xml:space="preserve"> </w:t>
      </w:r>
      <w:r w:rsidRPr="004E1630">
        <w:rPr>
          <w:sz w:val="24"/>
          <w:szCs w:val="24"/>
        </w:rPr>
        <w:t>показателей</w:t>
      </w:r>
      <w:r w:rsidR="00F86750" w:rsidRPr="004E1630">
        <w:rPr>
          <w:sz w:val="24"/>
          <w:szCs w:val="24"/>
        </w:rPr>
        <w:t xml:space="preserve"> </w:t>
      </w:r>
      <w:r w:rsidRPr="004E1630">
        <w:rPr>
          <w:sz w:val="24"/>
          <w:szCs w:val="24"/>
        </w:rPr>
        <w:t>качества</w:t>
      </w:r>
      <w:r w:rsidR="00F86750" w:rsidRPr="004E1630">
        <w:rPr>
          <w:sz w:val="24"/>
          <w:szCs w:val="24"/>
        </w:rPr>
        <w:t xml:space="preserve"> </w:t>
      </w:r>
      <w:r w:rsidRPr="004E1630">
        <w:rPr>
          <w:sz w:val="24"/>
          <w:szCs w:val="24"/>
        </w:rPr>
        <w:t>воды</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объектах;</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проведение</w:t>
      </w:r>
      <w:r w:rsidR="00F86750" w:rsidRPr="004E1630">
        <w:rPr>
          <w:sz w:val="24"/>
          <w:szCs w:val="24"/>
        </w:rPr>
        <w:t xml:space="preserve"> </w:t>
      </w:r>
      <w:r w:rsidRPr="004E1630">
        <w:rPr>
          <w:sz w:val="24"/>
          <w:szCs w:val="24"/>
        </w:rPr>
        <w:t>комплекса</w:t>
      </w:r>
      <w:r w:rsidR="00F86750" w:rsidRPr="004E1630">
        <w:rPr>
          <w:sz w:val="24"/>
          <w:szCs w:val="24"/>
        </w:rPr>
        <w:t xml:space="preserve"> </w:t>
      </w:r>
      <w:r w:rsidRPr="004E1630">
        <w:rPr>
          <w:sz w:val="24"/>
          <w:szCs w:val="24"/>
        </w:rPr>
        <w:t>мероприятий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минимизации</w:t>
      </w:r>
      <w:r w:rsidR="00F86750" w:rsidRPr="004E1630">
        <w:rPr>
          <w:sz w:val="24"/>
          <w:szCs w:val="24"/>
        </w:rPr>
        <w:t xml:space="preserve"> </w:t>
      </w:r>
      <w:r w:rsidRPr="004E1630">
        <w:rPr>
          <w:sz w:val="24"/>
          <w:szCs w:val="24"/>
        </w:rPr>
        <w:t>антропогенной</w:t>
      </w:r>
      <w:r w:rsidR="00F86750" w:rsidRPr="004E1630">
        <w:rPr>
          <w:sz w:val="24"/>
          <w:szCs w:val="24"/>
        </w:rPr>
        <w:t xml:space="preserve"> </w:t>
      </w:r>
      <w:r w:rsidRPr="004E1630">
        <w:rPr>
          <w:sz w:val="24"/>
          <w:szCs w:val="24"/>
        </w:rPr>
        <w:t>нагрузки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водные</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путем</w:t>
      </w:r>
      <w:r w:rsidR="00F86750" w:rsidRPr="004E1630">
        <w:rPr>
          <w:sz w:val="24"/>
          <w:szCs w:val="24"/>
        </w:rPr>
        <w:t xml:space="preserve"> </w:t>
      </w:r>
      <w:r w:rsidRPr="004E1630">
        <w:rPr>
          <w:sz w:val="24"/>
          <w:szCs w:val="24"/>
        </w:rPr>
        <w:t>выноса</w:t>
      </w:r>
      <w:r w:rsidR="00F86750" w:rsidRPr="004E1630">
        <w:rPr>
          <w:sz w:val="24"/>
          <w:szCs w:val="24"/>
        </w:rPr>
        <w:t xml:space="preserve"> </w:t>
      </w:r>
      <w:r w:rsidRPr="004E1630">
        <w:rPr>
          <w:sz w:val="24"/>
          <w:szCs w:val="24"/>
        </w:rPr>
        <w:t>производственных</w:t>
      </w:r>
      <w:r w:rsidR="00F86750" w:rsidRPr="004E1630">
        <w:rPr>
          <w:sz w:val="24"/>
          <w:szCs w:val="24"/>
        </w:rPr>
        <w:t xml:space="preserve"> </w:t>
      </w:r>
      <w:r w:rsidRPr="004E1630">
        <w:rPr>
          <w:sz w:val="24"/>
          <w:szCs w:val="24"/>
        </w:rPr>
        <w:t>предприятий</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водоохранных</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осуществления</w:t>
      </w:r>
      <w:r w:rsidR="00F86750" w:rsidRPr="004E1630">
        <w:rPr>
          <w:sz w:val="24"/>
          <w:szCs w:val="24"/>
        </w:rPr>
        <w:t xml:space="preserve"> </w:t>
      </w:r>
      <w:r w:rsidRPr="004E1630">
        <w:rPr>
          <w:sz w:val="24"/>
          <w:szCs w:val="24"/>
        </w:rPr>
        <w:t>мониторинга</w:t>
      </w:r>
      <w:r w:rsidR="00F86750" w:rsidRPr="004E1630">
        <w:rPr>
          <w:sz w:val="24"/>
          <w:szCs w:val="24"/>
        </w:rPr>
        <w:t xml:space="preserve"> </w:t>
      </w:r>
      <w:r w:rsidRPr="004E1630">
        <w:rPr>
          <w:sz w:val="24"/>
          <w:szCs w:val="24"/>
        </w:rPr>
        <w:t>качества</w:t>
      </w:r>
      <w:r w:rsidR="00F86750" w:rsidRPr="004E1630">
        <w:rPr>
          <w:sz w:val="24"/>
          <w:szCs w:val="24"/>
        </w:rPr>
        <w:t xml:space="preserve"> </w:t>
      </w:r>
      <w:r w:rsidRPr="004E1630">
        <w:rPr>
          <w:sz w:val="24"/>
          <w:szCs w:val="24"/>
        </w:rPr>
        <w:t>очистки</w:t>
      </w:r>
      <w:r w:rsidR="00F86750" w:rsidRPr="004E1630">
        <w:rPr>
          <w:sz w:val="24"/>
          <w:szCs w:val="24"/>
        </w:rPr>
        <w:t xml:space="preserve"> </w:t>
      </w:r>
      <w:r w:rsidRPr="004E1630">
        <w:rPr>
          <w:sz w:val="24"/>
          <w:szCs w:val="24"/>
        </w:rPr>
        <w:t>сточных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предотвращение</w:t>
      </w:r>
      <w:r w:rsidR="00F86750" w:rsidRPr="004E1630">
        <w:rPr>
          <w:sz w:val="24"/>
          <w:szCs w:val="24"/>
        </w:rPr>
        <w:t xml:space="preserve"> </w:t>
      </w:r>
      <w:r w:rsidRPr="004E1630">
        <w:rPr>
          <w:sz w:val="24"/>
          <w:szCs w:val="24"/>
        </w:rPr>
        <w:t>несанкционированных</w:t>
      </w:r>
      <w:r w:rsidR="00F86750" w:rsidRPr="004E1630">
        <w:rPr>
          <w:sz w:val="24"/>
          <w:szCs w:val="24"/>
        </w:rPr>
        <w:t xml:space="preserve"> </w:t>
      </w:r>
      <w:r w:rsidRPr="004E1630">
        <w:rPr>
          <w:sz w:val="24"/>
          <w:szCs w:val="24"/>
        </w:rPr>
        <w:t>сбросов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неочищенных</w:t>
      </w:r>
      <w:r w:rsidR="00F86750" w:rsidRPr="004E1630">
        <w:rPr>
          <w:sz w:val="24"/>
          <w:szCs w:val="24"/>
        </w:rPr>
        <w:t xml:space="preserve"> </w:t>
      </w:r>
      <w:r w:rsidRPr="004E1630">
        <w:rPr>
          <w:sz w:val="24"/>
          <w:szCs w:val="24"/>
        </w:rPr>
        <w:t>ливнестоков;</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реконструкция</w:t>
      </w:r>
      <w:r w:rsidR="00F86750" w:rsidRPr="004E1630">
        <w:rPr>
          <w:sz w:val="24"/>
          <w:szCs w:val="24"/>
        </w:rPr>
        <w:t xml:space="preserve"> </w:t>
      </w:r>
      <w:r w:rsidRPr="004E1630">
        <w:rPr>
          <w:sz w:val="24"/>
          <w:szCs w:val="24"/>
        </w:rPr>
        <w:t>существующих</w:t>
      </w:r>
      <w:r w:rsidR="00F86750" w:rsidRPr="004E1630">
        <w:rPr>
          <w:sz w:val="24"/>
          <w:szCs w:val="24"/>
        </w:rPr>
        <w:t xml:space="preserve"> </w:t>
      </w:r>
      <w:r w:rsidRPr="004E1630">
        <w:rPr>
          <w:sz w:val="24"/>
          <w:szCs w:val="24"/>
        </w:rPr>
        <w:t>очистных</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строительство</w:t>
      </w:r>
      <w:r w:rsidR="00F86750" w:rsidRPr="004E1630">
        <w:rPr>
          <w:sz w:val="24"/>
          <w:szCs w:val="24"/>
        </w:rPr>
        <w:t xml:space="preserve"> </w:t>
      </w:r>
      <w:r w:rsidRPr="004E1630">
        <w:rPr>
          <w:sz w:val="24"/>
          <w:szCs w:val="24"/>
        </w:rPr>
        <w:t>современных</w:t>
      </w:r>
      <w:r w:rsidR="00F86750" w:rsidRPr="004E1630">
        <w:rPr>
          <w:sz w:val="24"/>
          <w:szCs w:val="24"/>
        </w:rPr>
        <w:t xml:space="preserve"> </w:t>
      </w:r>
      <w:r w:rsidRPr="004E1630">
        <w:rPr>
          <w:sz w:val="24"/>
          <w:szCs w:val="24"/>
        </w:rPr>
        <w:t>локальных</w:t>
      </w:r>
      <w:r w:rsidR="00F86750" w:rsidRPr="004E1630">
        <w:rPr>
          <w:sz w:val="24"/>
          <w:szCs w:val="24"/>
        </w:rPr>
        <w:t xml:space="preserve"> </w:t>
      </w:r>
      <w:r w:rsidRPr="004E1630">
        <w:rPr>
          <w:sz w:val="24"/>
          <w:szCs w:val="24"/>
        </w:rPr>
        <w:t>очистных</w:t>
      </w:r>
      <w:r w:rsidR="00F86750" w:rsidRPr="004E1630">
        <w:rPr>
          <w:sz w:val="24"/>
          <w:szCs w:val="24"/>
        </w:rPr>
        <w:t xml:space="preserve"> </w:t>
      </w:r>
      <w:r w:rsidRPr="004E1630">
        <w:rPr>
          <w:sz w:val="24"/>
          <w:szCs w:val="24"/>
        </w:rPr>
        <w:t>сооружений;</w:t>
      </w:r>
    </w:p>
    <w:p w:rsidR="00104372" w:rsidRPr="004E1630" w:rsidRDefault="00104372"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проведение</w:t>
      </w:r>
      <w:r w:rsidR="00F86750" w:rsidRPr="004E1630">
        <w:rPr>
          <w:sz w:val="24"/>
          <w:szCs w:val="24"/>
        </w:rPr>
        <w:t xml:space="preserve"> </w:t>
      </w:r>
      <w:r w:rsidRPr="004E1630">
        <w:rPr>
          <w:sz w:val="24"/>
          <w:szCs w:val="24"/>
        </w:rPr>
        <w:t>плановых</w:t>
      </w:r>
      <w:r w:rsidR="00F86750" w:rsidRPr="004E1630">
        <w:rPr>
          <w:sz w:val="24"/>
          <w:szCs w:val="24"/>
        </w:rPr>
        <w:t xml:space="preserve"> </w:t>
      </w:r>
      <w:r w:rsidRPr="004E1630">
        <w:rPr>
          <w:sz w:val="24"/>
          <w:szCs w:val="24"/>
        </w:rPr>
        <w:t>мероприятий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расчистке</w:t>
      </w:r>
      <w:r w:rsidR="00F86750" w:rsidRPr="004E1630">
        <w:rPr>
          <w:sz w:val="24"/>
          <w:szCs w:val="24"/>
        </w:rPr>
        <w:t xml:space="preserve"> </w:t>
      </w:r>
      <w:r w:rsidRPr="004E1630">
        <w:rPr>
          <w:sz w:val="24"/>
          <w:szCs w:val="24"/>
        </w:rPr>
        <w:t>водоемов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берегов.</w:t>
      </w:r>
      <w:r w:rsidR="00F86750" w:rsidRPr="004E1630">
        <w:rPr>
          <w:sz w:val="24"/>
          <w:szCs w:val="24"/>
        </w:rPr>
        <w:t xml:space="preserve"> </w:t>
      </w:r>
    </w:p>
    <w:p w:rsidR="00104372" w:rsidRPr="004E1630" w:rsidRDefault="00104372" w:rsidP="0028053E">
      <w:pPr>
        <w:ind w:firstLine="709"/>
        <w:jc w:val="both"/>
        <w:rPr>
          <w:b/>
          <w:sz w:val="24"/>
          <w:szCs w:val="24"/>
        </w:rPr>
      </w:pPr>
      <w:r w:rsidRPr="004E1630">
        <w:rPr>
          <w:b/>
          <w:sz w:val="24"/>
          <w:szCs w:val="24"/>
        </w:rPr>
        <w:t>Описание</w:t>
      </w:r>
      <w:r w:rsidR="00F86750" w:rsidRPr="004E1630">
        <w:rPr>
          <w:b/>
          <w:sz w:val="24"/>
          <w:szCs w:val="24"/>
        </w:rPr>
        <w:t xml:space="preserve"> </w:t>
      </w:r>
      <w:r w:rsidRPr="004E1630">
        <w:rPr>
          <w:b/>
          <w:sz w:val="24"/>
          <w:szCs w:val="24"/>
        </w:rPr>
        <w:t>ограничений</w:t>
      </w:r>
      <w:r w:rsidR="00F86750" w:rsidRPr="004E1630">
        <w:rPr>
          <w:b/>
          <w:sz w:val="24"/>
          <w:szCs w:val="24"/>
        </w:rPr>
        <w:t xml:space="preserve"> </w:t>
      </w:r>
      <w:r w:rsidRPr="004E1630">
        <w:rPr>
          <w:b/>
          <w:sz w:val="24"/>
          <w:szCs w:val="24"/>
        </w:rPr>
        <w:t>использования</w:t>
      </w:r>
      <w:r w:rsidR="00F86750" w:rsidRPr="004E1630">
        <w:rPr>
          <w:b/>
          <w:sz w:val="24"/>
          <w:szCs w:val="24"/>
        </w:rPr>
        <w:t xml:space="preserve"> </w:t>
      </w:r>
      <w:r w:rsidRPr="004E1630">
        <w:rPr>
          <w:b/>
          <w:sz w:val="24"/>
          <w:szCs w:val="24"/>
        </w:rPr>
        <w:t>земельных</w:t>
      </w:r>
      <w:r w:rsidR="00F86750" w:rsidRPr="004E1630">
        <w:rPr>
          <w:b/>
          <w:sz w:val="24"/>
          <w:szCs w:val="24"/>
        </w:rPr>
        <w:t xml:space="preserve"> </w:t>
      </w:r>
      <w:r w:rsidRPr="004E1630">
        <w:rPr>
          <w:b/>
          <w:sz w:val="24"/>
          <w:szCs w:val="24"/>
        </w:rPr>
        <w:t>участков</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объектов</w:t>
      </w:r>
      <w:r w:rsidR="00F86750" w:rsidRPr="004E1630">
        <w:rPr>
          <w:b/>
          <w:sz w:val="24"/>
          <w:szCs w:val="24"/>
        </w:rPr>
        <w:t xml:space="preserve"> </w:t>
      </w:r>
      <w:r w:rsidRPr="004E1630">
        <w:rPr>
          <w:b/>
          <w:sz w:val="24"/>
          <w:szCs w:val="24"/>
        </w:rPr>
        <w:t>капитального</w:t>
      </w:r>
      <w:r w:rsidR="00F86750" w:rsidRPr="004E1630">
        <w:rPr>
          <w:b/>
          <w:sz w:val="24"/>
          <w:szCs w:val="24"/>
        </w:rPr>
        <w:t xml:space="preserve"> </w:t>
      </w:r>
      <w:r w:rsidRPr="004E1630">
        <w:rPr>
          <w:b/>
          <w:sz w:val="24"/>
          <w:szCs w:val="24"/>
        </w:rPr>
        <w:t>строительства</w:t>
      </w:r>
      <w:r w:rsidR="00F86750" w:rsidRPr="004E1630">
        <w:rPr>
          <w:b/>
          <w:sz w:val="24"/>
          <w:szCs w:val="24"/>
        </w:rPr>
        <w:t xml:space="preserve"> </w:t>
      </w:r>
      <w:r w:rsidRPr="004E1630">
        <w:rPr>
          <w:b/>
          <w:sz w:val="24"/>
          <w:szCs w:val="24"/>
        </w:rPr>
        <w:t>на</w:t>
      </w:r>
      <w:r w:rsidR="00F86750" w:rsidRPr="004E1630">
        <w:rPr>
          <w:b/>
          <w:sz w:val="24"/>
          <w:szCs w:val="24"/>
        </w:rPr>
        <w:t xml:space="preserve"> </w:t>
      </w:r>
      <w:r w:rsidRPr="004E1630">
        <w:rPr>
          <w:b/>
          <w:sz w:val="24"/>
          <w:szCs w:val="24"/>
        </w:rPr>
        <w:t>территории</w:t>
      </w:r>
      <w:r w:rsidR="00F86750" w:rsidRPr="004E1630">
        <w:rPr>
          <w:b/>
          <w:sz w:val="24"/>
          <w:szCs w:val="24"/>
        </w:rPr>
        <w:t xml:space="preserve"> </w:t>
      </w:r>
      <w:r w:rsidRPr="004E1630">
        <w:rPr>
          <w:b/>
          <w:sz w:val="24"/>
          <w:szCs w:val="24"/>
        </w:rPr>
        <w:t>охранных</w:t>
      </w:r>
      <w:r w:rsidR="00F86750" w:rsidRPr="004E1630">
        <w:rPr>
          <w:b/>
          <w:sz w:val="24"/>
          <w:szCs w:val="24"/>
        </w:rPr>
        <w:t xml:space="preserve"> </w:t>
      </w:r>
      <w:r w:rsidRPr="004E1630">
        <w:rPr>
          <w:b/>
          <w:sz w:val="24"/>
          <w:szCs w:val="24"/>
        </w:rPr>
        <w:t>коридоров</w:t>
      </w:r>
      <w:r w:rsidR="00F86750" w:rsidRPr="004E1630">
        <w:rPr>
          <w:b/>
          <w:sz w:val="24"/>
          <w:szCs w:val="24"/>
        </w:rPr>
        <w:t xml:space="preserve"> </w:t>
      </w:r>
      <w:r w:rsidRPr="004E1630">
        <w:rPr>
          <w:b/>
          <w:sz w:val="24"/>
          <w:szCs w:val="24"/>
        </w:rPr>
        <w:t>транспортных</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инженерных</w:t>
      </w:r>
      <w:r w:rsidR="00F86750" w:rsidRPr="004E1630">
        <w:rPr>
          <w:b/>
          <w:sz w:val="24"/>
          <w:szCs w:val="24"/>
        </w:rPr>
        <w:t xml:space="preserve"> </w:t>
      </w:r>
      <w:r w:rsidRPr="004E1630">
        <w:rPr>
          <w:b/>
          <w:sz w:val="24"/>
          <w:szCs w:val="24"/>
        </w:rPr>
        <w:t>коммуникаций</w:t>
      </w:r>
    </w:p>
    <w:p w:rsidR="00104372" w:rsidRPr="004E1630" w:rsidRDefault="00104372" w:rsidP="0028053E">
      <w:pPr>
        <w:ind w:firstLine="709"/>
        <w:jc w:val="both"/>
        <w:rPr>
          <w:sz w:val="24"/>
          <w:szCs w:val="24"/>
        </w:rPr>
      </w:pPr>
      <w:r w:rsidRPr="004E1630">
        <w:rPr>
          <w:sz w:val="24"/>
          <w:szCs w:val="24"/>
        </w:rPr>
        <w:t>Размещение</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капитального</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инженерных</w:t>
      </w:r>
      <w:r w:rsidR="00F86750" w:rsidRPr="004E1630">
        <w:rPr>
          <w:sz w:val="24"/>
          <w:szCs w:val="24"/>
        </w:rPr>
        <w:t xml:space="preserve"> </w:t>
      </w:r>
      <w:r w:rsidRPr="004E1630">
        <w:rPr>
          <w:sz w:val="24"/>
          <w:szCs w:val="24"/>
        </w:rPr>
        <w:t>коммуникаций,</w:t>
      </w:r>
      <w:r w:rsidR="00F86750" w:rsidRPr="004E1630">
        <w:rPr>
          <w:sz w:val="24"/>
          <w:szCs w:val="24"/>
        </w:rPr>
        <w:t xml:space="preserve"> </w:t>
      </w:r>
      <w:r w:rsidRPr="004E1630">
        <w:rPr>
          <w:sz w:val="24"/>
          <w:szCs w:val="24"/>
        </w:rPr>
        <w:t>линий</w:t>
      </w:r>
      <w:r w:rsidR="00F86750" w:rsidRPr="004E1630">
        <w:rPr>
          <w:sz w:val="24"/>
          <w:szCs w:val="24"/>
        </w:rPr>
        <w:t xml:space="preserve"> </w:t>
      </w:r>
      <w:r w:rsidRPr="004E1630">
        <w:rPr>
          <w:sz w:val="24"/>
          <w:szCs w:val="24"/>
        </w:rPr>
        <w:t>электропередачи,</w:t>
      </w:r>
      <w:r w:rsidR="00F86750" w:rsidRPr="004E1630">
        <w:rPr>
          <w:sz w:val="24"/>
          <w:szCs w:val="24"/>
        </w:rPr>
        <w:t xml:space="preserve"> </w:t>
      </w:r>
      <w:r w:rsidRPr="004E1630">
        <w:rPr>
          <w:sz w:val="24"/>
          <w:szCs w:val="24"/>
        </w:rPr>
        <w:t>связи,</w:t>
      </w:r>
      <w:r w:rsidR="00F86750" w:rsidRPr="004E1630">
        <w:rPr>
          <w:sz w:val="24"/>
          <w:szCs w:val="24"/>
        </w:rPr>
        <w:t xml:space="preserve"> </w:t>
      </w:r>
      <w:r w:rsidRPr="004E1630">
        <w:rPr>
          <w:sz w:val="24"/>
          <w:szCs w:val="24"/>
        </w:rPr>
        <w:t>магистральных</w:t>
      </w:r>
      <w:r w:rsidR="00F86750" w:rsidRPr="004E1630">
        <w:rPr>
          <w:sz w:val="24"/>
          <w:szCs w:val="24"/>
        </w:rPr>
        <w:t xml:space="preserve"> </w:t>
      </w:r>
      <w:r w:rsidRPr="004E1630">
        <w:rPr>
          <w:sz w:val="24"/>
          <w:szCs w:val="24"/>
        </w:rPr>
        <w:t>газо-,</w:t>
      </w:r>
      <w:r w:rsidR="00F86750" w:rsidRPr="004E1630">
        <w:rPr>
          <w:sz w:val="24"/>
          <w:szCs w:val="24"/>
        </w:rPr>
        <w:t xml:space="preserve"> </w:t>
      </w:r>
      <w:r w:rsidRPr="004E1630">
        <w:rPr>
          <w:sz w:val="24"/>
          <w:szCs w:val="24"/>
        </w:rPr>
        <w:t>нефтепроводов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других</w:t>
      </w:r>
      <w:r w:rsidR="00F86750" w:rsidRPr="004E1630">
        <w:rPr>
          <w:sz w:val="24"/>
          <w:szCs w:val="24"/>
        </w:rPr>
        <w:t xml:space="preserve"> </w:t>
      </w:r>
      <w:r w:rsidRPr="004E1630">
        <w:rPr>
          <w:sz w:val="24"/>
          <w:szCs w:val="24"/>
        </w:rPr>
        <w:t>линейных</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полосы</w:t>
      </w:r>
      <w:r w:rsidR="00F86750" w:rsidRPr="004E1630">
        <w:rPr>
          <w:sz w:val="24"/>
          <w:szCs w:val="24"/>
        </w:rPr>
        <w:t xml:space="preserve"> </w:t>
      </w:r>
      <w:r w:rsidRPr="004E1630">
        <w:rPr>
          <w:sz w:val="24"/>
          <w:szCs w:val="24"/>
        </w:rPr>
        <w:t>отвода</w:t>
      </w:r>
      <w:r w:rsidR="00F86750" w:rsidRPr="004E1630">
        <w:rPr>
          <w:sz w:val="24"/>
          <w:szCs w:val="24"/>
        </w:rPr>
        <w:t xml:space="preserve"> </w:t>
      </w:r>
      <w:r w:rsidRPr="004E1630">
        <w:rPr>
          <w:sz w:val="24"/>
          <w:szCs w:val="24"/>
        </w:rPr>
        <w:t>допускается</w:t>
      </w:r>
      <w:r w:rsidR="00F86750" w:rsidRPr="004E1630">
        <w:rPr>
          <w:sz w:val="24"/>
          <w:szCs w:val="24"/>
        </w:rPr>
        <w:t xml:space="preserve"> </w:t>
      </w:r>
      <w:r w:rsidRPr="004E1630">
        <w:rPr>
          <w:sz w:val="24"/>
          <w:szCs w:val="24"/>
        </w:rPr>
        <w:t>только</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согласованию</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заинтересованной</w:t>
      </w:r>
      <w:r w:rsidR="00F86750" w:rsidRPr="004E1630">
        <w:rPr>
          <w:sz w:val="24"/>
          <w:szCs w:val="24"/>
        </w:rPr>
        <w:t xml:space="preserve"> </w:t>
      </w:r>
      <w:r w:rsidRPr="004E1630">
        <w:rPr>
          <w:sz w:val="24"/>
          <w:szCs w:val="24"/>
        </w:rPr>
        <w:t>организацией.</w:t>
      </w:r>
    </w:p>
    <w:p w:rsidR="00104372" w:rsidRPr="004E1630" w:rsidRDefault="00104372" w:rsidP="0028053E">
      <w:pPr>
        <w:ind w:firstLine="709"/>
        <w:jc w:val="both"/>
        <w:rPr>
          <w:sz w:val="24"/>
          <w:szCs w:val="24"/>
        </w:rPr>
      </w:pPr>
      <w:r w:rsidRPr="004E1630">
        <w:rPr>
          <w:sz w:val="24"/>
          <w:szCs w:val="24"/>
        </w:rPr>
        <w:t>На</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участках</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эксплуатации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ремонта</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систем</w:t>
      </w:r>
      <w:r w:rsidR="00F86750" w:rsidRPr="004E1630">
        <w:rPr>
          <w:sz w:val="24"/>
          <w:szCs w:val="24"/>
        </w:rPr>
        <w:t xml:space="preserve"> </w:t>
      </w:r>
      <w:r w:rsidRPr="004E1630">
        <w:rPr>
          <w:sz w:val="24"/>
          <w:szCs w:val="24"/>
        </w:rPr>
        <w:t>газоснабжения,</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охранные</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особыми</w:t>
      </w:r>
      <w:r w:rsidR="00F86750" w:rsidRPr="004E1630">
        <w:rPr>
          <w:sz w:val="24"/>
          <w:szCs w:val="24"/>
        </w:rPr>
        <w:t xml:space="preserve"> </w:t>
      </w:r>
      <w:r w:rsidRPr="004E1630">
        <w:rPr>
          <w:sz w:val="24"/>
          <w:szCs w:val="24"/>
        </w:rPr>
        <w:t>условиями</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таких</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Владельцы</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участков,</w:t>
      </w:r>
      <w:r w:rsidR="00F86750" w:rsidRPr="004E1630">
        <w:rPr>
          <w:sz w:val="24"/>
          <w:szCs w:val="24"/>
        </w:rPr>
        <w:t xml:space="preserve"> </w:t>
      </w:r>
      <w:r w:rsidRPr="004E1630">
        <w:rPr>
          <w:sz w:val="24"/>
          <w:szCs w:val="24"/>
        </w:rPr>
        <w:t>расположенных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указанных</w:t>
      </w:r>
      <w:r w:rsidR="00F86750" w:rsidRPr="004E1630">
        <w:rPr>
          <w:sz w:val="24"/>
          <w:szCs w:val="24"/>
        </w:rPr>
        <w:t xml:space="preserve"> </w:t>
      </w:r>
      <w:r w:rsidRPr="004E1630">
        <w:rPr>
          <w:sz w:val="24"/>
          <w:szCs w:val="24"/>
        </w:rPr>
        <w:t>зонах</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хозяйственном</w:t>
      </w:r>
      <w:r w:rsidR="00F86750" w:rsidRPr="004E1630">
        <w:rPr>
          <w:sz w:val="24"/>
          <w:szCs w:val="24"/>
        </w:rPr>
        <w:t xml:space="preserve"> </w:t>
      </w:r>
      <w:r w:rsidRPr="004E1630">
        <w:rPr>
          <w:sz w:val="24"/>
          <w:szCs w:val="24"/>
        </w:rPr>
        <w:t>использовании,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могут</w:t>
      </w:r>
      <w:r w:rsidR="00F86750" w:rsidRPr="004E1630">
        <w:rPr>
          <w:sz w:val="24"/>
          <w:szCs w:val="24"/>
        </w:rPr>
        <w:t xml:space="preserve"> </w:t>
      </w:r>
      <w:r w:rsidRPr="004E1630">
        <w:rPr>
          <w:sz w:val="24"/>
          <w:szCs w:val="24"/>
        </w:rPr>
        <w:t>строить</w:t>
      </w:r>
      <w:r w:rsidR="00F86750" w:rsidRPr="004E1630">
        <w:rPr>
          <w:sz w:val="24"/>
          <w:szCs w:val="24"/>
        </w:rPr>
        <w:t xml:space="preserve"> </w:t>
      </w:r>
      <w:r w:rsidRPr="004E1630">
        <w:rPr>
          <w:sz w:val="24"/>
          <w:szCs w:val="24"/>
        </w:rPr>
        <w:t>какие</w:t>
      </w:r>
      <w:r w:rsidR="00F86750" w:rsidRPr="004E1630">
        <w:rPr>
          <w:sz w:val="24"/>
          <w:szCs w:val="24"/>
        </w:rPr>
        <w:t xml:space="preserve"> </w:t>
      </w:r>
      <w:r w:rsidRPr="004E1630">
        <w:rPr>
          <w:sz w:val="24"/>
          <w:szCs w:val="24"/>
        </w:rPr>
        <w:t>бы</w:t>
      </w:r>
      <w:r w:rsidR="00F86750" w:rsidRPr="004E1630">
        <w:rPr>
          <w:sz w:val="24"/>
          <w:szCs w:val="24"/>
        </w:rPr>
        <w:t xml:space="preserve"> </w:t>
      </w:r>
      <w:r w:rsidRPr="004E1630">
        <w:rPr>
          <w:sz w:val="24"/>
          <w:szCs w:val="24"/>
        </w:rPr>
        <w:t>то</w:t>
      </w:r>
      <w:r w:rsidR="00F86750" w:rsidRPr="004E1630">
        <w:rPr>
          <w:sz w:val="24"/>
          <w:szCs w:val="24"/>
        </w:rPr>
        <w:t xml:space="preserve"> </w:t>
      </w:r>
      <w:r w:rsidRPr="004E1630">
        <w:rPr>
          <w:sz w:val="24"/>
          <w:szCs w:val="24"/>
        </w:rPr>
        <w:t>ни</w:t>
      </w:r>
      <w:r w:rsidR="00F86750" w:rsidRPr="004E1630">
        <w:rPr>
          <w:sz w:val="24"/>
          <w:szCs w:val="24"/>
        </w:rPr>
        <w:t xml:space="preserve"> </w:t>
      </w:r>
      <w:r w:rsidRPr="004E1630">
        <w:rPr>
          <w:sz w:val="24"/>
          <w:szCs w:val="24"/>
        </w:rPr>
        <w:t>было</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строения,</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установленных</w:t>
      </w:r>
      <w:r w:rsidR="00F86750" w:rsidRPr="004E1630">
        <w:rPr>
          <w:sz w:val="24"/>
          <w:szCs w:val="24"/>
        </w:rPr>
        <w:t xml:space="preserve"> </w:t>
      </w:r>
      <w:r w:rsidRPr="004E1630">
        <w:rPr>
          <w:sz w:val="24"/>
          <w:szCs w:val="24"/>
        </w:rPr>
        <w:t>минимальных</w:t>
      </w:r>
      <w:r w:rsidR="00F86750" w:rsidRPr="004E1630">
        <w:rPr>
          <w:sz w:val="24"/>
          <w:szCs w:val="24"/>
        </w:rPr>
        <w:t xml:space="preserve"> </w:t>
      </w:r>
      <w:r w:rsidRPr="004E1630">
        <w:rPr>
          <w:sz w:val="24"/>
          <w:szCs w:val="24"/>
        </w:rPr>
        <w:t>расстояний</w:t>
      </w:r>
      <w:r w:rsidR="00F86750" w:rsidRPr="004E1630">
        <w:rPr>
          <w:sz w:val="24"/>
          <w:szCs w:val="24"/>
        </w:rPr>
        <w:t xml:space="preserve"> </w:t>
      </w:r>
      <w:r w:rsidRPr="004E1630">
        <w:rPr>
          <w:sz w:val="24"/>
          <w:szCs w:val="24"/>
        </w:rPr>
        <w:t>до</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системы</w:t>
      </w:r>
      <w:r w:rsidR="00F86750" w:rsidRPr="004E1630">
        <w:rPr>
          <w:sz w:val="24"/>
          <w:szCs w:val="24"/>
        </w:rPr>
        <w:t xml:space="preserve"> </w:t>
      </w:r>
      <w:r w:rsidRPr="004E1630">
        <w:rPr>
          <w:sz w:val="24"/>
          <w:szCs w:val="24"/>
        </w:rPr>
        <w:t>газоснабжения</w:t>
      </w:r>
      <w:r w:rsidR="00F86750" w:rsidRPr="004E1630">
        <w:rPr>
          <w:sz w:val="24"/>
          <w:szCs w:val="24"/>
        </w:rPr>
        <w:t xml:space="preserve"> </w:t>
      </w:r>
      <w:r w:rsidRPr="004E1630">
        <w:rPr>
          <w:sz w:val="24"/>
          <w:szCs w:val="24"/>
        </w:rPr>
        <w:t>без</w:t>
      </w:r>
      <w:r w:rsidR="00F86750" w:rsidRPr="004E1630">
        <w:rPr>
          <w:sz w:val="24"/>
          <w:szCs w:val="24"/>
        </w:rPr>
        <w:t xml:space="preserve"> </w:t>
      </w:r>
      <w:r w:rsidRPr="004E1630">
        <w:rPr>
          <w:sz w:val="24"/>
          <w:szCs w:val="24"/>
        </w:rPr>
        <w:t>согласования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организацией</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собственником</w:t>
      </w:r>
      <w:r w:rsidR="00F86750" w:rsidRPr="004E1630">
        <w:rPr>
          <w:sz w:val="24"/>
          <w:szCs w:val="24"/>
        </w:rPr>
        <w:t xml:space="preserve"> </w:t>
      </w:r>
      <w:r w:rsidRPr="004E1630">
        <w:rPr>
          <w:sz w:val="24"/>
          <w:szCs w:val="24"/>
        </w:rPr>
        <w:t>системы</w:t>
      </w:r>
      <w:r w:rsidR="00F86750" w:rsidRPr="004E1630">
        <w:rPr>
          <w:sz w:val="24"/>
          <w:szCs w:val="24"/>
        </w:rPr>
        <w:t xml:space="preserve"> </w:t>
      </w:r>
      <w:r w:rsidRPr="004E1630">
        <w:rPr>
          <w:sz w:val="24"/>
          <w:szCs w:val="24"/>
        </w:rPr>
        <w:t>газоснабжения</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уполномоченной</w:t>
      </w:r>
      <w:r w:rsidR="00F86750" w:rsidRPr="004E1630">
        <w:rPr>
          <w:sz w:val="24"/>
          <w:szCs w:val="24"/>
        </w:rPr>
        <w:t xml:space="preserve"> </w:t>
      </w:r>
      <w:r w:rsidRPr="004E1630">
        <w:rPr>
          <w:sz w:val="24"/>
          <w:szCs w:val="24"/>
        </w:rPr>
        <w:t>ею</w:t>
      </w:r>
      <w:r w:rsidR="00F86750" w:rsidRPr="004E1630">
        <w:rPr>
          <w:sz w:val="24"/>
          <w:szCs w:val="24"/>
        </w:rPr>
        <w:t xml:space="preserve"> </w:t>
      </w:r>
      <w:r w:rsidRPr="004E1630">
        <w:rPr>
          <w:sz w:val="24"/>
          <w:szCs w:val="24"/>
        </w:rPr>
        <w:t>организацией;</w:t>
      </w:r>
      <w:r w:rsidR="00F86750" w:rsidRPr="004E1630">
        <w:rPr>
          <w:sz w:val="24"/>
          <w:szCs w:val="24"/>
        </w:rPr>
        <w:t xml:space="preserve"> </w:t>
      </w:r>
      <w:r w:rsidRPr="004E1630">
        <w:rPr>
          <w:sz w:val="24"/>
          <w:szCs w:val="24"/>
        </w:rPr>
        <w:t>такие</w:t>
      </w:r>
      <w:r w:rsidR="00F86750" w:rsidRPr="004E1630">
        <w:rPr>
          <w:sz w:val="24"/>
          <w:szCs w:val="24"/>
        </w:rPr>
        <w:t xml:space="preserve"> </w:t>
      </w:r>
      <w:r w:rsidRPr="004E1630">
        <w:rPr>
          <w:sz w:val="24"/>
          <w:szCs w:val="24"/>
        </w:rPr>
        <w:t>владельцы</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имеют</w:t>
      </w:r>
      <w:r w:rsidR="00F86750" w:rsidRPr="004E1630">
        <w:rPr>
          <w:sz w:val="24"/>
          <w:szCs w:val="24"/>
        </w:rPr>
        <w:t xml:space="preserve"> </w:t>
      </w:r>
      <w:r w:rsidRPr="004E1630">
        <w:rPr>
          <w:sz w:val="24"/>
          <w:szCs w:val="24"/>
        </w:rPr>
        <w:t>права</w:t>
      </w:r>
      <w:r w:rsidR="00F86750" w:rsidRPr="004E1630">
        <w:rPr>
          <w:sz w:val="24"/>
          <w:szCs w:val="24"/>
        </w:rPr>
        <w:t xml:space="preserve"> </w:t>
      </w:r>
      <w:r w:rsidRPr="004E1630">
        <w:rPr>
          <w:sz w:val="24"/>
          <w:szCs w:val="24"/>
        </w:rPr>
        <w:t>чинить</w:t>
      </w:r>
      <w:r w:rsidR="00F86750" w:rsidRPr="004E1630">
        <w:rPr>
          <w:sz w:val="24"/>
          <w:szCs w:val="24"/>
        </w:rPr>
        <w:t xml:space="preserve"> </w:t>
      </w:r>
      <w:r w:rsidRPr="004E1630">
        <w:rPr>
          <w:sz w:val="24"/>
          <w:szCs w:val="24"/>
        </w:rPr>
        <w:t>препятствия</w:t>
      </w:r>
      <w:r w:rsidR="00F86750" w:rsidRPr="004E1630">
        <w:rPr>
          <w:sz w:val="24"/>
          <w:szCs w:val="24"/>
        </w:rPr>
        <w:t xml:space="preserve"> </w:t>
      </w:r>
      <w:r w:rsidRPr="004E1630">
        <w:rPr>
          <w:sz w:val="24"/>
          <w:szCs w:val="24"/>
        </w:rPr>
        <w:t>организации</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собственнику</w:t>
      </w:r>
      <w:r w:rsidR="00F86750" w:rsidRPr="004E1630">
        <w:rPr>
          <w:sz w:val="24"/>
          <w:szCs w:val="24"/>
        </w:rPr>
        <w:t xml:space="preserve"> </w:t>
      </w:r>
      <w:r w:rsidRPr="004E1630">
        <w:rPr>
          <w:sz w:val="24"/>
          <w:szCs w:val="24"/>
        </w:rPr>
        <w:t>системы</w:t>
      </w:r>
      <w:r w:rsidR="00F86750" w:rsidRPr="004E1630">
        <w:rPr>
          <w:sz w:val="24"/>
          <w:szCs w:val="24"/>
        </w:rPr>
        <w:t xml:space="preserve"> </w:t>
      </w:r>
      <w:r w:rsidRPr="004E1630">
        <w:rPr>
          <w:sz w:val="24"/>
          <w:szCs w:val="24"/>
        </w:rPr>
        <w:t>газоснабжения</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уполномоченной</w:t>
      </w:r>
      <w:r w:rsidR="00F86750" w:rsidRPr="004E1630">
        <w:rPr>
          <w:sz w:val="24"/>
          <w:szCs w:val="24"/>
        </w:rPr>
        <w:t xml:space="preserve"> </w:t>
      </w:r>
      <w:r w:rsidRPr="004E1630">
        <w:rPr>
          <w:sz w:val="24"/>
          <w:szCs w:val="24"/>
        </w:rPr>
        <w:t>ею</w:t>
      </w:r>
      <w:r w:rsidR="00F86750" w:rsidRPr="004E1630">
        <w:rPr>
          <w:sz w:val="24"/>
          <w:szCs w:val="24"/>
        </w:rPr>
        <w:t xml:space="preserve"> </w:t>
      </w:r>
      <w:r w:rsidRPr="004E1630">
        <w:rPr>
          <w:sz w:val="24"/>
          <w:szCs w:val="24"/>
        </w:rPr>
        <w:t>организации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выполнении</w:t>
      </w:r>
      <w:r w:rsidR="00F86750" w:rsidRPr="004E1630">
        <w:rPr>
          <w:sz w:val="24"/>
          <w:szCs w:val="24"/>
        </w:rPr>
        <w:t xml:space="preserve"> </w:t>
      </w:r>
      <w:r w:rsidRPr="004E1630">
        <w:rPr>
          <w:sz w:val="24"/>
          <w:szCs w:val="24"/>
        </w:rPr>
        <w:t>ими</w:t>
      </w:r>
      <w:r w:rsidR="00F86750" w:rsidRPr="004E1630">
        <w:rPr>
          <w:sz w:val="24"/>
          <w:szCs w:val="24"/>
        </w:rPr>
        <w:t xml:space="preserve"> </w:t>
      </w:r>
      <w:r w:rsidRPr="004E1630">
        <w:rPr>
          <w:sz w:val="24"/>
          <w:szCs w:val="24"/>
        </w:rPr>
        <w:t>работ</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обслуживанию</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ремонту</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системы</w:t>
      </w:r>
      <w:r w:rsidR="00F86750" w:rsidRPr="004E1630">
        <w:rPr>
          <w:sz w:val="24"/>
          <w:szCs w:val="24"/>
        </w:rPr>
        <w:t xml:space="preserve"> </w:t>
      </w:r>
      <w:r w:rsidRPr="004E1630">
        <w:rPr>
          <w:sz w:val="24"/>
          <w:szCs w:val="24"/>
        </w:rPr>
        <w:t>газоснабжения,</w:t>
      </w:r>
      <w:r w:rsidR="00F86750" w:rsidRPr="004E1630">
        <w:rPr>
          <w:sz w:val="24"/>
          <w:szCs w:val="24"/>
        </w:rPr>
        <w:t xml:space="preserve"> </w:t>
      </w:r>
      <w:r w:rsidRPr="004E1630">
        <w:rPr>
          <w:sz w:val="24"/>
          <w:szCs w:val="24"/>
        </w:rPr>
        <w:t>ликвидации</w:t>
      </w:r>
      <w:r w:rsidR="00F86750" w:rsidRPr="004E1630">
        <w:rPr>
          <w:sz w:val="24"/>
          <w:szCs w:val="24"/>
        </w:rPr>
        <w:t xml:space="preserve"> </w:t>
      </w:r>
      <w:r w:rsidRPr="004E1630">
        <w:rPr>
          <w:sz w:val="24"/>
          <w:szCs w:val="24"/>
        </w:rPr>
        <w:t>последствий</w:t>
      </w:r>
      <w:r w:rsidR="00F86750" w:rsidRPr="004E1630">
        <w:rPr>
          <w:sz w:val="24"/>
          <w:szCs w:val="24"/>
        </w:rPr>
        <w:t xml:space="preserve"> </w:t>
      </w:r>
      <w:r w:rsidRPr="004E1630">
        <w:rPr>
          <w:sz w:val="24"/>
          <w:szCs w:val="24"/>
        </w:rPr>
        <w:t>возникших</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них</w:t>
      </w:r>
      <w:r w:rsidR="00F86750" w:rsidRPr="004E1630">
        <w:rPr>
          <w:sz w:val="24"/>
          <w:szCs w:val="24"/>
        </w:rPr>
        <w:t xml:space="preserve"> </w:t>
      </w:r>
      <w:r w:rsidRPr="004E1630">
        <w:rPr>
          <w:sz w:val="24"/>
          <w:szCs w:val="24"/>
        </w:rPr>
        <w:t>аварий,</w:t>
      </w:r>
      <w:r w:rsidR="00F86750" w:rsidRPr="004E1630">
        <w:rPr>
          <w:sz w:val="24"/>
          <w:szCs w:val="24"/>
        </w:rPr>
        <w:t xml:space="preserve"> </w:t>
      </w:r>
      <w:r w:rsidRPr="004E1630">
        <w:rPr>
          <w:sz w:val="24"/>
          <w:szCs w:val="24"/>
        </w:rPr>
        <w:t>катастроф.</w:t>
      </w:r>
    </w:p>
    <w:p w:rsidR="00104372" w:rsidRPr="004E1630" w:rsidRDefault="00104372" w:rsidP="0028053E">
      <w:pPr>
        <w:ind w:firstLine="709"/>
        <w:jc w:val="both"/>
        <w:rPr>
          <w:sz w:val="24"/>
          <w:szCs w:val="24"/>
        </w:rPr>
      </w:pPr>
      <w:r w:rsidRPr="004E1630">
        <w:rPr>
          <w:sz w:val="24"/>
          <w:szCs w:val="24"/>
        </w:rPr>
        <w:t>На</w:t>
      </w:r>
      <w:r w:rsidR="00F86750" w:rsidRPr="004E1630">
        <w:rPr>
          <w:sz w:val="24"/>
          <w:szCs w:val="24"/>
        </w:rPr>
        <w:t xml:space="preserve"> </w:t>
      </w:r>
      <w:r w:rsidRPr="004E1630">
        <w:rPr>
          <w:sz w:val="24"/>
          <w:szCs w:val="24"/>
        </w:rPr>
        <w:t>земельные</w:t>
      </w:r>
      <w:r w:rsidR="00F86750" w:rsidRPr="004E1630">
        <w:rPr>
          <w:sz w:val="24"/>
          <w:szCs w:val="24"/>
        </w:rPr>
        <w:t xml:space="preserve"> </w:t>
      </w:r>
      <w:r w:rsidRPr="004E1630">
        <w:rPr>
          <w:sz w:val="24"/>
          <w:szCs w:val="24"/>
        </w:rPr>
        <w:t>участки,</w:t>
      </w:r>
      <w:r w:rsidR="00F86750" w:rsidRPr="004E1630">
        <w:rPr>
          <w:sz w:val="24"/>
          <w:szCs w:val="24"/>
        </w:rPr>
        <w:t xml:space="preserve"> </w:t>
      </w:r>
      <w:r w:rsidRPr="004E1630">
        <w:rPr>
          <w:sz w:val="24"/>
          <w:szCs w:val="24"/>
        </w:rPr>
        <w:t>входящие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охранные</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газораспределительных</w:t>
      </w:r>
      <w:r w:rsidR="00F86750" w:rsidRPr="004E1630">
        <w:rPr>
          <w:sz w:val="24"/>
          <w:szCs w:val="24"/>
        </w:rPr>
        <w:t xml:space="preserve"> </w:t>
      </w:r>
      <w:r w:rsidRPr="004E1630">
        <w:rPr>
          <w:sz w:val="24"/>
          <w:szCs w:val="24"/>
        </w:rPr>
        <w:t>сетей,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целях</w:t>
      </w:r>
      <w:r w:rsidR="00F86750" w:rsidRPr="004E1630">
        <w:rPr>
          <w:sz w:val="24"/>
          <w:szCs w:val="24"/>
        </w:rPr>
        <w:t xml:space="preserve"> </w:t>
      </w:r>
      <w:r w:rsidRPr="004E1630">
        <w:rPr>
          <w:sz w:val="24"/>
          <w:szCs w:val="24"/>
        </w:rPr>
        <w:t>предупреждения</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повреждения</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нарушения</w:t>
      </w:r>
      <w:r w:rsidR="00F86750" w:rsidRPr="004E1630">
        <w:rPr>
          <w:sz w:val="24"/>
          <w:szCs w:val="24"/>
        </w:rPr>
        <w:t xml:space="preserve"> </w:t>
      </w:r>
      <w:r w:rsidRPr="004E1630">
        <w:rPr>
          <w:sz w:val="24"/>
          <w:szCs w:val="24"/>
        </w:rPr>
        <w:t>условий</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нормальной</w:t>
      </w:r>
      <w:r w:rsidR="00F86750" w:rsidRPr="004E1630">
        <w:rPr>
          <w:sz w:val="24"/>
          <w:szCs w:val="24"/>
        </w:rPr>
        <w:t xml:space="preserve"> </w:t>
      </w:r>
      <w:r w:rsidRPr="004E1630">
        <w:rPr>
          <w:sz w:val="24"/>
          <w:szCs w:val="24"/>
        </w:rPr>
        <w:t>эксплуатации</w:t>
      </w:r>
      <w:r w:rsidR="00F86750" w:rsidRPr="004E1630">
        <w:rPr>
          <w:sz w:val="24"/>
          <w:szCs w:val="24"/>
        </w:rPr>
        <w:t xml:space="preserve"> </w:t>
      </w:r>
      <w:r w:rsidRPr="004E1630">
        <w:rPr>
          <w:sz w:val="24"/>
          <w:szCs w:val="24"/>
        </w:rPr>
        <w:t>налагаются</w:t>
      </w:r>
      <w:r w:rsidR="00F86750" w:rsidRPr="004E1630">
        <w:rPr>
          <w:sz w:val="24"/>
          <w:szCs w:val="24"/>
        </w:rPr>
        <w:t xml:space="preserve"> </w:t>
      </w:r>
      <w:r w:rsidRPr="004E1630">
        <w:rPr>
          <w:sz w:val="24"/>
          <w:szCs w:val="24"/>
        </w:rPr>
        <w:t>ограничения</w:t>
      </w:r>
      <w:r w:rsidR="00F86750" w:rsidRPr="004E1630">
        <w:rPr>
          <w:sz w:val="24"/>
          <w:szCs w:val="24"/>
        </w:rPr>
        <w:t xml:space="preserve"> </w:t>
      </w:r>
      <w:r w:rsidRPr="004E1630">
        <w:rPr>
          <w:sz w:val="24"/>
          <w:szCs w:val="24"/>
        </w:rPr>
        <w:t>(обременения),</w:t>
      </w:r>
      <w:r w:rsidR="00F86750" w:rsidRPr="004E1630">
        <w:rPr>
          <w:sz w:val="24"/>
          <w:szCs w:val="24"/>
        </w:rPr>
        <w:t xml:space="preserve"> </w:t>
      </w:r>
      <w:r w:rsidRPr="004E1630">
        <w:rPr>
          <w:sz w:val="24"/>
          <w:szCs w:val="24"/>
        </w:rPr>
        <w:t>которыми</w:t>
      </w:r>
      <w:r w:rsidR="00F86750" w:rsidRPr="004E1630">
        <w:rPr>
          <w:sz w:val="24"/>
          <w:szCs w:val="24"/>
        </w:rPr>
        <w:t xml:space="preserve"> </w:t>
      </w:r>
      <w:r w:rsidRPr="004E1630">
        <w:rPr>
          <w:sz w:val="24"/>
          <w:szCs w:val="24"/>
        </w:rPr>
        <w:t>запрещается:</w:t>
      </w:r>
    </w:p>
    <w:p w:rsidR="00104372" w:rsidRPr="004E1630" w:rsidRDefault="00104372" w:rsidP="0028053E">
      <w:pPr>
        <w:ind w:firstLine="709"/>
        <w:jc w:val="both"/>
        <w:rPr>
          <w:sz w:val="24"/>
          <w:szCs w:val="24"/>
        </w:rPr>
      </w:pPr>
      <w:r w:rsidRPr="004E1630">
        <w:rPr>
          <w:sz w:val="24"/>
          <w:szCs w:val="24"/>
        </w:rPr>
        <w:t>а)</w:t>
      </w:r>
      <w:r w:rsidR="00F86750" w:rsidRPr="004E1630">
        <w:rPr>
          <w:sz w:val="24"/>
          <w:szCs w:val="24"/>
        </w:rPr>
        <w:t xml:space="preserve"> </w:t>
      </w:r>
      <w:r w:rsidRPr="004E1630">
        <w:rPr>
          <w:sz w:val="24"/>
          <w:szCs w:val="24"/>
        </w:rPr>
        <w:t>строить</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жилищно-гражданского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производственного</w:t>
      </w:r>
      <w:r w:rsidR="00F86750" w:rsidRPr="004E1630">
        <w:rPr>
          <w:sz w:val="24"/>
          <w:szCs w:val="24"/>
        </w:rPr>
        <w:t xml:space="preserve"> </w:t>
      </w:r>
      <w:r w:rsidRPr="004E1630">
        <w:rPr>
          <w:sz w:val="24"/>
          <w:szCs w:val="24"/>
        </w:rPr>
        <w:t>назначения;</w:t>
      </w:r>
    </w:p>
    <w:p w:rsidR="00104372" w:rsidRPr="004E1630" w:rsidRDefault="00104372" w:rsidP="0028053E">
      <w:pPr>
        <w:ind w:firstLine="709"/>
        <w:jc w:val="both"/>
        <w:rPr>
          <w:sz w:val="24"/>
          <w:szCs w:val="24"/>
        </w:rPr>
      </w:pPr>
      <w:r w:rsidRPr="004E1630">
        <w:rPr>
          <w:sz w:val="24"/>
          <w:szCs w:val="24"/>
        </w:rPr>
        <w:t>б)</w:t>
      </w:r>
      <w:r w:rsidR="00F86750" w:rsidRPr="004E1630">
        <w:rPr>
          <w:sz w:val="24"/>
          <w:szCs w:val="24"/>
        </w:rPr>
        <w:t xml:space="preserve"> </w:t>
      </w:r>
      <w:r w:rsidRPr="004E1630">
        <w:rPr>
          <w:sz w:val="24"/>
          <w:szCs w:val="24"/>
        </w:rPr>
        <w:t>сносить</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реконструировать</w:t>
      </w:r>
      <w:r w:rsidR="00F86750" w:rsidRPr="004E1630">
        <w:rPr>
          <w:sz w:val="24"/>
          <w:szCs w:val="24"/>
        </w:rPr>
        <w:t xml:space="preserve"> </w:t>
      </w:r>
      <w:r w:rsidRPr="004E1630">
        <w:rPr>
          <w:sz w:val="24"/>
          <w:szCs w:val="24"/>
        </w:rPr>
        <w:t>мосты,</w:t>
      </w:r>
      <w:r w:rsidR="00F86750" w:rsidRPr="004E1630">
        <w:rPr>
          <w:sz w:val="24"/>
          <w:szCs w:val="24"/>
        </w:rPr>
        <w:t xml:space="preserve"> </w:t>
      </w:r>
      <w:r w:rsidRPr="004E1630">
        <w:rPr>
          <w:sz w:val="24"/>
          <w:szCs w:val="24"/>
        </w:rPr>
        <w:t>коллекторы,</w:t>
      </w:r>
      <w:r w:rsidR="00F86750" w:rsidRPr="004E1630">
        <w:rPr>
          <w:sz w:val="24"/>
          <w:szCs w:val="24"/>
        </w:rPr>
        <w:t xml:space="preserve"> </w:t>
      </w:r>
      <w:r w:rsidRPr="004E1630">
        <w:rPr>
          <w:sz w:val="24"/>
          <w:szCs w:val="24"/>
        </w:rPr>
        <w:t>автомобильные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железные</w:t>
      </w:r>
      <w:r w:rsidR="00F86750" w:rsidRPr="004E1630">
        <w:rPr>
          <w:sz w:val="24"/>
          <w:szCs w:val="24"/>
        </w:rPr>
        <w:t xml:space="preserve"> </w:t>
      </w:r>
      <w:r w:rsidRPr="004E1630">
        <w:rPr>
          <w:sz w:val="24"/>
          <w:szCs w:val="24"/>
        </w:rPr>
        <w:t>дороги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расположенными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них</w:t>
      </w:r>
      <w:r w:rsidR="00F86750" w:rsidRPr="004E1630">
        <w:rPr>
          <w:sz w:val="24"/>
          <w:szCs w:val="24"/>
        </w:rPr>
        <w:t xml:space="preserve"> </w:t>
      </w:r>
      <w:r w:rsidRPr="004E1630">
        <w:rPr>
          <w:sz w:val="24"/>
          <w:szCs w:val="24"/>
        </w:rPr>
        <w:t>газораспределительными</w:t>
      </w:r>
      <w:r w:rsidR="00F86750" w:rsidRPr="004E1630">
        <w:rPr>
          <w:sz w:val="24"/>
          <w:szCs w:val="24"/>
        </w:rPr>
        <w:t xml:space="preserve"> </w:t>
      </w:r>
      <w:r w:rsidRPr="004E1630">
        <w:rPr>
          <w:sz w:val="24"/>
          <w:szCs w:val="24"/>
        </w:rPr>
        <w:t>сетями</w:t>
      </w:r>
      <w:r w:rsidR="00F86750" w:rsidRPr="004E1630">
        <w:rPr>
          <w:sz w:val="24"/>
          <w:szCs w:val="24"/>
        </w:rPr>
        <w:t xml:space="preserve"> </w:t>
      </w:r>
      <w:r w:rsidRPr="004E1630">
        <w:rPr>
          <w:sz w:val="24"/>
          <w:szCs w:val="24"/>
        </w:rPr>
        <w:t>без</w:t>
      </w:r>
      <w:r w:rsidR="00F86750" w:rsidRPr="004E1630">
        <w:rPr>
          <w:sz w:val="24"/>
          <w:szCs w:val="24"/>
        </w:rPr>
        <w:t xml:space="preserve"> </w:t>
      </w:r>
      <w:r w:rsidRPr="004E1630">
        <w:rPr>
          <w:sz w:val="24"/>
          <w:szCs w:val="24"/>
        </w:rPr>
        <w:t>предварительного</w:t>
      </w:r>
      <w:r w:rsidR="00F86750" w:rsidRPr="004E1630">
        <w:rPr>
          <w:sz w:val="24"/>
          <w:szCs w:val="24"/>
        </w:rPr>
        <w:t xml:space="preserve"> </w:t>
      </w:r>
      <w:r w:rsidRPr="004E1630">
        <w:rPr>
          <w:sz w:val="24"/>
          <w:szCs w:val="24"/>
        </w:rPr>
        <w:t>выноса</w:t>
      </w:r>
      <w:r w:rsidR="00F86750" w:rsidRPr="004E1630">
        <w:rPr>
          <w:sz w:val="24"/>
          <w:szCs w:val="24"/>
        </w:rPr>
        <w:t xml:space="preserve"> </w:t>
      </w:r>
      <w:r w:rsidRPr="004E1630">
        <w:rPr>
          <w:sz w:val="24"/>
          <w:szCs w:val="24"/>
        </w:rPr>
        <w:t>этих</w:t>
      </w:r>
      <w:r w:rsidR="00F86750" w:rsidRPr="004E1630">
        <w:rPr>
          <w:sz w:val="24"/>
          <w:szCs w:val="24"/>
        </w:rPr>
        <w:t xml:space="preserve"> </w:t>
      </w:r>
      <w:r w:rsidRPr="004E1630">
        <w:rPr>
          <w:sz w:val="24"/>
          <w:szCs w:val="24"/>
        </w:rPr>
        <w:t>газопроводов</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согласованию</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эксплуатационными</w:t>
      </w:r>
      <w:r w:rsidR="00F86750" w:rsidRPr="004E1630">
        <w:rPr>
          <w:sz w:val="24"/>
          <w:szCs w:val="24"/>
        </w:rPr>
        <w:t xml:space="preserve"> </w:t>
      </w:r>
      <w:r w:rsidRPr="004E1630">
        <w:rPr>
          <w:sz w:val="24"/>
          <w:szCs w:val="24"/>
        </w:rPr>
        <w:t>организациями;</w:t>
      </w:r>
    </w:p>
    <w:p w:rsidR="00104372" w:rsidRPr="004E1630" w:rsidRDefault="00104372" w:rsidP="0028053E">
      <w:pPr>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разрушать</w:t>
      </w:r>
      <w:r w:rsidR="00F86750" w:rsidRPr="004E1630">
        <w:rPr>
          <w:sz w:val="24"/>
          <w:szCs w:val="24"/>
        </w:rPr>
        <w:t xml:space="preserve"> </w:t>
      </w:r>
      <w:r w:rsidRPr="004E1630">
        <w:rPr>
          <w:sz w:val="24"/>
          <w:szCs w:val="24"/>
        </w:rPr>
        <w:t>берегоукрепительные</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водопропускные</w:t>
      </w:r>
      <w:r w:rsidR="00F86750" w:rsidRPr="004E1630">
        <w:rPr>
          <w:sz w:val="24"/>
          <w:szCs w:val="24"/>
        </w:rPr>
        <w:t xml:space="preserve"> </w:t>
      </w:r>
      <w:r w:rsidRPr="004E1630">
        <w:rPr>
          <w:sz w:val="24"/>
          <w:szCs w:val="24"/>
        </w:rPr>
        <w:t>устройства,</w:t>
      </w:r>
      <w:r w:rsidR="00F86750" w:rsidRPr="004E1630">
        <w:rPr>
          <w:sz w:val="24"/>
          <w:szCs w:val="24"/>
        </w:rPr>
        <w:t xml:space="preserve"> </w:t>
      </w:r>
      <w:r w:rsidRPr="004E1630">
        <w:rPr>
          <w:sz w:val="24"/>
          <w:szCs w:val="24"/>
        </w:rPr>
        <w:t>земляные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иные</w:t>
      </w:r>
      <w:r w:rsidR="00F86750" w:rsidRPr="004E1630">
        <w:rPr>
          <w:sz w:val="24"/>
          <w:szCs w:val="24"/>
        </w:rPr>
        <w:t xml:space="preserve"> </w:t>
      </w:r>
      <w:r w:rsidRPr="004E1630">
        <w:rPr>
          <w:sz w:val="24"/>
          <w:szCs w:val="24"/>
        </w:rPr>
        <w:t>сооружения,</w:t>
      </w:r>
      <w:r w:rsidR="00F86750" w:rsidRPr="004E1630">
        <w:rPr>
          <w:sz w:val="24"/>
          <w:szCs w:val="24"/>
        </w:rPr>
        <w:t xml:space="preserve"> </w:t>
      </w:r>
      <w:r w:rsidRPr="004E1630">
        <w:rPr>
          <w:sz w:val="24"/>
          <w:szCs w:val="24"/>
        </w:rPr>
        <w:t>предохраняющие</w:t>
      </w:r>
      <w:r w:rsidR="00F86750" w:rsidRPr="004E1630">
        <w:rPr>
          <w:sz w:val="24"/>
          <w:szCs w:val="24"/>
        </w:rPr>
        <w:t xml:space="preserve"> </w:t>
      </w:r>
      <w:r w:rsidRPr="004E1630">
        <w:rPr>
          <w:sz w:val="24"/>
          <w:szCs w:val="24"/>
        </w:rPr>
        <w:t>газораспределительные</w:t>
      </w:r>
      <w:r w:rsidR="00F86750" w:rsidRPr="004E1630">
        <w:rPr>
          <w:sz w:val="24"/>
          <w:szCs w:val="24"/>
        </w:rPr>
        <w:t xml:space="preserve"> </w:t>
      </w:r>
      <w:r w:rsidRPr="004E1630">
        <w:rPr>
          <w:sz w:val="24"/>
          <w:szCs w:val="24"/>
        </w:rPr>
        <w:t>сети</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разрушений;</w:t>
      </w:r>
    </w:p>
    <w:p w:rsidR="00104372" w:rsidRPr="004E1630" w:rsidRDefault="00104372" w:rsidP="0028053E">
      <w:pPr>
        <w:ind w:firstLine="709"/>
        <w:jc w:val="both"/>
        <w:rPr>
          <w:sz w:val="24"/>
          <w:szCs w:val="24"/>
        </w:rPr>
      </w:pPr>
      <w:r w:rsidRPr="004E1630">
        <w:rPr>
          <w:sz w:val="24"/>
          <w:szCs w:val="24"/>
        </w:rPr>
        <w:t>г)</w:t>
      </w:r>
      <w:r w:rsidR="00F86750" w:rsidRPr="004E1630">
        <w:rPr>
          <w:sz w:val="24"/>
          <w:szCs w:val="24"/>
        </w:rPr>
        <w:t xml:space="preserve"> </w:t>
      </w:r>
      <w:r w:rsidRPr="004E1630">
        <w:rPr>
          <w:sz w:val="24"/>
          <w:szCs w:val="24"/>
        </w:rPr>
        <w:t>перемещать,</w:t>
      </w:r>
      <w:r w:rsidR="00F86750" w:rsidRPr="004E1630">
        <w:rPr>
          <w:sz w:val="24"/>
          <w:szCs w:val="24"/>
        </w:rPr>
        <w:t xml:space="preserve"> </w:t>
      </w:r>
      <w:r w:rsidRPr="004E1630">
        <w:rPr>
          <w:sz w:val="24"/>
          <w:szCs w:val="24"/>
        </w:rPr>
        <w:t>повреждать,</w:t>
      </w:r>
      <w:r w:rsidR="00F86750" w:rsidRPr="004E1630">
        <w:rPr>
          <w:sz w:val="24"/>
          <w:szCs w:val="24"/>
        </w:rPr>
        <w:t xml:space="preserve"> </w:t>
      </w:r>
      <w:r w:rsidRPr="004E1630">
        <w:rPr>
          <w:sz w:val="24"/>
          <w:szCs w:val="24"/>
        </w:rPr>
        <w:t>засыпать</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уничтожать</w:t>
      </w:r>
      <w:r w:rsidR="00F86750" w:rsidRPr="004E1630">
        <w:rPr>
          <w:sz w:val="24"/>
          <w:szCs w:val="24"/>
        </w:rPr>
        <w:t xml:space="preserve"> </w:t>
      </w:r>
      <w:r w:rsidRPr="004E1630">
        <w:rPr>
          <w:sz w:val="24"/>
          <w:szCs w:val="24"/>
        </w:rPr>
        <w:t>опознавательные</w:t>
      </w:r>
      <w:r w:rsidR="00F86750" w:rsidRPr="004E1630">
        <w:rPr>
          <w:sz w:val="24"/>
          <w:szCs w:val="24"/>
        </w:rPr>
        <w:t xml:space="preserve"> </w:t>
      </w:r>
      <w:r w:rsidRPr="004E1630">
        <w:rPr>
          <w:sz w:val="24"/>
          <w:szCs w:val="24"/>
        </w:rPr>
        <w:t>знаки,</w:t>
      </w:r>
      <w:r w:rsidR="00F86750" w:rsidRPr="004E1630">
        <w:rPr>
          <w:sz w:val="24"/>
          <w:szCs w:val="24"/>
        </w:rPr>
        <w:t xml:space="preserve"> </w:t>
      </w:r>
      <w:r w:rsidRPr="004E1630">
        <w:rPr>
          <w:sz w:val="24"/>
          <w:szCs w:val="24"/>
        </w:rPr>
        <w:t>контрольно-измерительные</w:t>
      </w:r>
      <w:r w:rsidR="00F86750" w:rsidRPr="004E1630">
        <w:rPr>
          <w:sz w:val="24"/>
          <w:szCs w:val="24"/>
        </w:rPr>
        <w:t xml:space="preserve"> </w:t>
      </w:r>
      <w:r w:rsidRPr="004E1630">
        <w:rPr>
          <w:sz w:val="24"/>
          <w:szCs w:val="24"/>
        </w:rPr>
        <w:t>пункты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другие</w:t>
      </w:r>
      <w:r w:rsidR="00F86750" w:rsidRPr="004E1630">
        <w:rPr>
          <w:sz w:val="24"/>
          <w:szCs w:val="24"/>
        </w:rPr>
        <w:t xml:space="preserve"> </w:t>
      </w:r>
      <w:r w:rsidRPr="004E1630">
        <w:rPr>
          <w:sz w:val="24"/>
          <w:szCs w:val="24"/>
        </w:rPr>
        <w:t>устройства</w:t>
      </w:r>
      <w:r w:rsidR="00F86750" w:rsidRPr="004E1630">
        <w:rPr>
          <w:sz w:val="24"/>
          <w:szCs w:val="24"/>
        </w:rPr>
        <w:t xml:space="preserve"> </w:t>
      </w:r>
      <w:r w:rsidRPr="004E1630">
        <w:rPr>
          <w:sz w:val="24"/>
          <w:szCs w:val="24"/>
        </w:rPr>
        <w:t>газораспределительных</w:t>
      </w:r>
      <w:r w:rsidR="00F86750" w:rsidRPr="004E1630">
        <w:rPr>
          <w:sz w:val="24"/>
          <w:szCs w:val="24"/>
        </w:rPr>
        <w:t xml:space="preserve"> </w:t>
      </w:r>
      <w:r w:rsidRPr="004E1630">
        <w:rPr>
          <w:sz w:val="24"/>
          <w:szCs w:val="24"/>
        </w:rPr>
        <w:t>сетей;</w:t>
      </w:r>
    </w:p>
    <w:p w:rsidR="00104372" w:rsidRPr="004E1630" w:rsidRDefault="00104372" w:rsidP="0028053E">
      <w:pPr>
        <w:ind w:firstLine="709"/>
        <w:jc w:val="both"/>
        <w:rPr>
          <w:sz w:val="24"/>
          <w:szCs w:val="24"/>
        </w:rPr>
      </w:pPr>
      <w:r w:rsidRPr="004E1630">
        <w:rPr>
          <w:sz w:val="24"/>
          <w:szCs w:val="24"/>
        </w:rPr>
        <w:t>д)</w:t>
      </w:r>
      <w:r w:rsidR="00F86750" w:rsidRPr="004E1630">
        <w:rPr>
          <w:sz w:val="24"/>
          <w:szCs w:val="24"/>
        </w:rPr>
        <w:t xml:space="preserve"> </w:t>
      </w:r>
      <w:r w:rsidRPr="004E1630">
        <w:rPr>
          <w:sz w:val="24"/>
          <w:szCs w:val="24"/>
        </w:rPr>
        <w:t>устраивать</w:t>
      </w:r>
      <w:r w:rsidR="00F86750" w:rsidRPr="004E1630">
        <w:rPr>
          <w:sz w:val="24"/>
          <w:szCs w:val="24"/>
        </w:rPr>
        <w:t xml:space="preserve"> </w:t>
      </w:r>
      <w:r w:rsidRPr="004E1630">
        <w:rPr>
          <w:sz w:val="24"/>
          <w:szCs w:val="24"/>
        </w:rPr>
        <w:t>свалки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склады,</w:t>
      </w:r>
      <w:r w:rsidR="00F86750" w:rsidRPr="004E1630">
        <w:rPr>
          <w:sz w:val="24"/>
          <w:szCs w:val="24"/>
        </w:rPr>
        <w:t xml:space="preserve"> </w:t>
      </w:r>
      <w:r w:rsidRPr="004E1630">
        <w:rPr>
          <w:sz w:val="24"/>
          <w:szCs w:val="24"/>
        </w:rPr>
        <w:t>разливать</w:t>
      </w:r>
      <w:r w:rsidR="00F86750" w:rsidRPr="004E1630">
        <w:rPr>
          <w:sz w:val="24"/>
          <w:szCs w:val="24"/>
        </w:rPr>
        <w:t xml:space="preserve"> </w:t>
      </w:r>
      <w:r w:rsidRPr="004E1630">
        <w:rPr>
          <w:sz w:val="24"/>
          <w:szCs w:val="24"/>
        </w:rPr>
        <w:t>растворы</w:t>
      </w:r>
      <w:r w:rsidR="00F86750" w:rsidRPr="004E1630">
        <w:rPr>
          <w:sz w:val="24"/>
          <w:szCs w:val="24"/>
        </w:rPr>
        <w:t xml:space="preserve"> </w:t>
      </w:r>
      <w:r w:rsidRPr="004E1630">
        <w:rPr>
          <w:sz w:val="24"/>
          <w:szCs w:val="24"/>
        </w:rPr>
        <w:t>кислот,</w:t>
      </w:r>
      <w:r w:rsidR="00F86750" w:rsidRPr="004E1630">
        <w:rPr>
          <w:sz w:val="24"/>
          <w:szCs w:val="24"/>
        </w:rPr>
        <w:t xml:space="preserve"> </w:t>
      </w:r>
      <w:r w:rsidRPr="004E1630">
        <w:rPr>
          <w:sz w:val="24"/>
          <w:szCs w:val="24"/>
        </w:rPr>
        <w:t>солей,</w:t>
      </w:r>
      <w:r w:rsidR="00F86750" w:rsidRPr="004E1630">
        <w:rPr>
          <w:sz w:val="24"/>
          <w:szCs w:val="24"/>
        </w:rPr>
        <w:t xml:space="preserve"> </w:t>
      </w:r>
      <w:r w:rsidRPr="004E1630">
        <w:rPr>
          <w:sz w:val="24"/>
          <w:szCs w:val="24"/>
        </w:rPr>
        <w:t>щелочей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других</w:t>
      </w:r>
      <w:r w:rsidR="00F86750" w:rsidRPr="004E1630">
        <w:rPr>
          <w:sz w:val="24"/>
          <w:szCs w:val="24"/>
        </w:rPr>
        <w:t xml:space="preserve"> </w:t>
      </w:r>
      <w:r w:rsidRPr="004E1630">
        <w:rPr>
          <w:sz w:val="24"/>
          <w:szCs w:val="24"/>
        </w:rPr>
        <w:t>химически</w:t>
      </w:r>
      <w:r w:rsidR="00F86750" w:rsidRPr="004E1630">
        <w:rPr>
          <w:sz w:val="24"/>
          <w:szCs w:val="24"/>
        </w:rPr>
        <w:t xml:space="preserve"> </w:t>
      </w:r>
      <w:r w:rsidRPr="004E1630">
        <w:rPr>
          <w:sz w:val="24"/>
          <w:szCs w:val="24"/>
        </w:rPr>
        <w:t>активных</w:t>
      </w:r>
      <w:r w:rsidR="00F86750" w:rsidRPr="004E1630">
        <w:rPr>
          <w:sz w:val="24"/>
          <w:szCs w:val="24"/>
        </w:rPr>
        <w:t xml:space="preserve"> </w:t>
      </w:r>
      <w:r w:rsidRPr="004E1630">
        <w:rPr>
          <w:sz w:val="24"/>
          <w:szCs w:val="24"/>
        </w:rPr>
        <w:t>веществ;</w:t>
      </w:r>
    </w:p>
    <w:p w:rsidR="00104372" w:rsidRPr="004E1630" w:rsidRDefault="00104372" w:rsidP="0028053E">
      <w:pPr>
        <w:ind w:firstLine="709"/>
        <w:jc w:val="both"/>
        <w:rPr>
          <w:sz w:val="24"/>
          <w:szCs w:val="24"/>
        </w:rPr>
      </w:pPr>
      <w:r w:rsidRPr="004E1630">
        <w:rPr>
          <w:sz w:val="24"/>
          <w:szCs w:val="24"/>
        </w:rPr>
        <w:t>е)</w:t>
      </w:r>
      <w:r w:rsidR="00F86750" w:rsidRPr="004E1630">
        <w:rPr>
          <w:sz w:val="24"/>
          <w:szCs w:val="24"/>
        </w:rPr>
        <w:t xml:space="preserve"> </w:t>
      </w:r>
      <w:r w:rsidRPr="004E1630">
        <w:rPr>
          <w:sz w:val="24"/>
          <w:szCs w:val="24"/>
        </w:rPr>
        <w:t>огораживать</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перегораживать</w:t>
      </w:r>
      <w:r w:rsidR="00F86750" w:rsidRPr="004E1630">
        <w:rPr>
          <w:sz w:val="24"/>
          <w:szCs w:val="24"/>
        </w:rPr>
        <w:t xml:space="preserve"> </w:t>
      </w:r>
      <w:r w:rsidRPr="004E1630">
        <w:rPr>
          <w:sz w:val="24"/>
          <w:szCs w:val="24"/>
        </w:rPr>
        <w:t>охранные</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препятствовать</w:t>
      </w:r>
      <w:r w:rsidR="00F86750" w:rsidRPr="004E1630">
        <w:rPr>
          <w:sz w:val="24"/>
          <w:szCs w:val="24"/>
        </w:rPr>
        <w:t xml:space="preserve"> </w:t>
      </w:r>
      <w:r w:rsidRPr="004E1630">
        <w:rPr>
          <w:sz w:val="24"/>
          <w:szCs w:val="24"/>
        </w:rPr>
        <w:t>доступу</w:t>
      </w:r>
      <w:r w:rsidR="00F86750" w:rsidRPr="004E1630">
        <w:rPr>
          <w:sz w:val="24"/>
          <w:szCs w:val="24"/>
        </w:rPr>
        <w:t xml:space="preserve"> </w:t>
      </w:r>
      <w:r w:rsidRPr="004E1630">
        <w:rPr>
          <w:sz w:val="24"/>
          <w:szCs w:val="24"/>
        </w:rPr>
        <w:t>персонала</w:t>
      </w:r>
      <w:r w:rsidR="00F86750" w:rsidRPr="004E1630">
        <w:rPr>
          <w:sz w:val="24"/>
          <w:szCs w:val="24"/>
        </w:rPr>
        <w:t xml:space="preserve"> </w:t>
      </w:r>
      <w:r w:rsidRPr="004E1630">
        <w:rPr>
          <w:sz w:val="24"/>
          <w:szCs w:val="24"/>
        </w:rPr>
        <w:t>эксплуатационных</w:t>
      </w:r>
      <w:r w:rsidR="00F86750" w:rsidRPr="004E1630">
        <w:rPr>
          <w:sz w:val="24"/>
          <w:szCs w:val="24"/>
        </w:rPr>
        <w:t xml:space="preserve"> </w:t>
      </w:r>
      <w:r w:rsidRPr="004E1630">
        <w:rPr>
          <w:sz w:val="24"/>
          <w:szCs w:val="24"/>
        </w:rPr>
        <w:t>организаций</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газораспределительным</w:t>
      </w:r>
      <w:r w:rsidR="00F86750" w:rsidRPr="004E1630">
        <w:rPr>
          <w:sz w:val="24"/>
          <w:szCs w:val="24"/>
        </w:rPr>
        <w:t xml:space="preserve"> </w:t>
      </w:r>
      <w:r w:rsidRPr="004E1630">
        <w:rPr>
          <w:sz w:val="24"/>
          <w:szCs w:val="24"/>
        </w:rPr>
        <w:t>сетям,</w:t>
      </w:r>
      <w:r w:rsidR="00F86750" w:rsidRPr="004E1630">
        <w:rPr>
          <w:sz w:val="24"/>
          <w:szCs w:val="24"/>
        </w:rPr>
        <w:t xml:space="preserve"> </w:t>
      </w:r>
      <w:r w:rsidRPr="004E1630">
        <w:rPr>
          <w:sz w:val="24"/>
          <w:szCs w:val="24"/>
        </w:rPr>
        <w:t>проведению</w:t>
      </w:r>
      <w:r w:rsidR="00F86750" w:rsidRPr="004E1630">
        <w:rPr>
          <w:sz w:val="24"/>
          <w:szCs w:val="24"/>
        </w:rPr>
        <w:t xml:space="preserve"> </w:t>
      </w:r>
      <w:r w:rsidRPr="004E1630">
        <w:rPr>
          <w:sz w:val="24"/>
          <w:szCs w:val="24"/>
        </w:rPr>
        <w:t>обслуживания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устранению</w:t>
      </w:r>
      <w:r w:rsidR="00F86750" w:rsidRPr="004E1630">
        <w:rPr>
          <w:sz w:val="24"/>
          <w:szCs w:val="24"/>
        </w:rPr>
        <w:t xml:space="preserve"> </w:t>
      </w:r>
      <w:r w:rsidRPr="004E1630">
        <w:rPr>
          <w:sz w:val="24"/>
          <w:szCs w:val="24"/>
        </w:rPr>
        <w:t>повреждений</w:t>
      </w:r>
      <w:r w:rsidR="00F86750" w:rsidRPr="004E1630">
        <w:rPr>
          <w:sz w:val="24"/>
          <w:szCs w:val="24"/>
        </w:rPr>
        <w:t xml:space="preserve"> </w:t>
      </w:r>
      <w:r w:rsidRPr="004E1630">
        <w:rPr>
          <w:sz w:val="24"/>
          <w:szCs w:val="24"/>
        </w:rPr>
        <w:t>газораспределительных</w:t>
      </w:r>
      <w:r w:rsidR="00F86750" w:rsidRPr="004E1630">
        <w:rPr>
          <w:sz w:val="24"/>
          <w:szCs w:val="24"/>
        </w:rPr>
        <w:t xml:space="preserve"> </w:t>
      </w:r>
      <w:r w:rsidRPr="004E1630">
        <w:rPr>
          <w:sz w:val="24"/>
          <w:szCs w:val="24"/>
        </w:rPr>
        <w:t>сетей;</w:t>
      </w:r>
    </w:p>
    <w:p w:rsidR="00104372" w:rsidRPr="004E1630" w:rsidRDefault="00104372" w:rsidP="0028053E">
      <w:pPr>
        <w:ind w:firstLine="709"/>
        <w:jc w:val="both"/>
        <w:rPr>
          <w:sz w:val="24"/>
          <w:szCs w:val="24"/>
        </w:rPr>
      </w:pPr>
      <w:r w:rsidRPr="004E1630">
        <w:rPr>
          <w:sz w:val="24"/>
          <w:szCs w:val="24"/>
        </w:rPr>
        <w:t>ж)</w:t>
      </w:r>
      <w:r w:rsidR="00F86750" w:rsidRPr="004E1630">
        <w:rPr>
          <w:sz w:val="24"/>
          <w:szCs w:val="24"/>
        </w:rPr>
        <w:t xml:space="preserve"> </w:t>
      </w:r>
      <w:r w:rsidRPr="004E1630">
        <w:rPr>
          <w:sz w:val="24"/>
          <w:szCs w:val="24"/>
        </w:rPr>
        <w:t>разводить</w:t>
      </w:r>
      <w:r w:rsidR="00F86750" w:rsidRPr="004E1630">
        <w:rPr>
          <w:sz w:val="24"/>
          <w:szCs w:val="24"/>
        </w:rPr>
        <w:t xml:space="preserve"> </w:t>
      </w:r>
      <w:r w:rsidRPr="004E1630">
        <w:rPr>
          <w:sz w:val="24"/>
          <w:szCs w:val="24"/>
        </w:rPr>
        <w:t>огонь</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размещать</w:t>
      </w:r>
      <w:r w:rsidR="00F86750" w:rsidRPr="004E1630">
        <w:rPr>
          <w:sz w:val="24"/>
          <w:szCs w:val="24"/>
        </w:rPr>
        <w:t xml:space="preserve"> </w:t>
      </w:r>
      <w:r w:rsidRPr="004E1630">
        <w:rPr>
          <w:sz w:val="24"/>
          <w:szCs w:val="24"/>
        </w:rPr>
        <w:t>источники</w:t>
      </w:r>
      <w:r w:rsidR="00F86750" w:rsidRPr="004E1630">
        <w:rPr>
          <w:sz w:val="24"/>
          <w:szCs w:val="24"/>
        </w:rPr>
        <w:t xml:space="preserve"> </w:t>
      </w:r>
      <w:r w:rsidRPr="004E1630">
        <w:rPr>
          <w:sz w:val="24"/>
          <w:szCs w:val="24"/>
        </w:rPr>
        <w:t>огня;</w:t>
      </w:r>
    </w:p>
    <w:p w:rsidR="00104372" w:rsidRPr="004E1630" w:rsidRDefault="00104372" w:rsidP="0028053E">
      <w:pPr>
        <w:ind w:firstLine="709"/>
        <w:jc w:val="both"/>
        <w:rPr>
          <w:sz w:val="24"/>
          <w:szCs w:val="24"/>
        </w:rPr>
      </w:pPr>
      <w:r w:rsidRPr="004E1630">
        <w:rPr>
          <w:sz w:val="24"/>
          <w:szCs w:val="24"/>
        </w:rPr>
        <w:t>з)</w:t>
      </w:r>
      <w:r w:rsidR="00F86750" w:rsidRPr="004E1630">
        <w:rPr>
          <w:sz w:val="24"/>
          <w:szCs w:val="24"/>
        </w:rPr>
        <w:t xml:space="preserve"> </w:t>
      </w:r>
      <w:r w:rsidRPr="004E1630">
        <w:rPr>
          <w:sz w:val="24"/>
          <w:szCs w:val="24"/>
        </w:rPr>
        <w:t>рыть</w:t>
      </w:r>
      <w:r w:rsidR="00F86750" w:rsidRPr="004E1630">
        <w:rPr>
          <w:sz w:val="24"/>
          <w:szCs w:val="24"/>
        </w:rPr>
        <w:t xml:space="preserve"> </w:t>
      </w:r>
      <w:r w:rsidRPr="004E1630">
        <w:rPr>
          <w:sz w:val="24"/>
          <w:szCs w:val="24"/>
        </w:rPr>
        <w:t>погреба,</w:t>
      </w:r>
      <w:r w:rsidR="00F86750" w:rsidRPr="004E1630">
        <w:rPr>
          <w:sz w:val="24"/>
          <w:szCs w:val="24"/>
        </w:rPr>
        <w:t xml:space="preserve"> </w:t>
      </w:r>
      <w:r w:rsidRPr="004E1630">
        <w:rPr>
          <w:sz w:val="24"/>
          <w:szCs w:val="24"/>
        </w:rPr>
        <w:t>копать</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обрабатывать</w:t>
      </w:r>
      <w:r w:rsidR="00F86750" w:rsidRPr="004E1630">
        <w:rPr>
          <w:sz w:val="24"/>
          <w:szCs w:val="24"/>
        </w:rPr>
        <w:t xml:space="preserve"> </w:t>
      </w:r>
      <w:r w:rsidRPr="004E1630">
        <w:rPr>
          <w:sz w:val="24"/>
          <w:szCs w:val="24"/>
        </w:rPr>
        <w:t>почву</w:t>
      </w:r>
      <w:r w:rsidR="00F86750" w:rsidRPr="004E1630">
        <w:rPr>
          <w:sz w:val="24"/>
          <w:szCs w:val="24"/>
        </w:rPr>
        <w:t xml:space="preserve"> </w:t>
      </w:r>
      <w:r w:rsidRPr="004E1630">
        <w:rPr>
          <w:sz w:val="24"/>
          <w:szCs w:val="24"/>
        </w:rPr>
        <w:t>сельскохозяйственными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мелиоративными</w:t>
      </w:r>
      <w:r w:rsidR="00F86750" w:rsidRPr="004E1630">
        <w:rPr>
          <w:sz w:val="24"/>
          <w:szCs w:val="24"/>
        </w:rPr>
        <w:t xml:space="preserve"> </w:t>
      </w:r>
      <w:r w:rsidRPr="004E1630">
        <w:rPr>
          <w:sz w:val="24"/>
          <w:szCs w:val="24"/>
        </w:rPr>
        <w:t>орудиями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механизмами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глубину</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0,3</w:t>
      </w:r>
      <w:r w:rsidR="00F86750" w:rsidRPr="004E1630">
        <w:rPr>
          <w:sz w:val="24"/>
          <w:szCs w:val="24"/>
        </w:rPr>
        <w:t xml:space="preserve"> </w:t>
      </w:r>
      <w:r w:rsidRPr="004E1630">
        <w:rPr>
          <w:sz w:val="24"/>
          <w:szCs w:val="24"/>
        </w:rPr>
        <w:t>метра;</w:t>
      </w:r>
    </w:p>
    <w:p w:rsidR="00104372" w:rsidRPr="004E1630" w:rsidRDefault="00104372" w:rsidP="0028053E">
      <w:pPr>
        <w:ind w:firstLine="709"/>
        <w:jc w:val="both"/>
        <w:rPr>
          <w:sz w:val="24"/>
          <w:szCs w:val="24"/>
        </w:rPr>
      </w:pPr>
      <w:r w:rsidRPr="004E1630">
        <w:rPr>
          <w:sz w:val="24"/>
          <w:szCs w:val="24"/>
        </w:rPr>
        <w:t>и)</w:t>
      </w:r>
      <w:r w:rsidR="00F86750" w:rsidRPr="004E1630">
        <w:rPr>
          <w:sz w:val="24"/>
          <w:szCs w:val="24"/>
        </w:rPr>
        <w:t xml:space="preserve"> </w:t>
      </w:r>
      <w:r w:rsidRPr="004E1630">
        <w:rPr>
          <w:sz w:val="24"/>
          <w:szCs w:val="24"/>
        </w:rPr>
        <w:t>открывать</w:t>
      </w:r>
      <w:r w:rsidR="00F86750" w:rsidRPr="004E1630">
        <w:rPr>
          <w:sz w:val="24"/>
          <w:szCs w:val="24"/>
        </w:rPr>
        <w:t xml:space="preserve"> </w:t>
      </w:r>
      <w:r w:rsidRPr="004E1630">
        <w:rPr>
          <w:sz w:val="24"/>
          <w:szCs w:val="24"/>
        </w:rPr>
        <w:t>калитки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двери</w:t>
      </w:r>
      <w:r w:rsidR="00F86750" w:rsidRPr="004E1630">
        <w:rPr>
          <w:sz w:val="24"/>
          <w:szCs w:val="24"/>
        </w:rPr>
        <w:t xml:space="preserve"> </w:t>
      </w:r>
      <w:r w:rsidRPr="004E1630">
        <w:rPr>
          <w:sz w:val="24"/>
          <w:szCs w:val="24"/>
        </w:rPr>
        <w:t>газорегуляторных</w:t>
      </w:r>
      <w:r w:rsidR="00F86750" w:rsidRPr="004E1630">
        <w:rPr>
          <w:sz w:val="24"/>
          <w:szCs w:val="24"/>
        </w:rPr>
        <w:t xml:space="preserve"> </w:t>
      </w:r>
      <w:r w:rsidRPr="004E1630">
        <w:rPr>
          <w:sz w:val="24"/>
          <w:szCs w:val="24"/>
        </w:rPr>
        <w:t>пунктов,</w:t>
      </w:r>
      <w:r w:rsidR="00F86750" w:rsidRPr="004E1630">
        <w:rPr>
          <w:sz w:val="24"/>
          <w:szCs w:val="24"/>
        </w:rPr>
        <w:t xml:space="preserve"> </w:t>
      </w:r>
      <w:r w:rsidRPr="004E1630">
        <w:rPr>
          <w:sz w:val="24"/>
          <w:szCs w:val="24"/>
        </w:rPr>
        <w:t>станций</w:t>
      </w:r>
      <w:r w:rsidR="00F86750" w:rsidRPr="004E1630">
        <w:rPr>
          <w:sz w:val="24"/>
          <w:szCs w:val="24"/>
        </w:rPr>
        <w:t xml:space="preserve"> </w:t>
      </w:r>
      <w:r w:rsidRPr="004E1630">
        <w:rPr>
          <w:sz w:val="24"/>
          <w:szCs w:val="24"/>
        </w:rPr>
        <w:t>катодной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дренажной</w:t>
      </w:r>
      <w:r w:rsidR="00F86750" w:rsidRPr="004E1630">
        <w:rPr>
          <w:sz w:val="24"/>
          <w:szCs w:val="24"/>
        </w:rPr>
        <w:t xml:space="preserve"> </w:t>
      </w:r>
      <w:r w:rsidRPr="004E1630">
        <w:rPr>
          <w:sz w:val="24"/>
          <w:szCs w:val="24"/>
        </w:rPr>
        <w:t>защиты,</w:t>
      </w:r>
      <w:r w:rsidR="00F86750" w:rsidRPr="004E1630">
        <w:rPr>
          <w:sz w:val="24"/>
          <w:szCs w:val="24"/>
        </w:rPr>
        <w:t xml:space="preserve"> </w:t>
      </w:r>
      <w:r w:rsidRPr="004E1630">
        <w:rPr>
          <w:sz w:val="24"/>
          <w:szCs w:val="24"/>
        </w:rPr>
        <w:t>люки</w:t>
      </w:r>
      <w:r w:rsidR="00F86750" w:rsidRPr="004E1630">
        <w:rPr>
          <w:sz w:val="24"/>
          <w:szCs w:val="24"/>
        </w:rPr>
        <w:t xml:space="preserve"> </w:t>
      </w:r>
      <w:r w:rsidRPr="004E1630">
        <w:rPr>
          <w:sz w:val="24"/>
          <w:szCs w:val="24"/>
        </w:rPr>
        <w:t>подземных</w:t>
      </w:r>
      <w:r w:rsidR="00F86750" w:rsidRPr="004E1630">
        <w:rPr>
          <w:sz w:val="24"/>
          <w:szCs w:val="24"/>
        </w:rPr>
        <w:t xml:space="preserve"> </w:t>
      </w:r>
      <w:r w:rsidRPr="004E1630">
        <w:rPr>
          <w:sz w:val="24"/>
          <w:szCs w:val="24"/>
        </w:rPr>
        <w:t>колодцев,</w:t>
      </w:r>
      <w:r w:rsidR="00F86750" w:rsidRPr="004E1630">
        <w:rPr>
          <w:sz w:val="24"/>
          <w:szCs w:val="24"/>
        </w:rPr>
        <w:t xml:space="preserve"> </w:t>
      </w:r>
      <w:r w:rsidRPr="004E1630">
        <w:rPr>
          <w:sz w:val="24"/>
          <w:szCs w:val="24"/>
        </w:rPr>
        <w:t>включать</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отключать</w:t>
      </w:r>
      <w:r w:rsidR="00F86750" w:rsidRPr="004E1630">
        <w:rPr>
          <w:sz w:val="24"/>
          <w:szCs w:val="24"/>
        </w:rPr>
        <w:t xml:space="preserve"> </w:t>
      </w:r>
      <w:r w:rsidRPr="004E1630">
        <w:rPr>
          <w:sz w:val="24"/>
          <w:szCs w:val="24"/>
        </w:rPr>
        <w:t>электроснабжение</w:t>
      </w:r>
      <w:r w:rsidR="00F86750" w:rsidRPr="004E1630">
        <w:rPr>
          <w:sz w:val="24"/>
          <w:szCs w:val="24"/>
        </w:rPr>
        <w:t xml:space="preserve"> </w:t>
      </w:r>
      <w:r w:rsidRPr="004E1630">
        <w:rPr>
          <w:sz w:val="24"/>
          <w:szCs w:val="24"/>
        </w:rPr>
        <w:t>средств</w:t>
      </w:r>
      <w:r w:rsidR="00F86750" w:rsidRPr="004E1630">
        <w:rPr>
          <w:sz w:val="24"/>
          <w:szCs w:val="24"/>
        </w:rPr>
        <w:t xml:space="preserve"> </w:t>
      </w:r>
      <w:r w:rsidRPr="004E1630">
        <w:rPr>
          <w:sz w:val="24"/>
          <w:szCs w:val="24"/>
        </w:rPr>
        <w:t>связи,</w:t>
      </w:r>
      <w:r w:rsidR="00F86750" w:rsidRPr="004E1630">
        <w:rPr>
          <w:sz w:val="24"/>
          <w:szCs w:val="24"/>
        </w:rPr>
        <w:t xml:space="preserve"> </w:t>
      </w:r>
      <w:r w:rsidRPr="004E1630">
        <w:rPr>
          <w:sz w:val="24"/>
          <w:szCs w:val="24"/>
        </w:rPr>
        <w:t>освещения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систем</w:t>
      </w:r>
      <w:r w:rsidR="00F86750" w:rsidRPr="004E1630">
        <w:rPr>
          <w:sz w:val="24"/>
          <w:szCs w:val="24"/>
        </w:rPr>
        <w:t xml:space="preserve"> </w:t>
      </w:r>
      <w:r w:rsidRPr="004E1630">
        <w:rPr>
          <w:sz w:val="24"/>
          <w:szCs w:val="24"/>
        </w:rPr>
        <w:t>телемеханики;</w:t>
      </w:r>
    </w:p>
    <w:p w:rsidR="00104372" w:rsidRPr="004E1630" w:rsidRDefault="00104372" w:rsidP="0028053E">
      <w:pPr>
        <w:ind w:firstLine="709"/>
        <w:jc w:val="both"/>
        <w:rPr>
          <w:sz w:val="24"/>
          <w:szCs w:val="24"/>
        </w:rPr>
      </w:pPr>
      <w:r w:rsidRPr="004E1630">
        <w:rPr>
          <w:sz w:val="24"/>
          <w:szCs w:val="24"/>
        </w:rPr>
        <w:t>к)</w:t>
      </w:r>
      <w:r w:rsidR="00F86750" w:rsidRPr="004E1630">
        <w:rPr>
          <w:sz w:val="24"/>
          <w:szCs w:val="24"/>
        </w:rPr>
        <w:t xml:space="preserve"> </w:t>
      </w:r>
      <w:r w:rsidRPr="004E1630">
        <w:rPr>
          <w:sz w:val="24"/>
          <w:szCs w:val="24"/>
        </w:rPr>
        <w:t>набрасывать,</w:t>
      </w:r>
      <w:r w:rsidR="00F86750" w:rsidRPr="004E1630">
        <w:rPr>
          <w:sz w:val="24"/>
          <w:szCs w:val="24"/>
        </w:rPr>
        <w:t xml:space="preserve"> </w:t>
      </w:r>
      <w:r w:rsidRPr="004E1630">
        <w:rPr>
          <w:sz w:val="24"/>
          <w:szCs w:val="24"/>
        </w:rPr>
        <w:t>приставлять</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привязывать</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опорам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надземным</w:t>
      </w:r>
      <w:r w:rsidR="00F86750" w:rsidRPr="004E1630">
        <w:rPr>
          <w:sz w:val="24"/>
          <w:szCs w:val="24"/>
        </w:rPr>
        <w:t xml:space="preserve"> </w:t>
      </w:r>
      <w:r w:rsidRPr="004E1630">
        <w:rPr>
          <w:sz w:val="24"/>
          <w:szCs w:val="24"/>
        </w:rPr>
        <w:t>газопроводам,</w:t>
      </w:r>
      <w:r w:rsidR="00F86750" w:rsidRPr="004E1630">
        <w:rPr>
          <w:sz w:val="24"/>
          <w:szCs w:val="24"/>
        </w:rPr>
        <w:t xml:space="preserve"> </w:t>
      </w:r>
      <w:r w:rsidRPr="004E1630">
        <w:rPr>
          <w:sz w:val="24"/>
          <w:szCs w:val="24"/>
        </w:rPr>
        <w:t>ограждениям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зданиям</w:t>
      </w:r>
      <w:r w:rsidR="00F86750" w:rsidRPr="004E1630">
        <w:rPr>
          <w:sz w:val="24"/>
          <w:szCs w:val="24"/>
        </w:rPr>
        <w:t xml:space="preserve"> </w:t>
      </w:r>
      <w:r w:rsidRPr="004E1630">
        <w:rPr>
          <w:sz w:val="24"/>
          <w:szCs w:val="24"/>
        </w:rPr>
        <w:t>газораспределительных</w:t>
      </w:r>
      <w:r w:rsidR="00F86750" w:rsidRPr="004E1630">
        <w:rPr>
          <w:sz w:val="24"/>
          <w:szCs w:val="24"/>
        </w:rPr>
        <w:t xml:space="preserve"> </w:t>
      </w:r>
      <w:r w:rsidRPr="004E1630">
        <w:rPr>
          <w:sz w:val="24"/>
          <w:szCs w:val="24"/>
        </w:rPr>
        <w:t>сетей</w:t>
      </w:r>
      <w:r w:rsidR="00F86750" w:rsidRPr="004E1630">
        <w:rPr>
          <w:sz w:val="24"/>
          <w:szCs w:val="24"/>
        </w:rPr>
        <w:t xml:space="preserve"> </w:t>
      </w:r>
      <w:r w:rsidRPr="004E1630">
        <w:rPr>
          <w:sz w:val="24"/>
          <w:szCs w:val="24"/>
        </w:rPr>
        <w:t>посторонние</w:t>
      </w:r>
      <w:r w:rsidR="00F86750" w:rsidRPr="004E1630">
        <w:rPr>
          <w:sz w:val="24"/>
          <w:szCs w:val="24"/>
        </w:rPr>
        <w:t xml:space="preserve"> </w:t>
      </w:r>
      <w:r w:rsidRPr="004E1630">
        <w:rPr>
          <w:sz w:val="24"/>
          <w:szCs w:val="24"/>
        </w:rPr>
        <w:t>предметы,</w:t>
      </w:r>
      <w:r w:rsidR="00F86750" w:rsidRPr="004E1630">
        <w:rPr>
          <w:sz w:val="24"/>
          <w:szCs w:val="24"/>
        </w:rPr>
        <w:t xml:space="preserve"> </w:t>
      </w:r>
      <w:r w:rsidRPr="004E1630">
        <w:rPr>
          <w:sz w:val="24"/>
          <w:szCs w:val="24"/>
        </w:rPr>
        <w:t>лестницы,</w:t>
      </w:r>
      <w:r w:rsidR="00F86750" w:rsidRPr="004E1630">
        <w:rPr>
          <w:sz w:val="24"/>
          <w:szCs w:val="24"/>
        </w:rPr>
        <w:t xml:space="preserve"> </w:t>
      </w:r>
      <w:r w:rsidRPr="004E1630">
        <w:rPr>
          <w:sz w:val="24"/>
          <w:szCs w:val="24"/>
        </w:rPr>
        <w:t>влезать</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них;</w:t>
      </w:r>
    </w:p>
    <w:p w:rsidR="00104372" w:rsidRPr="004E1630" w:rsidRDefault="00104372" w:rsidP="0028053E">
      <w:pPr>
        <w:ind w:firstLine="709"/>
        <w:jc w:val="both"/>
        <w:rPr>
          <w:sz w:val="24"/>
          <w:szCs w:val="24"/>
        </w:rPr>
      </w:pPr>
      <w:r w:rsidRPr="004E1630">
        <w:rPr>
          <w:sz w:val="24"/>
          <w:szCs w:val="24"/>
        </w:rPr>
        <w:t>л)</w:t>
      </w:r>
      <w:r w:rsidR="00F86750" w:rsidRPr="004E1630">
        <w:rPr>
          <w:sz w:val="24"/>
          <w:szCs w:val="24"/>
        </w:rPr>
        <w:t xml:space="preserve"> </w:t>
      </w:r>
      <w:r w:rsidRPr="004E1630">
        <w:rPr>
          <w:sz w:val="24"/>
          <w:szCs w:val="24"/>
        </w:rPr>
        <w:t>самовольно</w:t>
      </w:r>
      <w:r w:rsidR="00F86750" w:rsidRPr="004E1630">
        <w:rPr>
          <w:sz w:val="24"/>
          <w:szCs w:val="24"/>
        </w:rPr>
        <w:t xml:space="preserve"> </w:t>
      </w:r>
      <w:r w:rsidRPr="004E1630">
        <w:rPr>
          <w:sz w:val="24"/>
          <w:szCs w:val="24"/>
        </w:rPr>
        <w:t>подключаться</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газораспределительным</w:t>
      </w:r>
      <w:r w:rsidR="00F86750" w:rsidRPr="004E1630">
        <w:rPr>
          <w:sz w:val="24"/>
          <w:szCs w:val="24"/>
        </w:rPr>
        <w:t xml:space="preserve"> </w:t>
      </w:r>
      <w:r w:rsidRPr="004E1630">
        <w:rPr>
          <w:sz w:val="24"/>
          <w:szCs w:val="24"/>
        </w:rPr>
        <w:t>сетям.</w:t>
      </w:r>
    </w:p>
    <w:p w:rsidR="00104372" w:rsidRPr="004E1630" w:rsidRDefault="00104372" w:rsidP="0028053E">
      <w:pPr>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придорожных</w:t>
      </w:r>
      <w:r w:rsidR="00F86750" w:rsidRPr="004E1630">
        <w:rPr>
          <w:sz w:val="24"/>
          <w:szCs w:val="24"/>
        </w:rPr>
        <w:t xml:space="preserve"> </w:t>
      </w:r>
      <w:r w:rsidRPr="004E1630">
        <w:rPr>
          <w:sz w:val="24"/>
          <w:szCs w:val="24"/>
        </w:rPr>
        <w:t>полос</w:t>
      </w:r>
      <w:r w:rsidR="00F86750" w:rsidRPr="004E1630">
        <w:rPr>
          <w:sz w:val="24"/>
          <w:szCs w:val="24"/>
        </w:rPr>
        <w:t xml:space="preserve"> </w:t>
      </w:r>
      <w:r w:rsidRPr="004E1630">
        <w:rPr>
          <w:sz w:val="24"/>
          <w:szCs w:val="24"/>
        </w:rPr>
        <w:t>запрещается</w:t>
      </w:r>
      <w:r w:rsidR="00F86750" w:rsidRPr="004E1630">
        <w:rPr>
          <w:sz w:val="24"/>
          <w:szCs w:val="24"/>
        </w:rPr>
        <w:t xml:space="preserve"> </w:t>
      </w:r>
      <w:r w:rsidRPr="004E1630">
        <w:rPr>
          <w:sz w:val="24"/>
          <w:szCs w:val="24"/>
        </w:rPr>
        <w:t>строительство</w:t>
      </w:r>
      <w:r w:rsidR="00F86750" w:rsidRPr="004E1630">
        <w:rPr>
          <w:sz w:val="24"/>
          <w:szCs w:val="24"/>
        </w:rPr>
        <w:t xml:space="preserve"> </w:t>
      </w:r>
      <w:r w:rsidRPr="004E1630">
        <w:rPr>
          <w:sz w:val="24"/>
          <w:szCs w:val="24"/>
        </w:rPr>
        <w:t>капитальных</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исключением</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дорожной</w:t>
      </w:r>
      <w:r w:rsidR="00F86750" w:rsidRPr="004E1630">
        <w:rPr>
          <w:sz w:val="24"/>
          <w:szCs w:val="24"/>
        </w:rPr>
        <w:t xml:space="preserve"> </w:t>
      </w:r>
      <w:r w:rsidRPr="004E1630">
        <w:rPr>
          <w:sz w:val="24"/>
          <w:szCs w:val="24"/>
        </w:rPr>
        <w:t>службы,</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Государственной</w:t>
      </w:r>
      <w:r w:rsidR="00F86750" w:rsidRPr="004E1630">
        <w:rPr>
          <w:sz w:val="24"/>
          <w:szCs w:val="24"/>
        </w:rPr>
        <w:t xml:space="preserve"> </w:t>
      </w:r>
      <w:r w:rsidRPr="004E1630">
        <w:rPr>
          <w:sz w:val="24"/>
          <w:szCs w:val="24"/>
        </w:rPr>
        <w:t>инспекции</w:t>
      </w:r>
      <w:r w:rsidR="00F86750" w:rsidRPr="004E1630">
        <w:rPr>
          <w:sz w:val="24"/>
          <w:szCs w:val="24"/>
        </w:rPr>
        <w:t xml:space="preserve"> </w:t>
      </w:r>
      <w:r w:rsidRPr="004E1630">
        <w:rPr>
          <w:sz w:val="24"/>
          <w:szCs w:val="24"/>
        </w:rPr>
        <w:t>безопасности</w:t>
      </w:r>
      <w:r w:rsidR="00F86750" w:rsidRPr="004E1630">
        <w:rPr>
          <w:sz w:val="24"/>
          <w:szCs w:val="24"/>
        </w:rPr>
        <w:t xml:space="preserve"> </w:t>
      </w:r>
      <w:r w:rsidRPr="004E1630">
        <w:rPr>
          <w:sz w:val="24"/>
          <w:szCs w:val="24"/>
        </w:rPr>
        <w:t>дорожного</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Министерства</w:t>
      </w:r>
      <w:r w:rsidR="00F86750" w:rsidRPr="004E1630">
        <w:rPr>
          <w:sz w:val="24"/>
          <w:szCs w:val="24"/>
        </w:rPr>
        <w:t xml:space="preserve"> </w:t>
      </w:r>
      <w:r w:rsidRPr="004E1630">
        <w:rPr>
          <w:sz w:val="24"/>
          <w:szCs w:val="24"/>
        </w:rPr>
        <w:t>внутренних</w:t>
      </w:r>
      <w:r w:rsidR="00F86750" w:rsidRPr="004E1630">
        <w:rPr>
          <w:sz w:val="24"/>
          <w:szCs w:val="24"/>
        </w:rPr>
        <w:t xml:space="preserve"> </w:t>
      </w:r>
      <w:r w:rsidRPr="004E1630">
        <w:rPr>
          <w:sz w:val="24"/>
          <w:szCs w:val="24"/>
        </w:rPr>
        <w:t>дел</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дорожного</w:t>
      </w:r>
      <w:r w:rsidR="00F86750" w:rsidRPr="004E1630">
        <w:rPr>
          <w:sz w:val="24"/>
          <w:szCs w:val="24"/>
        </w:rPr>
        <w:t xml:space="preserve"> </w:t>
      </w:r>
      <w:r w:rsidRPr="004E1630">
        <w:rPr>
          <w:sz w:val="24"/>
          <w:szCs w:val="24"/>
        </w:rPr>
        <w:t>сервиса;</w:t>
      </w:r>
    </w:p>
    <w:p w:rsidR="00104372" w:rsidRPr="004E1630" w:rsidRDefault="00104372" w:rsidP="0028053E">
      <w:pPr>
        <w:ind w:firstLine="709"/>
        <w:jc w:val="both"/>
        <w:rPr>
          <w:sz w:val="24"/>
          <w:szCs w:val="24"/>
        </w:rPr>
      </w:pPr>
      <w:r w:rsidRPr="004E1630">
        <w:rPr>
          <w:sz w:val="24"/>
          <w:szCs w:val="24"/>
        </w:rPr>
        <w:t>Размещение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придорожных</w:t>
      </w:r>
      <w:r w:rsidR="00F86750" w:rsidRPr="004E1630">
        <w:rPr>
          <w:sz w:val="24"/>
          <w:szCs w:val="24"/>
        </w:rPr>
        <w:t xml:space="preserve"> </w:t>
      </w:r>
      <w:r w:rsidRPr="004E1630">
        <w:rPr>
          <w:sz w:val="24"/>
          <w:szCs w:val="24"/>
        </w:rPr>
        <w:t>полос</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разрешается</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соблюдении</w:t>
      </w:r>
      <w:r w:rsidR="00F86750" w:rsidRPr="004E1630">
        <w:rPr>
          <w:sz w:val="24"/>
          <w:szCs w:val="24"/>
        </w:rPr>
        <w:t xml:space="preserve"> </w:t>
      </w:r>
      <w:r w:rsidRPr="004E1630">
        <w:rPr>
          <w:sz w:val="24"/>
          <w:szCs w:val="24"/>
        </w:rPr>
        <w:t>следующих</w:t>
      </w:r>
      <w:r w:rsidR="00F86750" w:rsidRPr="004E1630">
        <w:rPr>
          <w:sz w:val="24"/>
          <w:szCs w:val="24"/>
        </w:rPr>
        <w:t xml:space="preserve"> </w:t>
      </w:r>
      <w:r w:rsidRPr="004E1630">
        <w:rPr>
          <w:sz w:val="24"/>
          <w:szCs w:val="24"/>
        </w:rPr>
        <w:t>условий:</w:t>
      </w:r>
    </w:p>
    <w:p w:rsidR="00104372" w:rsidRPr="004E1630" w:rsidRDefault="00104372" w:rsidP="0028053E">
      <w:pPr>
        <w:ind w:firstLine="709"/>
        <w:jc w:val="both"/>
        <w:rPr>
          <w:sz w:val="24"/>
          <w:szCs w:val="24"/>
        </w:rPr>
      </w:pPr>
      <w:r w:rsidRPr="004E1630">
        <w:rPr>
          <w:sz w:val="24"/>
          <w:szCs w:val="24"/>
        </w:rPr>
        <w:t>а)</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ухудшать</w:t>
      </w:r>
      <w:r w:rsidR="00F86750" w:rsidRPr="004E1630">
        <w:rPr>
          <w:sz w:val="24"/>
          <w:szCs w:val="24"/>
        </w:rPr>
        <w:t xml:space="preserve"> </w:t>
      </w:r>
      <w:r w:rsidRPr="004E1630">
        <w:rPr>
          <w:sz w:val="24"/>
          <w:szCs w:val="24"/>
        </w:rPr>
        <w:t>видимость</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федеральной</w:t>
      </w:r>
      <w:r w:rsidR="00F86750" w:rsidRPr="004E1630">
        <w:rPr>
          <w:sz w:val="24"/>
          <w:szCs w:val="24"/>
        </w:rPr>
        <w:t xml:space="preserve"> </w:t>
      </w:r>
      <w:r w:rsidRPr="004E1630">
        <w:rPr>
          <w:sz w:val="24"/>
          <w:szCs w:val="24"/>
        </w:rPr>
        <w:t>автомобильной</w:t>
      </w:r>
      <w:r w:rsidR="00F86750" w:rsidRPr="004E1630">
        <w:rPr>
          <w:sz w:val="24"/>
          <w:szCs w:val="24"/>
        </w:rPr>
        <w:t xml:space="preserve"> </w:t>
      </w:r>
      <w:r w:rsidRPr="004E1630">
        <w:rPr>
          <w:sz w:val="24"/>
          <w:szCs w:val="24"/>
        </w:rPr>
        <w:t>дороге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другие</w:t>
      </w:r>
      <w:r w:rsidR="00F86750" w:rsidRPr="004E1630">
        <w:rPr>
          <w:sz w:val="24"/>
          <w:szCs w:val="24"/>
        </w:rPr>
        <w:t xml:space="preserve"> </w:t>
      </w:r>
      <w:r w:rsidRPr="004E1630">
        <w:rPr>
          <w:sz w:val="24"/>
          <w:szCs w:val="24"/>
        </w:rPr>
        <w:t>условия</w:t>
      </w:r>
      <w:r w:rsidR="00F86750" w:rsidRPr="004E1630">
        <w:rPr>
          <w:sz w:val="24"/>
          <w:szCs w:val="24"/>
        </w:rPr>
        <w:t xml:space="preserve"> </w:t>
      </w:r>
      <w:r w:rsidRPr="004E1630">
        <w:rPr>
          <w:sz w:val="24"/>
          <w:szCs w:val="24"/>
        </w:rPr>
        <w:t>безопасности</w:t>
      </w:r>
      <w:r w:rsidR="00F86750" w:rsidRPr="004E1630">
        <w:rPr>
          <w:sz w:val="24"/>
          <w:szCs w:val="24"/>
        </w:rPr>
        <w:t xml:space="preserve"> </w:t>
      </w:r>
      <w:r w:rsidRPr="004E1630">
        <w:rPr>
          <w:sz w:val="24"/>
          <w:szCs w:val="24"/>
        </w:rPr>
        <w:t>дорожного</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эксплуатации</w:t>
      </w:r>
      <w:r w:rsidR="00F86750" w:rsidRPr="004E1630">
        <w:rPr>
          <w:sz w:val="24"/>
          <w:szCs w:val="24"/>
        </w:rPr>
        <w:t xml:space="preserve"> </w:t>
      </w:r>
      <w:r w:rsidRPr="004E1630">
        <w:rPr>
          <w:sz w:val="24"/>
          <w:szCs w:val="24"/>
        </w:rPr>
        <w:t>этой</w:t>
      </w:r>
      <w:r w:rsidR="00F86750" w:rsidRPr="004E1630">
        <w:rPr>
          <w:sz w:val="24"/>
          <w:szCs w:val="24"/>
        </w:rPr>
        <w:t xml:space="preserve"> </w:t>
      </w:r>
      <w:r w:rsidRPr="004E1630">
        <w:rPr>
          <w:sz w:val="24"/>
          <w:szCs w:val="24"/>
        </w:rPr>
        <w:t>автомобильной</w:t>
      </w:r>
      <w:r w:rsidR="00F86750" w:rsidRPr="004E1630">
        <w:rPr>
          <w:sz w:val="24"/>
          <w:szCs w:val="24"/>
        </w:rPr>
        <w:t xml:space="preserve"> </w:t>
      </w:r>
      <w:r w:rsidRPr="004E1630">
        <w:rPr>
          <w:sz w:val="24"/>
          <w:szCs w:val="24"/>
        </w:rPr>
        <w:t>дороги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расположенных</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ней</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создавать</w:t>
      </w:r>
      <w:r w:rsidR="00F86750" w:rsidRPr="004E1630">
        <w:rPr>
          <w:sz w:val="24"/>
          <w:szCs w:val="24"/>
        </w:rPr>
        <w:t xml:space="preserve"> </w:t>
      </w:r>
      <w:r w:rsidRPr="004E1630">
        <w:rPr>
          <w:sz w:val="24"/>
          <w:szCs w:val="24"/>
        </w:rPr>
        <w:t>угрозу</w:t>
      </w:r>
      <w:r w:rsidR="00F86750" w:rsidRPr="004E1630">
        <w:rPr>
          <w:sz w:val="24"/>
          <w:szCs w:val="24"/>
        </w:rPr>
        <w:t xml:space="preserve"> </w:t>
      </w:r>
      <w:r w:rsidRPr="004E1630">
        <w:rPr>
          <w:sz w:val="24"/>
          <w:szCs w:val="24"/>
        </w:rPr>
        <w:t>безопасности</w:t>
      </w:r>
      <w:r w:rsidR="00F86750" w:rsidRPr="004E1630">
        <w:rPr>
          <w:sz w:val="24"/>
          <w:szCs w:val="24"/>
        </w:rPr>
        <w:t xml:space="preserve"> </w:t>
      </w:r>
      <w:r w:rsidRPr="004E1630">
        <w:rPr>
          <w:sz w:val="24"/>
          <w:szCs w:val="24"/>
        </w:rPr>
        <w:t>населения;</w:t>
      </w:r>
    </w:p>
    <w:p w:rsidR="00104372" w:rsidRPr="004E1630" w:rsidRDefault="00104372" w:rsidP="0028053E">
      <w:pPr>
        <w:ind w:firstLine="709"/>
        <w:jc w:val="both"/>
        <w:rPr>
          <w:sz w:val="24"/>
          <w:szCs w:val="24"/>
        </w:rPr>
      </w:pPr>
      <w:r w:rsidRPr="004E1630">
        <w:rPr>
          <w:sz w:val="24"/>
          <w:szCs w:val="24"/>
        </w:rPr>
        <w:t>б)</w:t>
      </w:r>
      <w:r w:rsidR="00F86750" w:rsidRPr="004E1630">
        <w:rPr>
          <w:sz w:val="24"/>
          <w:szCs w:val="24"/>
        </w:rPr>
        <w:t xml:space="preserve"> </w:t>
      </w:r>
      <w:r w:rsidRPr="004E1630">
        <w:rPr>
          <w:sz w:val="24"/>
          <w:szCs w:val="24"/>
        </w:rPr>
        <w:t>выбор</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размещения</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соблюдаться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учетом</w:t>
      </w:r>
      <w:r w:rsidR="00F86750" w:rsidRPr="004E1630">
        <w:rPr>
          <w:sz w:val="24"/>
          <w:szCs w:val="24"/>
        </w:rPr>
        <w:t xml:space="preserve"> </w:t>
      </w:r>
      <w:r w:rsidRPr="004E1630">
        <w:rPr>
          <w:sz w:val="24"/>
          <w:szCs w:val="24"/>
        </w:rPr>
        <w:t>возможной</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автомобильной</w:t>
      </w:r>
      <w:r w:rsidR="00F86750" w:rsidRPr="004E1630">
        <w:rPr>
          <w:sz w:val="24"/>
          <w:szCs w:val="24"/>
        </w:rPr>
        <w:t xml:space="preserve"> </w:t>
      </w:r>
      <w:r w:rsidRPr="004E1630">
        <w:rPr>
          <w:sz w:val="24"/>
          <w:szCs w:val="24"/>
        </w:rPr>
        <w:t>дороги;</w:t>
      </w:r>
    </w:p>
    <w:p w:rsidR="00104372" w:rsidRPr="004E1630" w:rsidRDefault="00104372" w:rsidP="0028053E">
      <w:pPr>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проектирование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строительство</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должно</w:t>
      </w:r>
      <w:r w:rsidR="00F86750" w:rsidRPr="004E1630">
        <w:rPr>
          <w:sz w:val="24"/>
          <w:szCs w:val="24"/>
        </w:rPr>
        <w:t xml:space="preserve"> </w:t>
      </w:r>
      <w:r w:rsidRPr="004E1630">
        <w:rPr>
          <w:sz w:val="24"/>
          <w:szCs w:val="24"/>
        </w:rPr>
        <w:t>производиться</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учетом</w:t>
      </w:r>
      <w:r w:rsidR="00F86750" w:rsidRPr="004E1630">
        <w:rPr>
          <w:sz w:val="24"/>
          <w:szCs w:val="24"/>
        </w:rPr>
        <w:t xml:space="preserve"> </w:t>
      </w:r>
      <w:r w:rsidRPr="004E1630">
        <w:rPr>
          <w:sz w:val="24"/>
          <w:szCs w:val="24"/>
        </w:rPr>
        <w:t>требований</w:t>
      </w:r>
      <w:r w:rsidR="00F86750" w:rsidRPr="004E1630">
        <w:rPr>
          <w:sz w:val="24"/>
          <w:szCs w:val="24"/>
        </w:rPr>
        <w:t xml:space="preserve"> </w:t>
      </w:r>
      <w:r w:rsidRPr="004E1630">
        <w:rPr>
          <w:sz w:val="24"/>
          <w:szCs w:val="24"/>
        </w:rPr>
        <w:t>стандартов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технических</w:t>
      </w:r>
      <w:r w:rsidR="00F86750" w:rsidRPr="004E1630">
        <w:rPr>
          <w:sz w:val="24"/>
          <w:szCs w:val="24"/>
        </w:rPr>
        <w:t xml:space="preserve"> </w:t>
      </w:r>
      <w:r w:rsidRPr="004E1630">
        <w:rPr>
          <w:sz w:val="24"/>
          <w:szCs w:val="24"/>
        </w:rPr>
        <w:t>норм</w:t>
      </w:r>
      <w:r w:rsidR="00F86750" w:rsidRPr="004E1630">
        <w:rPr>
          <w:sz w:val="24"/>
          <w:szCs w:val="24"/>
        </w:rPr>
        <w:t xml:space="preserve"> </w:t>
      </w:r>
      <w:r w:rsidRPr="004E1630">
        <w:rPr>
          <w:sz w:val="24"/>
          <w:szCs w:val="24"/>
        </w:rPr>
        <w:t>безопасности</w:t>
      </w:r>
      <w:r w:rsidR="00F86750" w:rsidRPr="004E1630">
        <w:rPr>
          <w:sz w:val="24"/>
          <w:szCs w:val="24"/>
        </w:rPr>
        <w:t xml:space="preserve"> </w:t>
      </w:r>
      <w:r w:rsidRPr="004E1630">
        <w:rPr>
          <w:sz w:val="24"/>
          <w:szCs w:val="24"/>
        </w:rPr>
        <w:t>дорожного</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экологической</w:t>
      </w:r>
      <w:r w:rsidR="00F86750" w:rsidRPr="004E1630">
        <w:rPr>
          <w:sz w:val="24"/>
          <w:szCs w:val="24"/>
        </w:rPr>
        <w:t xml:space="preserve"> </w:t>
      </w:r>
      <w:r w:rsidRPr="004E1630">
        <w:rPr>
          <w:sz w:val="24"/>
          <w:szCs w:val="24"/>
        </w:rPr>
        <w:t>безопасности,</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эксплуатации</w:t>
      </w:r>
      <w:r w:rsidR="00F86750" w:rsidRPr="004E1630">
        <w:rPr>
          <w:sz w:val="24"/>
          <w:szCs w:val="24"/>
        </w:rPr>
        <w:t xml:space="preserve"> </w:t>
      </w:r>
      <w:r w:rsidRPr="004E1630">
        <w:rPr>
          <w:sz w:val="24"/>
          <w:szCs w:val="24"/>
        </w:rPr>
        <w:t>автомобильных</w:t>
      </w:r>
      <w:r w:rsidR="00F86750" w:rsidRPr="004E1630">
        <w:rPr>
          <w:sz w:val="24"/>
          <w:szCs w:val="24"/>
        </w:rPr>
        <w:t xml:space="preserve"> </w:t>
      </w:r>
      <w:r w:rsidRPr="004E1630">
        <w:rPr>
          <w:sz w:val="24"/>
          <w:szCs w:val="24"/>
        </w:rPr>
        <w:t>дорог;</w:t>
      </w:r>
    </w:p>
    <w:p w:rsidR="00104372" w:rsidRPr="004E1630" w:rsidRDefault="00104372"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дорожного</w:t>
      </w:r>
      <w:r w:rsidR="00F86750" w:rsidRPr="004E1630">
        <w:rPr>
          <w:sz w:val="24"/>
          <w:szCs w:val="24"/>
        </w:rPr>
        <w:t xml:space="preserve"> </w:t>
      </w:r>
      <w:r w:rsidRPr="004E1630">
        <w:rPr>
          <w:sz w:val="24"/>
          <w:szCs w:val="24"/>
        </w:rPr>
        <w:t>сервиса</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придорожных</w:t>
      </w:r>
      <w:r w:rsidR="00F86750" w:rsidRPr="004E1630">
        <w:rPr>
          <w:sz w:val="24"/>
          <w:szCs w:val="24"/>
        </w:rPr>
        <w:t xml:space="preserve"> </w:t>
      </w:r>
      <w:r w:rsidRPr="004E1630">
        <w:rPr>
          <w:sz w:val="24"/>
          <w:szCs w:val="24"/>
        </w:rPr>
        <w:t>полос</w:t>
      </w:r>
      <w:r w:rsidR="00F86750" w:rsidRPr="004E1630">
        <w:rPr>
          <w:sz w:val="24"/>
          <w:szCs w:val="24"/>
        </w:rPr>
        <w:t xml:space="preserve"> </w:t>
      </w:r>
      <w:r w:rsidRPr="004E1630">
        <w:rPr>
          <w:sz w:val="24"/>
          <w:szCs w:val="24"/>
        </w:rPr>
        <w:t>должно</w:t>
      </w:r>
      <w:r w:rsidR="00F86750" w:rsidRPr="004E1630">
        <w:rPr>
          <w:sz w:val="24"/>
          <w:szCs w:val="24"/>
        </w:rPr>
        <w:t xml:space="preserve"> </w:t>
      </w:r>
      <w:r w:rsidRPr="004E1630">
        <w:rPr>
          <w:sz w:val="24"/>
          <w:szCs w:val="24"/>
        </w:rPr>
        <w:t>производиться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нормами</w:t>
      </w:r>
      <w:r w:rsidR="00F86750" w:rsidRPr="004E1630">
        <w:rPr>
          <w:sz w:val="24"/>
          <w:szCs w:val="24"/>
        </w:rPr>
        <w:t xml:space="preserve"> </w:t>
      </w:r>
      <w:r w:rsidRPr="004E1630">
        <w:rPr>
          <w:sz w:val="24"/>
          <w:szCs w:val="24"/>
        </w:rPr>
        <w:t>проектирования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строительства</w:t>
      </w:r>
      <w:r w:rsidR="00F86750" w:rsidRPr="004E1630">
        <w:rPr>
          <w:sz w:val="24"/>
          <w:szCs w:val="24"/>
        </w:rPr>
        <w:t xml:space="preserve"> </w:t>
      </w:r>
      <w:r w:rsidRPr="004E1630">
        <w:rPr>
          <w:sz w:val="24"/>
          <w:szCs w:val="24"/>
        </w:rPr>
        <w:t>этих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планами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генеральными</w:t>
      </w:r>
      <w:r w:rsidR="00F86750" w:rsidRPr="004E1630">
        <w:rPr>
          <w:sz w:val="24"/>
          <w:szCs w:val="24"/>
        </w:rPr>
        <w:t xml:space="preserve"> </w:t>
      </w:r>
      <w:r w:rsidRPr="004E1630">
        <w:rPr>
          <w:sz w:val="24"/>
          <w:szCs w:val="24"/>
        </w:rPr>
        <w:t>схемами</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размещения,</w:t>
      </w:r>
      <w:r w:rsidR="00F86750" w:rsidRPr="004E1630">
        <w:rPr>
          <w:sz w:val="24"/>
          <w:szCs w:val="24"/>
        </w:rPr>
        <w:t xml:space="preserve"> </w:t>
      </w:r>
      <w:r w:rsidRPr="004E1630">
        <w:rPr>
          <w:sz w:val="24"/>
          <w:szCs w:val="24"/>
        </w:rPr>
        <w:t>утвержденными</w:t>
      </w:r>
      <w:r w:rsidR="00F86750" w:rsidRPr="004E1630">
        <w:rPr>
          <w:sz w:val="24"/>
          <w:szCs w:val="24"/>
        </w:rPr>
        <w:t xml:space="preserve"> </w:t>
      </w:r>
      <w:r w:rsidRPr="004E1630">
        <w:rPr>
          <w:sz w:val="24"/>
          <w:szCs w:val="24"/>
        </w:rPr>
        <w:t>Федеральной</w:t>
      </w:r>
      <w:r w:rsidR="00F86750" w:rsidRPr="004E1630">
        <w:rPr>
          <w:sz w:val="24"/>
          <w:szCs w:val="24"/>
        </w:rPr>
        <w:t xml:space="preserve"> </w:t>
      </w:r>
      <w:r w:rsidRPr="004E1630">
        <w:rPr>
          <w:sz w:val="24"/>
          <w:szCs w:val="24"/>
        </w:rPr>
        <w:t>дорожной</w:t>
      </w:r>
      <w:r w:rsidR="00F86750" w:rsidRPr="004E1630">
        <w:rPr>
          <w:sz w:val="24"/>
          <w:szCs w:val="24"/>
        </w:rPr>
        <w:t xml:space="preserve"> </w:t>
      </w:r>
      <w:r w:rsidRPr="004E1630">
        <w:rPr>
          <w:sz w:val="24"/>
          <w:szCs w:val="24"/>
        </w:rPr>
        <w:t>службой</w:t>
      </w:r>
      <w:r w:rsidR="00F86750" w:rsidRPr="004E1630">
        <w:rPr>
          <w:sz w:val="24"/>
          <w:szCs w:val="24"/>
        </w:rPr>
        <w:t xml:space="preserve"> </w:t>
      </w:r>
      <w:r w:rsidRPr="004E1630">
        <w:rPr>
          <w:sz w:val="24"/>
          <w:szCs w:val="24"/>
        </w:rPr>
        <w:t>России</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согласованию</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Главным</w:t>
      </w:r>
      <w:r w:rsidR="00F86750" w:rsidRPr="004E1630">
        <w:rPr>
          <w:sz w:val="24"/>
          <w:szCs w:val="24"/>
        </w:rPr>
        <w:t xml:space="preserve"> </w:t>
      </w:r>
      <w:r w:rsidRPr="004E1630">
        <w:rPr>
          <w:sz w:val="24"/>
          <w:szCs w:val="24"/>
        </w:rPr>
        <w:t>управлением</w:t>
      </w:r>
      <w:r w:rsidR="00F86750" w:rsidRPr="004E1630">
        <w:rPr>
          <w:sz w:val="24"/>
          <w:szCs w:val="24"/>
        </w:rPr>
        <w:t xml:space="preserve"> </w:t>
      </w:r>
      <w:r w:rsidRPr="004E1630">
        <w:rPr>
          <w:sz w:val="24"/>
          <w:szCs w:val="24"/>
        </w:rPr>
        <w:t>Государственной</w:t>
      </w:r>
      <w:r w:rsidR="00F86750" w:rsidRPr="004E1630">
        <w:rPr>
          <w:sz w:val="24"/>
          <w:szCs w:val="24"/>
        </w:rPr>
        <w:t xml:space="preserve"> </w:t>
      </w:r>
      <w:r w:rsidRPr="004E1630">
        <w:rPr>
          <w:sz w:val="24"/>
          <w:szCs w:val="24"/>
        </w:rPr>
        <w:t>инспекции</w:t>
      </w:r>
      <w:r w:rsidR="00F86750" w:rsidRPr="004E1630">
        <w:rPr>
          <w:sz w:val="24"/>
          <w:szCs w:val="24"/>
        </w:rPr>
        <w:t xml:space="preserve"> </w:t>
      </w:r>
      <w:r w:rsidRPr="004E1630">
        <w:rPr>
          <w:sz w:val="24"/>
          <w:szCs w:val="24"/>
        </w:rPr>
        <w:t>безопасности</w:t>
      </w:r>
      <w:r w:rsidR="00F86750" w:rsidRPr="004E1630">
        <w:rPr>
          <w:sz w:val="24"/>
          <w:szCs w:val="24"/>
        </w:rPr>
        <w:t xml:space="preserve"> </w:t>
      </w:r>
      <w:r w:rsidRPr="004E1630">
        <w:rPr>
          <w:sz w:val="24"/>
          <w:szCs w:val="24"/>
        </w:rPr>
        <w:t>дорожного</w:t>
      </w:r>
      <w:r w:rsidR="00F86750" w:rsidRPr="004E1630">
        <w:rPr>
          <w:sz w:val="24"/>
          <w:szCs w:val="24"/>
        </w:rPr>
        <w:t xml:space="preserve"> </w:t>
      </w:r>
      <w:r w:rsidRPr="004E1630">
        <w:rPr>
          <w:sz w:val="24"/>
          <w:szCs w:val="24"/>
        </w:rPr>
        <w:t>движения</w:t>
      </w:r>
      <w:r w:rsidR="00F86750" w:rsidRPr="004E1630">
        <w:rPr>
          <w:sz w:val="24"/>
          <w:szCs w:val="24"/>
        </w:rPr>
        <w:t xml:space="preserve"> </w:t>
      </w:r>
      <w:r w:rsidRPr="004E1630">
        <w:rPr>
          <w:sz w:val="24"/>
          <w:szCs w:val="24"/>
        </w:rPr>
        <w:t>Министерства</w:t>
      </w:r>
      <w:r w:rsidR="00F86750" w:rsidRPr="004E1630">
        <w:rPr>
          <w:sz w:val="24"/>
          <w:szCs w:val="24"/>
        </w:rPr>
        <w:t xml:space="preserve"> </w:t>
      </w:r>
      <w:r w:rsidRPr="004E1630">
        <w:rPr>
          <w:sz w:val="24"/>
          <w:szCs w:val="24"/>
        </w:rPr>
        <w:t>внутренних</w:t>
      </w:r>
      <w:r w:rsidR="00F86750" w:rsidRPr="004E1630">
        <w:rPr>
          <w:sz w:val="24"/>
          <w:szCs w:val="24"/>
        </w:rPr>
        <w:t xml:space="preserve"> </w:t>
      </w:r>
      <w:r w:rsidRPr="004E1630">
        <w:rPr>
          <w:sz w:val="24"/>
          <w:szCs w:val="24"/>
        </w:rPr>
        <w:t>дел</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исполнительной</w:t>
      </w:r>
      <w:r w:rsidR="00F86750" w:rsidRPr="004E1630">
        <w:rPr>
          <w:sz w:val="24"/>
          <w:szCs w:val="24"/>
        </w:rPr>
        <w:t xml:space="preserve"> </w:t>
      </w:r>
      <w:r w:rsidRPr="004E1630">
        <w:rPr>
          <w:sz w:val="24"/>
          <w:szCs w:val="24"/>
        </w:rPr>
        <w:t>власти</w:t>
      </w:r>
      <w:r w:rsidR="00F86750" w:rsidRPr="004E1630">
        <w:rPr>
          <w:sz w:val="24"/>
          <w:szCs w:val="24"/>
        </w:rPr>
        <w:t xml:space="preserve"> </w:t>
      </w:r>
      <w:r w:rsidRPr="004E1630">
        <w:rPr>
          <w:sz w:val="24"/>
          <w:szCs w:val="24"/>
        </w:rPr>
        <w:t>субъектов</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p>
    <w:p w:rsidR="00104372" w:rsidRPr="004E1630" w:rsidRDefault="00104372"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инженерных</w:t>
      </w:r>
      <w:r w:rsidR="00F86750" w:rsidRPr="004E1630">
        <w:rPr>
          <w:sz w:val="24"/>
          <w:szCs w:val="24"/>
        </w:rPr>
        <w:t xml:space="preserve"> </w:t>
      </w:r>
      <w:r w:rsidRPr="004E1630">
        <w:rPr>
          <w:sz w:val="24"/>
          <w:szCs w:val="24"/>
        </w:rPr>
        <w:t>коммуникаций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придорожных</w:t>
      </w:r>
      <w:r w:rsidR="00F86750" w:rsidRPr="004E1630">
        <w:rPr>
          <w:sz w:val="24"/>
          <w:szCs w:val="24"/>
        </w:rPr>
        <w:t xml:space="preserve"> </w:t>
      </w:r>
      <w:r w:rsidRPr="004E1630">
        <w:rPr>
          <w:sz w:val="24"/>
          <w:szCs w:val="24"/>
        </w:rPr>
        <w:t>полос</w:t>
      </w:r>
      <w:r w:rsidR="00F86750" w:rsidRPr="004E1630">
        <w:rPr>
          <w:sz w:val="24"/>
          <w:szCs w:val="24"/>
        </w:rPr>
        <w:t xml:space="preserve"> </w:t>
      </w:r>
      <w:r w:rsidRPr="004E1630">
        <w:rPr>
          <w:sz w:val="24"/>
          <w:szCs w:val="24"/>
        </w:rPr>
        <w:t>допускается</w:t>
      </w:r>
      <w:r w:rsidR="00F86750" w:rsidRPr="004E1630">
        <w:rPr>
          <w:sz w:val="24"/>
          <w:szCs w:val="24"/>
        </w:rPr>
        <w:t xml:space="preserve"> </w:t>
      </w:r>
      <w:r w:rsidRPr="004E1630">
        <w:rPr>
          <w:sz w:val="24"/>
          <w:szCs w:val="24"/>
        </w:rPr>
        <w:t>только</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согласованию</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дорожной</w:t>
      </w:r>
      <w:r w:rsidR="00F86750" w:rsidRPr="004E1630">
        <w:rPr>
          <w:sz w:val="24"/>
          <w:szCs w:val="24"/>
        </w:rPr>
        <w:t xml:space="preserve"> </w:t>
      </w:r>
      <w:r w:rsidRPr="004E1630">
        <w:rPr>
          <w:sz w:val="24"/>
          <w:szCs w:val="24"/>
        </w:rPr>
        <w:t>службой,</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которую</w:t>
      </w:r>
      <w:r w:rsidR="00F86750" w:rsidRPr="004E1630">
        <w:rPr>
          <w:sz w:val="24"/>
          <w:szCs w:val="24"/>
        </w:rPr>
        <w:t xml:space="preserve"> </w:t>
      </w:r>
      <w:r w:rsidRPr="004E1630">
        <w:rPr>
          <w:sz w:val="24"/>
          <w:szCs w:val="24"/>
        </w:rPr>
        <w:t>возложено</w:t>
      </w:r>
      <w:r w:rsidR="00F86750" w:rsidRPr="004E1630">
        <w:rPr>
          <w:sz w:val="24"/>
          <w:szCs w:val="24"/>
        </w:rPr>
        <w:t xml:space="preserve"> </w:t>
      </w:r>
      <w:r w:rsidRPr="004E1630">
        <w:rPr>
          <w:sz w:val="24"/>
          <w:szCs w:val="24"/>
        </w:rPr>
        <w:t>управление</w:t>
      </w:r>
      <w:r w:rsidR="00F86750" w:rsidRPr="004E1630">
        <w:rPr>
          <w:sz w:val="24"/>
          <w:szCs w:val="24"/>
        </w:rPr>
        <w:t xml:space="preserve"> </w:t>
      </w:r>
      <w:r w:rsidRPr="004E1630">
        <w:rPr>
          <w:sz w:val="24"/>
          <w:szCs w:val="24"/>
        </w:rPr>
        <w:t>автомобильными</w:t>
      </w:r>
      <w:r w:rsidR="00F86750" w:rsidRPr="004E1630">
        <w:rPr>
          <w:sz w:val="24"/>
          <w:szCs w:val="24"/>
        </w:rPr>
        <w:t xml:space="preserve"> </w:t>
      </w:r>
      <w:r w:rsidRPr="004E1630">
        <w:rPr>
          <w:sz w:val="24"/>
          <w:szCs w:val="24"/>
        </w:rPr>
        <w:t>дорогами.</w:t>
      </w:r>
      <w:r w:rsidR="00F86750" w:rsidRPr="004E1630">
        <w:rPr>
          <w:sz w:val="24"/>
          <w:szCs w:val="24"/>
        </w:rPr>
        <w:t xml:space="preserve"> </w:t>
      </w:r>
    </w:p>
    <w:p w:rsidR="00104372" w:rsidRPr="004E1630" w:rsidRDefault="00104372" w:rsidP="0028053E">
      <w:pPr>
        <w:ind w:firstLine="709"/>
        <w:jc w:val="both"/>
        <w:rPr>
          <w:b/>
          <w:sz w:val="24"/>
          <w:szCs w:val="24"/>
        </w:rPr>
      </w:pPr>
      <w:r w:rsidRPr="004E1630">
        <w:rPr>
          <w:b/>
          <w:sz w:val="24"/>
          <w:szCs w:val="24"/>
        </w:rPr>
        <w:t>Описание</w:t>
      </w:r>
      <w:r w:rsidR="00F86750" w:rsidRPr="004E1630">
        <w:rPr>
          <w:b/>
          <w:sz w:val="24"/>
          <w:szCs w:val="24"/>
        </w:rPr>
        <w:t xml:space="preserve"> </w:t>
      </w:r>
      <w:r w:rsidRPr="004E1630">
        <w:rPr>
          <w:b/>
          <w:sz w:val="24"/>
          <w:szCs w:val="24"/>
        </w:rPr>
        <w:t>ограничений</w:t>
      </w:r>
      <w:r w:rsidR="00F86750" w:rsidRPr="004E1630">
        <w:rPr>
          <w:b/>
          <w:sz w:val="24"/>
          <w:szCs w:val="24"/>
        </w:rPr>
        <w:t xml:space="preserve"> </w:t>
      </w:r>
      <w:r w:rsidRPr="004E1630">
        <w:rPr>
          <w:b/>
          <w:sz w:val="24"/>
          <w:szCs w:val="24"/>
        </w:rPr>
        <w:t>использования</w:t>
      </w:r>
      <w:r w:rsidR="00F86750" w:rsidRPr="004E1630">
        <w:rPr>
          <w:b/>
          <w:sz w:val="24"/>
          <w:szCs w:val="24"/>
        </w:rPr>
        <w:t xml:space="preserve"> </w:t>
      </w:r>
      <w:r w:rsidRPr="004E1630">
        <w:rPr>
          <w:b/>
          <w:sz w:val="24"/>
          <w:szCs w:val="24"/>
        </w:rPr>
        <w:t>земельных</w:t>
      </w:r>
      <w:r w:rsidR="00F86750" w:rsidRPr="004E1630">
        <w:rPr>
          <w:b/>
          <w:sz w:val="24"/>
          <w:szCs w:val="24"/>
        </w:rPr>
        <w:t xml:space="preserve"> </w:t>
      </w:r>
      <w:r w:rsidRPr="004E1630">
        <w:rPr>
          <w:b/>
          <w:sz w:val="24"/>
          <w:szCs w:val="24"/>
        </w:rPr>
        <w:t>участков</w:t>
      </w:r>
      <w:r w:rsidR="00F86750" w:rsidRPr="004E1630">
        <w:rPr>
          <w:b/>
          <w:sz w:val="24"/>
          <w:szCs w:val="24"/>
        </w:rPr>
        <w:t xml:space="preserve"> </w:t>
      </w:r>
      <w:r w:rsidRPr="004E1630">
        <w:rPr>
          <w:b/>
          <w:sz w:val="24"/>
          <w:szCs w:val="24"/>
        </w:rPr>
        <w:t>и</w:t>
      </w:r>
      <w:r w:rsidR="00F86750" w:rsidRPr="004E1630">
        <w:rPr>
          <w:b/>
          <w:sz w:val="24"/>
          <w:szCs w:val="24"/>
        </w:rPr>
        <w:t xml:space="preserve"> </w:t>
      </w:r>
      <w:r w:rsidRPr="004E1630">
        <w:rPr>
          <w:b/>
          <w:sz w:val="24"/>
          <w:szCs w:val="24"/>
        </w:rPr>
        <w:t>объектов</w:t>
      </w:r>
      <w:r w:rsidR="00F86750" w:rsidRPr="004E1630">
        <w:rPr>
          <w:b/>
          <w:sz w:val="24"/>
          <w:szCs w:val="24"/>
        </w:rPr>
        <w:t xml:space="preserve"> </w:t>
      </w:r>
      <w:r w:rsidRPr="004E1630">
        <w:rPr>
          <w:b/>
          <w:sz w:val="24"/>
          <w:szCs w:val="24"/>
        </w:rPr>
        <w:t>капитального</w:t>
      </w:r>
      <w:r w:rsidR="00F86750" w:rsidRPr="004E1630">
        <w:rPr>
          <w:b/>
          <w:sz w:val="24"/>
          <w:szCs w:val="24"/>
        </w:rPr>
        <w:t xml:space="preserve"> </w:t>
      </w:r>
      <w:r w:rsidRPr="004E1630">
        <w:rPr>
          <w:b/>
          <w:sz w:val="24"/>
          <w:szCs w:val="24"/>
        </w:rPr>
        <w:t>строительства</w:t>
      </w:r>
      <w:r w:rsidR="00F86750" w:rsidRPr="004E1630">
        <w:rPr>
          <w:b/>
          <w:sz w:val="24"/>
          <w:szCs w:val="24"/>
        </w:rPr>
        <w:t xml:space="preserve"> </w:t>
      </w:r>
      <w:r w:rsidRPr="004E1630">
        <w:rPr>
          <w:b/>
          <w:sz w:val="24"/>
          <w:szCs w:val="24"/>
        </w:rPr>
        <w:t>на</w:t>
      </w:r>
      <w:r w:rsidR="00F86750" w:rsidRPr="004E1630">
        <w:rPr>
          <w:b/>
          <w:sz w:val="24"/>
          <w:szCs w:val="24"/>
        </w:rPr>
        <w:t xml:space="preserve"> </w:t>
      </w:r>
      <w:r w:rsidRPr="004E1630">
        <w:rPr>
          <w:b/>
          <w:sz w:val="24"/>
          <w:szCs w:val="24"/>
        </w:rPr>
        <w:t>территории</w:t>
      </w:r>
      <w:r w:rsidR="00F86750" w:rsidRPr="004E1630">
        <w:rPr>
          <w:b/>
          <w:sz w:val="24"/>
          <w:szCs w:val="24"/>
        </w:rPr>
        <w:t xml:space="preserve"> </w:t>
      </w:r>
      <w:r w:rsidRPr="004E1630">
        <w:rPr>
          <w:b/>
          <w:sz w:val="24"/>
          <w:szCs w:val="24"/>
        </w:rPr>
        <w:t>зон</w:t>
      </w:r>
      <w:r w:rsidR="00F86750" w:rsidRPr="004E1630">
        <w:rPr>
          <w:b/>
          <w:sz w:val="24"/>
          <w:szCs w:val="24"/>
        </w:rPr>
        <w:t xml:space="preserve"> </w:t>
      </w:r>
      <w:r w:rsidRPr="004E1630">
        <w:rPr>
          <w:b/>
          <w:sz w:val="24"/>
          <w:szCs w:val="24"/>
        </w:rPr>
        <w:t>охраны</w:t>
      </w:r>
      <w:r w:rsidR="00F86750" w:rsidRPr="004E1630">
        <w:rPr>
          <w:b/>
          <w:sz w:val="24"/>
          <w:szCs w:val="24"/>
        </w:rPr>
        <w:t xml:space="preserve"> </w:t>
      </w:r>
      <w:r w:rsidRPr="004E1630">
        <w:rPr>
          <w:b/>
          <w:sz w:val="24"/>
          <w:szCs w:val="24"/>
        </w:rPr>
        <w:t>объектов</w:t>
      </w:r>
      <w:r w:rsidR="00F86750" w:rsidRPr="004E1630">
        <w:rPr>
          <w:b/>
          <w:sz w:val="24"/>
          <w:szCs w:val="24"/>
        </w:rPr>
        <w:t xml:space="preserve"> </w:t>
      </w:r>
      <w:r w:rsidRPr="004E1630">
        <w:rPr>
          <w:b/>
          <w:sz w:val="24"/>
          <w:szCs w:val="24"/>
        </w:rPr>
        <w:t>культурного</w:t>
      </w:r>
      <w:r w:rsidR="00F86750" w:rsidRPr="004E1630">
        <w:rPr>
          <w:b/>
          <w:sz w:val="24"/>
          <w:szCs w:val="24"/>
        </w:rPr>
        <w:t xml:space="preserve"> </w:t>
      </w:r>
      <w:r w:rsidRPr="004E1630">
        <w:rPr>
          <w:b/>
          <w:sz w:val="24"/>
          <w:szCs w:val="24"/>
        </w:rPr>
        <w:t>наследия</w:t>
      </w:r>
    </w:p>
    <w:p w:rsidR="00104372" w:rsidRPr="004E1630" w:rsidRDefault="00104372" w:rsidP="0028053E">
      <w:pPr>
        <w:ind w:firstLine="709"/>
        <w:jc w:val="both"/>
        <w:rPr>
          <w:sz w:val="24"/>
          <w:szCs w:val="24"/>
        </w:rPr>
      </w:pPr>
      <w:r w:rsidRPr="004E1630">
        <w:rPr>
          <w:sz w:val="24"/>
          <w:szCs w:val="24"/>
        </w:rPr>
        <w:t>Земельные</w:t>
      </w:r>
      <w:r w:rsidR="00F86750" w:rsidRPr="004E1630">
        <w:rPr>
          <w:sz w:val="24"/>
          <w:szCs w:val="24"/>
        </w:rPr>
        <w:t xml:space="preserve"> </w:t>
      </w:r>
      <w:r w:rsidRPr="004E1630">
        <w:rPr>
          <w:sz w:val="24"/>
          <w:szCs w:val="24"/>
        </w:rPr>
        <w:t>участки</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территорий</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включенных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единый</w:t>
      </w:r>
      <w:r w:rsidR="00F86750" w:rsidRPr="004E1630">
        <w:rPr>
          <w:sz w:val="24"/>
          <w:szCs w:val="24"/>
        </w:rPr>
        <w:t xml:space="preserve"> </w:t>
      </w:r>
      <w:r w:rsidRPr="004E1630">
        <w:rPr>
          <w:sz w:val="24"/>
          <w:szCs w:val="24"/>
        </w:rPr>
        <w:t>государственный</w:t>
      </w:r>
      <w:r w:rsidR="00F86750" w:rsidRPr="004E1630">
        <w:rPr>
          <w:sz w:val="24"/>
          <w:szCs w:val="24"/>
        </w:rPr>
        <w:t xml:space="preserve"> </w:t>
      </w:r>
      <w:r w:rsidRPr="004E1630">
        <w:rPr>
          <w:sz w:val="24"/>
          <w:szCs w:val="24"/>
        </w:rPr>
        <w:t>реестр</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(памятников</w:t>
      </w:r>
      <w:r w:rsidR="00F86750" w:rsidRPr="004E1630">
        <w:rPr>
          <w:sz w:val="24"/>
          <w:szCs w:val="24"/>
        </w:rPr>
        <w:t xml:space="preserve"> </w:t>
      </w:r>
      <w:r w:rsidRPr="004E1630">
        <w:rPr>
          <w:sz w:val="24"/>
          <w:szCs w:val="24"/>
        </w:rPr>
        <w:t>истории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культуры)</w:t>
      </w:r>
      <w:r w:rsidR="00F86750" w:rsidRPr="004E1630">
        <w:rPr>
          <w:sz w:val="24"/>
          <w:szCs w:val="24"/>
        </w:rPr>
        <w:t xml:space="preserve"> </w:t>
      </w:r>
      <w:r w:rsidRPr="004E1630">
        <w:rPr>
          <w:sz w:val="24"/>
          <w:szCs w:val="24"/>
        </w:rPr>
        <w:t>народов</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границах</w:t>
      </w:r>
      <w:r w:rsidR="00F86750" w:rsidRPr="004E1630">
        <w:rPr>
          <w:sz w:val="24"/>
          <w:szCs w:val="24"/>
        </w:rPr>
        <w:t xml:space="preserve"> </w:t>
      </w:r>
      <w:r w:rsidRPr="004E1630">
        <w:rPr>
          <w:sz w:val="24"/>
          <w:szCs w:val="24"/>
        </w:rPr>
        <w:t>территорий</w:t>
      </w:r>
      <w:r w:rsidR="00F86750" w:rsidRPr="004E1630">
        <w:rPr>
          <w:sz w:val="24"/>
          <w:szCs w:val="24"/>
        </w:rPr>
        <w:t xml:space="preserve"> </w:t>
      </w:r>
      <w:r w:rsidRPr="004E1630">
        <w:rPr>
          <w:sz w:val="24"/>
          <w:szCs w:val="24"/>
        </w:rPr>
        <w:t>выявленных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относятся</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землям</w:t>
      </w:r>
      <w:r w:rsidR="00F86750" w:rsidRPr="004E1630">
        <w:rPr>
          <w:sz w:val="24"/>
          <w:szCs w:val="24"/>
        </w:rPr>
        <w:t xml:space="preserve"> </w:t>
      </w:r>
      <w:r w:rsidRPr="004E1630">
        <w:rPr>
          <w:sz w:val="24"/>
          <w:szCs w:val="24"/>
        </w:rPr>
        <w:t>историко-культурного</w:t>
      </w:r>
      <w:r w:rsidR="00F86750" w:rsidRPr="004E1630">
        <w:rPr>
          <w:sz w:val="24"/>
          <w:szCs w:val="24"/>
        </w:rPr>
        <w:t xml:space="preserve"> </w:t>
      </w:r>
      <w:r w:rsidRPr="004E1630">
        <w:rPr>
          <w:sz w:val="24"/>
          <w:szCs w:val="24"/>
        </w:rPr>
        <w:t>назначения,</w:t>
      </w:r>
      <w:r w:rsidR="00F86750" w:rsidRPr="004E1630">
        <w:rPr>
          <w:sz w:val="24"/>
          <w:szCs w:val="24"/>
        </w:rPr>
        <w:t xml:space="preserve"> </w:t>
      </w:r>
      <w:r w:rsidRPr="004E1630">
        <w:rPr>
          <w:sz w:val="24"/>
          <w:szCs w:val="24"/>
        </w:rPr>
        <w:t>правовой</w:t>
      </w:r>
      <w:r w:rsidR="00F86750" w:rsidRPr="004E1630">
        <w:rPr>
          <w:sz w:val="24"/>
          <w:szCs w:val="24"/>
        </w:rPr>
        <w:t xml:space="preserve"> </w:t>
      </w:r>
      <w:r w:rsidRPr="004E1630">
        <w:rPr>
          <w:sz w:val="24"/>
          <w:szCs w:val="24"/>
        </w:rPr>
        <w:t>режим</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регулируется</w:t>
      </w:r>
      <w:r w:rsidR="00F86750" w:rsidRPr="004E1630">
        <w:rPr>
          <w:sz w:val="24"/>
          <w:szCs w:val="24"/>
        </w:rPr>
        <w:t xml:space="preserve"> </w:t>
      </w:r>
      <w:r w:rsidRPr="004E1630">
        <w:rPr>
          <w:sz w:val="24"/>
          <w:szCs w:val="24"/>
        </w:rPr>
        <w:t>земельным</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настоящим</w:t>
      </w:r>
      <w:r w:rsidR="00F86750" w:rsidRPr="004E1630">
        <w:rPr>
          <w:sz w:val="24"/>
          <w:szCs w:val="24"/>
        </w:rPr>
        <w:t xml:space="preserve"> </w:t>
      </w:r>
      <w:r w:rsidRPr="004E1630">
        <w:rPr>
          <w:sz w:val="24"/>
          <w:szCs w:val="24"/>
        </w:rPr>
        <w:t>Федеральным</w:t>
      </w:r>
      <w:r w:rsidR="00F86750" w:rsidRPr="004E1630">
        <w:rPr>
          <w:sz w:val="24"/>
          <w:szCs w:val="24"/>
        </w:rPr>
        <w:t xml:space="preserve"> </w:t>
      </w:r>
      <w:r w:rsidRPr="004E1630">
        <w:rPr>
          <w:sz w:val="24"/>
          <w:szCs w:val="24"/>
        </w:rPr>
        <w:t>законом.</w:t>
      </w:r>
    </w:p>
    <w:p w:rsidR="00104372" w:rsidRPr="004E1630" w:rsidRDefault="00104372"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целях</w:t>
      </w:r>
      <w:r w:rsidR="00F86750" w:rsidRPr="004E1630">
        <w:rPr>
          <w:sz w:val="24"/>
          <w:szCs w:val="24"/>
        </w:rPr>
        <w:t xml:space="preserve"> </w:t>
      </w:r>
      <w:r w:rsidRPr="004E1630">
        <w:rPr>
          <w:sz w:val="24"/>
          <w:szCs w:val="24"/>
        </w:rPr>
        <w:t>обеспечения</w:t>
      </w:r>
      <w:r w:rsidR="00F86750" w:rsidRPr="004E1630">
        <w:rPr>
          <w:sz w:val="24"/>
          <w:szCs w:val="24"/>
        </w:rPr>
        <w:t xml:space="preserve"> </w:t>
      </w:r>
      <w:r w:rsidRPr="004E1630">
        <w:rPr>
          <w:sz w:val="24"/>
          <w:szCs w:val="24"/>
        </w:rPr>
        <w:t>сохранности</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его</w:t>
      </w:r>
      <w:r w:rsidR="00F86750" w:rsidRPr="004E1630">
        <w:rPr>
          <w:sz w:val="24"/>
          <w:szCs w:val="24"/>
        </w:rPr>
        <w:t xml:space="preserve"> </w:t>
      </w:r>
      <w:r w:rsidRPr="004E1630">
        <w:rPr>
          <w:sz w:val="24"/>
          <w:szCs w:val="24"/>
        </w:rPr>
        <w:t>исторической</w:t>
      </w:r>
      <w:r w:rsidR="00F86750" w:rsidRPr="004E1630">
        <w:rPr>
          <w:sz w:val="24"/>
          <w:szCs w:val="24"/>
        </w:rPr>
        <w:t xml:space="preserve"> </w:t>
      </w:r>
      <w:r w:rsidRPr="004E1630">
        <w:rPr>
          <w:sz w:val="24"/>
          <w:szCs w:val="24"/>
        </w:rPr>
        <w:t>среде</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сопряженной</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ним</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охранная</w:t>
      </w:r>
      <w:r w:rsidR="00F86750" w:rsidRPr="004E1630">
        <w:rPr>
          <w:sz w:val="24"/>
          <w:szCs w:val="24"/>
        </w:rPr>
        <w:t xml:space="preserve"> </w:t>
      </w:r>
      <w:r w:rsidRPr="004E1630">
        <w:rPr>
          <w:sz w:val="24"/>
          <w:szCs w:val="24"/>
        </w:rPr>
        <w:t>зона,</w:t>
      </w:r>
      <w:r w:rsidR="00F86750" w:rsidRPr="004E1630">
        <w:rPr>
          <w:sz w:val="24"/>
          <w:szCs w:val="24"/>
        </w:rPr>
        <w:t xml:space="preserve"> </w:t>
      </w:r>
      <w:r w:rsidRPr="004E1630">
        <w:rPr>
          <w:sz w:val="24"/>
          <w:szCs w:val="24"/>
        </w:rPr>
        <w:t>зона</w:t>
      </w:r>
      <w:r w:rsidR="00F86750" w:rsidRPr="004E1630">
        <w:rPr>
          <w:sz w:val="24"/>
          <w:szCs w:val="24"/>
        </w:rPr>
        <w:t xml:space="preserve"> </w:t>
      </w:r>
      <w:r w:rsidRPr="004E1630">
        <w:rPr>
          <w:sz w:val="24"/>
          <w:szCs w:val="24"/>
        </w:rPr>
        <w:t>регулирования</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хозяйственной</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зона</w:t>
      </w:r>
      <w:r w:rsidR="00F86750" w:rsidRPr="004E1630">
        <w:rPr>
          <w:sz w:val="24"/>
          <w:szCs w:val="24"/>
        </w:rPr>
        <w:t xml:space="preserve"> </w:t>
      </w:r>
      <w:r w:rsidRPr="004E1630">
        <w:rPr>
          <w:sz w:val="24"/>
          <w:szCs w:val="24"/>
        </w:rPr>
        <w:t>охраняемого</w:t>
      </w:r>
      <w:r w:rsidR="00F86750" w:rsidRPr="004E1630">
        <w:rPr>
          <w:sz w:val="24"/>
          <w:szCs w:val="24"/>
        </w:rPr>
        <w:t xml:space="preserve"> </w:t>
      </w:r>
      <w:r w:rsidRPr="004E1630">
        <w:rPr>
          <w:sz w:val="24"/>
          <w:szCs w:val="24"/>
        </w:rPr>
        <w:t>природного</w:t>
      </w:r>
      <w:r w:rsidR="00F86750" w:rsidRPr="004E1630">
        <w:rPr>
          <w:sz w:val="24"/>
          <w:szCs w:val="24"/>
        </w:rPr>
        <w:t xml:space="preserve"> </w:t>
      </w:r>
      <w:r w:rsidRPr="004E1630">
        <w:rPr>
          <w:sz w:val="24"/>
          <w:szCs w:val="24"/>
        </w:rPr>
        <w:t>ландшафта.</w:t>
      </w:r>
    </w:p>
    <w:p w:rsidR="00104372" w:rsidRPr="004E1630" w:rsidRDefault="00104372" w:rsidP="0028053E">
      <w:pPr>
        <w:ind w:firstLine="709"/>
        <w:jc w:val="both"/>
        <w:rPr>
          <w:sz w:val="24"/>
          <w:szCs w:val="24"/>
        </w:rPr>
      </w:pPr>
      <w:r w:rsidRPr="004E1630">
        <w:rPr>
          <w:sz w:val="24"/>
          <w:szCs w:val="24"/>
        </w:rPr>
        <w:t>Необходимый</w:t>
      </w:r>
      <w:r w:rsidR="00F86750" w:rsidRPr="004E1630">
        <w:rPr>
          <w:sz w:val="24"/>
          <w:szCs w:val="24"/>
        </w:rPr>
        <w:t xml:space="preserve"> </w:t>
      </w:r>
      <w:r w:rsidRPr="004E1630">
        <w:rPr>
          <w:sz w:val="24"/>
          <w:szCs w:val="24"/>
        </w:rPr>
        <w:t>состав</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определяется</w:t>
      </w:r>
      <w:r w:rsidR="00F86750" w:rsidRPr="004E1630">
        <w:rPr>
          <w:sz w:val="24"/>
          <w:szCs w:val="24"/>
        </w:rPr>
        <w:t xml:space="preserve"> </w:t>
      </w:r>
      <w:r w:rsidRPr="004E1630">
        <w:rPr>
          <w:sz w:val="24"/>
          <w:szCs w:val="24"/>
        </w:rPr>
        <w:t>проектом</w:t>
      </w:r>
      <w:r w:rsidR="00F86750" w:rsidRPr="004E1630">
        <w:rPr>
          <w:sz w:val="24"/>
          <w:szCs w:val="24"/>
        </w:rPr>
        <w:t xml:space="preserve"> </w:t>
      </w:r>
      <w:r w:rsidRPr="004E1630">
        <w:rPr>
          <w:sz w:val="24"/>
          <w:szCs w:val="24"/>
        </w:rPr>
        <w:t>зон</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p>
    <w:p w:rsidR="00104372" w:rsidRPr="004E1630" w:rsidRDefault="00104372"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Проектирование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проведение</w:t>
      </w:r>
      <w:r w:rsidR="00F86750" w:rsidRPr="004E1630">
        <w:rPr>
          <w:sz w:val="24"/>
          <w:szCs w:val="24"/>
        </w:rPr>
        <w:t xml:space="preserve"> </w:t>
      </w:r>
      <w:r w:rsidRPr="004E1630">
        <w:rPr>
          <w:sz w:val="24"/>
          <w:szCs w:val="24"/>
        </w:rPr>
        <w:t>землеустроительных,</w:t>
      </w:r>
      <w:r w:rsidR="00F86750" w:rsidRPr="004E1630">
        <w:rPr>
          <w:sz w:val="24"/>
          <w:szCs w:val="24"/>
        </w:rPr>
        <w:t xml:space="preserve"> </w:t>
      </w:r>
      <w:r w:rsidRPr="004E1630">
        <w:rPr>
          <w:sz w:val="24"/>
          <w:szCs w:val="24"/>
        </w:rPr>
        <w:t>земляных,</w:t>
      </w:r>
      <w:r w:rsidR="00F86750" w:rsidRPr="004E1630">
        <w:rPr>
          <w:sz w:val="24"/>
          <w:szCs w:val="24"/>
        </w:rPr>
        <w:t xml:space="preserve"> </w:t>
      </w:r>
      <w:r w:rsidRPr="004E1630">
        <w:rPr>
          <w:sz w:val="24"/>
          <w:szCs w:val="24"/>
        </w:rPr>
        <w:t>строительных,</w:t>
      </w:r>
      <w:r w:rsidR="00F86750" w:rsidRPr="004E1630">
        <w:rPr>
          <w:sz w:val="24"/>
          <w:szCs w:val="24"/>
        </w:rPr>
        <w:t xml:space="preserve"> </w:t>
      </w:r>
      <w:r w:rsidRPr="004E1630">
        <w:rPr>
          <w:sz w:val="24"/>
          <w:szCs w:val="24"/>
        </w:rPr>
        <w:t>мелиоративных,</w:t>
      </w:r>
      <w:r w:rsidR="00F86750" w:rsidRPr="004E1630">
        <w:rPr>
          <w:sz w:val="24"/>
          <w:szCs w:val="24"/>
        </w:rPr>
        <w:t xml:space="preserve"> </w:t>
      </w:r>
      <w:r w:rsidRPr="004E1630">
        <w:rPr>
          <w:sz w:val="24"/>
          <w:szCs w:val="24"/>
        </w:rPr>
        <w:t>хозяйственных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иных</w:t>
      </w:r>
      <w:r w:rsidR="00F86750" w:rsidRPr="004E1630">
        <w:rPr>
          <w:sz w:val="24"/>
          <w:szCs w:val="24"/>
        </w:rPr>
        <w:t xml:space="preserve"> </w:t>
      </w:r>
      <w:r w:rsidRPr="004E1630">
        <w:rPr>
          <w:sz w:val="24"/>
          <w:szCs w:val="24"/>
        </w:rPr>
        <w:t>работ</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памятника</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ансамбля</w:t>
      </w:r>
      <w:r w:rsidR="00F86750" w:rsidRPr="004E1630">
        <w:rPr>
          <w:sz w:val="24"/>
          <w:szCs w:val="24"/>
        </w:rPr>
        <w:t xml:space="preserve"> </w:t>
      </w:r>
      <w:r w:rsidRPr="004E1630">
        <w:rPr>
          <w:sz w:val="24"/>
          <w:szCs w:val="24"/>
        </w:rPr>
        <w:t>запрещаются,</w:t>
      </w:r>
      <w:r w:rsidR="00F86750" w:rsidRPr="004E1630">
        <w:rPr>
          <w:sz w:val="24"/>
          <w:szCs w:val="24"/>
        </w:rPr>
        <w:t xml:space="preserve"> </w:t>
      </w:r>
      <w:r w:rsidRPr="004E1630">
        <w:rPr>
          <w:sz w:val="24"/>
          <w:szCs w:val="24"/>
        </w:rPr>
        <w:t>за</w:t>
      </w:r>
      <w:r w:rsidR="00F86750" w:rsidRPr="004E1630">
        <w:rPr>
          <w:sz w:val="24"/>
          <w:szCs w:val="24"/>
        </w:rPr>
        <w:t xml:space="preserve"> </w:t>
      </w:r>
      <w:r w:rsidRPr="004E1630">
        <w:rPr>
          <w:sz w:val="24"/>
          <w:szCs w:val="24"/>
        </w:rPr>
        <w:t>исключением</w:t>
      </w:r>
      <w:r w:rsidR="00F86750" w:rsidRPr="004E1630">
        <w:rPr>
          <w:sz w:val="24"/>
          <w:szCs w:val="24"/>
        </w:rPr>
        <w:t xml:space="preserve"> </w:t>
      </w:r>
      <w:r w:rsidRPr="004E1630">
        <w:rPr>
          <w:sz w:val="24"/>
          <w:szCs w:val="24"/>
        </w:rPr>
        <w:t>работ</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сохранению</w:t>
      </w:r>
      <w:r w:rsidR="00F86750" w:rsidRPr="004E1630">
        <w:rPr>
          <w:sz w:val="24"/>
          <w:szCs w:val="24"/>
        </w:rPr>
        <w:t xml:space="preserve"> </w:t>
      </w:r>
      <w:r w:rsidRPr="004E1630">
        <w:rPr>
          <w:sz w:val="24"/>
          <w:szCs w:val="24"/>
        </w:rPr>
        <w:t>данного</w:t>
      </w:r>
      <w:r w:rsidR="00F86750" w:rsidRPr="004E1630">
        <w:rPr>
          <w:sz w:val="24"/>
          <w:szCs w:val="24"/>
        </w:rPr>
        <w:t xml:space="preserve"> </w:t>
      </w:r>
      <w:r w:rsidRPr="004E1630">
        <w:rPr>
          <w:sz w:val="24"/>
          <w:szCs w:val="24"/>
        </w:rPr>
        <w:t>памятника</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ансамбля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территорий,</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хозяйственной</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нарушающей</w:t>
      </w:r>
      <w:r w:rsidR="00F86750" w:rsidRPr="004E1630">
        <w:rPr>
          <w:sz w:val="24"/>
          <w:szCs w:val="24"/>
        </w:rPr>
        <w:t xml:space="preserve"> </w:t>
      </w:r>
      <w:r w:rsidRPr="004E1630">
        <w:rPr>
          <w:sz w:val="24"/>
          <w:szCs w:val="24"/>
        </w:rPr>
        <w:t>целостности</w:t>
      </w:r>
      <w:r w:rsidR="00F86750" w:rsidRPr="004E1630">
        <w:rPr>
          <w:sz w:val="24"/>
          <w:szCs w:val="24"/>
        </w:rPr>
        <w:t xml:space="preserve"> </w:t>
      </w:r>
      <w:r w:rsidRPr="004E1630">
        <w:rPr>
          <w:sz w:val="24"/>
          <w:szCs w:val="24"/>
        </w:rPr>
        <w:t>памятника</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ансамбля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не</w:t>
      </w:r>
      <w:r w:rsidR="00F86750" w:rsidRPr="004E1630">
        <w:rPr>
          <w:sz w:val="24"/>
          <w:szCs w:val="24"/>
        </w:rPr>
        <w:t xml:space="preserve"> </w:t>
      </w:r>
      <w:r w:rsidRPr="004E1630">
        <w:rPr>
          <w:sz w:val="24"/>
          <w:szCs w:val="24"/>
        </w:rPr>
        <w:t>создающей</w:t>
      </w:r>
      <w:r w:rsidR="00F86750" w:rsidRPr="004E1630">
        <w:rPr>
          <w:sz w:val="24"/>
          <w:szCs w:val="24"/>
        </w:rPr>
        <w:t xml:space="preserve"> </w:t>
      </w:r>
      <w:r w:rsidRPr="004E1630">
        <w:rPr>
          <w:sz w:val="24"/>
          <w:szCs w:val="24"/>
        </w:rPr>
        <w:t>угрозы</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повреждения,</w:t>
      </w:r>
      <w:r w:rsidR="00F86750" w:rsidRPr="004E1630">
        <w:rPr>
          <w:sz w:val="24"/>
          <w:szCs w:val="24"/>
        </w:rPr>
        <w:t xml:space="preserve"> </w:t>
      </w:r>
      <w:r w:rsidRPr="004E1630">
        <w:rPr>
          <w:sz w:val="24"/>
          <w:szCs w:val="24"/>
        </w:rPr>
        <w:t>разрушения</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уничтожения.</w:t>
      </w:r>
    </w:p>
    <w:p w:rsidR="00104372" w:rsidRPr="004E1630" w:rsidRDefault="00104372"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Характер</w:t>
      </w:r>
      <w:r w:rsidR="00F86750" w:rsidRPr="004E1630">
        <w:rPr>
          <w:sz w:val="24"/>
          <w:szCs w:val="24"/>
        </w:rPr>
        <w:t xml:space="preserve"> </w:t>
      </w:r>
      <w:r w:rsidRPr="004E1630">
        <w:rPr>
          <w:sz w:val="24"/>
          <w:szCs w:val="24"/>
        </w:rPr>
        <w:t>использования</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достопримечательного</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ограничения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использование</w:t>
      </w:r>
      <w:r w:rsidR="00F86750" w:rsidRPr="004E1630">
        <w:rPr>
          <w:sz w:val="24"/>
          <w:szCs w:val="24"/>
        </w:rPr>
        <w:t xml:space="preserve"> </w:t>
      </w:r>
      <w:r w:rsidRPr="004E1630">
        <w:rPr>
          <w:sz w:val="24"/>
          <w:szCs w:val="24"/>
        </w:rPr>
        <w:t>данной</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требования</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хозяйственной</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проектированию</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строительству</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достопримечательного</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определяются</w:t>
      </w:r>
      <w:r w:rsidR="00F86750" w:rsidRPr="004E1630">
        <w:rPr>
          <w:sz w:val="24"/>
          <w:szCs w:val="24"/>
        </w:rPr>
        <w:t xml:space="preserve"> </w:t>
      </w:r>
      <w:r w:rsidRPr="004E1630">
        <w:rPr>
          <w:sz w:val="24"/>
          <w:szCs w:val="24"/>
        </w:rPr>
        <w:t>Управлением</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охране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использованию</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Республики</w:t>
      </w:r>
      <w:r w:rsidR="00F86750" w:rsidRPr="004E1630">
        <w:rPr>
          <w:sz w:val="24"/>
          <w:szCs w:val="24"/>
        </w:rPr>
        <w:t xml:space="preserve"> </w:t>
      </w:r>
      <w:r w:rsidRPr="004E1630">
        <w:rPr>
          <w:sz w:val="24"/>
          <w:szCs w:val="24"/>
        </w:rPr>
        <w:t>Адыгея,</w:t>
      </w:r>
      <w:r w:rsidR="00F86750" w:rsidRPr="004E1630">
        <w:rPr>
          <w:sz w:val="24"/>
          <w:szCs w:val="24"/>
        </w:rPr>
        <w:t xml:space="preserve"> </w:t>
      </w:r>
      <w:r w:rsidRPr="004E1630">
        <w:rPr>
          <w:sz w:val="24"/>
          <w:szCs w:val="24"/>
        </w:rPr>
        <w:t>вносятся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правила</w:t>
      </w:r>
      <w:r w:rsidR="00F86750" w:rsidRPr="004E1630">
        <w:rPr>
          <w:sz w:val="24"/>
          <w:szCs w:val="24"/>
        </w:rPr>
        <w:t xml:space="preserve"> </w:t>
      </w:r>
      <w:r w:rsidRPr="004E1630">
        <w:rPr>
          <w:sz w:val="24"/>
          <w:szCs w:val="24"/>
        </w:rPr>
        <w:t>застройки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схемы</w:t>
      </w:r>
      <w:r w:rsidR="00F86750" w:rsidRPr="004E1630">
        <w:rPr>
          <w:sz w:val="24"/>
          <w:szCs w:val="24"/>
        </w:rPr>
        <w:t xml:space="preserve"> </w:t>
      </w:r>
      <w:r w:rsidRPr="004E1630">
        <w:rPr>
          <w:sz w:val="24"/>
          <w:szCs w:val="24"/>
        </w:rPr>
        <w:t>зонирования</w:t>
      </w:r>
      <w:r w:rsidR="00F86750" w:rsidRPr="004E1630">
        <w:rPr>
          <w:sz w:val="24"/>
          <w:szCs w:val="24"/>
        </w:rPr>
        <w:t xml:space="preserve"> </w:t>
      </w:r>
      <w:r w:rsidRPr="004E1630">
        <w:rPr>
          <w:sz w:val="24"/>
          <w:szCs w:val="24"/>
        </w:rPr>
        <w:t>территорий.</w:t>
      </w:r>
    </w:p>
    <w:p w:rsidR="00104372" w:rsidRPr="004E1630" w:rsidRDefault="00104372"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Проектирование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проведение</w:t>
      </w:r>
      <w:r w:rsidR="00F86750" w:rsidRPr="004E1630">
        <w:rPr>
          <w:sz w:val="24"/>
          <w:szCs w:val="24"/>
        </w:rPr>
        <w:t xml:space="preserve"> </w:t>
      </w:r>
      <w:r w:rsidRPr="004E1630">
        <w:rPr>
          <w:sz w:val="24"/>
          <w:szCs w:val="24"/>
        </w:rPr>
        <w:t>работ</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сохранению</w:t>
      </w:r>
      <w:r w:rsidR="00F86750" w:rsidRPr="004E1630">
        <w:rPr>
          <w:sz w:val="24"/>
          <w:szCs w:val="24"/>
        </w:rPr>
        <w:t xml:space="preserve"> </w:t>
      </w:r>
      <w:r w:rsidRPr="004E1630">
        <w:rPr>
          <w:sz w:val="24"/>
          <w:szCs w:val="24"/>
        </w:rPr>
        <w:t>памятника</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ансамбля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территорий,</w:t>
      </w:r>
      <w:r w:rsidR="00F86750" w:rsidRPr="004E1630">
        <w:rPr>
          <w:sz w:val="24"/>
          <w:szCs w:val="24"/>
        </w:rPr>
        <w:t xml:space="preserve"> </w:t>
      </w:r>
      <w:r w:rsidRPr="004E1630">
        <w:rPr>
          <w:sz w:val="24"/>
          <w:szCs w:val="24"/>
        </w:rPr>
        <w:t>проектирование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проведение</w:t>
      </w:r>
      <w:r w:rsidR="00F86750" w:rsidRPr="004E1630">
        <w:rPr>
          <w:sz w:val="24"/>
          <w:szCs w:val="24"/>
        </w:rPr>
        <w:t xml:space="preserve"> </w:t>
      </w:r>
      <w:r w:rsidRPr="004E1630">
        <w:rPr>
          <w:sz w:val="24"/>
          <w:szCs w:val="24"/>
        </w:rPr>
        <w:t>землеустроительных,</w:t>
      </w:r>
      <w:r w:rsidR="00F86750" w:rsidRPr="004E1630">
        <w:rPr>
          <w:sz w:val="24"/>
          <w:szCs w:val="24"/>
        </w:rPr>
        <w:t xml:space="preserve"> </w:t>
      </w:r>
      <w:r w:rsidRPr="004E1630">
        <w:rPr>
          <w:sz w:val="24"/>
          <w:szCs w:val="24"/>
        </w:rPr>
        <w:t>земляных,</w:t>
      </w:r>
      <w:r w:rsidR="00F86750" w:rsidRPr="004E1630">
        <w:rPr>
          <w:sz w:val="24"/>
          <w:szCs w:val="24"/>
        </w:rPr>
        <w:t xml:space="preserve"> </w:t>
      </w:r>
      <w:r w:rsidRPr="004E1630">
        <w:rPr>
          <w:sz w:val="24"/>
          <w:szCs w:val="24"/>
        </w:rPr>
        <w:t>строительных,</w:t>
      </w:r>
      <w:r w:rsidR="00F86750" w:rsidRPr="004E1630">
        <w:rPr>
          <w:sz w:val="24"/>
          <w:szCs w:val="24"/>
        </w:rPr>
        <w:t xml:space="preserve"> </w:t>
      </w:r>
      <w:r w:rsidRPr="004E1630">
        <w:rPr>
          <w:sz w:val="24"/>
          <w:szCs w:val="24"/>
        </w:rPr>
        <w:t>мелиоративных,</w:t>
      </w:r>
      <w:r w:rsidR="00F86750" w:rsidRPr="004E1630">
        <w:rPr>
          <w:sz w:val="24"/>
          <w:szCs w:val="24"/>
        </w:rPr>
        <w:t xml:space="preserve"> </w:t>
      </w:r>
      <w:r w:rsidRPr="004E1630">
        <w:rPr>
          <w:sz w:val="24"/>
          <w:szCs w:val="24"/>
        </w:rPr>
        <w:t>хозяйственных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иных</w:t>
      </w:r>
      <w:r w:rsidR="00F86750" w:rsidRPr="004E1630">
        <w:rPr>
          <w:sz w:val="24"/>
          <w:szCs w:val="24"/>
        </w:rPr>
        <w:t xml:space="preserve"> </w:t>
      </w:r>
      <w:r w:rsidRPr="004E1630">
        <w:rPr>
          <w:sz w:val="24"/>
          <w:szCs w:val="24"/>
        </w:rPr>
        <w:t>работ</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достопримечательного</w:t>
      </w:r>
      <w:r w:rsidR="00F86750" w:rsidRPr="004E1630">
        <w:rPr>
          <w:sz w:val="24"/>
          <w:szCs w:val="24"/>
        </w:rPr>
        <w:t xml:space="preserve"> </w:t>
      </w:r>
      <w:r w:rsidRPr="004E1630">
        <w:rPr>
          <w:sz w:val="24"/>
          <w:szCs w:val="24"/>
        </w:rPr>
        <w:t>места,</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зонах</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представляющих</w:t>
      </w:r>
      <w:r w:rsidR="00F86750" w:rsidRPr="004E1630">
        <w:rPr>
          <w:sz w:val="24"/>
          <w:szCs w:val="24"/>
        </w:rPr>
        <w:t xml:space="preserve"> </w:t>
      </w:r>
      <w:r w:rsidRPr="004E1630">
        <w:rPr>
          <w:sz w:val="24"/>
          <w:szCs w:val="24"/>
        </w:rPr>
        <w:t>собой</w:t>
      </w:r>
      <w:r w:rsidR="00F86750" w:rsidRPr="004E1630">
        <w:rPr>
          <w:sz w:val="24"/>
          <w:szCs w:val="24"/>
        </w:rPr>
        <w:t xml:space="preserve"> </w:t>
      </w:r>
      <w:r w:rsidRPr="004E1630">
        <w:rPr>
          <w:sz w:val="24"/>
          <w:szCs w:val="24"/>
        </w:rPr>
        <w:t>историко-культурную</w:t>
      </w:r>
      <w:r w:rsidR="00F86750" w:rsidRPr="004E1630">
        <w:rPr>
          <w:sz w:val="24"/>
          <w:szCs w:val="24"/>
        </w:rPr>
        <w:t xml:space="preserve"> </w:t>
      </w:r>
      <w:r w:rsidRPr="004E1630">
        <w:rPr>
          <w:sz w:val="24"/>
          <w:szCs w:val="24"/>
        </w:rPr>
        <w:t>ценность,</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осуществляются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согласованию</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республиканским</w:t>
      </w:r>
      <w:r w:rsidR="00F86750" w:rsidRPr="004E1630">
        <w:rPr>
          <w:sz w:val="24"/>
          <w:szCs w:val="24"/>
        </w:rPr>
        <w:t xml:space="preserve"> </w:t>
      </w:r>
      <w:r w:rsidRPr="004E1630">
        <w:rPr>
          <w:sz w:val="24"/>
          <w:szCs w:val="24"/>
        </w:rPr>
        <w:t>органом</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p>
    <w:p w:rsidR="00104372" w:rsidRPr="004E1630" w:rsidRDefault="00104372" w:rsidP="0028053E">
      <w:pPr>
        <w:ind w:firstLine="709"/>
        <w:jc w:val="both"/>
        <w:rPr>
          <w:sz w:val="24"/>
          <w:szCs w:val="24"/>
        </w:rPr>
      </w:pPr>
      <w:r w:rsidRPr="004E1630">
        <w:rPr>
          <w:sz w:val="24"/>
          <w:szCs w:val="24"/>
        </w:rPr>
        <w:t>5.</w:t>
      </w:r>
      <w:r w:rsidR="00F86750" w:rsidRPr="004E1630">
        <w:rPr>
          <w:sz w:val="24"/>
          <w:szCs w:val="24"/>
        </w:rPr>
        <w:t xml:space="preserve"> </w:t>
      </w:r>
      <w:r w:rsidRPr="004E1630">
        <w:rPr>
          <w:sz w:val="24"/>
          <w:szCs w:val="24"/>
        </w:rPr>
        <w:t>Земляные,</w:t>
      </w:r>
      <w:r w:rsidR="00F86750" w:rsidRPr="004E1630">
        <w:rPr>
          <w:sz w:val="24"/>
          <w:szCs w:val="24"/>
        </w:rPr>
        <w:t xml:space="preserve"> </w:t>
      </w:r>
      <w:r w:rsidRPr="004E1630">
        <w:rPr>
          <w:sz w:val="24"/>
          <w:szCs w:val="24"/>
        </w:rPr>
        <w:t>строительные,</w:t>
      </w:r>
      <w:r w:rsidR="00F86750" w:rsidRPr="004E1630">
        <w:rPr>
          <w:sz w:val="24"/>
          <w:szCs w:val="24"/>
        </w:rPr>
        <w:t xml:space="preserve"> </w:t>
      </w:r>
      <w:r w:rsidRPr="004E1630">
        <w:rPr>
          <w:sz w:val="24"/>
          <w:szCs w:val="24"/>
        </w:rPr>
        <w:t>мелиоративные,</w:t>
      </w:r>
      <w:r w:rsidR="00F86750" w:rsidRPr="004E1630">
        <w:rPr>
          <w:sz w:val="24"/>
          <w:szCs w:val="24"/>
        </w:rPr>
        <w:t xml:space="preserve"> </w:t>
      </w:r>
      <w:r w:rsidRPr="004E1630">
        <w:rPr>
          <w:sz w:val="24"/>
          <w:szCs w:val="24"/>
        </w:rPr>
        <w:t>хозяйственные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иные</w:t>
      </w:r>
      <w:r w:rsidR="00F86750" w:rsidRPr="004E1630">
        <w:rPr>
          <w:sz w:val="24"/>
          <w:szCs w:val="24"/>
        </w:rPr>
        <w:t xml:space="preserve"> </w:t>
      </w:r>
      <w:r w:rsidRPr="004E1630">
        <w:rPr>
          <w:sz w:val="24"/>
          <w:szCs w:val="24"/>
        </w:rPr>
        <w:t>работы</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немедленно</w:t>
      </w:r>
      <w:r w:rsidR="00F86750" w:rsidRPr="004E1630">
        <w:rPr>
          <w:sz w:val="24"/>
          <w:szCs w:val="24"/>
        </w:rPr>
        <w:t xml:space="preserve"> </w:t>
      </w:r>
      <w:r w:rsidRPr="004E1630">
        <w:rPr>
          <w:sz w:val="24"/>
          <w:szCs w:val="24"/>
        </w:rPr>
        <w:t>приостановлены</w:t>
      </w:r>
      <w:r w:rsidR="00F86750" w:rsidRPr="004E1630">
        <w:rPr>
          <w:sz w:val="24"/>
          <w:szCs w:val="24"/>
        </w:rPr>
        <w:t xml:space="preserve"> </w:t>
      </w:r>
      <w:r w:rsidRPr="004E1630">
        <w:rPr>
          <w:sz w:val="24"/>
          <w:szCs w:val="24"/>
        </w:rPr>
        <w:t>исполнителем</w:t>
      </w:r>
      <w:r w:rsidR="00F86750" w:rsidRPr="004E1630">
        <w:rPr>
          <w:sz w:val="24"/>
          <w:szCs w:val="24"/>
        </w:rPr>
        <w:t xml:space="preserve"> </w:t>
      </w:r>
      <w:r w:rsidRPr="004E1630">
        <w:rPr>
          <w:sz w:val="24"/>
          <w:szCs w:val="24"/>
        </w:rPr>
        <w:t>работ</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случае</w:t>
      </w:r>
      <w:r w:rsidR="00F86750" w:rsidRPr="004E1630">
        <w:rPr>
          <w:sz w:val="24"/>
          <w:szCs w:val="24"/>
        </w:rPr>
        <w:t xml:space="preserve"> </w:t>
      </w:r>
      <w:r w:rsidRPr="004E1630">
        <w:rPr>
          <w:sz w:val="24"/>
          <w:szCs w:val="24"/>
        </w:rPr>
        <w:t>обнаружения</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обладающего</w:t>
      </w:r>
      <w:r w:rsidR="00F86750" w:rsidRPr="004E1630">
        <w:rPr>
          <w:sz w:val="24"/>
          <w:szCs w:val="24"/>
        </w:rPr>
        <w:t xml:space="preserve"> </w:t>
      </w:r>
      <w:r w:rsidRPr="004E1630">
        <w:rPr>
          <w:sz w:val="24"/>
          <w:szCs w:val="24"/>
        </w:rPr>
        <w:t>признаками</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Исполнитель</w:t>
      </w:r>
      <w:r w:rsidR="00F86750" w:rsidRPr="004E1630">
        <w:rPr>
          <w:sz w:val="24"/>
          <w:szCs w:val="24"/>
        </w:rPr>
        <w:t xml:space="preserve"> </w:t>
      </w:r>
      <w:r w:rsidRPr="004E1630">
        <w:rPr>
          <w:sz w:val="24"/>
          <w:szCs w:val="24"/>
        </w:rPr>
        <w:t>работ</w:t>
      </w:r>
      <w:r w:rsidR="00F86750" w:rsidRPr="004E1630">
        <w:rPr>
          <w:sz w:val="24"/>
          <w:szCs w:val="24"/>
        </w:rPr>
        <w:t xml:space="preserve"> </w:t>
      </w:r>
      <w:r w:rsidRPr="004E1630">
        <w:rPr>
          <w:sz w:val="24"/>
          <w:szCs w:val="24"/>
        </w:rPr>
        <w:t>обязан</w:t>
      </w:r>
      <w:r w:rsidR="00F86750" w:rsidRPr="004E1630">
        <w:rPr>
          <w:sz w:val="24"/>
          <w:szCs w:val="24"/>
        </w:rPr>
        <w:t xml:space="preserve"> </w:t>
      </w:r>
      <w:r w:rsidRPr="004E1630">
        <w:rPr>
          <w:sz w:val="24"/>
          <w:szCs w:val="24"/>
        </w:rPr>
        <w:t>проинформировать</w:t>
      </w:r>
      <w:r w:rsidR="00F86750" w:rsidRPr="004E1630">
        <w:rPr>
          <w:sz w:val="24"/>
          <w:szCs w:val="24"/>
        </w:rPr>
        <w:t xml:space="preserve"> </w:t>
      </w:r>
      <w:r w:rsidRPr="004E1630">
        <w:rPr>
          <w:sz w:val="24"/>
          <w:szCs w:val="24"/>
        </w:rPr>
        <w:t>республиканский</w:t>
      </w:r>
      <w:r w:rsidR="00F86750" w:rsidRPr="004E1630">
        <w:rPr>
          <w:sz w:val="24"/>
          <w:szCs w:val="24"/>
        </w:rPr>
        <w:t xml:space="preserve"> </w:t>
      </w:r>
      <w:r w:rsidRPr="004E1630">
        <w:rPr>
          <w:sz w:val="24"/>
          <w:szCs w:val="24"/>
        </w:rPr>
        <w:t>орган</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об</w:t>
      </w:r>
      <w:r w:rsidR="00F86750" w:rsidRPr="004E1630">
        <w:rPr>
          <w:sz w:val="24"/>
          <w:szCs w:val="24"/>
        </w:rPr>
        <w:t xml:space="preserve"> </w:t>
      </w:r>
      <w:r w:rsidRPr="004E1630">
        <w:rPr>
          <w:sz w:val="24"/>
          <w:szCs w:val="24"/>
        </w:rPr>
        <w:t>обнаруженном</w:t>
      </w:r>
      <w:r w:rsidR="00F86750" w:rsidRPr="004E1630">
        <w:rPr>
          <w:sz w:val="24"/>
          <w:szCs w:val="24"/>
        </w:rPr>
        <w:t xml:space="preserve"> </w:t>
      </w:r>
      <w:r w:rsidRPr="004E1630">
        <w:rPr>
          <w:sz w:val="24"/>
          <w:szCs w:val="24"/>
        </w:rPr>
        <w:t>объекте.</w:t>
      </w:r>
    </w:p>
    <w:p w:rsidR="00104372" w:rsidRPr="004E1630" w:rsidRDefault="00104372" w:rsidP="0028053E">
      <w:pPr>
        <w:ind w:firstLine="709"/>
        <w:jc w:val="both"/>
        <w:rPr>
          <w:sz w:val="24"/>
          <w:szCs w:val="24"/>
        </w:rPr>
      </w:pPr>
      <w:r w:rsidRPr="004E1630">
        <w:rPr>
          <w:sz w:val="24"/>
          <w:szCs w:val="24"/>
        </w:rPr>
        <w:t>6.</w:t>
      </w:r>
      <w:r w:rsidR="00F86750" w:rsidRPr="004E1630">
        <w:rPr>
          <w:sz w:val="24"/>
          <w:szCs w:val="24"/>
        </w:rPr>
        <w:t xml:space="preserve"> </w:t>
      </w:r>
      <w:r w:rsidRPr="004E1630">
        <w:rPr>
          <w:sz w:val="24"/>
          <w:szCs w:val="24"/>
        </w:rPr>
        <w:t>Работы,</w:t>
      </w:r>
      <w:r w:rsidR="00F86750" w:rsidRPr="004E1630">
        <w:rPr>
          <w:sz w:val="24"/>
          <w:szCs w:val="24"/>
        </w:rPr>
        <w:t xml:space="preserve"> </w:t>
      </w:r>
      <w:r w:rsidRPr="004E1630">
        <w:rPr>
          <w:sz w:val="24"/>
          <w:szCs w:val="24"/>
        </w:rPr>
        <w:t>указанные</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пункте</w:t>
      </w:r>
      <w:r w:rsidR="00F86750" w:rsidRPr="004E1630">
        <w:rPr>
          <w:sz w:val="24"/>
          <w:szCs w:val="24"/>
        </w:rPr>
        <w:t xml:space="preserve"> </w:t>
      </w:r>
      <w:r w:rsidRPr="004E1630">
        <w:rPr>
          <w:sz w:val="24"/>
          <w:szCs w:val="24"/>
        </w:rPr>
        <w:t>5</w:t>
      </w:r>
      <w:r w:rsidR="00F86750" w:rsidRPr="004E1630">
        <w:rPr>
          <w:sz w:val="24"/>
          <w:szCs w:val="24"/>
        </w:rPr>
        <w:t xml:space="preserve"> </w:t>
      </w:r>
      <w:r w:rsidRPr="004E1630">
        <w:rPr>
          <w:sz w:val="24"/>
          <w:szCs w:val="24"/>
        </w:rPr>
        <w:t>настоящей</w:t>
      </w:r>
      <w:r w:rsidR="00F86750" w:rsidRPr="004E1630">
        <w:rPr>
          <w:sz w:val="24"/>
          <w:szCs w:val="24"/>
        </w:rPr>
        <w:t xml:space="preserve"> </w:t>
      </w:r>
      <w:r w:rsidRPr="004E1630">
        <w:rPr>
          <w:sz w:val="24"/>
          <w:szCs w:val="24"/>
        </w:rPr>
        <w:t>статьи,</w:t>
      </w:r>
      <w:r w:rsidR="00F86750" w:rsidRPr="004E1630">
        <w:rPr>
          <w:sz w:val="24"/>
          <w:szCs w:val="24"/>
        </w:rPr>
        <w:t xml:space="preserve"> </w:t>
      </w:r>
      <w:r w:rsidRPr="004E1630">
        <w:rPr>
          <w:sz w:val="24"/>
          <w:szCs w:val="24"/>
        </w:rPr>
        <w:t>а</w:t>
      </w:r>
      <w:r w:rsidR="00F86750" w:rsidRPr="004E1630">
        <w:rPr>
          <w:sz w:val="24"/>
          <w:szCs w:val="24"/>
        </w:rPr>
        <w:t xml:space="preserve"> </w:t>
      </w:r>
      <w:r w:rsidRPr="004E1630">
        <w:rPr>
          <w:sz w:val="24"/>
          <w:szCs w:val="24"/>
        </w:rPr>
        <w:t>также</w:t>
      </w:r>
      <w:r w:rsidR="00F86750" w:rsidRPr="004E1630">
        <w:rPr>
          <w:sz w:val="24"/>
          <w:szCs w:val="24"/>
        </w:rPr>
        <w:t xml:space="preserve"> </w:t>
      </w:r>
      <w:r w:rsidRPr="004E1630">
        <w:rPr>
          <w:sz w:val="24"/>
          <w:szCs w:val="24"/>
        </w:rPr>
        <w:t>работы,</w:t>
      </w:r>
      <w:r w:rsidR="00F86750" w:rsidRPr="004E1630">
        <w:rPr>
          <w:sz w:val="24"/>
          <w:szCs w:val="24"/>
        </w:rPr>
        <w:t xml:space="preserve"> </w:t>
      </w:r>
      <w:r w:rsidRPr="004E1630">
        <w:rPr>
          <w:sz w:val="24"/>
          <w:szCs w:val="24"/>
        </w:rPr>
        <w:t>проведение</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может</w:t>
      </w:r>
      <w:r w:rsidR="00F86750" w:rsidRPr="004E1630">
        <w:rPr>
          <w:sz w:val="24"/>
          <w:szCs w:val="24"/>
        </w:rPr>
        <w:t xml:space="preserve"> </w:t>
      </w:r>
      <w:r w:rsidRPr="004E1630">
        <w:rPr>
          <w:sz w:val="24"/>
          <w:szCs w:val="24"/>
        </w:rPr>
        <w:t>ухудшить</w:t>
      </w:r>
      <w:r w:rsidR="00F86750" w:rsidRPr="004E1630">
        <w:rPr>
          <w:sz w:val="24"/>
          <w:szCs w:val="24"/>
        </w:rPr>
        <w:t xml:space="preserve"> </w:t>
      </w:r>
      <w:r w:rsidRPr="004E1630">
        <w:rPr>
          <w:sz w:val="24"/>
          <w:szCs w:val="24"/>
        </w:rPr>
        <w:t>состояние</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нарушить</w:t>
      </w:r>
      <w:r w:rsidR="00F86750" w:rsidRPr="004E1630">
        <w:rPr>
          <w:sz w:val="24"/>
          <w:szCs w:val="24"/>
        </w:rPr>
        <w:t xml:space="preserve"> </w:t>
      </w:r>
      <w:r w:rsidRPr="004E1630">
        <w:rPr>
          <w:sz w:val="24"/>
          <w:szCs w:val="24"/>
        </w:rPr>
        <w:t>его</w:t>
      </w:r>
      <w:r w:rsidR="00F86750" w:rsidRPr="004E1630">
        <w:rPr>
          <w:sz w:val="24"/>
          <w:szCs w:val="24"/>
        </w:rPr>
        <w:t xml:space="preserve"> </w:t>
      </w:r>
      <w:r w:rsidRPr="004E1630">
        <w:rPr>
          <w:sz w:val="24"/>
          <w:szCs w:val="24"/>
        </w:rPr>
        <w:t>целостность</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сохранность,</w:t>
      </w:r>
      <w:r w:rsidR="00F86750" w:rsidRPr="004E1630">
        <w:rPr>
          <w:sz w:val="24"/>
          <w:szCs w:val="24"/>
        </w:rPr>
        <w:t xml:space="preserve"> </w:t>
      </w:r>
      <w:r w:rsidRPr="004E1630">
        <w:rPr>
          <w:sz w:val="24"/>
          <w:szCs w:val="24"/>
        </w:rPr>
        <w:t>должны</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немедленно</w:t>
      </w:r>
      <w:r w:rsidR="00F86750" w:rsidRPr="004E1630">
        <w:rPr>
          <w:sz w:val="24"/>
          <w:szCs w:val="24"/>
        </w:rPr>
        <w:t xml:space="preserve"> </w:t>
      </w:r>
      <w:r w:rsidRPr="004E1630">
        <w:rPr>
          <w:sz w:val="24"/>
          <w:szCs w:val="24"/>
        </w:rPr>
        <w:t>приостановлены</w:t>
      </w:r>
      <w:r w:rsidR="00F86750" w:rsidRPr="004E1630">
        <w:rPr>
          <w:sz w:val="24"/>
          <w:szCs w:val="24"/>
        </w:rPr>
        <w:t xml:space="preserve"> </w:t>
      </w:r>
      <w:r w:rsidRPr="004E1630">
        <w:rPr>
          <w:sz w:val="24"/>
          <w:szCs w:val="24"/>
        </w:rPr>
        <w:t>заказчиком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исполнителем</w:t>
      </w:r>
      <w:r w:rsidR="00F86750" w:rsidRPr="004E1630">
        <w:rPr>
          <w:sz w:val="24"/>
          <w:szCs w:val="24"/>
        </w:rPr>
        <w:t xml:space="preserve"> </w:t>
      </w:r>
      <w:r w:rsidRPr="004E1630">
        <w:rPr>
          <w:sz w:val="24"/>
          <w:szCs w:val="24"/>
        </w:rPr>
        <w:t>работ</w:t>
      </w:r>
      <w:r w:rsidR="00F86750" w:rsidRPr="004E1630">
        <w:rPr>
          <w:sz w:val="24"/>
          <w:szCs w:val="24"/>
        </w:rPr>
        <w:t xml:space="preserve"> </w:t>
      </w:r>
      <w:r w:rsidRPr="004E1630">
        <w:rPr>
          <w:sz w:val="24"/>
          <w:szCs w:val="24"/>
        </w:rPr>
        <w:t>после</w:t>
      </w:r>
      <w:r w:rsidR="00F86750" w:rsidRPr="004E1630">
        <w:rPr>
          <w:sz w:val="24"/>
          <w:szCs w:val="24"/>
        </w:rPr>
        <w:t xml:space="preserve"> </w:t>
      </w:r>
      <w:r w:rsidRPr="004E1630">
        <w:rPr>
          <w:sz w:val="24"/>
          <w:szCs w:val="24"/>
        </w:rPr>
        <w:t>получения</w:t>
      </w:r>
      <w:r w:rsidR="00F86750" w:rsidRPr="004E1630">
        <w:rPr>
          <w:sz w:val="24"/>
          <w:szCs w:val="24"/>
        </w:rPr>
        <w:t xml:space="preserve"> </w:t>
      </w:r>
      <w:r w:rsidRPr="004E1630">
        <w:rPr>
          <w:sz w:val="24"/>
          <w:szCs w:val="24"/>
        </w:rPr>
        <w:t>письменного</w:t>
      </w:r>
      <w:r w:rsidR="00F86750" w:rsidRPr="004E1630">
        <w:rPr>
          <w:sz w:val="24"/>
          <w:szCs w:val="24"/>
        </w:rPr>
        <w:t xml:space="preserve"> </w:t>
      </w:r>
      <w:r w:rsidRPr="004E1630">
        <w:rPr>
          <w:sz w:val="24"/>
          <w:szCs w:val="24"/>
        </w:rPr>
        <w:t>предписания</w:t>
      </w:r>
      <w:r w:rsidR="00F86750" w:rsidRPr="004E1630">
        <w:rPr>
          <w:sz w:val="24"/>
          <w:szCs w:val="24"/>
        </w:rPr>
        <w:t xml:space="preserve"> </w:t>
      </w:r>
      <w:r w:rsidRPr="004E1630">
        <w:rPr>
          <w:sz w:val="24"/>
          <w:szCs w:val="24"/>
        </w:rPr>
        <w:t>республиканского</w:t>
      </w:r>
      <w:r w:rsidR="00F86750" w:rsidRPr="004E1630">
        <w:rPr>
          <w:sz w:val="24"/>
          <w:szCs w:val="24"/>
        </w:rPr>
        <w:t xml:space="preserve"> </w:t>
      </w:r>
      <w:r w:rsidRPr="004E1630">
        <w:rPr>
          <w:sz w:val="24"/>
          <w:szCs w:val="24"/>
        </w:rPr>
        <w:t>органа</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либо</w:t>
      </w:r>
      <w:r w:rsidR="00F86750" w:rsidRPr="004E1630">
        <w:rPr>
          <w:sz w:val="24"/>
          <w:szCs w:val="24"/>
        </w:rPr>
        <w:t xml:space="preserve"> </w:t>
      </w:r>
      <w:r w:rsidRPr="004E1630">
        <w:rPr>
          <w:sz w:val="24"/>
          <w:szCs w:val="24"/>
        </w:rPr>
        <w:t>федерального</w:t>
      </w:r>
      <w:r w:rsidR="00F86750" w:rsidRPr="004E1630">
        <w:rPr>
          <w:sz w:val="24"/>
          <w:szCs w:val="24"/>
        </w:rPr>
        <w:t xml:space="preserve"> </w:t>
      </w:r>
      <w:r w:rsidRPr="004E1630">
        <w:rPr>
          <w:sz w:val="24"/>
          <w:szCs w:val="24"/>
        </w:rPr>
        <w:t>органа</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p>
    <w:p w:rsidR="00104372" w:rsidRPr="004E1630" w:rsidRDefault="00104372" w:rsidP="0028053E">
      <w:pPr>
        <w:ind w:firstLine="709"/>
        <w:jc w:val="both"/>
        <w:rPr>
          <w:sz w:val="24"/>
          <w:szCs w:val="24"/>
        </w:rPr>
      </w:pPr>
      <w:r w:rsidRPr="004E1630">
        <w:rPr>
          <w:sz w:val="24"/>
          <w:szCs w:val="24"/>
        </w:rPr>
        <w:t>7.</w:t>
      </w:r>
      <w:r w:rsidR="00F86750" w:rsidRPr="004E1630">
        <w:rPr>
          <w:sz w:val="24"/>
          <w:szCs w:val="24"/>
        </w:rPr>
        <w:t xml:space="preserve"> </w:t>
      </w:r>
      <w:r w:rsidRPr="004E1630">
        <w:rPr>
          <w:sz w:val="24"/>
          <w:szCs w:val="24"/>
        </w:rPr>
        <w:t>После</w:t>
      </w:r>
      <w:r w:rsidR="00F86750" w:rsidRPr="004E1630">
        <w:rPr>
          <w:sz w:val="24"/>
          <w:szCs w:val="24"/>
        </w:rPr>
        <w:t xml:space="preserve"> </w:t>
      </w:r>
      <w:r w:rsidRPr="004E1630">
        <w:rPr>
          <w:sz w:val="24"/>
          <w:szCs w:val="24"/>
        </w:rPr>
        <w:t>принятия</w:t>
      </w:r>
      <w:r w:rsidR="00F86750" w:rsidRPr="004E1630">
        <w:rPr>
          <w:sz w:val="24"/>
          <w:szCs w:val="24"/>
        </w:rPr>
        <w:t xml:space="preserve"> </w:t>
      </w:r>
      <w:r w:rsidRPr="004E1630">
        <w:rPr>
          <w:sz w:val="24"/>
          <w:szCs w:val="24"/>
        </w:rPr>
        <w:t>мер</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ликвидации</w:t>
      </w:r>
      <w:r w:rsidR="00F86750" w:rsidRPr="004E1630">
        <w:rPr>
          <w:sz w:val="24"/>
          <w:szCs w:val="24"/>
        </w:rPr>
        <w:t xml:space="preserve"> </w:t>
      </w:r>
      <w:r w:rsidRPr="004E1630">
        <w:rPr>
          <w:sz w:val="24"/>
          <w:szCs w:val="24"/>
        </w:rPr>
        <w:t>опасности</w:t>
      </w:r>
      <w:r w:rsidR="00F86750" w:rsidRPr="004E1630">
        <w:rPr>
          <w:sz w:val="24"/>
          <w:szCs w:val="24"/>
        </w:rPr>
        <w:t xml:space="preserve"> </w:t>
      </w:r>
      <w:r w:rsidRPr="004E1630">
        <w:rPr>
          <w:sz w:val="24"/>
          <w:szCs w:val="24"/>
        </w:rPr>
        <w:t>разрушения</w:t>
      </w:r>
      <w:r w:rsidR="00F86750" w:rsidRPr="004E1630">
        <w:rPr>
          <w:sz w:val="24"/>
          <w:szCs w:val="24"/>
        </w:rPr>
        <w:t xml:space="preserve"> </w:t>
      </w:r>
      <w:r w:rsidRPr="004E1630">
        <w:rPr>
          <w:sz w:val="24"/>
          <w:szCs w:val="24"/>
        </w:rPr>
        <w:t>обнаруженного</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обладающего</w:t>
      </w:r>
      <w:r w:rsidR="00F86750" w:rsidRPr="004E1630">
        <w:rPr>
          <w:sz w:val="24"/>
          <w:szCs w:val="24"/>
        </w:rPr>
        <w:t xml:space="preserve"> </w:t>
      </w:r>
      <w:r w:rsidRPr="004E1630">
        <w:rPr>
          <w:sz w:val="24"/>
          <w:szCs w:val="24"/>
        </w:rPr>
        <w:t>признаками</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после</w:t>
      </w:r>
      <w:r w:rsidR="00F86750" w:rsidRPr="004E1630">
        <w:rPr>
          <w:sz w:val="24"/>
          <w:szCs w:val="24"/>
        </w:rPr>
        <w:t xml:space="preserve"> </w:t>
      </w:r>
      <w:r w:rsidRPr="004E1630">
        <w:rPr>
          <w:sz w:val="24"/>
          <w:szCs w:val="24"/>
        </w:rPr>
        <w:t>устранения</w:t>
      </w:r>
      <w:r w:rsidR="00F86750" w:rsidRPr="004E1630">
        <w:rPr>
          <w:sz w:val="24"/>
          <w:szCs w:val="24"/>
        </w:rPr>
        <w:t xml:space="preserve"> </w:t>
      </w:r>
      <w:r w:rsidRPr="004E1630">
        <w:rPr>
          <w:sz w:val="24"/>
          <w:szCs w:val="24"/>
        </w:rPr>
        <w:t>угрозы</w:t>
      </w:r>
      <w:r w:rsidR="00F86750" w:rsidRPr="004E1630">
        <w:rPr>
          <w:sz w:val="24"/>
          <w:szCs w:val="24"/>
        </w:rPr>
        <w:t xml:space="preserve"> </w:t>
      </w:r>
      <w:r w:rsidRPr="004E1630">
        <w:rPr>
          <w:sz w:val="24"/>
          <w:szCs w:val="24"/>
        </w:rPr>
        <w:t>нарушения</w:t>
      </w:r>
      <w:r w:rsidR="00F86750" w:rsidRPr="004E1630">
        <w:rPr>
          <w:sz w:val="24"/>
          <w:szCs w:val="24"/>
        </w:rPr>
        <w:t xml:space="preserve"> </w:t>
      </w:r>
      <w:r w:rsidRPr="004E1630">
        <w:rPr>
          <w:sz w:val="24"/>
          <w:szCs w:val="24"/>
        </w:rPr>
        <w:t>целостности</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сохранности</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приостановленные</w:t>
      </w:r>
      <w:r w:rsidR="00F86750" w:rsidRPr="004E1630">
        <w:rPr>
          <w:sz w:val="24"/>
          <w:szCs w:val="24"/>
        </w:rPr>
        <w:t xml:space="preserve"> </w:t>
      </w:r>
      <w:r w:rsidRPr="004E1630">
        <w:rPr>
          <w:sz w:val="24"/>
          <w:szCs w:val="24"/>
        </w:rPr>
        <w:t>работы</w:t>
      </w:r>
      <w:r w:rsidR="00F86750" w:rsidRPr="004E1630">
        <w:rPr>
          <w:sz w:val="24"/>
          <w:szCs w:val="24"/>
        </w:rPr>
        <w:t xml:space="preserve"> </w:t>
      </w:r>
      <w:r w:rsidRPr="004E1630">
        <w:rPr>
          <w:sz w:val="24"/>
          <w:szCs w:val="24"/>
        </w:rPr>
        <w:t>могут</w:t>
      </w:r>
      <w:r w:rsidR="00F86750" w:rsidRPr="004E1630">
        <w:rPr>
          <w:sz w:val="24"/>
          <w:szCs w:val="24"/>
        </w:rPr>
        <w:t xml:space="preserve"> </w:t>
      </w:r>
      <w:r w:rsidRPr="004E1630">
        <w:rPr>
          <w:sz w:val="24"/>
          <w:szCs w:val="24"/>
        </w:rPr>
        <w:t>быть</w:t>
      </w:r>
      <w:r w:rsidR="00F86750" w:rsidRPr="004E1630">
        <w:rPr>
          <w:sz w:val="24"/>
          <w:szCs w:val="24"/>
        </w:rPr>
        <w:t xml:space="preserve"> </w:t>
      </w:r>
      <w:r w:rsidRPr="004E1630">
        <w:rPr>
          <w:sz w:val="24"/>
          <w:szCs w:val="24"/>
        </w:rPr>
        <w:t>возобновлены</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письменному</w:t>
      </w:r>
      <w:r w:rsidR="00F86750" w:rsidRPr="004E1630">
        <w:rPr>
          <w:sz w:val="24"/>
          <w:szCs w:val="24"/>
        </w:rPr>
        <w:t xml:space="preserve"> </w:t>
      </w:r>
      <w:r w:rsidRPr="004E1630">
        <w:rPr>
          <w:sz w:val="24"/>
          <w:szCs w:val="24"/>
        </w:rPr>
        <w:t>разрешению</w:t>
      </w:r>
      <w:r w:rsidR="00F86750" w:rsidRPr="004E1630">
        <w:rPr>
          <w:sz w:val="24"/>
          <w:szCs w:val="24"/>
        </w:rPr>
        <w:t xml:space="preserve"> </w:t>
      </w:r>
      <w:r w:rsidRPr="004E1630">
        <w:rPr>
          <w:sz w:val="24"/>
          <w:szCs w:val="24"/>
        </w:rPr>
        <w:t>соответствующего</w:t>
      </w:r>
      <w:r w:rsidR="00F86750" w:rsidRPr="004E1630">
        <w:rPr>
          <w:sz w:val="24"/>
          <w:szCs w:val="24"/>
        </w:rPr>
        <w:t xml:space="preserve"> </w:t>
      </w:r>
      <w:r w:rsidRPr="004E1630">
        <w:rPr>
          <w:sz w:val="24"/>
          <w:szCs w:val="24"/>
        </w:rPr>
        <w:t>органа</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культурного</w:t>
      </w:r>
      <w:r w:rsidR="00F86750" w:rsidRPr="004E1630">
        <w:rPr>
          <w:sz w:val="24"/>
          <w:szCs w:val="24"/>
        </w:rPr>
        <w:t xml:space="preserve"> </w:t>
      </w:r>
      <w:r w:rsidRPr="004E1630">
        <w:rPr>
          <w:sz w:val="24"/>
          <w:szCs w:val="24"/>
        </w:rPr>
        <w:t>наследия,</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предписанию</w:t>
      </w:r>
      <w:r w:rsidR="00F86750" w:rsidRPr="004E1630">
        <w:rPr>
          <w:sz w:val="24"/>
          <w:szCs w:val="24"/>
        </w:rPr>
        <w:t xml:space="preserve"> </w:t>
      </w:r>
      <w:r w:rsidRPr="004E1630">
        <w:rPr>
          <w:sz w:val="24"/>
          <w:szCs w:val="24"/>
        </w:rPr>
        <w:t>которого</w:t>
      </w:r>
      <w:r w:rsidR="00F86750" w:rsidRPr="004E1630">
        <w:rPr>
          <w:sz w:val="24"/>
          <w:szCs w:val="24"/>
        </w:rPr>
        <w:t xml:space="preserve"> </w:t>
      </w:r>
      <w:r w:rsidRPr="004E1630">
        <w:rPr>
          <w:sz w:val="24"/>
          <w:szCs w:val="24"/>
        </w:rPr>
        <w:t>работы</w:t>
      </w:r>
      <w:r w:rsidR="00F86750" w:rsidRPr="004E1630">
        <w:rPr>
          <w:sz w:val="24"/>
          <w:szCs w:val="24"/>
        </w:rPr>
        <w:t xml:space="preserve"> </w:t>
      </w:r>
      <w:r w:rsidRPr="004E1630">
        <w:rPr>
          <w:sz w:val="24"/>
          <w:szCs w:val="24"/>
        </w:rPr>
        <w:t>были</w:t>
      </w:r>
      <w:r w:rsidR="00F86750" w:rsidRPr="004E1630">
        <w:rPr>
          <w:sz w:val="24"/>
          <w:szCs w:val="24"/>
        </w:rPr>
        <w:t xml:space="preserve"> </w:t>
      </w:r>
      <w:r w:rsidRPr="004E1630">
        <w:rPr>
          <w:sz w:val="24"/>
          <w:szCs w:val="24"/>
        </w:rPr>
        <w:t>приостановлены.</w:t>
      </w:r>
    </w:p>
    <w:p w:rsidR="00104372" w:rsidRPr="004E1630" w:rsidRDefault="00104372" w:rsidP="0028053E">
      <w:pPr>
        <w:ind w:firstLine="709"/>
        <w:jc w:val="both"/>
        <w:rPr>
          <w:b/>
          <w:sz w:val="24"/>
          <w:szCs w:val="24"/>
        </w:rPr>
      </w:pPr>
      <w:r w:rsidRPr="004E1630">
        <w:rPr>
          <w:b/>
          <w:sz w:val="24"/>
          <w:szCs w:val="24"/>
        </w:rPr>
        <w:t>Описание</w:t>
      </w:r>
      <w:r w:rsidR="00F86750" w:rsidRPr="004E1630">
        <w:rPr>
          <w:b/>
          <w:sz w:val="24"/>
          <w:szCs w:val="24"/>
        </w:rPr>
        <w:t xml:space="preserve"> </w:t>
      </w:r>
      <w:r w:rsidRPr="004E1630">
        <w:rPr>
          <w:b/>
          <w:sz w:val="24"/>
          <w:szCs w:val="24"/>
        </w:rPr>
        <w:t>ограничений</w:t>
      </w:r>
      <w:r w:rsidR="00F86750" w:rsidRPr="004E1630">
        <w:rPr>
          <w:b/>
          <w:sz w:val="24"/>
          <w:szCs w:val="24"/>
        </w:rPr>
        <w:t xml:space="preserve"> </w:t>
      </w:r>
      <w:r w:rsidRPr="004E1630">
        <w:rPr>
          <w:b/>
          <w:sz w:val="24"/>
          <w:szCs w:val="24"/>
        </w:rPr>
        <w:t>в</w:t>
      </w:r>
      <w:r w:rsidR="00F86750" w:rsidRPr="004E1630">
        <w:rPr>
          <w:b/>
          <w:sz w:val="24"/>
          <w:szCs w:val="24"/>
        </w:rPr>
        <w:t xml:space="preserve"> </w:t>
      </w:r>
      <w:r w:rsidRPr="004E1630">
        <w:rPr>
          <w:b/>
          <w:sz w:val="24"/>
          <w:szCs w:val="24"/>
        </w:rPr>
        <w:t>зонах</w:t>
      </w:r>
      <w:r w:rsidR="00F86750" w:rsidRPr="004E1630">
        <w:rPr>
          <w:b/>
          <w:sz w:val="24"/>
          <w:szCs w:val="24"/>
        </w:rPr>
        <w:t xml:space="preserve"> </w:t>
      </w:r>
      <w:r w:rsidRPr="004E1630">
        <w:rPr>
          <w:b/>
          <w:sz w:val="24"/>
          <w:szCs w:val="24"/>
        </w:rPr>
        <w:t>чрезвычайных</w:t>
      </w:r>
      <w:r w:rsidR="00F86750" w:rsidRPr="004E1630">
        <w:rPr>
          <w:b/>
          <w:sz w:val="24"/>
          <w:szCs w:val="24"/>
        </w:rPr>
        <w:t xml:space="preserve"> </w:t>
      </w:r>
      <w:r w:rsidRPr="004E1630">
        <w:rPr>
          <w:b/>
          <w:sz w:val="24"/>
          <w:szCs w:val="24"/>
        </w:rPr>
        <w:t>ситуаций</w:t>
      </w:r>
      <w:r w:rsidR="00F86750" w:rsidRPr="004E1630">
        <w:rPr>
          <w:b/>
          <w:sz w:val="24"/>
          <w:szCs w:val="24"/>
        </w:rPr>
        <w:t xml:space="preserve"> </w:t>
      </w:r>
      <w:r w:rsidRPr="004E1630">
        <w:rPr>
          <w:b/>
          <w:sz w:val="24"/>
          <w:szCs w:val="24"/>
        </w:rPr>
        <w:t>на</w:t>
      </w:r>
      <w:r w:rsidR="00F86750" w:rsidRPr="004E1630">
        <w:rPr>
          <w:b/>
          <w:sz w:val="24"/>
          <w:szCs w:val="24"/>
        </w:rPr>
        <w:t xml:space="preserve"> </w:t>
      </w:r>
      <w:r w:rsidRPr="004E1630">
        <w:rPr>
          <w:b/>
          <w:sz w:val="24"/>
          <w:szCs w:val="24"/>
        </w:rPr>
        <w:t>водных</w:t>
      </w:r>
      <w:r w:rsidR="00F86750" w:rsidRPr="004E1630">
        <w:rPr>
          <w:b/>
          <w:sz w:val="24"/>
          <w:szCs w:val="24"/>
        </w:rPr>
        <w:t xml:space="preserve"> </w:t>
      </w:r>
      <w:r w:rsidRPr="004E1630">
        <w:rPr>
          <w:b/>
          <w:sz w:val="24"/>
          <w:szCs w:val="24"/>
        </w:rPr>
        <w:t>объектах</w:t>
      </w:r>
      <w:r w:rsidR="00F86750" w:rsidRPr="004E1630">
        <w:rPr>
          <w:b/>
          <w:sz w:val="24"/>
          <w:szCs w:val="24"/>
        </w:rPr>
        <w:t xml:space="preserve"> </w:t>
      </w:r>
      <w:r w:rsidRPr="004E1630">
        <w:rPr>
          <w:b/>
          <w:sz w:val="24"/>
          <w:szCs w:val="24"/>
        </w:rPr>
        <w:t>(затопление)</w:t>
      </w:r>
    </w:p>
    <w:p w:rsidR="00104372" w:rsidRPr="004E1630" w:rsidRDefault="00104372" w:rsidP="0028053E">
      <w:pPr>
        <w:ind w:firstLine="709"/>
        <w:jc w:val="both"/>
        <w:rPr>
          <w:sz w:val="24"/>
          <w:szCs w:val="24"/>
        </w:rPr>
      </w:pPr>
      <w:r w:rsidRPr="004E1630">
        <w:rPr>
          <w:sz w:val="24"/>
          <w:szCs w:val="24"/>
        </w:rPr>
        <w:t>1.</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области</w:t>
      </w:r>
      <w:r w:rsidR="00F86750" w:rsidRPr="004E1630">
        <w:rPr>
          <w:sz w:val="24"/>
          <w:szCs w:val="24"/>
        </w:rPr>
        <w:t xml:space="preserve"> </w:t>
      </w:r>
      <w:r w:rsidRPr="004E1630">
        <w:rPr>
          <w:sz w:val="24"/>
          <w:szCs w:val="24"/>
        </w:rPr>
        <w:t>охраны</w:t>
      </w:r>
      <w:r w:rsidR="00F86750" w:rsidRPr="004E1630">
        <w:rPr>
          <w:sz w:val="24"/>
          <w:szCs w:val="24"/>
        </w:rPr>
        <w:t xml:space="preserve"> </w:t>
      </w:r>
      <w:r w:rsidRPr="004E1630">
        <w:rPr>
          <w:sz w:val="24"/>
          <w:szCs w:val="24"/>
        </w:rPr>
        <w:t>окружающей</w:t>
      </w:r>
      <w:r w:rsidR="00F86750" w:rsidRPr="004E1630">
        <w:rPr>
          <w:sz w:val="24"/>
          <w:szCs w:val="24"/>
        </w:rPr>
        <w:t xml:space="preserve"> </w:t>
      </w:r>
      <w:r w:rsidRPr="004E1630">
        <w:rPr>
          <w:sz w:val="24"/>
          <w:szCs w:val="24"/>
        </w:rPr>
        <w:t>среды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защите</w:t>
      </w:r>
      <w:r w:rsidR="00F86750" w:rsidRPr="004E1630">
        <w:rPr>
          <w:sz w:val="24"/>
          <w:szCs w:val="24"/>
        </w:rPr>
        <w:t xml:space="preserve"> </w:t>
      </w:r>
      <w:r w:rsidRPr="004E1630">
        <w:rPr>
          <w:sz w:val="24"/>
          <w:szCs w:val="24"/>
        </w:rPr>
        <w:t>населения</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чрезвычайных</w:t>
      </w:r>
      <w:r w:rsidR="00F86750" w:rsidRPr="004E1630">
        <w:rPr>
          <w:sz w:val="24"/>
          <w:szCs w:val="24"/>
        </w:rPr>
        <w:t xml:space="preserve"> </w:t>
      </w:r>
      <w:r w:rsidRPr="004E1630">
        <w:rPr>
          <w:sz w:val="24"/>
          <w:szCs w:val="24"/>
        </w:rPr>
        <w:t>ситуаций</w:t>
      </w:r>
      <w:r w:rsidR="00F86750" w:rsidRPr="004E1630">
        <w:rPr>
          <w:sz w:val="24"/>
          <w:szCs w:val="24"/>
        </w:rPr>
        <w:t xml:space="preserve"> </w:t>
      </w:r>
      <w:r w:rsidRPr="004E1630">
        <w:rPr>
          <w:sz w:val="24"/>
          <w:szCs w:val="24"/>
        </w:rPr>
        <w:t>природного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техногенного</w:t>
      </w:r>
      <w:r w:rsidR="00F86750" w:rsidRPr="004E1630">
        <w:rPr>
          <w:sz w:val="24"/>
          <w:szCs w:val="24"/>
        </w:rPr>
        <w:t xml:space="preserve"> </w:t>
      </w:r>
      <w:r w:rsidRPr="004E1630">
        <w:rPr>
          <w:sz w:val="24"/>
          <w:szCs w:val="24"/>
        </w:rPr>
        <w:t>характера</w:t>
      </w:r>
      <w:r w:rsidR="00F86750" w:rsidRPr="004E1630">
        <w:rPr>
          <w:sz w:val="24"/>
          <w:szCs w:val="24"/>
        </w:rPr>
        <w:t xml:space="preserve"> </w:t>
      </w:r>
      <w:r w:rsidRPr="004E1630">
        <w:rPr>
          <w:sz w:val="24"/>
          <w:szCs w:val="24"/>
        </w:rPr>
        <w:t>зонами</w:t>
      </w:r>
      <w:r w:rsidR="00F86750" w:rsidRPr="004E1630">
        <w:rPr>
          <w:sz w:val="24"/>
          <w:szCs w:val="24"/>
        </w:rPr>
        <w:t xml:space="preserve"> </w:t>
      </w:r>
      <w:r w:rsidRPr="004E1630">
        <w:rPr>
          <w:sz w:val="24"/>
          <w:szCs w:val="24"/>
        </w:rPr>
        <w:t>экологического</w:t>
      </w:r>
      <w:r w:rsidR="00F86750" w:rsidRPr="004E1630">
        <w:rPr>
          <w:sz w:val="24"/>
          <w:szCs w:val="24"/>
        </w:rPr>
        <w:t xml:space="preserve"> </w:t>
      </w:r>
      <w:r w:rsidRPr="004E1630">
        <w:rPr>
          <w:sz w:val="24"/>
          <w:szCs w:val="24"/>
        </w:rPr>
        <w:t>бедствия,</w:t>
      </w:r>
      <w:r w:rsidR="00F86750" w:rsidRPr="004E1630">
        <w:rPr>
          <w:sz w:val="24"/>
          <w:szCs w:val="24"/>
        </w:rPr>
        <w:t xml:space="preserve"> </w:t>
      </w:r>
      <w:r w:rsidRPr="004E1630">
        <w:rPr>
          <w:sz w:val="24"/>
          <w:szCs w:val="24"/>
        </w:rPr>
        <w:t>зонами</w:t>
      </w:r>
      <w:r w:rsidR="00F86750" w:rsidRPr="004E1630">
        <w:rPr>
          <w:sz w:val="24"/>
          <w:szCs w:val="24"/>
        </w:rPr>
        <w:t xml:space="preserve"> </w:t>
      </w:r>
      <w:r w:rsidRPr="004E1630">
        <w:rPr>
          <w:sz w:val="24"/>
          <w:szCs w:val="24"/>
        </w:rPr>
        <w:t>чрезвычайных</w:t>
      </w:r>
      <w:r w:rsidR="00F86750" w:rsidRPr="004E1630">
        <w:rPr>
          <w:sz w:val="24"/>
          <w:szCs w:val="24"/>
        </w:rPr>
        <w:t xml:space="preserve"> </w:t>
      </w:r>
      <w:r w:rsidRPr="004E1630">
        <w:rPr>
          <w:sz w:val="24"/>
          <w:szCs w:val="24"/>
        </w:rPr>
        <w:t>ситуаций</w:t>
      </w:r>
      <w:r w:rsidR="00F86750" w:rsidRPr="004E1630">
        <w:rPr>
          <w:sz w:val="24"/>
          <w:szCs w:val="24"/>
        </w:rPr>
        <w:t xml:space="preserve"> </w:t>
      </w:r>
      <w:r w:rsidRPr="004E1630">
        <w:rPr>
          <w:sz w:val="24"/>
          <w:szCs w:val="24"/>
        </w:rPr>
        <w:t>могут</w:t>
      </w:r>
      <w:r w:rsidR="00F86750" w:rsidRPr="004E1630">
        <w:rPr>
          <w:sz w:val="24"/>
          <w:szCs w:val="24"/>
        </w:rPr>
        <w:t xml:space="preserve"> </w:t>
      </w:r>
      <w:r w:rsidRPr="004E1630">
        <w:rPr>
          <w:sz w:val="24"/>
          <w:szCs w:val="24"/>
        </w:rPr>
        <w:t>объявляться</w:t>
      </w:r>
      <w:r w:rsidR="00F86750" w:rsidRPr="004E1630">
        <w:rPr>
          <w:sz w:val="24"/>
          <w:szCs w:val="24"/>
        </w:rPr>
        <w:t xml:space="preserve"> </w:t>
      </w:r>
      <w:r w:rsidRPr="004E1630">
        <w:rPr>
          <w:sz w:val="24"/>
          <w:szCs w:val="24"/>
        </w:rPr>
        <w:t>водные</w:t>
      </w:r>
      <w:r w:rsidR="00F86750" w:rsidRPr="004E1630">
        <w:rPr>
          <w:sz w:val="24"/>
          <w:szCs w:val="24"/>
        </w:rPr>
        <w:t xml:space="preserve"> </w:t>
      </w:r>
      <w:r w:rsidRPr="004E1630">
        <w:rPr>
          <w:sz w:val="24"/>
          <w:szCs w:val="24"/>
        </w:rPr>
        <w:t>объекты</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речные</w:t>
      </w:r>
      <w:r w:rsidR="00F86750" w:rsidRPr="004E1630">
        <w:rPr>
          <w:sz w:val="24"/>
          <w:szCs w:val="24"/>
        </w:rPr>
        <w:t xml:space="preserve"> </w:t>
      </w:r>
      <w:r w:rsidRPr="004E1630">
        <w:rPr>
          <w:sz w:val="24"/>
          <w:szCs w:val="24"/>
        </w:rPr>
        <w:t>бассейны,</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результате</w:t>
      </w:r>
      <w:r w:rsidR="00F86750" w:rsidRPr="004E1630">
        <w:rPr>
          <w:sz w:val="24"/>
          <w:szCs w:val="24"/>
        </w:rPr>
        <w:t xml:space="preserve"> </w:t>
      </w:r>
      <w:r w:rsidRPr="004E1630">
        <w:rPr>
          <w:sz w:val="24"/>
          <w:szCs w:val="24"/>
        </w:rPr>
        <w:t>техногенных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природных</w:t>
      </w:r>
      <w:r w:rsidR="00F86750" w:rsidRPr="004E1630">
        <w:rPr>
          <w:sz w:val="24"/>
          <w:szCs w:val="24"/>
        </w:rPr>
        <w:t xml:space="preserve"> </w:t>
      </w:r>
      <w:r w:rsidRPr="004E1630">
        <w:rPr>
          <w:sz w:val="24"/>
          <w:szCs w:val="24"/>
        </w:rPr>
        <w:t>явлений</w:t>
      </w:r>
      <w:r w:rsidR="00F86750" w:rsidRPr="004E1630">
        <w:rPr>
          <w:sz w:val="24"/>
          <w:szCs w:val="24"/>
        </w:rPr>
        <w:t xml:space="preserve"> </w:t>
      </w:r>
      <w:r w:rsidRPr="004E1630">
        <w:rPr>
          <w:sz w:val="24"/>
          <w:szCs w:val="24"/>
        </w:rPr>
        <w:t>происходят</w:t>
      </w:r>
      <w:r w:rsidR="00F86750" w:rsidRPr="004E1630">
        <w:rPr>
          <w:sz w:val="24"/>
          <w:szCs w:val="24"/>
        </w:rPr>
        <w:t xml:space="preserve"> </w:t>
      </w:r>
      <w:r w:rsidRPr="004E1630">
        <w:rPr>
          <w:sz w:val="24"/>
          <w:szCs w:val="24"/>
        </w:rPr>
        <w:t>изменения,</w:t>
      </w:r>
      <w:r w:rsidR="00F86750" w:rsidRPr="004E1630">
        <w:rPr>
          <w:sz w:val="24"/>
          <w:szCs w:val="24"/>
        </w:rPr>
        <w:t xml:space="preserve"> </w:t>
      </w:r>
      <w:r w:rsidRPr="004E1630">
        <w:rPr>
          <w:sz w:val="24"/>
          <w:szCs w:val="24"/>
        </w:rPr>
        <w:t>представляющие</w:t>
      </w:r>
      <w:r w:rsidR="00F86750" w:rsidRPr="004E1630">
        <w:rPr>
          <w:sz w:val="24"/>
          <w:szCs w:val="24"/>
        </w:rPr>
        <w:t xml:space="preserve"> </w:t>
      </w:r>
      <w:r w:rsidRPr="004E1630">
        <w:rPr>
          <w:sz w:val="24"/>
          <w:szCs w:val="24"/>
        </w:rPr>
        <w:t>угрозу</w:t>
      </w:r>
      <w:r w:rsidR="00F86750" w:rsidRPr="004E1630">
        <w:rPr>
          <w:sz w:val="24"/>
          <w:szCs w:val="24"/>
        </w:rPr>
        <w:t xml:space="preserve"> </w:t>
      </w:r>
      <w:r w:rsidRPr="004E1630">
        <w:rPr>
          <w:sz w:val="24"/>
          <w:szCs w:val="24"/>
        </w:rPr>
        <w:t>здоровью</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жизни</w:t>
      </w:r>
      <w:r w:rsidR="00F86750" w:rsidRPr="004E1630">
        <w:rPr>
          <w:sz w:val="24"/>
          <w:szCs w:val="24"/>
        </w:rPr>
        <w:t xml:space="preserve"> </w:t>
      </w:r>
      <w:r w:rsidRPr="004E1630">
        <w:rPr>
          <w:sz w:val="24"/>
          <w:szCs w:val="24"/>
        </w:rPr>
        <w:t>человека,</w:t>
      </w:r>
      <w:r w:rsidR="00F86750" w:rsidRPr="004E1630">
        <w:rPr>
          <w:sz w:val="24"/>
          <w:szCs w:val="24"/>
        </w:rPr>
        <w:t xml:space="preserve"> </w:t>
      </w:r>
      <w:r w:rsidRPr="004E1630">
        <w:rPr>
          <w:sz w:val="24"/>
          <w:szCs w:val="24"/>
        </w:rPr>
        <w:t>объектам</w:t>
      </w:r>
      <w:r w:rsidR="00F86750" w:rsidRPr="004E1630">
        <w:rPr>
          <w:sz w:val="24"/>
          <w:szCs w:val="24"/>
        </w:rPr>
        <w:t xml:space="preserve"> </w:t>
      </w:r>
      <w:r w:rsidRPr="004E1630">
        <w:rPr>
          <w:sz w:val="24"/>
          <w:szCs w:val="24"/>
        </w:rPr>
        <w:t>животного</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растительного</w:t>
      </w:r>
      <w:r w:rsidR="00F86750" w:rsidRPr="004E1630">
        <w:rPr>
          <w:sz w:val="24"/>
          <w:szCs w:val="24"/>
        </w:rPr>
        <w:t xml:space="preserve"> </w:t>
      </w:r>
      <w:r w:rsidRPr="004E1630">
        <w:rPr>
          <w:sz w:val="24"/>
          <w:szCs w:val="24"/>
        </w:rPr>
        <w:t>мира,</w:t>
      </w:r>
      <w:r w:rsidR="00F86750" w:rsidRPr="004E1630">
        <w:rPr>
          <w:sz w:val="24"/>
          <w:szCs w:val="24"/>
        </w:rPr>
        <w:t xml:space="preserve"> </w:t>
      </w:r>
      <w:r w:rsidRPr="004E1630">
        <w:rPr>
          <w:sz w:val="24"/>
          <w:szCs w:val="24"/>
        </w:rPr>
        <w:t>другим</w:t>
      </w:r>
      <w:r w:rsidR="00F86750" w:rsidRPr="004E1630">
        <w:rPr>
          <w:sz w:val="24"/>
          <w:szCs w:val="24"/>
        </w:rPr>
        <w:t xml:space="preserve"> </w:t>
      </w:r>
      <w:r w:rsidRPr="004E1630">
        <w:rPr>
          <w:sz w:val="24"/>
          <w:szCs w:val="24"/>
        </w:rPr>
        <w:t>объектам</w:t>
      </w:r>
      <w:r w:rsidR="00F86750" w:rsidRPr="004E1630">
        <w:rPr>
          <w:sz w:val="24"/>
          <w:szCs w:val="24"/>
        </w:rPr>
        <w:t xml:space="preserve"> </w:t>
      </w:r>
      <w:r w:rsidRPr="004E1630">
        <w:rPr>
          <w:sz w:val="24"/>
          <w:szCs w:val="24"/>
        </w:rPr>
        <w:t>окружающей</w:t>
      </w:r>
      <w:r w:rsidR="00F86750" w:rsidRPr="004E1630">
        <w:rPr>
          <w:sz w:val="24"/>
          <w:szCs w:val="24"/>
        </w:rPr>
        <w:t xml:space="preserve"> </w:t>
      </w:r>
      <w:r w:rsidRPr="004E1630">
        <w:rPr>
          <w:sz w:val="24"/>
          <w:szCs w:val="24"/>
        </w:rPr>
        <w:t>среды.</w:t>
      </w:r>
    </w:p>
    <w:p w:rsidR="00104372" w:rsidRPr="004E1630" w:rsidRDefault="00104372" w:rsidP="0028053E">
      <w:pPr>
        <w:ind w:firstLine="709"/>
        <w:jc w:val="both"/>
        <w:rPr>
          <w:sz w:val="24"/>
          <w:szCs w:val="24"/>
        </w:rPr>
      </w:pPr>
      <w:r w:rsidRPr="004E1630">
        <w:rPr>
          <w:sz w:val="24"/>
          <w:szCs w:val="24"/>
        </w:rPr>
        <w:t>2.</w:t>
      </w:r>
      <w:r w:rsidR="00F86750" w:rsidRPr="004E1630">
        <w:rPr>
          <w:sz w:val="24"/>
          <w:szCs w:val="24"/>
        </w:rPr>
        <w:t xml:space="preserve"> </w:t>
      </w:r>
      <w:r w:rsidRPr="004E1630">
        <w:rPr>
          <w:sz w:val="24"/>
          <w:szCs w:val="24"/>
        </w:rPr>
        <w:t>Собственник</w:t>
      </w:r>
      <w:r w:rsidR="00F86750" w:rsidRPr="004E1630">
        <w:rPr>
          <w:sz w:val="24"/>
          <w:szCs w:val="24"/>
        </w:rPr>
        <w:t xml:space="preserve"> </w:t>
      </w:r>
      <w:r w:rsidRPr="004E1630">
        <w:rPr>
          <w:sz w:val="24"/>
          <w:szCs w:val="24"/>
        </w:rPr>
        <w:t>водного</w:t>
      </w:r>
      <w:r w:rsidR="00F86750" w:rsidRPr="004E1630">
        <w:rPr>
          <w:sz w:val="24"/>
          <w:szCs w:val="24"/>
        </w:rPr>
        <w:t xml:space="preserve"> </w:t>
      </w:r>
      <w:r w:rsidRPr="004E1630">
        <w:rPr>
          <w:sz w:val="24"/>
          <w:szCs w:val="24"/>
        </w:rPr>
        <w:t>объекта</w:t>
      </w:r>
      <w:r w:rsidR="00F86750" w:rsidRPr="004E1630">
        <w:rPr>
          <w:sz w:val="24"/>
          <w:szCs w:val="24"/>
        </w:rPr>
        <w:t xml:space="preserve"> </w:t>
      </w:r>
      <w:r w:rsidRPr="004E1630">
        <w:rPr>
          <w:sz w:val="24"/>
          <w:szCs w:val="24"/>
        </w:rPr>
        <w:t>обязан</w:t>
      </w:r>
      <w:r w:rsidR="00F86750" w:rsidRPr="004E1630">
        <w:rPr>
          <w:sz w:val="24"/>
          <w:szCs w:val="24"/>
        </w:rPr>
        <w:t xml:space="preserve"> </w:t>
      </w:r>
      <w:r w:rsidRPr="004E1630">
        <w:rPr>
          <w:sz w:val="24"/>
          <w:szCs w:val="24"/>
        </w:rPr>
        <w:t>осуществлять</w:t>
      </w:r>
      <w:r w:rsidR="00F86750" w:rsidRPr="004E1630">
        <w:rPr>
          <w:sz w:val="24"/>
          <w:szCs w:val="24"/>
        </w:rPr>
        <w:t xml:space="preserve"> </w:t>
      </w:r>
      <w:r w:rsidRPr="004E1630">
        <w:rPr>
          <w:sz w:val="24"/>
          <w:szCs w:val="24"/>
        </w:rPr>
        <w:t>меры</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предотвращению</w:t>
      </w:r>
      <w:r w:rsidR="00F86750" w:rsidRPr="004E1630">
        <w:rPr>
          <w:sz w:val="24"/>
          <w:szCs w:val="24"/>
        </w:rPr>
        <w:t xml:space="preserve"> </w:t>
      </w:r>
      <w:r w:rsidRPr="004E1630">
        <w:rPr>
          <w:sz w:val="24"/>
          <w:szCs w:val="24"/>
        </w:rPr>
        <w:t>негативного</w:t>
      </w:r>
      <w:r w:rsidR="00F86750" w:rsidRPr="004E1630">
        <w:rPr>
          <w:sz w:val="24"/>
          <w:szCs w:val="24"/>
        </w:rPr>
        <w:t xml:space="preserve"> </w:t>
      </w:r>
      <w:r w:rsidRPr="004E1630">
        <w:rPr>
          <w:sz w:val="24"/>
          <w:szCs w:val="24"/>
        </w:rPr>
        <w:t>воздействия</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ликвидации</w:t>
      </w:r>
      <w:r w:rsidR="00F86750" w:rsidRPr="004E1630">
        <w:rPr>
          <w:sz w:val="24"/>
          <w:szCs w:val="24"/>
        </w:rPr>
        <w:t xml:space="preserve"> </w:t>
      </w:r>
      <w:r w:rsidRPr="004E1630">
        <w:rPr>
          <w:sz w:val="24"/>
          <w:szCs w:val="24"/>
        </w:rPr>
        <w:t>его</w:t>
      </w:r>
      <w:r w:rsidR="00F86750" w:rsidRPr="004E1630">
        <w:rPr>
          <w:sz w:val="24"/>
          <w:szCs w:val="24"/>
        </w:rPr>
        <w:t xml:space="preserve"> </w:t>
      </w:r>
      <w:r w:rsidRPr="004E1630">
        <w:rPr>
          <w:sz w:val="24"/>
          <w:szCs w:val="24"/>
        </w:rPr>
        <w:t>последствий.</w:t>
      </w:r>
      <w:r w:rsidR="00F86750" w:rsidRPr="004E1630">
        <w:rPr>
          <w:sz w:val="24"/>
          <w:szCs w:val="24"/>
        </w:rPr>
        <w:t xml:space="preserve"> </w:t>
      </w:r>
      <w:r w:rsidRPr="004E1630">
        <w:rPr>
          <w:sz w:val="24"/>
          <w:szCs w:val="24"/>
        </w:rPr>
        <w:t>Меры</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предотвращению</w:t>
      </w:r>
      <w:r w:rsidR="00F86750" w:rsidRPr="004E1630">
        <w:rPr>
          <w:sz w:val="24"/>
          <w:szCs w:val="24"/>
        </w:rPr>
        <w:t xml:space="preserve"> </w:t>
      </w:r>
      <w:r w:rsidRPr="004E1630">
        <w:rPr>
          <w:sz w:val="24"/>
          <w:szCs w:val="24"/>
        </w:rPr>
        <w:t>негативного</w:t>
      </w:r>
      <w:r w:rsidR="00F86750" w:rsidRPr="004E1630">
        <w:rPr>
          <w:sz w:val="24"/>
          <w:szCs w:val="24"/>
        </w:rPr>
        <w:t xml:space="preserve"> </w:t>
      </w:r>
      <w:r w:rsidRPr="004E1630">
        <w:rPr>
          <w:sz w:val="24"/>
          <w:szCs w:val="24"/>
        </w:rPr>
        <w:t>воздействия</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ликвидации</w:t>
      </w:r>
      <w:r w:rsidR="00F86750" w:rsidRPr="004E1630">
        <w:rPr>
          <w:sz w:val="24"/>
          <w:szCs w:val="24"/>
        </w:rPr>
        <w:t xml:space="preserve"> </w:t>
      </w:r>
      <w:r w:rsidRPr="004E1630">
        <w:rPr>
          <w:sz w:val="24"/>
          <w:szCs w:val="24"/>
        </w:rPr>
        <w:t>его</w:t>
      </w:r>
      <w:r w:rsidR="00F86750" w:rsidRPr="004E1630">
        <w:rPr>
          <w:sz w:val="24"/>
          <w:szCs w:val="24"/>
        </w:rPr>
        <w:t xml:space="preserve"> </w:t>
      </w:r>
      <w:r w:rsidRPr="004E1630">
        <w:rPr>
          <w:sz w:val="24"/>
          <w:szCs w:val="24"/>
        </w:rPr>
        <w:t>последствий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отношении</w:t>
      </w:r>
      <w:r w:rsidR="00F86750" w:rsidRPr="004E1630">
        <w:rPr>
          <w:sz w:val="24"/>
          <w:szCs w:val="24"/>
        </w:rPr>
        <w:t xml:space="preserve"> </w:t>
      </w:r>
      <w:r w:rsidRPr="004E1630">
        <w:rPr>
          <w:sz w:val="24"/>
          <w:szCs w:val="24"/>
        </w:rPr>
        <w:t>водных</w:t>
      </w:r>
      <w:r w:rsidR="00F86750" w:rsidRPr="004E1630">
        <w:rPr>
          <w:sz w:val="24"/>
          <w:szCs w:val="24"/>
        </w:rPr>
        <w:t xml:space="preserve"> </w:t>
      </w:r>
      <w:r w:rsidRPr="004E1630">
        <w:rPr>
          <w:sz w:val="24"/>
          <w:szCs w:val="24"/>
        </w:rPr>
        <w:t>объектов,</w:t>
      </w:r>
      <w:r w:rsidR="00F86750" w:rsidRPr="004E1630">
        <w:rPr>
          <w:sz w:val="24"/>
          <w:szCs w:val="24"/>
        </w:rPr>
        <w:t xml:space="preserve"> </w:t>
      </w:r>
      <w:r w:rsidRPr="004E1630">
        <w:rPr>
          <w:sz w:val="24"/>
          <w:szCs w:val="24"/>
        </w:rPr>
        <w:t>находящихся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федеральной</w:t>
      </w:r>
      <w:r w:rsidR="00F86750" w:rsidRPr="004E1630">
        <w:rPr>
          <w:sz w:val="24"/>
          <w:szCs w:val="24"/>
        </w:rPr>
        <w:t xml:space="preserve"> </w:t>
      </w:r>
      <w:r w:rsidRPr="004E1630">
        <w:rPr>
          <w:sz w:val="24"/>
          <w:szCs w:val="24"/>
        </w:rPr>
        <w:t>собственности,</w:t>
      </w:r>
      <w:r w:rsidR="00F86750" w:rsidRPr="004E1630">
        <w:rPr>
          <w:sz w:val="24"/>
          <w:szCs w:val="24"/>
        </w:rPr>
        <w:t xml:space="preserve"> </w:t>
      </w:r>
      <w:r w:rsidRPr="004E1630">
        <w:rPr>
          <w:sz w:val="24"/>
          <w:szCs w:val="24"/>
        </w:rPr>
        <w:t>собственности</w:t>
      </w:r>
      <w:r w:rsidR="00F86750" w:rsidRPr="004E1630">
        <w:rPr>
          <w:sz w:val="24"/>
          <w:szCs w:val="24"/>
        </w:rPr>
        <w:t xml:space="preserve"> </w:t>
      </w:r>
      <w:r w:rsidRPr="004E1630">
        <w:rPr>
          <w:sz w:val="24"/>
          <w:szCs w:val="24"/>
        </w:rPr>
        <w:t>субъектов</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r w:rsidR="00F86750" w:rsidRPr="004E1630">
        <w:rPr>
          <w:sz w:val="24"/>
          <w:szCs w:val="24"/>
        </w:rPr>
        <w:t xml:space="preserve"> </w:t>
      </w:r>
      <w:r w:rsidRPr="004E1630">
        <w:rPr>
          <w:sz w:val="24"/>
          <w:szCs w:val="24"/>
        </w:rPr>
        <w:t>собственности</w:t>
      </w:r>
      <w:r w:rsidR="00F86750" w:rsidRPr="004E1630">
        <w:rPr>
          <w:sz w:val="24"/>
          <w:szCs w:val="24"/>
        </w:rPr>
        <w:t xml:space="preserve"> </w:t>
      </w:r>
      <w:r w:rsidRPr="004E1630">
        <w:rPr>
          <w:sz w:val="24"/>
          <w:szCs w:val="24"/>
        </w:rPr>
        <w:t>муниципальных</w:t>
      </w:r>
      <w:r w:rsidR="00F86750" w:rsidRPr="004E1630">
        <w:rPr>
          <w:sz w:val="24"/>
          <w:szCs w:val="24"/>
        </w:rPr>
        <w:t xml:space="preserve"> </w:t>
      </w:r>
      <w:r w:rsidRPr="004E1630">
        <w:rPr>
          <w:sz w:val="24"/>
          <w:szCs w:val="24"/>
        </w:rPr>
        <w:t>образований,</w:t>
      </w:r>
      <w:r w:rsidR="00F86750" w:rsidRPr="004E1630">
        <w:rPr>
          <w:sz w:val="24"/>
          <w:szCs w:val="24"/>
        </w:rPr>
        <w:t xml:space="preserve"> </w:t>
      </w:r>
      <w:r w:rsidRPr="004E1630">
        <w:rPr>
          <w:sz w:val="24"/>
          <w:szCs w:val="24"/>
        </w:rPr>
        <w:t>осуществляются</w:t>
      </w:r>
      <w:r w:rsidR="00F86750" w:rsidRPr="004E1630">
        <w:rPr>
          <w:sz w:val="24"/>
          <w:szCs w:val="24"/>
        </w:rPr>
        <w:t xml:space="preserve"> </w:t>
      </w:r>
      <w:r w:rsidRPr="004E1630">
        <w:rPr>
          <w:sz w:val="24"/>
          <w:szCs w:val="24"/>
        </w:rPr>
        <w:t>исполнительными</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государственной</w:t>
      </w:r>
      <w:r w:rsidR="00F86750" w:rsidRPr="004E1630">
        <w:rPr>
          <w:sz w:val="24"/>
          <w:szCs w:val="24"/>
        </w:rPr>
        <w:t xml:space="preserve"> </w:t>
      </w:r>
      <w:r w:rsidRPr="004E1630">
        <w:rPr>
          <w:sz w:val="24"/>
          <w:szCs w:val="24"/>
        </w:rPr>
        <w:t>власти</w:t>
      </w:r>
      <w:r w:rsidR="00F86750" w:rsidRPr="004E1630">
        <w:rPr>
          <w:sz w:val="24"/>
          <w:szCs w:val="24"/>
        </w:rPr>
        <w:t xml:space="preserve"> </w:t>
      </w:r>
      <w:r w:rsidRPr="004E1630">
        <w:rPr>
          <w:sz w:val="24"/>
          <w:szCs w:val="24"/>
        </w:rPr>
        <w:t>или</w:t>
      </w:r>
      <w:r w:rsidR="00F86750" w:rsidRPr="004E1630">
        <w:rPr>
          <w:sz w:val="24"/>
          <w:szCs w:val="24"/>
        </w:rPr>
        <w:t xml:space="preserve"> </w:t>
      </w:r>
      <w:r w:rsidRPr="004E1630">
        <w:rPr>
          <w:sz w:val="24"/>
          <w:szCs w:val="24"/>
        </w:rPr>
        <w:t>органами</w:t>
      </w:r>
      <w:r w:rsidR="00F86750" w:rsidRPr="004E1630">
        <w:rPr>
          <w:sz w:val="24"/>
          <w:szCs w:val="24"/>
        </w:rPr>
        <w:t xml:space="preserve"> </w:t>
      </w:r>
      <w:r w:rsidRPr="004E1630">
        <w:rPr>
          <w:sz w:val="24"/>
          <w:szCs w:val="24"/>
        </w:rPr>
        <w:t>местного</w:t>
      </w:r>
      <w:r w:rsidR="00F86750" w:rsidRPr="004E1630">
        <w:rPr>
          <w:sz w:val="24"/>
          <w:szCs w:val="24"/>
        </w:rPr>
        <w:t xml:space="preserve"> </w:t>
      </w:r>
      <w:r w:rsidRPr="004E1630">
        <w:rPr>
          <w:sz w:val="24"/>
          <w:szCs w:val="24"/>
        </w:rPr>
        <w:t>самоуправления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полномочий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со</w:t>
      </w:r>
      <w:r w:rsidR="00F86750" w:rsidRPr="004E1630">
        <w:rPr>
          <w:sz w:val="24"/>
          <w:szCs w:val="24"/>
        </w:rPr>
        <w:t xml:space="preserve"> </w:t>
      </w:r>
      <w:r w:rsidRPr="004E1630">
        <w:rPr>
          <w:sz w:val="24"/>
          <w:szCs w:val="24"/>
        </w:rPr>
        <w:t>статьями</w:t>
      </w:r>
      <w:r w:rsidR="00F86750" w:rsidRPr="004E1630">
        <w:rPr>
          <w:sz w:val="24"/>
          <w:szCs w:val="24"/>
        </w:rPr>
        <w:t xml:space="preserve"> </w:t>
      </w:r>
      <w:r w:rsidRPr="004E1630">
        <w:rPr>
          <w:sz w:val="24"/>
          <w:szCs w:val="24"/>
        </w:rPr>
        <w:t>24</w:t>
      </w:r>
      <w:r w:rsidR="00F86750" w:rsidRPr="004E1630">
        <w:rPr>
          <w:sz w:val="24"/>
          <w:szCs w:val="24"/>
        </w:rPr>
        <w:t xml:space="preserve"> </w:t>
      </w:r>
      <w:r w:rsidRPr="004E1630">
        <w:rPr>
          <w:sz w:val="24"/>
          <w:szCs w:val="24"/>
        </w:rPr>
        <w:t>-</w:t>
      </w:r>
      <w:r w:rsidR="00F86750" w:rsidRPr="004E1630">
        <w:rPr>
          <w:sz w:val="24"/>
          <w:szCs w:val="24"/>
        </w:rPr>
        <w:t xml:space="preserve"> </w:t>
      </w:r>
      <w:r w:rsidRPr="004E1630">
        <w:rPr>
          <w:sz w:val="24"/>
          <w:szCs w:val="24"/>
        </w:rPr>
        <w:t>27</w:t>
      </w:r>
      <w:r w:rsidR="00F86750" w:rsidRPr="004E1630">
        <w:rPr>
          <w:sz w:val="24"/>
          <w:szCs w:val="24"/>
        </w:rPr>
        <w:t xml:space="preserve"> </w:t>
      </w:r>
      <w:r w:rsidRPr="004E1630">
        <w:rPr>
          <w:sz w:val="24"/>
          <w:szCs w:val="24"/>
        </w:rPr>
        <w:t>Водного</w:t>
      </w:r>
      <w:r w:rsidR="00F86750" w:rsidRPr="004E1630">
        <w:rPr>
          <w:sz w:val="24"/>
          <w:szCs w:val="24"/>
        </w:rPr>
        <w:t xml:space="preserve"> </w:t>
      </w:r>
      <w:r w:rsidRPr="004E1630">
        <w:rPr>
          <w:sz w:val="24"/>
          <w:szCs w:val="24"/>
        </w:rPr>
        <w:t>Кодекса</w:t>
      </w:r>
      <w:r w:rsidR="00F86750" w:rsidRPr="004E1630">
        <w:rPr>
          <w:sz w:val="24"/>
          <w:szCs w:val="24"/>
        </w:rPr>
        <w:t xml:space="preserve"> </w:t>
      </w:r>
      <w:r w:rsidRPr="004E1630">
        <w:rPr>
          <w:sz w:val="24"/>
          <w:szCs w:val="24"/>
        </w:rPr>
        <w:t>Российской</w:t>
      </w:r>
      <w:r w:rsidR="00F86750" w:rsidRPr="004E1630">
        <w:rPr>
          <w:sz w:val="24"/>
          <w:szCs w:val="24"/>
        </w:rPr>
        <w:t xml:space="preserve"> </w:t>
      </w:r>
      <w:r w:rsidRPr="004E1630">
        <w:rPr>
          <w:sz w:val="24"/>
          <w:szCs w:val="24"/>
        </w:rPr>
        <w:t>Федерации.</w:t>
      </w:r>
    </w:p>
    <w:p w:rsidR="00104372" w:rsidRPr="004E1630" w:rsidRDefault="00104372" w:rsidP="0028053E">
      <w:pPr>
        <w:ind w:firstLine="709"/>
        <w:jc w:val="both"/>
        <w:rPr>
          <w:sz w:val="24"/>
          <w:szCs w:val="24"/>
        </w:rPr>
      </w:pPr>
      <w:r w:rsidRPr="004E1630">
        <w:rPr>
          <w:sz w:val="24"/>
          <w:szCs w:val="24"/>
        </w:rPr>
        <w:t>3.</w:t>
      </w:r>
      <w:r w:rsidR="00F86750" w:rsidRPr="004E1630">
        <w:rPr>
          <w:sz w:val="24"/>
          <w:szCs w:val="24"/>
        </w:rPr>
        <w:t xml:space="preserve"> </w:t>
      </w:r>
      <w:r w:rsidRPr="004E1630">
        <w:rPr>
          <w:sz w:val="24"/>
          <w:szCs w:val="24"/>
        </w:rPr>
        <w:t>Границы</w:t>
      </w:r>
      <w:r w:rsidR="00F86750" w:rsidRPr="004E1630">
        <w:rPr>
          <w:sz w:val="24"/>
          <w:szCs w:val="24"/>
        </w:rPr>
        <w:t xml:space="preserve"> </w:t>
      </w:r>
      <w:r w:rsidRPr="004E1630">
        <w:rPr>
          <w:sz w:val="24"/>
          <w:szCs w:val="24"/>
        </w:rPr>
        <w:t>территорий,</w:t>
      </w:r>
      <w:r w:rsidR="00F86750" w:rsidRPr="004E1630">
        <w:rPr>
          <w:sz w:val="24"/>
          <w:szCs w:val="24"/>
        </w:rPr>
        <w:t xml:space="preserve"> </w:t>
      </w:r>
      <w:r w:rsidRPr="004E1630">
        <w:rPr>
          <w:sz w:val="24"/>
          <w:szCs w:val="24"/>
        </w:rPr>
        <w:t>подверженных</w:t>
      </w:r>
      <w:r w:rsidR="00F86750" w:rsidRPr="004E1630">
        <w:rPr>
          <w:sz w:val="24"/>
          <w:szCs w:val="24"/>
        </w:rPr>
        <w:t xml:space="preserve"> </w:t>
      </w:r>
      <w:r w:rsidRPr="004E1630">
        <w:rPr>
          <w:sz w:val="24"/>
          <w:szCs w:val="24"/>
        </w:rPr>
        <w:t>затоплению</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подтоплению,</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режим</w:t>
      </w:r>
      <w:r w:rsidR="00F86750" w:rsidRPr="004E1630">
        <w:rPr>
          <w:sz w:val="24"/>
          <w:szCs w:val="24"/>
        </w:rPr>
        <w:t xml:space="preserve"> </w:t>
      </w:r>
      <w:r w:rsidRPr="004E1630">
        <w:rPr>
          <w:sz w:val="24"/>
          <w:szCs w:val="24"/>
        </w:rPr>
        <w:t>осуществления</w:t>
      </w:r>
      <w:r w:rsidR="00F86750" w:rsidRPr="004E1630">
        <w:rPr>
          <w:sz w:val="24"/>
          <w:szCs w:val="24"/>
        </w:rPr>
        <w:t xml:space="preserve"> </w:t>
      </w:r>
      <w:r w:rsidRPr="004E1630">
        <w:rPr>
          <w:sz w:val="24"/>
          <w:szCs w:val="24"/>
        </w:rPr>
        <w:t>хозяйственной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иной</w:t>
      </w:r>
      <w:r w:rsidR="00F86750" w:rsidRPr="004E1630">
        <w:rPr>
          <w:sz w:val="24"/>
          <w:szCs w:val="24"/>
        </w:rPr>
        <w:t xml:space="preserve"> </w:t>
      </w:r>
      <w:r w:rsidRPr="004E1630">
        <w:rPr>
          <w:sz w:val="24"/>
          <w:szCs w:val="24"/>
        </w:rPr>
        <w:t>деятельности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этих</w:t>
      </w:r>
      <w:r w:rsidR="00F86750" w:rsidRPr="004E1630">
        <w:rPr>
          <w:sz w:val="24"/>
          <w:szCs w:val="24"/>
        </w:rPr>
        <w:t xml:space="preserve"> </w:t>
      </w:r>
      <w:r w:rsidRPr="004E1630">
        <w:rPr>
          <w:sz w:val="24"/>
          <w:szCs w:val="24"/>
        </w:rPr>
        <w:t>территориях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зависимости</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частоты</w:t>
      </w:r>
      <w:r w:rsidR="00F86750" w:rsidRPr="004E1630">
        <w:rPr>
          <w:sz w:val="24"/>
          <w:szCs w:val="24"/>
        </w:rPr>
        <w:t xml:space="preserve"> </w:t>
      </w:r>
      <w:r w:rsidRPr="004E1630">
        <w:rPr>
          <w:sz w:val="24"/>
          <w:szCs w:val="24"/>
        </w:rPr>
        <w:t>их</w:t>
      </w:r>
      <w:r w:rsidR="00F86750" w:rsidRPr="004E1630">
        <w:rPr>
          <w:sz w:val="24"/>
          <w:szCs w:val="24"/>
        </w:rPr>
        <w:t xml:space="preserve"> </w:t>
      </w:r>
      <w:r w:rsidRPr="004E1630">
        <w:rPr>
          <w:sz w:val="24"/>
          <w:szCs w:val="24"/>
        </w:rPr>
        <w:t>затопления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подтопления</w:t>
      </w:r>
      <w:r w:rsidR="00F86750" w:rsidRPr="004E1630">
        <w:rPr>
          <w:sz w:val="24"/>
          <w:szCs w:val="24"/>
        </w:rPr>
        <w:t xml:space="preserve"> </w:t>
      </w:r>
      <w:r w:rsidRPr="004E1630">
        <w:rPr>
          <w:sz w:val="24"/>
          <w:szCs w:val="24"/>
        </w:rPr>
        <w:t>устанавливаются</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соответствии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законодательством</w:t>
      </w:r>
      <w:r w:rsidR="00F86750" w:rsidRPr="004E1630">
        <w:rPr>
          <w:sz w:val="24"/>
          <w:szCs w:val="24"/>
        </w:rPr>
        <w:t xml:space="preserve"> </w:t>
      </w:r>
      <w:r w:rsidRPr="004E1630">
        <w:rPr>
          <w:sz w:val="24"/>
          <w:szCs w:val="24"/>
        </w:rPr>
        <w:t>о</w:t>
      </w:r>
      <w:r w:rsidR="00F86750" w:rsidRPr="004E1630">
        <w:rPr>
          <w:sz w:val="24"/>
          <w:szCs w:val="24"/>
        </w:rPr>
        <w:t xml:space="preserve"> </w:t>
      </w:r>
      <w:r w:rsidRPr="004E1630">
        <w:rPr>
          <w:sz w:val="24"/>
          <w:szCs w:val="24"/>
        </w:rPr>
        <w:t>градостроительной</w:t>
      </w:r>
      <w:r w:rsidR="00F86750" w:rsidRPr="004E1630">
        <w:rPr>
          <w:sz w:val="24"/>
          <w:szCs w:val="24"/>
        </w:rPr>
        <w:t xml:space="preserve"> </w:t>
      </w:r>
      <w:r w:rsidRPr="004E1630">
        <w:rPr>
          <w:sz w:val="24"/>
          <w:szCs w:val="24"/>
        </w:rPr>
        <w:t>деятельности.</w:t>
      </w:r>
    </w:p>
    <w:p w:rsidR="00104372" w:rsidRPr="004E1630" w:rsidRDefault="00104372" w:rsidP="0028053E">
      <w:pPr>
        <w:ind w:firstLine="709"/>
        <w:jc w:val="both"/>
        <w:rPr>
          <w:sz w:val="24"/>
          <w:szCs w:val="24"/>
        </w:rPr>
      </w:pPr>
      <w:r w:rsidRPr="004E1630">
        <w:rPr>
          <w:sz w:val="24"/>
          <w:szCs w:val="24"/>
        </w:rPr>
        <w:t>4.</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территориях,</w:t>
      </w:r>
      <w:r w:rsidR="00F86750" w:rsidRPr="004E1630">
        <w:rPr>
          <w:sz w:val="24"/>
          <w:szCs w:val="24"/>
        </w:rPr>
        <w:t xml:space="preserve"> </w:t>
      </w:r>
      <w:r w:rsidRPr="004E1630">
        <w:rPr>
          <w:sz w:val="24"/>
          <w:szCs w:val="24"/>
        </w:rPr>
        <w:t>подверженных</w:t>
      </w:r>
      <w:r w:rsidR="00F86750" w:rsidRPr="004E1630">
        <w:rPr>
          <w:sz w:val="24"/>
          <w:szCs w:val="24"/>
        </w:rPr>
        <w:t xml:space="preserve"> </w:t>
      </w:r>
      <w:r w:rsidRPr="004E1630">
        <w:rPr>
          <w:sz w:val="24"/>
          <w:szCs w:val="24"/>
        </w:rPr>
        <w:t>затоплению,</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новых</w:t>
      </w:r>
      <w:r w:rsidR="00F86750" w:rsidRPr="004E1630">
        <w:rPr>
          <w:sz w:val="24"/>
          <w:szCs w:val="24"/>
        </w:rPr>
        <w:t xml:space="preserve"> </w:t>
      </w:r>
      <w:r w:rsidRPr="004E1630">
        <w:rPr>
          <w:sz w:val="24"/>
          <w:szCs w:val="24"/>
        </w:rPr>
        <w:t>населенных</w:t>
      </w:r>
      <w:r w:rsidR="00F86750" w:rsidRPr="004E1630">
        <w:rPr>
          <w:sz w:val="24"/>
          <w:szCs w:val="24"/>
        </w:rPr>
        <w:t xml:space="preserve"> </w:t>
      </w:r>
      <w:r w:rsidRPr="004E1630">
        <w:rPr>
          <w:sz w:val="24"/>
          <w:szCs w:val="24"/>
        </w:rPr>
        <w:t>пунктов,</w:t>
      </w:r>
      <w:r w:rsidR="00F86750" w:rsidRPr="004E1630">
        <w:rPr>
          <w:sz w:val="24"/>
          <w:szCs w:val="24"/>
        </w:rPr>
        <w:t xml:space="preserve"> </w:t>
      </w:r>
      <w:r w:rsidRPr="004E1630">
        <w:rPr>
          <w:sz w:val="24"/>
          <w:szCs w:val="24"/>
        </w:rPr>
        <w:t>кладбищ,</w:t>
      </w:r>
      <w:r w:rsidR="00F86750" w:rsidRPr="004E1630">
        <w:rPr>
          <w:sz w:val="24"/>
          <w:szCs w:val="24"/>
        </w:rPr>
        <w:t xml:space="preserve"> </w:t>
      </w:r>
      <w:r w:rsidRPr="004E1630">
        <w:rPr>
          <w:sz w:val="24"/>
          <w:szCs w:val="24"/>
        </w:rPr>
        <w:t>скотомогильников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строительство</w:t>
      </w:r>
      <w:r w:rsidR="00F86750" w:rsidRPr="004E1630">
        <w:rPr>
          <w:sz w:val="24"/>
          <w:szCs w:val="24"/>
        </w:rPr>
        <w:t xml:space="preserve"> </w:t>
      </w:r>
      <w:r w:rsidRPr="004E1630">
        <w:rPr>
          <w:sz w:val="24"/>
          <w:szCs w:val="24"/>
        </w:rPr>
        <w:t>капитальных</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строений,</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без</w:t>
      </w:r>
      <w:r w:rsidR="00F86750" w:rsidRPr="004E1630">
        <w:rPr>
          <w:sz w:val="24"/>
          <w:szCs w:val="24"/>
        </w:rPr>
        <w:t xml:space="preserve"> </w:t>
      </w:r>
      <w:r w:rsidRPr="004E1630">
        <w:rPr>
          <w:sz w:val="24"/>
          <w:szCs w:val="24"/>
        </w:rPr>
        <w:t>проведения</w:t>
      </w:r>
      <w:r w:rsidR="00F86750" w:rsidRPr="004E1630">
        <w:rPr>
          <w:sz w:val="24"/>
          <w:szCs w:val="24"/>
        </w:rPr>
        <w:t xml:space="preserve"> </w:t>
      </w:r>
      <w:r w:rsidRPr="004E1630">
        <w:rPr>
          <w:sz w:val="24"/>
          <w:szCs w:val="24"/>
        </w:rPr>
        <w:t>специальных</w:t>
      </w:r>
      <w:r w:rsidR="00F86750" w:rsidRPr="004E1630">
        <w:rPr>
          <w:sz w:val="24"/>
          <w:szCs w:val="24"/>
        </w:rPr>
        <w:t xml:space="preserve"> </w:t>
      </w:r>
      <w:r w:rsidRPr="004E1630">
        <w:rPr>
          <w:sz w:val="24"/>
          <w:szCs w:val="24"/>
        </w:rPr>
        <w:t>защитных</w:t>
      </w:r>
      <w:r w:rsidR="00F86750" w:rsidRPr="004E1630">
        <w:rPr>
          <w:sz w:val="24"/>
          <w:szCs w:val="24"/>
        </w:rPr>
        <w:t xml:space="preserve"> </w:t>
      </w:r>
      <w:r w:rsidRPr="004E1630">
        <w:rPr>
          <w:sz w:val="24"/>
          <w:szCs w:val="24"/>
        </w:rPr>
        <w:t>мероприятий</w:t>
      </w:r>
      <w:r w:rsidR="00F86750" w:rsidRPr="004E1630">
        <w:rPr>
          <w:sz w:val="24"/>
          <w:szCs w:val="24"/>
        </w:rPr>
        <w:t xml:space="preserve"> </w:t>
      </w:r>
      <w:r w:rsidRPr="004E1630">
        <w:rPr>
          <w:sz w:val="24"/>
          <w:szCs w:val="24"/>
        </w:rPr>
        <w:t>по</w:t>
      </w:r>
      <w:r w:rsidR="00F86750" w:rsidRPr="004E1630">
        <w:rPr>
          <w:sz w:val="24"/>
          <w:szCs w:val="24"/>
        </w:rPr>
        <w:t xml:space="preserve"> </w:t>
      </w:r>
      <w:r w:rsidRPr="004E1630">
        <w:rPr>
          <w:sz w:val="24"/>
          <w:szCs w:val="24"/>
        </w:rPr>
        <w:t>предотвращению</w:t>
      </w:r>
      <w:r w:rsidR="00F86750" w:rsidRPr="004E1630">
        <w:rPr>
          <w:sz w:val="24"/>
          <w:szCs w:val="24"/>
        </w:rPr>
        <w:t xml:space="preserve"> </w:t>
      </w:r>
      <w:r w:rsidRPr="004E1630">
        <w:rPr>
          <w:sz w:val="24"/>
          <w:szCs w:val="24"/>
        </w:rPr>
        <w:t>негативного</w:t>
      </w:r>
      <w:r w:rsidR="00F86750" w:rsidRPr="004E1630">
        <w:rPr>
          <w:sz w:val="24"/>
          <w:szCs w:val="24"/>
        </w:rPr>
        <w:t xml:space="preserve"> </w:t>
      </w:r>
      <w:r w:rsidRPr="004E1630">
        <w:rPr>
          <w:sz w:val="24"/>
          <w:szCs w:val="24"/>
        </w:rPr>
        <w:t>воздействия</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запрещаются.</w:t>
      </w:r>
    </w:p>
    <w:p w:rsidR="00104372" w:rsidRPr="004E1630" w:rsidRDefault="00104372" w:rsidP="0028053E">
      <w:pPr>
        <w:ind w:firstLine="709"/>
        <w:jc w:val="both"/>
        <w:rPr>
          <w:sz w:val="24"/>
          <w:szCs w:val="24"/>
        </w:rPr>
      </w:pPr>
      <w:r w:rsidRPr="004E1630">
        <w:rPr>
          <w:sz w:val="24"/>
          <w:szCs w:val="24"/>
        </w:rPr>
        <w:t>Запретить</w:t>
      </w:r>
      <w:r w:rsidR="00F86750" w:rsidRPr="004E1630">
        <w:rPr>
          <w:sz w:val="24"/>
          <w:szCs w:val="24"/>
        </w:rPr>
        <w:t xml:space="preserve"> </w:t>
      </w:r>
      <w:r w:rsidRPr="004E1630">
        <w:rPr>
          <w:sz w:val="24"/>
          <w:szCs w:val="24"/>
        </w:rPr>
        <w:t>новое</w:t>
      </w:r>
      <w:r w:rsidR="00F86750" w:rsidRPr="004E1630">
        <w:rPr>
          <w:sz w:val="24"/>
          <w:szCs w:val="24"/>
        </w:rPr>
        <w:t xml:space="preserve"> </w:t>
      </w:r>
      <w:r w:rsidRPr="004E1630">
        <w:rPr>
          <w:sz w:val="24"/>
          <w:szCs w:val="24"/>
        </w:rPr>
        <w:t>строительство</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участках,</w:t>
      </w:r>
      <w:r w:rsidR="00F86750" w:rsidRPr="004E1630">
        <w:rPr>
          <w:sz w:val="24"/>
          <w:szCs w:val="24"/>
        </w:rPr>
        <w:t xml:space="preserve"> </w:t>
      </w:r>
      <w:r w:rsidRPr="004E1630">
        <w:rPr>
          <w:sz w:val="24"/>
          <w:szCs w:val="24"/>
        </w:rPr>
        <w:t>попадающих</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зону</w:t>
      </w:r>
      <w:r w:rsidR="00F86750" w:rsidRPr="004E1630">
        <w:rPr>
          <w:sz w:val="24"/>
          <w:szCs w:val="24"/>
        </w:rPr>
        <w:t xml:space="preserve"> </w:t>
      </w:r>
      <w:r w:rsidRPr="004E1630">
        <w:rPr>
          <w:sz w:val="24"/>
          <w:szCs w:val="24"/>
        </w:rPr>
        <w:t>затопления</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подтопления,</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которых</w:t>
      </w:r>
      <w:r w:rsidR="00F86750" w:rsidRPr="004E1630">
        <w:rPr>
          <w:sz w:val="24"/>
          <w:szCs w:val="24"/>
        </w:rPr>
        <w:t xml:space="preserve"> </w:t>
      </w:r>
      <w:r w:rsidRPr="004E1630">
        <w:rPr>
          <w:sz w:val="24"/>
          <w:szCs w:val="24"/>
        </w:rPr>
        <w:t>расположены</w:t>
      </w:r>
      <w:r w:rsidR="00F86750" w:rsidRPr="004E1630">
        <w:rPr>
          <w:sz w:val="24"/>
          <w:szCs w:val="24"/>
        </w:rPr>
        <w:t xml:space="preserve"> </w:t>
      </w:r>
      <w:r w:rsidRPr="004E1630">
        <w:rPr>
          <w:sz w:val="24"/>
          <w:szCs w:val="24"/>
        </w:rPr>
        <w:t>здания,</w:t>
      </w:r>
      <w:r w:rsidR="00F86750" w:rsidRPr="004E1630">
        <w:rPr>
          <w:sz w:val="24"/>
          <w:szCs w:val="24"/>
        </w:rPr>
        <w:t xml:space="preserve"> </w:t>
      </w:r>
      <w:r w:rsidRPr="004E1630">
        <w:rPr>
          <w:sz w:val="24"/>
          <w:szCs w:val="24"/>
        </w:rPr>
        <w:t>запретить</w:t>
      </w:r>
      <w:r w:rsidR="00F86750" w:rsidRPr="004E1630">
        <w:rPr>
          <w:sz w:val="24"/>
          <w:szCs w:val="24"/>
        </w:rPr>
        <w:t xml:space="preserve"> </w:t>
      </w:r>
      <w:r w:rsidRPr="004E1630">
        <w:rPr>
          <w:sz w:val="24"/>
          <w:szCs w:val="24"/>
        </w:rPr>
        <w:t>осуществление</w:t>
      </w:r>
      <w:r w:rsidR="00F86750" w:rsidRPr="004E1630">
        <w:rPr>
          <w:sz w:val="24"/>
          <w:szCs w:val="24"/>
        </w:rPr>
        <w:t xml:space="preserve"> </w:t>
      </w:r>
      <w:r w:rsidRPr="004E1630">
        <w:rPr>
          <w:sz w:val="24"/>
          <w:szCs w:val="24"/>
        </w:rPr>
        <w:t>реконструкции.</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земельных</w:t>
      </w:r>
      <w:r w:rsidR="00F86750" w:rsidRPr="004E1630">
        <w:rPr>
          <w:sz w:val="24"/>
          <w:szCs w:val="24"/>
        </w:rPr>
        <w:t xml:space="preserve"> </w:t>
      </w:r>
      <w:r w:rsidRPr="004E1630">
        <w:rPr>
          <w:sz w:val="24"/>
          <w:szCs w:val="24"/>
        </w:rPr>
        <w:t>участках,</w:t>
      </w:r>
      <w:r w:rsidR="00F86750" w:rsidRPr="004E1630">
        <w:rPr>
          <w:sz w:val="24"/>
          <w:szCs w:val="24"/>
        </w:rPr>
        <w:t xml:space="preserve"> </w:t>
      </w:r>
      <w:r w:rsidRPr="004E1630">
        <w:rPr>
          <w:sz w:val="24"/>
          <w:szCs w:val="24"/>
        </w:rPr>
        <w:t>предназначенных</w:t>
      </w:r>
      <w:r w:rsidR="00F86750" w:rsidRPr="004E1630">
        <w:rPr>
          <w:sz w:val="24"/>
          <w:szCs w:val="24"/>
        </w:rPr>
        <w:t xml:space="preserve"> </w:t>
      </w:r>
      <w:r w:rsidRPr="004E1630">
        <w:rPr>
          <w:sz w:val="24"/>
          <w:szCs w:val="24"/>
        </w:rPr>
        <w:t>для</w:t>
      </w:r>
      <w:r w:rsidR="00F86750" w:rsidRPr="004E1630">
        <w:rPr>
          <w:sz w:val="24"/>
          <w:szCs w:val="24"/>
        </w:rPr>
        <w:t xml:space="preserve"> </w:t>
      </w:r>
      <w:r w:rsidRPr="004E1630">
        <w:rPr>
          <w:sz w:val="24"/>
          <w:szCs w:val="24"/>
        </w:rPr>
        <w:t>садоводства,</w:t>
      </w:r>
      <w:r w:rsidR="00F86750" w:rsidRPr="004E1630">
        <w:rPr>
          <w:sz w:val="24"/>
          <w:szCs w:val="24"/>
        </w:rPr>
        <w:t xml:space="preserve"> </w:t>
      </w:r>
      <w:r w:rsidRPr="004E1630">
        <w:rPr>
          <w:sz w:val="24"/>
          <w:szCs w:val="24"/>
        </w:rPr>
        <w:t>запретить</w:t>
      </w:r>
      <w:r w:rsidR="00F86750" w:rsidRPr="004E1630">
        <w:rPr>
          <w:sz w:val="24"/>
          <w:szCs w:val="24"/>
        </w:rPr>
        <w:t xml:space="preserve"> </w:t>
      </w:r>
      <w:r w:rsidRPr="004E1630">
        <w:rPr>
          <w:sz w:val="24"/>
          <w:szCs w:val="24"/>
        </w:rPr>
        <w:t>проживание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регистрацию.</w:t>
      </w:r>
    </w:p>
    <w:p w:rsidR="00104372" w:rsidRPr="004E1630" w:rsidRDefault="00104372" w:rsidP="0028053E">
      <w:pPr>
        <w:ind w:firstLine="709"/>
        <w:jc w:val="both"/>
        <w:rPr>
          <w:sz w:val="24"/>
          <w:szCs w:val="24"/>
        </w:rPr>
      </w:pPr>
      <w:r w:rsidRPr="004E1630">
        <w:rPr>
          <w:sz w:val="24"/>
          <w:szCs w:val="24"/>
        </w:rPr>
        <w:t>Комплекс</w:t>
      </w:r>
      <w:r w:rsidR="00F86750" w:rsidRPr="004E1630">
        <w:rPr>
          <w:sz w:val="24"/>
          <w:szCs w:val="24"/>
        </w:rPr>
        <w:t xml:space="preserve"> </w:t>
      </w:r>
      <w:r w:rsidRPr="004E1630">
        <w:rPr>
          <w:sz w:val="24"/>
          <w:szCs w:val="24"/>
        </w:rPr>
        <w:t>защитных</w:t>
      </w:r>
      <w:r w:rsidR="00F86750" w:rsidRPr="004E1630">
        <w:rPr>
          <w:sz w:val="24"/>
          <w:szCs w:val="24"/>
        </w:rPr>
        <w:t xml:space="preserve"> </w:t>
      </w:r>
      <w:r w:rsidRPr="004E1630">
        <w:rPr>
          <w:sz w:val="24"/>
          <w:szCs w:val="24"/>
        </w:rPr>
        <w:t>мероприятий</w:t>
      </w:r>
      <w:r w:rsidR="00F86750" w:rsidRPr="004E1630">
        <w:rPr>
          <w:sz w:val="24"/>
          <w:szCs w:val="24"/>
        </w:rPr>
        <w:t xml:space="preserve"> </w:t>
      </w:r>
      <w:r w:rsidRPr="004E1630">
        <w:rPr>
          <w:sz w:val="24"/>
          <w:szCs w:val="24"/>
        </w:rPr>
        <w:t>от</w:t>
      </w:r>
      <w:r w:rsidR="00F86750" w:rsidRPr="004E1630">
        <w:rPr>
          <w:sz w:val="24"/>
          <w:szCs w:val="24"/>
        </w:rPr>
        <w:t xml:space="preserve"> </w:t>
      </w:r>
      <w:r w:rsidRPr="004E1630">
        <w:rPr>
          <w:sz w:val="24"/>
          <w:szCs w:val="24"/>
        </w:rPr>
        <w:t>затопления.</w:t>
      </w:r>
    </w:p>
    <w:p w:rsidR="00104372" w:rsidRPr="004E1630" w:rsidRDefault="00104372" w:rsidP="0028053E">
      <w:pPr>
        <w:ind w:firstLine="709"/>
        <w:jc w:val="both"/>
        <w:rPr>
          <w:sz w:val="24"/>
          <w:szCs w:val="24"/>
        </w:rPr>
      </w:pPr>
      <w:r w:rsidRPr="004E1630">
        <w:rPr>
          <w:sz w:val="24"/>
          <w:szCs w:val="24"/>
        </w:rPr>
        <w:t>Кроме</w:t>
      </w:r>
      <w:r w:rsidR="00F86750" w:rsidRPr="004E1630">
        <w:rPr>
          <w:sz w:val="24"/>
          <w:szCs w:val="24"/>
        </w:rPr>
        <w:t xml:space="preserve"> </w:t>
      </w:r>
      <w:r w:rsidRPr="004E1630">
        <w:rPr>
          <w:sz w:val="24"/>
          <w:szCs w:val="24"/>
        </w:rPr>
        <w:t>гидроизоляции</w:t>
      </w:r>
      <w:r w:rsidR="00F86750" w:rsidRPr="004E1630">
        <w:rPr>
          <w:sz w:val="24"/>
          <w:szCs w:val="24"/>
        </w:rPr>
        <w:t xml:space="preserve"> </w:t>
      </w:r>
      <w:r w:rsidRPr="004E1630">
        <w:rPr>
          <w:sz w:val="24"/>
          <w:szCs w:val="24"/>
        </w:rPr>
        <w:t>фундаментов</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требуется</w:t>
      </w:r>
      <w:r w:rsidR="00F86750" w:rsidRPr="004E1630">
        <w:rPr>
          <w:sz w:val="24"/>
          <w:szCs w:val="24"/>
        </w:rPr>
        <w:t xml:space="preserve"> </w:t>
      </w:r>
      <w:r w:rsidRPr="004E1630">
        <w:rPr>
          <w:sz w:val="24"/>
          <w:szCs w:val="24"/>
        </w:rPr>
        <w:t>организация</w:t>
      </w:r>
      <w:r w:rsidR="00F86750" w:rsidRPr="004E1630">
        <w:rPr>
          <w:sz w:val="24"/>
          <w:szCs w:val="24"/>
        </w:rPr>
        <w:t xml:space="preserve"> </w:t>
      </w:r>
      <w:r w:rsidRPr="004E1630">
        <w:rPr>
          <w:sz w:val="24"/>
          <w:szCs w:val="24"/>
        </w:rPr>
        <w:t>водоотлива</w:t>
      </w:r>
      <w:r w:rsidR="00F86750" w:rsidRPr="004E1630">
        <w:rPr>
          <w:sz w:val="24"/>
          <w:szCs w:val="24"/>
        </w:rPr>
        <w:t xml:space="preserve"> </w:t>
      </w:r>
      <w:r w:rsidRPr="004E1630">
        <w:rPr>
          <w:sz w:val="24"/>
          <w:szCs w:val="24"/>
        </w:rPr>
        <w:t>из</w:t>
      </w:r>
      <w:r w:rsidR="00F86750" w:rsidRPr="004E1630">
        <w:rPr>
          <w:sz w:val="24"/>
          <w:szCs w:val="24"/>
        </w:rPr>
        <w:t xml:space="preserve"> </w:t>
      </w:r>
      <w:r w:rsidRPr="004E1630">
        <w:rPr>
          <w:sz w:val="24"/>
          <w:szCs w:val="24"/>
        </w:rPr>
        <w:t>строительных</w:t>
      </w:r>
      <w:r w:rsidR="00F86750" w:rsidRPr="004E1630">
        <w:rPr>
          <w:sz w:val="24"/>
          <w:szCs w:val="24"/>
        </w:rPr>
        <w:t xml:space="preserve"> </w:t>
      </w:r>
      <w:r w:rsidRPr="004E1630">
        <w:rPr>
          <w:sz w:val="24"/>
          <w:szCs w:val="24"/>
        </w:rPr>
        <w:t>котлованов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траншей.</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большинстве</w:t>
      </w:r>
      <w:r w:rsidR="00F86750" w:rsidRPr="004E1630">
        <w:rPr>
          <w:sz w:val="24"/>
          <w:szCs w:val="24"/>
        </w:rPr>
        <w:t xml:space="preserve"> </w:t>
      </w:r>
      <w:r w:rsidRPr="004E1630">
        <w:rPr>
          <w:sz w:val="24"/>
          <w:szCs w:val="24"/>
        </w:rPr>
        <w:t>строительных</w:t>
      </w:r>
      <w:r w:rsidR="00F86750" w:rsidRPr="004E1630">
        <w:rPr>
          <w:sz w:val="24"/>
          <w:szCs w:val="24"/>
        </w:rPr>
        <w:t xml:space="preserve"> </w:t>
      </w:r>
      <w:r w:rsidRPr="004E1630">
        <w:rPr>
          <w:sz w:val="24"/>
          <w:szCs w:val="24"/>
        </w:rPr>
        <w:t>площадок</w:t>
      </w:r>
      <w:r w:rsidR="00F86750" w:rsidRPr="004E1630">
        <w:rPr>
          <w:sz w:val="24"/>
          <w:szCs w:val="24"/>
        </w:rPr>
        <w:t xml:space="preserve"> </w:t>
      </w:r>
      <w:r w:rsidRPr="004E1630">
        <w:rPr>
          <w:sz w:val="24"/>
          <w:szCs w:val="24"/>
        </w:rPr>
        <w:t>требуется</w:t>
      </w:r>
      <w:r w:rsidR="00F86750" w:rsidRPr="004E1630">
        <w:rPr>
          <w:sz w:val="24"/>
          <w:szCs w:val="24"/>
        </w:rPr>
        <w:t xml:space="preserve"> </w:t>
      </w:r>
      <w:r w:rsidRPr="004E1630">
        <w:rPr>
          <w:sz w:val="24"/>
          <w:szCs w:val="24"/>
        </w:rPr>
        <w:t>искусственное</w:t>
      </w:r>
      <w:r w:rsidR="00F86750" w:rsidRPr="004E1630">
        <w:rPr>
          <w:sz w:val="24"/>
          <w:szCs w:val="24"/>
        </w:rPr>
        <w:t xml:space="preserve"> </w:t>
      </w:r>
      <w:r w:rsidRPr="004E1630">
        <w:rPr>
          <w:sz w:val="24"/>
          <w:szCs w:val="24"/>
        </w:rPr>
        <w:t>повышение</w:t>
      </w:r>
      <w:r w:rsidR="00F86750" w:rsidRPr="004E1630">
        <w:rPr>
          <w:sz w:val="24"/>
          <w:szCs w:val="24"/>
        </w:rPr>
        <w:t xml:space="preserve"> </w:t>
      </w:r>
      <w:r w:rsidRPr="004E1630">
        <w:rPr>
          <w:sz w:val="24"/>
          <w:szCs w:val="24"/>
        </w:rPr>
        <w:t>территории</w:t>
      </w:r>
      <w:r w:rsidR="00F86750" w:rsidRPr="004E1630">
        <w:rPr>
          <w:sz w:val="24"/>
          <w:szCs w:val="24"/>
        </w:rPr>
        <w:t xml:space="preserve"> </w:t>
      </w:r>
      <w:r w:rsidRPr="004E1630">
        <w:rPr>
          <w:sz w:val="24"/>
          <w:szCs w:val="24"/>
        </w:rPr>
        <w:t>(отсыпка)</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2</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более</w:t>
      </w:r>
      <w:r w:rsidR="00F86750" w:rsidRPr="004E1630">
        <w:rPr>
          <w:sz w:val="24"/>
          <w:szCs w:val="24"/>
        </w:rPr>
        <w:t xml:space="preserve"> </w:t>
      </w:r>
      <w:r w:rsidRPr="004E1630">
        <w:rPr>
          <w:sz w:val="24"/>
          <w:szCs w:val="24"/>
        </w:rPr>
        <w:t>метров.</w:t>
      </w:r>
      <w:r w:rsidR="00F86750" w:rsidRPr="004E1630">
        <w:rPr>
          <w:sz w:val="24"/>
          <w:szCs w:val="24"/>
        </w:rPr>
        <w:t xml:space="preserve"> </w:t>
      </w:r>
    </w:p>
    <w:p w:rsidR="00104372" w:rsidRPr="004E1630" w:rsidRDefault="00104372" w:rsidP="0028053E">
      <w:pPr>
        <w:ind w:firstLine="709"/>
        <w:jc w:val="both"/>
        <w:rPr>
          <w:sz w:val="24"/>
          <w:szCs w:val="24"/>
        </w:rPr>
      </w:pPr>
      <w:r w:rsidRPr="004E1630">
        <w:rPr>
          <w:sz w:val="24"/>
          <w:szCs w:val="24"/>
        </w:rPr>
        <w:t>Из</w:t>
      </w:r>
      <w:r w:rsidR="00F86750" w:rsidRPr="004E1630">
        <w:rPr>
          <w:sz w:val="24"/>
          <w:szCs w:val="24"/>
        </w:rPr>
        <w:t xml:space="preserve"> </w:t>
      </w:r>
      <w:r w:rsidRPr="004E1630">
        <w:rPr>
          <w:sz w:val="24"/>
          <w:szCs w:val="24"/>
        </w:rPr>
        <w:t>защитных</w:t>
      </w:r>
      <w:r w:rsidR="00F86750" w:rsidRPr="004E1630">
        <w:rPr>
          <w:sz w:val="24"/>
          <w:szCs w:val="24"/>
        </w:rPr>
        <w:t xml:space="preserve"> </w:t>
      </w:r>
      <w:r w:rsidRPr="004E1630">
        <w:rPr>
          <w:sz w:val="24"/>
          <w:szCs w:val="24"/>
        </w:rPr>
        <w:t>мероприятий</w:t>
      </w:r>
      <w:r w:rsidR="00F86750" w:rsidRPr="004E1630">
        <w:rPr>
          <w:sz w:val="24"/>
          <w:szCs w:val="24"/>
        </w:rPr>
        <w:t xml:space="preserve"> </w:t>
      </w:r>
      <w:r w:rsidRPr="004E1630">
        <w:rPr>
          <w:sz w:val="24"/>
          <w:szCs w:val="24"/>
        </w:rPr>
        <w:t>необходимо</w:t>
      </w:r>
      <w:r w:rsidR="00F86750" w:rsidRPr="004E1630">
        <w:rPr>
          <w:sz w:val="24"/>
          <w:szCs w:val="24"/>
        </w:rPr>
        <w:t xml:space="preserve"> </w:t>
      </w:r>
      <w:r w:rsidRPr="004E1630">
        <w:rPr>
          <w:sz w:val="24"/>
          <w:szCs w:val="24"/>
        </w:rPr>
        <w:t>предусмотреть</w:t>
      </w:r>
      <w:r w:rsidR="00F86750" w:rsidRPr="004E1630">
        <w:rPr>
          <w:sz w:val="24"/>
          <w:szCs w:val="24"/>
        </w:rPr>
        <w:t xml:space="preserve"> </w:t>
      </w:r>
      <w:r w:rsidRPr="004E1630">
        <w:rPr>
          <w:sz w:val="24"/>
          <w:szCs w:val="24"/>
        </w:rPr>
        <w:t>спрямление</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укрепление</w:t>
      </w:r>
      <w:r w:rsidR="00F86750" w:rsidRPr="004E1630">
        <w:rPr>
          <w:sz w:val="24"/>
          <w:szCs w:val="24"/>
        </w:rPr>
        <w:t xml:space="preserve"> </w:t>
      </w:r>
      <w:r w:rsidRPr="004E1630">
        <w:rPr>
          <w:sz w:val="24"/>
          <w:szCs w:val="24"/>
        </w:rPr>
        <w:t>бортов</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днищ</w:t>
      </w:r>
      <w:r w:rsidR="00F86750" w:rsidRPr="004E1630">
        <w:rPr>
          <w:sz w:val="24"/>
          <w:szCs w:val="24"/>
        </w:rPr>
        <w:t xml:space="preserve"> </w:t>
      </w:r>
      <w:r w:rsidRPr="004E1630">
        <w:rPr>
          <w:sz w:val="24"/>
          <w:szCs w:val="24"/>
        </w:rPr>
        <w:t>русел</w:t>
      </w:r>
      <w:r w:rsidR="00F86750" w:rsidRPr="004E1630">
        <w:rPr>
          <w:sz w:val="24"/>
          <w:szCs w:val="24"/>
        </w:rPr>
        <w:t xml:space="preserve"> </w:t>
      </w:r>
      <w:r w:rsidRPr="004E1630">
        <w:rPr>
          <w:sz w:val="24"/>
          <w:szCs w:val="24"/>
        </w:rPr>
        <w:t>рек,</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наиболее</w:t>
      </w:r>
      <w:r w:rsidR="00F86750" w:rsidRPr="004E1630">
        <w:rPr>
          <w:sz w:val="24"/>
          <w:szCs w:val="24"/>
        </w:rPr>
        <w:t xml:space="preserve"> </w:t>
      </w:r>
      <w:r w:rsidRPr="004E1630">
        <w:rPr>
          <w:sz w:val="24"/>
          <w:szCs w:val="24"/>
        </w:rPr>
        <w:t>активно</w:t>
      </w:r>
      <w:r w:rsidR="00F86750" w:rsidRPr="004E1630">
        <w:rPr>
          <w:sz w:val="24"/>
          <w:szCs w:val="24"/>
        </w:rPr>
        <w:t xml:space="preserve"> </w:t>
      </w:r>
      <w:r w:rsidRPr="004E1630">
        <w:rPr>
          <w:sz w:val="24"/>
          <w:szCs w:val="24"/>
        </w:rPr>
        <w:t>размываемых</w:t>
      </w:r>
      <w:r w:rsidR="00F86750" w:rsidRPr="004E1630">
        <w:rPr>
          <w:sz w:val="24"/>
          <w:szCs w:val="24"/>
        </w:rPr>
        <w:t xml:space="preserve"> </w:t>
      </w:r>
      <w:r w:rsidRPr="004E1630">
        <w:rPr>
          <w:sz w:val="24"/>
          <w:szCs w:val="24"/>
        </w:rPr>
        <w:t>участках</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предусмотреть,</w:t>
      </w:r>
      <w:r w:rsidR="00F86750" w:rsidRPr="004E1630">
        <w:rPr>
          <w:sz w:val="24"/>
          <w:szCs w:val="24"/>
        </w:rPr>
        <w:t xml:space="preserve"> </w:t>
      </w:r>
      <w:r w:rsidRPr="004E1630">
        <w:rPr>
          <w:sz w:val="24"/>
          <w:szCs w:val="24"/>
        </w:rPr>
        <w:t>как</w:t>
      </w:r>
      <w:r w:rsidR="00F86750" w:rsidRPr="004E1630">
        <w:rPr>
          <w:sz w:val="24"/>
          <w:szCs w:val="24"/>
        </w:rPr>
        <w:t xml:space="preserve"> </w:t>
      </w:r>
      <w:r w:rsidRPr="004E1630">
        <w:rPr>
          <w:sz w:val="24"/>
          <w:szCs w:val="24"/>
        </w:rPr>
        <w:t>минимум,</w:t>
      </w:r>
      <w:r w:rsidR="00F86750" w:rsidRPr="004E1630">
        <w:rPr>
          <w:sz w:val="24"/>
          <w:szCs w:val="24"/>
        </w:rPr>
        <w:t xml:space="preserve"> </w:t>
      </w:r>
      <w:r w:rsidRPr="004E1630">
        <w:rPr>
          <w:sz w:val="24"/>
          <w:szCs w:val="24"/>
        </w:rPr>
        <w:t>обязательное</w:t>
      </w:r>
      <w:r w:rsidR="00F86750" w:rsidRPr="004E1630">
        <w:rPr>
          <w:sz w:val="24"/>
          <w:szCs w:val="24"/>
        </w:rPr>
        <w:t xml:space="preserve"> </w:t>
      </w:r>
      <w:r w:rsidRPr="004E1630">
        <w:rPr>
          <w:sz w:val="24"/>
          <w:szCs w:val="24"/>
        </w:rPr>
        <w:t>обвалование</w:t>
      </w:r>
      <w:r w:rsidR="00F86750" w:rsidRPr="004E1630">
        <w:rPr>
          <w:sz w:val="24"/>
          <w:szCs w:val="24"/>
        </w:rPr>
        <w:t xml:space="preserve"> </w:t>
      </w:r>
      <w:r w:rsidRPr="004E1630">
        <w:rPr>
          <w:sz w:val="24"/>
          <w:szCs w:val="24"/>
        </w:rPr>
        <w:t>русел</w:t>
      </w:r>
      <w:r w:rsidR="00F86750" w:rsidRPr="004E1630">
        <w:rPr>
          <w:sz w:val="24"/>
          <w:szCs w:val="24"/>
        </w:rPr>
        <w:t xml:space="preserve"> </w:t>
      </w:r>
      <w:r w:rsidRPr="004E1630">
        <w:rPr>
          <w:sz w:val="24"/>
          <w:szCs w:val="24"/>
        </w:rPr>
        <w:t>рек.</w:t>
      </w:r>
      <w:r w:rsidR="00F86750" w:rsidRPr="004E1630">
        <w:rPr>
          <w:sz w:val="24"/>
          <w:szCs w:val="24"/>
        </w:rPr>
        <w:t xml:space="preserve"> </w:t>
      </w:r>
    </w:p>
    <w:p w:rsidR="00104372" w:rsidRPr="004E1630" w:rsidRDefault="00104372" w:rsidP="0028053E">
      <w:pPr>
        <w:ind w:firstLine="709"/>
        <w:jc w:val="both"/>
        <w:rPr>
          <w:sz w:val="24"/>
          <w:szCs w:val="24"/>
        </w:rPr>
      </w:pPr>
      <w:r w:rsidRPr="004E1630">
        <w:rPr>
          <w:sz w:val="24"/>
          <w:szCs w:val="24"/>
        </w:rPr>
        <w:t>При</w:t>
      </w:r>
      <w:r w:rsidR="00F86750" w:rsidRPr="004E1630">
        <w:rPr>
          <w:sz w:val="24"/>
          <w:szCs w:val="24"/>
        </w:rPr>
        <w:t xml:space="preserve"> </w:t>
      </w:r>
      <w:r w:rsidRPr="004E1630">
        <w:rPr>
          <w:sz w:val="24"/>
          <w:szCs w:val="24"/>
        </w:rPr>
        <w:t>выборе</w:t>
      </w:r>
      <w:r w:rsidR="00F86750" w:rsidRPr="004E1630">
        <w:rPr>
          <w:sz w:val="24"/>
          <w:szCs w:val="24"/>
        </w:rPr>
        <w:t xml:space="preserve"> </w:t>
      </w:r>
      <w:r w:rsidRPr="004E1630">
        <w:rPr>
          <w:sz w:val="24"/>
          <w:szCs w:val="24"/>
        </w:rPr>
        <w:t>фундаментов</w:t>
      </w:r>
      <w:r w:rsidR="00F86750" w:rsidRPr="004E1630">
        <w:rPr>
          <w:sz w:val="24"/>
          <w:szCs w:val="24"/>
        </w:rPr>
        <w:t xml:space="preserve"> </w:t>
      </w:r>
      <w:r w:rsidRPr="004E1630">
        <w:rPr>
          <w:sz w:val="24"/>
          <w:szCs w:val="24"/>
        </w:rPr>
        <w:t>зданий</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областях</w:t>
      </w:r>
      <w:r w:rsidR="00F86750" w:rsidRPr="004E1630">
        <w:rPr>
          <w:sz w:val="24"/>
          <w:szCs w:val="24"/>
        </w:rPr>
        <w:t xml:space="preserve"> </w:t>
      </w:r>
      <w:r w:rsidRPr="004E1630">
        <w:rPr>
          <w:sz w:val="24"/>
          <w:szCs w:val="24"/>
        </w:rPr>
        <w:t>развития</w:t>
      </w:r>
      <w:r w:rsidR="00F86750" w:rsidRPr="004E1630">
        <w:rPr>
          <w:sz w:val="24"/>
          <w:szCs w:val="24"/>
        </w:rPr>
        <w:t xml:space="preserve"> </w:t>
      </w:r>
      <w:r w:rsidRPr="004E1630">
        <w:rPr>
          <w:sz w:val="24"/>
          <w:szCs w:val="24"/>
        </w:rPr>
        <w:t>глинистых</w:t>
      </w:r>
      <w:r w:rsidR="00F86750" w:rsidRPr="004E1630">
        <w:rPr>
          <w:sz w:val="24"/>
          <w:szCs w:val="24"/>
        </w:rPr>
        <w:t xml:space="preserve"> </w:t>
      </w:r>
      <w:r w:rsidRPr="004E1630">
        <w:rPr>
          <w:sz w:val="24"/>
          <w:szCs w:val="24"/>
        </w:rPr>
        <w:t>отложений,</w:t>
      </w:r>
      <w:r w:rsidR="00F86750" w:rsidRPr="004E1630">
        <w:rPr>
          <w:sz w:val="24"/>
          <w:szCs w:val="24"/>
        </w:rPr>
        <w:t xml:space="preserve"> </w:t>
      </w:r>
      <w:r w:rsidRPr="004E1630">
        <w:rPr>
          <w:sz w:val="24"/>
          <w:szCs w:val="24"/>
        </w:rPr>
        <w:t>следует</w:t>
      </w:r>
      <w:r w:rsidR="00F86750" w:rsidRPr="004E1630">
        <w:rPr>
          <w:sz w:val="24"/>
          <w:szCs w:val="24"/>
        </w:rPr>
        <w:t xml:space="preserve"> </w:t>
      </w:r>
      <w:r w:rsidRPr="004E1630">
        <w:rPr>
          <w:sz w:val="24"/>
          <w:szCs w:val="24"/>
        </w:rPr>
        <w:t>учитывать</w:t>
      </w:r>
      <w:r w:rsidR="00F86750" w:rsidRPr="004E1630">
        <w:rPr>
          <w:sz w:val="24"/>
          <w:szCs w:val="24"/>
        </w:rPr>
        <w:t xml:space="preserve"> </w:t>
      </w:r>
      <w:r w:rsidRPr="004E1630">
        <w:rPr>
          <w:sz w:val="24"/>
          <w:szCs w:val="24"/>
        </w:rPr>
        <w:t>сильные</w:t>
      </w:r>
      <w:r w:rsidR="00F86750" w:rsidRPr="004E1630">
        <w:rPr>
          <w:sz w:val="24"/>
          <w:szCs w:val="24"/>
        </w:rPr>
        <w:t xml:space="preserve"> </w:t>
      </w:r>
      <w:r w:rsidRPr="004E1630">
        <w:rPr>
          <w:sz w:val="24"/>
          <w:szCs w:val="24"/>
        </w:rPr>
        <w:t>колебания</w:t>
      </w:r>
      <w:r w:rsidR="00F86750" w:rsidRPr="004E1630">
        <w:rPr>
          <w:sz w:val="24"/>
          <w:szCs w:val="24"/>
        </w:rPr>
        <w:t xml:space="preserve"> </w:t>
      </w:r>
      <w:r w:rsidRPr="004E1630">
        <w:rPr>
          <w:sz w:val="24"/>
          <w:szCs w:val="24"/>
        </w:rPr>
        <w:t>уровня</w:t>
      </w:r>
      <w:r w:rsidR="00F86750" w:rsidRPr="004E1630">
        <w:rPr>
          <w:sz w:val="24"/>
          <w:szCs w:val="24"/>
        </w:rPr>
        <w:t xml:space="preserve"> </w:t>
      </w:r>
      <w:r w:rsidRPr="004E1630">
        <w:rPr>
          <w:sz w:val="24"/>
          <w:szCs w:val="24"/>
        </w:rPr>
        <w:t>грунтовых</w:t>
      </w:r>
      <w:r w:rsidR="00F86750" w:rsidRPr="004E1630">
        <w:rPr>
          <w:sz w:val="24"/>
          <w:szCs w:val="24"/>
        </w:rPr>
        <w:t xml:space="preserve"> </w:t>
      </w:r>
      <w:r w:rsidRPr="004E1630">
        <w:rPr>
          <w:sz w:val="24"/>
          <w:szCs w:val="24"/>
        </w:rPr>
        <w:t>вод</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связанные</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этим</w:t>
      </w:r>
      <w:r w:rsidR="00F86750" w:rsidRPr="004E1630">
        <w:rPr>
          <w:sz w:val="24"/>
          <w:szCs w:val="24"/>
        </w:rPr>
        <w:t xml:space="preserve"> </w:t>
      </w:r>
      <w:r w:rsidRPr="004E1630">
        <w:rPr>
          <w:sz w:val="24"/>
          <w:szCs w:val="24"/>
        </w:rPr>
        <w:t>изменения</w:t>
      </w:r>
      <w:r w:rsidR="00F86750" w:rsidRPr="004E1630">
        <w:rPr>
          <w:sz w:val="24"/>
          <w:szCs w:val="24"/>
        </w:rPr>
        <w:t xml:space="preserve"> </w:t>
      </w:r>
      <w:r w:rsidRPr="004E1630">
        <w:rPr>
          <w:sz w:val="24"/>
          <w:szCs w:val="24"/>
        </w:rPr>
        <w:t>характеристик</w:t>
      </w:r>
      <w:r w:rsidR="00F86750" w:rsidRPr="004E1630">
        <w:rPr>
          <w:sz w:val="24"/>
          <w:szCs w:val="24"/>
        </w:rPr>
        <w:t xml:space="preserve"> </w:t>
      </w:r>
      <w:r w:rsidRPr="004E1630">
        <w:rPr>
          <w:sz w:val="24"/>
          <w:szCs w:val="24"/>
        </w:rPr>
        <w:t>глинистых</w:t>
      </w:r>
      <w:r w:rsidR="00F86750" w:rsidRPr="004E1630">
        <w:rPr>
          <w:sz w:val="24"/>
          <w:szCs w:val="24"/>
        </w:rPr>
        <w:t xml:space="preserve"> </w:t>
      </w:r>
      <w:r w:rsidRPr="004E1630">
        <w:rPr>
          <w:sz w:val="24"/>
          <w:szCs w:val="24"/>
        </w:rPr>
        <w:t>оснований</w:t>
      </w:r>
      <w:r w:rsidR="00F86750" w:rsidRPr="004E1630">
        <w:rPr>
          <w:sz w:val="24"/>
          <w:szCs w:val="24"/>
        </w:rPr>
        <w:t xml:space="preserve"> </w:t>
      </w:r>
      <w:r w:rsidRPr="004E1630">
        <w:rPr>
          <w:sz w:val="24"/>
          <w:szCs w:val="24"/>
        </w:rPr>
        <w:t>ведущих</w:t>
      </w:r>
      <w:r w:rsidR="00F86750" w:rsidRPr="004E1630">
        <w:rPr>
          <w:sz w:val="24"/>
          <w:szCs w:val="24"/>
        </w:rPr>
        <w:t xml:space="preserve"> </w:t>
      </w:r>
      <w:r w:rsidRPr="004E1630">
        <w:rPr>
          <w:sz w:val="24"/>
          <w:szCs w:val="24"/>
        </w:rPr>
        <w:t>к</w:t>
      </w:r>
      <w:r w:rsidR="00F86750" w:rsidRPr="004E1630">
        <w:rPr>
          <w:sz w:val="24"/>
          <w:szCs w:val="24"/>
        </w:rPr>
        <w:t xml:space="preserve"> </w:t>
      </w:r>
      <w:r w:rsidRPr="004E1630">
        <w:rPr>
          <w:sz w:val="24"/>
          <w:szCs w:val="24"/>
        </w:rPr>
        <w:t>деформациям</w:t>
      </w:r>
      <w:r w:rsidR="00F86750" w:rsidRPr="004E1630">
        <w:rPr>
          <w:sz w:val="24"/>
          <w:szCs w:val="24"/>
        </w:rPr>
        <w:t xml:space="preserve"> </w:t>
      </w:r>
      <w:r w:rsidRPr="004E1630">
        <w:rPr>
          <w:sz w:val="24"/>
          <w:szCs w:val="24"/>
        </w:rPr>
        <w:t>сооружений.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связи</w:t>
      </w:r>
      <w:r w:rsidR="00F86750" w:rsidRPr="004E1630">
        <w:rPr>
          <w:sz w:val="24"/>
          <w:szCs w:val="24"/>
        </w:rPr>
        <w:t xml:space="preserve"> </w:t>
      </w:r>
      <w:r w:rsidRPr="004E1630">
        <w:rPr>
          <w:sz w:val="24"/>
          <w:szCs w:val="24"/>
        </w:rPr>
        <w:t>с</w:t>
      </w:r>
      <w:r w:rsidR="00F86750" w:rsidRPr="004E1630">
        <w:rPr>
          <w:sz w:val="24"/>
          <w:szCs w:val="24"/>
        </w:rPr>
        <w:t xml:space="preserve"> </w:t>
      </w:r>
      <w:r w:rsidRPr="004E1630">
        <w:rPr>
          <w:sz w:val="24"/>
          <w:szCs w:val="24"/>
        </w:rPr>
        <w:t>вышеизложенным</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строительстве</w:t>
      </w:r>
      <w:r w:rsidR="00F86750" w:rsidRPr="004E1630">
        <w:rPr>
          <w:sz w:val="24"/>
          <w:szCs w:val="24"/>
        </w:rPr>
        <w:t xml:space="preserve"> </w:t>
      </w:r>
      <w:r w:rsidRPr="004E1630">
        <w:rPr>
          <w:sz w:val="24"/>
          <w:szCs w:val="24"/>
        </w:rPr>
        <w:t>рекомендуется</w:t>
      </w:r>
      <w:r w:rsidR="00F86750" w:rsidRPr="004E1630">
        <w:rPr>
          <w:sz w:val="24"/>
          <w:szCs w:val="24"/>
        </w:rPr>
        <w:t xml:space="preserve"> </w:t>
      </w:r>
      <w:r w:rsidRPr="004E1630">
        <w:rPr>
          <w:sz w:val="24"/>
          <w:szCs w:val="24"/>
        </w:rPr>
        <w:t>устройство</w:t>
      </w:r>
      <w:r w:rsidR="00F86750" w:rsidRPr="004E1630">
        <w:rPr>
          <w:sz w:val="24"/>
          <w:szCs w:val="24"/>
        </w:rPr>
        <w:t xml:space="preserve"> </w:t>
      </w:r>
      <w:r w:rsidRPr="004E1630">
        <w:rPr>
          <w:sz w:val="24"/>
          <w:szCs w:val="24"/>
        </w:rPr>
        <w:t>фундаментов</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свайных</w:t>
      </w:r>
      <w:r w:rsidR="00F86750" w:rsidRPr="004E1630">
        <w:rPr>
          <w:sz w:val="24"/>
          <w:szCs w:val="24"/>
        </w:rPr>
        <w:t xml:space="preserve"> </w:t>
      </w:r>
      <w:r w:rsidRPr="004E1630">
        <w:rPr>
          <w:sz w:val="24"/>
          <w:szCs w:val="24"/>
        </w:rPr>
        <w:t>основаниях,</w:t>
      </w:r>
      <w:r w:rsidR="00F86750" w:rsidRPr="004E1630">
        <w:rPr>
          <w:sz w:val="24"/>
          <w:szCs w:val="24"/>
        </w:rPr>
        <w:t xml:space="preserve"> </w:t>
      </w:r>
      <w:r w:rsidRPr="004E1630">
        <w:rPr>
          <w:sz w:val="24"/>
          <w:szCs w:val="24"/>
        </w:rPr>
        <w:t>размещение</w:t>
      </w:r>
      <w:r w:rsidR="00F86750" w:rsidRPr="004E1630">
        <w:rPr>
          <w:sz w:val="24"/>
          <w:szCs w:val="24"/>
        </w:rPr>
        <w:t xml:space="preserve"> </w:t>
      </w:r>
      <w:r w:rsidRPr="004E1630">
        <w:rPr>
          <w:sz w:val="24"/>
          <w:szCs w:val="24"/>
        </w:rPr>
        <w:t>на</w:t>
      </w:r>
      <w:r w:rsidR="00F86750" w:rsidRPr="004E1630">
        <w:rPr>
          <w:sz w:val="24"/>
          <w:szCs w:val="24"/>
        </w:rPr>
        <w:t xml:space="preserve"> </w:t>
      </w:r>
      <w:r w:rsidRPr="004E1630">
        <w:rPr>
          <w:sz w:val="24"/>
          <w:szCs w:val="24"/>
        </w:rPr>
        <w:t>первом</w:t>
      </w:r>
      <w:r w:rsidR="00F86750" w:rsidRPr="004E1630">
        <w:rPr>
          <w:sz w:val="24"/>
          <w:szCs w:val="24"/>
        </w:rPr>
        <w:t xml:space="preserve"> </w:t>
      </w:r>
      <w:r w:rsidRPr="004E1630">
        <w:rPr>
          <w:sz w:val="24"/>
          <w:szCs w:val="24"/>
        </w:rPr>
        <w:t>и</w:t>
      </w:r>
      <w:r w:rsidR="00F86750" w:rsidRPr="004E1630">
        <w:rPr>
          <w:sz w:val="24"/>
          <w:szCs w:val="24"/>
        </w:rPr>
        <w:t xml:space="preserve"> </w:t>
      </w:r>
      <w:r w:rsidRPr="004E1630">
        <w:rPr>
          <w:sz w:val="24"/>
          <w:szCs w:val="24"/>
        </w:rPr>
        <w:t>цокольных</w:t>
      </w:r>
      <w:r w:rsidR="00F86750" w:rsidRPr="004E1630">
        <w:rPr>
          <w:sz w:val="24"/>
          <w:szCs w:val="24"/>
        </w:rPr>
        <w:t xml:space="preserve"> </w:t>
      </w:r>
      <w:r w:rsidRPr="004E1630">
        <w:rPr>
          <w:sz w:val="24"/>
          <w:szCs w:val="24"/>
        </w:rPr>
        <w:t>этажах</w:t>
      </w:r>
      <w:r w:rsidR="00F86750" w:rsidRPr="004E1630">
        <w:rPr>
          <w:sz w:val="24"/>
          <w:szCs w:val="24"/>
        </w:rPr>
        <w:t xml:space="preserve"> </w:t>
      </w:r>
      <w:r w:rsidRPr="004E1630">
        <w:rPr>
          <w:sz w:val="24"/>
          <w:szCs w:val="24"/>
        </w:rPr>
        <w:t>нежилых</w:t>
      </w:r>
      <w:r w:rsidR="00F86750" w:rsidRPr="004E1630">
        <w:rPr>
          <w:sz w:val="24"/>
          <w:szCs w:val="24"/>
        </w:rPr>
        <w:t xml:space="preserve"> </w:t>
      </w:r>
      <w:r w:rsidRPr="004E1630">
        <w:rPr>
          <w:sz w:val="24"/>
          <w:szCs w:val="24"/>
        </w:rPr>
        <w:t>помещений,</w:t>
      </w:r>
      <w:r w:rsidR="00F86750" w:rsidRPr="004E1630">
        <w:rPr>
          <w:sz w:val="24"/>
          <w:szCs w:val="24"/>
        </w:rPr>
        <w:t xml:space="preserve"> </w:t>
      </w:r>
      <w:r w:rsidRPr="004E1630">
        <w:rPr>
          <w:sz w:val="24"/>
          <w:szCs w:val="24"/>
        </w:rPr>
        <w:t>обязательное</w:t>
      </w:r>
      <w:r w:rsidR="00F86750" w:rsidRPr="004E1630">
        <w:rPr>
          <w:sz w:val="24"/>
          <w:szCs w:val="24"/>
        </w:rPr>
        <w:t xml:space="preserve"> </w:t>
      </w:r>
      <w:r w:rsidRPr="004E1630">
        <w:rPr>
          <w:sz w:val="24"/>
          <w:szCs w:val="24"/>
        </w:rPr>
        <w:t>страхование</w:t>
      </w:r>
      <w:r w:rsidR="00F86750" w:rsidRPr="004E1630">
        <w:rPr>
          <w:sz w:val="24"/>
          <w:szCs w:val="24"/>
        </w:rPr>
        <w:t xml:space="preserve"> </w:t>
      </w:r>
      <w:r w:rsidRPr="004E1630">
        <w:rPr>
          <w:sz w:val="24"/>
          <w:szCs w:val="24"/>
        </w:rPr>
        <w:t>имущества.</w:t>
      </w:r>
    </w:p>
    <w:p w:rsidR="00104372" w:rsidRPr="004E1630" w:rsidRDefault="00104372" w:rsidP="0028053E">
      <w:pPr>
        <w:ind w:firstLine="709"/>
        <w:jc w:val="both"/>
        <w:rPr>
          <w:sz w:val="24"/>
          <w:szCs w:val="24"/>
        </w:rPr>
      </w:pPr>
      <w:r w:rsidRPr="004E1630">
        <w:rPr>
          <w:sz w:val="24"/>
          <w:szCs w:val="24"/>
        </w:rPr>
        <w:t>В</w:t>
      </w:r>
      <w:r w:rsidR="00F86750" w:rsidRPr="004E1630">
        <w:rPr>
          <w:sz w:val="24"/>
          <w:szCs w:val="24"/>
        </w:rPr>
        <w:t xml:space="preserve"> </w:t>
      </w:r>
      <w:r w:rsidRPr="004E1630">
        <w:rPr>
          <w:sz w:val="24"/>
          <w:szCs w:val="24"/>
        </w:rPr>
        <w:t>пределах</w:t>
      </w:r>
      <w:r w:rsidR="00F86750" w:rsidRPr="004E1630">
        <w:rPr>
          <w:sz w:val="24"/>
          <w:szCs w:val="24"/>
        </w:rPr>
        <w:t xml:space="preserve"> </w:t>
      </w:r>
      <w:r w:rsidRPr="004E1630">
        <w:rPr>
          <w:sz w:val="24"/>
          <w:szCs w:val="24"/>
        </w:rPr>
        <w:t>зоны</w:t>
      </w:r>
      <w:r w:rsidR="00F86750" w:rsidRPr="004E1630">
        <w:rPr>
          <w:sz w:val="24"/>
          <w:szCs w:val="24"/>
        </w:rPr>
        <w:t xml:space="preserve"> </w:t>
      </w:r>
      <w:r w:rsidRPr="004E1630">
        <w:rPr>
          <w:sz w:val="24"/>
          <w:szCs w:val="24"/>
        </w:rPr>
        <w:t>затопления</w:t>
      </w:r>
      <w:r w:rsidR="00F86750" w:rsidRPr="004E1630">
        <w:rPr>
          <w:sz w:val="24"/>
          <w:szCs w:val="24"/>
        </w:rPr>
        <w:t xml:space="preserve"> </w:t>
      </w:r>
      <w:r w:rsidRPr="004E1630">
        <w:rPr>
          <w:sz w:val="24"/>
          <w:szCs w:val="24"/>
        </w:rPr>
        <w:t>устанавливаются:</w:t>
      </w:r>
    </w:p>
    <w:p w:rsidR="00104372" w:rsidRPr="004E1630" w:rsidRDefault="00437F8F" w:rsidP="0028053E">
      <w:pPr>
        <w:ind w:firstLine="709"/>
        <w:jc w:val="both"/>
        <w:rPr>
          <w:sz w:val="24"/>
          <w:szCs w:val="24"/>
        </w:rPr>
      </w:pPr>
      <w:r w:rsidRPr="004E1630">
        <w:rPr>
          <w:sz w:val="24"/>
          <w:szCs w:val="24"/>
        </w:rPr>
        <w:t>-</w:t>
      </w:r>
      <w:r w:rsidR="00F86750" w:rsidRPr="004E1630">
        <w:rPr>
          <w:sz w:val="24"/>
          <w:szCs w:val="24"/>
        </w:rPr>
        <w:t xml:space="preserve"> </w:t>
      </w:r>
      <w:r w:rsidRPr="004E1630">
        <w:rPr>
          <w:sz w:val="24"/>
          <w:szCs w:val="24"/>
        </w:rPr>
        <w:t>мин</w:t>
      </w:r>
      <w:r w:rsidR="00104372" w:rsidRPr="004E1630">
        <w:rPr>
          <w:sz w:val="24"/>
          <w:szCs w:val="24"/>
        </w:rPr>
        <w:t>имальная</w:t>
      </w:r>
      <w:r w:rsidR="00F86750" w:rsidRPr="004E1630">
        <w:rPr>
          <w:sz w:val="24"/>
          <w:szCs w:val="24"/>
        </w:rPr>
        <w:t xml:space="preserve"> </w:t>
      </w:r>
      <w:r w:rsidR="00104372" w:rsidRPr="004E1630">
        <w:rPr>
          <w:sz w:val="24"/>
          <w:szCs w:val="24"/>
        </w:rPr>
        <w:t>высота</w:t>
      </w:r>
      <w:r w:rsidR="00F86750" w:rsidRPr="004E1630">
        <w:rPr>
          <w:sz w:val="24"/>
          <w:szCs w:val="24"/>
        </w:rPr>
        <w:t xml:space="preserve"> </w:t>
      </w:r>
      <w:r w:rsidR="00104372" w:rsidRPr="004E1630">
        <w:rPr>
          <w:sz w:val="24"/>
          <w:szCs w:val="24"/>
        </w:rPr>
        <w:t>цоколя</w:t>
      </w:r>
      <w:r w:rsidR="00F86750" w:rsidRPr="004E1630">
        <w:rPr>
          <w:sz w:val="24"/>
          <w:szCs w:val="24"/>
        </w:rPr>
        <w:t xml:space="preserve"> </w:t>
      </w:r>
      <w:r w:rsidR="00104372" w:rsidRPr="004E1630">
        <w:rPr>
          <w:sz w:val="24"/>
          <w:szCs w:val="24"/>
        </w:rPr>
        <w:t>жилого</w:t>
      </w:r>
      <w:r w:rsidR="00F86750" w:rsidRPr="004E1630">
        <w:rPr>
          <w:sz w:val="24"/>
          <w:szCs w:val="24"/>
        </w:rPr>
        <w:t xml:space="preserve"> </w:t>
      </w:r>
      <w:r w:rsidR="00104372" w:rsidRPr="004E1630">
        <w:rPr>
          <w:sz w:val="24"/>
          <w:szCs w:val="24"/>
        </w:rPr>
        <w:t>дома</w:t>
      </w:r>
      <w:r w:rsidR="00F86750" w:rsidRPr="004E1630">
        <w:rPr>
          <w:sz w:val="24"/>
          <w:szCs w:val="24"/>
        </w:rPr>
        <w:t xml:space="preserve"> </w:t>
      </w:r>
      <w:r w:rsidR="00104372" w:rsidRPr="004E1630">
        <w:rPr>
          <w:sz w:val="24"/>
          <w:szCs w:val="24"/>
        </w:rPr>
        <w:t>-</w:t>
      </w:r>
      <w:r w:rsidR="00F86750" w:rsidRPr="004E1630">
        <w:rPr>
          <w:sz w:val="24"/>
          <w:szCs w:val="24"/>
        </w:rPr>
        <w:t xml:space="preserve"> </w:t>
      </w:r>
      <w:r w:rsidR="00104372" w:rsidRPr="004E1630">
        <w:rPr>
          <w:sz w:val="24"/>
          <w:szCs w:val="24"/>
        </w:rPr>
        <w:t>1.5</w:t>
      </w:r>
      <w:r w:rsidR="00F86750" w:rsidRPr="004E1630">
        <w:rPr>
          <w:sz w:val="24"/>
          <w:szCs w:val="24"/>
        </w:rPr>
        <w:t xml:space="preserve"> </w:t>
      </w:r>
      <w:r w:rsidR="00104372" w:rsidRPr="004E1630">
        <w:rPr>
          <w:sz w:val="24"/>
          <w:szCs w:val="24"/>
        </w:rPr>
        <w:t>м;</w:t>
      </w:r>
    </w:p>
    <w:p w:rsidR="00104372" w:rsidRPr="004E1630" w:rsidRDefault="00104372" w:rsidP="0028053E">
      <w:pPr>
        <w:ind w:firstLine="709"/>
        <w:jc w:val="both"/>
        <w:rPr>
          <w:sz w:val="24"/>
          <w:szCs w:val="24"/>
        </w:rPr>
      </w:pPr>
      <w:r w:rsidRPr="004E1630">
        <w:rPr>
          <w:sz w:val="24"/>
          <w:szCs w:val="24"/>
        </w:rPr>
        <w:t>-подсыпка</w:t>
      </w:r>
      <w:r w:rsidR="00F86750" w:rsidRPr="004E1630">
        <w:rPr>
          <w:sz w:val="24"/>
          <w:szCs w:val="24"/>
        </w:rPr>
        <w:t xml:space="preserve"> </w:t>
      </w:r>
      <w:r w:rsidRPr="004E1630">
        <w:rPr>
          <w:sz w:val="24"/>
          <w:szCs w:val="24"/>
        </w:rPr>
        <w:t>территории;</w:t>
      </w:r>
    </w:p>
    <w:p w:rsidR="00104372" w:rsidRPr="004E1630" w:rsidRDefault="00104372" w:rsidP="0028053E">
      <w:pPr>
        <w:ind w:firstLine="709"/>
        <w:jc w:val="both"/>
        <w:rPr>
          <w:sz w:val="24"/>
          <w:szCs w:val="24"/>
        </w:rPr>
      </w:pPr>
      <w:r w:rsidRPr="004E1630">
        <w:rPr>
          <w:sz w:val="24"/>
          <w:szCs w:val="24"/>
        </w:rPr>
        <w:t>-отсутствие</w:t>
      </w:r>
      <w:r w:rsidR="00F86750" w:rsidRPr="004E1630">
        <w:rPr>
          <w:sz w:val="24"/>
          <w:szCs w:val="24"/>
        </w:rPr>
        <w:t xml:space="preserve"> </w:t>
      </w:r>
      <w:r w:rsidRPr="004E1630">
        <w:rPr>
          <w:sz w:val="24"/>
          <w:szCs w:val="24"/>
        </w:rPr>
        <w:t>жилых</w:t>
      </w:r>
      <w:r w:rsidR="00F86750" w:rsidRPr="004E1630">
        <w:rPr>
          <w:sz w:val="24"/>
          <w:szCs w:val="24"/>
        </w:rPr>
        <w:t xml:space="preserve"> </w:t>
      </w:r>
      <w:r w:rsidRPr="004E1630">
        <w:rPr>
          <w:sz w:val="24"/>
          <w:szCs w:val="24"/>
        </w:rPr>
        <w:t>помещений</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жилых</w:t>
      </w:r>
      <w:r w:rsidR="00F86750" w:rsidRPr="004E1630">
        <w:rPr>
          <w:sz w:val="24"/>
          <w:szCs w:val="24"/>
        </w:rPr>
        <w:t xml:space="preserve"> </w:t>
      </w:r>
      <w:r w:rsidRPr="004E1630">
        <w:rPr>
          <w:sz w:val="24"/>
          <w:szCs w:val="24"/>
        </w:rPr>
        <w:t>домах</w:t>
      </w:r>
      <w:r w:rsidR="00F86750" w:rsidRPr="004E1630">
        <w:rPr>
          <w:sz w:val="24"/>
          <w:szCs w:val="24"/>
        </w:rPr>
        <w:t xml:space="preserve"> </w:t>
      </w:r>
      <w:r w:rsidRPr="004E1630">
        <w:rPr>
          <w:sz w:val="24"/>
          <w:szCs w:val="24"/>
        </w:rPr>
        <w:t>этажностью</w:t>
      </w:r>
      <w:r w:rsidR="00F86750" w:rsidRPr="004E1630">
        <w:rPr>
          <w:sz w:val="24"/>
          <w:szCs w:val="24"/>
        </w:rPr>
        <w:t xml:space="preserve"> </w:t>
      </w:r>
      <w:r w:rsidRPr="004E1630">
        <w:rPr>
          <w:sz w:val="24"/>
          <w:szCs w:val="24"/>
        </w:rPr>
        <w:t>свыше</w:t>
      </w:r>
      <w:r w:rsidR="00F86750" w:rsidRPr="004E1630">
        <w:rPr>
          <w:sz w:val="24"/>
          <w:szCs w:val="24"/>
        </w:rPr>
        <w:t xml:space="preserve"> </w:t>
      </w:r>
      <w:r w:rsidRPr="004E1630">
        <w:rPr>
          <w:sz w:val="24"/>
          <w:szCs w:val="24"/>
        </w:rPr>
        <w:t>одного</w:t>
      </w:r>
      <w:r w:rsidR="00F86750" w:rsidRPr="004E1630">
        <w:rPr>
          <w:sz w:val="24"/>
          <w:szCs w:val="24"/>
        </w:rPr>
        <w:t xml:space="preserve"> </w:t>
      </w:r>
      <w:r w:rsidRPr="004E1630">
        <w:rPr>
          <w:sz w:val="24"/>
          <w:szCs w:val="24"/>
        </w:rPr>
        <w:t>при</w:t>
      </w:r>
      <w:r w:rsidR="00F86750" w:rsidRPr="004E1630">
        <w:rPr>
          <w:sz w:val="24"/>
          <w:szCs w:val="24"/>
        </w:rPr>
        <w:t xml:space="preserve"> </w:t>
      </w:r>
      <w:r w:rsidRPr="004E1630">
        <w:rPr>
          <w:sz w:val="24"/>
          <w:szCs w:val="24"/>
        </w:rPr>
        <w:t>высоте</w:t>
      </w:r>
      <w:r w:rsidR="00F86750" w:rsidRPr="004E1630">
        <w:rPr>
          <w:sz w:val="24"/>
          <w:szCs w:val="24"/>
        </w:rPr>
        <w:t xml:space="preserve"> </w:t>
      </w:r>
      <w:r w:rsidRPr="004E1630">
        <w:rPr>
          <w:sz w:val="24"/>
          <w:szCs w:val="24"/>
        </w:rPr>
        <w:t>цоколя</w:t>
      </w:r>
      <w:r w:rsidR="00F86750" w:rsidRPr="004E1630">
        <w:rPr>
          <w:sz w:val="24"/>
          <w:szCs w:val="24"/>
        </w:rPr>
        <w:t xml:space="preserve"> </w:t>
      </w:r>
      <w:r w:rsidRPr="004E1630">
        <w:rPr>
          <w:sz w:val="24"/>
          <w:szCs w:val="24"/>
        </w:rPr>
        <w:t>менее</w:t>
      </w:r>
      <w:r w:rsidR="00F86750" w:rsidRPr="004E1630">
        <w:rPr>
          <w:sz w:val="24"/>
          <w:szCs w:val="24"/>
        </w:rPr>
        <w:t xml:space="preserve"> </w:t>
      </w:r>
      <w:r w:rsidRPr="004E1630">
        <w:rPr>
          <w:sz w:val="24"/>
          <w:szCs w:val="24"/>
        </w:rPr>
        <w:t>1.5</w:t>
      </w:r>
      <w:r w:rsidR="00F86750" w:rsidRPr="004E1630">
        <w:rPr>
          <w:sz w:val="24"/>
          <w:szCs w:val="24"/>
        </w:rPr>
        <w:t xml:space="preserve"> </w:t>
      </w:r>
      <w:r w:rsidRPr="004E1630">
        <w:rPr>
          <w:sz w:val="24"/>
          <w:szCs w:val="24"/>
        </w:rPr>
        <w:t>м</w:t>
      </w:r>
      <w:r w:rsidR="00F86750" w:rsidRPr="004E1630">
        <w:rPr>
          <w:sz w:val="24"/>
          <w:szCs w:val="24"/>
        </w:rPr>
        <w:t xml:space="preserve"> </w:t>
      </w:r>
      <w:r w:rsidRPr="004E1630">
        <w:rPr>
          <w:sz w:val="24"/>
          <w:szCs w:val="24"/>
        </w:rPr>
        <w:t>в</w:t>
      </w:r>
      <w:r w:rsidR="00F86750" w:rsidRPr="004E1630">
        <w:rPr>
          <w:sz w:val="24"/>
          <w:szCs w:val="24"/>
        </w:rPr>
        <w:t xml:space="preserve"> </w:t>
      </w:r>
      <w:r w:rsidRPr="004E1630">
        <w:rPr>
          <w:sz w:val="24"/>
          <w:szCs w:val="24"/>
        </w:rPr>
        <w:t>объеме</w:t>
      </w:r>
      <w:r w:rsidR="00F86750" w:rsidRPr="004E1630">
        <w:rPr>
          <w:sz w:val="24"/>
          <w:szCs w:val="24"/>
        </w:rPr>
        <w:t xml:space="preserve"> </w:t>
      </w:r>
      <w:r w:rsidRPr="004E1630">
        <w:rPr>
          <w:sz w:val="24"/>
          <w:szCs w:val="24"/>
        </w:rPr>
        <w:t>первого</w:t>
      </w:r>
      <w:r w:rsidR="00F86750" w:rsidRPr="004E1630">
        <w:rPr>
          <w:sz w:val="24"/>
          <w:szCs w:val="24"/>
        </w:rPr>
        <w:t xml:space="preserve"> </w:t>
      </w:r>
      <w:r w:rsidRPr="004E1630">
        <w:rPr>
          <w:sz w:val="24"/>
          <w:szCs w:val="24"/>
        </w:rPr>
        <w:t>этажа.</w:t>
      </w:r>
    </w:p>
    <w:p w:rsidR="00C2224C" w:rsidRPr="004E1630" w:rsidRDefault="00C2224C" w:rsidP="0028053E">
      <w:pPr>
        <w:pStyle w:val="s1"/>
        <w:widowControl w:val="0"/>
        <w:spacing w:before="0" w:beforeAutospacing="0" w:after="0" w:afterAutospacing="0"/>
        <w:ind w:firstLine="709"/>
        <w:jc w:val="both"/>
        <w:rPr>
          <w:b/>
          <w:bCs/>
          <w:shd w:val="clear" w:color="auto" w:fill="FFFFFF"/>
        </w:rPr>
      </w:pPr>
      <w:r w:rsidRPr="004E1630">
        <w:rPr>
          <w:b/>
          <w:bCs/>
          <w:shd w:val="clear" w:color="auto" w:fill="FFFFFF"/>
        </w:rPr>
        <w:t>Описание</w:t>
      </w:r>
      <w:r w:rsidR="00F86750" w:rsidRPr="004E1630">
        <w:rPr>
          <w:b/>
          <w:bCs/>
          <w:shd w:val="clear" w:color="auto" w:fill="FFFFFF"/>
        </w:rPr>
        <w:t xml:space="preserve"> </w:t>
      </w:r>
      <w:r w:rsidRPr="004E1630">
        <w:rPr>
          <w:b/>
          <w:bCs/>
          <w:shd w:val="clear" w:color="auto" w:fill="FFFFFF"/>
        </w:rPr>
        <w:t>ограничений</w:t>
      </w:r>
      <w:r w:rsidR="00F86750" w:rsidRPr="004E1630">
        <w:rPr>
          <w:b/>
          <w:bCs/>
          <w:shd w:val="clear" w:color="auto" w:fill="FFFFFF"/>
        </w:rPr>
        <w:t xml:space="preserve"> </w:t>
      </w:r>
      <w:r w:rsidRPr="004E1630">
        <w:rPr>
          <w:b/>
          <w:bCs/>
          <w:shd w:val="clear" w:color="auto" w:fill="FFFFFF"/>
        </w:rPr>
        <w:t>в</w:t>
      </w:r>
      <w:r w:rsidR="00F86750" w:rsidRPr="004E1630">
        <w:rPr>
          <w:b/>
          <w:bCs/>
          <w:shd w:val="clear" w:color="auto" w:fill="FFFFFF"/>
        </w:rPr>
        <w:t xml:space="preserve"> </w:t>
      </w:r>
      <w:r w:rsidR="003933E3" w:rsidRPr="004E1630">
        <w:rPr>
          <w:b/>
          <w:bCs/>
          <w:shd w:val="clear" w:color="auto" w:fill="FFFFFF"/>
        </w:rPr>
        <w:t>15-ти</w:t>
      </w:r>
      <w:r w:rsidR="00F86750" w:rsidRPr="004E1630">
        <w:rPr>
          <w:b/>
          <w:bCs/>
          <w:shd w:val="clear" w:color="auto" w:fill="FFFFFF"/>
        </w:rPr>
        <w:t xml:space="preserve"> </w:t>
      </w:r>
      <w:r w:rsidR="003933E3" w:rsidRPr="004E1630">
        <w:rPr>
          <w:b/>
          <w:bCs/>
          <w:shd w:val="clear" w:color="auto" w:fill="FFFFFF"/>
        </w:rPr>
        <w:t>километровой</w:t>
      </w:r>
      <w:r w:rsidR="00F86750" w:rsidRPr="004E1630">
        <w:rPr>
          <w:b/>
          <w:bCs/>
          <w:shd w:val="clear" w:color="auto" w:fill="FFFFFF"/>
        </w:rPr>
        <w:t xml:space="preserve"> </w:t>
      </w:r>
      <w:r w:rsidR="003933E3" w:rsidRPr="004E1630">
        <w:rPr>
          <w:b/>
          <w:bCs/>
          <w:shd w:val="clear" w:color="auto" w:fill="FFFFFF"/>
        </w:rPr>
        <w:t>и</w:t>
      </w:r>
      <w:r w:rsidR="00F86750" w:rsidRPr="004E1630">
        <w:rPr>
          <w:b/>
          <w:bCs/>
          <w:shd w:val="clear" w:color="auto" w:fill="FFFFFF"/>
        </w:rPr>
        <w:t xml:space="preserve"> </w:t>
      </w:r>
      <w:r w:rsidR="003933E3" w:rsidRPr="004E1630">
        <w:rPr>
          <w:b/>
          <w:bCs/>
          <w:shd w:val="clear" w:color="auto" w:fill="FFFFFF"/>
        </w:rPr>
        <w:t>30-ти</w:t>
      </w:r>
      <w:r w:rsidR="00F86750" w:rsidRPr="004E1630">
        <w:rPr>
          <w:b/>
          <w:bCs/>
          <w:shd w:val="clear" w:color="auto" w:fill="FFFFFF"/>
        </w:rPr>
        <w:t xml:space="preserve"> </w:t>
      </w:r>
      <w:r w:rsidR="003933E3" w:rsidRPr="004E1630">
        <w:rPr>
          <w:b/>
          <w:bCs/>
          <w:shd w:val="clear" w:color="auto" w:fill="FFFFFF"/>
        </w:rPr>
        <w:t>километровой</w:t>
      </w:r>
      <w:r w:rsidR="00F86750" w:rsidRPr="004E1630">
        <w:rPr>
          <w:b/>
          <w:bCs/>
          <w:shd w:val="clear" w:color="auto" w:fill="FFFFFF"/>
        </w:rPr>
        <w:t xml:space="preserve"> </w:t>
      </w:r>
      <w:r w:rsidR="003933E3" w:rsidRPr="004E1630">
        <w:rPr>
          <w:b/>
          <w:bCs/>
          <w:shd w:val="clear" w:color="auto" w:fill="FFFFFF"/>
        </w:rPr>
        <w:t>зонах</w:t>
      </w:r>
      <w:r w:rsidR="00F86750" w:rsidRPr="004E1630">
        <w:rPr>
          <w:b/>
          <w:bCs/>
          <w:shd w:val="clear" w:color="auto" w:fill="FFFFFF"/>
        </w:rPr>
        <w:t xml:space="preserve"> </w:t>
      </w:r>
      <w:r w:rsidRPr="004E1630">
        <w:rPr>
          <w:b/>
          <w:bCs/>
          <w:shd w:val="clear" w:color="auto" w:fill="FFFFFF"/>
        </w:rPr>
        <w:t>(приаэродромная</w:t>
      </w:r>
      <w:r w:rsidR="00F86750" w:rsidRPr="004E1630">
        <w:rPr>
          <w:b/>
          <w:bCs/>
          <w:shd w:val="clear" w:color="auto" w:fill="FFFFFF"/>
        </w:rPr>
        <w:t xml:space="preserve"> </w:t>
      </w:r>
      <w:r w:rsidRPr="004E1630">
        <w:rPr>
          <w:b/>
          <w:bCs/>
          <w:shd w:val="clear" w:color="auto" w:fill="FFFFFF"/>
        </w:rPr>
        <w:t>территория)</w:t>
      </w:r>
    </w:p>
    <w:p w:rsidR="00C2224C" w:rsidRPr="004E1630" w:rsidRDefault="00C2224C" w:rsidP="0028053E">
      <w:pPr>
        <w:pStyle w:val="s1"/>
        <w:widowControl w:val="0"/>
        <w:spacing w:before="0" w:beforeAutospacing="0" w:after="0" w:afterAutospacing="0"/>
        <w:ind w:firstLine="709"/>
        <w:jc w:val="both"/>
        <w:rPr>
          <w:bCs/>
          <w:shd w:val="clear" w:color="auto" w:fill="FFFFFF"/>
        </w:rPr>
      </w:pPr>
      <w:r w:rsidRPr="004E1630">
        <w:rPr>
          <w:bCs/>
          <w:shd w:val="clear" w:color="auto" w:fill="FFFFFF"/>
        </w:rPr>
        <w:t>Размещение</w:t>
      </w:r>
      <w:r w:rsidR="00F86750" w:rsidRPr="004E1630">
        <w:rPr>
          <w:bCs/>
          <w:shd w:val="clear" w:color="auto" w:fill="FFFFFF"/>
        </w:rPr>
        <w:t xml:space="preserve"> </w:t>
      </w:r>
      <w:r w:rsidRPr="004E1630">
        <w:rPr>
          <w:bCs/>
          <w:shd w:val="clear" w:color="auto" w:fill="FFFFFF"/>
        </w:rPr>
        <w:t>в</w:t>
      </w:r>
      <w:r w:rsidR="00F86750" w:rsidRPr="004E1630">
        <w:rPr>
          <w:bCs/>
          <w:shd w:val="clear" w:color="auto" w:fill="FFFFFF"/>
        </w:rPr>
        <w:t xml:space="preserve"> </w:t>
      </w:r>
      <w:r w:rsidRPr="004E1630">
        <w:rPr>
          <w:bCs/>
          <w:shd w:val="clear" w:color="auto" w:fill="FFFFFF"/>
        </w:rPr>
        <w:t>районах</w:t>
      </w:r>
      <w:r w:rsidR="00F86750" w:rsidRPr="004E1630">
        <w:rPr>
          <w:bCs/>
          <w:shd w:val="clear" w:color="auto" w:fill="FFFFFF"/>
        </w:rPr>
        <w:t xml:space="preserve"> </w:t>
      </w:r>
      <w:r w:rsidRPr="004E1630">
        <w:rPr>
          <w:bCs/>
          <w:shd w:val="clear" w:color="auto" w:fill="FFFFFF"/>
        </w:rPr>
        <w:t>аэродромов</w:t>
      </w:r>
      <w:r w:rsidR="00F86750" w:rsidRPr="004E1630">
        <w:rPr>
          <w:bCs/>
          <w:shd w:val="clear" w:color="auto" w:fill="FFFFFF"/>
        </w:rPr>
        <w:t xml:space="preserve"> </w:t>
      </w:r>
      <w:r w:rsidRPr="004E1630">
        <w:rPr>
          <w:bCs/>
          <w:shd w:val="clear" w:color="auto" w:fill="FFFFFF"/>
        </w:rPr>
        <w:t>зданий,</w:t>
      </w:r>
      <w:r w:rsidR="00F86750" w:rsidRPr="004E1630">
        <w:rPr>
          <w:bCs/>
          <w:shd w:val="clear" w:color="auto" w:fill="FFFFFF"/>
        </w:rPr>
        <w:t xml:space="preserve"> </w:t>
      </w:r>
      <w:r w:rsidRPr="004E1630">
        <w:rPr>
          <w:bCs/>
          <w:shd w:val="clear" w:color="auto" w:fill="FFFFFF"/>
        </w:rPr>
        <w:t>высоковольтных</w:t>
      </w:r>
      <w:r w:rsidR="00F86750" w:rsidRPr="004E1630">
        <w:rPr>
          <w:bCs/>
          <w:shd w:val="clear" w:color="auto" w:fill="FFFFFF"/>
        </w:rPr>
        <w:t xml:space="preserve"> </w:t>
      </w:r>
      <w:r w:rsidRPr="004E1630">
        <w:rPr>
          <w:bCs/>
          <w:shd w:val="clear" w:color="auto" w:fill="FFFFFF"/>
        </w:rPr>
        <w:t>линий</w:t>
      </w:r>
      <w:r w:rsidR="00F86750" w:rsidRPr="004E1630">
        <w:rPr>
          <w:bCs/>
          <w:shd w:val="clear" w:color="auto" w:fill="FFFFFF"/>
        </w:rPr>
        <w:t xml:space="preserve"> </w:t>
      </w:r>
      <w:r w:rsidRPr="004E1630">
        <w:rPr>
          <w:bCs/>
          <w:shd w:val="clear" w:color="auto" w:fill="FFFFFF"/>
        </w:rPr>
        <w:t>электропередачи,</w:t>
      </w:r>
      <w:r w:rsidR="00F86750" w:rsidRPr="004E1630">
        <w:rPr>
          <w:bCs/>
          <w:shd w:val="clear" w:color="auto" w:fill="FFFFFF"/>
        </w:rPr>
        <w:t xml:space="preserve"> </w:t>
      </w:r>
      <w:r w:rsidRPr="004E1630">
        <w:rPr>
          <w:bCs/>
          <w:shd w:val="clear" w:color="auto" w:fill="FFFFFF"/>
        </w:rPr>
        <w:t>радиотехнических</w:t>
      </w:r>
      <w:r w:rsidR="00F86750" w:rsidRPr="004E1630">
        <w:rPr>
          <w:bCs/>
          <w:shd w:val="clear" w:color="auto" w:fill="FFFFFF"/>
        </w:rPr>
        <w:t xml:space="preserve"> </w:t>
      </w:r>
      <w:r w:rsidRPr="004E1630">
        <w:rPr>
          <w:bCs/>
          <w:shd w:val="clear" w:color="auto" w:fill="FFFFFF"/>
        </w:rPr>
        <w:t>и</w:t>
      </w:r>
      <w:r w:rsidR="00F86750" w:rsidRPr="004E1630">
        <w:rPr>
          <w:bCs/>
          <w:shd w:val="clear" w:color="auto" w:fill="FFFFFF"/>
        </w:rPr>
        <w:t xml:space="preserve"> </w:t>
      </w:r>
      <w:r w:rsidRPr="004E1630">
        <w:rPr>
          <w:bCs/>
          <w:shd w:val="clear" w:color="auto" w:fill="FFFFFF"/>
        </w:rPr>
        <w:t>других</w:t>
      </w:r>
      <w:r w:rsidR="00F86750" w:rsidRPr="004E1630">
        <w:rPr>
          <w:bCs/>
          <w:shd w:val="clear" w:color="auto" w:fill="FFFFFF"/>
        </w:rPr>
        <w:t xml:space="preserve"> </w:t>
      </w:r>
      <w:r w:rsidRPr="004E1630">
        <w:rPr>
          <w:bCs/>
          <w:shd w:val="clear" w:color="auto" w:fill="FFFFFF"/>
        </w:rPr>
        <w:t>сооружений,</w:t>
      </w:r>
      <w:r w:rsidR="00F86750" w:rsidRPr="004E1630">
        <w:rPr>
          <w:bCs/>
          <w:shd w:val="clear" w:color="auto" w:fill="FFFFFF"/>
        </w:rPr>
        <w:t xml:space="preserve"> </w:t>
      </w:r>
      <w:r w:rsidRPr="004E1630">
        <w:rPr>
          <w:bCs/>
          <w:shd w:val="clear" w:color="auto" w:fill="FFFFFF"/>
        </w:rPr>
        <w:t>которые</w:t>
      </w:r>
      <w:r w:rsidR="00F86750" w:rsidRPr="004E1630">
        <w:rPr>
          <w:bCs/>
          <w:shd w:val="clear" w:color="auto" w:fill="FFFFFF"/>
        </w:rPr>
        <w:t xml:space="preserve"> </w:t>
      </w:r>
      <w:r w:rsidRPr="004E1630">
        <w:rPr>
          <w:bCs/>
          <w:shd w:val="clear" w:color="auto" w:fill="FFFFFF"/>
        </w:rPr>
        <w:t>могут</w:t>
      </w:r>
      <w:r w:rsidR="00F86750" w:rsidRPr="004E1630">
        <w:rPr>
          <w:bCs/>
          <w:shd w:val="clear" w:color="auto" w:fill="FFFFFF"/>
        </w:rPr>
        <w:t xml:space="preserve"> </w:t>
      </w:r>
      <w:r w:rsidRPr="004E1630">
        <w:rPr>
          <w:bCs/>
          <w:shd w:val="clear" w:color="auto" w:fill="FFFFFF"/>
        </w:rPr>
        <w:t>угрожать</w:t>
      </w:r>
      <w:r w:rsidR="00F86750" w:rsidRPr="004E1630">
        <w:rPr>
          <w:bCs/>
          <w:shd w:val="clear" w:color="auto" w:fill="FFFFFF"/>
        </w:rPr>
        <w:t xml:space="preserve"> </w:t>
      </w:r>
      <w:r w:rsidRPr="004E1630">
        <w:rPr>
          <w:bCs/>
          <w:shd w:val="clear" w:color="auto" w:fill="FFFFFF"/>
        </w:rPr>
        <w:t>безопасности</w:t>
      </w:r>
      <w:r w:rsidR="00F86750" w:rsidRPr="004E1630">
        <w:rPr>
          <w:bCs/>
          <w:shd w:val="clear" w:color="auto" w:fill="FFFFFF"/>
        </w:rPr>
        <w:t xml:space="preserve"> </w:t>
      </w:r>
      <w:r w:rsidRPr="004E1630">
        <w:rPr>
          <w:bCs/>
          <w:shd w:val="clear" w:color="auto" w:fill="FFFFFF"/>
        </w:rPr>
        <w:t>полетов</w:t>
      </w:r>
      <w:r w:rsidR="00F86750" w:rsidRPr="004E1630">
        <w:rPr>
          <w:bCs/>
          <w:shd w:val="clear" w:color="auto" w:fill="FFFFFF"/>
        </w:rPr>
        <w:t xml:space="preserve"> </w:t>
      </w:r>
      <w:r w:rsidRPr="004E1630">
        <w:rPr>
          <w:bCs/>
          <w:shd w:val="clear" w:color="auto" w:fill="FFFFFF"/>
        </w:rPr>
        <w:t>воздушных</w:t>
      </w:r>
      <w:r w:rsidR="00F86750" w:rsidRPr="004E1630">
        <w:rPr>
          <w:bCs/>
          <w:shd w:val="clear" w:color="auto" w:fill="FFFFFF"/>
        </w:rPr>
        <w:t xml:space="preserve"> </w:t>
      </w:r>
      <w:r w:rsidRPr="004E1630">
        <w:rPr>
          <w:bCs/>
          <w:shd w:val="clear" w:color="auto" w:fill="FFFFFF"/>
        </w:rPr>
        <w:t>судов</w:t>
      </w:r>
      <w:r w:rsidR="00F86750" w:rsidRPr="004E1630">
        <w:rPr>
          <w:bCs/>
          <w:shd w:val="clear" w:color="auto" w:fill="FFFFFF"/>
        </w:rPr>
        <w:t xml:space="preserve"> </w:t>
      </w:r>
      <w:r w:rsidRPr="004E1630">
        <w:rPr>
          <w:bCs/>
          <w:shd w:val="clear" w:color="auto" w:fill="FFFFFF"/>
        </w:rPr>
        <w:t>или</w:t>
      </w:r>
      <w:r w:rsidR="00F86750" w:rsidRPr="004E1630">
        <w:rPr>
          <w:bCs/>
          <w:shd w:val="clear" w:color="auto" w:fill="FFFFFF"/>
        </w:rPr>
        <w:t xml:space="preserve"> </w:t>
      </w:r>
      <w:r w:rsidRPr="004E1630">
        <w:rPr>
          <w:bCs/>
          <w:shd w:val="clear" w:color="auto" w:fill="FFFFFF"/>
        </w:rPr>
        <w:t>создавать</w:t>
      </w:r>
      <w:r w:rsidR="00F86750" w:rsidRPr="004E1630">
        <w:rPr>
          <w:bCs/>
          <w:shd w:val="clear" w:color="auto" w:fill="FFFFFF"/>
        </w:rPr>
        <w:t xml:space="preserve"> </w:t>
      </w:r>
      <w:r w:rsidRPr="004E1630">
        <w:rPr>
          <w:bCs/>
          <w:shd w:val="clear" w:color="auto" w:fill="FFFFFF"/>
        </w:rPr>
        <w:t>помехи</w:t>
      </w:r>
      <w:r w:rsidR="00F86750" w:rsidRPr="004E1630">
        <w:rPr>
          <w:bCs/>
          <w:shd w:val="clear" w:color="auto" w:fill="FFFFFF"/>
        </w:rPr>
        <w:t xml:space="preserve"> </w:t>
      </w:r>
      <w:r w:rsidRPr="004E1630">
        <w:rPr>
          <w:bCs/>
          <w:shd w:val="clear" w:color="auto" w:fill="FFFFFF"/>
        </w:rPr>
        <w:t>для</w:t>
      </w:r>
      <w:r w:rsidR="00F86750" w:rsidRPr="004E1630">
        <w:rPr>
          <w:bCs/>
          <w:shd w:val="clear" w:color="auto" w:fill="FFFFFF"/>
        </w:rPr>
        <w:t xml:space="preserve"> </w:t>
      </w:r>
      <w:r w:rsidRPr="004E1630">
        <w:rPr>
          <w:bCs/>
          <w:shd w:val="clear" w:color="auto" w:fill="FFFFFF"/>
        </w:rPr>
        <w:t>нормальной</w:t>
      </w:r>
      <w:r w:rsidR="00F86750" w:rsidRPr="004E1630">
        <w:rPr>
          <w:bCs/>
          <w:shd w:val="clear" w:color="auto" w:fill="FFFFFF"/>
        </w:rPr>
        <w:t xml:space="preserve"> </w:t>
      </w:r>
      <w:r w:rsidRPr="004E1630">
        <w:rPr>
          <w:bCs/>
          <w:shd w:val="clear" w:color="auto" w:fill="FFFFFF"/>
        </w:rPr>
        <w:t>работы</w:t>
      </w:r>
      <w:r w:rsidR="00F86750" w:rsidRPr="004E1630">
        <w:rPr>
          <w:bCs/>
          <w:shd w:val="clear" w:color="auto" w:fill="FFFFFF"/>
        </w:rPr>
        <w:t xml:space="preserve"> </w:t>
      </w:r>
      <w:r w:rsidRPr="004E1630">
        <w:rPr>
          <w:bCs/>
          <w:shd w:val="clear" w:color="auto" w:fill="FFFFFF"/>
        </w:rPr>
        <w:t>навигационных</w:t>
      </w:r>
      <w:r w:rsidR="00F86750" w:rsidRPr="004E1630">
        <w:rPr>
          <w:bCs/>
          <w:shd w:val="clear" w:color="auto" w:fill="FFFFFF"/>
        </w:rPr>
        <w:t xml:space="preserve"> </w:t>
      </w:r>
      <w:r w:rsidRPr="004E1630">
        <w:rPr>
          <w:bCs/>
          <w:shd w:val="clear" w:color="auto" w:fill="FFFFFF"/>
        </w:rPr>
        <w:t>средств</w:t>
      </w:r>
      <w:r w:rsidR="00F86750" w:rsidRPr="004E1630">
        <w:rPr>
          <w:bCs/>
          <w:shd w:val="clear" w:color="auto" w:fill="FFFFFF"/>
        </w:rPr>
        <w:t xml:space="preserve"> </w:t>
      </w:r>
      <w:r w:rsidRPr="004E1630">
        <w:rPr>
          <w:bCs/>
          <w:shd w:val="clear" w:color="auto" w:fill="FFFFFF"/>
        </w:rPr>
        <w:t>аэродромов,</w:t>
      </w:r>
      <w:r w:rsidR="00F86750" w:rsidRPr="004E1630">
        <w:rPr>
          <w:bCs/>
          <w:shd w:val="clear" w:color="auto" w:fill="FFFFFF"/>
        </w:rPr>
        <w:t xml:space="preserve"> </w:t>
      </w:r>
      <w:r w:rsidRPr="004E1630">
        <w:rPr>
          <w:bCs/>
          <w:shd w:val="clear" w:color="auto" w:fill="FFFFFF"/>
        </w:rPr>
        <w:t>должно</w:t>
      </w:r>
      <w:r w:rsidR="00F86750" w:rsidRPr="004E1630">
        <w:rPr>
          <w:bCs/>
          <w:shd w:val="clear" w:color="auto" w:fill="FFFFFF"/>
        </w:rPr>
        <w:t xml:space="preserve"> </w:t>
      </w:r>
      <w:r w:rsidRPr="004E1630">
        <w:rPr>
          <w:bCs/>
          <w:shd w:val="clear" w:color="auto" w:fill="FFFFFF"/>
        </w:rPr>
        <w:t>быть</w:t>
      </w:r>
      <w:r w:rsidR="00F86750" w:rsidRPr="004E1630">
        <w:rPr>
          <w:bCs/>
          <w:shd w:val="clear" w:color="auto" w:fill="FFFFFF"/>
        </w:rPr>
        <w:t xml:space="preserve"> </w:t>
      </w:r>
      <w:r w:rsidRPr="004E1630">
        <w:rPr>
          <w:bCs/>
          <w:shd w:val="clear" w:color="auto" w:fill="FFFFFF"/>
        </w:rPr>
        <w:t>согласовано</w:t>
      </w:r>
      <w:r w:rsidR="00F86750" w:rsidRPr="004E1630">
        <w:rPr>
          <w:bCs/>
          <w:shd w:val="clear" w:color="auto" w:fill="FFFFFF"/>
        </w:rPr>
        <w:t xml:space="preserve"> </w:t>
      </w:r>
      <w:r w:rsidRPr="004E1630">
        <w:rPr>
          <w:bCs/>
          <w:shd w:val="clear" w:color="auto" w:fill="FFFFFF"/>
        </w:rPr>
        <w:t>с</w:t>
      </w:r>
      <w:r w:rsidR="00F86750" w:rsidRPr="004E1630">
        <w:rPr>
          <w:bCs/>
          <w:shd w:val="clear" w:color="auto" w:fill="FFFFFF"/>
        </w:rPr>
        <w:t xml:space="preserve"> </w:t>
      </w:r>
      <w:r w:rsidRPr="004E1630">
        <w:rPr>
          <w:bCs/>
          <w:shd w:val="clear" w:color="auto" w:fill="FFFFFF"/>
        </w:rPr>
        <w:t>предприятиями</w:t>
      </w:r>
      <w:r w:rsidR="00F86750" w:rsidRPr="004E1630">
        <w:rPr>
          <w:bCs/>
          <w:shd w:val="clear" w:color="auto" w:fill="FFFFFF"/>
        </w:rPr>
        <w:t xml:space="preserve"> </w:t>
      </w:r>
      <w:r w:rsidRPr="004E1630">
        <w:rPr>
          <w:bCs/>
          <w:shd w:val="clear" w:color="auto" w:fill="FFFFFF"/>
        </w:rPr>
        <w:t>и</w:t>
      </w:r>
      <w:r w:rsidR="00F86750" w:rsidRPr="004E1630">
        <w:rPr>
          <w:bCs/>
          <w:shd w:val="clear" w:color="auto" w:fill="FFFFFF"/>
        </w:rPr>
        <w:t xml:space="preserve"> </w:t>
      </w:r>
      <w:r w:rsidRPr="004E1630">
        <w:rPr>
          <w:bCs/>
          <w:shd w:val="clear" w:color="auto" w:fill="FFFFFF"/>
        </w:rPr>
        <w:t>организациями,</w:t>
      </w:r>
      <w:r w:rsidR="00F86750" w:rsidRPr="004E1630">
        <w:rPr>
          <w:bCs/>
          <w:shd w:val="clear" w:color="auto" w:fill="FFFFFF"/>
        </w:rPr>
        <w:t xml:space="preserve"> </w:t>
      </w:r>
      <w:r w:rsidRPr="004E1630">
        <w:rPr>
          <w:bCs/>
          <w:shd w:val="clear" w:color="auto" w:fill="FFFFFF"/>
        </w:rPr>
        <w:t>в</w:t>
      </w:r>
      <w:r w:rsidR="00F86750" w:rsidRPr="004E1630">
        <w:rPr>
          <w:bCs/>
          <w:shd w:val="clear" w:color="auto" w:fill="FFFFFF"/>
        </w:rPr>
        <w:t xml:space="preserve"> </w:t>
      </w:r>
      <w:r w:rsidRPr="004E1630">
        <w:rPr>
          <w:bCs/>
          <w:shd w:val="clear" w:color="auto" w:fill="FFFFFF"/>
        </w:rPr>
        <w:t>ведении</w:t>
      </w:r>
      <w:r w:rsidR="00F86750" w:rsidRPr="004E1630">
        <w:rPr>
          <w:bCs/>
          <w:shd w:val="clear" w:color="auto" w:fill="FFFFFF"/>
        </w:rPr>
        <w:t xml:space="preserve"> </w:t>
      </w:r>
      <w:r w:rsidRPr="004E1630">
        <w:rPr>
          <w:bCs/>
          <w:shd w:val="clear" w:color="auto" w:fill="FFFFFF"/>
        </w:rPr>
        <w:t>которых</w:t>
      </w:r>
      <w:r w:rsidR="00F86750" w:rsidRPr="004E1630">
        <w:rPr>
          <w:bCs/>
          <w:shd w:val="clear" w:color="auto" w:fill="FFFFFF"/>
        </w:rPr>
        <w:t xml:space="preserve"> </w:t>
      </w:r>
      <w:r w:rsidRPr="004E1630">
        <w:rPr>
          <w:bCs/>
          <w:shd w:val="clear" w:color="auto" w:fill="FFFFFF"/>
        </w:rPr>
        <w:t>находятся</w:t>
      </w:r>
      <w:r w:rsidR="00F86750" w:rsidRPr="004E1630">
        <w:rPr>
          <w:bCs/>
          <w:shd w:val="clear" w:color="auto" w:fill="FFFFFF"/>
        </w:rPr>
        <w:t xml:space="preserve"> </w:t>
      </w:r>
      <w:r w:rsidRPr="004E1630">
        <w:rPr>
          <w:bCs/>
          <w:shd w:val="clear" w:color="auto" w:fill="FFFFFF"/>
        </w:rPr>
        <w:t>аэродромы.</w:t>
      </w:r>
    </w:p>
    <w:p w:rsidR="00C2224C" w:rsidRPr="004E1630" w:rsidRDefault="00C2224C" w:rsidP="0028053E">
      <w:pPr>
        <w:pStyle w:val="s1"/>
        <w:widowControl w:val="0"/>
        <w:spacing w:before="0" w:beforeAutospacing="0" w:after="0" w:afterAutospacing="0"/>
        <w:ind w:firstLine="709"/>
        <w:jc w:val="both"/>
        <w:rPr>
          <w:bCs/>
          <w:shd w:val="clear" w:color="auto" w:fill="FFFFFF"/>
        </w:rPr>
      </w:pPr>
      <w:r w:rsidRPr="004E1630">
        <w:rPr>
          <w:bCs/>
          <w:shd w:val="clear" w:color="auto" w:fill="FFFFFF"/>
        </w:rPr>
        <w:t>Предприятия</w:t>
      </w:r>
      <w:r w:rsidR="00F86750" w:rsidRPr="004E1630">
        <w:rPr>
          <w:bCs/>
          <w:shd w:val="clear" w:color="auto" w:fill="FFFFFF"/>
        </w:rPr>
        <w:t xml:space="preserve"> </w:t>
      </w:r>
      <w:r w:rsidRPr="004E1630">
        <w:rPr>
          <w:bCs/>
          <w:shd w:val="clear" w:color="auto" w:fill="FFFFFF"/>
        </w:rPr>
        <w:t>и</w:t>
      </w:r>
      <w:r w:rsidR="00F86750" w:rsidRPr="004E1630">
        <w:rPr>
          <w:bCs/>
          <w:shd w:val="clear" w:color="auto" w:fill="FFFFFF"/>
        </w:rPr>
        <w:t xml:space="preserve"> </w:t>
      </w:r>
      <w:r w:rsidRPr="004E1630">
        <w:rPr>
          <w:bCs/>
          <w:shd w:val="clear" w:color="auto" w:fill="FFFFFF"/>
        </w:rPr>
        <w:t>организации,</w:t>
      </w:r>
      <w:r w:rsidR="00F86750" w:rsidRPr="004E1630">
        <w:rPr>
          <w:bCs/>
          <w:shd w:val="clear" w:color="auto" w:fill="FFFFFF"/>
        </w:rPr>
        <w:t xml:space="preserve"> </w:t>
      </w:r>
      <w:r w:rsidRPr="004E1630">
        <w:rPr>
          <w:bCs/>
          <w:shd w:val="clear" w:color="auto" w:fill="FFFFFF"/>
        </w:rPr>
        <w:t>с</w:t>
      </w:r>
      <w:r w:rsidR="00F86750" w:rsidRPr="004E1630">
        <w:rPr>
          <w:bCs/>
          <w:shd w:val="clear" w:color="auto" w:fill="FFFFFF"/>
        </w:rPr>
        <w:t xml:space="preserve"> </w:t>
      </w:r>
      <w:r w:rsidRPr="004E1630">
        <w:rPr>
          <w:bCs/>
          <w:shd w:val="clear" w:color="auto" w:fill="FFFFFF"/>
        </w:rPr>
        <w:t>которыми</w:t>
      </w:r>
      <w:r w:rsidR="00F86750" w:rsidRPr="004E1630">
        <w:rPr>
          <w:bCs/>
          <w:shd w:val="clear" w:color="auto" w:fill="FFFFFF"/>
        </w:rPr>
        <w:t xml:space="preserve"> </w:t>
      </w:r>
      <w:r w:rsidRPr="004E1630">
        <w:rPr>
          <w:bCs/>
          <w:shd w:val="clear" w:color="auto" w:fill="FFFFFF"/>
        </w:rPr>
        <w:t>необходимо</w:t>
      </w:r>
      <w:r w:rsidR="00F86750" w:rsidRPr="004E1630">
        <w:rPr>
          <w:bCs/>
          <w:shd w:val="clear" w:color="auto" w:fill="FFFFFF"/>
        </w:rPr>
        <w:t xml:space="preserve"> </w:t>
      </w:r>
      <w:r w:rsidRPr="004E1630">
        <w:rPr>
          <w:bCs/>
          <w:shd w:val="clear" w:color="auto" w:fill="FFFFFF"/>
        </w:rPr>
        <w:t>согласование,</w:t>
      </w:r>
      <w:r w:rsidR="00F86750" w:rsidRPr="004E1630">
        <w:rPr>
          <w:bCs/>
          <w:shd w:val="clear" w:color="auto" w:fill="FFFFFF"/>
        </w:rPr>
        <w:t xml:space="preserve"> </w:t>
      </w:r>
      <w:r w:rsidRPr="004E1630">
        <w:rPr>
          <w:bCs/>
          <w:shd w:val="clear" w:color="auto" w:fill="FFFFFF"/>
        </w:rPr>
        <w:t>определяет</w:t>
      </w:r>
      <w:r w:rsidR="00F86750" w:rsidRPr="004E1630">
        <w:rPr>
          <w:bCs/>
          <w:shd w:val="clear" w:color="auto" w:fill="FFFFFF"/>
        </w:rPr>
        <w:t xml:space="preserve"> </w:t>
      </w:r>
      <w:r w:rsidRPr="004E1630">
        <w:rPr>
          <w:bCs/>
          <w:shd w:val="clear" w:color="auto" w:fill="FFFFFF"/>
        </w:rPr>
        <w:t>штаб</w:t>
      </w:r>
      <w:r w:rsidR="00F86750" w:rsidRPr="004E1630">
        <w:rPr>
          <w:bCs/>
          <w:shd w:val="clear" w:color="auto" w:fill="FFFFFF"/>
        </w:rPr>
        <w:t xml:space="preserve"> </w:t>
      </w:r>
      <w:r w:rsidRPr="004E1630">
        <w:rPr>
          <w:bCs/>
          <w:shd w:val="clear" w:color="auto" w:fill="FFFFFF"/>
        </w:rPr>
        <w:t>объединения</w:t>
      </w:r>
      <w:r w:rsidR="00F86750" w:rsidRPr="004E1630">
        <w:rPr>
          <w:bCs/>
          <w:shd w:val="clear" w:color="auto" w:fill="FFFFFF"/>
        </w:rPr>
        <w:t xml:space="preserve"> </w:t>
      </w:r>
      <w:r w:rsidRPr="004E1630">
        <w:rPr>
          <w:bCs/>
          <w:shd w:val="clear" w:color="auto" w:fill="FFFFFF"/>
        </w:rPr>
        <w:t>ВВС</w:t>
      </w:r>
      <w:r w:rsidR="00F86750" w:rsidRPr="004E1630">
        <w:rPr>
          <w:bCs/>
          <w:shd w:val="clear" w:color="auto" w:fill="FFFFFF"/>
        </w:rPr>
        <w:t xml:space="preserve"> </w:t>
      </w:r>
      <w:r w:rsidRPr="004E1630">
        <w:rPr>
          <w:bCs/>
          <w:shd w:val="clear" w:color="auto" w:fill="FFFFFF"/>
        </w:rPr>
        <w:t>военного</w:t>
      </w:r>
      <w:r w:rsidR="00F86750" w:rsidRPr="004E1630">
        <w:rPr>
          <w:bCs/>
          <w:shd w:val="clear" w:color="auto" w:fill="FFFFFF"/>
        </w:rPr>
        <w:t xml:space="preserve"> </w:t>
      </w:r>
      <w:r w:rsidRPr="004E1630">
        <w:rPr>
          <w:bCs/>
          <w:shd w:val="clear" w:color="auto" w:fill="FFFFFF"/>
        </w:rPr>
        <w:t>округа,</w:t>
      </w:r>
      <w:r w:rsidR="00F86750" w:rsidRPr="004E1630">
        <w:rPr>
          <w:bCs/>
          <w:shd w:val="clear" w:color="auto" w:fill="FFFFFF"/>
        </w:rPr>
        <w:t xml:space="preserve"> </w:t>
      </w:r>
      <w:r w:rsidRPr="004E1630">
        <w:rPr>
          <w:bCs/>
          <w:shd w:val="clear" w:color="auto" w:fill="FFFFFF"/>
        </w:rPr>
        <w:t>в</w:t>
      </w:r>
      <w:r w:rsidR="00F86750" w:rsidRPr="004E1630">
        <w:rPr>
          <w:bCs/>
          <w:shd w:val="clear" w:color="auto" w:fill="FFFFFF"/>
        </w:rPr>
        <w:t xml:space="preserve"> </w:t>
      </w:r>
      <w:r w:rsidRPr="004E1630">
        <w:rPr>
          <w:bCs/>
          <w:shd w:val="clear" w:color="auto" w:fill="FFFFFF"/>
        </w:rPr>
        <w:t>зоне</w:t>
      </w:r>
      <w:r w:rsidR="00F86750" w:rsidRPr="004E1630">
        <w:rPr>
          <w:bCs/>
          <w:shd w:val="clear" w:color="auto" w:fill="FFFFFF"/>
        </w:rPr>
        <w:t xml:space="preserve"> </w:t>
      </w:r>
      <w:r w:rsidRPr="004E1630">
        <w:rPr>
          <w:bCs/>
          <w:shd w:val="clear" w:color="auto" w:fill="FFFFFF"/>
        </w:rPr>
        <w:t>ответственности</w:t>
      </w:r>
      <w:r w:rsidR="00F86750" w:rsidRPr="004E1630">
        <w:rPr>
          <w:bCs/>
          <w:shd w:val="clear" w:color="auto" w:fill="FFFFFF"/>
        </w:rPr>
        <w:t xml:space="preserve"> </w:t>
      </w:r>
      <w:r w:rsidRPr="004E1630">
        <w:rPr>
          <w:bCs/>
          <w:shd w:val="clear" w:color="auto" w:fill="FFFFFF"/>
        </w:rPr>
        <w:t>которого</w:t>
      </w:r>
      <w:r w:rsidR="00F86750" w:rsidRPr="004E1630">
        <w:rPr>
          <w:bCs/>
          <w:shd w:val="clear" w:color="auto" w:fill="FFFFFF"/>
        </w:rPr>
        <w:t xml:space="preserve"> </w:t>
      </w:r>
      <w:r w:rsidRPr="004E1630">
        <w:rPr>
          <w:bCs/>
          <w:shd w:val="clear" w:color="auto" w:fill="FFFFFF"/>
        </w:rPr>
        <w:t>предполагается</w:t>
      </w:r>
      <w:r w:rsidR="00F86750" w:rsidRPr="004E1630">
        <w:rPr>
          <w:bCs/>
          <w:shd w:val="clear" w:color="auto" w:fill="FFFFFF"/>
        </w:rPr>
        <w:t xml:space="preserve"> </w:t>
      </w:r>
      <w:r w:rsidRPr="004E1630">
        <w:rPr>
          <w:bCs/>
          <w:shd w:val="clear" w:color="auto" w:fill="FFFFFF"/>
        </w:rPr>
        <w:t>строительство.</w:t>
      </w:r>
      <w:r w:rsidR="00F86750" w:rsidRPr="004E1630">
        <w:rPr>
          <w:bCs/>
          <w:shd w:val="clear" w:color="auto" w:fill="FFFFFF"/>
        </w:rPr>
        <w:t xml:space="preserve"> </w:t>
      </w:r>
      <w:r w:rsidRPr="004E1630">
        <w:rPr>
          <w:bCs/>
          <w:shd w:val="clear" w:color="auto" w:fill="FFFFFF"/>
        </w:rPr>
        <w:t>Адрес</w:t>
      </w:r>
      <w:r w:rsidR="00F86750" w:rsidRPr="004E1630">
        <w:rPr>
          <w:bCs/>
          <w:shd w:val="clear" w:color="auto" w:fill="FFFFFF"/>
        </w:rPr>
        <w:t xml:space="preserve"> </w:t>
      </w:r>
      <w:r w:rsidRPr="004E1630">
        <w:rPr>
          <w:bCs/>
          <w:shd w:val="clear" w:color="auto" w:fill="FFFFFF"/>
        </w:rPr>
        <w:t>штаба</w:t>
      </w:r>
      <w:r w:rsidR="00F86750" w:rsidRPr="004E1630">
        <w:rPr>
          <w:bCs/>
          <w:shd w:val="clear" w:color="auto" w:fill="FFFFFF"/>
        </w:rPr>
        <w:t xml:space="preserve"> </w:t>
      </w:r>
      <w:r w:rsidRPr="004E1630">
        <w:rPr>
          <w:bCs/>
          <w:shd w:val="clear" w:color="auto" w:fill="FFFFFF"/>
        </w:rPr>
        <w:t>представляется</w:t>
      </w:r>
      <w:r w:rsidR="00F86750" w:rsidRPr="004E1630">
        <w:rPr>
          <w:bCs/>
          <w:shd w:val="clear" w:color="auto" w:fill="FFFFFF"/>
        </w:rPr>
        <w:t xml:space="preserve"> </w:t>
      </w:r>
      <w:r w:rsidRPr="004E1630">
        <w:rPr>
          <w:bCs/>
          <w:shd w:val="clear" w:color="auto" w:fill="FFFFFF"/>
        </w:rPr>
        <w:t>заказчикам</w:t>
      </w:r>
      <w:r w:rsidR="00F86750" w:rsidRPr="004E1630">
        <w:rPr>
          <w:bCs/>
          <w:shd w:val="clear" w:color="auto" w:fill="FFFFFF"/>
        </w:rPr>
        <w:t xml:space="preserve"> </w:t>
      </w:r>
      <w:r w:rsidRPr="004E1630">
        <w:rPr>
          <w:bCs/>
          <w:shd w:val="clear" w:color="auto" w:fill="FFFFFF"/>
        </w:rPr>
        <w:t>проектной</w:t>
      </w:r>
      <w:r w:rsidR="00F86750" w:rsidRPr="004E1630">
        <w:rPr>
          <w:bCs/>
          <w:shd w:val="clear" w:color="auto" w:fill="FFFFFF"/>
        </w:rPr>
        <w:t xml:space="preserve"> </w:t>
      </w:r>
      <w:r w:rsidRPr="004E1630">
        <w:rPr>
          <w:bCs/>
          <w:shd w:val="clear" w:color="auto" w:fill="FFFFFF"/>
        </w:rPr>
        <w:t>документации</w:t>
      </w:r>
      <w:r w:rsidR="00F86750" w:rsidRPr="004E1630">
        <w:rPr>
          <w:bCs/>
          <w:shd w:val="clear" w:color="auto" w:fill="FFFFFF"/>
        </w:rPr>
        <w:t xml:space="preserve"> </w:t>
      </w:r>
      <w:r w:rsidRPr="004E1630">
        <w:rPr>
          <w:bCs/>
          <w:shd w:val="clear" w:color="auto" w:fill="FFFFFF"/>
        </w:rPr>
        <w:t>или</w:t>
      </w:r>
      <w:r w:rsidR="00F86750" w:rsidRPr="004E1630">
        <w:rPr>
          <w:bCs/>
          <w:shd w:val="clear" w:color="auto" w:fill="FFFFFF"/>
        </w:rPr>
        <w:t xml:space="preserve"> </w:t>
      </w:r>
      <w:r w:rsidRPr="004E1630">
        <w:rPr>
          <w:bCs/>
          <w:shd w:val="clear" w:color="auto" w:fill="FFFFFF"/>
        </w:rPr>
        <w:t>проектным</w:t>
      </w:r>
      <w:r w:rsidR="00F86750" w:rsidRPr="004E1630">
        <w:rPr>
          <w:bCs/>
          <w:shd w:val="clear" w:color="auto" w:fill="FFFFFF"/>
        </w:rPr>
        <w:t xml:space="preserve"> </w:t>
      </w:r>
      <w:r w:rsidRPr="004E1630">
        <w:rPr>
          <w:bCs/>
          <w:shd w:val="clear" w:color="auto" w:fill="FFFFFF"/>
        </w:rPr>
        <w:t>организациям</w:t>
      </w:r>
      <w:r w:rsidR="00F86750" w:rsidRPr="004E1630">
        <w:rPr>
          <w:bCs/>
          <w:shd w:val="clear" w:color="auto" w:fill="FFFFFF"/>
        </w:rPr>
        <w:t xml:space="preserve"> </w:t>
      </w:r>
      <w:r w:rsidRPr="004E1630">
        <w:rPr>
          <w:bCs/>
          <w:shd w:val="clear" w:color="auto" w:fill="FFFFFF"/>
        </w:rPr>
        <w:t>органами</w:t>
      </w:r>
      <w:r w:rsidR="00F86750" w:rsidRPr="004E1630">
        <w:rPr>
          <w:bCs/>
          <w:shd w:val="clear" w:color="auto" w:fill="FFFFFF"/>
        </w:rPr>
        <w:t xml:space="preserve"> </w:t>
      </w:r>
      <w:r w:rsidRPr="004E1630">
        <w:rPr>
          <w:bCs/>
          <w:shd w:val="clear" w:color="auto" w:fill="FFFFFF"/>
        </w:rPr>
        <w:t>власти</w:t>
      </w:r>
      <w:r w:rsidR="00F86750" w:rsidRPr="004E1630">
        <w:rPr>
          <w:bCs/>
          <w:shd w:val="clear" w:color="auto" w:fill="FFFFFF"/>
        </w:rPr>
        <w:t xml:space="preserve"> </w:t>
      </w:r>
      <w:r w:rsidRPr="004E1630">
        <w:rPr>
          <w:bCs/>
          <w:shd w:val="clear" w:color="auto" w:fill="FFFFFF"/>
        </w:rPr>
        <w:t>субъектов</w:t>
      </w:r>
      <w:r w:rsidR="00F86750" w:rsidRPr="004E1630">
        <w:rPr>
          <w:bCs/>
          <w:shd w:val="clear" w:color="auto" w:fill="FFFFFF"/>
        </w:rPr>
        <w:t xml:space="preserve"> </w:t>
      </w:r>
      <w:r w:rsidRPr="004E1630">
        <w:rPr>
          <w:bCs/>
          <w:shd w:val="clear" w:color="auto" w:fill="FFFFFF"/>
        </w:rPr>
        <w:t>Российской</w:t>
      </w:r>
      <w:r w:rsidR="00F86750" w:rsidRPr="004E1630">
        <w:rPr>
          <w:bCs/>
          <w:shd w:val="clear" w:color="auto" w:fill="FFFFFF"/>
        </w:rPr>
        <w:t xml:space="preserve"> </w:t>
      </w:r>
      <w:r w:rsidRPr="004E1630">
        <w:rPr>
          <w:bCs/>
          <w:shd w:val="clear" w:color="auto" w:fill="FFFFFF"/>
        </w:rPr>
        <w:t>Федерации.</w:t>
      </w:r>
    </w:p>
    <w:p w:rsidR="00C2224C" w:rsidRPr="004E1630" w:rsidRDefault="00C2224C" w:rsidP="0028053E">
      <w:pPr>
        <w:pStyle w:val="s1"/>
        <w:widowControl w:val="0"/>
        <w:spacing w:before="0" w:beforeAutospacing="0" w:after="0" w:afterAutospacing="0"/>
        <w:ind w:firstLine="709"/>
        <w:jc w:val="both"/>
        <w:rPr>
          <w:bCs/>
        </w:rPr>
      </w:pPr>
      <w:r w:rsidRPr="004E1630">
        <w:rPr>
          <w:bCs/>
        </w:rPr>
        <w:t>Согласованию</w:t>
      </w:r>
      <w:r w:rsidR="00F86750" w:rsidRPr="004E1630">
        <w:rPr>
          <w:bCs/>
        </w:rPr>
        <w:t xml:space="preserve"> </w:t>
      </w:r>
      <w:r w:rsidRPr="004E1630">
        <w:rPr>
          <w:bCs/>
        </w:rPr>
        <w:t>подлежит</w:t>
      </w:r>
      <w:r w:rsidR="00F86750" w:rsidRPr="004E1630">
        <w:rPr>
          <w:bCs/>
        </w:rPr>
        <w:t xml:space="preserve"> </w:t>
      </w:r>
      <w:r w:rsidRPr="004E1630">
        <w:rPr>
          <w:bCs/>
        </w:rPr>
        <w:t>размещение:</w:t>
      </w:r>
    </w:p>
    <w:p w:rsidR="00C2224C" w:rsidRPr="004E1630" w:rsidRDefault="00C2224C" w:rsidP="0028053E">
      <w:pPr>
        <w:pStyle w:val="s1"/>
        <w:widowControl w:val="0"/>
        <w:spacing w:before="0" w:beforeAutospacing="0" w:after="0" w:afterAutospacing="0"/>
        <w:ind w:firstLine="709"/>
        <w:jc w:val="both"/>
        <w:rPr>
          <w:bCs/>
        </w:rPr>
      </w:pPr>
      <w:r w:rsidRPr="004E1630">
        <w:rPr>
          <w:bCs/>
        </w:rPr>
        <w:t>1)</w:t>
      </w:r>
      <w:r w:rsidR="00F86750" w:rsidRPr="004E1630">
        <w:rPr>
          <w:bCs/>
        </w:rPr>
        <w:t xml:space="preserve"> </w:t>
      </w:r>
      <w:r w:rsidRPr="004E1630">
        <w:rPr>
          <w:bCs/>
        </w:rPr>
        <w:t>всех</w:t>
      </w:r>
      <w:r w:rsidR="00F86750" w:rsidRPr="004E1630">
        <w:rPr>
          <w:bCs/>
        </w:rPr>
        <w:t xml:space="preserve"> </w:t>
      </w:r>
      <w:r w:rsidRPr="004E1630">
        <w:rPr>
          <w:bCs/>
        </w:rPr>
        <w:t>объектов</w:t>
      </w:r>
      <w:r w:rsidR="00F86750" w:rsidRPr="004E1630">
        <w:rPr>
          <w:bCs/>
        </w:rPr>
        <w:t xml:space="preserve"> </w:t>
      </w:r>
      <w:r w:rsidRPr="004E1630">
        <w:rPr>
          <w:bCs/>
        </w:rPr>
        <w:t>в</w:t>
      </w:r>
      <w:r w:rsidR="00F86750" w:rsidRPr="004E1630">
        <w:rPr>
          <w:bCs/>
        </w:rPr>
        <w:t xml:space="preserve"> </w:t>
      </w:r>
      <w:r w:rsidRPr="004E1630">
        <w:rPr>
          <w:bCs/>
        </w:rPr>
        <w:t>границах</w:t>
      </w:r>
      <w:r w:rsidR="00F86750" w:rsidRPr="004E1630">
        <w:rPr>
          <w:bCs/>
        </w:rPr>
        <w:t xml:space="preserve"> </w:t>
      </w:r>
      <w:r w:rsidRPr="004E1630">
        <w:rPr>
          <w:bCs/>
        </w:rPr>
        <w:t>полос</w:t>
      </w:r>
      <w:r w:rsidR="00F86750" w:rsidRPr="004E1630">
        <w:rPr>
          <w:bCs/>
        </w:rPr>
        <w:t xml:space="preserve"> </w:t>
      </w:r>
      <w:r w:rsidRPr="004E1630">
        <w:rPr>
          <w:bCs/>
        </w:rPr>
        <w:t>воздушных</w:t>
      </w:r>
      <w:r w:rsidR="00F86750" w:rsidRPr="004E1630">
        <w:rPr>
          <w:bCs/>
        </w:rPr>
        <w:t xml:space="preserve"> </w:t>
      </w:r>
      <w:r w:rsidRPr="004E1630">
        <w:rPr>
          <w:bCs/>
        </w:rPr>
        <w:t>подходов</w:t>
      </w:r>
      <w:r w:rsidR="00F86750" w:rsidRPr="004E1630">
        <w:rPr>
          <w:bCs/>
        </w:rPr>
        <w:t xml:space="preserve"> </w:t>
      </w:r>
      <w:r w:rsidRPr="004E1630">
        <w:rPr>
          <w:bCs/>
        </w:rPr>
        <w:t>к</w:t>
      </w:r>
      <w:r w:rsidR="00F86750" w:rsidRPr="004E1630">
        <w:rPr>
          <w:bCs/>
        </w:rPr>
        <w:t xml:space="preserve"> </w:t>
      </w:r>
      <w:r w:rsidRPr="004E1630">
        <w:rPr>
          <w:bCs/>
        </w:rPr>
        <w:t>аэродромам,</w:t>
      </w:r>
      <w:r w:rsidR="00F86750" w:rsidRPr="004E1630">
        <w:rPr>
          <w:bCs/>
        </w:rPr>
        <w:t xml:space="preserve"> </w:t>
      </w:r>
      <w:r w:rsidRPr="004E1630">
        <w:rPr>
          <w:bCs/>
        </w:rPr>
        <w:t>а</w:t>
      </w:r>
      <w:r w:rsidR="00F86750" w:rsidRPr="004E1630">
        <w:rPr>
          <w:bCs/>
        </w:rPr>
        <w:t xml:space="preserve"> </w:t>
      </w:r>
      <w:r w:rsidRPr="004E1630">
        <w:rPr>
          <w:bCs/>
        </w:rPr>
        <w:t>также</w:t>
      </w:r>
      <w:r w:rsidR="00F86750" w:rsidRPr="004E1630">
        <w:rPr>
          <w:bCs/>
        </w:rPr>
        <w:t xml:space="preserve"> </w:t>
      </w:r>
      <w:r w:rsidRPr="004E1630">
        <w:rPr>
          <w:bCs/>
        </w:rPr>
        <w:t>вне</w:t>
      </w:r>
      <w:r w:rsidR="00F86750" w:rsidRPr="004E1630">
        <w:rPr>
          <w:bCs/>
        </w:rPr>
        <w:t xml:space="preserve"> </w:t>
      </w:r>
      <w:r w:rsidRPr="004E1630">
        <w:rPr>
          <w:bCs/>
        </w:rPr>
        <w:t>этих</w:t>
      </w:r>
      <w:r w:rsidR="00F86750" w:rsidRPr="004E1630">
        <w:rPr>
          <w:bCs/>
        </w:rPr>
        <w:t xml:space="preserve"> </w:t>
      </w:r>
      <w:r w:rsidRPr="004E1630">
        <w:rPr>
          <w:bCs/>
        </w:rPr>
        <w:t>границ</w:t>
      </w:r>
      <w:r w:rsidR="00F86750" w:rsidRPr="004E1630">
        <w:rPr>
          <w:bCs/>
        </w:rPr>
        <w:t xml:space="preserve"> </w:t>
      </w:r>
      <w:r w:rsidRPr="004E1630">
        <w:rPr>
          <w:bCs/>
        </w:rPr>
        <w:t>в</w:t>
      </w:r>
      <w:r w:rsidR="00F86750" w:rsidRPr="004E1630">
        <w:rPr>
          <w:bCs/>
        </w:rPr>
        <w:t xml:space="preserve"> </w:t>
      </w:r>
      <w:r w:rsidRPr="004E1630">
        <w:rPr>
          <w:bCs/>
        </w:rPr>
        <w:t>радиусе</w:t>
      </w:r>
      <w:r w:rsidR="00F86750" w:rsidRPr="004E1630">
        <w:rPr>
          <w:bCs/>
        </w:rPr>
        <w:t xml:space="preserve"> </w:t>
      </w:r>
      <w:r w:rsidRPr="004E1630">
        <w:rPr>
          <w:bCs/>
        </w:rPr>
        <w:t>10</w:t>
      </w:r>
      <w:r w:rsidR="00F86750" w:rsidRPr="004E1630">
        <w:rPr>
          <w:bCs/>
        </w:rPr>
        <w:t xml:space="preserve"> </w:t>
      </w:r>
      <w:r w:rsidRPr="004E1630">
        <w:rPr>
          <w:bCs/>
        </w:rPr>
        <w:t>км</w:t>
      </w:r>
      <w:r w:rsidR="00F86750" w:rsidRPr="004E1630">
        <w:rPr>
          <w:bCs/>
        </w:rPr>
        <w:t xml:space="preserve"> </w:t>
      </w:r>
      <w:r w:rsidRPr="004E1630">
        <w:rPr>
          <w:bCs/>
        </w:rPr>
        <w:t>от</w:t>
      </w:r>
      <w:r w:rsidR="00F86750" w:rsidRPr="004E1630">
        <w:rPr>
          <w:bCs/>
        </w:rPr>
        <w:t xml:space="preserve"> </w:t>
      </w:r>
      <w:r w:rsidRPr="004E1630">
        <w:rPr>
          <w:bCs/>
        </w:rPr>
        <w:t>контрольной</w:t>
      </w:r>
      <w:r w:rsidR="00F86750" w:rsidRPr="004E1630">
        <w:rPr>
          <w:bCs/>
        </w:rPr>
        <w:t xml:space="preserve"> </w:t>
      </w:r>
      <w:r w:rsidRPr="004E1630">
        <w:rPr>
          <w:bCs/>
        </w:rPr>
        <w:t>точки</w:t>
      </w:r>
      <w:r w:rsidR="00F86750" w:rsidRPr="004E1630">
        <w:rPr>
          <w:bCs/>
        </w:rPr>
        <w:t xml:space="preserve"> </w:t>
      </w:r>
      <w:r w:rsidRPr="004E1630">
        <w:rPr>
          <w:bCs/>
        </w:rPr>
        <w:t>аэродрома</w:t>
      </w:r>
      <w:r w:rsidR="00F86750" w:rsidRPr="004E1630">
        <w:rPr>
          <w:bCs/>
        </w:rPr>
        <w:t xml:space="preserve"> </w:t>
      </w:r>
      <w:r w:rsidRPr="004E1630">
        <w:rPr>
          <w:bCs/>
        </w:rPr>
        <w:t>(КТА);</w:t>
      </w:r>
    </w:p>
    <w:p w:rsidR="00C2224C" w:rsidRPr="004E1630" w:rsidRDefault="00C2224C" w:rsidP="0028053E">
      <w:pPr>
        <w:pStyle w:val="s1"/>
        <w:widowControl w:val="0"/>
        <w:spacing w:before="0" w:beforeAutospacing="0" w:after="0" w:afterAutospacing="0"/>
        <w:ind w:firstLine="709"/>
        <w:jc w:val="both"/>
        <w:rPr>
          <w:bCs/>
        </w:rPr>
      </w:pPr>
      <w:r w:rsidRPr="004E1630">
        <w:rPr>
          <w:bCs/>
        </w:rPr>
        <w:t>2)</w:t>
      </w:r>
      <w:r w:rsidR="00F86750" w:rsidRPr="004E1630">
        <w:rPr>
          <w:bCs/>
        </w:rPr>
        <w:t xml:space="preserve"> </w:t>
      </w:r>
      <w:r w:rsidRPr="004E1630">
        <w:rPr>
          <w:bCs/>
        </w:rPr>
        <w:t>объектов</w:t>
      </w:r>
      <w:r w:rsidR="00F86750" w:rsidRPr="004E1630">
        <w:rPr>
          <w:bCs/>
        </w:rPr>
        <w:t xml:space="preserve"> </w:t>
      </w:r>
      <w:r w:rsidRPr="004E1630">
        <w:rPr>
          <w:bCs/>
        </w:rPr>
        <w:t>в</w:t>
      </w:r>
      <w:r w:rsidR="00F86750" w:rsidRPr="004E1630">
        <w:rPr>
          <w:bCs/>
        </w:rPr>
        <w:t xml:space="preserve"> </w:t>
      </w:r>
      <w:r w:rsidRPr="004E1630">
        <w:rPr>
          <w:bCs/>
        </w:rPr>
        <w:t>радиусе</w:t>
      </w:r>
      <w:r w:rsidR="00F86750" w:rsidRPr="004E1630">
        <w:rPr>
          <w:bCs/>
        </w:rPr>
        <w:t xml:space="preserve"> </w:t>
      </w:r>
      <w:r w:rsidRPr="004E1630">
        <w:rPr>
          <w:bCs/>
        </w:rPr>
        <w:t>30</w:t>
      </w:r>
      <w:r w:rsidR="00F86750" w:rsidRPr="004E1630">
        <w:rPr>
          <w:bCs/>
        </w:rPr>
        <w:t xml:space="preserve"> </w:t>
      </w:r>
      <w:r w:rsidRPr="004E1630">
        <w:rPr>
          <w:bCs/>
        </w:rPr>
        <w:t>км</w:t>
      </w:r>
      <w:r w:rsidR="00F86750" w:rsidRPr="004E1630">
        <w:rPr>
          <w:bCs/>
        </w:rPr>
        <w:t xml:space="preserve"> </w:t>
      </w:r>
      <w:r w:rsidRPr="004E1630">
        <w:rPr>
          <w:bCs/>
        </w:rPr>
        <w:t>от</w:t>
      </w:r>
      <w:r w:rsidR="00F86750" w:rsidRPr="004E1630">
        <w:rPr>
          <w:bCs/>
        </w:rPr>
        <w:t xml:space="preserve"> </w:t>
      </w:r>
      <w:r w:rsidRPr="004E1630">
        <w:rPr>
          <w:bCs/>
        </w:rPr>
        <w:t>КТА,</w:t>
      </w:r>
      <w:r w:rsidR="00F86750" w:rsidRPr="004E1630">
        <w:rPr>
          <w:bCs/>
        </w:rPr>
        <w:t xml:space="preserve"> </w:t>
      </w:r>
      <w:r w:rsidRPr="004E1630">
        <w:rPr>
          <w:bCs/>
        </w:rPr>
        <w:t>высота</w:t>
      </w:r>
      <w:r w:rsidR="00F86750" w:rsidRPr="004E1630">
        <w:rPr>
          <w:bCs/>
        </w:rPr>
        <w:t xml:space="preserve"> </w:t>
      </w:r>
      <w:r w:rsidRPr="004E1630">
        <w:rPr>
          <w:bCs/>
        </w:rPr>
        <w:t>которых</w:t>
      </w:r>
      <w:r w:rsidR="00F86750" w:rsidRPr="004E1630">
        <w:rPr>
          <w:bCs/>
        </w:rPr>
        <w:t xml:space="preserve"> </w:t>
      </w:r>
      <w:r w:rsidRPr="004E1630">
        <w:rPr>
          <w:bCs/>
        </w:rPr>
        <w:t>относительно</w:t>
      </w:r>
      <w:r w:rsidR="00F86750" w:rsidRPr="004E1630">
        <w:rPr>
          <w:bCs/>
        </w:rPr>
        <w:t xml:space="preserve"> </w:t>
      </w:r>
      <w:r w:rsidRPr="004E1630">
        <w:rPr>
          <w:bCs/>
        </w:rPr>
        <w:t>уровня</w:t>
      </w:r>
      <w:r w:rsidR="00F86750" w:rsidRPr="004E1630">
        <w:rPr>
          <w:bCs/>
        </w:rPr>
        <w:t xml:space="preserve"> </w:t>
      </w:r>
      <w:r w:rsidRPr="004E1630">
        <w:rPr>
          <w:bCs/>
        </w:rPr>
        <w:t>аэродрома</w:t>
      </w:r>
      <w:r w:rsidR="00F86750" w:rsidRPr="004E1630">
        <w:rPr>
          <w:bCs/>
        </w:rPr>
        <w:t xml:space="preserve"> </w:t>
      </w:r>
      <w:r w:rsidRPr="004E1630">
        <w:rPr>
          <w:bCs/>
        </w:rPr>
        <w:t>50</w:t>
      </w:r>
      <w:r w:rsidR="00F86750" w:rsidRPr="004E1630">
        <w:rPr>
          <w:bCs/>
        </w:rPr>
        <w:t xml:space="preserve"> </w:t>
      </w:r>
      <w:r w:rsidRPr="004E1630">
        <w:rPr>
          <w:bCs/>
        </w:rPr>
        <w:t>м</w:t>
      </w:r>
      <w:r w:rsidR="00F86750" w:rsidRPr="004E1630">
        <w:rPr>
          <w:bCs/>
        </w:rPr>
        <w:t xml:space="preserve"> </w:t>
      </w:r>
      <w:r w:rsidRPr="004E1630">
        <w:rPr>
          <w:bCs/>
        </w:rPr>
        <w:t>и</w:t>
      </w:r>
      <w:r w:rsidR="00F86750" w:rsidRPr="004E1630">
        <w:rPr>
          <w:bCs/>
        </w:rPr>
        <w:t xml:space="preserve"> </w:t>
      </w:r>
      <w:r w:rsidRPr="004E1630">
        <w:rPr>
          <w:bCs/>
        </w:rPr>
        <w:t>более;</w:t>
      </w:r>
    </w:p>
    <w:p w:rsidR="00C2224C" w:rsidRPr="004E1630" w:rsidRDefault="00C2224C" w:rsidP="0028053E">
      <w:pPr>
        <w:pStyle w:val="s1"/>
        <w:widowControl w:val="0"/>
        <w:spacing w:before="0" w:beforeAutospacing="0" w:after="0" w:afterAutospacing="0"/>
        <w:ind w:firstLine="709"/>
        <w:jc w:val="both"/>
        <w:rPr>
          <w:bCs/>
        </w:rPr>
      </w:pPr>
      <w:r w:rsidRPr="004E1630">
        <w:rPr>
          <w:bCs/>
        </w:rPr>
        <w:t>независимо</w:t>
      </w:r>
      <w:r w:rsidR="00F86750" w:rsidRPr="004E1630">
        <w:rPr>
          <w:bCs/>
        </w:rPr>
        <w:t xml:space="preserve"> </w:t>
      </w:r>
      <w:r w:rsidRPr="004E1630">
        <w:rPr>
          <w:bCs/>
        </w:rPr>
        <w:t>от</w:t>
      </w:r>
      <w:r w:rsidR="00F86750" w:rsidRPr="004E1630">
        <w:rPr>
          <w:bCs/>
        </w:rPr>
        <w:t xml:space="preserve"> </w:t>
      </w:r>
      <w:r w:rsidRPr="004E1630">
        <w:rPr>
          <w:bCs/>
        </w:rPr>
        <w:t>места</w:t>
      </w:r>
      <w:r w:rsidR="00F86750" w:rsidRPr="004E1630">
        <w:rPr>
          <w:bCs/>
        </w:rPr>
        <w:t xml:space="preserve"> </w:t>
      </w:r>
      <w:r w:rsidRPr="004E1630">
        <w:rPr>
          <w:bCs/>
        </w:rPr>
        <w:t>размещения:</w:t>
      </w:r>
    </w:p>
    <w:p w:rsidR="00C2224C" w:rsidRPr="004E1630" w:rsidRDefault="00C2224C" w:rsidP="0028053E">
      <w:pPr>
        <w:pStyle w:val="s1"/>
        <w:widowControl w:val="0"/>
        <w:spacing w:before="0" w:beforeAutospacing="0" w:after="0" w:afterAutospacing="0"/>
        <w:ind w:firstLine="709"/>
        <w:jc w:val="both"/>
        <w:rPr>
          <w:bCs/>
        </w:rPr>
      </w:pPr>
      <w:r w:rsidRPr="004E1630">
        <w:rPr>
          <w:bCs/>
        </w:rPr>
        <w:t>3)</w:t>
      </w:r>
      <w:r w:rsidR="00F86750" w:rsidRPr="004E1630">
        <w:rPr>
          <w:bCs/>
        </w:rPr>
        <w:t xml:space="preserve"> </w:t>
      </w:r>
      <w:r w:rsidRPr="004E1630">
        <w:rPr>
          <w:bCs/>
        </w:rPr>
        <w:t>объектов</w:t>
      </w:r>
      <w:r w:rsidR="00F86750" w:rsidRPr="004E1630">
        <w:rPr>
          <w:bCs/>
        </w:rPr>
        <w:t xml:space="preserve"> </w:t>
      </w:r>
      <w:r w:rsidRPr="004E1630">
        <w:rPr>
          <w:bCs/>
        </w:rPr>
        <w:t>высотой</w:t>
      </w:r>
      <w:r w:rsidR="00F86750" w:rsidRPr="004E1630">
        <w:rPr>
          <w:bCs/>
        </w:rPr>
        <w:t xml:space="preserve"> </w:t>
      </w:r>
      <w:r w:rsidRPr="004E1630">
        <w:rPr>
          <w:bCs/>
        </w:rPr>
        <w:t>от</w:t>
      </w:r>
      <w:r w:rsidR="00F86750" w:rsidRPr="004E1630">
        <w:rPr>
          <w:bCs/>
        </w:rPr>
        <w:t xml:space="preserve"> </w:t>
      </w:r>
      <w:r w:rsidRPr="004E1630">
        <w:rPr>
          <w:bCs/>
        </w:rPr>
        <w:t>поверхности</w:t>
      </w:r>
      <w:r w:rsidR="00F86750" w:rsidRPr="004E1630">
        <w:rPr>
          <w:bCs/>
        </w:rPr>
        <w:t xml:space="preserve"> </w:t>
      </w:r>
      <w:r w:rsidRPr="004E1630">
        <w:rPr>
          <w:bCs/>
        </w:rPr>
        <w:t>земли</w:t>
      </w:r>
      <w:r w:rsidR="00F86750" w:rsidRPr="004E1630">
        <w:rPr>
          <w:bCs/>
        </w:rPr>
        <w:t xml:space="preserve"> </w:t>
      </w:r>
      <w:r w:rsidRPr="004E1630">
        <w:rPr>
          <w:bCs/>
        </w:rPr>
        <w:t>50</w:t>
      </w:r>
      <w:r w:rsidR="00F86750" w:rsidRPr="004E1630">
        <w:rPr>
          <w:bCs/>
        </w:rPr>
        <w:t xml:space="preserve"> </w:t>
      </w:r>
      <w:r w:rsidRPr="004E1630">
        <w:rPr>
          <w:bCs/>
        </w:rPr>
        <w:t>м</w:t>
      </w:r>
      <w:r w:rsidR="00F86750" w:rsidRPr="004E1630">
        <w:rPr>
          <w:bCs/>
        </w:rPr>
        <w:t xml:space="preserve"> </w:t>
      </w:r>
      <w:r w:rsidRPr="004E1630">
        <w:rPr>
          <w:bCs/>
        </w:rPr>
        <w:t>и</w:t>
      </w:r>
      <w:r w:rsidR="00F86750" w:rsidRPr="004E1630">
        <w:rPr>
          <w:bCs/>
        </w:rPr>
        <w:t xml:space="preserve"> </w:t>
      </w:r>
      <w:r w:rsidRPr="004E1630">
        <w:rPr>
          <w:bCs/>
        </w:rPr>
        <w:t>более;</w:t>
      </w:r>
    </w:p>
    <w:p w:rsidR="00C2224C" w:rsidRPr="004E1630" w:rsidRDefault="00C2224C" w:rsidP="0028053E">
      <w:pPr>
        <w:pStyle w:val="s1"/>
        <w:widowControl w:val="0"/>
        <w:spacing w:before="0" w:beforeAutospacing="0" w:after="0" w:afterAutospacing="0"/>
        <w:ind w:firstLine="709"/>
        <w:jc w:val="both"/>
        <w:rPr>
          <w:bCs/>
        </w:rPr>
      </w:pPr>
      <w:r w:rsidRPr="004E1630">
        <w:rPr>
          <w:bCs/>
        </w:rPr>
        <w:t>4)</w:t>
      </w:r>
      <w:r w:rsidR="00F86750" w:rsidRPr="004E1630">
        <w:rPr>
          <w:bCs/>
        </w:rPr>
        <w:t xml:space="preserve"> </w:t>
      </w:r>
      <w:r w:rsidRPr="004E1630">
        <w:rPr>
          <w:bCs/>
        </w:rPr>
        <w:t>линий</w:t>
      </w:r>
      <w:r w:rsidR="00F86750" w:rsidRPr="004E1630">
        <w:rPr>
          <w:bCs/>
        </w:rPr>
        <w:t xml:space="preserve"> </w:t>
      </w:r>
      <w:r w:rsidRPr="004E1630">
        <w:rPr>
          <w:bCs/>
        </w:rPr>
        <w:t>связи,</w:t>
      </w:r>
      <w:r w:rsidR="00F86750" w:rsidRPr="004E1630">
        <w:rPr>
          <w:bCs/>
        </w:rPr>
        <w:t xml:space="preserve"> </w:t>
      </w:r>
      <w:r w:rsidRPr="004E1630">
        <w:rPr>
          <w:bCs/>
        </w:rPr>
        <w:t>электропередачи,</w:t>
      </w:r>
      <w:r w:rsidR="00F86750" w:rsidRPr="004E1630">
        <w:rPr>
          <w:bCs/>
        </w:rPr>
        <w:t xml:space="preserve"> </w:t>
      </w:r>
      <w:r w:rsidRPr="004E1630">
        <w:rPr>
          <w:bCs/>
        </w:rPr>
        <w:t>а</w:t>
      </w:r>
      <w:r w:rsidR="00F86750" w:rsidRPr="004E1630">
        <w:rPr>
          <w:bCs/>
        </w:rPr>
        <w:t xml:space="preserve"> </w:t>
      </w:r>
      <w:r w:rsidRPr="004E1630">
        <w:rPr>
          <w:bCs/>
        </w:rPr>
        <w:t>также</w:t>
      </w:r>
      <w:r w:rsidR="00F86750" w:rsidRPr="004E1630">
        <w:rPr>
          <w:bCs/>
        </w:rPr>
        <w:t xml:space="preserve"> </w:t>
      </w:r>
      <w:r w:rsidRPr="004E1630">
        <w:rPr>
          <w:bCs/>
        </w:rPr>
        <w:t>других</w:t>
      </w:r>
      <w:r w:rsidR="00F86750" w:rsidRPr="004E1630">
        <w:rPr>
          <w:bCs/>
        </w:rPr>
        <w:t xml:space="preserve"> </w:t>
      </w:r>
      <w:r w:rsidRPr="004E1630">
        <w:rPr>
          <w:bCs/>
        </w:rPr>
        <w:t>объектов</w:t>
      </w:r>
      <w:r w:rsidR="00F86750" w:rsidRPr="004E1630">
        <w:rPr>
          <w:bCs/>
        </w:rPr>
        <w:t xml:space="preserve"> </w:t>
      </w:r>
      <w:r w:rsidRPr="004E1630">
        <w:rPr>
          <w:bCs/>
        </w:rPr>
        <w:t>радио-</w:t>
      </w:r>
      <w:r w:rsidR="00F86750" w:rsidRPr="004E1630">
        <w:rPr>
          <w:bCs/>
        </w:rPr>
        <w:t xml:space="preserve"> </w:t>
      </w:r>
      <w:r w:rsidRPr="004E1630">
        <w:rPr>
          <w:bCs/>
        </w:rPr>
        <w:t>и</w:t>
      </w:r>
      <w:r w:rsidR="00F86750" w:rsidRPr="004E1630">
        <w:rPr>
          <w:bCs/>
        </w:rPr>
        <w:t xml:space="preserve"> </w:t>
      </w:r>
      <w:r w:rsidRPr="004E1630">
        <w:rPr>
          <w:bCs/>
        </w:rPr>
        <w:t>электромагнитных</w:t>
      </w:r>
      <w:r w:rsidR="00F86750" w:rsidRPr="004E1630">
        <w:rPr>
          <w:bCs/>
        </w:rPr>
        <w:t xml:space="preserve"> </w:t>
      </w:r>
      <w:r w:rsidRPr="004E1630">
        <w:rPr>
          <w:bCs/>
        </w:rPr>
        <w:t>излучений,</w:t>
      </w:r>
      <w:r w:rsidR="00F86750" w:rsidRPr="004E1630">
        <w:rPr>
          <w:bCs/>
        </w:rPr>
        <w:t xml:space="preserve"> </w:t>
      </w:r>
      <w:r w:rsidRPr="004E1630">
        <w:rPr>
          <w:bCs/>
        </w:rPr>
        <w:t>которые</w:t>
      </w:r>
      <w:r w:rsidR="00F86750" w:rsidRPr="004E1630">
        <w:rPr>
          <w:bCs/>
        </w:rPr>
        <w:t xml:space="preserve"> </w:t>
      </w:r>
      <w:r w:rsidRPr="004E1630">
        <w:rPr>
          <w:bCs/>
        </w:rPr>
        <w:t>могут</w:t>
      </w:r>
      <w:r w:rsidR="00F86750" w:rsidRPr="004E1630">
        <w:rPr>
          <w:bCs/>
        </w:rPr>
        <w:t xml:space="preserve"> </w:t>
      </w:r>
      <w:r w:rsidRPr="004E1630">
        <w:rPr>
          <w:bCs/>
        </w:rPr>
        <w:t>создавать</w:t>
      </w:r>
      <w:r w:rsidR="00F86750" w:rsidRPr="004E1630">
        <w:rPr>
          <w:bCs/>
        </w:rPr>
        <w:t xml:space="preserve"> </w:t>
      </w:r>
      <w:r w:rsidRPr="004E1630">
        <w:rPr>
          <w:bCs/>
        </w:rPr>
        <w:t>помехи</w:t>
      </w:r>
      <w:r w:rsidR="00F86750" w:rsidRPr="004E1630">
        <w:rPr>
          <w:bCs/>
        </w:rPr>
        <w:t xml:space="preserve"> </w:t>
      </w:r>
      <w:r w:rsidRPr="004E1630">
        <w:rPr>
          <w:bCs/>
        </w:rPr>
        <w:t>для</w:t>
      </w:r>
      <w:r w:rsidR="00F86750" w:rsidRPr="004E1630">
        <w:rPr>
          <w:bCs/>
        </w:rPr>
        <w:t xml:space="preserve"> </w:t>
      </w:r>
      <w:r w:rsidRPr="004E1630">
        <w:rPr>
          <w:bCs/>
        </w:rPr>
        <w:t>нормальной</w:t>
      </w:r>
      <w:r w:rsidR="00F86750" w:rsidRPr="004E1630">
        <w:rPr>
          <w:bCs/>
        </w:rPr>
        <w:t xml:space="preserve"> </w:t>
      </w:r>
      <w:r w:rsidRPr="004E1630">
        <w:rPr>
          <w:bCs/>
        </w:rPr>
        <w:t>работы</w:t>
      </w:r>
      <w:r w:rsidR="00F86750" w:rsidRPr="004E1630">
        <w:rPr>
          <w:bCs/>
        </w:rPr>
        <w:t xml:space="preserve"> </w:t>
      </w:r>
      <w:r w:rsidRPr="004E1630">
        <w:rPr>
          <w:bCs/>
        </w:rPr>
        <w:t>радиотехнических</w:t>
      </w:r>
      <w:r w:rsidR="00F86750" w:rsidRPr="004E1630">
        <w:rPr>
          <w:bCs/>
        </w:rPr>
        <w:t xml:space="preserve"> </w:t>
      </w:r>
      <w:r w:rsidRPr="004E1630">
        <w:rPr>
          <w:bCs/>
        </w:rPr>
        <w:t>средств;</w:t>
      </w:r>
    </w:p>
    <w:p w:rsidR="00C2224C" w:rsidRPr="004E1630" w:rsidRDefault="00C2224C" w:rsidP="0028053E">
      <w:pPr>
        <w:pStyle w:val="s1"/>
        <w:widowControl w:val="0"/>
        <w:spacing w:before="0" w:beforeAutospacing="0" w:after="0" w:afterAutospacing="0"/>
        <w:ind w:firstLine="709"/>
        <w:jc w:val="both"/>
        <w:rPr>
          <w:bCs/>
        </w:rPr>
      </w:pPr>
      <w:r w:rsidRPr="004E1630">
        <w:rPr>
          <w:bCs/>
        </w:rPr>
        <w:t>5)</w:t>
      </w:r>
      <w:r w:rsidR="00F86750" w:rsidRPr="004E1630">
        <w:rPr>
          <w:bCs/>
        </w:rPr>
        <w:t xml:space="preserve"> </w:t>
      </w:r>
      <w:r w:rsidRPr="004E1630">
        <w:rPr>
          <w:bCs/>
        </w:rPr>
        <w:t>взрывоопасных</w:t>
      </w:r>
      <w:r w:rsidR="00F86750" w:rsidRPr="004E1630">
        <w:rPr>
          <w:bCs/>
        </w:rPr>
        <w:t xml:space="preserve"> </w:t>
      </w:r>
      <w:r w:rsidRPr="004E1630">
        <w:rPr>
          <w:bCs/>
        </w:rPr>
        <w:t>объектов;</w:t>
      </w:r>
    </w:p>
    <w:p w:rsidR="00C2224C" w:rsidRPr="004E1630" w:rsidRDefault="00C2224C" w:rsidP="0028053E">
      <w:pPr>
        <w:pStyle w:val="s1"/>
        <w:widowControl w:val="0"/>
        <w:spacing w:before="0" w:beforeAutospacing="0" w:after="0" w:afterAutospacing="0"/>
        <w:ind w:firstLine="709"/>
        <w:jc w:val="both"/>
        <w:rPr>
          <w:bCs/>
        </w:rPr>
      </w:pPr>
      <w:r w:rsidRPr="004E1630">
        <w:rPr>
          <w:bCs/>
        </w:rPr>
        <w:t>6)</w:t>
      </w:r>
      <w:r w:rsidR="00F86750" w:rsidRPr="004E1630">
        <w:rPr>
          <w:bCs/>
        </w:rPr>
        <w:t xml:space="preserve"> </w:t>
      </w:r>
      <w:r w:rsidRPr="004E1630">
        <w:rPr>
          <w:bCs/>
        </w:rPr>
        <w:t>факельных</w:t>
      </w:r>
      <w:r w:rsidR="00F86750" w:rsidRPr="004E1630">
        <w:rPr>
          <w:bCs/>
        </w:rPr>
        <w:t xml:space="preserve"> </w:t>
      </w:r>
      <w:r w:rsidRPr="004E1630">
        <w:rPr>
          <w:bCs/>
        </w:rPr>
        <w:t>устройств</w:t>
      </w:r>
      <w:r w:rsidR="00F86750" w:rsidRPr="004E1630">
        <w:rPr>
          <w:bCs/>
        </w:rPr>
        <w:t xml:space="preserve"> </w:t>
      </w:r>
      <w:r w:rsidRPr="004E1630">
        <w:rPr>
          <w:bCs/>
        </w:rPr>
        <w:t>для</w:t>
      </w:r>
      <w:r w:rsidR="00F86750" w:rsidRPr="004E1630">
        <w:rPr>
          <w:bCs/>
        </w:rPr>
        <w:t xml:space="preserve"> </w:t>
      </w:r>
      <w:r w:rsidRPr="004E1630">
        <w:rPr>
          <w:bCs/>
        </w:rPr>
        <w:t>аварийного</w:t>
      </w:r>
      <w:r w:rsidR="00F86750" w:rsidRPr="004E1630">
        <w:rPr>
          <w:bCs/>
        </w:rPr>
        <w:t xml:space="preserve"> </w:t>
      </w:r>
      <w:r w:rsidRPr="004E1630">
        <w:rPr>
          <w:bCs/>
        </w:rPr>
        <w:t>сжигания</w:t>
      </w:r>
      <w:r w:rsidR="00F86750" w:rsidRPr="004E1630">
        <w:rPr>
          <w:bCs/>
        </w:rPr>
        <w:t xml:space="preserve"> </w:t>
      </w:r>
      <w:r w:rsidRPr="004E1630">
        <w:rPr>
          <w:bCs/>
        </w:rPr>
        <w:t>газов;</w:t>
      </w:r>
    </w:p>
    <w:p w:rsidR="00C2224C" w:rsidRPr="004E1630" w:rsidRDefault="00C2224C" w:rsidP="0028053E">
      <w:pPr>
        <w:pStyle w:val="s1"/>
        <w:widowControl w:val="0"/>
        <w:spacing w:before="0" w:beforeAutospacing="0" w:after="0" w:afterAutospacing="0"/>
        <w:ind w:firstLine="709"/>
        <w:jc w:val="both"/>
        <w:rPr>
          <w:bCs/>
        </w:rPr>
      </w:pPr>
      <w:r w:rsidRPr="004E1630">
        <w:rPr>
          <w:bCs/>
        </w:rPr>
        <w:t>7)</w:t>
      </w:r>
      <w:r w:rsidR="00F86750" w:rsidRPr="004E1630">
        <w:rPr>
          <w:bCs/>
        </w:rPr>
        <w:t xml:space="preserve"> </w:t>
      </w:r>
      <w:r w:rsidRPr="004E1630">
        <w:rPr>
          <w:bCs/>
        </w:rPr>
        <w:t>промышленных</w:t>
      </w:r>
      <w:r w:rsidR="00F86750" w:rsidRPr="004E1630">
        <w:rPr>
          <w:bCs/>
        </w:rPr>
        <w:t xml:space="preserve"> </w:t>
      </w:r>
      <w:r w:rsidRPr="004E1630">
        <w:rPr>
          <w:bCs/>
        </w:rPr>
        <w:t>и</w:t>
      </w:r>
      <w:r w:rsidR="00F86750" w:rsidRPr="004E1630">
        <w:rPr>
          <w:bCs/>
        </w:rPr>
        <w:t xml:space="preserve"> </w:t>
      </w:r>
      <w:r w:rsidRPr="004E1630">
        <w:rPr>
          <w:bCs/>
        </w:rPr>
        <w:t>иных</w:t>
      </w:r>
      <w:r w:rsidR="00F86750" w:rsidRPr="004E1630">
        <w:rPr>
          <w:bCs/>
        </w:rPr>
        <w:t xml:space="preserve"> </w:t>
      </w:r>
      <w:r w:rsidRPr="004E1630">
        <w:rPr>
          <w:bCs/>
        </w:rPr>
        <w:t>предприятий</w:t>
      </w:r>
      <w:r w:rsidR="00F86750" w:rsidRPr="004E1630">
        <w:rPr>
          <w:bCs/>
        </w:rPr>
        <w:t xml:space="preserve"> </w:t>
      </w:r>
      <w:r w:rsidRPr="004E1630">
        <w:rPr>
          <w:bCs/>
        </w:rPr>
        <w:t>и</w:t>
      </w:r>
      <w:r w:rsidR="00F86750" w:rsidRPr="004E1630">
        <w:rPr>
          <w:bCs/>
        </w:rPr>
        <w:t xml:space="preserve"> </w:t>
      </w:r>
      <w:r w:rsidRPr="004E1630">
        <w:rPr>
          <w:bCs/>
        </w:rPr>
        <w:t>сооружений,</w:t>
      </w:r>
      <w:r w:rsidR="00F86750" w:rsidRPr="004E1630">
        <w:rPr>
          <w:bCs/>
        </w:rPr>
        <w:t xml:space="preserve"> </w:t>
      </w:r>
      <w:r w:rsidRPr="004E1630">
        <w:rPr>
          <w:bCs/>
        </w:rPr>
        <w:t>деятельность</w:t>
      </w:r>
      <w:r w:rsidR="00F86750" w:rsidRPr="004E1630">
        <w:rPr>
          <w:bCs/>
        </w:rPr>
        <w:t xml:space="preserve"> </w:t>
      </w:r>
      <w:r w:rsidRPr="004E1630">
        <w:rPr>
          <w:bCs/>
        </w:rPr>
        <w:t>которых</w:t>
      </w:r>
      <w:r w:rsidR="00F86750" w:rsidRPr="004E1630">
        <w:rPr>
          <w:bCs/>
        </w:rPr>
        <w:t xml:space="preserve"> </w:t>
      </w:r>
      <w:r w:rsidRPr="004E1630">
        <w:rPr>
          <w:bCs/>
        </w:rPr>
        <w:t>может</w:t>
      </w:r>
      <w:r w:rsidR="00F86750" w:rsidRPr="004E1630">
        <w:rPr>
          <w:bCs/>
        </w:rPr>
        <w:t xml:space="preserve"> </w:t>
      </w:r>
      <w:r w:rsidRPr="004E1630">
        <w:rPr>
          <w:bCs/>
        </w:rPr>
        <w:t>привести</w:t>
      </w:r>
      <w:r w:rsidR="00F86750" w:rsidRPr="004E1630">
        <w:rPr>
          <w:bCs/>
        </w:rPr>
        <w:t xml:space="preserve"> </w:t>
      </w:r>
      <w:r w:rsidRPr="004E1630">
        <w:rPr>
          <w:bCs/>
        </w:rPr>
        <w:t>к</w:t>
      </w:r>
      <w:r w:rsidR="00F86750" w:rsidRPr="004E1630">
        <w:rPr>
          <w:bCs/>
        </w:rPr>
        <w:t xml:space="preserve"> </w:t>
      </w:r>
      <w:r w:rsidRPr="004E1630">
        <w:rPr>
          <w:bCs/>
        </w:rPr>
        <w:t>ухудшению</w:t>
      </w:r>
      <w:r w:rsidR="00F86750" w:rsidRPr="004E1630">
        <w:rPr>
          <w:bCs/>
        </w:rPr>
        <w:t xml:space="preserve"> </w:t>
      </w:r>
      <w:r w:rsidRPr="004E1630">
        <w:rPr>
          <w:bCs/>
        </w:rPr>
        <w:t>видимости</w:t>
      </w:r>
      <w:r w:rsidR="00F86750" w:rsidRPr="004E1630">
        <w:rPr>
          <w:bCs/>
        </w:rPr>
        <w:t xml:space="preserve"> </w:t>
      </w:r>
      <w:r w:rsidRPr="004E1630">
        <w:rPr>
          <w:bCs/>
        </w:rPr>
        <w:t>в</w:t>
      </w:r>
      <w:r w:rsidR="00F86750" w:rsidRPr="004E1630">
        <w:rPr>
          <w:bCs/>
        </w:rPr>
        <w:t xml:space="preserve"> </w:t>
      </w:r>
      <w:r w:rsidRPr="004E1630">
        <w:rPr>
          <w:bCs/>
        </w:rPr>
        <w:t>районах</w:t>
      </w:r>
      <w:r w:rsidR="00F86750" w:rsidRPr="004E1630">
        <w:rPr>
          <w:bCs/>
        </w:rPr>
        <w:t xml:space="preserve"> </w:t>
      </w:r>
      <w:r w:rsidRPr="004E1630">
        <w:rPr>
          <w:bCs/>
        </w:rPr>
        <w:t>аэродромов.</w:t>
      </w:r>
    </w:p>
    <w:p w:rsidR="00C2224C" w:rsidRPr="004E1630" w:rsidRDefault="00C2224C" w:rsidP="0028053E">
      <w:pPr>
        <w:pStyle w:val="s1"/>
        <w:widowControl w:val="0"/>
        <w:spacing w:before="0" w:beforeAutospacing="0" w:after="0" w:afterAutospacing="0"/>
        <w:ind w:firstLine="709"/>
        <w:jc w:val="both"/>
        <w:rPr>
          <w:bCs/>
        </w:rPr>
      </w:pPr>
      <w:r w:rsidRPr="004E1630">
        <w:rPr>
          <w:bCs/>
        </w:rPr>
        <w:t>Размещение</w:t>
      </w:r>
      <w:r w:rsidR="00F86750" w:rsidRPr="004E1630">
        <w:rPr>
          <w:bCs/>
        </w:rPr>
        <w:t xml:space="preserve"> </w:t>
      </w:r>
      <w:r w:rsidRPr="004E1630">
        <w:rPr>
          <w:bCs/>
        </w:rPr>
        <w:t>объектов,</w:t>
      </w:r>
      <w:r w:rsidR="00F86750" w:rsidRPr="004E1630">
        <w:rPr>
          <w:bCs/>
        </w:rPr>
        <w:t xml:space="preserve"> </w:t>
      </w:r>
      <w:r w:rsidRPr="004E1630">
        <w:rPr>
          <w:bCs/>
        </w:rPr>
        <w:t>указанных</w:t>
      </w:r>
      <w:r w:rsidR="00F86750" w:rsidRPr="004E1630">
        <w:rPr>
          <w:bCs/>
        </w:rPr>
        <w:t xml:space="preserve"> </w:t>
      </w:r>
      <w:r w:rsidRPr="004E1630">
        <w:rPr>
          <w:bCs/>
        </w:rPr>
        <w:t>в</w:t>
      </w:r>
      <w:r w:rsidR="00F86750" w:rsidRPr="004E1630">
        <w:rPr>
          <w:rStyle w:val="apple-converted-space"/>
          <w:rFonts w:eastAsiaTheme="majorEastAsia"/>
          <w:bCs/>
        </w:rPr>
        <w:t xml:space="preserve"> </w:t>
      </w:r>
      <w:r w:rsidR="00B00346" w:rsidRPr="004E1630">
        <w:rPr>
          <w:rStyle w:val="apple-converted-space"/>
          <w:rFonts w:eastAsiaTheme="majorEastAsia"/>
          <w:bCs/>
        </w:rPr>
        <w:t>п.</w:t>
      </w:r>
      <w:r w:rsidR="00F86750" w:rsidRPr="004E1630">
        <w:rPr>
          <w:rStyle w:val="apple-converted-space"/>
          <w:rFonts w:eastAsiaTheme="majorEastAsia"/>
          <w:bCs/>
        </w:rPr>
        <w:t xml:space="preserve"> </w:t>
      </w:r>
      <w:hyperlink r:id="rId107" w:anchor="block_8233" w:history="1">
        <w:r w:rsidR="00B00346" w:rsidRPr="004E1630">
          <w:rPr>
            <w:rStyle w:val="af"/>
            <w:rFonts w:eastAsiaTheme="majorEastAsia"/>
            <w:bCs/>
            <w:color w:val="auto"/>
            <w:u w:val="none"/>
          </w:rPr>
          <w:t>3</w:t>
        </w:r>
        <w:r w:rsidRPr="004E1630">
          <w:rPr>
            <w:rStyle w:val="af"/>
            <w:rFonts w:eastAsiaTheme="majorEastAsia"/>
            <w:bCs/>
            <w:color w:val="auto"/>
            <w:u w:val="none"/>
          </w:rPr>
          <w:t>-7)</w:t>
        </w:r>
      </w:hyperlink>
      <w:r w:rsidRPr="004E1630">
        <w:rPr>
          <w:bCs/>
        </w:rPr>
        <w:t>,</w:t>
      </w:r>
      <w:r w:rsidR="00F86750" w:rsidRPr="004E1630">
        <w:rPr>
          <w:bCs/>
        </w:rPr>
        <w:t xml:space="preserve"> </w:t>
      </w:r>
      <w:r w:rsidRPr="004E1630">
        <w:rPr>
          <w:bCs/>
        </w:rPr>
        <w:t>независимо</w:t>
      </w:r>
      <w:r w:rsidR="00F86750" w:rsidRPr="004E1630">
        <w:rPr>
          <w:bCs/>
        </w:rPr>
        <w:t xml:space="preserve"> </w:t>
      </w:r>
      <w:r w:rsidRPr="004E1630">
        <w:rPr>
          <w:bCs/>
        </w:rPr>
        <w:t>от</w:t>
      </w:r>
      <w:r w:rsidR="00F86750" w:rsidRPr="004E1630">
        <w:rPr>
          <w:bCs/>
        </w:rPr>
        <w:t xml:space="preserve"> </w:t>
      </w:r>
      <w:r w:rsidRPr="004E1630">
        <w:rPr>
          <w:bCs/>
        </w:rPr>
        <w:t>места</w:t>
      </w:r>
      <w:r w:rsidR="00F86750" w:rsidRPr="004E1630">
        <w:rPr>
          <w:bCs/>
        </w:rPr>
        <w:t xml:space="preserve"> </w:t>
      </w:r>
      <w:r w:rsidRPr="004E1630">
        <w:rPr>
          <w:bCs/>
        </w:rPr>
        <w:t>их</w:t>
      </w:r>
      <w:r w:rsidR="00F86750" w:rsidRPr="004E1630">
        <w:rPr>
          <w:bCs/>
        </w:rPr>
        <w:t xml:space="preserve"> </w:t>
      </w:r>
      <w:r w:rsidRPr="004E1630">
        <w:rPr>
          <w:bCs/>
        </w:rPr>
        <w:t>размещения,</w:t>
      </w:r>
      <w:r w:rsidR="00F86750" w:rsidRPr="004E1630">
        <w:rPr>
          <w:bCs/>
        </w:rPr>
        <w:t xml:space="preserve"> </w:t>
      </w:r>
      <w:r w:rsidRPr="004E1630">
        <w:rPr>
          <w:bCs/>
        </w:rPr>
        <w:t>кроме</w:t>
      </w:r>
      <w:r w:rsidR="00F86750" w:rsidRPr="004E1630">
        <w:rPr>
          <w:bCs/>
        </w:rPr>
        <w:t xml:space="preserve"> </w:t>
      </w:r>
      <w:r w:rsidRPr="004E1630">
        <w:rPr>
          <w:bCs/>
        </w:rPr>
        <w:t>того,</w:t>
      </w:r>
      <w:r w:rsidR="00F86750" w:rsidRPr="004E1630">
        <w:rPr>
          <w:bCs/>
        </w:rPr>
        <w:t xml:space="preserve"> </w:t>
      </w:r>
      <w:r w:rsidRPr="004E1630">
        <w:rPr>
          <w:bCs/>
        </w:rPr>
        <w:t>подлежит</w:t>
      </w:r>
      <w:r w:rsidR="00F86750" w:rsidRPr="004E1630">
        <w:rPr>
          <w:bCs/>
        </w:rPr>
        <w:t xml:space="preserve"> </w:t>
      </w:r>
      <w:r w:rsidRPr="004E1630">
        <w:rPr>
          <w:bCs/>
        </w:rPr>
        <w:t>согласованию</w:t>
      </w:r>
      <w:r w:rsidR="00F86750" w:rsidRPr="004E1630">
        <w:rPr>
          <w:bCs/>
        </w:rPr>
        <w:t xml:space="preserve"> </w:t>
      </w:r>
      <w:r w:rsidRPr="004E1630">
        <w:rPr>
          <w:bCs/>
        </w:rPr>
        <w:t>с</w:t>
      </w:r>
      <w:r w:rsidR="00F86750" w:rsidRPr="004E1630">
        <w:rPr>
          <w:bCs/>
        </w:rPr>
        <w:t xml:space="preserve"> </w:t>
      </w:r>
      <w:r w:rsidRPr="004E1630">
        <w:rPr>
          <w:bCs/>
        </w:rPr>
        <w:t>штабом</w:t>
      </w:r>
      <w:r w:rsidR="00F86750" w:rsidRPr="004E1630">
        <w:rPr>
          <w:bCs/>
        </w:rPr>
        <w:t xml:space="preserve"> </w:t>
      </w:r>
      <w:r w:rsidRPr="004E1630">
        <w:rPr>
          <w:bCs/>
        </w:rPr>
        <w:t>военного</w:t>
      </w:r>
      <w:r w:rsidR="00F86750" w:rsidRPr="004E1630">
        <w:rPr>
          <w:bCs/>
        </w:rPr>
        <w:t xml:space="preserve"> </w:t>
      </w:r>
      <w:r w:rsidRPr="004E1630">
        <w:rPr>
          <w:bCs/>
        </w:rPr>
        <w:t>округа</w:t>
      </w:r>
      <w:r w:rsidR="00F86750" w:rsidRPr="004E1630">
        <w:rPr>
          <w:bCs/>
        </w:rPr>
        <w:t xml:space="preserve"> </w:t>
      </w:r>
      <w:r w:rsidRPr="004E1630">
        <w:rPr>
          <w:bCs/>
        </w:rPr>
        <w:t>и</w:t>
      </w:r>
      <w:r w:rsidR="00F86750" w:rsidRPr="004E1630">
        <w:rPr>
          <w:bCs/>
        </w:rPr>
        <w:t xml:space="preserve"> </w:t>
      </w:r>
      <w:r w:rsidRPr="004E1630">
        <w:rPr>
          <w:bCs/>
        </w:rPr>
        <w:t>штабом</w:t>
      </w:r>
      <w:r w:rsidR="00F86750" w:rsidRPr="004E1630">
        <w:rPr>
          <w:bCs/>
        </w:rPr>
        <w:t xml:space="preserve"> </w:t>
      </w:r>
      <w:r w:rsidRPr="004E1630">
        <w:rPr>
          <w:bCs/>
        </w:rPr>
        <w:t>объединения</w:t>
      </w:r>
      <w:r w:rsidR="00F86750" w:rsidRPr="004E1630">
        <w:rPr>
          <w:bCs/>
        </w:rPr>
        <w:t xml:space="preserve"> </w:t>
      </w:r>
      <w:r w:rsidRPr="004E1630">
        <w:rPr>
          <w:bCs/>
        </w:rPr>
        <w:t>ВВС,</w:t>
      </w:r>
      <w:r w:rsidR="00F86750" w:rsidRPr="004E1630">
        <w:rPr>
          <w:bCs/>
        </w:rPr>
        <w:t xml:space="preserve"> </w:t>
      </w:r>
      <w:r w:rsidRPr="004E1630">
        <w:rPr>
          <w:bCs/>
        </w:rPr>
        <w:t>на</w:t>
      </w:r>
      <w:r w:rsidR="00F86750" w:rsidRPr="004E1630">
        <w:rPr>
          <w:bCs/>
        </w:rPr>
        <w:t xml:space="preserve"> </w:t>
      </w:r>
      <w:r w:rsidRPr="004E1630">
        <w:rPr>
          <w:bCs/>
        </w:rPr>
        <w:t>территории</w:t>
      </w:r>
      <w:r w:rsidR="00F86750" w:rsidRPr="004E1630">
        <w:rPr>
          <w:bCs/>
        </w:rPr>
        <w:t xml:space="preserve"> </w:t>
      </w:r>
      <w:r w:rsidRPr="004E1630">
        <w:rPr>
          <w:bCs/>
        </w:rPr>
        <w:t>и</w:t>
      </w:r>
      <w:r w:rsidR="00F86750" w:rsidRPr="004E1630">
        <w:rPr>
          <w:bCs/>
        </w:rPr>
        <w:t xml:space="preserve"> </w:t>
      </w:r>
      <w:r w:rsidRPr="004E1630">
        <w:rPr>
          <w:bCs/>
        </w:rPr>
        <w:t>в</w:t>
      </w:r>
      <w:r w:rsidR="00F86750" w:rsidRPr="004E1630">
        <w:rPr>
          <w:bCs/>
        </w:rPr>
        <w:t xml:space="preserve"> </w:t>
      </w:r>
      <w:r w:rsidRPr="004E1630">
        <w:rPr>
          <w:bCs/>
        </w:rPr>
        <w:t>зоне</w:t>
      </w:r>
      <w:r w:rsidR="00F86750" w:rsidRPr="004E1630">
        <w:rPr>
          <w:bCs/>
        </w:rPr>
        <w:t xml:space="preserve"> </w:t>
      </w:r>
      <w:r w:rsidRPr="004E1630">
        <w:rPr>
          <w:bCs/>
        </w:rPr>
        <w:t>ответственности</w:t>
      </w:r>
      <w:r w:rsidR="00F86750" w:rsidRPr="004E1630">
        <w:rPr>
          <w:bCs/>
        </w:rPr>
        <w:t xml:space="preserve"> </w:t>
      </w:r>
      <w:r w:rsidRPr="004E1630">
        <w:rPr>
          <w:bCs/>
        </w:rPr>
        <w:t>которых</w:t>
      </w:r>
      <w:r w:rsidR="00F86750" w:rsidRPr="004E1630">
        <w:rPr>
          <w:bCs/>
        </w:rPr>
        <w:t xml:space="preserve"> </w:t>
      </w:r>
      <w:r w:rsidRPr="004E1630">
        <w:rPr>
          <w:bCs/>
        </w:rPr>
        <w:t>предполагается</w:t>
      </w:r>
      <w:r w:rsidR="00F86750" w:rsidRPr="004E1630">
        <w:rPr>
          <w:bCs/>
        </w:rPr>
        <w:t xml:space="preserve"> </w:t>
      </w:r>
      <w:r w:rsidRPr="004E1630">
        <w:rPr>
          <w:bCs/>
        </w:rPr>
        <w:t>строительство.</w:t>
      </w:r>
    </w:p>
    <w:p w:rsidR="00C2224C" w:rsidRPr="004E1630" w:rsidRDefault="00C2224C" w:rsidP="0028053E">
      <w:pPr>
        <w:pStyle w:val="s1"/>
        <w:widowControl w:val="0"/>
        <w:spacing w:before="0" w:beforeAutospacing="0" w:after="0" w:afterAutospacing="0"/>
        <w:ind w:firstLine="709"/>
        <w:jc w:val="both"/>
        <w:rPr>
          <w:bCs/>
        </w:rPr>
      </w:pPr>
      <w:r w:rsidRPr="004E1630">
        <w:rPr>
          <w:bCs/>
        </w:rPr>
        <w:t>Запрещается</w:t>
      </w:r>
      <w:r w:rsidR="00F86750" w:rsidRPr="004E1630">
        <w:rPr>
          <w:bCs/>
        </w:rPr>
        <w:t xml:space="preserve"> </w:t>
      </w:r>
      <w:r w:rsidRPr="004E1630">
        <w:rPr>
          <w:bCs/>
        </w:rPr>
        <w:t>размещение</w:t>
      </w:r>
      <w:r w:rsidR="00F86750" w:rsidRPr="004E1630">
        <w:rPr>
          <w:bCs/>
        </w:rPr>
        <w:t xml:space="preserve"> </w:t>
      </w:r>
      <w:r w:rsidRPr="004E1630">
        <w:rPr>
          <w:bCs/>
        </w:rPr>
        <w:t>на</w:t>
      </w:r>
      <w:r w:rsidR="00F86750" w:rsidRPr="004E1630">
        <w:rPr>
          <w:bCs/>
        </w:rPr>
        <w:t xml:space="preserve"> </w:t>
      </w:r>
      <w:r w:rsidRPr="004E1630">
        <w:rPr>
          <w:bCs/>
        </w:rPr>
        <w:t>расстоянии</w:t>
      </w:r>
      <w:r w:rsidR="00F86750" w:rsidRPr="004E1630">
        <w:rPr>
          <w:bCs/>
        </w:rPr>
        <w:t xml:space="preserve"> </w:t>
      </w:r>
      <w:r w:rsidRPr="004E1630">
        <w:rPr>
          <w:bCs/>
        </w:rPr>
        <w:t>ближе</w:t>
      </w:r>
      <w:r w:rsidR="00F86750" w:rsidRPr="004E1630">
        <w:rPr>
          <w:bCs/>
        </w:rPr>
        <w:t xml:space="preserve"> </w:t>
      </w:r>
      <w:r w:rsidRPr="004E1630">
        <w:rPr>
          <w:bCs/>
        </w:rPr>
        <w:t>15</w:t>
      </w:r>
      <w:r w:rsidR="00F86750" w:rsidRPr="004E1630">
        <w:rPr>
          <w:bCs/>
        </w:rPr>
        <w:t xml:space="preserve"> </w:t>
      </w:r>
      <w:r w:rsidRPr="004E1630">
        <w:rPr>
          <w:bCs/>
        </w:rPr>
        <w:t>км</w:t>
      </w:r>
      <w:r w:rsidR="00F86750" w:rsidRPr="004E1630">
        <w:rPr>
          <w:bCs/>
        </w:rPr>
        <w:t xml:space="preserve"> </w:t>
      </w:r>
      <w:r w:rsidRPr="004E1630">
        <w:rPr>
          <w:bCs/>
        </w:rPr>
        <w:t>от</w:t>
      </w:r>
      <w:r w:rsidR="00F86750" w:rsidRPr="004E1630">
        <w:rPr>
          <w:bCs/>
        </w:rPr>
        <w:t xml:space="preserve"> </w:t>
      </w:r>
      <w:r w:rsidRPr="004E1630">
        <w:rPr>
          <w:bCs/>
        </w:rPr>
        <w:t>КТА</w:t>
      </w:r>
      <w:r w:rsidR="00F86750" w:rsidRPr="004E1630">
        <w:rPr>
          <w:bCs/>
        </w:rPr>
        <w:t xml:space="preserve"> </w:t>
      </w:r>
      <w:r w:rsidRPr="004E1630">
        <w:rPr>
          <w:bCs/>
        </w:rPr>
        <w:t>мест</w:t>
      </w:r>
      <w:r w:rsidR="00F86750" w:rsidRPr="004E1630">
        <w:rPr>
          <w:bCs/>
        </w:rPr>
        <w:t xml:space="preserve"> </w:t>
      </w:r>
      <w:r w:rsidRPr="004E1630">
        <w:rPr>
          <w:bCs/>
        </w:rPr>
        <w:t>выброса</w:t>
      </w:r>
      <w:r w:rsidR="00F86750" w:rsidRPr="004E1630">
        <w:rPr>
          <w:bCs/>
        </w:rPr>
        <w:t xml:space="preserve"> </w:t>
      </w:r>
      <w:r w:rsidRPr="004E1630">
        <w:rPr>
          <w:bCs/>
        </w:rPr>
        <w:t>пищевых</w:t>
      </w:r>
      <w:r w:rsidR="00F86750" w:rsidRPr="004E1630">
        <w:rPr>
          <w:bCs/>
        </w:rPr>
        <w:t xml:space="preserve"> </w:t>
      </w:r>
      <w:r w:rsidRPr="004E1630">
        <w:rPr>
          <w:bCs/>
        </w:rPr>
        <w:t>отходов,</w:t>
      </w:r>
      <w:r w:rsidR="00F86750" w:rsidRPr="004E1630">
        <w:rPr>
          <w:bCs/>
        </w:rPr>
        <w:t xml:space="preserve"> </w:t>
      </w:r>
      <w:r w:rsidRPr="004E1630">
        <w:rPr>
          <w:bCs/>
        </w:rPr>
        <w:t>звероферм,</w:t>
      </w:r>
      <w:r w:rsidR="00F86750" w:rsidRPr="004E1630">
        <w:rPr>
          <w:bCs/>
        </w:rPr>
        <w:t xml:space="preserve"> </w:t>
      </w:r>
      <w:r w:rsidRPr="004E1630">
        <w:rPr>
          <w:bCs/>
        </w:rPr>
        <w:t>скотобоен</w:t>
      </w:r>
      <w:r w:rsidR="00F86750" w:rsidRPr="004E1630">
        <w:rPr>
          <w:bCs/>
        </w:rPr>
        <w:t xml:space="preserve"> </w:t>
      </w:r>
      <w:r w:rsidRPr="004E1630">
        <w:rPr>
          <w:bCs/>
        </w:rPr>
        <w:t>и</w:t>
      </w:r>
      <w:r w:rsidR="00F86750" w:rsidRPr="004E1630">
        <w:rPr>
          <w:bCs/>
        </w:rPr>
        <w:t xml:space="preserve"> </w:t>
      </w:r>
      <w:r w:rsidRPr="004E1630">
        <w:rPr>
          <w:bCs/>
        </w:rPr>
        <w:t>других</w:t>
      </w:r>
      <w:r w:rsidR="00F86750" w:rsidRPr="004E1630">
        <w:rPr>
          <w:bCs/>
        </w:rPr>
        <w:t xml:space="preserve"> </w:t>
      </w:r>
      <w:r w:rsidRPr="004E1630">
        <w:rPr>
          <w:bCs/>
        </w:rPr>
        <w:t>объектов,</w:t>
      </w:r>
      <w:r w:rsidR="00F86750" w:rsidRPr="004E1630">
        <w:rPr>
          <w:bCs/>
        </w:rPr>
        <w:t xml:space="preserve"> </w:t>
      </w:r>
      <w:r w:rsidRPr="004E1630">
        <w:rPr>
          <w:bCs/>
        </w:rPr>
        <w:t>отличающихся</w:t>
      </w:r>
      <w:r w:rsidR="00F86750" w:rsidRPr="004E1630">
        <w:rPr>
          <w:bCs/>
        </w:rPr>
        <w:t xml:space="preserve"> </w:t>
      </w:r>
      <w:r w:rsidRPr="004E1630">
        <w:rPr>
          <w:bCs/>
        </w:rPr>
        <w:t>привлечением</w:t>
      </w:r>
      <w:r w:rsidR="00F86750" w:rsidRPr="004E1630">
        <w:rPr>
          <w:bCs/>
        </w:rPr>
        <w:t xml:space="preserve"> </w:t>
      </w:r>
      <w:r w:rsidRPr="004E1630">
        <w:rPr>
          <w:bCs/>
        </w:rPr>
        <w:t>и</w:t>
      </w:r>
      <w:r w:rsidR="00F86750" w:rsidRPr="004E1630">
        <w:rPr>
          <w:bCs/>
        </w:rPr>
        <w:t xml:space="preserve"> </w:t>
      </w:r>
      <w:r w:rsidRPr="004E1630">
        <w:rPr>
          <w:bCs/>
        </w:rPr>
        <w:t>массовым</w:t>
      </w:r>
      <w:r w:rsidR="00F86750" w:rsidRPr="004E1630">
        <w:rPr>
          <w:bCs/>
        </w:rPr>
        <w:t xml:space="preserve"> </w:t>
      </w:r>
      <w:r w:rsidRPr="004E1630">
        <w:rPr>
          <w:bCs/>
        </w:rPr>
        <w:t>скоплением</w:t>
      </w:r>
      <w:r w:rsidR="00F86750" w:rsidRPr="004E1630">
        <w:rPr>
          <w:bCs/>
        </w:rPr>
        <w:t xml:space="preserve"> </w:t>
      </w:r>
      <w:r w:rsidRPr="004E1630">
        <w:rPr>
          <w:bCs/>
        </w:rPr>
        <w:t>птиц.</w:t>
      </w:r>
    </w:p>
    <w:p w:rsidR="00C2224C" w:rsidRPr="004E1630" w:rsidRDefault="00C2224C" w:rsidP="0028053E">
      <w:pPr>
        <w:pStyle w:val="s1"/>
        <w:widowControl w:val="0"/>
        <w:spacing w:before="0" w:beforeAutospacing="0" w:after="0" w:afterAutospacing="0"/>
        <w:ind w:firstLine="709"/>
        <w:jc w:val="both"/>
        <w:rPr>
          <w:bCs/>
        </w:rPr>
      </w:pPr>
      <w:r w:rsidRPr="004E1630">
        <w:rPr>
          <w:rStyle w:val="s10"/>
          <w:rFonts w:eastAsiaTheme="majorEastAsia"/>
          <w:bCs/>
        </w:rPr>
        <w:t>Примечание</w:t>
      </w:r>
    </w:p>
    <w:p w:rsidR="00C2224C" w:rsidRPr="004E1630" w:rsidRDefault="00C2224C" w:rsidP="0028053E">
      <w:pPr>
        <w:pStyle w:val="s1"/>
        <w:widowControl w:val="0"/>
        <w:spacing w:before="0" w:beforeAutospacing="0" w:after="0" w:afterAutospacing="0"/>
        <w:ind w:firstLine="709"/>
        <w:jc w:val="both"/>
        <w:rPr>
          <w:bCs/>
        </w:rPr>
      </w:pPr>
      <w:r w:rsidRPr="004E1630">
        <w:rPr>
          <w:bCs/>
        </w:rPr>
        <w:t>1.</w:t>
      </w:r>
      <w:r w:rsidR="00F86750" w:rsidRPr="004E1630">
        <w:rPr>
          <w:bCs/>
        </w:rPr>
        <w:t xml:space="preserve"> </w:t>
      </w:r>
      <w:r w:rsidRPr="004E1630">
        <w:rPr>
          <w:bCs/>
        </w:rPr>
        <w:t>Указанные</w:t>
      </w:r>
      <w:r w:rsidR="00F86750" w:rsidRPr="004E1630">
        <w:rPr>
          <w:bCs/>
        </w:rPr>
        <w:t xml:space="preserve"> </w:t>
      </w:r>
      <w:r w:rsidRPr="004E1630">
        <w:rPr>
          <w:bCs/>
        </w:rPr>
        <w:t>согласования</w:t>
      </w:r>
      <w:r w:rsidR="00F86750" w:rsidRPr="004E1630">
        <w:rPr>
          <w:bCs/>
        </w:rPr>
        <w:t xml:space="preserve"> </w:t>
      </w:r>
      <w:r w:rsidRPr="004E1630">
        <w:rPr>
          <w:bCs/>
        </w:rPr>
        <w:t>утрачивают</w:t>
      </w:r>
      <w:r w:rsidR="00F86750" w:rsidRPr="004E1630">
        <w:rPr>
          <w:bCs/>
        </w:rPr>
        <w:t xml:space="preserve"> </w:t>
      </w:r>
      <w:r w:rsidRPr="004E1630">
        <w:rPr>
          <w:bCs/>
        </w:rPr>
        <w:t>силу,</w:t>
      </w:r>
      <w:r w:rsidR="00F86750" w:rsidRPr="004E1630">
        <w:rPr>
          <w:bCs/>
        </w:rPr>
        <w:t xml:space="preserve"> </w:t>
      </w:r>
      <w:r w:rsidRPr="004E1630">
        <w:rPr>
          <w:bCs/>
        </w:rPr>
        <w:t>если</w:t>
      </w:r>
      <w:r w:rsidR="00F86750" w:rsidRPr="004E1630">
        <w:rPr>
          <w:bCs/>
        </w:rPr>
        <w:t xml:space="preserve"> </w:t>
      </w:r>
      <w:r w:rsidRPr="004E1630">
        <w:rPr>
          <w:bCs/>
        </w:rPr>
        <w:t>в</w:t>
      </w:r>
      <w:r w:rsidR="00F86750" w:rsidRPr="004E1630">
        <w:rPr>
          <w:bCs/>
        </w:rPr>
        <w:t xml:space="preserve"> </w:t>
      </w:r>
      <w:r w:rsidRPr="004E1630">
        <w:rPr>
          <w:bCs/>
        </w:rPr>
        <w:t>течение</w:t>
      </w:r>
      <w:r w:rsidR="00F86750" w:rsidRPr="004E1630">
        <w:rPr>
          <w:bCs/>
        </w:rPr>
        <w:t xml:space="preserve"> </w:t>
      </w:r>
      <w:r w:rsidRPr="004E1630">
        <w:rPr>
          <w:bCs/>
        </w:rPr>
        <w:t>трех</w:t>
      </w:r>
      <w:r w:rsidR="00F86750" w:rsidRPr="004E1630">
        <w:rPr>
          <w:bCs/>
        </w:rPr>
        <w:t xml:space="preserve"> </w:t>
      </w:r>
      <w:r w:rsidRPr="004E1630">
        <w:rPr>
          <w:bCs/>
        </w:rPr>
        <w:t>лет</w:t>
      </w:r>
      <w:r w:rsidR="00F86750" w:rsidRPr="004E1630">
        <w:rPr>
          <w:bCs/>
        </w:rPr>
        <w:t xml:space="preserve"> </w:t>
      </w:r>
      <w:r w:rsidRPr="004E1630">
        <w:rPr>
          <w:bCs/>
        </w:rPr>
        <w:t>возведение</w:t>
      </w:r>
      <w:r w:rsidR="00F86750" w:rsidRPr="004E1630">
        <w:rPr>
          <w:bCs/>
        </w:rPr>
        <w:t xml:space="preserve"> </w:t>
      </w:r>
      <w:r w:rsidRPr="004E1630">
        <w:rPr>
          <w:bCs/>
        </w:rPr>
        <w:t>соответствующих</w:t>
      </w:r>
      <w:r w:rsidR="00F86750" w:rsidRPr="004E1630">
        <w:rPr>
          <w:bCs/>
        </w:rPr>
        <w:t xml:space="preserve"> </w:t>
      </w:r>
      <w:r w:rsidRPr="004E1630">
        <w:rPr>
          <w:bCs/>
        </w:rPr>
        <w:t>объектов</w:t>
      </w:r>
      <w:r w:rsidR="00F86750" w:rsidRPr="004E1630">
        <w:rPr>
          <w:bCs/>
        </w:rPr>
        <w:t xml:space="preserve"> </w:t>
      </w:r>
      <w:r w:rsidRPr="004E1630">
        <w:rPr>
          <w:bCs/>
        </w:rPr>
        <w:t>не</w:t>
      </w:r>
      <w:r w:rsidR="00F86750" w:rsidRPr="004E1630">
        <w:rPr>
          <w:bCs/>
        </w:rPr>
        <w:t xml:space="preserve"> </w:t>
      </w:r>
      <w:r w:rsidRPr="004E1630">
        <w:rPr>
          <w:bCs/>
        </w:rPr>
        <w:t>начато.</w:t>
      </w:r>
    </w:p>
    <w:p w:rsidR="00C2224C" w:rsidRPr="004E1630" w:rsidRDefault="00C2224C" w:rsidP="0028053E">
      <w:pPr>
        <w:pStyle w:val="s1"/>
        <w:widowControl w:val="0"/>
        <w:spacing w:before="0" w:beforeAutospacing="0" w:after="0" w:afterAutospacing="0"/>
        <w:ind w:firstLine="709"/>
        <w:jc w:val="both"/>
        <w:rPr>
          <w:bCs/>
        </w:rPr>
      </w:pPr>
      <w:r w:rsidRPr="004E1630">
        <w:rPr>
          <w:bCs/>
        </w:rPr>
        <w:t>2.</w:t>
      </w:r>
      <w:r w:rsidR="00F86750" w:rsidRPr="004E1630">
        <w:rPr>
          <w:bCs/>
        </w:rPr>
        <w:t xml:space="preserve"> </w:t>
      </w:r>
      <w:r w:rsidRPr="004E1630">
        <w:rPr>
          <w:bCs/>
        </w:rPr>
        <w:t>Контрольная</w:t>
      </w:r>
      <w:r w:rsidR="00F86750" w:rsidRPr="004E1630">
        <w:rPr>
          <w:bCs/>
        </w:rPr>
        <w:t xml:space="preserve"> </w:t>
      </w:r>
      <w:r w:rsidRPr="004E1630">
        <w:rPr>
          <w:bCs/>
        </w:rPr>
        <w:t>точка</w:t>
      </w:r>
      <w:r w:rsidR="00F86750" w:rsidRPr="004E1630">
        <w:rPr>
          <w:bCs/>
        </w:rPr>
        <w:t xml:space="preserve"> </w:t>
      </w:r>
      <w:r w:rsidRPr="004E1630">
        <w:rPr>
          <w:bCs/>
        </w:rPr>
        <w:t>аэродромов</w:t>
      </w:r>
      <w:r w:rsidR="00F86750" w:rsidRPr="004E1630">
        <w:rPr>
          <w:bCs/>
        </w:rPr>
        <w:t xml:space="preserve"> </w:t>
      </w:r>
      <w:r w:rsidRPr="004E1630">
        <w:rPr>
          <w:bCs/>
        </w:rPr>
        <w:t>располагается</w:t>
      </w:r>
      <w:r w:rsidR="00F86750" w:rsidRPr="004E1630">
        <w:rPr>
          <w:bCs/>
        </w:rPr>
        <w:t xml:space="preserve"> </w:t>
      </w:r>
      <w:r w:rsidRPr="004E1630">
        <w:rPr>
          <w:bCs/>
        </w:rPr>
        <w:t>вблизи</w:t>
      </w:r>
      <w:r w:rsidR="00F86750" w:rsidRPr="004E1630">
        <w:rPr>
          <w:bCs/>
        </w:rPr>
        <w:t xml:space="preserve"> </w:t>
      </w:r>
      <w:r w:rsidRPr="004E1630">
        <w:rPr>
          <w:bCs/>
        </w:rPr>
        <w:t>геометрического</w:t>
      </w:r>
      <w:r w:rsidR="00F86750" w:rsidRPr="004E1630">
        <w:rPr>
          <w:bCs/>
        </w:rPr>
        <w:t xml:space="preserve"> </w:t>
      </w:r>
      <w:r w:rsidRPr="004E1630">
        <w:rPr>
          <w:bCs/>
        </w:rPr>
        <w:t>центра</w:t>
      </w:r>
      <w:r w:rsidR="00F86750" w:rsidRPr="004E1630">
        <w:rPr>
          <w:bCs/>
        </w:rPr>
        <w:t xml:space="preserve"> </w:t>
      </w:r>
      <w:r w:rsidRPr="004E1630">
        <w:rPr>
          <w:bCs/>
        </w:rPr>
        <w:t>аэродрома:</w:t>
      </w:r>
    </w:p>
    <w:p w:rsidR="00C2224C" w:rsidRPr="004E1630" w:rsidRDefault="00C2224C" w:rsidP="0028053E">
      <w:pPr>
        <w:pStyle w:val="s1"/>
        <w:widowControl w:val="0"/>
        <w:spacing w:before="0" w:beforeAutospacing="0" w:after="0" w:afterAutospacing="0"/>
        <w:ind w:firstLine="709"/>
        <w:jc w:val="both"/>
        <w:rPr>
          <w:bCs/>
        </w:rPr>
      </w:pPr>
      <w:r w:rsidRPr="004E1630">
        <w:rPr>
          <w:bCs/>
        </w:rPr>
        <w:t>-</w:t>
      </w:r>
      <w:r w:rsidR="00F86750" w:rsidRPr="004E1630">
        <w:rPr>
          <w:bCs/>
        </w:rPr>
        <w:t xml:space="preserve"> </w:t>
      </w:r>
      <w:r w:rsidRPr="004E1630">
        <w:rPr>
          <w:bCs/>
        </w:rPr>
        <w:t>при</w:t>
      </w:r>
      <w:r w:rsidR="00F86750" w:rsidRPr="004E1630">
        <w:rPr>
          <w:bCs/>
        </w:rPr>
        <w:t xml:space="preserve"> </w:t>
      </w:r>
      <w:r w:rsidRPr="004E1630">
        <w:rPr>
          <w:bCs/>
        </w:rPr>
        <w:t>одной</w:t>
      </w:r>
      <w:r w:rsidR="00F86750" w:rsidRPr="004E1630">
        <w:rPr>
          <w:bCs/>
        </w:rPr>
        <w:t xml:space="preserve"> </w:t>
      </w:r>
      <w:r w:rsidRPr="004E1630">
        <w:rPr>
          <w:bCs/>
        </w:rPr>
        <w:t>взлетно-посадочной</w:t>
      </w:r>
      <w:r w:rsidR="00F86750" w:rsidRPr="004E1630">
        <w:rPr>
          <w:bCs/>
        </w:rPr>
        <w:t xml:space="preserve"> </w:t>
      </w:r>
      <w:r w:rsidRPr="004E1630">
        <w:rPr>
          <w:bCs/>
        </w:rPr>
        <w:t>полосе</w:t>
      </w:r>
      <w:r w:rsidR="00F86750" w:rsidRPr="004E1630">
        <w:rPr>
          <w:bCs/>
        </w:rPr>
        <w:t xml:space="preserve"> </w:t>
      </w:r>
      <w:r w:rsidRPr="004E1630">
        <w:rPr>
          <w:bCs/>
        </w:rPr>
        <w:t>(ВПП)</w:t>
      </w:r>
      <w:r w:rsidR="00F86750" w:rsidRPr="004E1630">
        <w:rPr>
          <w:bCs/>
        </w:rPr>
        <w:t xml:space="preserve"> </w:t>
      </w:r>
      <w:r w:rsidRPr="004E1630">
        <w:rPr>
          <w:bCs/>
        </w:rPr>
        <w:t>-</w:t>
      </w:r>
      <w:r w:rsidR="00F86750" w:rsidRPr="004E1630">
        <w:rPr>
          <w:bCs/>
        </w:rPr>
        <w:t xml:space="preserve"> </w:t>
      </w:r>
      <w:r w:rsidRPr="004E1630">
        <w:rPr>
          <w:bCs/>
        </w:rPr>
        <w:t>в</w:t>
      </w:r>
      <w:r w:rsidR="00F86750" w:rsidRPr="004E1630">
        <w:rPr>
          <w:bCs/>
        </w:rPr>
        <w:t xml:space="preserve"> </w:t>
      </w:r>
      <w:r w:rsidRPr="004E1630">
        <w:rPr>
          <w:bCs/>
        </w:rPr>
        <w:t>ее</w:t>
      </w:r>
      <w:r w:rsidR="00F86750" w:rsidRPr="004E1630">
        <w:rPr>
          <w:bCs/>
        </w:rPr>
        <w:t xml:space="preserve"> </w:t>
      </w:r>
      <w:r w:rsidRPr="004E1630">
        <w:rPr>
          <w:bCs/>
        </w:rPr>
        <w:t>центре;</w:t>
      </w:r>
    </w:p>
    <w:p w:rsidR="00C2224C" w:rsidRPr="004E1630" w:rsidRDefault="00C2224C" w:rsidP="0028053E">
      <w:pPr>
        <w:pStyle w:val="s1"/>
        <w:widowControl w:val="0"/>
        <w:spacing w:before="0" w:beforeAutospacing="0" w:after="0" w:afterAutospacing="0"/>
        <w:ind w:firstLine="709"/>
        <w:jc w:val="both"/>
        <w:rPr>
          <w:bCs/>
        </w:rPr>
      </w:pPr>
      <w:r w:rsidRPr="004E1630">
        <w:rPr>
          <w:bCs/>
        </w:rPr>
        <w:t>-</w:t>
      </w:r>
      <w:r w:rsidR="00F86750" w:rsidRPr="004E1630">
        <w:rPr>
          <w:bCs/>
        </w:rPr>
        <w:t xml:space="preserve"> </w:t>
      </w:r>
      <w:r w:rsidRPr="004E1630">
        <w:rPr>
          <w:bCs/>
        </w:rPr>
        <w:t>при</w:t>
      </w:r>
      <w:r w:rsidR="00F86750" w:rsidRPr="004E1630">
        <w:rPr>
          <w:bCs/>
        </w:rPr>
        <w:t xml:space="preserve"> </w:t>
      </w:r>
      <w:r w:rsidRPr="004E1630">
        <w:rPr>
          <w:bCs/>
        </w:rPr>
        <w:t>двух</w:t>
      </w:r>
      <w:r w:rsidR="00F86750" w:rsidRPr="004E1630">
        <w:rPr>
          <w:bCs/>
        </w:rPr>
        <w:t xml:space="preserve"> </w:t>
      </w:r>
      <w:r w:rsidRPr="004E1630">
        <w:rPr>
          <w:bCs/>
        </w:rPr>
        <w:t>параллельных</w:t>
      </w:r>
      <w:r w:rsidR="00F86750" w:rsidRPr="004E1630">
        <w:rPr>
          <w:bCs/>
        </w:rPr>
        <w:t xml:space="preserve"> </w:t>
      </w:r>
      <w:r w:rsidRPr="004E1630">
        <w:rPr>
          <w:bCs/>
        </w:rPr>
        <w:t>ВПП</w:t>
      </w:r>
      <w:r w:rsidR="00F86750" w:rsidRPr="004E1630">
        <w:rPr>
          <w:bCs/>
        </w:rPr>
        <w:t xml:space="preserve"> </w:t>
      </w:r>
      <w:r w:rsidRPr="004E1630">
        <w:rPr>
          <w:bCs/>
        </w:rPr>
        <w:t>-</w:t>
      </w:r>
      <w:r w:rsidR="00F86750" w:rsidRPr="004E1630">
        <w:rPr>
          <w:bCs/>
        </w:rPr>
        <w:t xml:space="preserve"> </w:t>
      </w:r>
      <w:r w:rsidRPr="004E1630">
        <w:rPr>
          <w:bCs/>
        </w:rPr>
        <w:t>в</w:t>
      </w:r>
      <w:r w:rsidR="00F86750" w:rsidRPr="004E1630">
        <w:rPr>
          <w:bCs/>
        </w:rPr>
        <w:t xml:space="preserve"> </w:t>
      </w:r>
      <w:r w:rsidRPr="004E1630">
        <w:rPr>
          <w:bCs/>
        </w:rPr>
        <w:t>середине</w:t>
      </w:r>
      <w:r w:rsidR="00F86750" w:rsidRPr="004E1630">
        <w:rPr>
          <w:bCs/>
        </w:rPr>
        <w:t xml:space="preserve"> </w:t>
      </w:r>
      <w:r w:rsidRPr="004E1630">
        <w:rPr>
          <w:bCs/>
        </w:rPr>
        <w:t>прямой,</w:t>
      </w:r>
      <w:r w:rsidR="00F86750" w:rsidRPr="004E1630">
        <w:rPr>
          <w:bCs/>
        </w:rPr>
        <w:t xml:space="preserve"> </w:t>
      </w:r>
      <w:r w:rsidRPr="004E1630">
        <w:rPr>
          <w:bCs/>
        </w:rPr>
        <w:t>соединяющей</w:t>
      </w:r>
      <w:r w:rsidR="00F86750" w:rsidRPr="004E1630">
        <w:rPr>
          <w:bCs/>
        </w:rPr>
        <w:t xml:space="preserve"> </w:t>
      </w:r>
      <w:r w:rsidRPr="004E1630">
        <w:rPr>
          <w:bCs/>
        </w:rPr>
        <w:t>их</w:t>
      </w:r>
      <w:r w:rsidR="00F86750" w:rsidRPr="004E1630">
        <w:rPr>
          <w:bCs/>
        </w:rPr>
        <w:t xml:space="preserve"> </w:t>
      </w:r>
      <w:r w:rsidRPr="004E1630">
        <w:rPr>
          <w:bCs/>
        </w:rPr>
        <w:t>центры;</w:t>
      </w:r>
    </w:p>
    <w:p w:rsidR="00C2224C" w:rsidRPr="004E1630" w:rsidRDefault="00C2224C" w:rsidP="0028053E">
      <w:pPr>
        <w:pStyle w:val="s1"/>
        <w:widowControl w:val="0"/>
        <w:spacing w:before="0" w:beforeAutospacing="0" w:after="0" w:afterAutospacing="0"/>
        <w:ind w:firstLine="709"/>
        <w:jc w:val="both"/>
        <w:rPr>
          <w:bCs/>
        </w:rPr>
      </w:pPr>
      <w:r w:rsidRPr="004E1630">
        <w:rPr>
          <w:bCs/>
        </w:rPr>
        <w:t>-</w:t>
      </w:r>
      <w:r w:rsidR="00F86750" w:rsidRPr="004E1630">
        <w:rPr>
          <w:bCs/>
        </w:rPr>
        <w:t xml:space="preserve"> </w:t>
      </w:r>
      <w:r w:rsidRPr="004E1630">
        <w:rPr>
          <w:bCs/>
        </w:rPr>
        <w:t>при</w:t>
      </w:r>
      <w:r w:rsidR="00F86750" w:rsidRPr="004E1630">
        <w:rPr>
          <w:bCs/>
        </w:rPr>
        <w:t xml:space="preserve"> </w:t>
      </w:r>
      <w:r w:rsidRPr="004E1630">
        <w:rPr>
          <w:bCs/>
        </w:rPr>
        <w:t>двух</w:t>
      </w:r>
      <w:r w:rsidR="00F86750" w:rsidRPr="004E1630">
        <w:rPr>
          <w:bCs/>
        </w:rPr>
        <w:t xml:space="preserve"> </w:t>
      </w:r>
      <w:r w:rsidRPr="004E1630">
        <w:rPr>
          <w:bCs/>
        </w:rPr>
        <w:t>непараллельных</w:t>
      </w:r>
      <w:r w:rsidR="00F86750" w:rsidRPr="004E1630">
        <w:rPr>
          <w:bCs/>
        </w:rPr>
        <w:t xml:space="preserve"> </w:t>
      </w:r>
      <w:r w:rsidRPr="004E1630">
        <w:rPr>
          <w:bCs/>
        </w:rPr>
        <w:t>ВПП</w:t>
      </w:r>
      <w:r w:rsidR="00F86750" w:rsidRPr="004E1630">
        <w:rPr>
          <w:bCs/>
        </w:rPr>
        <w:t xml:space="preserve"> </w:t>
      </w:r>
      <w:r w:rsidRPr="004E1630">
        <w:rPr>
          <w:bCs/>
        </w:rPr>
        <w:t>-</w:t>
      </w:r>
      <w:r w:rsidR="00F86750" w:rsidRPr="004E1630">
        <w:rPr>
          <w:bCs/>
        </w:rPr>
        <w:t xml:space="preserve"> </w:t>
      </w:r>
      <w:r w:rsidRPr="004E1630">
        <w:rPr>
          <w:bCs/>
        </w:rPr>
        <w:t>в</w:t>
      </w:r>
      <w:r w:rsidR="00F86750" w:rsidRPr="004E1630">
        <w:rPr>
          <w:bCs/>
        </w:rPr>
        <w:t xml:space="preserve"> </w:t>
      </w:r>
      <w:r w:rsidRPr="004E1630">
        <w:rPr>
          <w:bCs/>
        </w:rPr>
        <w:t>точке</w:t>
      </w:r>
      <w:r w:rsidR="00F86750" w:rsidRPr="004E1630">
        <w:rPr>
          <w:bCs/>
        </w:rPr>
        <w:t xml:space="preserve"> </w:t>
      </w:r>
      <w:r w:rsidRPr="004E1630">
        <w:rPr>
          <w:bCs/>
        </w:rPr>
        <w:t>пересечения</w:t>
      </w:r>
      <w:r w:rsidR="00F86750" w:rsidRPr="004E1630">
        <w:rPr>
          <w:bCs/>
        </w:rPr>
        <w:t xml:space="preserve"> </w:t>
      </w:r>
      <w:r w:rsidRPr="004E1630">
        <w:rPr>
          <w:bCs/>
        </w:rPr>
        <w:t>перпендикуляров,</w:t>
      </w:r>
      <w:r w:rsidR="00F86750" w:rsidRPr="004E1630">
        <w:rPr>
          <w:bCs/>
        </w:rPr>
        <w:t xml:space="preserve"> </w:t>
      </w:r>
      <w:r w:rsidRPr="004E1630">
        <w:rPr>
          <w:bCs/>
        </w:rPr>
        <w:t>восстановленных</w:t>
      </w:r>
      <w:r w:rsidR="00F86750" w:rsidRPr="004E1630">
        <w:rPr>
          <w:bCs/>
        </w:rPr>
        <w:t xml:space="preserve"> </w:t>
      </w:r>
      <w:r w:rsidRPr="004E1630">
        <w:rPr>
          <w:bCs/>
        </w:rPr>
        <w:t>из</w:t>
      </w:r>
      <w:r w:rsidR="00F86750" w:rsidRPr="004E1630">
        <w:rPr>
          <w:bCs/>
        </w:rPr>
        <w:t xml:space="preserve"> </w:t>
      </w:r>
      <w:r w:rsidRPr="004E1630">
        <w:rPr>
          <w:bCs/>
        </w:rPr>
        <w:t>центров</w:t>
      </w:r>
      <w:r w:rsidR="00F86750" w:rsidRPr="004E1630">
        <w:rPr>
          <w:bCs/>
        </w:rPr>
        <w:t xml:space="preserve"> </w:t>
      </w:r>
      <w:r w:rsidRPr="004E1630">
        <w:rPr>
          <w:bCs/>
        </w:rPr>
        <w:t>ВПП.</w:t>
      </w:r>
    </w:p>
    <w:p w:rsidR="00C2224C" w:rsidRPr="004E1630" w:rsidRDefault="00C2224C" w:rsidP="0028053E">
      <w:pPr>
        <w:pStyle w:val="s1"/>
        <w:widowControl w:val="0"/>
        <w:spacing w:before="0" w:beforeAutospacing="0" w:after="0" w:afterAutospacing="0"/>
        <w:ind w:firstLine="709"/>
        <w:jc w:val="both"/>
        <w:rPr>
          <w:bCs/>
        </w:rPr>
      </w:pPr>
      <w:r w:rsidRPr="004E1630">
        <w:rPr>
          <w:bCs/>
        </w:rPr>
        <w:t>3.</w:t>
      </w:r>
      <w:r w:rsidR="00F86750" w:rsidRPr="004E1630">
        <w:rPr>
          <w:bCs/>
        </w:rPr>
        <w:t xml:space="preserve"> </w:t>
      </w:r>
      <w:r w:rsidRPr="004E1630">
        <w:rPr>
          <w:bCs/>
        </w:rPr>
        <w:t>В</w:t>
      </w:r>
      <w:r w:rsidR="00F86750" w:rsidRPr="004E1630">
        <w:rPr>
          <w:bCs/>
        </w:rPr>
        <w:t xml:space="preserve"> </w:t>
      </w:r>
      <w:r w:rsidRPr="004E1630">
        <w:rPr>
          <w:bCs/>
        </w:rPr>
        <w:t>документах,</w:t>
      </w:r>
      <w:r w:rsidR="00F86750" w:rsidRPr="004E1630">
        <w:rPr>
          <w:bCs/>
        </w:rPr>
        <w:t xml:space="preserve"> </w:t>
      </w:r>
      <w:r w:rsidRPr="004E1630">
        <w:rPr>
          <w:bCs/>
        </w:rPr>
        <w:t>представляемых</w:t>
      </w:r>
      <w:r w:rsidR="00F86750" w:rsidRPr="004E1630">
        <w:rPr>
          <w:bCs/>
        </w:rPr>
        <w:t xml:space="preserve"> </w:t>
      </w:r>
      <w:r w:rsidRPr="004E1630">
        <w:rPr>
          <w:bCs/>
        </w:rPr>
        <w:t>на</w:t>
      </w:r>
      <w:r w:rsidR="00F86750" w:rsidRPr="004E1630">
        <w:rPr>
          <w:bCs/>
        </w:rPr>
        <w:t xml:space="preserve"> </w:t>
      </w:r>
      <w:r w:rsidRPr="004E1630">
        <w:rPr>
          <w:bCs/>
        </w:rPr>
        <w:t>согласование</w:t>
      </w:r>
      <w:r w:rsidR="00F86750" w:rsidRPr="004E1630">
        <w:rPr>
          <w:bCs/>
        </w:rPr>
        <w:t xml:space="preserve"> </w:t>
      </w:r>
      <w:r w:rsidRPr="004E1630">
        <w:rPr>
          <w:bCs/>
        </w:rPr>
        <w:t>размещения</w:t>
      </w:r>
      <w:r w:rsidR="00F86750" w:rsidRPr="004E1630">
        <w:rPr>
          <w:bCs/>
        </w:rPr>
        <w:t xml:space="preserve"> </w:t>
      </w:r>
      <w:r w:rsidRPr="004E1630">
        <w:rPr>
          <w:bCs/>
        </w:rPr>
        <w:t>высотных</w:t>
      </w:r>
      <w:r w:rsidR="00F86750" w:rsidRPr="004E1630">
        <w:rPr>
          <w:bCs/>
        </w:rPr>
        <w:t xml:space="preserve"> </w:t>
      </w:r>
      <w:r w:rsidRPr="004E1630">
        <w:rPr>
          <w:bCs/>
        </w:rPr>
        <w:t>сооружений,</w:t>
      </w:r>
      <w:r w:rsidR="00F86750" w:rsidRPr="004E1630">
        <w:rPr>
          <w:bCs/>
        </w:rPr>
        <w:t xml:space="preserve"> </w:t>
      </w:r>
      <w:r w:rsidRPr="004E1630">
        <w:rPr>
          <w:bCs/>
        </w:rPr>
        <w:t>во</w:t>
      </w:r>
      <w:r w:rsidR="00F86750" w:rsidRPr="004E1630">
        <w:rPr>
          <w:bCs/>
        </w:rPr>
        <w:t xml:space="preserve"> </w:t>
      </w:r>
      <w:r w:rsidRPr="004E1630">
        <w:rPr>
          <w:bCs/>
        </w:rPr>
        <w:t>всех</w:t>
      </w:r>
      <w:r w:rsidR="00F86750" w:rsidRPr="004E1630">
        <w:rPr>
          <w:bCs/>
        </w:rPr>
        <w:t xml:space="preserve"> </w:t>
      </w:r>
      <w:r w:rsidRPr="004E1630">
        <w:rPr>
          <w:bCs/>
        </w:rPr>
        <w:t>случаях</w:t>
      </w:r>
      <w:r w:rsidR="00F86750" w:rsidRPr="004E1630">
        <w:rPr>
          <w:bCs/>
        </w:rPr>
        <w:t xml:space="preserve"> </w:t>
      </w:r>
      <w:r w:rsidRPr="004E1630">
        <w:rPr>
          <w:bCs/>
        </w:rPr>
        <w:t>необходимо</w:t>
      </w:r>
      <w:r w:rsidR="00F86750" w:rsidRPr="004E1630">
        <w:rPr>
          <w:bCs/>
        </w:rPr>
        <w:t xml:space="preserve"> </w:t>
      </w:r>
      <w:r w:rsidRPr="004E1630">
        <w:rPr>
          <w:bCs/>
        </w:rPr>
        <w:t>указывать</w:t>
      </w:r>
      <w:r w:rsidR="00F86750" w:rsidRPr="004E1630">
        <w:rPr>
          <w:bCs/>
        </w:rPr>
        <w:t xml:space="preserve"> </w:t>
      </w:r>
      <w:r w:rsidRPr="004E1630">
        <w:rPr>
          <w:bCs/>
        </w:rPr>
        <w:t>координаты</w:t>
      </w:r>
      <w:r w:rsidR="00F86750" w:rsidRPr="004E1630">
        <w:rPr>
          <w:bCs/>
        </w:rPr>
        <w:t xml:space="preserve"> </w:t>
      </w:r>
      <w:r w:rsidRPr="004E1630">
        <w:rPr>
          <w:bCs/>
        </w:rPr>
        <w:t>расположения</w:t>
      </w:r>
      <w:r w:rsidR="00F86750" w:rsidRPr="004E1630">
        <w:rPr>
          <w:bCs/>
        </w:rPr>
        <w:t xml:space="preserve"> </w:t>
      </w:r>
      <w:r w:rsidRPr="004E1630">
        <w:rPr>
          <w:bCs/>
        </w:rPr>
        <w:t>проектируемых</w:t>
      </w:r>
      <w:r w:rsidR="00F86750" w:rsidRPr="004E1630">
        <w:rPr>
          <w:bCs/>
        </w:rPr>
        <w:t xml:space="preserve"> </w:t>
      </w:r>
      <w:r w:rsidRPr="004E1630">
        <w:rPr>
          <w:bCs/>
        </w:rPr>
        <w:t>сооружений.</w:t>
      </w:r>
    </w:p>
    <w:p w:rsidR="00C2224C" w:rsidRPr="004E1630" w:rsidRDefault="00C2224C" w:rsidP="0028053E">
      <w:pPr>
        <w:pStyle w:val="s1"/>
        <w:widowControl w:val="0"/>
        <w:spacing w:before="0" w:beforeAutospacing="0" w:after="0" w:afterAutospacing="0"/>
        <w:ind w:firstLine="709"/>
        <w:jc w:val="both"/>
        <w:rPr>
          <w:bCs/>
        </w:rPr>
      </w:pPr>
      <w:r w:rsidRPr="004E1630">
        <w:rPr>
          <w:bCs/>
        </w:rPr>
        <w:t>4.</w:t>
      </w:r>
      <w:r w:rsidR="00F86750" w:rsidRPr="004E1630">
        <w:rPr>
          <w:bCs/>
        </w:rPr>
        <w:t xml:space="preserve"> </w:t>
      </w:r>
      <w:r w:rsidRPr="004E1630">
        <w:rPr>
          <w:bCs/>
        </w:rPr>
        <w:t>При</w:t>
      </w:r>
      <w:r w:rsidR="00F86750" w:rsidRPr="004E1630">
        <w:rPr>
          <w:bCs/>
        </w:rPr>
        <w:t xml:space="preserve"> </w:t>
      </w:r>
      <w:r w:rsidRPr="004E1630">
        <w:rPr>
          <w:bCs/>
        </w:rPr>
        <w:t>определении</w:t>
      </w:r>
      <w:r w:rsidR="00F86750" w:rsidRPr="004E1630">
        <w:rPr>
          <w:bCs/>
        </w:rPr>
        <w:t xml:space="preserve"> </w:t>
      </w:r>
      <w:r w:rsidRPr="004E1630">
        <w:rPr>
          <w:bCs/>
        </w:rPr>
        <w:t>высоты</w:t>
      </w:r>
      <w:r w:rsidR="00F86750" w:rsidRPr="004E1630">
        <w:rPr>
          <w:bCs/>
        </w:rPr>
        <w:t xml:space="preserve"> </w:t>
      </w:r>
      <w:r w:rsidRPr="004E1630">
        <w:rPr>
          <w:bCs/>
        </w:rPr>
        <w:t>факельных</w:t>
      </w:r>
      <w:r w:rsidR="00F86750" w:rsidRPr="004E1630">
        <w:rPr>
          <w:bCs/>
        </w:rPr>
        <w:t xml:space="preserve"> </w:t>
      </w:r>
      <w:r w:rsidRPr="004E1630">
        <w:rPr>
          <w:bCs/>
        </w:rPr>
        <w:t>устройств</w:t>
      </w:r>
      <w:r w:rsidR="00F86750" w:rsidRPr="004E1630">
        <w:rPr>
          <w:bCs/>
        </w:rPr>
        <w:t xml:space="preserve"> </w:t>
      </w:r>
      <w:r w:rsidRPr="004E1630">
        <w:rPr>
          <w:bCs/>
        </w:rPr>
        <w:t>учитывается</w:t>
      </w:r>
      <w:r w:rsidR="00F86750" w:rsidRPr="004E1630">
        <w:rPr>
          <w:bCs/>
        </w:rPr>
        <w:t xml:space="preserve"> </w:t>
      </w:r>
      <w:r w:rsidRPr="004E1630">
        <w:rPr>
          <w:bCs/>
        </w:rPr>
        <w:t>максимально</w:t>
      </w:r>
      <w:r w:rsidR="00F86750" w:rsidRPr="004E1630">
        <w:rPr>
          <w:bCs/>
        </w:rPr>
        <w:t xml:space="preserve"> </w:t>
      </w:r>
      <w:r w:rsidRPr="004E1630">
        <w:rPr>
          <w:bCs/>
        </w:rPr>
        <w:t>возможная</w:t>
      </w:r>
      <w:r w:rsidR="00F86750" w:rsidRPr="004E1630">
        <w:rPr>
          <w:bCs/>
        </w:rPr>
        <w:t xml:space="preserve"> </w:t>
      </w:r>
      <w:r w:rsidRPr="004E1630">
        <w:rPr>
          <w:bCs/>
        </w:rPr>
        <w:t>высота</w:t>
      </w:r>
      <w:r w:rsidR="00F86750" w:rsidRPr="004E1630">
        <w:rPr>
          <w:bCs/>
        </w:rPr>
        <w:t xml:space="preserve"> </w:t>
      </w:r>
      <w:r w:rsidRPr="004E1630">
        <w:rPr>
          <w:bCs/>
        </w:rPr>
        <w:t>выброса</w:t>
      </w:r>
      <w:r w:rsidR="00F86750" w:rsidRPr="004E1630">
        <w:rPr>
          <w:bCs/>
        </w:rPr>
        <w:t xml:space="preserve"> </w:t>
      </w:r>
      <w:r w:rsidRPr="004E1630">
        <w:rPr>
          <w:bCs/>
        </w:rPr>
        <w:t>пламени.</w:t>
      </w:r>
    </w:p>
    <w:p w:rsidR="00F772DB" w:rsidRPr="004E1630" w:rsidRDefault="00F772DB" w:rsidP="0028053E">
      <w:pPr>
        <w:pStyle w:val="s1"/>
        <w:widowControl w:val="0"/>
        <w:spacing w:before="0" w:beforeAutospacing="0" w:after="0" w:afterAutospacing="0"/>
        <w:ind w:firstLine="709"/>
        <w:jc w:val="both"/>
        <w:rPr>
          <w:bCs/>
        </w:rPr>
      </w:pPr>
    </w:p>
    <w:p w:rsidR="00F772DB" w:rsidRPr="004E1630" w:rsidRDefault="00F772DB" w:rsidP="0028053E">
      <w:pPr>
        <w:pStyle w:val="s1"/>
        <w:widowControl w:val="0"/>
        <w:spacing w:before="0" w:beforeAutospacing="0" w:after="0" w:afterAutospacing="0"/>
        <w:ind w:firstLine="709"/>
        <w:jc w:val="both"/>
        <w:rPr>
          <w:bCs/>
        </w:rPr>
      </w:pPr>
    </w:p>
    <w:p w:rsidR="00F772DB" w:rsidRPr="004E1630" w:rsidRDefault="00F772DB" w:rsidP="0028053E">
      <w:pPr>
        <w:pStyle w:val="s1"/>
        <w:widowControl w:val="0"/>
        <w:spacing w:before="0" w:beforeAutospacing="0" w:after="0" w:afterAutospacing="0"/>
        <w:ind w:firstLine="709"/>
        <w:jc w:val="both"/>
        <w:rPr>
          <w:bCs/>
        </w:rPr>
      </w:pPr>
      <w:r w:rsidRPr="004E1630">
        <w:rPr>
          <w:bCs/>
        </w:rPr>
        <w:object w:dxaOrig="17880"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05.6pt;height:498.35pt" o:ole="">
            <v:imagedata r:id="rId108" o:title=""/>
          </v:shape>
          <o:OLEObject Type="Embed" ProgID="AcroExch.Document.DC" ShapeID="_x0000_i1025" DrawAspect="Content" ObjectID="_1711545581" r:id="rId109"/>
        </w:object>
      </w:r>
    </w:p>
    <w:p w:rsidR="00F772DB" w:rsidRPr="004E1630" w:rsidRDefault="00F772DB" w:rsidP="0028053E">
      <w:pPr>
        <w:pStyle w:val="s1"/>
        <w:widowControl w:val="0"/>
        <w:spacing w:before="0" w:beforeAutospacing="0" w:after="0" w:afterAutospacing="0"/>
        <w:ind w:firstLine="709"/>
        <w:jc w:val="both"/>
        <w:rPr>
          <w:bCs/>
        </w:rPr>
      </w:pPr>
      <w:r w:rsidRPr="004E1630">
        <w:rPr>
          <w:bCs/>
        </w:rPr>
        <w:object w:dxaOrig="17880" w:dyaOrig="12630">
          <v:shape id="_x0000_i1026" type="#_x0000_t75" style="width:703.7pt;height:497.1pt" o:ole="">
            <v:imagedata r:id="rId110" o:title=""/>
          </v:shape>
          <o:OLEObject Type="Embed" ProgID="AcroExch.Document.DC" ShapeID="_x0000_i1026" DrawAspect="Content" ObjectID="_1711545582" r:id="rId111"/>
        </w:object>
      </w:r>
    </w:p>
    <w:sectPr w:rsidR="00F772DB" w:rsidRPr="004E1630" w:rsidSect="005726DE">
      <w:pgSz w:w="16838" w:h="11906" w:orient="landscape"/>
      <w:pgMar w:top="1134" w:right="567" w:bottom="567" w:left="567" w:header="709" w:footer="49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01D9" w:rsidRDefault="00F801D9" w:rsidP="00BD6574">
      <w:r>
        <w:separator/>
      </w:r>
    </w:p>
  </w:endnote>
  <w:endnote w:type="continuationSeparator" w:id="0">
    <w:p w:rsidR="00F801D9" w:rsidRDefault="00F801D9" w:rsidP="00BD65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Peterburg">
    <w:altName w:val="Times New Roman"/>
    <w:panose1 w:val="00000000000000000000"/>
    <w:charset w:val="00"/>
    <w:family w:val="auto"/>
    <w:notTrueType/>
    <w:pitch w:val="variable"/>
    <w:sig w:usb0="00000003" w:usb1="00000000" w:usb2="00000000" w:usb3="00000000" w:csb0="00000001" w:csb1="00000000"/>
  </w:font>
  <w:font w:name="Gungsuh">
    <w:panose1 w:val="02030600000101010101"/>
    <w:charset w:val="81"/>
    <w:family w:val="roman"/>
    <w:pitch w:val="variable"/>
    <w:sig w:usb0="B00002AF" w:usb1="69D77CFB" w:usb2="00000030" w:usb3="00000000" w:csb0="0008009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1"/>
    <w:family w:val="roman"/>
    <w:notTrueType/>
    <w:pitch w:val="variable"/>
    <w:sig w:usb0="00002000" w:usb1="00000000" w:usb2="00000000" w:usb3="00000000" w:csb0="00000000" w:csb1="00000000"/>
  </w:font>
  <w:font w:name="Helvetica">
    <w:panose1 w:val="020B0604020202020204"/>
    <w:charset w:val="00"/>
    <w:family w:val="swiss"/>
    <w:notTrueType/>
    <w:pitch w:val="variable"/>
    <w:sig w:usb0="00000003" w:usb1="00000000" w:usb2="00000000" w:usb3="00000000" w:csb0="00000001" w:csb1="00000000"/>
  </w:font>
  <w:font w:name="OpenSymbol">
    <w:charset w:val="00"/>
    <w:family w:val="auto"/>
    <w:pitch w:val="variable"/>
    <w:sig w:usb0="800000AF" w:usb1="1001ECEA"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CYR">
    <w:panose1 w:val="02020603050405020304"/>
    <w:charset w:val="CC"/>
    <w:family w:val="roman"/>
    <w:pitch w:val="variable"/>
    <w:sig w:usb0="E0002E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4A8C" w:rsidRDefault="00FE4A8C" w:rsidP="00351B08">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end"/>
    </w:r>
  </w:p>
  <w:p w:rsidR="00FE4A8C" w:rsidRDefault="00FE4A8C" w:rsidP="00351B08">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E4A8C" w:rsidRDefault="00FE4A8C" w:rsidP="00AA0E26">
    <w:pPr>
      <w:pStyle w:val="a3"/>
      <w:ind w:left="-567"/>
      <w:jc w:val="center"/>
    </w:pPr>
    <w:r>
      <w:t xml:space="preserve"> «ПРАВИЛА ЗЕМЛЕПОЛЬЗОВАНИЯ И ЗАСТРОЙКИ ДЖЕРОКАЙСКОГО СЕЛЬСКОГО ПОСЕЛЕНИЯ</w:t>
    </w:r>
    <w:r>
      <w:br/>
      <w:t>ШОВГЕНОВСКОГО РАЙОНА»: 2019 г.</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01D9" w:rsidRDefault="00F801D9" w:rsidP="00BD6574">
      <w:r>
        <w:separator/>
      </w:r>
    </w:p>
  </w:footnote>
  <w:footnote w:type="continuationSeparator" w:id="0">
    <w:p w:rsidR="00F801D9" w:rsidRDefault="00F801D9" w:rsidP="00BD65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3282466"/>
      <w:docPartObj>
        <w:docPartGallery w:val="Page Numbers (Top of Page)"/>
        <w:docPartUnique/>
      </w:docPartObj>
    </w:sdtPr>
    <w:sdtEndPr/>
    <w:sdtContent>
      <w:p w:rsidR="00FE4A8C" w:rsidRDefault="00FE4A8C">
        <w:pPr>
          <w:pStyle w:val="a8"/>
          <w:jc w:val="center"/>
        </w:pPr>
        <w:r>
          <w:fldChar w:fldCharType="begin"/>
        </w:r>
        <w:r>
          <w:instrText>PAGE   \* MERGEFORMAT</w:instrText>
        </w:r>
        <w:r>
          <w:fldChar w:fldCharType="separate"/>
        </w:r>
        <w:r w:rsidR="004E1630">
          <w:rPr>
            <w:noProof/>
          </w:rPr>
          <w:t>14</w:t>
        </w:r>
        <w:r>
          <w:rPr>
            <w:noProof/>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A3545386"/>
    <w:lvl w:ilvl="0">
      <w:start w:val="1"/>
      <w:numFmt w:val="bullet"/>
      <w:pStyle w:val="4"/>
      <w:lvlText w:val=""/>
      <w:lvlJc w:val="left"/>
      <w:pPr>
        <w:tabs>
          <w:tab w:val="num" w:pos="1209"/>
        </w:tabs>
        <w:ind w:left="1209" w:hanging="360"/>
      </w:pPr>
      <w:rPr>
        <w:rFonts w:ascii="Symbol" w:hAnsi="Symbol" w:cs="Symbol" w:hint="default"/>
      </w:rPr>
    </w:lvl>
  </w:abstractNum>
  <w:abstractNum w:abstractNumId="1">
    <w:nsid w:val="00000002"/>
    <w:multiLevelType w:val="singleLevel"/>
    <w:tmpl w:val="00000002"/>
    <w:name w:val="WW8Num2"/>
    <w:lvl w:ilvl="0">
      <w:start w:val="1"/>
      <w:numFmt w:val="bullet"/>
      <w:lvlText w:val=""/>
      <w:lvlJc w:val="left"/>
      <w:pPr>
        <w:tabs>
          <w:tab w:val="num" w:pos="1495"/>
        </w:tabs>
        <w:ind w:left="1495" w:hanging="360"/>
      </w:pPr>
      <w:rPr>
        <w:rFonts w:ascii="Symbol" w:hAnsi="Symbol"/>
      </w:rPr>
    </w:lvl>
  </w:abstractNum>
  <w:abstractNum w:abstractNumId="2">
    <w:nsid w:val="00000003"/>
    <w:multiLevelType w:val="singleLevel"/>
    <w:tmpl w:val="00000003"/>
    <w:name w:val="WW8Num3"/>
    <w:lvl w:ilvl="0">
      <w:start w:val="1"/>
      <w:numFmt w:val="bullet"/>
      <w:lvlText w:val=""/>
      <w:lvlJc w:val="left"/>
      <w:pPr>
        <w:tabs>
          <w:tab w:val="num" w:pos="1440"/>
        </w:tabs>
        <w:ind w:left="1440" w:hanging="360"/>
      </w:pPr>
      <w:rPr>
        <w:rFonts w:ascii="Symbol" w:hAnsi="Symbol" w:cs="Symbol"/>
      </w:rPr>
    </w:lvl>
  </w:abstractNum>
  <w:abstractNum w:abstractNumId="3">
    <w:nsid w:val="0000000A"/>
    <w:multiLevelType w:val="singleLevel"/>
    <w:tmpl w:val="0000000A"/>
    <w:name w:val="WW8Num10"/>
    <w:lvl w:ilvl="0">
      <w:start w:val="1"/>
      <w:numFmt w:val="bullet"/>
      <w:lvlText w:val=""/>
      <w:lvlJc w:val="left"/>
      <w:pPr>
        <w:tabs>
          <w:tab w:val="num" w:pos="1571"/>
        </w:tabs>
        <w:ind w:left="1571" w:hanging="360"/>
      </w:pPr>
      <w:rPr>
        <w:rFonts w:ascii="Symbol" w:hAnsi="Symbol"/>
      </w:rPr>
    </w:lvl>
  </w:abstractNum>
  <w:abstractNum w:abstractNumId="4">
    <w:nsid w:val="0000000D"/>
    <w:multiLevelType w:val="multilevel"/>
    <w:tmpl w:val="0240CD7E"/>
    <w:name w:val="WW8Num13"/>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5">
    <w:nsid w:val="02885001"/>
    <w:multiLevelType w:val="hybridMultilevel"/>
    <w:tmpl w:val="8C8EC0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7642B86"/>
    <w:multiLevelType w:val="hybridMultilevel"/>
    <w:tmpl w:val="76181B94"/>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7">
    <w:nsid w:val="08665FD8"/>
    <w:multiLevelType w:val="hybridMultilevel"/>
    <w:tmpl w:val="35FEBF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AC671C5"/>
    <w:multiLevelType w:val="hybridMultilevel"/>
    <w:tmpl w:val="BE30C1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EE63583"/>
    <w:multiLevelType w:val="hybridMultilevel"/>
    <w:tmpl w:val="B07AB8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23C45A6"/>
    <w:multiLevelType w:val="hybridMultilevel"/>
    <w:tmpl w:val="E22A02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8220187"/>
    <w:multiLevelType w:val="singleLevel"/>
    <w:tmpl w:val="B1B2AAC0"/>
    <w:lvl w:ilvl="0">
      <w:start w:val="10"/>
      <w:numFmt w:val="bullet"/>
      <w:pStyle w:val="21"/>
      <w:lvlText w:val="-"/>
      <w:lvlJc w:val="left"/>
      <w:pPr>
        <w:tabs>
          <w:tab w:val="num" w:pos="1080"/>
        </w:tabs>
        <w:ind w:left="1080" w:hanging="360"/>
      </w:pPr>
    </w:lvl>
  </w:abstractNum>
  <w:abstractNum w:abstractNumId="12">
    <w:nsid w:val="18D5501B"/>
    <w:multiLevelType w:val="hybridMultilevel"/>
    <w:tmpl w:val="727203A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7145BA6"/>
    <w:multiLevelType w:val="multilevel"/>
    <w:tmpl w:val="692C588C"/>
    <w:lvl w:ilvl="0">
      <w:numFmt w:val="bullet"/>
      <w:pStyle w:val="1"/>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14">
    <w:nsid w:val="2BF21347"/>
    <w:multiLevelType w:val="hybridMultilevel"/>
    <w:tmpl w:val="05669A7A"/>
    <w:lvl w:ilvl="0" w:tplc="28FEED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2F592344"/>
    <w:multiLevelType w:val="hybridMultilevel"/>
    <w:tmpl w:val="8A2AEE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2EC386A"/>
    <w:multiLevelType w:val="hybridMultilevel"/>
    <w:tmpl w:val="601465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7CC56B6"/>
    <w:multiLevelType w:val="hybridMultilevel"/>
    <w:tmpl w:val="B99C121C"/>
    <w:lvl w:ilvl="0" w:tplc="04190001">
      <w:start w:val="1"/>
      <w:numFmt w:val="bullet"/>
      <w:lvlText w:val=""/>
      <w:lvlJc w:val="left"/>
      <w:pPr>
        <w:ind w:left="1180" w:hanging="360"/>
      </w:pPr>
      <w:rPr>
        <w:rFonts w:ascii="Symbol" w:hAnsi="Symbol" w:hint="default"/>
      </w:rPr>
    </w:lvl>
    <w:lvl w:ilvl="1" w:tplc="04190003" w:tentative="1">
      <w:start w:val="1"/>
      <w:numFmt w:val="bullet"/>
      <w:lvlText w:val="o"/>
      <w:lvlJc w:val="left"/>
      <w:pPr>
        <w:ind w:left="1900" w:hanging="360"/>
      </w:pPr>
      <w:rPr>
        <w:rFonts w:ascii="Courier New" w:hAnsi="Courier New" w:cs="Courier New" w:hint="default"/>
      </w:rPr>
    </w:lvl>
    <w:lvl w:ilvl="2" w:tplc="04190005" w:tentative="1">
      <w:start w:val="1"/>
      <w:numFmt w:val="bullet"/>
      <w:lvlText w:val=""/>
      <w:lvlJc w:val="left"/>
      <w:pPr>
        <w:ind w:left="2620" w:hanging="360"/>
      </w:pPr>
      <w:rPr>
        <w:rFonts w:ascii="Wingdings" w:hAnsi="Wingdings" w:hint="default"/>
      </w:rPr>
    </w:lvl>
    <w:lvl w:ilvl="3" w:tplc="04190001" w:tentative="1">
      <w:start w:val="1"/>
      <w:numFmt w:val="bullet"/>
      <w:lvlText w:val=""/>
      <w:lvlJc w:val="left"/>
      <w:pPr>
        <w:ind w:left="3340" w:hanging="360"/>
      </w:pPr>
      <w:rPr>
        <w:rFonts w:ascii="Symbol" w:hAnsi="Symbol" w:hint="default"/>
      </w:rPr>
    </w:lvl>
    <w:lvl w:ilvl="4" w:tplc="04190003" w:tentative="1">
      <w:start w:val="1"/>
      <w:numFmt w:val="bullet"/>
      <w:lvlText w:val="o"/>
      <w:lvlJc w:val="left"/>
      <w:pPr>
        <w:ind w:left="4060" w:hanging="360"/>
      </w:pPr>
      <w:rPr>
        <w:rFonts w:ascii="Courier New" w:hAnsi="Courier New" w:cs="Courier New" w:hint="default"/>
      </w:rPr>
    </w:lvl>
    <w:lvl w:ilvl="5" w:tplc="04190005" w:tentative="1">
      <w:start w:val="1"/>
      <w:numFmt w:val="bullet"/>
      <w:lvlText w:val=""/>
      <w:lvlJc w:val="left"/>
      <w:pPr>
        <w:ind w:left="4780" w:hanging="360"/>
      </w:pPr>
      <w:rPr>
        <w:rFonts w:ascii="Wingdings" w:hAnsi="Wingdings" w:hint="default"/>
      </w:rPr>
    </w:lvl>
    <w:lvl w:ilvl="6" w:tplc="04190001" w:tentative="1">
      <w:start w:val="1"/>
      <w:numFmt w:val="bullet"/>
      <w:lvlText w:val=""/>
      <w:lvlJc w:val="left"/>
      <w:pPr>
        <w:ind w:left="5500" w:hanging="360"/>
      </w:pPr>
      <w:rPr>
        <w:rFonts w:ascii="Symbol" w:hAnsi="Symbol" w:hint="default"/>
      </w:rPr>
    </w:lvl>
    <w:lvl w:ilvl="7" w:tplc="04190003" w:tentative="1">
      <w:start w:val="1"/>
      <w:numFmt w:val="bullet"/>
      <w:lvlText w:val="o"/>
      <w:lvlJc w:val="left"/>
      <w:pPr>
        <w:ind w:left="6220" w:hanging="360"/>
      </w:pPr>
      <w:rPr>
        <w:rFonts w:ascii="Courier New" w:hAnsi="Courier New" w:cs="Courier New" w:hint="default"/>
      </w:rPr>
    </w:lvl>
    <w:lvl w:ilvl="8" w:tplc="04190005" w:tentative="1">
      <w:start w:val="1"/>
      <w:numFmt w:val="bullet"/>
      <w:lvlText w:val=""/>
      <w:lvlJc w:val="left"/>
      <w:pPr>
        <w:ind w:left="6940" w:hanging="360"/>
      </w:pPr>
      <w:rPr>
        <w:rFonts w:ascii="Wingdings" w:hAnsi="Wingdings" w:hint="default"/>
      </w:rPr>
    </w:lvl>
  </w:abstractNum>
  <w:abstractNum w:abstractNumId="18">
    <w:nsid w:val="3CAD7721"/>
    <w:multiLevelType w:val="hybridMultilevel"/>
    <w:tmpl w:val="854E73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E504FF4"/>
    <w:multiLevelType w:val="hybridMultilevel"/>
    <w:tmpl w:val="7DF475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3902E12"/>
    <w:multiLevelType w:val="hybridMultilevel"/>
    <w:tmpl w:val="8E6412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9A0535F"/>
    <w:multiLevelType w:val="hybridMultilevel"/>
    <w:tmpl w:val="4FF01DD2"/>
    <w:lvl w:ilvl="0" w:tplc="42504B32">
      <w:start w:val="1"/>
      <w:numFmt w:val="decimal"/>
      <w:lvlText w:val="%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BD15314"/>
    <w:multiLevelType w:val="hybridMultilevel"/>
    <w:tmpl w:val="D97CF3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DC82D29"/>
    <w:multiLevelType w:val="hybridMultilevel"/>
    <w:tmpl w:val="6270DB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04D5AE6"/>
    <w:multiLevelType w:val="hybridMultilevel"/>
    <w:tmpl w:val="B73CF8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2F11F8B"/>
    <w:multiLevelType w:val="hybridMultilevel"/>
    <w:tmpl w:val="0944E5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3ED6D64"/>
    <w:multiLevelType w:val="hybridMultilevel"/>
    <w:tmpl w:val="AA088C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56BA60C3"/>
    <w:multiLevelType w:val="hybridMultilevel"/>
    <w:tmpl w:val="33A470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76D3211"/>
    <w:multiLevelType w:val="hybridMultilevel"/>
    <w:tmpl w:val="CCE4C8F8"/>
    <w:lvl w:ilvl="0" w:tplc="A5E0F8F8">
      <w:start w:val="1"/>
      <w:numFmt w:val="decimal"/>
      <w:lvlText w:val="%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9086046"/>
    <w:multiLevelType w:val="hybridMultilevel"/>
    <w:tmpl w:val="06089DEC"/>
    <w:lvl w:ilvl="0" w:tplc="28FEED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5A291F70"/>
    <w:multiLevelType w:val="hybridMultilevel"/>
    <w:tmpl w:val="2452CA5C"/>
    <w:lvl w:ilvl="0" w:tplc="534E2B3C">
      <w:start w:val="1"/>
      <w:numFmt w:val="decimal"/>
      <w:lvlText w:val="%1"/>
      <w:lvlJc w:val="left"/>
      <w:pPr>
        <w:ind w:left="927" w:hanging="360"/>
      </w:pPr>
      <w:rPr>
        <w:rFonts w:eastAsia="SimSun"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1">
    <w:nsid w:val="61D31E68"/>
    <w:multiLevelType w:val="hybridMultilevel"/>
    <w:tmpl w:val="BF604E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68003B1"/>
    <w:multiLevelType w:val="hybridMultilevel"/>
    <w:tmpl w:val="4D0E6278"/>
    <w:lvl w:ilvl="0" w:tplc="28FEEDC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nsid w:val="6AFC1644"/>
    <w:multiLevelType w:val="hybridMultilevel"/>
    <w:tmpl w:val="46160D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6CF133EA"/>
    <w:multiLevelType w:val="hybridMultilevel"/>
    <w:tmpl w:val="BEF43A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0233F78"/>
    <w:multiLevelType w:val="hybridMultilevel"/>
    <w:tmpl w:val="F29A89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12A2EB5"/>
    <w:multiLevelType w:val="hybridMultilevel"/>
    <w:tmpl w:val="6EA66D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A7B119B"/>
    <w:multiLevelType w:val="hybridMultilevel"/>
    <w:tmpl w:val="36D86F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6"/>
  </w:num>
  <w:num w:numId="2">
    <w:abstractNumId w:val="6"/>
  </w:num>
  <w:num w:numId="3">
    <w:abstractNumId w:val="17"/>
  </w:num>
  <w:num w:numId="4">
    <w:abstractNumId w:val="13"/>
  </w:num>
  <w:num w:numId="5">
    <w:abstractNumId w:val="0"/>
  </w:num>
  <w:num w:numId="6">
    <w:abstractNumId w:val="11"/>
  </w:num>
  <w:num w:numId="7">
    <w:abstractNumId w:val="10"/>
  </w:num>
  <w:num w:numId="8">
    <w:abstractNumId w:val="27"/>
  </w:num>
  <w:num w:numId="9">
    <w:abstractNumId w:val="31"/>
  </w:num>
  <w:num w:numId="10">
    <w:abstractNumId w:val="12"/>
  </w:num>
  <w:num w:numId="11">
    <w:abstractNumId w:val="19"/>
  </w:num>
  <w:num w:numId="12">
    <w:abstractNumId w:val="22"/>
  </w:num>
  <w:num w:numId="13">
    <w:abstractNumId w:val="16"/>
  </w:num>
  <w:num w:numId="14">
    <w:abstractNumId w:val="8"/>
  </w:num>
  <w:num w:numId="15">
    <w:abstractNumId w:val="33"/>
  </w:num>
  <w:num w:numId="16">
    <w:abstractNumId w:val="7"/>
  </w:num>
  <w:num w:numId="17">
    <w:abstractNumId w:val="23"/>
  </w:num>
  <w:num w:numId="18">
    <w:abstractNumId w:val="20"/>
  </w:num>
  <w:num w:numId="19">
    <w:abstractNumId w:val="25"/>
  </w:num>
  <w:num w:numId="20">
    <w:abstractNumId w:val="5"/>
  </w:num>
  <w:num w:numId="21">
    <w:abstractNumId w:val="35"/>
  </w:num>
  <w:num w:numId="22">
    <w:abstractNumId w:val="15"/>
  </w:num>
  <w:num w:numId="23">
    <w:abstractNumId w:val="28"/>
  </w:num>
  <w:num w:numId="24">
    <w:abstractNumId w:val="21"/>
  </w:num>
  <w:num w:numId="25">
    <w:abstractNumId w:val="34"/>
  </w:num>
  <w:num w:numId="26">
    <w:abstractNumId w:val="24"/>
  </w:num>
  <w:num w:numId="27">
    <w:abstractNumId w:val="37"/>
  </w:num>
  <w:num w:numId="28">
    <w:abstractNumId w:val="36"/>
  </w:num>
  <w:num w:numId="29">
    <w:abstractNumId w:val="32"/>
  </w:num>
  <w:num w:numId="30">
    <w:abstractNumId w:val="29"/>
  </w:num>
  <w:num w:numId="31">
    <w:abstractNumId w:val="14"/>
  </w:num>
  <w:num w:numId="32">
    <w:abstractNumId w:val="18"/>
  </w:num>
  <w:num w:numId="33">
    <w:abstractNumId w:val="30"/>
  </w:num>
  <w:num w:numId="3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6574"/>
    <w:rsid w:val="00000D64"/>
    <w:rsid w:val="00001382"/>
    <w:rsid w:val="000018A8"/>
    <w:rsid w:val="00001EB4"/>
    <w:rsid w:val="00004CEA"/>
    <w:rsid w:val="00004FF2"/>
    <w:rsid w:val="00005457"/>
    <w:rsid w:val="000057E5"/>
    <w:rsid w:val="00005E1F"/>
    <w:rsid w:val="00005F97"/>
    <w:rsid w:val="000064E1"/>
    <w:rsid w:val="000068AE"/>
    <w:rsid w:val="00007251"/>
    <w:rsid w:val="0001049B"/>
    <w:rsid w:val="00010599"/>
    <w:rsid w:val="00010BAA"/>
    <w:rsid w:val="00011F68"/>
    <w:rsid w:val="0001360A"/>
    <w:rsid w:val="00013F48"/>
    <w:rsid w:val="00013FA6"/>
    <w:rsid w:val="00014A31"/>
    <w:rsid w:val="000153BF"/>
    <w:rsid w:val="00015726"/>
    <w:rsid w:val="00015C8A"/>
    <w:rsid w:val="000167E2"/>
    <w:rsid w:val="00017286"/>
    <w:rsid w:val="000174A4"/>
    <w:rsid w:val="0002093A"/>
    <w:rsid w:val="00020DBE"/>
    <w:rsid w:val="000212D2"/>
    <w:rsid w:val="00024821"/>
    <w:rsid w:val="00024978"/>
    <w:rsid w:val="00024EC9"/>
    <w:rsid w:val="00025269"/>
    <w:rsid w:val="0002577C"/>
    <w:rsid w:val="00025953"/>
    <w:rsid w:val="00025963"/>
    <w:rsid w:val="00026F30"/>
    <w:rsid w:val="00030C81"/>
    <w:rsid w:val="00030DA4"/>
    <w:rsid w:val="000311E6"/>
    <w:rsid w:val="00031684"/>
    <w:rsid w:val="00031B4F"/>
    <w:rsid w:val="00031B97"/>
    <w:rsid w:val="00031BE2"/>
    <w:rsid w:val="00033A12"/>
    <w:rsid w:val="00033FC4"/>
    <w:rsid w:val="00034792"/>
    <w:rsid w:val="00037310"/>
    <w:rsid w:val="00037321"/>
    <w:rsid w:val="000373BA"/>
    <w:rsid w:val="000374D0"/>
    <w:rsid w:val="000416A5"/>
    <w:rsid w:val="00041B5C"/>
    <w:rsid w:val="00041F50"/>
    <w:rsid w:val="00042A56"/>
    <w:rsid w:val="00042D06"/>
    <w:rsid w:val="000449A3"/>
    <w:rsid w:val="000455D5"/>
    <w:rsid w:val="000458C1"/>
    <w:rsid w:val="00045C46"/>
    <w:rsid w:val="0005015F"/>
    <w:rsid w:val="000508F0"/>
    <w:rsid w:val="0005125C"/>
    <w:rsid w:val="00051285"/>
    <w:rsid w:val="000519F1"/>
    <w:rsid w:val="0005222D"/>
    <w:rsid w:val="00052410"/>
    <w:rsid w:val="00053D01"/>
    <w:rsid w:val="00053EE4"/>
    <w:rsid w:val="00054001"/>
    <w:rsid w:val="00055C20"/>
    <w:rsid w:val="00056503"/>
    <w:rsid w:val="00057523"/>
    <w:rsid w:val="00061C4F"/>
    <w:rsid w:val="000624CB"/>
    <w:rsid w:val="00062F42"/>
    <w:rsid w:val="000638C6"/>
    <w:rsid w:val="00064AAA"/>
    <w:rsid w:val="00065151"/>
    <w:rsid w:val="00065167"/>
    <w:rsid w:val="000656E4"/>
    <w:rsid w:val="00065AA8"/>
    <w:rsid w:val="0006674D"/>
    <w:rsid w:val="00066875"/>
    <w:rsid w:val="00067C3F"/>
    <w:rsid w:val="00070265"/>
    <w:rsid w:val="000714A4"/>
    <w:rsid w:val="00071B1B"/>
    <w:rsid w:val="00071E7A"/>
    <w:rsid w:val="00071F52"/>
    <w:rsid w:val="000724CE"/>
    <w:rsid w:val="00072D8C"/>
    <w:rsid w:val="00072F63"/>
    <w:rsid w:val="00073460"/>
    <w:rsid w:val="00073EF0"/>
    <w:rsid w:val="00075CBD"/>
    <w:rsid w:val="00076676"/>
    <w:rsid w:val="00077407"/>
    <w:rsid w:val="0008075B"/>
    <w:rsid w:val="000807E8"/>
    <w:rsid w:val="0008169B"/>
    <w:rsid w:val="00081D0C"/>
    <w:rsid w:val="00082902"/>
    <w:rsid w:val="000834CB"/>
    <w:rsid w:val="00083555"/>
    <w:rsid w:val="00083F09"/>
    <w:rsid w:val="000843CE"/>
    <w:rsid w:val="00085678"/>
    <w:rsid w:val="00085A72"/>
    <w:rsid w:val="000863FC"/>
    <w:rsid w:val="000871FC"/>
    <w:rsid w:val="00091961"/>
    <w:rsid w:val="00092524"/>
    <w:rsid w:val="00092531"/>
    <w:rsid w:val="00092E87"/>
    <w:rsid w:val="00092F5A"/>
    <w:rsid w:val="00093640"/>
    <w:rsid w:val="000945BC"/>
    <w:rsid w:val="00094987"/>
    <w:rsid w:val="00094EA9"/>
    <w:rsid w:val="000953BC"/>
    <w:rsid w:val="00096211"/>
    <w:rsid w:val="00096762"/>
    <w:rsid w:val="000971DB"/>
    <w:rsid w:val="000973D2"/>
    <w:rsid w:val="000A0255"/>
    <w:rsid w:val="000A131D"/>
    <w:rsid w:val="000A4827"/>
    <w:rsid w:val="000A5877"/>
    <w:rsid w:val="000A6023"/>
    <w:rsid w:val="000A64C4"/>
    <w:rsid w:val="000A6B75"/>
    <w:rsid w:val="000A71FD"/>
    <w:rsid w:val="000B0926"/>
    <w:rsid w:val="000B0CF6"/>
    <w:rsid w:val="000B0DBF"/>
    <w:rsid w:val="000B13D4"/>
    <w:rsid w:val="000B2094"/>
    <w:rsid w:val="000B2423"/>
    <w:rsid w:val="000B24A0"/>
    <w:rsid w:val="000B2ABF"/>
    <w:rsid w:val="000B2B5A"/>
    <w:rsid w:val="000B3FB3"/>
    <w:rsid w:val="000B4022"/>
    <w:rsid w:val="000B403B"/>
    <w:rsid w:val="000B6261"/>
    <w:rsid w:val="000B7858"/>
    <w:rsid w:val="000C0AD1"/>
    <w:rsid w:val="000C12E0"/>
    <w:rsid w:val="000C2011"/>
    <w:rsid w:val="000C268E"/>
    <w:rsid w:val="000C3567"/>
    <w:rsid w:val="000C3FF4"/>
    <w:rsid w:val="000C44CD"/>
    <w:rsid w:val="000C44EC"/>
    <w:rsid w:val="000C4928"/>
    <w:rsid w:val="000C6BCB"/>
    <w:rsid w:val="000C7732"/>
    <w:rsid w:val="000D10D9"/>
    <w:rsid w:val="000D114B"/>
    <w:rsid w:val="000D1222"/>
    <w:rsid w:val="000D19D1"/>
    <w:rsid w:val="000D1A0A"/>
    <w:rsid w:val="000D2678"/>
    <w:rsid w:val="000D2CBF"/>
    <w:rsid w:val="000D396B"/>
    <w:rsid w:val="000D3BB3"/>
    <w:rsid w:val="000D7807"/>
    <w:rsid w:val="000E0069"/>
    <w:rsid w:val="000E0799"/>
    <w:rsid w:val="000E163A"/>
    <w:rsid w:val="000E1A9F"/>
    <w:rsid w:val="000E1E4A"/>
    <w:rsid w:val="000E1EA9"/>
    <w:rsid w:val="000E2D5A"/>
    <w:rsid w:val="000E399F"/>
    <w:rsid w:val="000E3A09"/>
    <w:rsid w:val="000E4852"/>
    <w:rsid w:val="000E4DAF"/>
    <w:rsid w:val="000E5065"/>
    <w:rsid w:val="000E5784"/>
    <w:rsid w:val="000E6D2C"/>
    <w:rsid w:val="000E7244"/>
    <w:rsid w:val="000F03EB"/>
    <w:rsid w:val="000F0537"/>
    <w:rsid w:val="000F0961"/>
    <w:rsid w:val="000F18C4"/>
    <w:rsid w:val="000F19C8"/>
    <w:rsid w:val="000F1BEF"/>
    <w:rsid w:val="000F2804"/>
    <w:rsid w:val="000F3F54"/>
    <w:rsid w:val="000F3FEE"/>
    <w:rsid w:val="000F494A"/>
    <w:rsid w:val="000F5710"/>
    <w:rsid w:val="000F64C9"/>
    <w:rsid w:val="00100270"/>
    <w:rsid w:val="0010029E"/>
    <w:rsid w:val="00100416"/>
    <w:rsid w:val="00101126"/>
    <w:rsid w:val="0010195D"/>
    <w:rsid w:val="001019DC"/>
    <w:rsid w:val="00101FB4"/>
    <w:rsid w:val="00102D30"/>
    <w:rsid w:val="00103C26"/>
    <w:rsid w:val="00104372"/>
    <w:rsid w:val="00105412"/>
    <w:rsid w:val="00106E1B"/>
    <w:rsid w:val="00106E6C"/>
    <w:rsid w:val="001075AE"/>
    <w:rsid w:val="00107741"/>
    <w:rsid w:val="00107B7E"/>
    <w:rsid w:val="001101F3"/>
    <w:rsid w:val="001121D1"/>
    <w:rsid w:val="00112846"/>
    <w:rsid w:val="00113423"/>
    <w:rsid w:val="00113642"/>
    <w:rsid w:val="00114022"/>
    <w:rsid w:val="00115618"/>
    <w:rsid w:val="00117292"/>
    <w:rsid w:val="001204A2"/>
    <w:rsid w:val="00120952"/>
    <w:rsid w:val="00120E79"/>
    <w:rsid w:val="00121F75"/>
    <w:rsid w:val="00122B30"/>
    <w:rsid w:val="001235B5"/>
    <w:rsid w:val="00123869"/>
    <w:rsid w:val="0012394E"/>
    <w:rsid w:val="001240E1"/>
    <w:rsid w:val="00124485"/>
    <w:rsid w:val="001258E3"/>
    <w:rsid w:val="0012640B"/>
    <w:rsid w:val="0012724F"/>
    <w:rsid w:val="0012735C"/>
    <w:rsid w:val="001278CD"/>
    <w:rsid w:val="00127E10"/>
    <w:rsid w:val="00130A13"/>
    <w:rsid w:val="001315CC"/>
    <w:rsid w:val="00131C74"/>
    <w:rsid w:val="00132107"/>
    <w:rsid w:val="00132A01"/>
    <w:rsid w:val="00132B1B"/>
    <w:rsid w:val="00132C2B"/>
    <w:rsid w:val="00132C73"/>
    <w:rsid w:val="0013350F"/>
    <w:rsid w:val="001340F6"/>
    <w:rsid w:val="00134653"/>
    <w:rsid w:val="00136711"/>
    <w:rsid w:val="00136B01"/>
    <w:rsid w:val="00137585"/>
    <w:rsid w:val="00137BBA"/>
    <w:rsid w:val="0014074C"/>
    <w:rsid w:val="00140EAD"/>
    <w:rsid w:val="00142F11"/>
    <w:rsid w:val="00143040"/>
    <w:rsid w:val="00143BD1"/>
    <w:rsid w:val="0014409A"/>
    <w:rsid w:val="00144EBB"/>
    <w:rsid w:val="00145A7E"/>
    <w:rsid w:val="00145C08"/>
    <w:rsid w:val="00145C36"/>
    <w:rsid w:val="00146099"/>
    <w:rsid w:val="00146CE0"/>
    <w:rsid w:val="00147ECE"/>
    <w:rsid w:val="00147FEA"/>
    <w:rsid w:val="00150ED3"/>
    <w:rsid w:val="0015119A"/>
    <w:rsid w:val="001511A0"/>
    <w:rsid w:val="00151B67"/>
    <w:rsid w:val="00151BC0"/>
    <w:rsid w:val="001520C4"/>
    <w:rsid w:val="0015246B"/>
    <w:rsid w:val="00152980"/>
    <w:rsid w:val="0015340D"/>
    <w:rsid w:val="001544CC"/>
    <w:rsid w:val="00155555"/>
    <w:rsid w:val="00157BB0"/>
    <w:rsid w:val="00157E8F"/>
    <w:rsid w:val="001604FF"/>
    <w:rsid w:val="00160CC1"/>
    <w:rsid w:val="00161310"/>
    <w:rsid w:val="0016254D"/>
    <w:rsid w:val="001646B4"/>
    <w:rsid w:val="001650E4"/>
    <w:rsid w:val="00165A1F"/>
    <w:rsid w:val="00166155"/>
    <w:rsid w:val="00166425"/>
    <w:rsid w:val="00166AEC"/>
    <w:rsid w:val="0016718C"/>
    <w:rsid w:val="00167B6C"/>
    <w:rsid w:val="00167D56"/>
    <w:rsid w:val="0017004A"/>
    <w:rsid w:val="001705CB"/>
    <w:rsid w:val="00172DC1"/>
    <w:rsid w:val="001738D9"/>
    <w:rsid w:val="00174BCB"/>
    <w:rsid w:val="00174C11"/>
    <w:rsid w:val="001756EA"/>
    <w:rsid w:val="0017691B"/>
    <w:rsid w:val="00176F47"/>
    <w:rsid w:val="0017732D"/>
    <w:rsid w:val="00177A4E"/>
    <w:rsid w:val="00177EFA"/>
    <w:rsid w:val="00181264"/>
    <w:rsid w:val="001812BF"/>
    <w:rsid w:val="00182B82"/>
    <w:rsid w:val="00183CE0"/>
    <w:rsid w:val="00184275"/>
    <w:rsid w:val="001842E2"/>
    <w:rsid w:val="00185C14"/>
    <w:rsid w:val="001862B4"/>
    <w:rsid w:val="001863D5"/>
    <w:rsid w:val="00186F74"/>
    <w:rsid w:val="00187014"/>
    <w:rsid w:val="00187476"/>
    <w:rsid w:val="00190CF3"/>
    <w:rsid w:val="00190FFD"/>
    <w:rsid w:val="00191C5C"/>
    <w:rsid w:val="001934D5"/>
    <w:rsid w:val="001934F9"/>
    <w:rsid w:val="00193FCC"/>
    <w:rsid w:val="001955D0"/>
    <w:rsid w:val="00195ACB"/>
    <w:rsid w:val="00197ADD"/>
    <w:rsid w:val="00197C5C"/>
    <w:rsid w:val="001A056A"/>
    <w:rsid w:val="001A0F2C"/>
    <w:rsid w:val="001A1F63"/>
    <w:rsid w:val="001A2318"/>
    <w:rsid w:val="001A292C"/>
    <w:rsid w:val="001A31A9"/>
    <w:rsid w:val="001A46F4"/>
    <w:rsid w:val="001A5A23"/>
    <w:rsid w:val="001A7611"/>
    <w:rsid w:val="001B043D"/>
    <w:rsid w:val="001B0706"/>
    <w:rsid w:val="001B15C6"/>
    <w:rsid w:val="001B2AE6"/>
    <w:rsid w:val="001B3677"/>
    <w:rsid w:val="001B3B27"/>
    <w:rsid w:val="001B4B1E"/>
    <w:rsid w:val="001B5525"/>
    <w:rsid w:val="001B61B6"/>
    <w:rsid w:val="001B6968"/>
    <w:rsid w:val="001B6C80"/>
    <w:rsid w:val="001B6E44"/>
    <w:rsid w:val="001B6ED7"/>
    <w:rsid w:val="001B6F09"/>
    <w:rsid w:val="001B7443"/>
    <w:rsid w:val="001B79C7"/>
    <w:rsid w:val="001C015E"/>
    <w:rsid w:val="001C10C6"/>
    <w:rsid w:val="001C11BC"/>
    <w:rsid w:val="001C1287"/>
    <w:rsid w:val="001C210C"/>
    <w:rsid w:val="001C30F5"/>
    <w:rsid w:val="001C35BF"/>
    <w:rsid w:val="001C383F"/>
    <w:rsid w:val="001C4FDD"/>
    <w:rsid w:val="001C548B"/>
    <w:rsid w:val="001C6164"/>
    <w:rsid w:val="001C6850"/>
    <w:rsid w:val="001C6E53"/>
    <w:rsid w:val="001C75D8"/>
    <w:rsid w:val="001C7FD4"/>
    <w:rsid w:val="001D1AC7"/>
    <w:rsid w:val="001D3CCC"/>
    <w:rsid w:val="001D40EA"/>
    <w:rsid w:val="001D4A14"/>
    <w:rsid w:val="001D5E3B"/>
    <w:rsid w:val="001D5E90"/>
    <w:rsid w:val="001D6081"/>
    <w:rsid w:val="001D640D"/>
    <w:rsid w:val="001D70F5"/>
    <w:rsid w:val="001D7F26"/>
    <w:rsid w:val="001E006A"/>
    <w:rsid w:val="001E0342"/>
    <w:rsid w:val="001E1568"/>
    <w:rsid w:val="001E1C63"/>
    <w:rsid w:val="001E1D1F"/>
    <w:rsid w:val="001E2ADA"/>
    <w:rsid w:val="001E2EE5"/>
    <w:rsid w:val="001E3218"/>
    <w:rsid w:val="001E328B"/>
    <w:rsid w:val="001E3C52"/>
    <w:rsid w:val="001E4164"/>
    <w:rsid w:val="001E5884"/>
    <w:rsid w:val="001E5A79"/>
    <w:rsid w:val="001E6603"/>
    <w:rsid w:val="001E677E"/>
    <w:rsid w:val="001E7685"/>
    <w:rsid w:val="001F0502"/>
    <w:rsid w:val="001F118F"/>
    <w:rsid w:val="001F1C8D"/>
    <w:rsid w:val="001F1EB7"/>
    <w:rsid w:val="001F2FBE"/>
    <w:rsid w:val="001F3525"/>
    <w:rsid w:val="001F3DD3"/>
    <w:rsid w:val="001F3E6B"/>
    <w:rsid w:val="001F47D9"/>
    <w:rsid w:val="001F47F7"/>
    <w:rsid w:val="001F64A1"/>
    <w:rsid w:val="002016B3"/>
    <w:rsid w:val="002016CD"/>
    <w:rsid w:val="00201D42"/>
    <w:rsid w:val="002021B7"/>
    <w:rsid w:val="0020337A"/>
    <w:rsid w:val="00203941"/>
    <w:rsid w:val="002041D3"/>
    <w:rsid w:val="00204280"/>
    <w:rsid w:val="00204C37"/>
    <w:rsid w:val="00205353"/>
    <w:rsid w:val="0020666F"/>
    <w:rsid w:val="002077A6"/>
    <w:rsid w:val="0020793E"/>
    <w:rsid w:val="00207A79"/>
    <w:rsid w:val="00210977"/>
    <w:rsid w:val="0021193B"/>
    <w:rsid w:val="0021286F"/>
    <w:rsid w:val="0021330E"/>
    <w:rsid w:val="00213ED3"/>
    <w:rsid w:val="002141AE"/>
    <w:rsid w:val="002146AC"/>
    <w:rsid w:val="00215AE5"/>
    <w:rsid w:val="00220E01"/>
    <w:rsid w:val="002215BD"/>
    <w:rsid w:val="00221BCC"/>
    <w:rsid w:val="0022204A"/>
    <w:rsid w:val="00222462"/>
    <w:rsid w:val="00222B64"/>
    <w:rsid w:val="002232CE"/>
    <w:rsid w:val="00223BBE"/>
    <w:rsid w:val="0022493F"/>
    <w:rsid w:val="00230211"/>
    <w:rsid w:val="00230D6A"/>
    <w:rsid w:val="002322D9"/>
    <w:rsid w:val="0023254C"/>
    <w:rsid w:val="00232801"/>
    <w:rsid w:val="00233166"/>
    <w:rsid w:val="002337CB"/>
    <w:rsid w:val="002338A7"/>
    <w:rsid w:val="00233942"/>
    <w:rsid w:val="00234203"/>
    <w:rsid w:val="00234EF4"/>
    <w:rsid w:val="00236CF6"/>
    <w:rsid w:val="0023731C"/>
    <w:rsid w:val="00240D3E"/>
    <w:rsid w:val="00240DE7"/>
    <w:rsid w:val="0024147C"/>
    <w:rsid w:val="002419C8"/>
    <w:rsid w:val="00242014"/>
    <w:rsid w:val="00242630"/>
    <w:rsid w:val="00242760"/>
    <w:rsid w:val="00242F3C"/>
    <w:rsid w:val="002439BA"/>
    <w:rsid w:val="0024464C"/>
    <w:rsid w:val="002452AE"/>
    <w:rsid w:val="0024553C"/>
    <w:rsid w:val="00245542"/>
    <w:rsid w:val="00245A45"/>
    <w:rsid w:val="002460A3"/>
    <w:rsid w:val="00247CB7"/>
    <w:rsid w:val="00250BBF"/>
    <w:rsid w:val="0025106E"/>
    <w:rsid w:val="00253AC3"/>
    <w:rsid w:val="00253EE8"/>
    <w:rsid w:val="002542CA"/>
    <w:rsid w:val="002557E6"/>
    <w:rsid w:val="00255909"/>
    <w:rsid w:val="002566F5"/>
    <w:rsid w:val="002567D0"/>
    <w:rsid w:val="00256FAD"/>
    <w:rsid w:val="00261069"/>
    <w:rsid w:val="0026170C"/>
    <w:rsid w:val="00261DB6"/>
    <w:rsid w:val="002621CA"/>
    <w:rsid w:val="002636B0"/>
    <w:rsid w:val="00265B67"/>
    <w:rsid w:val="00266B4D"/>
    <w:rsid w:val="0026745C"/>
    <w:rsid w:val="0026772C"/>
    <w:rsid w:val="002720DB"/>
    <w:rsid w:val="00272626"/>
    <w:rsid w:val="00272B0B"/>
    <w:rsid w:val="00273048"/>
    <w:rsid w:val="00273550"/>
    <w:rsid w:val="002735C6"/>
    <w:rsid w:val="00274248"/>
    <w:rsid w:val="0027473F"/>
    <w:rsid w:val="00274AB3"/>
    <w:rsid w:val="00274D96"/>
    <w:rsid w:val="00275596"/>
    <w:rsid w:val="0027611C"/>
    <w:rsid w:val="0027666B"/>
    <w:rsid w:val="00276AFF"/>
    <w:rsid w:val="002771C3"/>
    <w:rsid w:val="00277D6E"/>
    <w:rsid w:val="00277EBD"/>
    <w:rsid w:val="0028053E"/>
    <w:rsid w:val="002812FF"/>
    <w:rsid w:val="002815B8"/>
    <w:rsid w:val="00284CC7"/>
    <w:rsid w:val="00285B54"/>
    <w:rsid w:val="00285C02"/>
    <w:rsid w:val="00286520"/>
    <w:rsid w:val="002912B2"/>
    <w:rsid w:val="00291830"/>
    <w:rsid w:val="002918F6"/>
    <w:rsid w:val="002928A2"/>
    <w:rsid w:val="00294694"/>
    <w:rsid w:val="002947A1"/>
    <w:rsid w:val="00295D05"/>
    <w:rsid w:val="00296DF0"/>
    <w:rsid w:val="00297AA6"/>
    <w:rsid w:val="00297E69"/>
    <w:rsid w:val="00297EE6"/>
    <w:rsid w:val="002A0D17"/>
    <w:rsid w:val="002A1CEB"/>
    <w:rsid w:val="002A1F5A"/>
    <w:rsid w:val="002A38BB"/>
    <w:rsid w:val="002A42AA"/>
    <w:rsid w:val="002A44A5"/>
    <w:rsid w:val="002A5803"/>
    <w:rsid w:val="002A61C2"/>
    <w:rsid w:val="002A66F9"/>
    <w:rsid w:val="002A6E79"/>
    <w:rsid w:val="002A7817"/>
    <w:rsid w:val="002B0449"/>
    <w:rsid w:val="002B1D65"/>
    <w:rsid w:val="002B2A7D"/>
    <w:rsid w:val="002B3A30"/>
    <w:rsid w:val="002B3B2E"/>
    <w:rsid w:val="002B3C42"/>
    <w:rsid w:val="002B4FEE"/>
    <w:rsid w:val="002B5E0D"/>
    <w:rsid w:val="002B6046"/>
    <w:rsid w:val="002B6D23"/>
    <w:rsid w:val="002B77EF"/>
    <w:rsid w:val="002B7F47"/>
    <w:rsid w:val="002C0EAA"/>
    <w:rsid w:val="002C1584"/>
    <w:rsid w:val="002C1C36"/>
    <w:rsid w:val="002C1C90"/>
    <w:rsid w:val="002C1ED0"/>
    <w:rsid w:val="002C295E"/>
    <w:rsid w:val="002C383F"/>
    <w:rsid w:val="002C5644"/>
    <w:rsid w:val="002C5E4A"/>
    <w:rsid w:val="002C6592"/>
    <w:rsid w:val="002C6A39"/>
    <w:rsid w:val="002C6F8F"/>
    <w:rsid w:val="002C79F3"/>
    <w:rsid w:val="002C7A4A"/>
    <w:rsid w:val="002D01B6"/>
    <w:rsid w:val="002D1175"/>
    <w:rsid w:val="002D225A"/>
    <w:rsid w:val="002D2664"/>
    <w:rsid w:val="002D26FC"/>
    <w:rsid w:val="002D4AA5"/>
    <w:rsid w:val="002D6971"/>
    <w:rsid w:val="002D6E77"/>
    <w:rsid w:val="002D7225"/>
    <w:rsid w:val="002D76F0"/>
    <w:rsid w:val="002E09E0"/>
    <w:rsid w:val="002E1CF0"/>
    <w:rsid w:val="002E2126"/>
    <w:rsid w:val="002E272D"/>
    <w:rsid w:val="002E2DCE"/>
    <w:rsid w:val="002E3EE4"/>
    <w:rsid w:val="002E54C3"/>
    <w:rsid w:val="002E615A"/>
    <w:rsid w:val="002E6C64"/>
    <w:rsid w:val="002E7D77"/>
    <w:rsid w:val="002F0297"/>
    <w:rsid w:val="002F0453"/>
    <w:rsid w:val="002F05BE"/>
    <w:rsid w:val="002F0CE2"/>
    <w:rsid w:val="002F186A"/>
    <w:rsid w:val="002F1E4B"/>
    <w:rsid w:val="002F2475"/>
    <w:rsid w:val="002F38CF"/>
    <w:rsid w:val="002F38E3"/>
    <w:rsid w:val="002F5862"/>
    <w:rsid w:val="002F6754"/>
    <w:rsid w:val="002F7270"/>
    <w:rsid w:val="002F7A80"/>
    <w:rsid w:val="002F7BE9"/>
    <w:rsid w:val="002F7ED0"/>
    <w:rsid w:val="00300309"/>
    <w:rsid w:val="003007E9"/>
    <w:rsid w:val="00300889"/>
    <w:rsid w:val="00300B91"/>
    <w:rsid w:val="00303630"/>
    <w:rsid w:val="00304242"/>
    <w:rsid w:val="003055E2"/>
    <w:rsid w:val="00305EB7"/>
    <w:rsid w:val="003065F7"/>
    <w:rsid w:val="00306BF4"/>
    <w:rsid w:val="00306D61"/>
    <w:rsid w:val="003074A2"/>
    <w:rsid w:val="00307A74"/>
    <w:rsid w:val="00307BDB"/>
    <w:rsid w:val="00310179"/>
    <w:rsid w:val="003103D2"/>
    <w:rsid w:val="0031082B"/>
    <w:rsid w:val="003111E0"/>
    <w:rsid w:val="00312E0C"/>
    <w:rsid w:val="00314023"/>
    <w:rsid w:val="00314839"/>
    <w:rsid w:val="00314BD4"/>
    <w:rsid w:val="00314D15"/>
    <w:rsid w:val="0031636E"/>
    <w:rsid w:val="00316B3C"/>
    <w:rsid w:val="00320145"/>
    <w:rsid w:val="003203FE"/>
    <w:rsid w:val="0032140D"/>
    <w:rsid w:val="00321851"/>
    <w:rsid w:val="003226F6"/>
    <w:rsid w:val="0032280C"/>
    <w:rsid w:val="00322CF0"/>
    <w:rsid w:val="00323510"/>
    <w:rsid w:val="0032362E"/>
    <w:rsid w:val="00323CEE"/>
    <w:rsid w:val="00325E99"/>
    <w:rsid w:val="00326E9F"/>
    <w:rsid w:val="0032748B"/>
    <w:rsid w:val="00327C30"/>
    <w:rsid w:val="00330D43"/>
    <w:rsid w:val="003311A8"/>
    <w:rsid w:val="00331FE5"/>
    <w:rsid w:val="003329B5"/>
    <w:rsid w:val="0033343A"/>
    <w:rsid w:val="00333F6A"/>
    <w:rsid w:val="0033400A"/>
    <w:rsid w:val="0033494D"/>
    <w:rsid w:val="00334ACF"/>
    <w:rsid w:val="00334B0D"/>
    <w:rsid w:val="003352D0"/>
    <w:rsid w:val="00335D09"/>
    <w:rsid w:val="0033654A"/>
    <w:rsid w:val="0033719D"/>
    <w:rsid w:val="0033775D"/>
    <w:rsid w:val="00337CA9"/>
    <w:rsid w:val="00340022"/>
    <w:rsid w:val="003405D8"/>
    <w:rsid w:val="00340C88"/>
    <w:rsid w:val="0034191D"/>
    <w:rsid w:val="0034219B"/>
    <w:rsid w:val="00342D30"/>
    <w:rsid w:val="00343E36"/>
    <w:rsid w:val="003442F0"/>
    <w:rsid w:val="003444A0"/>
    <w:rsid w:val="003453AB"/>
    <w:rsid w:val="00345DA7"/>
    <w:rsid w:val="00346091"/>
    <w:rsid w:val="00347912"/>
    <w:rsid w:val="00347DDF"/>
    <w:rsid w:val="00347F2B"/>
    <w:rsid w:val="0035034C"/>
    <w:rsid w:val="0035065C"/>
    <w:rsid w:val="0035177F"/>
    <w:rsid w:val="00351A6A"/>
    <w:rsid w:val="00351AAB"/>
    <w:rsid w:val="00351B08"/>
    <w:rsid w:val="00352394"/>
    <w:rsid w:val="00353234"/>
    <w:rsid w:val="00353732"/>
    <w:rsid w:val="00354FA9"/>
    <w:rsid w:val="00355198"/>
    <w:rsid w:val="00355501"/>
    <w:rsid w:val="00355798"/>
    <w:rsid w:val="003559AD"/>
    <w:rsid w:val="00357190"/>
    <w:rsid w:val="0036018D"/>
    <w:rsid w:val="003608C7"/>
    <w:rsid w:val="0036093A"/>
    <w:rsid w:val="00360D23"/>
    <w:rsid w:val="00360D4B"/>
    <w:rsid w:val="0036109B"/>
    <w:rsid w:val="003613EA"/>
    <w:rsid w:val="00361471"/>
    <w:rsid w:val="00361803"/>
    <w:rsid w:val="00364CA2"/>
    <w:rsid w:val="00364E21"/>
    <w:rsid w:val="00365595"/>
    <w:rsid w:val="00365CAD"/>
    <w:rsid w:val="00365EBC"/>
    <w:rsid w:val="0036642E"/>
    <w:rsid w:val="0037054F"/>
    <w:rsid w:val="003716FD"/>
    <w:rsid w:val="00371F57"/>
    <w:rsid w:val="00372426"/>
    <w:rsid w:val="00373E90"/>
    <w:rsid w:val="00374BE1"/>
    <w:rsid w:val="00374FD6"/>
    <w:rsid w:val="003767D6"/>
    <w:rsid w:val="00376CED"/>
    <w:rsid w:val="003772E1"/>
    <w:rsid w:val="00377F70"/>
    <w:rsid w:val="00380706"/>
    <w:rsid w:val="00381E36"/>
    <w:rsid w:val="00382117"/>
    <w:rsid w:val="00382B6B"/>
    <w:rsid w:val="003837D4"/>
    <w:rsid w:val="003839C7"/>
    <w:rsid w:val="00384757"/>
    <w:rsid w:val="003854C4"/>
    <w:rsid w:val="003858A7"/>
    <w:rsid w:val="00386A35"/>
    <w:rsid w:val="003872D3"/>
    <w:rsid w:val="003878B6"/>
    <w:rsid w:val="003902C9"/>
    <w:rsid w:val="0039069C"/>
    <w:rsid w:val="00392CD0"/>
    <w:rsid w:val="00392EE6"/>
    <w:rsid w:val="003933E3"/>
    <w:rsid w:val="00393E53"/>
    <w:rsid w:val="00394B23"/>
    <w:rsid w:val="00395B5A"/>
    <w:rsid w:val="00397025"/>
    <w:rsid w:val="003A07C0"/>
    <w:rsid w:val="003A08D7"/>
    <w:rsid w:val="003A0977"/>
    <w:rsid w:val="003A216B"/>
    <w:rsid w:val="003A21D5"/>
    <w:rsid w:val="003A2D0D"/>
    <w:rsid w:val="003A3D9C"/>
    <w:rsid w:val="003A4BDD"/>
    <w:rsid w:val="003A4CEF"/>
    <w:rsid w:val="003A4DE6"/>
    <w:rsid w:val="003A57FA"/>
    <w:rsid w:val="003A748B"/>
    <w:rsid w:val="003A74AB"/>
    <w:rsid w:val="003A7AA4"/>
    <w:rsid w:val="003A7BAE"/>
    <w:rsid w:val="003B0FC3"/>
    <w:rsid w:val="003B128C"/>
    <w:rsid w:val="003B2DBA"/>
    <w:rsid w:val="003B301A"/>
    <w:rsid w:val="003B41D7"/>
    <w:rsid w:val="003B45D6"/>
    <w:rsid w:val="003B493F"/>
    <w:rsid w:val="003B5435"/>
    <w:rsid w:val="003B5AE6"/>
    <w:rsid w:val="003B6F7E"/>
    <w:rsid w:val="003B7EB1"/>
    <w:rsid w:val="003C12A4"/>
    <w:rsid w:val="003C1B7D"/>
    <w:rsid w:val="003C1C44"/>
    <w:rsid w:val="003C245B"/>
    <w:rsid w:val="003C2701"/>
    <w:rsid w:val="003C32F9"/>
    <w:rsid w:val="003C3C4F"/>
    <w:rsid w:val="003C3FF7"/>
    <w:rsid w:val="003C4930"/>
    <w:rsid w:val="003C52EA"/>
    <w:rsid w:val="003D0AAD"/>
    <w:rsid w:val="003D14BC"/>
    <w:rsid w:val="003D22EF"/>
    <w:rsid w:val="003D3E04"/>
    <w:rsid w:val="003D5033"/>
    <w:rsid w:val="003D518B"/>
    <w:rsid w:val="003D5EE6"/>
    <w:rsid w:val="003D64F4"/>
    <w:rsid w:val="003D6FE7"/>
    <w:rsid w:val="003D778D"/>
    <w:rsid w:val="003E003A"/>
    <w:rsid w:val="003E1C00"/>
    <w:rsid w:val="003E24E5"/>
    <w:rsid w:val="003E399E"/>
    <w:rsid w:val="003E3F2D"/>
    <w:rsid w:val="003E3F4A"/>
    <w:rsid w:val="003E4E5F"/>
    <w:rsid w:val="003E5E59"/>
    <w:rsid w:val="003E7078"/>
    <w:rsid w:val="003E7B38"/>
    <w:rsid w:val="003F0EC9"/>
    <w:rsid w:val="003F12A4"/>
    <w:rsid w:val="003F1575"/>
    <w:rsid w:val="003F15DE"/>
    <w:rsid w:val="003F1DFE"/>
    <w:rsid w:val="003F253B"/>
    <w:rsid w:val="003F3337"/>
    <w:rsid w:val="003F339C"/>
    <w:rsid w:val="003F54B5"/>
    <w:rsid w:val="003F54E8"/>
    <w:rsid w:val="003F5639"/>
    <w:rsid w:val="003F5A31"/>
    <w:rsid w:val="003F6443"/>
    <w:rsid w:val="003F7733"/>
    <w:rsid w:val="003F7930"/>
    <w:rsid w:val="003F7C95"/>
    <w:rsid w:val="004005F6"/>
    <w:rsid w:val="004008F4"/>
    <w:rsid w:val="00401174"/>
    <w:rsid w:val="00401B51"/>
    <w:rsid w:val="00401B67"/>
    <w:rsid w:val="00402FA7"/>
    <w:rsid w:val="00403474"/>
    <w:rsid w:val="004038CA"/>
    <w:rsid w:val="004038E2"/>
    <w:rsid w:val="0040397B"/>
    <w:rsid w:val="00403A76"/>
    <w:rsid w:val="00404025"/>
    <w:rsid w:val="00404126"/>
    <w:rsid w:val="00405671"/>
    <w:rsid w:val="004056E8"/>
    <w:rsid w:val="00405D36"/>
    <w:rsid w:val="0040661B"/>
    <w:rsid w:val="00407CF8"/>
    <w:rsid w:val="00410790"/>
    <w:rsid w:val="0041130E"/>
    <w:rsid w:val="004116B5"/>
    <w:rsid w:val="004125D2"/>
    <w:rsid w:val="004126DA"/>
    <w:rsid w:val="004134D9"/>
    <w:rsid w:val="00414CF7"/>
    <w:rsid w:val="0041631C"/>
    <w:rsid w:val="00417872"/>
    <w:rsid w:val="00417B36"/>
    <w:rsid w:val="00420E8D"/>
    <w:rsid w:val="004222B7"/>
    <w:rsid w:val="00423B40"/>
    <w:rsid w:val="00423F41"/>
    <w:rsid w:val="00424450"/>
    <w:rsid w:val="004248E3"/>
    <w:rsid w:val="00424D10"/>
    <w:rsid w:val="00424EB7"/>
    <w:rsid w:val="00425A43"/>
    <w:rsid w:val="00425A79"/>
    <w:rsid w:val="00425ED5"/>
    <w:rsid w:val="00426A75"/>
    <w:rsid w:val="00427CF1"/>
    <w:rsid w:val="00430B65"/>
    <w:rsid w:val="004316FF"/>
    <w:rsid w:val="004321C3"/>
    <w:rsid w:val="004327B6"/>
    <w:rsid w:val="00434617"/>
    <w:rsid w:val="00435B43"/>
    <w:rsid w:val="0043664C"/>
    <w:rsid w:val="00436844"/>
    <w:rsid w:val="00437D5C"/>
    <w:rsid w:val="00437F8F"/>
    <w:rsid w:val="004404C6"/>
    <w:rsid w:val="0044125E"/>
    <w:rsid w:val="00441346"/>
    <w:rsid w:val="00441A7E"/>
    <w:rsid w:val="00441FF0"/>
    <w:rsid w:val="00442889"/>
    <w:rsid w:val="00442C6F"/>
    <w:rsid w:val="00442F14"/>
    <w:rsid w:val="00443264"/>
    <w:rsid w:val="00443A1C"/>
    <w:rsid w:val="00443C29"/>
    <w:rsid w:val="004443EF"/>
    <w:rsid w:val="00444C07"/>
    <w:rsid w:val="00444CBB"/>
    <w:rsid w:val="00445383"/>
    <w:rsid w:val="00446A68"/>
    <w:rsid w:val="004506DF"/>
    <w:rsid w:val="00450F41"/>
    <w:rsid w:val="00451567"/>
    <w:rsid w:val="004542C6"/>
    <w:rsid w:val="00454A6F"/>
    <w:rsid w:val="00454ADB"/>
    <w:rsid w:val="004558AA"/>
    <w:rsid w:val="004561A2"/>
    <w:rsid w:val="00456D81"/>
    <w:rsid w:val="00457492"/>
    <w:rsid w:val="00460558"/>
    <w:rsid w:val="004606E9"/>
    <w:rsid w:val="0046262C"/>
    <w:rsid w:val="004634E4"/>
    <w:rsid w:val="00463C85"/>
    <w:rsid w:val="00464E31"/>
    <w:rsid w:val="00467D8A"/>
    <w:rsid w:val="0047001C"/>
    <w:rsid w:val="00470616"/>
    <w:rsid w:val="004708A9"/>
    <w:rsid w:val="0047192B"/>
    <w:rsid w:val="00471965"/>
    <w:rsid w:val="00471B54"/>
    <w:rsid w:val="0047212D"/>
    <w:rsid w:val="00473711"/>
    <w:rsid w:val="0047602B"/>
    <w:rsid w:val="00476DC5"/>
    <w:rsid w:val="0047799A"/>
    <w:rsid w:val="0048076A"/>
    <w:rsid w:val="004829FE"/>
    <w:rsid w:val="00484A2F"/>
    <w:rsid w:val="00484C21"/>
    <w:rsid w:val="00485235"/>
    <w:rsid w:val="00486679"/>
    <w:rsid w:val="00486AC9"/>
    <w:rsid w:val="0048780A"/>
    <w:rsid w:val="00490B78"/>
    <w:rsid w:val="00492E89"/>
    <w:rsid w:val="00494CDB"/>
    <w:rsid w:val="0049621B"/>
    <w:rsid w:val="004973DC"/>
    <w:rsid w:val="004A01DD"/>
    <w:rsid w:val="004A05D7"/>
    <w:rsid w:val="004A0623"/>
    <w:rsid w:val="004A0C0B"/>
    <w:rsid w:val="004A101B"/>
    <w:rsid w:val="004A2800"/>
    <w:rsid w:val="004A2A2A"/>
    <w:rsid w:val="004A2C0A"/>
    <w:rsid w:val="004A2DF6"/>
    <w:rsid w:val="004A318B"/>
    <w:rsid w:val="004A4364"/>
    <w:rsid w:val="004A43D1"/>
    <w:rsid w:val="004A497F"/>
    <w:rsid w:val="004A5D50"/>
    <w:rsid w:val="004A787C"/>
    <w:rsid w:val="004B04E5"/>
    <w:rsid w:val="004B0542"/>
    <w:rsid w:val="004B181D"/>
    <w:rsid w:val="004B1E45"/>
    <w:rsid w:val="004B2FD0"/>
    <w:rsid w:val="004B3286"/>
    <w:rsid w:val="004B3D9D"/>
    <w:rsid w:val="004B4B20"/>
    <w:rsid w:val="004B4E6A"/>
    <w:rsid w:val="004B532B"/>
    <w:rsid w:val="004B5C24"/>
    <w:rsid w:val="004B65BD"/>
    <w:rsid w:val="004B6FD7"/>
    <w:rsid w:val="004B70B0"/>
    <w:rsid w:val="004B7391"/>
    <w:rsid w:val="004B7CBA"/>
    <w:rsid w:val="004C0239"/>
    <w:rsid w:val="004C3D35"/>
    <w:rsid w:val="004C3F8C"/>
    <w:rsid w:val="004C445B"/>
    <w:rsid w:val="004C490C"/>
    <w:rsid w:val="004C4F9B"/>
    <w:rsid w:val="004C64F4"/>
    <w:rsid w:val="004C68AE"/>
    <w:rsid w:val="004C744C"/>
    <w:rsid w:val="004D033A"/>
    <w:rsid w:val="004D0AEB"/>
    <w:rsid w:val="004D1D93"/>
    <w:rsid w:val="004D238C"/>
    <w:rsid w:val="004D392A"/>
    <w:rsid w:val="004D3D5E"/>
    <w:rsid w:val="004D478F"/>
    <w:rsid w:val="004D4D09"/>
    <w:rsid w:val="004D540B"/>
    <w:rsid w:val="004D547D"/>
    <w:rsid w:val="004D5EC3"/>
    <w:rsid w:val="004D5FC9"/>
    <w:rsid w:val="004D60EA"/>
    <w:rsid w:val="004D732C"/>
    <w:rsid w:val="004D778A"/>
    <w:rsid w:val="004E03C4"/>
    <w:rsid w:val="004E0957"/>
    <w:rsid w:val="004E1630"/>
    <w:rsid w:val="004E2BB6"/>
    <w:rsid w:val="004E34CE"/>
    <w:rsid w:val="004E3BCC"/>
    <w:rsid w:val="004E3FB5"/>
    <w:rsid w:val="004E4239"/>
    <w:rsid w:val="004E462E"/>
    <w:rsid w:val="004E4637"/>
    <w:rsid w:val="004E4987"/>
    <w:rsid w:val="004E5343"/>
    <w:rsid w:val="004E5751"/>
    <w:rsid w:val="004E7767"/>
    <w:rsid w:val="004E78A8"/>
    <w:rsid w:val="004F04BC"/>
    <w:rsid w:val="004F236E"/>
    <w:rsid w:val="004F27FD"/>
    <w:rsid w:val="004F2FF9"/>
    <w:rsid w:val="004F3BA2"/>
    <w:rsid w:val="004F3DC2"/>
    <w:rsid w:val="004F43C2"/>
    <w:rsid w:val="004F4A7E"/>
    <w:rsid w:val="004F4BE0"/>
    <w:rsid w:val="004F4D4E"/>
    <w:rsid w:val="004F6B08"/>
    <w:rsid w:val="00500040"/>
    <w:rsid w:val="0050039E"/>
    <w:rsid w:val="00500521"/>
    <w:rsid w:val="00500C63"/>
    <w:rsid w:val="005025E0"/>
    <w:rsid w:val="005032CE"/>
    <w:rsid w:val="005034DA"/>
    <w:rsid w:val="00503521"/>
    <w:rsid w:val="005038A6"/>
    <w:rsid w:val="005042B0"/>
    <w:rsid w:val="0050499D"/>
    <w:rsid w:val="00504A01"/>
    <w:rsid w:val="00504DDB"/>
    <w:rsid w:val="00505E07"/>
    <w:rsid w:val="00506D3C"/>
    <w:rsid w:val="005072D7"/>
    <w:rsid w:val="005076A3"/>
    <w:rsid w:val="0050791B"/>
    <w:rsid w:val="00507F3A"/>
    <w:rsid w:val="00510183"/>
    <w:rsid w:val="00510279"/>
    <w:rsid w:val="00510416"/>
    <w:rsid w:val="00511077"/>
    <w:rsid w:val="00511C14"/>
    <w:rsid w:val="00512463"/>
    <w:rsid w:val="005146DE"/>
    <w:rsid w:val="005159FC"/>
    <w:rsid w:val="00515BAF"/>
    <w:rsid w:val="00516031"/>
    <w:rsid w:val="00516D16"/>
    <w:rsid w:val="00517A3A"/>
    <w:rsid w:val="00520F32"/>
    <w:rsid w:val="005219D6"/>
    <w:rsid w:val="00522CEF"/>
    <w:rsid w:val="00523D80"/>
    <w:rsid w:val="005240A5"/>
    <w:rsid w:val="0052640D"/>
    <w:rsid w:val="00526532"/>
    <w:rsid w:val="005266D7"/>
    <w:rsid w:val="00526EEA"/>
    <w:rsid w:val="0052771B"/>
    <w:rsid w:val="0052775E"/>
    <w:rsid w:val="00527F03"/>
    <w:rsid w:val="005307F5"/>
    <w:rsid w:val="00531507"/>
    <w:rsid w:val="00532F28"/>
    <w:rsid w:val="00532F63"/>
    <w:rsid w:val="00533C6F"/>
    <w:rsid w:val="00534282"/>
    <w:rsid w:val="00534ED7"/>
    <w:rsid w:val="00535F49"/>
    <w:rsid w:val="005365AF"/>
    <w:rsid w:val="00536635"/>
    <w:rsid w:val="00536B22"/>
    <w:rsid w:val="00536CEB"/>
    <w:rsid w:val="0054147A"/>
    <w:rsid w:val="005418FD"/>
    <w:rsid w:val="005426C2"/>
    <w:rsid w:val="00543C07"/>
    <w:rsid w:val="005451C4"/>
    <w:rsid w:val="005462DE"/>
    <w:rsid w:val="00546582"/>
    <w:rsid w:val="00547D51"/>
    <w:rsid w:val="00547FC7"/>
    <w:rsid w:val="00550781"/>
    <w:rsid w:val="00550CE0"/>
    <w:rsid w:val="00551E0B"/>
    <w:rsid w:val="005521EE"/>
    <w:rsid w:val="005527F1"/>
    <w:rsid w:val="00554B87"/>
    <w:rsid w:val="005554D4"/>
    <w:rsid w:val="00555D73"/>
    <w:rsid w:val="00556072"/>
    <w:rsid w:val="005560A6"/>
    <w:rsid w:val="00556664"/>
    <w:rsid w:val="0055697F"/>
    <w:rsid w:val="00557262"/>
    <w:rsid w:val="0055736F"/>
    <w:rsid w:val="0056030E"/>
    <w:rsid w:val="005604BA"/>
    <w:rsid w:val="00560608"/>
    <w:rsid w:val="005629FF"/>
    <w:rsid w:val="00562F0C"/>
    <w:rsid w:val="005631B3"/>
    <w:rsid w:val="0056386B"/>
    <w:rsid w:val="0056461F"/>
    <w:rsid w:val="00564A87"/>
    <w:rsid w:val="00564B64"/>
    <w:rsid w:val="00564D8F"/>
    <w:rsid w:val="005656F9"/>
    <w:rsid w:val="00565F7D"/>
    <w:rsid w:val="0056668F"/>
    <w:rsid w:val="0056746D"/>
    <w:rsid w:val="0056751F"/>
    <w:rsid w:val="00567824"/>
    <w:rsid w:val="00567A4C"/>
    <w:rsid w:val="00570144"/>
    <w:rsid w:val="00570DD2"/>
    <w:rsid w:val="0057124A"/>
    <w:rsid w:val="00571C8B"/>
    <w:rsid w:val="00571E44"/>
    <w:rsid w:val="005726DE"/>
    <w:rsid w:val="00573299"/>
    <w:rsid w:val="005734FA"/>
    <w:rsid w:val="005739AB"/>
    <w:rsid w:val="00574843"/>
    <w:rsid w:val="00574DC6"/>
    <w:rsid w:val="00574E14"/>
    <w:rsid w:val="00575072"/>
    <w:rsid w:val="00575AC8"/>
    <w:rsid w:val="005765C7"/>
    <w:rsid w:val="00576AB0"/>
    <w:rsid w:val="00577988"/>
    <w:rsid w:val="00577E08"/>
    <w:rsid w:val="00580285"/>
    <w:rsid w:val="00580334"/>
    <w:rsid w:val="005818A4"/>
    <w:rsid w:val="00581D19"/>
    <w:rsid w:val="005829BF"/>
    <w:rsid w:val="00582CC7"/>
    <w:rsid w:val="00582E43"/>
    <w:rsid w:val="00582EA6"/>
    <w:rsid w:val="005836C9"/>
    <w:rsid w:val="0058629B"/>
    <w:rsid w:val="00587842"/>
    <w:rsid w:val="00587BED"/>
    <w:rsid w:val="005903D8"/>
    <w:rsid w:val="00590867"/>
    <w:rsid w:val="00590CE3"/>
    <w:rsid w:val="00591013"/>
    <w:rsid w:val="00591314"/>
    <w:rsid w:val="00591472"/>
    <w:rsid w:val="00591B8A"/>
    <w:rsid w:val="0059532D"/>
    <w:rsid w:val="00595334"/>
    <w:rsid w:val="00597395"/>
    <w:rsid w:val="005974D9"/>
    <w:rsid w:val="00597C7C"/>
    <w:rsid w:val="005A1546"/>
    <w:rsid w:val="005A16F5"/>
    <w:rsid w:val="005A1CB7"/>
    <w:rsid w:val="005A2111"/>
    <w:rsid w:val="005A2364"/>
    <w:rsid w:val="005A2897"/>
    <w:rsid w:val="005A3500"/>
    <w:rsid w:val="005A381F"/>
    <w:rsid w:val="005A414E"/>
    <w:rsid w:val="005A5608"/>
    <w:rsid w:val="005A5807"/>
    <w:rsid w:val="005A5F0F"/>
    <w:rsid w:val="005A60B6"/>
    <w:rsid w:val="005A62F3"/>
    <w:rsid w:val="005A6442"/>
    <w:rsid w:val="005A64D0"/>
    <w:rsid w:val="005A6A4A"/>
    <w:rsid w:val="005A6B55"/>
    <w:rsid w:val="005A729E"/>
    <w:rsid w:val="005A7625"/>
    <w:rsid w:val="005A78CC"/>
    <w:rsid w:val="005B072D"/>
    <w:rsid w:val="005B0DC2"/>
    <w:rsid w:val="005B1527"/>
    <w:rsid w:val="005B17CE"/>
    <w:rsid w:val="005B19FE"/>
    <w:rsid w:val="005B1EE5"/>
    <w:rsid w:val="005B2AE7"/>
    <w:rsid w:val="005B305C"/>
    <w:rsid w:val="005B352D"/>
    <w:rsid w:val="005B3708"/>
    <w:rsid w:val="005B3BB6"/>
    <w:rsid w:val="005B3D1F"/>
    <w:rsid w:val="005B4329"/>
    <w:rsid w:val="005B50F4"/>
    <w:rsid w:val="005B5AD0"/>
    <w:rsid w:val="005B5F43"/>
    <w:rsid w:val="005B630A"/>
    <w:rsid w:val="005B7E05"/>
    <w:rsid w:val="005B7EED"/>
    <w:rsid w:val="005C2DE4"/>
    <w:rsid w:val="005C32F9"/>
    <w:rsid w:val="005C37A9"/>
    <w:rsid w:val="005C3976"/>
    <w:rsid w:val="005C446D"/>
    <w:rsid w:val="005C56B0"/>
    <w:rsid w:val="005C6236"/>
    <w:rsid w:val="005C6525"/>
    <w:rsid w:val="005C6BC2"/>
    <w:rsid w:val="005C6D6E"/>
    <w:rsid w:val="005C7613"/>
    <w:rsid w:val="005C7DF6"/>
    <w:rsid w:val="005D0072"/>
    <w:rsid w:val="005D0298"/>
    <w:rsid w:val="005D074E"/>
    <w:rsid w:val="005D12D0"/>
    <w:rsid w:val="005D1B92"/>
    <w:rsid w:val="005D1BAA"/>
    <w:rsid w:val="005D1E4F"/>
    <w:rsid w:val="005D21DB"/>
    <w:rsid w:val="005D2209"/>
    <w:rsid w:val="005D2237"/>
    <w:rsid w:val="005D3C18"/>
    <w:rsid w:val="005D57F6"/>
    <w:rsid w:val="005D7E07"/>
    <w:rsid w:val="005E0293"/>
    <w:rsid w:val="005E10E5"/>
    <w:rsid w:val="005E1516"/>
    <w:rsid w:val="005E171F"/>
    <w:rsid w:val="005E2192"/>
    <w:rsid w:val="005E4338"/>
    <w:rsid w:val="005E4BAB"/>
    <w:rsid w:val="005E4BC3"/>
    <w:rsid w:val="005E54CC"/>
    <w:rsid w:val="005E6435"/>
    <w:rsid w:val="005E6E83"/>
    <w:rsid w:val="005F1533"/>
    <w:rsid w:val="005F28A5"/>
    <w:rsid w:val="005F3CF6"/>
    <w:rsid w:val="005F4C25"/>
    <w:rsid w:val="005F4FE6"/>
    <w:rsid w:val="005F4FF1"/>
    <w:rsid w:val="005F5531"/>
    <w:rsid w:val="005F5C08"/>
    <w:rsid w:val="005F5FF9"/>
    <w:rsid w:val="005F734E"/>
    <w:rsid w:val="005F7581"/>
    <w:rsid w:val="00600EE4"/>
    <w:rsid w:val="00601230"/>
    <w:rsid w:val="00606574"/>
    <w:rsid w:val="006074F7"/>
    <w:rsid w:val="00607E5B"/>
    <w:rsid w:val="006101D9"/>
    <w:rsid w:val="00610F9E"/>
    <w:rsid w:val="00613350"/>
    <w:rsid w:val="006135CF"/>
    <w:rsid w:val="00616B3A"/>
    <w:rsid w:val="00616E2F"/>
    <w:rsid w:val="0062011A"/>
    <w:rsid w:val="006209A6"/>
    <w:rsid w:val="00621229"/>
    <w:rsid w:val="006217DF"/>
    <w:rsid w:val="00621CBC"/>
    <w:rsid w:val="00622278"/>
    <w:rsid w:val="006238B1"/>
    <w:rsid w:val="00624C84"/>
    <w:rsid w:val="00625CD1"/>
    <w:rsid w:val="006267CE"/>
    <w:rsid w:val="00626F03"/>
    <w:rsid w:val="00627805"/>
    <w:rsid w:val="006278F6"/>
    <w:rsid w:val="00627D28"/>
    <w:rsid w:val="00627E3F"/>
    <w:rsid w:val="0063068D"/>
    <w:rsid w:val="00630927"/>
    <w:rsid w:val="00630B76"/>
    <w:rsid w:val="00630D74"/>
    <w:rsid w:val="006312C4"/>
    <w:rsid w:val="00631C92"/>
    <w:rsid w:val="006339CD"/>
    <w:rsid w:val="006344CC"/>
    <w:rsid w:val="0063563F"/>
    <w:rsid w:val="006357A1"/>
    <w:rsid w:val="006357FF"/>
    <w:rsid w:val="00636323"/>
    <w:rsid w:val="00636658"/>
    <w:rsid w:val="00640539"/>
    <w:rsid w:val="006406AE"/>
    <w:rsid w:val="00640F0F"/>
    <w:rsid w:val="006416CF"/>
    <w:rsid w:val="00642615"/>
    <w:rsid w:val="006438A9"/>
    <w:rsid w:val="00643C41"/>
    <w:rsid w:val="0064473E"/>
    <w:rsid w:val="0064530B"/>
    <w:rsid w:val="0064556E"/>
    <w:rsid w:val="0064577B"/>
    <w:rsid w:val="00645886"/>
    <w:rsid w:val="0064732C"/>
    <w:rsid w:val="006515F6"/>
    <w:rsid w:val="00652350"/>
    <w:rsid w:val="00652F9B"/>
    <w:rsid w:val="0065463E"/>
    <w:rsid w:val="00655141"/>
    <w:rsid w:val="006555B5"/>
    <w:rsid w:val="00655DF3"/>
    <w:rsid w:val="00656D88"/>
    <w:rsid w:val="006577DB"/>
    <w:rsid w:val="006579E1"/>
    <w:rsid w:val="00657CCC"/>
    <w:rsid w:val="00660303"/>
    <w:rsid w:val="006608A1"/>
    <w:rsid w:val="006615F0"/>
    <w:rsid w:val="00661811"/>
    <w:rsid w:val="00661D0D"/>
    <w:rsid w:val="00661DF3"/>
    <w:rsid w:val="00662662"/>
    <w:rsid w:val="00662CB0"/>
    <w:rsid w:val="00663081"/>
    <w:rsid w:val="00664629"/>
    <w:rsid w:val="006648CA"/>
    <w:rsid w:val="0066511A"/>
    <w:rsid w:val="006654E0"/>
    <w:rsid w:val="00665AEE"/>
    <w:rsid w:val="00667970"/>
    <w:rsid w:val="006701A8"/>
    <w:rsid w:val="006702C5"/>
    <w:rsid w:val="00670744"/>
    <w:rsid w:val="00670BAF"/>
    <w:rsid w:val="00671769"/>
    <w:rsid w:val="0067192C"/>
    <w:rsid w:val="00671B05"/>
    <w:rsid w:val="006725A2"/>
    <w:rsid w:val="006734EF"/>
    <w:rsid w:val="006746BE"/>
    <w:rsid w:val="00674B12"/>
    <w:rsid w:val="00674E4A"/>
    <w:rsid w:val="00675AD4"/>
    <w:rsid w:val="00676920"/>
    <w:rsid w:val="00676C65"/>
    <w:rsid w:val="00676FB5"/>
    <w:rsid w:val="00680013"/>
    <w:rsid w:val="0068010F"/>
    <w:rsid w:val="00680B0E"/>
    <w:rsid w:val="00680DAA"/>
    <w:rsid w:val="0068181C"/>
    <w:rsid w:val="00682003"/>
    <w:rsid w:val="00682752"/>
    <w:rsid w:val="00682CB8"/>
    <w:rsid w:val="00682D11"/>
    <w:rsid w:val="00683032"/>
    <w:rsid w:val="006835A5"/>
    <w:rsid w:val="006835D5"/>
    <w:rsid w:val="00683657"/>
    <w:rsid w:val="0068449B"/>
    <w:rsid w:val="00687284"/>
    <w:rsid w:val="00687E9C"/>
    <w:rsid w:val="00690A3B"/>
    <w:rsid w:val="00691957"/>
    <w:rsid w:val="00691999"/>
    <w:rsid w:val="00691BF5"/>
    <w:rsid w:val="00691F86"/>
    <w:rsid w:val="006931B2"/>
    <w:rsid w:val="00693810"/>
    <w:rsid w:val="00693E73"/>
    <w:rsid w:val="00693F59"/>
    <w:rsid w:val="006943CB"/>
    <w:rsid w:val="00694D0F"/>
    <w:rsid w:val="0069510E"/>
    <w:rsid w:val="00696C63"/>
    <w:rsid w:val="006976A8"/>
    <w:rsid w:val="00697786"/>
    <w:rsid w:val="00697887"/>
    <w:rsid w:val="006A1BA3"/>
    <w:rsid w:val="006A23D9"/>
    <w:rsid w:val="006A2969"/>
    <w:rsid w:val="006A487D"/>
    <w:rsid w:val="006A4E42"/>
    <w:rsid w:val="006A4E91"/>
    <w:rsid w:val="006A50B1"/>
    <w:rsid w:val="006A7A72"/>
    <w:rsid w:val="006A7DF4"/>
    <w:rsid w:val="006A7E28"/>
    <w:rsid w:val="006B026E"/>
    <w:rsid w:val="006B1550"/>
    <w:rsid w:val="006B39B7"/>
    <w:rsid w:val="006B3D81"/>
    <w:rsid w:val="006B4657"/>
    <w:rsid w:val="006B64F8"/>
    <w:rsid w:val="006B6C0C"/>
    <w:rsid w:val="006C013F"/>
    <w:rsid w:val="006C055A"/>
    <w:rsid w:val="006C064F"/>
    <w:rsid w:val="006C0FA0"/>
    <w:rsid w:val="006C17AD"/>
    <w:rsid w:val="006C44B6"/>
    <w:rsid w:val="006C45ED"/>
    <w:rsid w:val="006C5249"/>
    <w:rsid w:val="006C5DF1"/>
    <w:rsid w:val="006C6315"/>
    <w:rsid w:val="006C6678"/>
    <w:rsid w:val="006C67AA"/>
    <w:rsid w:val="006C67DE"/>
    <w:rsid w:val="006C73D6"/>
    <w:rsid w:val="006D094A"/>
    <w:rsid w:val="006D0D05"/>
    <w:rsid w:val="006D0FCB"/>
    <w:rsid w:val="006D11F9"/>
    <w:rsid w:val="006D1440"/>
    <w:rsid w:val="006D195C"/>
    <w:rsid w:val="006D238E"/>
    <w:rsid w:val="006D244D"/>
    <w:rsid w:val="006D2546"/>
    <w:rsid w:val="006D324C"/>
    <w:rsid w:val="006D4B2C"/>
    <w:rsid w:val="006D4D5D"/>
    <w:rsid w:val="006D5B14"/>
    <w:rsid w:val="006D621D"/>
    <w:rsid w:val="006D6380"/>
    <w:rsid w:val="006D659F"/>
    <w:rsid w:val="006D69A6"/>
    <w:rsid w:val="006D7511"/>
    <w:rsid w:val="006D7BCE"/>
    <w:rsid w:val="006E1564"/>
    <w:rsid w:val="006E1A86"/>
    <w:rsid w:val="006E2830"/>
    <w:rsid w:val="006E28FC"/>
    <w:rsid w:val="006E2CC7"/>
    <w:rsid w:val="006E33C5"/>
    <w:rsid w:val="006E4269"/>
    <w:rsid w:val="006E440A"/>
    <w:rsid w:val="006E5006"/>
    <w:rsid w:val="006E5517"/>
    <w:rsid w:val="006E57E6"/>
    <w:rsid w:val="006E62B2"/>
    <w:rsid w:val="006E7041"/>
    <w:rsid w:val="006E739D"/>
    <w:rsid w:val="006E7646"/>
    <w:rsid w:val="006E77AA"/>
    <w:rsid w:val="006E7A95"/>
    <w:rsid w:val="006F073F"/>
    <w:rsid w:val="006F07C2"/>
    <w:rsid w:val="006F15CC"/>
    <w:rsid w:val="006F25C2"/>
    <w:rsid w:val="006F2833"/>
    <w:rsid w:val="006F303D"/>
    <w:rsid w:val="006F395B"/>
    <w:rsid w:val="006F42DF"/>
    <w:rsid w:val="006F47F4"/>
    <w:rsid w:val="006F5980"/>
    <w:rsid w:val="006F65AA"/>
    <w:rsid w:val="006F7C40"/>
    <w:rsid w:val="00700073"/>
    <w:rsid w:val="00701173"/>
    <w:rsid w:val="00701D50"/>
    <w:rsid w:val="00701FE5"/>
    <w:rsid w:val="0070203B"/>
    <w:rsid w:val="007023A1"/>
    <w:rsid w:val="00702799"/>
    <w:rsid w:val="00703095"/>
    <w:rsid w:val="007032EE"/>
    <w:rsid w:val="00704BD6"/>
    <w:rsid w:val="00705AE6"/>
    <w:rsid w:val="007060A9"/>
    <w:rsid w:val="007067A6"/>
    <w:rsid w:val="007069BA"/>
    <w:rsid w:val="0070757A"/>
    <w:rsid w:val="0071010A"/>
    <w:rsid w:val="00710629"/>
    <w:rsid w:val="0071079A"/>
    <w:rsid w:val="00710FF5"/>
    <w:rsid w:val="0071115B"/>
    <w:rsid w:val="007122CE"/>
    <w:rsid w:val="0071281F"/>
    <w:rsid w:val="00713724"/>
    <w:rsid w:val="00714FD1"/>
    <w:rsid w:val="007155CF"/>
    <w:rsid w:val="00715706"/>
    <w:rsid w:val="0071693F"/>
    <w:rsid w:val="007169E6"/>
    <w:rsid w:val="00717256"/>
    <w:rsid w:val="00717B5A"/>
    <w:rsid w:val="00717CBA"/>
    <w:rsid w:val="00717D48"/>
    <w:rsid w:val="00717DD7"/>
    <w:rsid w:val="00717EC2"/>
    <w:rsid w:val="00717F50"/>
    <w:rsid w:val="0072083C"/>
    <w:rsid w:val="00720DF6"/>
    <w:rsid w:val="00721F86"/>
    <w:rsid w:val="007225A0"/>
    <w:rsid w:val="0072267D"/>
    <w:rsid w:val="007229CE"/>
    <w:rsid w:val="00722D32"/>
    <w:rsid w:val="007240A9"/>
    <w:rsid w:val="00724228"/>
    <w:rsid w:val="00725614"/>
    <w:rsid w:val="00725742"/>
    <w:rsid w:val="00726C91"/>
    <w:rsid w:val="00726FC8"/>
    <w:rsid w:val="0072751D"/>
    <w:rsid w:val="00727D04"/>
    <w:rsid w:val="00730A0A"/>
    <w:rsid w:val="00731379"/>
    <w:rsid w:val="007318A7"/>
    <w:rsid w:val="00731D8B"/>
    <w:rsid w:val="007326C4"/>
    <w:rsid w:val="0073277A"/>
    <w:rsid w:val="00732BFA"/>
    <w:rsid w:val="00732FB6"/>
    <w:rsid w:val="00734504"/>
    <w:rsid w:val="007359F7"/>
    <w:rsid w:val="00736B31"/>
    <w:rsid w:val="00736BF7"/>
    <w:rsid w:val="00737EF0"/>
    <w:rsid w:val="007410F2"/>
    <w:rsid w:val="007417CC"/>
    <w:rsid w:val="00742202"/>
    <w:rsid w:val="00742277"/>
    <w:rsid w:val="00743E6C"/>
    <w:rsid w:val="007448A8"/>
    <w:rsid w:val="007449A1"/>
    <w:rsid w:val="00744CC4"/>
    <w:rsid w:val="007469EC"/>
    <w:rsid w:val="00747548"/>
    <w:rsid w:val="007476DE"/>
    <w:rsid w:val="00747B18"/>
    <w:rsid w:val="00750773"/>
    <w:rsid w:val="00751D40"/>
    <w:rsid w:val="00753467"/>
    <w:rsid w:val="007534BA"/>
    <w:rsid w:val="00754BFA"/>
    <w:rsid w:val="00760209"/>
    <w:rsid w:val="007628FE"/>
    <w:rsid w:val="00764070"/>
    <w:rsid w:val="00764AD7"/>
    <w:rsid w:val="00765399"/>
    <w:rsid w:val="0076562D"/>
    <w:rsid w:val="00766754"/>
    <w:rsid w:val="00766F15"/>
    <w:rsid w:val="0076799C"/>
    <w:rsid w:val="00770AC3"/>
    <w:rsid w:val="00770EE5"/>
    <w:rsid w:val="00770EFB"/>
    <w:rsid w:val="0077112E"/>
    <w:rsid w:val="00771640"/>
    <w:rsid w:val="00771D25"/>
    <w:rsid w:val="00772A8C"/>
    <w:rsid w:val="00772B54"/>
    <w:rsid w:val="0077436B"/>
    <w:rsid w:val="007752F3"/>
    <w:rsid w:val="00776482"/>
    <w:rsid w:val="00776CD5"/>
    <w:rsid w:val="00776CEB"/>
    <w:rsid w:val="007773E6"/>
    <w:rsid w:val="00777540"/>
    <w:rsid w:val="007806C8"/>
    <w:rsid w:val="0078086D"/>
    <w:rsid w:val="0078135E"/>
    <w:rsid w:val="0078158D"/>
    <w:rsid w:val="007816D9"/>
    <w:rsid w:val="007818C5"/>
    <w:rsid w:val="0078195E"/>
    <w:rsid w:val="00781D11"/>
    <w:rsid w:val="007828A8"/>
    <w:rsid w:val="007831C7"/>
    <w:rsid w:val="007833C8"/>
    <w:rsid w:val="00783A0D"/>
    <w:rsid w:val="00783F0C"/>
    <w:rsid w:val="00785631"/>
    <w:rsid w:val="00785ABB"/>
    <w:rsid w:val="00785B63"/>
    <w:rsid w:val="00785D59"/>
    <w:rsid w:val="00787584"/>
    <w:rsid w:val="00790787"/>
    <w:rsid w:val="007910BC"/>
    <w:rsid w:val="00791C99"/>
    <w:rsid w:val="00792940"/>
    <w:rsid w:val="00793153"/>
    <w:rsid w:val="00796330"/>
    <w:rsid w:val="007A0510"/>
    <w:rsid w:val="007A0CA9"/>
    <w:rsid w:val="007A169A"/>
    <w:rsid w:val="007A1977"/>
    <w:rsid w:val="007A2FA0"/>
    <w:rsid w:val="007A3539"/>
    <w:rsid w:val="007A5120"/>
    <w:rsid w:val="007A5733"/>
    <w:rsid w:val="007A5E20"/>
    <w:rsid w:val="007A6300"/>
    <w:rsid w:val="007A6F26"/>
    <w:rsid w:val="007B077B"/>
    <w:rsid w:val="007B0E28"/>
    <w:rsid w:val="007B10F1"/>
    <w:rsid w:val="007B17B0"/>
    <w:rsid w:val="007B2B63"/>
    <w:rsid w:val="007B3065"/>
    <w:rsid w:val="007B34B4"/>
    <w:rsid w:val="007B3D87"/>
    <w:rsid w:val="007B4578"/>
    <w:rsid w:val="007B47FD"/>
    <w:rsid w:val="007B5698"/>
    <w:rsid w:val="007B6032"/>
    <w:rsid w:val="007B6FA1"/>
    <w:rsid w:val="007B7CE6"/>
    <w:rsid w:val="007C08C0"/>
    <w:rsid w:val="007C12EB"/>
    <w:rsid w:val="007C1C4D"/>
    <w:rsid w:val="007C2A3B"/>
    <w:rsid w:val="007C5B7B"/>
    <w:rsid w:val="007C5FE8"/>
    <w:rsid w:val="007C62C4"/>
    <w:rsid w:val="007C72BF"/>
    <w:rsid w:val="007C7ECD"/>
    <w:rsid w:val="007D1FB9"/>
    <w:rsid w:val="007D1FD0"/>
    <w:rsid w:val="007D2764"/>
    <w:rsid w:val="007D3EF4"/>
    <w:rsid w:val="007D52BF"/>
    <w:rsid w:val="007D5B9F"/>
    <w:rsid w:val="007D6304"/>
    <w:rsid w:val="007D66BF"/>
    <w:rsid w:val="007D6C80"/>
    <w:rsid w:val="007D6ECE"/>
    <w:rsid w:val="007D6F74"/>
    <w:rsid w:val="007D7C6C"/>
    <w:rsid w:val="007E0C5E"/>
    <w:rsid w:val="007E111C"/>
    <w:rsid w:val="007E1949"/>
    <w:rsid w:val="007E26B0"/>
    <w:rsid w:val="007E2B53"/>
    <w:rsid w:val="007E2C96"/>
    <w:rsid w:val="007E344E"/>
    <w:rsid w:val="007E3533"/>
    <w:rsid w:val="007E4BF8"/>
    <w:rsid w:val="007E5196"/>
    <w:rsid w:val="007E716A"/>
    <w:rsid w:val="007E73C5"/>
    <w:rsid w:val="007E76A8"/>
    <w:rsid w:val="007F10F9"/>
    <w:rsid w:val="007F3894"/>
    <w:rsid w:val="007F47A4"/>
    <w:rsid w:val="007F593C"/>
    <w:rsid w:val="007F5C43"/>
    <w:rsid w:val="007F67F2"/>
    <w:rsid w:val="007F7618"/>
    <w:rsid w:val="00800384"/>
    <w:rsid w:val="0080063B"/>
    <w:rsid w:val="0080232F"/>
    <w:rsid w:val="00802965"/>
    <w:rsid w:val="00802B9C"/>
    <w:rsid w:val="008032CF"/>
    <w:rsid w:val="00803ED0"/>
    <w:rsid w:val="0080469C"/>
    <w:rsid w:val="00804AB6"/>
    <w:rsid w:val="0080596A"/>
    <w:rsid w:val="00805E96"/>
    <w:rsid w:val="008061A7"/>
    <w:rsid w:val="00806CC3"/>
    <w:rsid w:val="00806EB7"/>
    <w:rsid w:val="00807158"/>
    <w:rsid w:val="00810110"/>
    <w:rsid w:val="008103C7"/>
    <w:rsid w:val="00811EB7"/>
    <w:rsid w:val="008121F8"/>
    <w:rsid w:val="008129FF"/>
    <w:rsid w:val="00812D24"/>
    <w:rsid w:val="008133F6"/>
    <w:rsid w:val="00814876"/>
    <w:rsid w:val="008148BF"/>
    <w:rsid w:val="00814D58"/>
    <w:rsid w:val="00816DFE"/>
    <w:rsid w:val="0081772E"/>
    <w:rsid w:val="00817EA1"/>
    <w:rsid w:val="008210D3"/>
    <w:rsid w:val="008210F8"/>
    <w:rsid w:val="008212B8"/>
    <w:rsid w:val="00821EBD"/>
    <w:rsid w:val="008221ED"/>
    <w:rsid w:val="00822891"/>
    <w:rsid w:val="00823628"/>
    <w:rsid w:val="0082412B"/>
    <w:rsid w:val="00824E5C"/>
    <w:rsid w:val="00824F0D"/>
    <w:rsid w:val="00825297"/>
    <w:rsid w:val="008273B9"/>
    <w:rsid w:val="00827CF6"/>
    <w:rsid w:val="00830450"/>
    <w:rsid w:val="00830784"/>
    <w:rsid w:val="00831271"/>
    <w:rsid w:val="008321DA"/>
    <w:rsid w:val="008338B5"/>
    <w:rsid w:val="00834051"/>
    <w:rsid w:val="00834510"/>
    <w:rsid w:val="00836699"/>
    <w:rsid w:val="00840616"/>
    <w:rsid w:val="008409F0"/>
    <w:rsid w:val="008415E3"/>
    <w:rsid w:val="00841B8E"/>
    <w:rsid w:val="0084240D"/>
    <w:rsid w:val="00842556"/>
    <w:rsid w:val="0084267E"/>
    <w:rsid w:val="00842D23"/>
    <w:rsid w:val="00843DA2"/>
    <w:rsid w:val="0084401F"/>
    <w:rsid w:val="008444B7"/>
    <w:rsid w:val="00845379"/>
    <w:rsid w:val="008457C8"/>
    <w:rsid w:val="00845A16"/>
    <w:rsid w:val="008467ED"/>
    <w:rsid w:val="008469DF"/>
    <w:rsid w:val="00847396"/>
    <w:rsid w:val="00847AB7"/>
    <w:rsid w:val="00851BA0"/>
    <w:rsid w:val="00852FFB"/>
    <w:rsid w:val="0085348F"/>
    <w:rsid w:val="00854F3A"/>
    <w:rsid w:val="008550CB"/>
    <w:rsid w:val="00855BAF"/>
    <w:rsid w:val="008600BD"/>
    <w:rsid w:val="0086018F"/>
    <w:rsid w:val="0086035B"/>
    <w:rsid w:val="008605D0"/>
    <w:rsid w:val="008606E1"/>
    <w:rsid w:val="00860880"/>
    <w:rsid w:val="008611C6"/>
    <w:rsid w:val="008617AD"/>
    <w:rsid w:val="00862234"/>
    <w:rsid w:val="00862725"/>
    <w:rsid w:val="00863CB8"/>
    <w:rsid w:val="00864932"/>
    <w:rsid w:val="00866151"/>
    <w:rsid w:val="0086673A"/>
    <w:rsid w:val="008667CA"/>
    <w:rsid w:val="00866865"/>
    <w:rsid w:val="00866DFB"/>
    <w:rsid w:val="00867069"/>
    <w:rsid w:val="0086771D"/>
    <w:rsid w:val="00867D6E"/>
    <w:rsid w:val="00867FC1"/>
    <w:rsid w:val="008708BE"/>
    <w:rsid w:val="008721DB"/>
    <w:rsid w:val="00873B12"/>
    <w:rsid w:val="00874B49"/>
    <w:rsid w:val="0087532F"/>
    <w:rsid w:val="00876262"/>
    <w:rsid w:val="0087708F"/>
    <w:rsid w:val="00877295"/>
    <w:rsid w:val="0087743F"/>
    <w:rsid w:val="008779B0"/>
    <w:rsid w:val="0088111C"/>
    <w:rsid w:val="008819AA"/>
    <w:rsid w:val="00881AF8"/>
    <w:rsid w:val="00881BFF"/>
    <w:rsid w:val="00881C9D"/>
    <w:rsid w:val="00881CCC"/>
    <w:rsid w:val="00881E62"/>
    <w:rsid w:val="008820CC"/>
    <w:rsid w:val="008823F4"/>
    <w:rsid w:val="00884165"/>
    <w:rsid w:val="00884821"/>
    <w:rsid w:val="00884BCC"/>
    <w:rsid w:val="0088636A"/>
    <w:rsid w:val="008868CB"/>
    <w:rsid w:val="008879E4"/>
    <w:rsid w:val="00887A27"/>
    <w:rsid w:val="00887A83"/>
    <w:rsid w:val="00887F3C"/>
    <w:rsid w:val="0089104F"/>
    <w:rsid w:val="008916E8"/>
    <w:rsid w:val="00891D1C"/>
    <w:rsid w:val="00892053"/>
    <w:rsid w:val="00892634"/>
    <w:rsid w:val="00892F86"/>
    <w:rsid w:val="00894FD5"/>
    <w:rsid w:val="0089710B"/>
    <w:rsid w:val="0089721B"/>
    <w:rsid w:val="00897BFC"/>
    <w:rsid w:val="008A0FC4"/>
    <w:rsid w:val="008A267A"/>
    <w:rsid w:val="008A3331"/>
    <w:rsid w:val="008A4639"/>
    <w:rsid w:val="008A54A9"/>
    <w:rsid w:val="008A55F8"/>
    <w:rsid w:val="008A65D5"/>
    <w:rsid w:val="008A6C22"/>
    <w:rsid w:val="008A714C"/>
    <w:rsid w:val="008A77AF"/>
    <w:rsid w:val="008A7894"/>
    <w:rsid w:val="008A7F7B"/>
    <w:rsid w:val="008B0200"/>
    <w:rsid w:val="008B0D9F"/>
    <w:rsid w:val="008B0F67"/>
    <w:rsid w:val="008B103B"/>
    <w:rsid w:val="008B161B"/>
    <w:rsid w:val="008B217B"/>
    <w:rsid w:val="008B3245"/>
    <w:rsid w:val="008B3475"/>
    <w:rsid w:val="008B3847"/>
    <w:rsid w:val="008B3BC3"/>
    <w:rsid w:val="008B3FD5"/>
    <w:rsid w:val="008B45F9"/>
    <w:rsid w:val="008B4671"/>
    <w:rsid w:val="008B5084"/>
    <w:rsid w:val="008B62BA"/>
    <w:rsid w:val="008C16BD"/>
    <w:rsid w:val="008C26DF"/>
    <w:rsid w:val="008C2EC1"/>
    <w:rsid w:val="008C34F2"/>
    <w:rsid w:val="008C3B16"/>
    <w:rsid w:val="008C3BBA"/>
    <w:rsid w:val="008C3EDD"/>
    <w:rsid w:val="008C4213"/>
    <w:rsid w:val="008C47B5"/>
    <w:rsid w:val="008C48D3"/>
    <w:rsid w:val="008C48EC"/>
    <w:rsid w:val="008C53B5"/>
    <w:rsid w:val="008C6543"/>
    <w:rsid w:val="008C6569"/>
    <w:rsid w:val="008C6737"/>
    <w:rsid w:val="008C68FB"/>
    <w:rsid w:val="008C6E37"/>
    <w:rsid w:val="008C7069"/>
    <w:rsid w:val="008C7A9C"/>
    <w:rsid w:val="008C7DB4"/>
    <w:rsid w:val="008D046E"/>
    <w:rsid w:val="008D08D0"/>
    <w:rsid w:val="008D0B63"/>
    <w:rsid w:val="008D121A"/>
    <w:rsid w:val="008D1C9B"/>
    <w:rsid w:val="008D1F3C"/>
    <w:rsid w:val="008D1FD1"/>
    <w:rsid w:val="008D24EA"/>
    <w:rsid w:val="008D383E"/>
    <w:rsid w:val="008D48B4"/>
    <w:rsid w:val="008D79AD"/>
    <w:rsid w:val="008E2865"/>
    <w:rsid w:val="008E3132"/>
    <w:rsid w:val="008E363F"/>
    <w:rsid w:val="008E439E"/>
    <w:rsid w:val="008E537A"/>
    <w:rsid w:val="008E5A0C"/>
    <w:rsid w:val="008E5A43"/>
    <w:rsid w:val="008E7439"/>
    <w:rsid w:val="008E7470"/>
    <w:rsid w:val="008F013B"/>
    <w:rsid w:val="008F0EED"/>
    <w:rsid w:val="008F1260"/>
    <w:rsid w:val="008F12AF"/>
    <w:rsid w:val="008F13B8"/>
    <w:rsid w:val="008F13EF"/>
    <w:rsid w:val="008F14F1"/>
    <w:rsid w:val="008F15D4"/>
    <w:rsid w:val="008F1FF8"/>
    <w:rsid w:val="008F28A1"/>
    <w:rsid w:val="008F366C"/>
    <w:rsid w:val="008F3A32"/>
    <w:rsid w:val="008F3FE0"/>
    <w:rsid w:val="008F47B6"/>
    <w:rsid w:val="008F4901"/>
    <w:rsid w:val="008F50C9"/>
    <w:rsid w:val="008F5926"/>
    <w:rsid w:val="008F6300"/>
    <w:rsid w:val="008F6970"/>
    <w:rsid w:val="008F7E77"/>
    <w:rsid w:val="009000CC"/>
    <w:rsid w:val="009000FC"/>
    <w:rsid w:val="00900A73"/>
    <w:rsid w:val="0090141E"/>
    <w:rsid w:val="00901B52"/>
    <w:rsid w:val="00901D05"/>
    <w:rsid w:val="00901F59"/>
    <w:rsid w:val="0090269F"/>
    <w:rsid w:val="00903A4F"/>
    <w:rsid w:val="0090413B"/>
    <w:rsid w:val="00904540"/>
    <w:rsid w:val="009045A0"/>
    <w:rsid w:val="00904828"/>
    <w:rsid w:val="00904E9A"/>
    <w:rsid w:val="009104DB"/>
    <w:rsid w:val="009105D7"/>
    <w:rsid w:val="00910E15"/>
    <w:rsid w:val="00911580"/>
    <w:rsid w:val="009116A2"/>
    <w:rsid w:val="00911D68"/>
    <w:rsid w:val="00912DC0"/>
    <w:rsid w:val="009132D5"/>
    <w:rsid w:val="00913515"/>
    <w:rsid w:val="0091364C"/>
    <w:rsid w:val="00913E0E"/>
    <w:rsid w:val="0091443F"/>
    <w:rsid w:val="00916022"/>
    <w:rsid w:val="0091696C"/>
    <w:rsid w:val="00916BEF"/>
    <w:rsid w:val="00917625"/>
    <w:rsid w:val="00917AF9"/>
    <w:rsid w:val="00917BDD"/>
    <w:rsid w:val="00920440"/>
    <w:rsid w:val="00921475"/>
    <w:rsid w:val="0092175C"/>
    <w:rsid w:val="009222FF"/>
    <w:rsid w:val="00922550"/>
    <w:rsid w:val="0092271D"/>
    <w:rsid w:val="009233C8"/>
    <w:rsid w:val="00924718"/>
    <w:rsid w:val="00925955"/>
    <w:rsid w:val="009262C0"/>
    <w:rsid w:val="00926BCB"/>
    <w:rsid w:val="00927D3A"/>
    <w:rsid w:val="009304FA"/>
    <w:rsid w:val="00931382"/>
    <w:rsid w:val="009313DD"/>
    <w:rsid w:val="00933AA2"/>
    <w:rsid w:val="00935368"/>
    <w:rsid w:val="00936824"/>
    <w:rsid w:val="0093687B"/>
    <w:rsid w:val="0093687F"/>
    <w:rsid w:val="00936BC8"/>
    <w:rsid w:val="00936D3D"/>
    <w:rsid w:val="0093714D"/>
    <w:rsid w:val="00940469"/>
    <w:rsid w:val="00942A7E"/>
    <w:rsid w:val="00942E77"/>
    <w:rsid w:val="009430E4"/>
    <w:rsid w:val="00943C76"/>
    <w:rsid w:val="00943E40"/>
    <w:rsid w:val="009442AF"/>
    <w:rsid w:val="0094451D"/>
    <w:rsid w:val="00944DCF"/>
    <w:rsid w:val="00944F5F"/>
    <w:rsid w:val="00945B73"/>
    <w:rsid w:val="00945D0C"/>
    <w:rsid w:val="00945D38"/>
    <w:rsid w:val="009463FA"/>
    <w:rsid w:val="00947AAC"/>
    <w:rsid w:val="00947C4D"/>
    <w:rsid w:val="009511B4"/>
    <w:rsid w:val="00951BC3"/>
    <w:rsid w:val="00951D00"/>
    <w:rsid w:val="00952E7C"/>
    <w:rsid w:val="00953A37"/>
    <w:rsid w:val="00954E1B"/>
    <w:rsid w:val="00955185"/>
    <w:rsid w:val="009555A0"/>
    <w:rsid w:val="00955B21"/>
    <w:rsid w:val="00955CAD"/>
    <w:rsid w:val="00957910"/>
    <w:rsid w:val="00957A88"/>
    <w:rsid w:val="0096050A"/>
    <w:rsid w:val="00960588"/>
    <w:rsid w:val="009617A4"/>
    <w:rsid w:val="009617CA"/>
    <w:rsid w:val="00961C3F"/>
    <w:rsid w:val="00962ECF"/>
    <w:rsid w:val="00963307"/>
    <w:rsid w:val="009636A7"/>
    <w:rsid w:val="009638D7"/>
    <w:rsid w:val="00963FEB"/>
    <w:rsid w:val="00966378"/>
    <w:rsid w:val="00966D29"/>
    <w:rsid w:val="0096731D"/>
    <w:rsid w:val="0097074F"/>
    <w:rsid w:val="00970972"/>
    <w:rsid w:val="00971241"/>
    <w:rsid w:val="00971A1D"/>
    <w:rsid w:val="00973524"/>
    <w:rsid w:val="0097510A"/>
    <w:rsid w:val="009755D2"/>
    <w:rsid w:val="00975DE3"/>
    <w:rsid w:val="009774D7"/>
    <w:rsid w:val="00981713"/>
    <w:rsid w:val="00982265"/>
    <w:rsid w:val="0098290C"/>
    <w:rsid w:val="0098293D"/>
    <w:rsid w:val="009832E8"/>
    <w:rsid w:val="00983545"/>
    <w:rsid w:val="009838C4"/>
    <w:rsid w:val="00983B1C"/>
    <w:rsid w:val="00984D2E"/>
    <w:rsid w:val="00984DC1"/>
    <w:rsid w:val="00986517"/>
    <w:rsid w:val="00986569"/>
    <w:rsid w:val="00986699"/>
    <w:rsid w:val="0098679B"/>
    <w:rsid w:val="0098693A"/>
    <w:rsid w:val="00986AFF"/>
    <w:rsid w:val="00987979"/>
    <w:rsid w:val="00987D2F"/>
    <w:rsid w:val="00990D12"/>
    <w:rsid w:val="009913C4"/>
    <w:rsid w:val="0099150F"/>
    <w:rsid w:val="00992095"/>
    <w:rsid w:val="009936B2"/>
    <w:rsid w:val="0099472B"/>
    <w:rsid w:val="00995581"/>
    <w:rsid w:val="0099576A"/>
    <w:rsid w:val="0099595A"/>
    <w:rsid w:val="0099730F"/>
    <w:rsid w:val="009A05A8"/>
    <w:rsid w:val="009A1ECA"/>
    <w:rsid w:val="009A3E14"/>
    <w:rsid w:val="009A3F98"/>
    <w:rsid w:val="009A4707"/>
    <w:rsid w:val="009A7498"/>
    <w:rsid w:val="009A7823"/>
    <w:rsid w:val="009B3261"/>
    <w:rsid w:val="009B3CAC"/>
    <w:rsid w:val="009B3D8D"/>
    <w:rsid w:val="009B4793"/>
    <w:rsid w:val="009B4F79"/>
    <w:rsid w:val="009B592D"/>
    <w:rsid w:val="009B726B"/>
    <w:rsid w:val="009B792E"/>
    <w:rsid w:val="009B7D58"/>
    <w:rsid w:val="009B7E8F"/>
    <w:rsid w:val="009C005C"/>
    <w:rsid w:val="009C0B5F"/>
    <w:rsid w:val="009C0C38"/>
    <w:rsid w:val="009C0C93"/>
    <w:rsid w:val="009C1C9F"/>
    <w:rsid w:val="009C225A"/>
    <w:rsid w:val="009C255D"/>
    <w:rsid w:val="009C3A8C"/>
    <w:rsid w:val="009C4A61"/>
    <w:rsid w:val="009C54EA"/>
    <w:rsid w:val="009C5774"/>
    <w:rsid w:val="009C5958"/>
    <w:rsid w:val="009C69C4"/>
    <w:rsid w:val="009C7461"/>
    <w:rsid w:val="009C7802"/>
    <w:rsid w:val="009D041A"/>
    <w:rsid w:val="009D0B85"/>
    <w:rsid w:val="009D16C9"/>
    <w:rsid w:val="009D1CE9"/>
    <w:rsid w:val="009D242D"/>
    <w:rsid w:val="009D3A15"/>
    <w:rsid w:val="009D3BB2"/>
    <w:rsid w:val="009D410A"/>
    <w:rsid w:val="009D487B"/>
    <w:rsid w:val="009D488D"/>
    <w:rsid w:val="009D5876"/>
    <w:rsid w:val="009D5B82"/>
    <w:rsid w:val="009D6308"/>
    <w:rsid w:val="009D6C3A"/>
    <w:rsid w:val="009D72D9"/>
    <w:rsid w:val="009E054A"/>
    <w:rsid w:val="009E0705"/>
    <w:rsid w:val="009E0857"/>
    <w:rsid w:val="009E2717"/>
    <w:rsid w:val="009E2DD2"/>
    <w:rsid w:val="009E3974"/>
    <w:rsid w:val="009E3A24"/>
    <w:rsid w:val="009E4AA3"/>
    <w:rsid w:val="009E4B5A"/>
    <w:rsid w:val="009E4C01"/>
    <w:rsid w:val="009E4D3B"/>
    <w:rsid w:val="009E584E"/>
    <w:rsid w:val="009E6C31"/>
    <w:rsid w:val="009E7958"/>
    <w:rsid w:val="009E7AA1"/>
    <w:rsid w:val="009F07AB"/>
    <w:rsid w:val="009F07E0"/>
    <w:rsid w:val="009F11CA"/>
    <w:rsid w:val="009F135F"/>
    <w:rsid w:val="009F23FC"/>
    <w:rsid w:val="009F2FEB"/>
    <w:rsid w:val="009F3AAD"/>
    <w:rsid w:val="009F4193"/>
    <w:rsid w:val="009F45E0"/>
    <w:rsid w:val="009F54BA"/>
    <w:rsid w:val="009F5A42"/>
    <w:rsid w:val="009F6305"/>
    <w:rsid w:val="009F692D"/>
    <w:rsid w:val="009F6C51"/>
    <w:rsid w:val="009F726C"/>
    <w:rsid w:val="009F79D1"/>
    <w:rsid w:val="00A00337"/>
    <w:rsid w:val="00A00970"/>
    <w:rsid w:val="00A00D41"/>
    <w:rsid w:val="00A0105D"/>
    <w:rsid w:val="00A01BC1"/>
    <w:rsid w:val="00A03198"/>
    <w:rsid w:val="00A03284"/>
    <w:rsid w:val="00A03A67"/>
    <w:rsid w:val="00A03C58"/>
    <w:rsid w:val="00A04D74"/>
    <w:rsid w:val="00A058C7"/>
    <w:rsid w:val="00A05BE4"/>
    <w:rsid w:val="00A06591"/>
    <w:rsid w:val="00A06843"/>
    <w:rsid w:val="00A068C2"/>
    <w:rsid w:val="00A079D5"/>
    <w:rsid w:val="00A07B6D"/>
    <w:rsid w:val="00A103B7"/>
    <w:rsid w:val="00A105F0"/>
    <w:rsid w:val="00A11541"/>
    <w:rsid w:val="00A11C2A"/>
    <w:rsid w:val="00A12022"/>
    <w:rsid w:val="00A1258A"/>
    <w:rsid w:val="00A129DC"/>
    <w:rsid w:val="00A12D87"/>
    <w:rsid w:val="00A12E56"/>
    <w:rsid w:val="00A148ED"/>
    <w:rsid w:val="00A14CD5"/>
    <w:rsid w:val="00A15A72"/>
    <w:rsid w:val="00A15B6C"/>
    <w:rsid w:val="00A16C6F"/>
    <w:rsid w:val="00A16E20"/>
    <w:rsid w:val="00A17295"/>
    <w:rsid w:val="00A17A4C"/>
    <w:rsid w:val="00A17B29"/>
    <w:rsid w:val="00A20B99"/>
    <w:rsid w:val="00A210A6"/>
    <w:rsid w:val="00A21817"/>
    <w:rsid w:val="00A21965"/>
    <w:rsid w:val="00A21E5F"/>
    <w:rsid w:val="00A23E9B"/>
    <w:rsid w:val="00A240A4"/>
    <w:rsid w:val="00A2421E"/>
    <w:rsid w:val="00A2456E"/>
    <w:rsid w:val="00A24ED3"/>
    <w:rsid w:val="00A25A6F"/>
    <w:rsid w:val="00A268FD"/>
    <w:rsid w:val="00A26C57"/>
    <w:rsid w:val="00A3014C"/>
    <w:rsid w:val="00A30D7A"/>
    <w:rsid w:val="00A32724"/>
    <w:rsid w:val="00A327E1"/>
    <w:rsid w:val="00A32C3C"/>
    <w:rsid w:val="00A33DFA"/>
    <w:rsid w:val="00A34A3D"/>
    <w:rsid w:val="00A34C62"/>
    <w:rsid w:val="00A34E01"/>
    <w:rsid w:val="00A352ED"/>
    <w:rsid w:val="00A361B8"/>
    <w:rsid w:val="00A36310"/>
    <w:rsid w:val="00A3662C"/>
    <w:rsid w:val="00A4011E"/>
    <w:rsid w:val="00A405A4"/>
    <w:rsid w:val="00A420AC"/>
    <w:rsid w:val="00A426B2"/>
    <w:rsid w:val="00A42FFA"/>
    <w:rsid w:val="00A432A1"/>
    <w:rsid w:val="00A434EF"/>
    <w:rsid w:val="00A43BCE"/>
    <w:rsid w:val="00A453ED"/>
    <w:rsid w:val="00A46254"/>
    <w:rsid w:val="00A471FC"/>
    <w:rsid w:val="00A47581"/>
    <w:rsid w:val="00A5026C"/>
    <w:rsid w:val="00A50912"/>
    <w:rsid w:val="00A50EFF"/>
    <w:rsid w:val="00A50F6B"/>
    <w:rsid w:val="00A51B16"/>
    <w:rsid w:val="00A52777"/>
    <w:rsid w:val="00A55393"/>
    <w:rsid w:val="00A555EB"/>
    <w:rsid w:val="00A56732"/>
    <w:rsid w:val="00A577EF"/>
    <w:rsid w:val="00A60BF0"/>
    <w:rsid w:val="00A6137A"/>
    <w:rsid w:val="00A6194F"/>
    <w:rsid w:val="00A61EDC"/>
    <w:rsid w:val="00A6259C"/>
    <w:rsid w:val="00A63306"/>
    <w:rsid w:val="00A637BE"/>
    <w:rsid w:val="00A64FB5"/>
    <w:rsid w:val="00A65004"/>
    <w:rsid w:val="00A65E64"/>
    <w:rsid w:val="00A66AAF"/>
    <w:rsid w:val="00A66AD2"/>
    <w:rsid w:val="00A66DD0"/>
    <w:rsid w:val="00A7048C"/>
    <w:rsid w:val="00A70786"/>
    <w:rsid w:val="00A73195"/>
    <w:rsid w:val="00A742E1"/>
    <w:rsid w:val="00A74900"/>
    <w:rsid w:val="00A75DC5"/>
    <w:rsid w:val="00A760E4"/>
    <w:rsid w:val="00A7677F"/>
    <w:rsid w:val="00A77899"/>
    <w:rsid w:val="00A80839"/>
    <w:rsid w:val="00A81761"/>
    <w:rsid w:val="00A824A0"/>
    <w:rsid w:val="00A827B8"/>
    <w:rsid w:val="00A82ED2"/>
    <w:rsid w:val="00A848F9"/>
    <w:rsid w:val="00A8493E"/>
    <w:rsid w:val="00A84A11"/>
    <w:rsid w:val="00A858BA"/>
    <w:rsid w:val="00A87AFD"/>
    <w:rsid w:val="00A87F98"/>
    <w:rsid w:val="00A9166B"/>
    <w:rsid w:val="00A919E1"/>
    <w:rsid w:val="00A91CFE"/>
    <w:rsid w:val="00A922D2"/>
    <w:rsid w:val="00A93909"/>
    <w:rsid w:val="00A93A9B"/>
    <w:rsid w:val="00A94191"/>
    <w:rsid w:val="00A9448F"/>
    <w:rsid w:val="00A94A93"/>
    <w:rsid w:val="00A953FC"/>
    <w:rsid w:val="00A95B7B"/>
    <w:rsid w:val="00A962DF"/>
    <w:rsid w:val="00A96443"/>
    <w:rsid w:val="00A969F8"/>
    <w:rsid w:val="00A96A1A"/>
    <w:rsid w:val="00A97972"/>
    <w:rsid w:val="00A97A01"/>
    <w:rsid w:val="00A97F82"/>
    <w:rsid w:val="00AA0822"/>
    <w:rsid w:val="00AA0E26"/>
    <w:rsid w:val="00AA332B"/>
    <w:rsid w:val="00AA53E5"/>
    <w:rsid w:val="00AA5E03"/>
    <w:rsid w:val="00AA612D"/>
    <w:rsid w:val="00AB00AA"/>
    <w:rsid w:val="00AB0C3D"/>
    <w:rsid w:val="00AB0DAF"/>
    <w:rsid w:val="00AB0EFD"/>
    <w:rsid w:val="00AB130F"/>
    <w:rsid w:val="00AB1A26"/>
    <w:rsid w:val="00AB31BF"/>
    <w:rsid w:val="00AB3792"/>
    <w:rsid w:val="00AB3824"/>
    <w:rsid w:val="00AB4321"/>
    <w:rsid w:val="00AB5289"/>
    <w:rsid w:val="00AB595C"/>
    <w:rsid w:val="00AB5B0D"/>
    <w:rsid w:val="00AB64DB"/>
    <w:rsid w:val="00AB653B"/>
    <w:rsid w:val="00AB7527"/>
    <w:rsid w:val="00AC0044"/>
    <w:rsid w:val="00AC1441"/>
    <w:rsid w:val="00AC185F"/>
    <w:rsid w:val="00AC2631"/>
    <w:rsid w:val="00AC28F2"/>
    <w:rsid w:val="00AC2F00"/>
    <w:rsid w:val="00AC3AFC"/>
    <w:rsid w:val="00AC4949"/>
    <w:rsid w:val="00AC57BC"/>
    <w:rsid w:val="00AC628D"/>
    <w:rsid w:val="00AC68B2"/>
    <w:rsid w:val="00AC68E4"/>
    <w:rsid w:val="00AD0125"/>
    <w:rsid w:val="00AD0A4F"/>
    <w:rsid w:val="00AD1280"/>
    <w:rsid w:val="00AD141D"/>
    <w:rsid w:val="00AD3745"/>
    <w:rsid w:val="00AD3BC3"/>
    <w:rsid w:val="00AD3ED5"/>
    <w:rsid w:val="00AD441D"/>
    <w:rsid w:val="00AD5154"/>
    <w:rsid w:val="00AD66AE"/>
    <w:rsid w:val="00AD6A10"/>
    <w:rsid w:val="00AD6C8F"/>
    <w:rsid w:val="00AD7956"/>
    <w:rsid w:val="00AD7A2C"/>
    <w:rsid w:val="00AE00C7"/>
    <w:rsid w:val="00AE01EE"/>
    <w:rsid w:val="00AE1027"/>
    <w:rsid w:val="00AE1632"/>
    <w:rsid w:val="00AE1BC8"/>
    <w:rsid w:val="00AE2458"/>
    <w:rsid w:val="00AE3231"/>
    <w:rsid w:val="00AE3488"/>
    <w:rsid w:val="00AE3F6F"/>
    <w:rsid w:val="00AE4E71"/>
    <w:rsid w:val="00AE5113"/>
    <w:rsid w:val="00AE5C2A"/>
    <w:rsid w:val="00AE5D34"/>
    <w:rsid w:val="00AE61D3"/>
    <w:rsid w:val="00AE6538"/>
    <w:rsid w:val="00AE6CC0"/>
    <w:rsid w:val="00AE7BC5"/>
    <w:rsid w:val="00AF0990"/>
    <w:rsid w:val="00AF1142"/>
    <w:rsid w:val="00AF156E"/>
    <w:rsid w:val="00AF2EA2"/>
    <w:rsid w:val="00AF35BA"/>
    <w:rsid w:val="00AF3B24"/>
    <w:rsid w:val="00AF408A"/>
    <w:rsid w:val="00AF49D8"/>
    <w:rsid w:val="00AF4C4D"/>
    <w:rsid w:val="00AF5211"/>
    <w:rsid w:val="00AF5577"/>
    <w:rsid w:val="00AF5F3B"/>
    <w:rsid w:val="00AF6732"/>
    <w:rsid w:val="00AF6B70"/>
    <w:rsid w:val="00AF771F"/>
    <w:rsid w:val="00B00324"/>
    <w:rsid w:val="00B00346"/>
    <w:rsid w:val="00B007AA"/>
    <w:rsid w:val="00B011AE"/>
    <w:rsid w:val="00B021A6"/>
    <w:rsid w:val="00B024B2"/>
    <w:rsid w:val="00B02534"/>
    <w:rsid w:val="00B02772"/>
    <w:rsid w:val="00B02849"/>
    <w:rsid w:val="00B02CB9"/>
    <w:rsid w:val="00B04EA5"/>
    <w:rsid w:val="00B0562D"/>
    <w:rsid w:val="00B0589B"/>
    <w:rsid w:val="00B05AF3"/>
    <w:rsid w:val="00B0602B"/>
    <w:rsid w:val="00B069A7"/>
    <w:rsid w:val="00B07036"/>
    <w:rsid w:val="00B070FE"/>
    <w:rsid w:val="00B10286"/>
    <w:rsid w:val="00B10EFB"/>
    <w:rsid w:val="00B1249A"/>
    <w:rsid w:val="00B126E7"/>
    <w:rsid w:val="00B129B2"/>
    <w:rsid w:val="00B12ABB"/>
    <w:rsid w:val="00B13711"/>
    <w:rsid w:val="00B1472C"/>
    <w:rsid w:val="00B14D68"/>
    <w:rsid w:val="00B15264"/>
    <w:rsid w:val="00B15EBB"/>
    <w:rsid w:val="00B163DB"/>
    <w:rsid w:val="00B1661E"/>
    <w:rsid w:val="00B17515"/>
    <w:rsid w:val="00B20921"/>
    <w:rsid w:val="00B20FFA"/>
    <w:rsid w:val="00B21506"/>
    <w:rsid w:val="00B2180C"/>
    <w:rsid w:val="00B23634"/>
    <w:rsid w:val="00B239D0"/>
    <w:rsid w:val="00B23C14"/>
    <w:rsid w:val="00B23ECB"/>
    <w:rsid w:val="00B24587"/>
    <w:rsid w:val="00B24641"/>
    <w:rsid w:val="00B2497E"/>
    <w:rsid w:val="00B25A6E"/>
    <w:rsid w:val="00B25D58"/>
    <w:rsid w:val="00B26232"/>
    <w:rsid w:val="00B27371"/>
    <w:rsid w:val="00B2757C"/>
    <w:rsid w:val="00B27D51"/>
    <w:rsid w:val="00B318B8"/>
    <w:rsid w:val="00B321B0"/>
    <w:rsid w:val="00B322B9"/>
    <w:rsid w:val="00B32722"/>
    <w:rsid w:val="00B32943"/>
    <w:rsid w:val="00B32AC1"/>
    <w:rsid w:val="00B32CA7"/>
    <w:rsid w:val="00B33ADF"/>
    <w:rsid w:val="00B3524D"/>
    <w:rsid w:val="00B35549"/>
    <w:rsid w:val="00B35666"/>
    <w:rsid w:val="00B35873"/>
    <w:rsid w:val="00B35AD0"/>
    <w:rsid w:val="00B35C85"/>
    <w:rsid w:val="00B36D37"/>
    <w:rsid w:val="00B409A0"/>
    <w:rsid w:val="00B410A3"/>
    <w:rsid w:val="00B417FA"/>
    <w:rsid w:val="00B41FC0"/>
    <w:rsid w:val="00B423D3"/>
    <w:rsid w:val="00B42733"/>
    <w:rsid w:val="00B428F7"/>
    <w:rsid w:val="00B439A6"/>
    <w:rsid w:val="00B43DF8"/>
    <w:rsid w:val="00B44075"/>
    <w:rsid w:val="00B444D7"/>
    <w:rsid w:val="00B44A6D"/>
    <w:rsid w:val="00B45592"/>
    <w:rsid w:val="00B45D8F"/>
    <w:rsid w:val="00B46B7B"/>
    <w:rsid w:val="00B5071E"/>
    <w:rsid w:val="00B516A1"/>
    <w:rsid w:val="00B51994"/>
    <w:rsid w:val="00B51CD5"/>
    <w:rsid w:val="00B520FA"/>
    <w:rsid w:val="00B52E3F"/>
    <w:rsid w:val="00B55243"/>
    <w:rsid w:val="00B555FF"/>
    <w:rsid w:val="00B5685A"/>
    <w:rsid w:val="00B571BB"/>
    <w:rsid w:val="00B57A78"/>
    <w:rsid w:val="00B57BAB"/>
    <w:rsid w:val="00B60695"/>
    <w:rsid w:val="00B6079B"/>
    <w:rsid w:val="00B61DDC"/>
    <w:rsid w:val="00B62B40"/>
    <w:rsid w:val="00B63BA2"/>
    <w:rsid w:val="00B651A4"/>
    <w:rsid w:val="00B666D4"/>
    <w:rsid w:val="00B66F54"/>
    <w:rsid w:val="00B70EAA"/>
    <w:rsid w:val="00B710F9"/>
    <w:rsid w:val="00B71608"/>
    <w:rsid w:val="00B7220F"/>
    <w:rsid w:val="00B72308"/>
    <w:rsid w:val="00B72712"/>
    <w:rsid w:val="00B727B3"/>
    <w:rsid w:val="00B745AF"/>
    <w:rsid w:val="00B74A7A"/>
    <w:rsid w:val="00B7646C"/>
    <w:rsid w:val="00B77428"/>
    <w:rsid w:val="00B778B1"/>
    <w:rsid w:val="00B8288E"/>
    <w:rsid w:val="00B828C0"/>
    <w:rsid w:val="00B82BD0"/>
    <w:rsid w:val="00B82FA9"/>
    <w:rsid w:val="00B836EB"/>
    <w:rsid w:val="00B83C70"/>
    <w:rsid w:val="00B8531D"/>
    <w:rsid w:val="00B86483"/>
    <w:rsid w:val="00B867C9"/>
    <w:rsid w:val="00B867D0"/>
    <w:rsid w:val="00B87A76"/>
    <w:rsid w:val="00B900C8"/>
    <w:rsid w:val="00B9060F"/>
    <w:rsid w:val="00B90A44"/>
    <w:rsid w:val="00B90AA4"/>
    <w:rsid w:val="00B90B33"/>
    <w:rsid w:val="00B90D05"/>
    <w:rsid w:val="00B90F01"/>
    <w:rsid w:val="00B91C88"/>
    <w:rsid w:val="00B92657"/>
    <w:rsid w:val="00B93A0C"/>
    <w:rsid w:val="00B93FBB"/>
    <w:rsid w:val="00B9488C"/>
    <w:rsid w:val="00B94BE3"/>
    <w:rsid w:val="00B95525"/>
    <w:rsid w:val="00B96202"/>
    <w:rsid w:val="00B96915"/>
    <w:rsid w:val="00BA0853"/>
    <w:rsid w:val="00BA4309"/>
    <w:rsid w:val="00BA4DAD"/>
    <w:rsid w:val="00BA5982"/>
    <w:rsid w:val="00BA6E30"/>
    <w:rsid w:val="00BA7E8A"/>
    <w:rsid w:val="00BA7F77"/>
    <w:rsid w:val="00BB0569"/>
    <w:rsid w:val="00BB090A"/>
    <w:rsid w:val="00BB2661"/>
    <w:rsid w:val="00BB3428"/>
    <w:rsid w:val="00BB5127"/>
    <w:rsid w:val="00BB56B0"/>
    <w:rsid w:val="00BB5B02"/>
    <w:rsid w:val="00BB65C3"/>
    <w:rsid w:val="00BB6BBE"/>
    <w:rsid w:val="00BB6CDE"/>
    <w:rsid w:val="00BB7885"/>
    <w:rsid w:val="00BB7956"/>
    <w:rsid w:val="00BC0642"/>
    <w:rsid w:val="00BC0B58"/>
    <w:rsid w:val="00BC0C88"/>
    <w:rsid w:val="00BC1304"/>
    <w:rsid w:val="00BC2083"/>
    <w:rsid w:val="00BC2497"/>
    <w:rsid w:val="00BC286E"/>
    <w:rsid w:val="00BC2D81"/>
    <w:rsid w:val="00BC3654"/>
    <w:rsid w:val="00BC3A52"/>
    <w:rsid w:val="00BC4442"/>
    <w:rsid w:val="00BC4ED5"/>
    <w:rsid w:val="00BC5796"/>
    <w:rsid w:val="00BC5C57"/>
    <w:rsid w:val="00BC62C2"/>
    <w:rsid w:val="00BC63CE"/>
    <w:rsid w:val="00BC7ADD"/>
    <w:rsid w:val="00BC7CBF"/>
    <w:rsid w:val="00BC7D19"/>
    <w:rsid w:val="00BD0FAD"/>
    <w:rsid w:val="00BD1681"/>
    <w:rsid w:val="00BD2FE0"/>
    <w:rsid w:val="00BD328A"/>
    <w:rsid w:val="00BD3B9B"/>
    <w:rsid w:val="00BD4AC2"/>
    <w:rsid w:val="00BD5A79"/>
    <w:rsid w:val="00BD6574"/>
    <w:rsid w:val="00BD6879"/>
    <w:rsid w:val="00BD77A6"/>
    <w:rsid w:val="00BD7EB1"/>
    <w:rsid w:val="00BE1AB6"/>
    <w:rsid w:val="00BE2143"/>
    <w:rsid w:val="00BE316B"/>
    <w:rsid w:val="00BE32DB"/>
    <w:rsid w:val="00BE4AE0"/>
    <w:rsid w:val="00BE4F25"/>
    <w:rsid w:val="00BE50EF"/>
    <w:rsid w:val="00BE6B7F"/>
    <w:rsid w:val="00BE748B"/>
    <w:rsid w:val="00BE76B2"/>
    <w:rsid w:val="00BF05A2"/>
    <w:rsid w:val="00BF2077"/>
    <w:rsid w:val="00BF345C"/>
    <w:rsid w:val="00BF385C"/>
    <w:rsid w:val="00BF3C3C"/>
    <w:rsid w:val="00BF4940"/>
    <w:rsid w:val="00BF54CE"/>
    <w:rsid w:val="00BF6518"/>
    <w:rsid w:val="00BF72D4"/>
    <w:rsid w:val="00BF7310"/>
    <w:rsid w:val="00BF738B"/>
    <w:rsid w:val="00C00B04"/>
    <w:rsid w:val="00C01B0F"/>
    <w:rsid w:val="00C01DAB"/>
    <w:rsid w:val="00C01F85"/>
    <w:rsid w:val="00C02283"/>
    <w:rsid w:val="00C0237E"/>
    <w:rsid w:val="00C02866"/>
    <w:rsid w:val="00C02CC4"/>
    <w:rsid w:val="00C03D8D"/>
    <w:rsid w:val="00C0412F"/>
    <w:rsid w:val="00C04983"/>
    <w:rsid w:val="00C04E6E"/>
    <w:rsid w:val="00C05B35"/>
    <w:rsid w:val="00C066AA"/>
    <w:rsid w:val="00C072D5"/>
    <w:rsid w:val="00C10991"/>
    <w:rsid w:val="00C1105C"/>
    <w:rsid w:val="00C11257"/>
    <w:rsid w:val="00C1166B"/>
    <w:rsid w:val="00C11769"/>
    <w:rsid w:val="00C11D53"/>
    <w:rsid w:val="00C1228D"/>
    <w:rsid w:val="00C148A4"/>
    <w:rsid w:val="00C15891"/>
    <w:rsid w:val="00C15897"/>
    <w:rsid w:val="00C15D0B"/>
    <w:rsid w:val="00C16E67"/>
    <w:rsid w:val="00C1756D"/>
    <w:rsid w:val="00C17A5F"/>
    <w:rsid w:val="00C2026A"/>
    <w:rsid w:val="00C20943"/>
    <w:rsid w:val="00C211A1"/>
    <w:rsid w:val="00C2224C"/>
    <w:rsid w:val="00C22B91"/>
    <w:rsid w:val="00C22BA6"/>
    <w:rsid w:val="00C22ED5"/>
    <w:rsid w:val="00C23098"/>
    <w:rsid w:val="00C24995"/>
    <w:rsid w:val="00C24A12"/>
    <w:rsid w:val="00C2506A"/>
    <w:rsid w:val="00C25D09"/>
    <w:rsid w:val="00C26050"/>
    <w:rsid w:val="00C262D5"/>
    <w:rsid w:val="00C2681F"/>
    <w:rsid w:val="00C27592"/>
    <w:rsid w:val="00C313ED"/>
    <w:rsid w:val="00C3465E"/>
    <w:rsid w:val="00C355C3"/>
    <w:rsid w:val="00C36942"/>
    <w:rsid w:val="00C37531"/>
    <w:rsid w:val="00C375F4"/>
    <w:rsid w:val="00C37635"/>
    <w:rsid w:val="00C37775"/>
    <w:rsid w:val="00C40EC3"/>
    <w:rsid w:val="00C415A4"/>
    <w:rsid w:val="00C4163F"/>
    <w:rsid w:val="00C41CDE"/>
    <w:rsid w:val="00C43946"/>
    <w:rsid w:val="00C44227"/>
    <w:rsid w:val="00C44E9F"/>
    <w:rsid w:val="00C45D61"/>
    <w:rsid w:val="00C46863"/>
    <w:rsid w:val="00C47038"/>
    <w:rsid w:val="00C47AE5"/>
    <w:rsid w:val="00C47E6C"/>
    <w:rsid w:val="00C50077"/>
    <w:rsid w:val="00C5053C"/>
    <w:rsid w:val="00C51128"/>
    <w:rsid w:val="00C5115F"/>
    <w:rsid w:val="00C51F10"/>
    <w:rsid w:val="00C52AF6"/>
    <w:rsid w:val="00C52D20"/>
    <w:rsid w:val="00C53407"/>
    <w:rsid w:val="00C53DD3"/>
    <w:rsid w:val="00C54B8D"/>
    <w:rsid w:val="00C54DFB"/>
    <w:rsid w:val="00C54F58"/>
    <w:rsid w:val="00C55A71"/>
    <w:rsid w:val="00C55DC5"/>
    <w:rsid w:val="00C56A0E"/>
    <w:rsid w:val="00C57233"/>
    <w:rsid w:val="00C625B0"/>
    <w:rsid w:val="00C63181"/>
    <w:rsid w:val="00C63419"/>
    <w:rsid w:val="00C646A0"/>
    <w:rsid w:val="00C649CF"/>
    <w:rsid w:val="00C6580F"/>
    <w:rsid w:val="00C660A7"/>
    <w:rsid w:val="00C70654"/>
    <w:rsid w:val="00C71207"/>
    <w:rsid w:val="00C721CB"/>
    <w:rsid w:val="00C72A1A"/>
    <w:rsid w:val="00C72BD6"/>
    <w:rsid w:val="00C73BA6"/>
    <w:rsid w:val="00C749D3"/>
    <w:rsid w:val="00C759C9"/>
    <w:rsid w:val="00C75F61"/>
    <w:rsid w:val="00C76C2B"/>
    <w:rsid w:val="00C76C88"/>
    <w:rsid w:val="00C76EBA"/>
    <w:rsid w:val="00C80066"/>
    <w:rsid w:val="00C83CFE"/>
    <w:rsid w:val="00C84581"/>
    <w:rsid w:val="00C847B0"/>
    <w:rsid w:val="00C85839"/>
    <w:rsid w:val="00C867FF"/>
    <w:rsid w:val="00C86DF1"/>
    <w:rsid w:val="00C87995"/>
    <w:rsid w:val="00C901D3"/>
    <w:rsid w:val="00C90C73"/>
    <w:rsid w:val="00C911AA"/>
    <w:rsid w:val="00C91584"/>
    <w:rsid w:val="00C91ED3"/>
    <w:rsid w:val="00C93313"/>
    <w:rsid w:val="00C9340A"/>
    <w:rsid w:val="00C93667"/>
    <w:rsid w:val="00C939B9"/>
    <w:rsid w:val="00C93F44"/>
    <w:rsid w:val="00C940EB"/>
    <w:rsid w:val="00C943D9"/>
    <w:rsid w:val="00C94B01"/>
    <w:rsid w:val="00C94D30"/>
    <w:rsid w:val="00C960A3"/>
    <w:rsid w:val="00C96DE1"/>
    <w:rsid w:val="00C97FDF"/>
    <w:rsid w:val="00CA328A"/>
    <w:rsid w:val="00CA3C5F"/>
    <w:rsid w:val="00CA48A1"/>
    <w:rsid w:val="00CB0714"/>
    <w:rsid w:val="00CB1452"/>
    <w:rsid w:val="00CB1475"/>
    <w:rsid w:val="00CB172F"/>
    <w:rsid w:val="00CB2136"/>
    <w:rsid w:val="00CB2F42"/>
    <w:rsid w:val="00CB3648"/>
    <w:rsid w:val="00CB42BC"/>
    <w:rsid w:val="00CB5022"/>
    <w:rsid w:val="00CB50C7"/>
    <w:rsid w:val="00CB574F"/>
    <w:rsid w:val="00CB6194"/>
    <w:rsid w:val="00CB69EA"/>
    <w:rsid w:val="00CB6C68"/>
    <w:rsid w:val="00CB75CB"/>
    <w:rsid w:val="00CB7DAD"/>
    <w:rsid w:val="00CB7E21"/>
    <w:rsid w:val="00CC0352"/>
    <w:rsid w:val="00CC0CBE"/>
    <w:rsid w:val="00CC2412"/>
    <w:rsid w:val="00CC3E72"/>
    <w:rsid w:val="00CC405C"/>
    <w:rsid w:val="00CC47DF"/>
    <w:rsid w:val="00CC5FDB"/>
    <w:rsid w:val="00CC67D2"/>
    <w:rsid w:val="00CC6E05"/>
    <w:rsid w:val="00CC6F23"/>
    <w:rsid w:val="00CC7162"/>
    <w:rsid w:val="00CC736D"/>
    <w:rsid w:val="00CC7C49"/>
    <w:rsid w:val="00CD0259"/>
    <w:rsid w:val="00CD2A8D"/>
    <w:rsid w:val="00CD346E"/>
    <w:rsid w:val="00CD4A7C"/>
    <w:rsid w:val="00CD57D4"/>
    <w:rsid w:val="00CD6156"/>
    <w:rsid w:val="00CD775C"/>
    <w:rsid w:val="00CE07C5"/>
    <w:rsid w:val="00CE0CC7"/>
    <w:rsid w:val="00CE2E30"/>
    <w:rsid w:val="00CE3276"/>
    <w:rsid w:val="00CE52A8"/>
    <w:rsid w:val="00CE53CF"/>
    <w:rsid w:val="00CE5D48"/>
    <w:rsid w:val="00CE5EE7"/>
    <w:rsid w:val="00CE6E52"/>
    <w:rsid w:val="00CE7555"/>
    <w:rsid w:val="00CE7DCC"/>
    <w:rsid w:val="00CF0B9E"/>
    <w:rsid w:val="00CF1019"/>
    <w:rsid w:val="00CF1220"/>
    <w:rsid w:val="00CF2002"/>
    <w:rsid w:val="00CF3221"/>
    <w:rsid w:val="00CF3D09"/>
    <w:rsid w:val="00CF3E38"/>
    <w:rsid w:val="00CF4239"/>
    <w:rsid w:val="00CF4DDB"/>
    <w:rsid w:val="00CF566F"/>
    <w:rsid w:val="00CF747E"/>
    <w:rsid w:val="00CF7B77"/>
    <w:rsid w:val="00CF7CFC"/>
    <w:rsid w:val="00CF7E0E"/>
    <w:rsid w:val="00D0097F"/>
    <w:rsid w:val="00D012DA"/>
    <w:rsid w:val="00D0184A"/>
    <w:rsid w:val="00D029F5"/>
    <w:rsid w:val="00D039F7"/>
    <w:rsid w:val="00D04135"/>
    <w:rsid w:val="00D041AD"/>
    <w:rsid w:val="00D04483"/>
    <w:rsid w:val="00D04E8F"/>
    <w:rsid w:val="00D0527D"/>
    <w:rsid w:val="00D0614C"/>
    <w:rsid w:val="00D07C5A"/>
    <w:rsid w:val="00D1008C"/>
    <w:rsid w:val="00D104E8"/>
    <w:rsid w:val="00D10E0F"/>
    <w:rsid w:val="00D11FEC"/>
    <w:rsid w:val="00D127BF"/>
    <w:rsid w:val="00D12A8C"/>
    <w:rsid w:val="00D12FD0"/>
    <w:rsid w:val="00D1480B"/>
    <w:rsid w:val="00D1695E"/>
    <w:rsid w:val="00D16C84"/>
    <w:rsid w:val="00D1729B"/>
    <w:rsid w:val="00D17DE0"/>
    <w:rsid w:val="00D17F08"/>
    <w:rsid w:val="00D222E8"/>
    <w:rsid w:val="00D23548"/>
    <w:rsid w:val="00D2374E"/>
    <w:rsid w:val="00D2424C"/>
    <w:rsid w:val="00D24D59"/>
    <w:rsid w:val="00D25228"/>
    <w:rsid w:val="00D259AB"/>
    <w:rsid w:val="00D26441"/>
    <w:rsid w:val="00D27222"/>
    <w:rsid w:val="00D2742C"/>
    <w:rsid w:val="00D27773"/>
    <w:rsid w:val="00D30600"/>
    <w:rsid w:val="00D3089C"/>
    <w:rsid w:val="00D308D9"/>
    <w:rsid w:val="00D3118E"/>
    <w:rsid w:val="00D3272B"/>
    <w:rsid w:val="00D327E6"/>
    <w:rsid w:val="00D330D9"/>
    <w:rsid w:val="00D34BCF"/>
    <w:rsid w:val="00D35191"/>
    <w:rsid w:val="00D3654A"/>
    <w:rsid w:val="00D36A89"/>
    <w:rsid w:val="00D37838"/>
    <w:rsid w:val="00D4031A"/>
    <w:rsid w:val="00D407CC"/>
    <w:rsid w:val="00D40E7B"/>
    <w:rsid w:val="00D41C9C"/>
    <w:rsid w:val="00D42797"/>
    <w:rsid w:val="00D42D67"/>
    <w:rsid w:val="00D44BCB"/>
    <w:rsid w:val="00D4553C"/>
    <w:rsid w:val="00D45624"/>
    <w:rsid w:val="00D456FD"/>
    <w:rsid w:val="00D46BD7"/>
    <w:rsid w:val="00D46DDF"/>
    <w:rsid w:val="00D47307"/>
    <w:rsid w:val="00D47661"/>
    <w:rsid w:val="00D50B81"/>
    <w:rsid w:val="00D50F27"/>
    <w:rsid w:val="00D51FEB"/>
    <w:rsid w:val="00D5263B"/>
    <w:rsid w:val="00D52860"/>
    <w:rsid w:val="00D52BFD"/>
    <w:rsid w:val="00D5326B"/>
    <w:rsid w:val="00D54488"/>
    <w:rsid w:val="00D55B89"/>
    <w:rsid w:val="00D567A7"/>
    <w:rsid w:val="00D569E5"/>
    <w:rsid w:val="00D57E83"/>
    <w:rsid w:val="00D57F9D"/>
    <w:rsid w:val="00D6039A"/>
    <w:rsid w:val="00D60E7F"/>
    <w:rsid w:val="00D60EEE"/>
    <w:rsid w:val="00D611B2"/>
    <w:rsid w:val="00D61D82"/>
    <w:rsid w:val="00D626A3"/>
    <w:rsid w:val="00D631CD"/>
    <w:rsid w:val="00D63951"/>
    <w:rsid w:val="00D63A16"/>
    <w:rsid w:val="00D63C95"/>
    <w:rsid w:val="00D642BA"/>
    <w:rsid w:val="00D642FF"/>
    <w:rsid w:val="00D64313"/>
    <w:rsid w:val="00D66360"/>
    <w:rsid w:val="00D666E3"/>
    <w:rsid w:val="00D66DE2"/>
    <w:rsid w:val="00D670BC"/>
    <w:rsid w:val="00D70069"/>
    <w:rsid w:val="00D702FD"/>
    <w:rsid w:val="00D7074D"/>
    <w:rsid w:val="00D714C9"/>
    <w:rsid w:val="00D715F6"/>
    <w:rsid w:val="00D71FAD"/>
    <w:rsid w:val="00D741F4"/>
    <w:rsid w:val="00D74AB9"/>
    <w:rsid w:val="00D74CCE"/>
    <w:rsid w:val="00D759C8"/>
    <w:rsid w:val="00D75C89"/>
    <w:rsid w:val="00D75EC0"/>
    <w:rsid w:val="00D76FBE"/>
    <w:rsid w:val="00D77753"/>
    <w:rsid w:val="00D77A19"/>
    <w:rsid w:val="00D803DB"/>
    <w:rsid w:val="00D818EA"/>
    <w:rsid w:val="00D823ED"/>
    <w:rsid w:val="00D83644"/>
    <w:rsid w:val="00D836BC"/>
    <w:rsid w:val="00D839B7"/>
    <w:rsid w:val="00D83C2C"/>
    <w:rsid w:val="00D83F5A"/>
    <w:rsid w:val="00D84362"/>
    <w:rsid w:val="00D8539E"/>
    <w:rsid w:val="00D855E9"/>
    <w:rsid w:val="00D86FD4"/>
    <w:rsid w:val="00D875D1"/>
    <w:rsid w:val="00D87DB4"/>
    <w:rsid w:val="00D9032F"/>
    <w:rsid w:val="00D90774"/>
    <w:rsid w:val="00D90C91"/>
    <w:rsid w:val="00D91921"/>
    <w:rsid w:val="00D9293F"/>
    <w:rsid w:val="00D93242"/>
    <w:rsid w:val="00D93FA4"/>
    <w:rsid w:val="00D94693"/>
    <w:rsid w:val="00D9471C"/>
    <w:rsid w:val="00D954FE"/>
    <w:rsid w:val="00D95F61"/>
    <w:rsid w:val="00D96014"/>
    <w:rsid w:val="00D962FD"/>
    <w:rsid w:val="00DA0307"/>
    <w:rsid w:val="00DA19D8"/>
    <w:rsid w:val="00DA267F"/>
    <w:rsid w:val="00DA35DB"/>
    <w:rsid w:val="00DA3E2D"/>
    <w:rsid w:val="00DA4289"/>
    <w:rsid w:val="00DA4DB5"/>
    <w:rsid w:val="00DA55CA"/>
    <w:rsid w:val="00DA5DB4"/>
    <w:rsid w:val="00DA5F95"/>
    <w:rsid w:val="00DA66C9"/>
    <w:rsid w:val="00DA6711"/>
    <w:rsid w:val="00DA79FA"/>
    <w:rsid w:val="00DA7D2D"/>
    <w:rsid w:val="00DB00BB"/>
    <w:rsid w:val="00DB04B3"/>
    <w:rsid w:val="00DB19F5"/>
    <w:rsid w:val="00DB1A1F"/>
    <w:rsid w:val="00DB1E86"/>
    <w:rsid w:val="00DB2592"/>
    <w:rsid w:val="00DB265C"/>
    <w:rsid w:val="00DB2907"/>
    <w:rsid w:val="00DB29FC"/>
    <w:rsid w:val="00DB4211"/>
    <w:rsid w:val="00DB49C6"/>
    <w:rsid w:val="00DB4BA5"/>
    <w:rsid w:val="00DB4C21"/>
    <w:rsid w:val="00DB51EF"/>
    <w:rsid w:val="00DB5412"/>
    <w:rsid w:val="00DB580A"/>
    <w:rsid w:val="00DB594F"/>
    <w:rsid w:val="00DB5AF2"/>
    <w:rsid w:val="00DB5C97"/>
    <w:rsid w:val="00DB6895"/>
    <w:rsid w:val="00DB6D04"/>
    <w:rsid w:val="00DB798A"/>
    <w:rsid w:val="00DB7AA0"/>
    <w:rsid w:val="00DC1C8F"/>
    <w:rsid w:val="00DC1D88"/>
    <w:rsid w:val="00DC2196"/>
    <w:rsid w:val="00DC2694"/>
    <w:rsid w:val="00DC556C"/>
    <w:rsid w:val="00DC67AD"/>
    <w:rsid w:val="00DC696B"/>
    <w:rsid w:val="00DC6C90"/>
    <w:rsid w:val="00DC76D4"/>
    <w:rsid w:val="00DC7952"/>
    <w:rsid w:val="00DD0E52"/>
    <w:rsid w:val="00DD1A5B"/>
    <w:rsid w:val="00DD1C19"/>
    <w:rsid w:val="00DD26A7"/>
    <w:rsid w:val="00DD2D2B"/>
    <w:rsid w:val="00DD33C8"/>
    <w:rsid w:val="00DD3C5A"/>
    <w:rsid w:val="00DE02A7"/>
    <w:rsid w:val="00DE1BEA"/>
    <w:rsid w:val="00DE2D98"/>
    <w:rsid w:val="00DE328D"/>
    <w:rsid w:val="00DE3529"/>
    <w:rsid w:val="00DE3ACB"/>
    <w:rsid w:val="00DE48F7"/>
    <w:rsid w:val="00DE5E5F"/>
    <w:rsid w:val="00DE69E1"/>
    <w:rsid w:val="00DE6C4D"/>
    <w:rsid w:val="00DE703B"/>
    <w:rsid w:val="00DF00E1"/>
    <w:rsid w:val="00DF1922"/>
    <w:rsid w:val="00DF1AA7"/>
    <w:rsid w:val="00DF1EA3"/>
    <w:rsid w:val="00DF2F16"/>
    <w:rsid w:val="00DF3059"/>
    <w:rsid w:val="00DF30F9"/>
    <w:rsid w:val="00DF38E2"/>
    <w:rsid w:val="00DF429B"/>
    <w:rsid w:val="00DF46B2"/>
    <w:rsid w:val="00DF509D"/>
    <w:rsid w:val="00DF50D9"/>
    <w:rsid w:val="00DF549A"/>
    <w:rsid w:val="00DF6F0C"/>
    <w:rsid w:val="00DF74D8"/>
    <w:rsid w:val="00DF7894"/>
    <w:rsid w:val="00DF7911"/>
    <w:rsid w:val="00E0105B"/>
    <w:rsid w:val="00E015DA"/>
    <w:rsid w:val="00E02278"/>
    <w:rsid w:val="00E02B22"/>
    <w:rsid w:val="00E02D32"/>
    <w:rsid w:val="00E030F9"/>
    <w:rsid w:val="00E04E75"/>
    <w:rsid w:val="00E056D5"/>
    <w:rsid w:val="00E06B1F"/>
    <w:rsid w:val="00E06DAA"/>
    <w:rsid w:val="00E075F6"/>
    <w:rsid w:val="00E07B00"/>
    <w:rsid w:val="00E07CEA"/>
    <w:rsid w:val="00E10AF1"/>
    <w:rsid w:val="00E11105"/>
    <w:rsid w:val="00E12455"/>
    <w:rsid w:val="00E127A2"/>
    <w:rsid w:val="00E13D58"/>
    <w:rsid w:val="00E1500C"/>
    <w:rsid w:val="00E1593B"/>
    <w:rsid w:val="00E16147"/>
    <w:rsid w:val="00E1639F"/>
    <w:rsid w:val="00E174E5"/>
    <w:rsid w:val="00E201CB"/>
    <w:rsid w:val="00E204AA"/>
    <w:rsid w:val="00E2145A"/>
    <w:rsid w:val="00E2230E"/>
    <w:rsid w:val="00E228AA"/>
    <w:rsid w:val="00E23297"/>
    <w:rsid w:val="00E2355D"/>
    <w:rsid w:val="00E2399A"/>
    <w:rsid w:val="00E25371"/>
    <w:rsid w:val="00E26286"/>
    <w:rsid w:val="00E27A6B"/>
    <w:rsid w:val="00E3041A"/>
    <w:rsid w:val="00E30618"/>
    <w:rsid w:val="00E30B84"/>
    <w:rsid w:val="00E31001"/>
    <w:rsid w:val="00E31332"/>
    <w:rsid w:val="00E31571"/>
    <w:rsid w:val="00E31B9E"/>
    <w:rsid w:val="00E31C90"/>
    <w:rsid w:val="00E328EB"/>
    <w:rsid w:val="00E3300F"/>
    <w:rsid w:val="00E3413A"/>
    <w:rsid w:val="00E3571D"/>
    <w:rsid w:val="00E359AE"/>
    <w:rsid w:val="00E35A75"/>
    <w:rsid w:val="00E35E76"/>
    <w:rsid w:val="00E35F31"/>
    <w:rsid w:val="00E36771"/>
    <w:rsid w:val="00E36E53"/>
    <w:rsid w:val="00E4015F"/>
    <w:rsid w:val="00E40908"/>
    <w:rsid w:val="00E418A6"/>
    <w:rsid w:val="00E42175"/>
    <w:rsid w:val="00E42670"/>
    <w:rsid w:val="00E42B42"/>
    <w:rsid w:val="00E430BB"/>
    <w:rsid w:val="00E437F9"/>
    <w:rsid w:val="00E43B88"/>
    <w:rsid w:val="00E440F4"/>
    <w:rsid w:val="00E451A3"/>
    <w:rsid w:val="00E45726"/>
    <w:rsid w:val="00E469D3"/>
    <w:rsid w:val="00E46CDC"/>
    <w:rsid w:val="00E46D68"/>
    <w:rsid w:val="00E50034"/>
    <w:rsid w:val="00E51468"/>
    <w:rsid w:val="00E519A0"/>
    <w:rsid w:val="00E51D3F"/>
    <w:rsid w:val="00E51F05"/>
    <w:rsid w:val="00E52A64"/>
    <w:rsid w:val="00E5402B"/>
    <w:rsid w:val="00E540FB"/>
    <w:rsid w:val="00E544AC"/>
    <w:rsid w:val="00E544F1"/>
    <w:rsid w:val="00E54BD8"/>
    <w:rsid w:val="00E56EC6"/>
    <w:rsid w:val="00E57494"/>
    <w:rsid w:val="00E57CE6"/>
    <w:rsid w:val="00E60349"/>
    <w:rsid w:val="00E63C2A"/>
    <w:rsid w:val="00E64446"/>
    <w:rsid w:val="00E652F6"/>
    <w:rsid w:val="00E6540C"/>
    <w:rsid w:val="00E6585A"/>
    <w:rsid w:val="00E65A4F"/>
    <w:rsid w:val="00E660C5"/>
    <w:rsid w:val="00E662CB"/>
    <w:rsid w:val="00E67EA2"/>
    <w:rsid w:val="00E70243"/>
    <w:rsid w:val="00E70946"/>
    <w:rsid w:val="00E70B5F"/>
    <w:rsid w:val="00E70D59"/>
    <w:rsid w:val="00E715F7"/>
    <w:rsid w:val="00E721CE"/>
    <w:rsid w:val="00E7324F"/>
    <w:rsid w:val="00E739BC"/>
    <w:rsid w:val="00E75F4E"/>
    <w:rsid w:val="00E7725A"/>
    <w:rsid w:val="00E7732C"/>
    <w:rsid w:val="00E77AFA"/>
    <w:rsid w:val="00E77BC9"/>
    <w:rsid w:val="00E80175"/>
    <w:rsid w:val="00E804A6"/>
    <w:rsid w:val="00E813D2"/>
    <w:rsid w:val="00E82551"/>
    <w:rsid w:val="00E82806"/>
    <w:rsid w:val="00E8290D"/>
    <w:rsid w:val="00E83E75"/>
    <w:rsid w:val="00E85A34"/>
    <w:rsid w:val="00E8622B"/>
    <w:rsid w:val="00E8647F"/>
    <w:rsid w:val="00E8750E"/>
    <w:rsid w:val="00E875C9"/>
    <w:rsid w:val="00E87F33"/>
    <w:rsid w:val="00E90093"/>
    <w:rsid w:val="00E9064C"/>
    <w:rsid w:val="00E915F8"/>
    <w:rsid w:val="00E9187E"/>
    <w:rsid w:val="00E91FB6"/>
    <w:rsid w:val="00E923CD"/>
    <w:rsid w:val="00E9246D"/>
    <w:rsid w:val="00E95347"/>
    <w:rsid w:val="00E95B25"/>
    <w:rsid w:val="00EA0037"/>
    <w:rsid w:val="00EA0890"/>
    <w:rsid w:val="00EA0D93"/>
    <w:rsid w:val="00EA0FE7"/>
    <w:rsid w:val="00EA3890"/>
    <w:rsid w:val="00EA4CA2"/>
    <w:rsid w:val="00EA4FF6"/>
    <w:rsid w:val="00EA5A26"/>
    <w:rsid w:val="00EA5CEE"/>
    <w:rsid w:val="00EA6901"/>
    <w:rsid w:val="00EA7A2F"/>
    <w:rsid w:val="00EB0399"/>
    <w:rsid w:val="00EB03DC"/>
    <w:rsid w:val="00EB0518"/>
    <w:rsid w:val="00EB0C43"/>
    <w:rsid w:val="00EB2960"/>
    <w:rsid w:val="00EB2D51"/>
    <w:rsid w:val="00EB4AB5"/>
    <w:rsid w:val="00EB4BEE"/>
    <w:rsid w:val="00EB5024"/>
    <w:rsid w:val="00EB5244"/>
    <w:rsid w:val="00EB54DA"/>
    <w:rsid w:val="00EB643E"/>
    <w:rsid w:val="00EB688F"/>
    <w:rsid w:val="00EB7EE1"/>
    <w:rsid w:val="00EC061E"/>
    <w:rsid w:val="00EC0DA3"/>
    <w:rsid w:val="00EC129C"/>
    <w:rsid w:val="00EC16E9"/>
    <w:rsid w:val="00EC1B7F"/>
    <w:rsid w:val="00EC24DC"/>
    <w:rsid w:val="00EC2B9C"/>
    <w:rsid w:val="00EC34FF"/>
    <w:rsid w:val="00EC5657"/>
    <w:rsid w:val="00EC6B3B"/>
    <w:rsid w:val="00EC7379"/>
    <w:rsid w:val="00EC77FA"/>
    <w:rsid w:val="00ED057B"/>
    <w:rsid w:val="00ED05FB"/>
    <w:rsid w:val="00ED1926"/>
    <w:rsid w:val="00ED2661"/>
    <w:rsid w:val="00ED366A"/>
    <w:rsid w:val="00ED368B"/>
    <w:rsid w:val="00ED3FCA"/>
    <w:rsid w:val="00ED42CC"/>
    <w:rsid w:val="00ED4646"/>
    <w:rsid w:val="00ED46E9"/>
    <w:rsid w:val="00ED50D5"/>
    <w:rsid w:val="00ED567E"/>
    <w:rsid w:val="00ED579C"/>
    <w:rsid w:val="00ED5FFE"/>
    <w:rsid w:val="00ED6BDC"/>
    <w:rsid w:val="00ED783C"/>
    <w:rsid w:val="00EE0004"/>
    <w:rsid w:val="00EE0312"/>
    <w:rsid w:val="00EE0837"/>
    <w:rsid w:val="00EE09AC"/>
    <w:rsid w:val="00EE0BCD"/>
    <w:rsid w:val="00EE0F00"/>
    <w:rsid w:val="00EE2063"/>
    <w:rsid w:val="00EE2B37"/>
    <w:rsid w:val="00EE3665"/>
    <w:rsid w:val="00EE378E"/>
    <w:rsid w:val="00EE48FE"/>
    <w:rsid w:val="00EE4A04"/>
    <w:rsid w:val="00EE4D5B"/>
    <w:rsid w:val="00EE55AF"/>
    <w:rsid w:val="00EE5910"/>
    <w:rsid w:val="00EE6AED"/>
    <w:rsid w:val="00EE7D73"/>
    <w:rsid w:val="00EF3172"/>
    <w:rsid w:val="00EF3275"/>
    <w:rsid w:val="00EF36CA"/>
    <w:rsid w:val="00EF37E8"/>
    <w:rsid w:val="00EF3E3E"/>
    <w:rsid w:val="00EF4373"/>
    <w:rsid w:val="00EF448F"/>
    <w:rsid w:val="00EF45E9"/>
    <w:rsid w:val="00EF4678"/>
    <w:rsid w:val="00EF4CB1"/>
    <w:rsid w:val="00EF4F52"/>
    <w:rsid w:val="00EF523D"/>
    <w:rsid w:val="00EF6A7F"/>
    <w:rsid w:val="00EF6B78"/>
    <w:rsid w:val="00EF6DDD"/>
    <w:rsid w:val="00EF787E"/>
    <w:rsid w:val="00EF7A8D"/>
    <w:rsid w:val="00F00CE0"/>
    <w:rsid w:val="00F00E52"/>
    <w:rsid w:val="00F01276"/>
    <w:rsid w:val="00F0181A"/>
    <w:rsid w:val="00F024B9"/>
    <w:rsid w:val="00F03B84"/>
    <w:rsid w:val="00F03D94"/>
    <w:rsid w:val="00F0460E"/>
    <w:rsid w:val="00F047CA"/>
    <w:rsid w:val="00F04A17"/>
    <w:rsid w:val="00F0555E"/>
    <w:rsid w:val="00F05635"/>
    <w:rsid w:val="00F06205"/>
    <w:rsid w:val="00F06A94"/>
    <w:rsid w:val="00F06C98"/>
    <w:rsid w:val="00F070FF"/>
    <w:rsid w:val="00F07393"/>
    <w:rsid w:val="00F1032C"/>
    <w:rsid w:val="00F10A86"/>
    <w:rsid w:val="00F111CB"/>
    <w:rsid w:val="00F114BA"/>
    <w:rsid w:val="00F11FA8"/>
    <w:rsid w:val="00F122F2"/>
    <w:rsid w:val="00F127D7"/>
    <w:rsid w:val="00F129A9"/>
    <w:rsid w:val="00F12F4C"/>
    <w:rsid w:val="00F1328B"/>
    <w:rsid w:val="00F1453B"/>
    <w:rsid w:val="00F14808"/>
    <w:rsid w:val="00F1491F"/>
    <w:rsid w:val="00F1676E"/>
    <w:rsid w:val="00F167A0"/>
    <w:rsid w:val="00F16CC0"/>
    <w:rsid w:val="00F20F6B"/>
    <w:rsid w:val="00F2102F"/>
    <w:rsid w:val="00F2127E"/>
    <w:rsid w:val="00F233B9"/>
    <w:rsid w:val="00F23DF8"/>
    <w:rsid w:val="00F24971"/>
    <w:rsid w:val="00F259B7"/>
    <w:rsid w:val="00F25BDD"/>
    <w:rsid w:val="00F26B4E"/>
    <w:rsid w:val="00F26BEC"/>
    <w:rsid w:val="00F26DAB"/>
    <w:rsid w:val="00F270D6"/>
    <w:rsid w:val="00F277B7"/>
    <w:rsid w:val="00F27BA5"/>
    <w:rsid w:val="00F305A9"/>
    <w:rsid w:val="00F31E5B"/>
    <w:rsid w:val="00F337CF"/>
    <w:rsid w:val="00F33AFC"/>
    <w:rsid w:val="00F33DC4"/>
    <w:rsid w:val="00F34200"/>
    <w:rsid w:val="00F348C5"/>
    <w:rsid w:val="00F34E20"/>
    <w:rsid w:val="00F3519A"/>
    <w:rsid w:val="00F35BAC"/>
    <w:rsid w:val="00F37E66"/>
    <w:rsid w:val="00F40BBB"/>
    <w:rsid w:val="00F427C2"/>
    <w:rsid w:val="00F43299"/>
    <w:rsid w:val="00F44268"/>
    <w:rsid w:val="00F445A3"/>
    <w:rsid w:val="00F44DBD"/>
    <w:rsid w:val="00F45153"/>
    <w:rsid w:val="00F4531B"/>
    <w:rsid w:val="00F45FB2"/>
    <w:rsid w:val="00F46F50"/>
    <w:rsid w:val="00F478CD"/>
    <w:rsid w:val="00F47965"/>
    <w:rsid w:val="00F47CCB"/>
    <w:rsid w:val="00F5049D"/>
    <w:rsid w:val="00F512E6"/>
    <w:rsid w:val="00F51CE8"/>
    <w:rsid w:val="00F51E7E"/>
    <w:rsid w:val="00F5251F"/>
    <w:rsid w:val="00F52DEE"/>
    <w:rsid w:val="00F52F7F"/>
    <w:rsid w:val="00F52FB2"/>
    <w:rsid w:val="00F53325"/>
    <w:rsid w:val="00F53407"/>
    <w:rsid w:val="00F541DC"/>
    <w:rsid w:val="00F54580"/>
    <w:rsid w:val="00F54AEC"/>
    <w:rsid w:val="00F56869"/>
    <w:rsid w:val="00F57613"/>
    <w:rsid w:val="00F60B32"/>
    <w:rsid w:val="00F60D81"/>
    <w:rsid w:val="00F61B49"/>
    <w:rsid w:val="00F61E33"/>
    <w:rsid w:val="00F62661"/>
    <w:rsid w:val="00F62ADF"/>
    <w:rsid w:val="00F62C05"/>
    <w:rsid w:val="00F63234"/>
    <w:rsid w:val="00F63AF0"/>
    <w:rsid w:val="00F6436B"/>
    <w:rsid w:val="00F64EB6"/>
    <w:rsid w:val="00F64ED9"/>
    <w:rsid w:val="00F65C4C"/>
    <w:rsid w:val="00F668B9"/>
    <w:rsid w:val="00F67EDE"/>
    <w:rsid w:val="00F704A1"/>
    <w:rsid w:val="00F7178E"/>
    <w:rsid w:val="00F71EAD"/>
    <w:rsid w:val="00F71F06"/>
    <w:rsid w:val="00F72440"/>
    <w:rsid w:val="00F724FC"/>
    <w:rsid w:val="00F72F7F"/>
    <w:rsid w:val="00F740CE"/>
    <w:rsid w:val="00F74185"/>
    <w:rsid w:val="00F74BEC"/>
    <w:rsid w:val="00F756E0"/>
    <w:rsid w:val="00F75AF4"/>
    <w:rsid w:val="00F75E3F"/>
    <w:rsid w:val="00F765F4"/>
    <w:rsid w:val="00F76622"/>
    <w:rsid w:val="00F768F0"/>
    <w:rsid w:val="00F772DB"/>
    <w:rsid w:val="00F801D9"/>
    <w:rsid w:val="00F80756"/>
    <w:rsid w:val="00F80FB0"/>
    <w:rsid w:val="00F818B0"/>
    <w:rsid w:val="00F827E4"/>
    <w:rsid w:val="00F83E45"/>
    <w:rsid w:val="00F86343"/>
    <w:rsid w:val="00F86750"/>
    <w:rsid w:val="00F86C56"/>
    <w:rsid w:val="00F86CF6"/>
    <w:rsid w:val="00F903A3"/>
    <w:rsid w:val="00F90408"/>
    <w:rsid w:val="00F921E9"/>
    <w:rsid w:val="00F92A3A"/>
    <w:rsid w:val="00F954EC"/>
    <w:rsid w:val="00F95D9F"/>
    <w:rsid w:val="00F96D19"/>
    <w:rsid w:val="00F9756C"/>
    <w:rsid w:val="00F9790D"/>
    <w:rsid w:val="00FA086E"/>
    <w:rsid w:val="00FA2349"/>
    <w:rsid w:val="00FA307F"/>
    <w:rsid w:val="00FA3C6C"/>
    <w:rsid w:val="00FA4B7D"/>
    <w:rsid w:val="00FA4D6E"/>
    <w:rsid w:val="00FA5430"/>
    <w:rsid w:val="00FA5548"/>
    <w:rsid w:val="00FA5A37"/>
    <w:rsid w:val="00FA5BA4"/>
    <w:rsid w:val="00FA5F0F"/>
    <w:rsid w:val="00FA613D"/>
    <w:rsid w:val="00FA6F91"/>
    <w:rsid w:val="00FA7139"/>
    <w:rsid w:val="00FA7556"/>
    <w:rsid w:val="00FA76EB"/>
    <w:rsid w:val="00FA7AF2"/>
    <w:rsid w:val="00FB26EE"/>
    <w:rsid w:val="00FB2772"/>
    <w:rsid w:val="00FB3E85"/>
    <w:rsid w:val="00FB453E"/>
    <w:rsid w:val="00FB6100"/>
    <w:rsid w:val="00FB64C4"/>
    <w:rsid w:val="00FB6715"/>
    <w:rsid w:val="00FB687C"/>
    <w:rsid w:val="00FB7CF5"/>
    <w:rsid w:val="00FC076F"/>
    <w:rsid w:val="00FC0818"/>
    <w:rsid w:val="00FC1094"/>
    <w:rsid w:val="00FC1E20"/>
    <w:rsid w:val="00FC211E"/>
    <w:rsid w:val="00FC47DF"/>
    <w:rsid w:val="00FC4DA9"/>
    <w:rsid w:val="00FC5201"/>
    <w:rsid w:val="00FC5584"/>
    <w:rsid w:val="00FC60BE"/>
    <w:rsid w:val="00FC73CE"/>
    <w:rsid w:val="00FD02F0"/>
    <w:rsid w:val="00FD0767"/>
    <w:rsid w:val="00FD0837"/>
    <w:rsid w:val="00FD0CE0"/>
    <w:rsid w:val="00FD11F9"/>
    <w:rsid w:val="00FD1BAD"/>
    <w:rsid w:val="00FD1EDC"/>
    <w:rsid w:val="00FD25A8"/>
    <w:rsid w:val="00FD2AB0"/>
    <w:rsid w:val="00FD2DBA"/>
    <w:rsid w:val="00FD430F"/>
    <w:rsid w:val="00FD43E2"/>
    <w:rsid w:val="00FD48DB"/>
    <w:rsid w:val="00FD49BA"/>
    <w:rsid w:val="00FD4D06"/>
    <w:rsid w:val="00FD51BF"/>
    <w:rsid w:val="00FD544F"/>
    <w:rsid w:val="00FD563B"/>
    <w:rsid w:val="00FD6A97"/>
    <w:rsid w:val="00FD70E8"/>
    <w:rsid w:val="00FD735E"/>
    <w:rsid w:val="00FE016A"/>
    <w:rsid w:val="00FE076D"/>
    <w:rsid w:val="00FE0B3D"/>
    <w:rsid w:val="00FE233D"/>
    <w:rsid w:val="00FE2567"/>
    <w:rsid w:val="00FE4A8C"/>
    <w:rsid w:val="00FE57C3"/>
    <w:rsid w:val="00FE65E9"/>
    <w:rsid w:val="00FE7145"/>
    <w:rsid w:val="00FF144D"/>
    <w:rsid w:val="00FF157E"/>
    <w:rsid w:val="00FF18D9"/>
    <w:rsid w:val="00FF21F7"/>
    <w:rsid w:val="00FF2434"/>
    <w:rsid w:val="00FF2947"/>
    <w:rsid w:val="00FF2C41"/>
    <w:rsid w:val="00FF320C"/>
    <w:rsid w:val="00FF4017"/>
    <w:rsid w:val="00FF4152"/>
    <w:rsid w:val="00FF5845"/>
    <w:rsid w:val="00FF6019"/>
    <w:rsid w:val="00FF62D8"/>
    <w:rsid w:val="00FF634D"/>
    <w:rsid w:val="00FF7377"/>
    <w:rsid w:val="00FF75C1"/>
    <w:rsid w:val="00FF765B"/>
    <w:rsid w:val="00FF7E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line number" w:uiPriority="0"/>
    <w:lsdException w:name="page number" w:uiPriority="0"/>
    <w:lsdException w:name="List" w:uiPriority="0"/>
    <w:lsdException w:name="List Bullet 4"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35C6"/>
    <w:rPr>
      <w:rFonts w:ascii="Times New Roman" w:eastAsia="Times New Roman" w:hAnsi="Times New Roman"/>
    </w:rPr>
  </w:style>
  <w:style w:type="paragraph" w:styleId="10">
    <w:name w:val="heading 1"/>
    <w:basedOn w:val="a"/>
    <w:next w:val="a"/>
    <w:link w:val="11"/>
    <w:qFormat/>
    <w:rsid w:val="004F2FF9"/>
    <w:pPr>
      <w:keepNext/>
      <w:keepLines/>
      <w:spacing w:before="480"/>
      <w:outlineLvl w:val="0"/>
    </w:pPr>
    <w:rPr>
      <w:rFonts w:ascii="Cambria" w:hAnsi="Cambria"/>
      <w:b/>
      <w:bCs/>
      <w:color w:val="365F91"/>
      <w:sz w:val="28"/>
      <w:szCs w:val="28"/>
    </w:rPr>
  </w:style>
  <w:style w:type="paragraph" w:styleId="2">
    <w:name w:val="heading 2"/>
    <w:basedOn w:val="a"/>
    <w:next w:val="a"/>
    <w:link w:val="20"/>
    <w:unhideWhenUsed/>
    <w:qFormat/>
    <w:rsid w:val="004F2FF9"/>
    <w:pPr>
      <w:keepNext/>
      <w:keepLines/>
      <w:spacing w:before="200"/>
      <w:outlineLvl w:val="1"/>
    </w:pPr>
    <w:rPr>
      <w:rFonts w:ascii="Cambria" w:hAnsi="Cambria"/>
      <w:b/>
      <w:bCs/>
      <w:color w:val="4F81BD"/>
      <w:sz w:val="26"/>
      <w:szCs w:val="26"/>
    </w:rPr>
  </w:style>
  <w:style w:type="paragraph" w:styleId="3">
    <w:name w:val="heading 3"/>
    <w:basedOn w:val="a"/>
    <w:next w:val="a"/>
    <w:link w:val="30"/>
    <w:unhideWhenUsed/>
    <w:qFormat/>
    <w:rsid w:val="004F2FF9"/>
    <w:pPr>
      <w:keepNext/>
      <w:keepLines/>
      <w:spacing w:before="200"/>
      <w:outlineLvl w:val="2"/>
    </w:pPr>
    <w:rPr>
      <w:rFonts w:ascii="Cambria" w:hAnsi="Cambria"/>
      <w:b/>
      <w:bCs/>
      <w:color w:val="4F81BD"/>
    </w:rPr>
  </w:style>
  <w:style w:type="paragraph" w:styleId="40">
    <w:name w:val="heading 4"/>
    <w:basedOn w:val="a"/>
    <w:next w:val="a"/>
    <w:link w:val="41"/>
    <w:qFormat/>
    <w:rsid w:val="000D3BB3"/>
    <w:pPr>
      <w:keepNext/>
      <w:keepLines/>
      <w:widowControl w:val="0"/>
      <w:suppressAutoHyphens/>
      <w:overflowPunct w:val="0"/>
      <w:autoSpaceDE w:val="0"/>
      <w:autoSpaceDN w:val="0"/>
      <w:adjustRightInd w:val="0"/>
      <w:spacing w:line="320" w:lineRule="exact"/>
      <w:ind w:firstLine="567"/>
      <w:jc w:val="center"/>
      <w:outlineLvl w:val="3"/>
    </w:pPr>
    <w:rPr>
      <w:rFonts w:eastAsia="Arial Unicode MS"/>
      <w:sz w:val="24"/>
      <w:szCs w:val="24"/>
    </w:rPr>
  </w:style>
  <w:style w:type="paragraph" w:styleId="5">
    <w:name w:val="heading 5"/>
    <w:basedOn w:val="a"/>
    <w:next w:val="a"/>
    <w:link w:val="50"/>
    <w:unhideWhenUsed/>
    <w:qFormat/>
    <w:rsid w:val="00715706"/>
    <w:pPr>
      <w:spacing w:before="240" w:after="60"/>
      <w:outlineLvl w:val="4"/>
    </w:pPr>
    <w:rPr>
      <w:rFonts w:ascii="Calibri" w:hAnsi="Calibri"/>
      <w:b/>
      <w:bCs/>
      <w:i/>
      <w:iCs/>
      <w:sz w:val="26"/>
      <w:szCs w:val="26"/>
    </w:rPr>
  </w:style>
  <w:style w:type="paragraph" w:styleId="6">
    <w:name w:val="heading 6"/>
    <w:basedOn w:val="a"/>
    <w:next w:val="a"/>
    <w:link w:val="60"/>
    <w:qFormat/>
    <w:rsid w:val="000D3BB3"/>
    <w:pPr>
      <w:keepNext/>
      <w:keepLines/>
      <w:widowControl w:val="0"/>
      <w:pBdr>
        <w:top w:val="double" w:sz="1" w:space="1" w:color="000000"/>
        <w:left w:val="double" w:sz="1" w:space="4" w:color="000000"/>
        <w:bottom w:val="double" w:sz="1" w:space="1" w:color="000000"/>
        <w:right w:val="double" w:sz="1" w:space="4" w:color="000000"/>
      </w:pBdr>
      <w:suppressAutoHyphens/>
      <w:overflowPunct w:val="0"/>
      <w:autoSpaceDE w:val="0"/>
      <w:autoSpaceDN w:val="0"/>
      <w:adjustRightInd w:val="0"/>
      <w:spacing w:line="360" w:lineRule="auto"/>
      <w:ind w:firstLine="567"/>
      <w:jc w:val="both"/>
      <w:outlineLvl w:val="5"/>
    </w:pPr>
    <w:rPr>
      <w:rFonts w:eastAsia="Arial Unicode MS"/>
      <w:b/>
      <w:sz w:val="28"/>
      <w:szCs w:val="24"/>
    </w:rPr>
  </w:style>
  <w:style w:type="paragraph" w:styleId="7">
    <w:name w:val="heading 7"/>
    <w:basedOn w:val="a"/>
    <w:next w:val="a"/>
    <w:link w:val="70"/>
    <w:qFormat/>
    <w:rsid w:val="000D3BB3"/>
    <w:pPr>
      <w:keepNext/>
      <w:keepLines/>
      <w:overflowPunct w:val="0"/>
      <w:autoSpaceDE w:val="0"/>
      <w:autoSpaceDN w:val="0"/>
      <w:adjustRightInd w:val="0"/>
      <w:spacing w:line="320" w:lineRule="exact"/>
      <w:ind w:firstLine="720"/>
      <w:jc w:val="center"/>
      <w:outlineLvl w:val="6"/>
    </w:pPr>
    <w:rPr>
      <w:b/>
      <w:sz w:val="23"/>
      <w:u w:val="single"/>
    </w:rPr>
  </w:style>
  <w:style w:type="paragraph" w:styleId="8">
    <w:name w:val="heading 8"/>
    <w:basedOn w:val="a"/>
    <w:next w:val="a"/>
    <w:link w:val="80"/>
    <w:qFormat/>
    <w:rsid w:val="000D3BB3"/>
    <w:pPr>
      <w:keepLines/>
      <w:overflowPunct w:val="0"/>
      <w:autoSpaceDE w:val="0"/>
      <w:autoSpaceDN w:val="0"/>
      <w:adjustRightInd w:val="0"/>
      <w:spacing w:before="240" w:after="60" w:line="320" w:lineRule="exact"/>
      <w:ind w:firstLine="567"/>
      <w:jc w:val="both"/>
      <w:outlineLvl w:val="7"/>
    </w:pPr>
    <w:rPr>
      <w:i/>
      <w:iCs/>
      <w:sz w:val="24"/>
      <w:szCs w:val="24"/>
    </w:rPr>
  </w:style>
  <w:style w:type="paragraph" w:styleId="9">
    <w:name w:val="heading 9"/>
    <w:basedOn w:val="a"/>
    <w:next w:val="a"/>
    <w:link w:val="90"/>
    <w:qFormat/>
    <w:rsid w:val="000D3BB3"/>
    <w:pPr>
      <w:keepLines/>
      <w:overflowPunct w:val="0"/>
      <w:autoSpaceDE w:val="0"/>
      <w:autoSpaceDN w:val="0"/>
      <w:adjustRightInd w:val="0"/>
      <w:spacing w:before="240" w:after="60" w:line="320" w:lineRule="exact"/>
      <w:ind w:firstLine="567"/>
      <w:jc w:val="both"/>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aliases w:val=" Знак"/>
    <w:basedOn w:val="a"/>
    <w:link w:val="a4"/>
    <w:uiPriority w:val="99"/>
    <w:rsid w:val="00BD6574"/>
    <w:pPr>
      <w:tabs>
        <w:tab w:val="center" w:pos="4677"/>
        <w:tab w:val="right" w:pos="9355"/>
      </w:tabs>
    </w:pPr>
  </w:style>
  <w:style w:type="character" w:customStyle="1" w:styleId="a4">
    <w:name w:val="Нижний колонтитул Знак"/>
    <w:aliases w:val=" Знак Знак"/>
    <w:link w:val="a3"/>
    <w:uiPriority w:val="99"/>
    <w:rsid w:val="00BD6574"/>
    <w:rPr>
      <w:rFonts w:ascii="Times New Roman" w:eastAsia="Times New Roman" w:hAnsi="Times New Roman" w:cs="Times New Roman"/>
      <w:sz w:val="20"/>
      <w:szCs w:val="20"/>
      <w:lang w:eastAsia="ru-RU"/>
    </w:rPr>
  </w:style>
  <w:style w:type="paragraph" w:styleId="12">
    <w:name w:val="toc 1"/>
    <w:aliases w:val="фр"/>
    <w:basedOn w:val="a"/>
    <w:next w:val="a"/>
    <w:autoRedefine/>
    <w:uiPriority w:val="39"/>
    <w:qFormat/>
    <w:rsid w:val="00526EEA"/>
    <w:pPr>
      <w:tabs>
        <w:tab w:val="right" w:leader="dot" w:pos="9356"/>
      </w:tabs>
      <w:spacing w:line="360" w:lineRule="auto"/>
      <w:ind w:right="283"/>
      <w:jc w:val="both"/>
      <w:outlineLvl w:val="1"/>
    </w:pPr>
    <w:rPr>
      <w:rFonts w:cs="Arial"/>
      <w:b/>
      <w:bCs/>
      <w:caps/>
      <w:noProof/>
      <w:sz w:val="24"/>
      <w:szCs w:val="24"/>
      <w:lang w:val="en-US" w:eastAsia="en-US" w:bidi="en-US"/>
    </w:rPr>
  </w:style>
  <w:style w:type="character" w:styleId="a5">
    <w:name w:val="page number"/>
    <w:basedOn w:val="a0"/>
    <w:rsid w:val="00BD6574"/>
  </w:style>
  <w:style w:type="paragraph" w:styleId="a6">
    <w:name w:val="List Paragraph"/>
    <w:basedOn w:val="a"/>
    <w:link w:val="a7"/>
    <w:uiPriority w:val="34"/>
    <w:qFormat/>
    <w:rsid w:val="00BD6574"/>
    <w:pPr>
      <w:ind w:left="720"/>
      <w:contextualSpacing/>
    </w:pPr>
    <w:rPr>
      <w:sz w:val="24"/>
      <w:szCs w:val="24"/>
      <w:lang w:val="en-US" w:bidi="en-US"/>
    </w:rPr>
  </w:style>
  <w:style w:type="paragraph" w:styleId="a8">
    <w:name w:val="header"/>
    <w:aliases w:val="??????? ??????????,ВерхКолонтитул Знак,ВерхКолонтитул"/>
    <w:basedOn w:val="a"/>
    <w:link w:val="a9"/>
    <w:uiPriority w:val="99"/>
    <w:rsid w:val="00BD6574"/>
    <w:pPr>
      <w:tabs>
        <w:tab w:val="center" w:pos="4677"/>
        <w:tab w:val="right" w:pos="9355"/>
      </w:tabs>
    </w:pPr>
  </w:style>
  <w:style w:type="character" w:customStyle="1" w:styleId="a9">
    <w:name w:val="Верхний колонтитул Знак"/>
    <w:aliases w:val="??????? ?????????? Знак,ВерхКолонтитул Знак Знак,ВерхКолонтитул Знак1"/>
    <w:link w:val="a8"/>
    <w:uiPriority w:val="99"/>
    <w:rsid w:val="00BD6574"/>
    <w:rPr>
      <w:rFonts w:ascii="Times New Roman" w:eastAsia="Times New Roman" w:hAnsi="Times New Roman" w:cs="Times New Roman"/>
      <w:sz w:val="20"/>
      <w:szCs w:val="20"/>
      <w:lang w:eastAsia="ru-RU"/>
    </w:rPr>
  </w:style>
  <w:style w:type="paragraph" w:customStyle="1" w:styleId="aa">
    <w:name w:val="Нормальный (таблица)"/>
    <w:basedOn w:val="a"/>
    <w:next w:val="a"/>
    <w:uiPriority w:val="99"/>
    <w:rsid w:val="00BD6574"/>
    <w:pPr>
      <w:widowControl w:val="0"/>
      <w:autoSpaceDE w:val="0"/>
      <w:autoSpaceDN w:val="0"/>
      <w:adjustRightInd w:val="0"/>
      <w:jc w:val="both"/>
    </w:pPr>
    <w:rPr>
      <w:rFonts w:ascii="Arial" w:hAnsi="Arial"/>
      <w:sz w:val="24"/>
      <w:szCs w:val="24"/>
    </w:rPr>
  </w:style>
  <w:style w:type="character" w:customStyle="1" w:styleId="a7">
    <w:name w:val="Абзац списка Знак"/>
    <w:link w:val="a6"/>
    <w:uiPriority w:val="34"/>
    <w:rsid w:val="00BD6574"/>
    <w:rPr>
      <w:rFonts w:ascii="Times New Roman" w:eastAsia="Times New Roman" w:hAnsi="Times New Roman" w:cs="Times New Roman"/>
      <w:sz w:val="24"/>
      <w:szCs w:val="24"/>
      <w:lang w:val="en-US" w:bidi="en-US"/>
    </w:rPr>
  </w:style>
  <w:style w:type="paragraph" w:styleId="ab">
    <w:name w:val="Balloon Text"/>
    <w:basedOn w:val="a"/>
    <w:link w:val="ac"/>
    <w:unhideWhenUsed/>
    <w:rsid w:val="00BD6574"/>
    <w:rPr>
      <w:rFonts w:ascii="Tahoma" w:hAnsi="Tahoma"/>
      <w:sz w:val="16"/>
      <w:szCs w:val="16"/>
    </w:rPr>
  </w:style>
  <w:style w:type="character" w:customStyle="1" w:styleId="ac">
    <w:name w:val="Текст выноски Знак"/>
    <w:link w:val="ab"/>
    <w:rsid w:val="00BD6574"/>
    <w:rPr>
      <w:rFonts w:ascii="Tahoma" w:eastAsia="Times New Roman" w:hAnsi="Tahoma" w:cs="Tahoma"/>
      <w:sz w:val="16"/>
      <w:szCs w:val="16"/>
      <w:lang w:eastAsia="ru-RU"/>
    </w:rPr>
  </w:style>
  <w:style w:type="paragraph" w:styleId="ad">
    <w:name w:val="Document Map"/>
    <w:basedOn w:val="a"/>
    <w:link w:val="ae"/>
    <w:uiPriority w:val="99"/>
    <w:semiHidden/>
    <w:unhideWhenUsed/>
    <w:rsid w:val="00BD6574"/>
    <w:rPr>
      <w:rFonts w:ascii="Tahoma" w:hAnsi="Tahoma"/>
      <w:sz w:val="16"/>
      <w:szCs w:val="16"/>
    </w:rPr>
  </w:style>
  <w:style w:type="character" w:customStyle="1" w:styleId="ae">
    <w:name w:val="Схема документа Знак"/>
    <w:link w:val="ad"/>
    <w:uiPriority w:val="99"/>
    <w:semiHidden/>
    <w:rsid w:val="00BD6574"/>
    <w:rPr>
      <w:rFonts w:ascii="Tahoma" w:eastAsia="Times New Roman" w:hAnsi="Tahoma" w:cs="Tahoma"/>
      <w:sz w:val="16"/>
      <w:szCs w:val="16"/>
      <w:lang w:eastAsia="ru-RU"/>
    </w:rPr>
  </w:style>
  <w:style w:type="paragraph" w:styleId="22">
    <w:name w:val="toc 2"/>
    <w:basedOn w:val="a"/>
    <w:next w:val="a"/>
    <w:autoRedefine/>
    <w:uiPriority w:val="39"/>
    <w:rsid w:val="00404025"/>
    <w:pPr>
      <w:tabs>
        <w:tab w:val="right" w:leader="dot" w:pos="9345"/>
      </w:tabs>
      <w:ind w:firstLine="709"/>
    </w:pPr>
    <w:rPr>
      <w:rFonts w:eastAsia="SimSun"/>
      <w:sz w:val="24"/>
      <w:szCs w:val="24"/>
      <w:lang w:eastAsia="zh-CN"/>
    </w:rPr>
  </w:style>
  <w:style w:type="character" w:styleId="af">
    <w:name w:val="Hyperlink"/>
    <w:uiPriority w:val="99"/>
    <w:unhideWhenUsed/>
    <w:rsid w:val="00351B08"/>
    <w:rPr>
      <w:color w:val="0000FF"/>
      <w:u w:val="single"/>
    </w:rPr>
  </w:style>
  <w:style w:type="character" w:customStyle="1" w:styleId="11">
    <w:name w:val="Заголовок 1 Знак"/>
    <w:link w:val="10"/>
    <w:rsid w:val="004F2FF9"/>
    <w:rPr>
      <w:rFonts w:ascii="Cambria" w:eastAsia="Times New Roman" w:hAnsi="Cambria" w:cs="Times New Roman"/>
      <w:b/>
      <w:bCs/>
      <w:color w:val="365F91"/>
      <w:sz w:val="28"/>
      <w:szCs w:val="28"/>
      <w:lang w:eastAsia="ru-RU"/>
    </w:rPr>
  </w:style>
  <w:style w:type="character" w:customStyle="1" w:styleId="20">
    <w:name w:val="Заголовок 2 Знак"/>
    <w:link w:val="2"/>
    <w:rsid w:val="004F2FF9"/>
    <w:rPr>
      <w:rFonts w:ascii="Cambria" w:eastAsia="Times New Roman" w:hAnsi="Cambria" w:cs="Times New Roman"/>
      <w:b/>
      <w:bCs/>
      <w:color w:val="4F81BD"/>
      <w:sz w:val="26"/>
      <w:szCs w:val="26"/>
      <w:lang w:eastAsia="ru-RU"/>
    </w:rPr>
  </w:style>
  <w:style w:type="character" w:customStyle="1" w:styleId="30">
    <w:name w:val="Заголовок 3 Знак"/>
    <w:link w:val="3"/>
    <w:rsid w:val="004F2FF9"/>
    <w:rPr>
      <w:rFonts w:ascii="Cambria" w:eastAsia="Times New Roman" w:hAnsi="Cambria" w:cs="Times New Roman"/>
      <w:b/>
      <w:bCs/>
      <w:color w:val="4F81BD"/>
      <w:sz w:val="20"/>
      <w:szCs w:val="20"/>
      <w:lang w:eastAsia="ru-RU"/>
    </w:rPr>
  </w:style>
  <w:style w:type="paragraph" w:customStyle="1" w:styleId="ConsPlusNormal">
    <w:name w:val="ConsPlusNormal"/>
    <w:rsid w:val="00823628"/>
    <w:pPr>
      <w:autoSpaceDE w:val="0"/>
      <w:autoSpaceDN w:val="0"/>
      <w:adjustRightInd w:val="0"/>
      <w:ind w:firstLine="720"/>
    </w:pPr>
    <w:rPr>
      <w:rFonts w:ascii="Arial" w:eastAsia="Times New Roman" w:hAnsi="Arial" w:cs="Arial"/>
    </w:rPr>
  </w:style>
  <w:style w:type="character" w:customStyle="1" w:styleId="apple-converted-space">
    <w:name w:val="apple-converted-space"/>
    <w:rsid w:val="00823628"/>
  </w:style>
  <w:style w:type="paragraph" w:styleId="af0">
    <w:name w:val="No Spacing"/>
    <w:link w:val="af1"/>
    <w:qFormat/>
    <w:rsid w:val="00823628"/>
    <w:rPr>
      <w:rFonts w:ascii="Times New Roman" w:eastAsia="Times New Roman" w:hAnsi="Times New Roman"/>
    </w:rPr>
  </w:style>
  <w:style w:type="paragraph" w:styleId="31">
    <w:name w:val="toc 3"/>
    <w:basedOn w:val="a"/>
    <w:next w:val="a"/>
    <w:autoRedefine/>
    <w:uiPriority w:val="39"/>
    <w:unhideWhenUsed/>
    <w:rsid w:val="00404025"/>
    <w:pPr>
      <w:tabs>
        <w:tab w:val="right" w:leader="dot" w:pos="9345"/>
      </w:tabs>
      <w:spacing w:after="100"/>
      <w:ind w:firstLine="709"/>
    </w:pPr>
  </w:style>
  <w:style w:type="paragraph" w:customStyle="1" w:styleId="13">
    <w:name w:val="Название1"/>
    <w:basedOn w:val="a"/>
    <w:next w:val="a"/>
    <w:link w:val="af2"/>
    <w:qFormat/>
    <w:rsid w:val="000A71FD"/>
    <w:pPr>
      <w:jc w:val="center"/>
    </w:pPr>
    <w:rPr>
      <w:b/>
      <w:sz w:val="26"/>
      <w:lang w:val="en-US" w:eastAsia="ar-SA"/>
    </w:rPr>
  </w:style>
  <w:style w:type="character" w:customStyle="1" w:styleId="af2">
    <w:name w:val="Название Знак"/>
    <w:aliases w:val=" Знак Знак12"/>
    <w:link w:val="13"/>
    <w:rsid w:val="000A71FD"/>
    <w:rPr>
      <w:rFonts w:ascii="Times New Roman" w:eastAsia="Times New Roman" w:hAnsi="Times New Roman" w:cs="Times New Roman"/>
      <w:b/>
      <w:sz w:val="26"/>
      <w:szCs w:val="20"/>
      <w:lang w:val="en-US" w:eastAsia="ar-SA"/>
    </w:rPr>
  </w:style>
  <w:style w:type="paragraph" w:styleId="af3">
    <w:name w:val="Subtitle"/>
    <w:basedOn w:val="a"/>
    <w:next w:val="a"/>
    <w:link w:val="af4"/>
    <w:qFormat/>
    <w:rsid w:val="000A71FD"/>
    <w:pPr>
      <w:numPr>
        <w:ilvl w:val="1"/>
      </w:numPr>
    </w:pPr>
    <w:rPr>
      <w:rFonts w:ascii="Cambria" w:hAnsi="Cambria"/>
      <w:i/>
      <w:iCs/>
      <w:color w:val="4F81BD"/>
      <w:spacing w:val="15"/>
      <w:sz w:val="24"/>
      <w:szCs w:val="24"/>
    </w:rPr>
  </w:style>
  <w:style w:type="character" w:customStyle="1" w:styleId="af4">
    <w:name w:val="Подзаголовок Знак"/>
    <w:link w:val="af3"/>
    <w:rsid w:val="000A71FD"/>
    <w:rPr>
      <w:rFonts w:ascii="Cambria" w:eastAsia="Times New Roman" w:hAnsi="Cambria" w:cs="Times New Roman"/>
      <w:i/>
      <w:iCs/>
      <w:color w:val="4F81BD"/>
      <w:spacing w:val="15"/>
      <w:sz w:val="24"/>
      <w:szCs w:val="24"/>
      <w:lang w:eastAsia="ru-RU"/>
    </w:rPr>
  </w:style>
  <w:style w:type="paragraph" w:styleId="af5">
    <w:name w:val="Body Text"/>
    <w:basedOn w:val="a"/>
    <w:link w:val="af6"/>
    <w:uiPriority w:val="99"/>
    <w:rsid w:val="001D7F26"/>
    <w:rPr>
      <w:sz w:val="32"/>
      <w:szCs w:val="24"/>
    </w:rPr>
  </w:style>
  <w:style w:type="character" w:customStyle="1" w:styleId="af6">
    <w:name w:val="Основной текст Знак"/>
    <w:link w:val="af5"/>
    <w:uiPriority w:val="99"/>
    <w:rsid w:val="001D7F26"/>
    <w:rPr>
      <w:rFonts w:ascii="Times New Roman" w:eastAsia="Times New Roman" w:hAnsi="Times New Roman" w:cs="Times New Roman"/>
      <w:sz w:val="32"/>
      <w:szCs w:val="24"/>
      <w:lang w:eastAsia="ru-RU"/>
    </w:rPr>
  </w:style>
  <w:style w:type="character" w:customStyle="1" w:styleId="text31">
    <w:name w:val="text31"/>
    <w:rsid w:val="001D7F26"/>
    <w:rPr>
      <w:rFonts w:ascii="Arial" w:hAnsi="Arial" w:cs="Arial" w:hint="default"/>
      <w:strike w:val="0"/>
      <w:dstrike w:val="0"/>
      <w:color w:val="000000"/>
      <w:sz w:val="17"/>
      <w:szCs w:val="17"/>
      <w:u w:val="none"/>
      <w:effect w:val="none"/>
    </w:rPr>
  </w:style>
  <w:style w:type="paragraph" w:customStyle="1" w:styleId="af7">
    <w:name w:val="основной"/>
    <w:basedOn w:val="a"/>
    <w:rsid w:val="003A4BDD"/>
    <w:pPr>
      <w:keepNext/>
    </w:pPr>
    <w:rPr>
      <w:sz w:val="24"/>
      <w:szCs w:val="24"/>
    </w:rPr>
  </w:style>
  <w:style w:type="paragraph" w:customStyle="1" w:styleId="ConsPlusTitle">
    <w:name w:val="ConsPlusTitle"/>
    <w:rsid w:val="004A5D50"/>
    <w:pPr>
      <w:autoSpaceDE w:val="0"/>
      <w:autoSpaceDN w:val="0"/>
      <w:adjustRightInd w:val="0"/>
    </w:pPr>
    <w:rPr>
      <w:rFonts w:ascii="Arial" w:eastAsia="Times New Roman" w:hAnsi="Arial" w:cs="Arial"/>
      <w:b/>
      <w:bCs/>
    </w:rPr>
  </w:style>
  <w:style w:type="paragraph" w:customStyle="1" w:styleId="nienie">
    <w:name w:val="nienie"/>
    <w:basedOn w:val="a"/>
    <w:rsid w:val="004A5D50"/>
    <w:pPr>
      <w:keepLines/>
      <w:widowControl w:val="0"/>
      <w:ind w:left="709" w:hanging="284"/>
      <w:jc w:val="both"/>
    </w:pPr>
    <w:rPr>
      <w:rFonts w:ascii="Peterburg" w:hAnsi="Peterburg" w:cs="Peterburg"/>
      <w:sz w:val="24"/>
      <w:szCs w:val="24"/>
    </w:rPr>
  </w:style>
  <w:style w:type="paragraph" w:customStyle="1" w:styleId="Iauiue">
    <w:name w:val="Iau?iue"/>
    <w:rsid w:val="004A5D50"/>
    <w:pPr>
      <w:widowControl w:val="0"/>
    </w:pPr>
    <w:rPr>
      <w:rFonts w:ascii="Times New Roman" w:eastAsia="Times New Roman" w:hAnsi="Times New Roman"/>
    </w:rPr>
  </w:style>
  <w:style w:type="paragraph" w:customStyle="1" w:styleId="af8">
    <w:name w:val="Отступ перед"/>
    <w:basedOn w:val="a"/>
    <w:rsid w:val="00983545"/>
    <w:pPr>
      <w:widowControl w:val="0"/>
      <w:shd w:val="clear" w:color="auto" w:fill="FFFFFF"/>
      <w:autoSpaceDE w:val="0"/>
      <w:autoSpaceDN w:val="0"/>
      <w:adjustRightInd w:val="0"/>
      <w:spacing w:before="120"/>
      <w:ind w:firstLine="284"/>
      <w:jc w:val="both"/>
    </w:pPr>
    <w:rPr>
      <w:sz w:val="24"/>
      <w:szCs w:val="22"/>
    </w:rPr>
  </w:style>
  <w:style w:type="paragraph" w:styleId="af9">
    <w:name w:val="endnote text"/>
    <w:basedOn w:val="a"/>
    <w:link w:val="afa"/>
    <w:uiPriority w:val="99"/>
    <w:semiHidden/>
    <w:unhideWhenUsed/>
    <w:rsid w:val="00983545"/>
  </w:style>
  <w:style w:type="character" w:customStyle="1" w:styleId="afa">
    <w:name w:val="Текст концевой сноски Знак"/>
    <w:link w:val="af9"/>
    <w:uiPriority w:val="99"/>
    <w:semiHidden/>
    <w:rsid w:val="00983545"/>
    <w:rPr>
      <w:rFonts w:ascii="Times New Roman" w:eastAsia="Times New Roman" w:hAnsi="Times New Roman" w:cs="Times New Roman"/>
      <w:sz w:val="20"/>
      <w:szCs w:val="20"/>
      <w:lang w:eastAsia="ru-RU"/>
    </w:rPr>
  </w:style>
  <w:style w:type="character" w:styleId="afb">
    <w:name w:val="endnote reference"/>
    <w:uiPriority w:val="99"/>
    <w:semiHidden/>
    <w:unhideWhenUsed/>
    <w:rsid w:val="00983545"/>
    <w:rPr>
      <w:vertAlign w:val="superscript"/>
    </w:rPr>
  </w:style>
  <w:style w:type="paragraph" w:customStyle="1" w:styleId="ConsPlusCell">
    <w:name w:val="ConsPlusCell"/>
    <w:rsid w:val="00DB7AA0"/>
    <w:pPr>
      <w:widowControl w:val="0"/>
      <w:autoSpaceDE w:val="0"/>
      <w:autoSpaceDN w:val="0"/>
      <w:adjustRightInd w:val="0"/>
    </w:pPr>
    <w:rPr>
      <w:rFonts w:ascii="Arial" w:eastAsia="Times New Roman" w:hAnsi="Arial" w:cs="Arial"/>
    </w:rPr>
  </w:style>
  <w:style w:type="paragraph" w:customStyle="1" w:styleId="afc">
    <w:name w:val="Знак Знак Знак Знак"/>
    <w:basedOn w:val="a"/>
    <w:rsid w:val="009B3CAC"/>
    <w:pPr>
      <w:autoSpaceDE w:val="0"/>
      <w:autoSpaceDN w:val="0"/>
      <w:spacing w:after="160" w:line="240" w:lineRule="exact"/>
    </w:pPr>
    <w:rPr>
      <w:rFonts w:ascii="Arial" w:hAnsi="Arial" w:cs="Arial"/>
      <w:b/>
      <w:bCs/>
      <w:lang w:val="en-US" w:eastAsia="de-DE"/>
    </w:rPr>
  </w:style>
  <w:style w:type="paragraph" w:styleId="23">
    <w:name w:val="Body Text Indent 2"/>
    <w:basedOn w:val="a"/>
    <w:link w:val="24"/>
    <w:unhideWhenUsed/>
    <w:rsid w:val="002A7817"/>
    <w:pPr>
      <w:spacing w:after="120" w:line="480" w:lineRule="auto"/>
      <w:ind w:left="283"/>
    </w:pPr>
  </w:style>
  <w:style w:type="character" w:customStyle="1" w:styleId="24">
    <w:name w:val="Основной текст с отступом 2 Знак"/>
    <w:link w:val="23"/>
    <w:rsid w:val="002A7817"/>
    <w:rPr>
      <w:rFonts w:ascii="Times New Roman" w:eastAsia="Times New Roman" w:hAnsi="Times New Roman" w:cs="Times New Roman"/>
      <w:sz w:val="20"/>
      <w:szCs w:val="20"/>
      <w:lang w:eastAsia="ru-RU"/>
    </w:rPr>
  </w:style>
  <w:style w:type="paragraph" w:customStyle="1" w:styleId="ConsNormal">
    <w:name w:val="ConsNormal"/>
    <w:rsid w:val="002A7817"/>
    <w:pPr>
      <w:widowControl w:val="0"/>
      <w:suppressAutoHyphens/>
      <w:ind w:firstLine="720"/>
    </w:pPr>
    <w:rPr>
      <w:rFonts w:ascii="Arial" w:eastAsia="Times New Roman" w:hAnsi="Arial"/>
      <w:lang w:eastAsia="en-US"/>
    </w:rPr>
  </w:style>
  <w:style w:type="paragraph" w:styleId="afd">
    <w:name w:val="Body Text Indent"/>
    <w:basedOn w:val="a"/>
    <w:link w:val="afe"/>
    <w:unhideWhenUsed/>
    <w:rsid w:val="006C6315"/>
    <w:pPr>
      <w:spacing w:after="120"/>
      <w:ind w:left="283"/>
    </w:pPr>
  </w:style>
  <w:style w:type="character" w:customStyle="1" w:styleId="afe">
    <w:name w:val="Основной текст с отступом Знак"/>
    <w:link w:val="afd"/>
    <w:rsid w:val="006C6315"/>
    <w:rPr>
      <w:rFonts w:ascii="Times New Roman" w:eastAsia="Times New Roman" w:hAnsi="Times New Roman" w:cs="Times New Roman"/>
      <w:sz w:val="20"/>
      <w:szCs w:val="20"/>
      <w:lang w:eastAsia="ru-RU"/>
    </w:rPr>
  </w:style>
  <w:style w:type="paragraph" w:customStyle="1" w:styleId="Style4">
    <w:name w:val="Style4"/>
    <w:basedOn w:val="a"/>
    <w:rsid w:val="00DC2196"/>
    <w:pPr>
      <w:widowControl w:val="0"/>
      <w:autoSpaceDE w:val="0"/>
      <w:autoSpaceDN w:val="0"/>
      <w:adjustRightInd w:val="0"/>
      <w:spacing w:line="322" w:lineRule="exact"/>
      <w:ind w:firstLine="734"/>
      <w:jc w:val="both"/>
    </w:pPr>
    <w:rPr>
      <w:sz w:val="24"/>
      <w:szCs w:val="24"/>
    </w:rPr>
  </w:style>
  <w:style w:type="character" w:customStyle="1" w:styleId="FontStyle11">
    <w:name w:val="Font Style11"/>
    <w:rsid w:val="00DC2196"/>
    <w:rPr>
      <w:rFonts w:ascii="Times New Roman" w:hAnsi="Times New Roman" w:cs="Times New Roman"/>
      <w:sz w:val="26"/>
      <w:szCs w:val="26"/>
    </w:rPr>
  </w:style>
  <w:style w:type="character" w:customStyle="1" w:styleId="FontStyle12">
    <w:name w:val="Font Style12"/>
    <w:rsid w:val="00DC2196"/>
    <w:rPr>
      <w:rFonts w:ascii="Times New Roman" w:hAnsi="Times New Roman" w:cs="Times New Roman"/>
      <w:sz w:val="24"/>
      <w:szCs w:val="24"/>
    </w:rPr>
  </w:style>
  <w:style w:type="numbering" w:customStyle="1" w:styleId="14">
    <w:name w:val="Нет списка1"/>
    <w:next w:val="a2"/>
    <w:uiPriority w:val="99"/>
    <w:semiHidden/>
    <w:unhideWhenUsed/>
    <w:rsid w:val="00CC0CBE"/>
  </w:style>
  <w:style w:type="paragraph" w:customStyle="1" w:styleId="15">
    <w:name w:val="текст 1"/>
    <w:basedOn w:val="a"/>
    <w:next w:val="a"/>
    <w:rsid w:val="00CC0CBE"/>
    <w:pPr>
      <w:ind w:firstLine="540"/>
      <w:jc w:val="both"/>
    </w:pPr>
    <w:rPr>
      <w:szCs w:val="24"/>
    </w:rPr>
  </w:style>
  <w:style w:type="paragraph" w:customStyle="1" w:styleId="aff">
    <w:name w:val="Îáû÷íûé"/>
    <w:rsid w:val="00CC0CBE"/>
    <w:rPr>
      <w:rFonts w:ascii="Times New Roman" w:eastAsia="Times New Roman" w:hAnsi="Times New Roman"/>
      <w:lang w:val="en-US"/>
    </w:rPr>
  </w:style>
  <w:style w:type="character" w:customStyle="1" w:styleId="25">
    <w:name w:val="Основной текст (2)"/>
    <w:rsid w:val="00CC0CBE"/>
    <w:rPr>
      <w:rFonts w:ascii="Gungsuh" w:eastAsia="Gungsuh" w:hAnsi="Gungsuh" w:cs="Gungsuh"/>
      <w:b w:val="0"/>
      <w:bCs w:val="0"/>
      <w:i w:val="0"/>
      <w:iCs w:val="0"/>
      <w:smallCaps w:val="0"/>
      <w:strike w:val="0"/>
      <w:spacing w:val="-20"/>
      <w:sz w:val="25"/>
      <w:szCs w:val="25"/>
      <w:u w:val="single"/>
    </w:rPr>
  </w:style>
  <w:style w:type="paragraph" w:customStyle="1" w:styleId="310">
    <w:name w:val="Основной текст с отступом 31"/>
    <w:basedOn w:val="a"/>
    <w:rsid w:val="004A101B"/>
    <w:pPr>
      <w:widowControl w:val="0"/>
      <w:shd w:val="clear" w:color="auto" w:fill="FFFFFF"/>
      <w:suppressAutoHyphens/>
      <w:spacing w:after="100"/>
      <w:ind w:firstLine="720"/>
      <w:jc w:val="both"/>
    </w:pPr>
    <w:rPr>
      <w:sz w:val="28"/>
      <w:lang w:eastAsia="ar-SA"/>
    </w:rPr>
  </w:style>
  <w:style w:type="character" w:customStyle="1" w:styleId="50">
    <w:name w:val="Заголовок 5 Знак"/>
    <w:link w:val="5"/>
    <w:rsid w:val="00715706"/>
    <w:rPr>
      <w:rFonts w:ascii="Calibri" w:eastAsia="Times New Roman" w:hAnsi="Calibri" w:cs="Times New Roman"/>
      <w:b/>
      <w:bCs/>
      <w:i/>
      <w:iCs/>
      <w:sz w:val="26"/>
      <w:szCs w:val="26"/>
    </w:rPr>
  </w:style>
  <w:style w:type="paragraph" w:styleId="aff0">
    <w:name w:val="Normal (Web)"/>
    <w:basedOn w:val="a"/>
    <w:uiPriority w:val="99"/>
    <w:unhideWhenUsed/>
    <w:rsid w:val="002B5E0D"/>
    <w:pPr>
      <w:spacing w:before="100" w:beforeAutospacing="1" w:after="100" w:afterAutospacing="1"/>
    </w:pPr>
    <w:rPr>
      <w:sz w:val="24"/>
      <w:szCs w:val="24"/>
    </w:rPr>
  </w:style>
  <w:style w:type="character" w:customStyle="1" w:styleId="41">
    <w:name w:val="Заголовок 4 Знак"/>
    <w:link w:val="40"/>
    <w:rsid w:val="000D3BB3"/>
    <w:rPr>
      <w:rFonts w:ascii="Times New Roman" w:eastAsia="Arial Unicode MS" w:hAnsi="Times New Roman"/>
      <w:sz w:val="24"/>
      <w:szCs w:val="24"/>
    </w:rPr>
  </w:style>
  <w:style w:type="character" w:customStyle="1" w:styleId="60">
    <w:name w:val="Заголовок 6 Знак"/>
    <w:link w:val="6"/>
    <w:rsid w:val="000D3BB3"/>
    <w:rPr>
      <w:rFonts w:ascii="Times New Roman" w:eastAsia="Arial Unicode MS" w:hAnsi="Times New Roman"/>
      <w:b/>
      <w:sz w:val="28"/>
      <w:szCs w:val="24"/>
    </w:rPr>
  </w:style>
  <w:style w:type="character" w:customStyle="1" w:styleId="70">
    <w:name w:val="Заголовок 7 Знак"/>
    <w:link w:val="7"/>
    <w:rsid w:val="000D3BB3"/>
    <w:rPr>
      <w:rFonts w:ascii="Times New Roman" w:eastAsia="Times New Roman" w:hAnsi="Times New Roman"/>
      <w:b/>
      <w:sz w:val="23"/>
      <w:u w:val="single"/>
    </w:rPr>
  </w:style>
  <w:style w:type="character" w:customStyle="1" w:styleId="80">
    <w:name w:val="Заголовок 8 Знак"/>
    <w:link w:val="8"/>
    <w:rsid w:val="000D3BB3"/>
    <w:rPr>
      <w:rFonts w:ascii="Times New Roman" w:eastAsia="Times New Roman" w:hAnsi="Times New Roman"/>
      <w:i/>
      <w:iCs/>
      <w:sz w:val="24"/>
      <w:szCs w:val="24"/>
    </w:rPr>
  </w:style>
  <w:style w:type="character" w:customStyle="1" w:styleId="90">
    <w:name w:val="Заголовок 9 Знак"/>
    <w:link w:val="9"/>
    <w:rsid w:val="000D3BB3"/>
    <w:rPr>
      <w:rFonts w:ascii="Arial" w:eastAsia="Times New Roman" w:hAnsi="Arial"/>
    </w:rPr>
  </w:style>
  <w:style w:type="character" w:customStyle="1" w:styleId="af1">
    <w:name w:val="Без интервала Знак"/>
    <w:link w:val="af0"/>
    <w:locked/>
    <w:rsid w:val="000D3BB3"/>
    <w:rPr>
      <w:rFonts w:ascii="Times New Roman" w:eastAsia="Times New Roman" w:hAnsi="Times New Roman"/>
      <w:lang w:val="ru-RU" w:eastAsia="ru-RU" w:bidi="ar-SA"/>
    </w:rPr>
  </w:style>
  <w:style w:type="paragraph" w:customStyle="1" w:styleId="u">
    <w:name w:val="u"/>
    <w:basedOn w:val="a"/>
    <w:rsid w:val="000D3BB3"/>
    <w:pPr>
      <w:spacing w:before="100" w:beforeAutospacing="1" w:after="100" w:afterAutospacing="1"/>
    </w:pPr>
    <w:rPr>
      <w:sz w:val="24"/>
      <w:szCs w:val="24"/>
    </w:rPr>
  </w:style>
  <w:style w:type="paragraph" w:customStyle="1" w:styleId="ConsPlusNonformat">
    <w:name w:val="ConsPlusNonformat"/>
    <w:rsid w:val="000D3BB3"/>
    <w:pPr>
      <w:autoSpaceDE w:val="0"/>
      <w:autoSpaceDN w:val="0"/>
      <w:adjustRightInd w:val="0"/>
    </w:pPr>
    <w:rPr>
      <w:rFonts w:ascii="Courier New" w:hAnsi="Courier New" w:cs="Courier New"/>
    </w:rPr>
  </w:style>
  <w:style w:type="paragraph" w:customStyle="1" w:styleId="311">
    <w:name w:val="Основной текст с отступом 311"/>
    <w:basedOn w:val="a"/>
    <w:rsid w:val="000D3BB3"/>
    <w:pPr>
      <w:widowControl w:val="0"/>
      <w:shd w:val="clear" w:color="auto" w:fill="FFFFFF"/>
      <w:suppressAutoHyphens/>
      <w:spacing w:after="100"/>
      <w:ind w:firstLine="720"/>
      <w:jc w:val="both"/>
    </w:pPr>
    <w:rPr>
      <w:sz w:val="28"/>
      <w:lang w:eastAsia="ar-SA"/>
    </w:rPr>
  </w:style>
  <w:style w:type="paragraph" w:customStyle="1" w:styleId="32">
    <w:name w:val="Основной текст с отступом 32"/>
    <w:basedOn w:val="a"/>
    <w:rsid w:val="000D3BB3"/>
    <w:pPr>
      <w:widowControl w:val="0"/>
      <w:shd w:val="clear" w:color="auto" w:fill="FFFFFF"/>
      <w:suppressAutoHyphens/>
      <w:spacing w:after="100"/>
      <w:ind w:firstLine="720"/>
      <w:jc w:val="both"/>
    </w:pPr>
    <w:rPr>
      <w:sz w:val="28"/>
      <w:lang w:eastAsia="ar-SA"/>
    </w:rPr>
  </w:style>
  <w:style w:type="paragraph" w:customStyle="1" w:styleId="16">
    <w:name w:val="Текст1"/>
    <w:basedOn w:val="a"/>
    <w:rsid w:val="000D3BB3"/>
    <w:pPr>
      <w:suppressAutoHyphens/>
    </w:pPr>
    <w:rPr>
      <w:rFonts w:ascii="Courier New" w:hAnsi="Courier New" w:cs="Courier New"/>
      <w:lang w:eastAsia="ar-SA"/>
    </w:rPr>
  </w:style>
  <w:style w:type="paragraph" w:styleId="aff1">
    <w:name w:val="caption"/>
    <w:basedOn w:val="a"/>
    <w:next w:val="a"/>
    <w:qFormat/>
    <w:rsid w:val="000D3BB3"/>
    <w:pPr>
      <w:keepLines/>
      <w:overflowPunct w:val="0"/>
      <w:autoSpaceDE w:val="0"/>
      <w:autoSpaceDN w:val="0"/>
      <w:adjustRightInd w:val="0"/>
      <w:spacing w:line="320" w:lineRule="exact"/>
      <w:ind w:firstLine="567"/>
      <w:jc w:val="both"/>
    </w:pPr>
    <w:rPr>
      <w:b/>
      <w:bCs/>
      <w:sz w:val="28"/>
      <w:szCs w:val="28"/>
    </w:rPr>
  </w:style>
  <w:style w:type="character" w:styleId="aff2">
    <w:name w:val="Strong"/>
    <w:uiPriority w:val="22"/>
    <w:qFormat/>
    <w:rsid w:val="000D3BB3"/>
    <w:rPr>
      <w:b/>
      <w:bCs/>
    </w:rPr>
  </w:style>
  <w:style w:type="character" w:styleId="aff3">
    <w:name w:val="Emphasis"/>
    <w:uiPriority w:val="20"/>
    <w:qFormat/>
    <w:rsid w:val="000D3BB3"/>
    <w:rPr>
      <w:i/>
      <w:iCs/>
    </w:rPr>
  </w:style>
  <w:style w:type="character" w:styleId="aff4">
    <w:name w:val="FollowedHyperlink"/>
    <w:rsid w:val="000D3BB3"/>
    <w:rPr>
      <w:color w:val="800080"/>
      <w:u w:val="single"/>
    </w:rPr>
  </w:style>
  <w:style w:type="paragraph" w:styleId="4">
    <w:name w:val="List Bullet 4"/>
    <w:basedOn w:val="a"/>
    <w:autoRedefine/>
    <w:rsid w:val="000D3BB3"/>
    <w:pPr>
      <w:numPr>
        <w:numId w:val="5"/>
      </w:numPr>
    </w:pPr>
    <w:rPr>
      <w:lang w:val="en-GB"/>
    </w:rPr>
  </w:style>
  <w:style w:type="paragraph" w:styleId="33">
    <w:name w:val="Body Text 3"/>
    <w:basedOn w:val="a"/>
    <w:link w:val="34"/>
    <w:rsid w:val="000D3BB3"/>
    <w:pPr>
      <w:widowControl w:val="0"/>
      <w:shd w:val="clear" w:color="auto" w:fill="FFFFFF"/>
      <w:autoSpaceDE w:val="0"/>
      <w:autoSpaceDN w:val="0"/>
      <w:adjustRightInd w:val="0"/>
      <w:jc w:val="center"/>
    </w:pPr>
    <w:rPr>
      <w:sz w:val="24"/>
      <w:szCs w:val="24"/>
    </w:rPr>
  </w:style>
  <w:style w:type="character" w:customStyle="1" w:styleId="34">
    <w:name w:val="Основной текст 3 Знак"/>
    <w:link w:val="33"/>
    <w:rsid w:val="000D3BB3"/>
    <w:rPr>
      <w:rFonts w:ascii="Times New Roman" w:eastAsia="Times New Roman" w:hAnsi="Times New Roman"/>
      <w:sz w:val="24"/>
      <w:szCs w:val="24"/>
      <w:shd w:val="clear" w:color="auto" w:fill="FFFFFF"/>
    </w:rPr>
  </w:style>
  <w:style w:type="paragraph" w:styleId="35">
    <w:name w:val="Body Text Indent 3"/>
    <w:basedOn w:val="a"/>
    <w:link w:val="36"/>
    <w:rsid w:val="000D3BB3"/>
    <w:pPr>
      <w:spacing w:after="120"/>
      <w:ind w:left="283"/>
    </w:pPr>
    <w:rPr>
      <w:sz w:val="16"/>
      <w:szCs w:val="16"/>
    </w:rPr>
  </w:style>
  <w:style w:type="character" w:customStyle="1" w:styleId="36">
    <w:name w:val="Основной текст с отступом 3 Знак"/>
    <w:link w:val="35"/>
    <w:rsid w:val="000D3BB3"/>
    <w:rPr>
      <w:rFonts w:ascii="Times New Roman" w:eastAsia="Times New Roman" w:hAnsi="Times New Roman"/>
      <w:sz w:val="16"/>
      <w:szCs w:val="16"/>
    </w:rPr>
  </w:style>
  <w:style w:type="paragraph" w:styleId="aff5">
    <w:name w:val="Plain Text"/>
    <w:basedOn w:val="a"/>
    <w:link w:val="aff6"/>
    <w:rsid w:val="000D3BB3"/>
    <w:rPr>
      <w:rFonts w:ascii="Courier New" w:hAnsi="Courier New"/>
    </w:rPr>
  </w:style>
  <w:style w:type="character" w:customStyle="1" w:styleId="aff6">
    <w:name w:val="Текст Знак"/>
    <w:link w:val="aff5"/>
    <w:rsid w:val="000D3BB3"/>
    <w:rPr>
      <w:rFonts w:ascii="Courier New" w:eastAsia="Times New Roman" w:hAnsi="Courier New"/>
    </w:rPr>
  </w:style>
  <w:style w:type="paragraph" w:customStyle="1" w:styleId="HeadDoc">
    <w:name w:val="HeadDoc"/>
    <w:rsid w:val="000D3BB3"/>
    <w:pPr>
      <w:keepLines/>
      <w:overflowPunct w:val="0"/>
      <w:autoSpaceDE w:val="0"/>
      <w:autoSpaceDN w:val="0"/>
      <w:adjustRightInd w:val="0"/>
      <w:jc w:val="both"/>
    </w:pPr>
    <w:rPr>
      <w:rFonts w:ascii="Times New Roman" w:eastAsia="Times New Roman" w:hAnsi="Times New Roman"/>
      <w:sz w:val="28"/>
      <w:szCs w:val="28"/>
    </w:rPr>
  </w:style>
  <w:style w:type="paragraph" w:customStyle="1" w:styleId="Iauiue2">
    <w:name w:val="Iau?iue2"/>
    <w:rsid w:val="000D3BB3"/>
    <w:pPr>
      <w:widowControl w:val="0"/>
    </w:pPr>
    <w:rPr>
      <w:rFonts w:ascii="Times New Roman" w:eastAsia="Times New Roman" w:hAnsi="Times New Roman"/>
      <w:sz w:val="28"/>
      <w:szCs w:val="28"/>
    </w:rPr>
  </w:style>
  <w:style w:type="paragraph" w:customStyle="1" w:styleId="17">
    <w:name w:val="Основной текст с отступом1"/>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ConsNonformat">
    <w:name w:val="ConsNonformat"/>
    <w:rsid w:val="000D3BB3"/>
    <w:pPr>
      <w:widowControl w:val="0"/>
      <w:autoSpaceDE w:val="0"/>
      <w:autoSpaceDN w:val="0"/>
      <w:adjustRightInd w:val="0"/>
    </w:pPr>
    <w:rPr>
      <w:rFonts w:ascii="Courier New" w:eastAsia="Times New Roman" w:hAnsi="Courier New" w:cs="Courier New"/>
    </w:rPr>
  </w:style>
  <w:style w:type="paragraph" w:customStyle="1" w:styleId="37">
    <w:name w:val="Îñíîâíîé òåêñò ñ îòñòóïîì 3"/>
    <w:basedOn w:val="aff"/>
    <w:rsid w:val="000D3BB3"/>
    <w:pPr>
      <w:widowControl w:val="0"/>
      <w:ind w:firstLine="567"/>
      <w:jc w:val="both"/>
    </w:pPr>
    <w:rPr>
      <w:rFonts w:ascii="Peterburg" w:hAnsi="Peterburg" w:cs="Peterburg"/>
      <w:b/>
      <w:bCs/>
      <w:i/>
      <w:iCs/>
      <w:sz w:val="24"/>
      <w:szCs w:val="24"/>
      <w:lang w:val="ru-RU"/>
    </w:rPr>
  </w:style>
  <w:style w:type="paragraph" w:customStyle="1" w:styleId="Iniiaiieoaeno">
    <w:name w:val="Iniiaiie oaeno"/>
    <w:basedOn w:val="Iauiue"/>
    <w:rsid w:val="000D3BB3"/>
    <w:pPr>
      <w:widowControl/>
      <w:jc w:val="both"/>
    </w:pPr>
    <w:rPr>
      <w:rFonts w:ascii="Peterburg" w:hAnsi="Peterburg" w:cs="Peterburg"/>
    </w:rPr>
  </w:style>
  <w:style w:type="paragraph" w:customStyle="1" w:styleId="Iniiaiieoaeno2">
    <w:name w:val="Iniiaiie oaeno 2"/>
    <w:basedOn w:val="a"/>
    <w:rsid w:val="000D3BB3"/>
    <w:pPr>
      <w:widowControl w:val="0"/>
      <w:ind w:firstLine="567"/>
      <w:jc w:val="both"/>
    </w:pPr>
    <w:rPr>
      <w:b/>
      <w:bCs/>
      <w:color w:val="000000"/>
      <w:sz w:val="24"/>
      <w:szCs w:val="24"/>
    </w:rPr>
  </w:style>
  <w:style w:type="paragraph" w:customStyle="1" w:styleId="caaieiaie2">
    <w:name w:val="caaieiaie 2"/>
    <w:basedOn w:val="Iauiue"/>
    <w:next w:val="Iauiue"/>
    <w:rsid w:val="000D3BB3"/>
    <w:pPr>
      <w:keepNext/>
      <w:keepLines/>
      <w:spacing w:before="240" w:after="60"/>
      <w:jc w:val="center"/>
    </w:pPr>
    <w:rPr>
      <w:rFonts w:ascii="Peterburg" w:hAnsi="Peterburg" w:cs="Peterburg"/>
      <w:b/>
      <w:bCs/>
      <w:sz w:val="24"/>
      <w:szCs w:val="24"/>
    </w:rPr>
  </w:style>
  <w:style w:type="paragraph" w:customStyle="1" w:styleId="18">
    <w:name w:val="çàãîëîâîê 1"/>
    <w:basedOn w:val="aff"/>
    <w:next w:val="aff"/>
    <w:rsid w:val="000D3BB3"/>
    <w:pPr>
      <w:keepNext/>
      <w:widowControl w:val="0"/>
    </w:pPr>
    <w:rPr>
      <w:sz w:val="28"/>
      <w:szCs w:val="28"/>
      <w:lang w:val="ru-RU"/>
    </w:rPr>
  </w:style>
  <w:style w:type="paragraph" w:customStyle="1" w:styleId="aff7">
    <w:name w:val="Îñíîâíîé òåêñò"/>
    <w:basedOn w:val="aff"/>
    <w:rsid w:val="000D3BB3"/>
    <w:pPr>
      <w:widowControl w:val="0"/>
      <w:tabs>
        <w:tab w:val="left" w:leader="dot" w:pos="9072"/>
      </w:tabs>
      <w:jc w:val="both"/>
    </w:pPr>
    <w:rPr>
      <w:b/>
      <w:bCs/>
      <w:sz w:val="24"/>
      <w:szCs w:val="24"/>
      <w:lang w:val="ru-RU"/>
    </w:rPr>
  </w:style>
  <w:style w:type="paragraph" w:customStyle="1" w:styleId="Iniiaiieoaenonionooiii2">
    <w:name w:val="Iniiaiie oaeno n ionooiii 2"/>
    <w:basedOn w:val="Iauiue"/>
    <w:rsid w:val="000D3BB3"/>
    <w:pPr>
      <w:widowControl/>
      <w:ind w:firstLine="284"/>
      <w:jc w:val="both"/>
    </w:pPr>
    <w:rPr>
      <w:rFonts w:ascii="Peterburg" w:hAnsi="Peterburg" w:cs="Peterburg"/>
    </w:rPr>
  </w:style>
  <w:style w:type="paragraph" w:customStyle="1" w:styleId="19">
    <w:name w:val="З1"/>
    <w:basedOn w:val="a"/>
    <w:next w:val="a"/>
    <w:rsid w:val="000D3BB3"/>
    <w:pPr>
      <w:snapToGrid w:val="0"/>
      <w:spacing w:line="360" w:lineRule="auto"/>
      <w:ind w:firstLine="748"/>
      <w:jc w:val="both"/>
    </w:pPr>
    <w:rPr>
      <w:b/>
      <w:sz w:val="24"/>
      <w:szCs w:val="24"/>
    </w:rPr>
  </w:style>
  <w:style w:type="paragraph" w:customStyle="1" w:styleId="210">
    <w:name w:val="Основной текст 21"/>
    <w:basedOn w:val="a"/>
    <w:rsid w:val="000D3BB3"/>
    <w:pPr>
      <w:widowControl w:val="0"/>
      <w:spacing w:before="120"/>
      <w:jc w:val="both"/>
    </w:pPr>
    <w:rPr>
      <w:sz w:val="24"/>
    </w:rPr>
  </w:style>
  <w:style w:type="paragraph" w:customStyle="1" w:styleId="26">
    <w:name w:val="Îñíîâíîé òåêñò 2"/>
    <w:basedOn w:val="aff"/>
    <w:rsid w:val="000D3BB3"/>
    <w:pPr>
      <w:widowControl w:val="0"/>
      <w:ind w:firstLine="720"/>
      <w:jc w:val="both"/>
    </w:pPr>
    <w:rPr>
      <w:b/>
      <w:bCs/>
      <w:color w:val="000000"/>
      <w:sz w:val="24"/>
      <w:szCs w:val="24"/>
    </w:rPr>
  </w:style>
  <w:style w:type="character" w:styleId="aff8">
    <w:name w:val="line number"/>
    <w:rsid w:val="000D3BB3"/>
  </w:style>
  <w:style w:type="character" w:customStyle="1" w:styleId="WW8Num1z0">
    <w:name w:val="WW8Num1z0"/>
    <w:rsid w:val="000D3BB3"/>
    <w:rPr>
      <w:rFonts w:ascii="Symbol" w:hAnsi="Symbol" w:cs="Symbol"/>
    </w:rPr>
  </w:style>
  <w:style w:type="character" w:customStyle="1" w:styleId="WW8Num2z0">
    <w:name w:val="WW8Num2z0"/>
    <w:rsid w:val="000D3BB3"/>
    <w:rPr>
      <w:rFonts w:ascii="Symbol" w:hAnsi="Symbol" w:cs="Symbol"/>
    </w:rPr>
  </w:style>
  <w:style w:type="character" w:customStyle="1" w:styleId="WW8Num3z0">
    <w:name w:val="WW8Num3z0"/>
    <w:rsid w:val="000D3BB3"/>
    <w:rPr>
      <w:rFonts w:ascii="Symbol" w:hAnsi="Symbol"/>
    </w:rPr>
  </w:style>
  <w:style w:type="character" w:customStyle="1" w:styleId="WW8Num4z0">
    <w:name w:val="WW8Num4z0"/>
    <w:rsid w:val="000D3BB3"/>
    <w:rPr>
      <w:rFonts w:ascii="Symbol" w:hAnsi="Symbol"/>
    </w:rPr>
  </w:style>
  <w:style w:type="character" w:customStyle="1" w:styleId="WW8Num4z2">
    <w:name w:val="WW8Num4z2"/>
    <w:rsid w:val="000D3BB3"/>
    <w:rPr>
      <w:rFonts w:ascii="Wingdings" w:hAnsi="Wingdings" w:cs="Wingdings"/>
    </w:rPr>
  </w:style>
  <w:style w:type="character" w:customStyle="1" w:styleId="WW8Num4z4">
    <w:name w:val="WW8Num4z4"/>
    <w:rsid w:val="000D3BB3"/>
    <w:rPr>
      <w:rFonts w:ascii="Courier New" w:hAnsi="Courier New" w:cs="Courier New"/>
    </w:rPr>
  </w:style>
  <w:style w:type="character" w:customStyle="1" w:styleId="WW8Num5z0">
    <w:name w:val="WW8Num5z0"/>
    <w:rsid w:val="000D3BB3"/>
    <w:rPr>
      <w:rFonts w:ascii="Symbol" w:hAnsi="Symbol"/>
    </w:rPr>
  </w:style>
  <w:style w:type="character" w:customStyle="1" w:styleId="WW8Num6z0">
    <w:name w:val="WW8Num6z0"/>
    <w:rsid w:val="000D3BB3"/>
    <w:rPr>
      <w:rFonts w:ascii="Symbol" w:hAnsi="Symbol"/>
    </w:rPr>
  </w:style>
  <w:style w:type="character" w:customStyle="1" w:styleId="WW8Num7z0">
    <w:name w:val="WW8Num7z0"/>
    <w:rsid w:val="000D3BB3"/>
    <w:rPr>
      <w:rFonts w:ascii="Symbol" w:hAnsi="Symbol"/>
    </w:rPr>
  </w:style>
  <w:style w:type="character" w:customStyle="1" w:styleId="WW8Num8z0">
    <w:name w:val="WW8Num8z0"/>
    <w:rsid w:val="000D3BB3"/>
    <w:rPr>
      <w:rFonts w:ascii="Symbol" w:hAnsi="Symbol"/>
    </w:rPr>
  </w:style>
  <w:style w:type="character" w:customStyle="1" w:styleId="WW8Num9z0">
    <w:name w:val="WW8Num9z0"/>
    <w:rsid w:val="000D3BB3"/>
    <w:rPr>
      <w:rFonts w:ascii="Symbol" w:hAnsi="Symbol" w:cs="Symbol"/>
    </w:rPr>
  </w:style>
  <w:style w:type="character" w:customStyle="1" w:styleId="WW8Num10z0">
    <w:name w:val="WW8Num10z0"/>
    <w:rsid w:val="000D3BB3"/>
    <w:rPr>
      <w:rFonts w:ascii="Symbol" w:hAnsi="Symbol" w:cs="Symbol"/>
    </w:rPr>
  </w:style>
  <w:style w:type="character" w:customStyle="1" w:styleId="WW8Num11z0">
    <w:name w:val="WW8Num11z0"/>
    <w:rsid w:val="000D3BB3"/>
    <w:rPr>
      <w:rFonts w:ascii="Times New Roman" w:eastAsia="Times New Roman" w:hAnsi="Times New Roman"/>
    </w:rPr>
  </w:style>
  <w:style w:type="character" w:customStyle="1" w:styleId="WW8Num11z1">
    <w:name w:val="WW8Num11z1"/>
    <w:rsid w:val="000D3BB3"/>
    <w:rPr>
      <w:rFonts w:ascii="Symbol" w:hAnsi="Symbol" w:cs="Symbol"/>
    </w:rPr>
  </w:style>
  <w:style w:type="character" w:customStyle="1" w:styleId="WW8Num11z2">
    <w:name w:val="WW8Num11z2"/>
    <w:rsid w:val="000D3BB3"/>
    <w:rPr>
      <w:rFonts w:ascii="Wingdings" w:hAnsi="Wingdings" w:cs="Wingdings"/>
    </w:rPr>
  </w:style>
  <w:style w:type="character" w:customStyle="1" w:styleId="WW8Num11z4">
    <w:name w:val="WW8Num11z4"/>
    <w:rsid w:val="000D3BB3"/>
    <w:rPr>
      <w:rFonts w:ascii="Courier New" w:hAnsi="Courier New" w:cs="Courier New"/>
    </w:rPr>
  </w:style>
  <w:style w:type="character" w:customStyle="1" w:styleId="WW8Num12z0">
    <w:name w:val="WW8Num12z0"/>
    <w:rsid w:val="000D3BB3"/>
    <w:rPr>
      <w:rFonts w:ascii="Symbol" w:hAnsi="Symbol" w:cs="Symbol"/>
    </w:rPr>
  </w:style>
  <w:style w:type="character" w:customStyle="1" w:styleId="WW8Num12z1">
    <w:name w:val="WW8Num12z1"/>
    <w:rsid w:val="000D3BB3"/>
    <w:rPr>
      <w:rFonts w:ascii="Courier New" w:hAnsi="Courier New" w:cs="Courier New"/>
    </w:rPr>
  </w:style>
  <w:style w:type="character" w:customStyle="1" w:styleId="WW8Num12z2">
    <w:name w:val="WW8Num12z2"/>
    <w:rsid w:val="000D3BB3"/>
    <w:rPr>
      <w:rFonts w:ascii="Wingdings" w:hAnsi="Wingdings" w:cs="Wingdings"/>
    </w:rPr>
  </w:style>
  <w:style w:type="character" w:customStyle="1" w:styleId="WW8Num14z0">
    <w:name w:val="WW8Num14z0"/>
    <w:rsid w:val="000D3BB3"/>
    <w:rPr>
      <w:rFonts w:ascii="Times New Roman" w:eastAsia="Times New Roman" w:hAnsi="Times New Roman"/>
    </w:rPr>
  </w:style>
  <w:style w:type="character" w:customStyle="1" w:styleId="WW8Num14z1">
    <w:name w:val="WW8Num14z1"/>
    <w:rsid w:val="000D3BB3"/>
    <w:rPr>
      <w:rFonts w:ascii="Symbol" w:hAnsi="Symbol" w:cs="Symbol"/>
    </w:rPr>
  </w:style>
  <w:style w:type="character" w:customStyle="1" w:styleId="WW8Num14z2">
    <w:name w:val="WW8Num14z2"/>
    <w:rsid w:val="000D3BB3"/>
    <w:rPr>
      <w:rFonts w:ascii="Wingdings" w:hAnsi="Wingdings" w:cs="Wingdings"/>
    </w:rPr>
  </w:style>
  <w:style w:type="character" w:customStyle="1" w:styleId="WW8Num14z4">
    <w:name w:val="WW8Num14z4"/>
    <w:rsid w:val="000D3BB3"/>
    <w:rPr>
      <w:rFonts w:ascii="Courier New" w:hAnsi="Courier New" w:cs="Courier New"/>
    </w:rPr>
  </w:style>
  <w:style w:type="character" w:customStyle="1" w:styleId="WW8Num15z0">
    <w:name w:val="WW8Num15z0"/>
    <w:rsid w:val="000D3BB3"/>
    <w:rPr>
      <w:rFonts w:ascii="Symbol" w:hAnsi="Symbol" w:cs="Symbol"/>
    </w:rPr>
  </w:style>
  <w:style w:type="character" w:customStyle="1" w:styleId="WW8Num15z1">
    <w:name w:val="WW8Num15z1"/>
    <w:rsid w:val="000D3BB3"/>
    <w:rPr>
      <w:rFonts w:ascii="Courier New" w:hAnsi="Courier New" w:cs="Courier New"/>
    </w:rPr>
  </w:style>
  <w:style w:type="character" w:customStyle="1" w:styleId="WW8Num15z2">
    <w:name w:val="WW8Num15z2"/>
    <w:rsid w:val="000D3BB3"/>
    <w:rPr>
      <w:rFonts w:ascii="Wingdings" w:hAnsi="Wingdings" w:cs="Wingdings"/>
    </w:rPr>
  </w:style>
  <w:style w:type="character" w:customStyle="1" w:styleId="WW8Num16z0">
    <w:name w:val="WW8Num16z0"/>
    <w:rsid w:val="000D3BB3"/>
    <w:rPr>
      <w:rFonts w:ascii="Symbol" w:hAnsi="Symbol" w:cs="Symbol"/>
    </w:rPr>
  </w:style>
  <w:style w:type="character" w:customStyle="1" w:styleId="WW8Num16z1">
    <w:name w:val="WW8Num16z1"/>
    <w:rsid w:val="000D3BB3"/>
    <w:rPr>
      <w:rFonts w:ascii="Courier New" w:hAnsi="Courier New" w:cs="Courier New"/>
    </w:rPr>
  </w:style>
  <w:style w:type="character" w:customStyle="1" w:styleId="WW8Num16z2">
    <w:name w:val="WW8Num16z2"/>
    <w:rsid w:val="000D3BB3"/>
    <w:rPr>
      <w:rFonts w:ascii="Wingdings" w:hAnsi="Wingdings" w:cs="Wingdings"/>
    </w:rPr>
  </w:style>
  <w:style w:type="character" w:customStyle="1" w:styleId="WW8Num17z0">
    <w:name w:val="WW8Num17z0"/>
    <w:rsid w:val="000D3BB3"/>
    <w:rPr>
      <w:rFonts w:ascii="Symbol" w:hAnsi="Symbol" w:cs="Symbol"/>
    </w:rPr>
  </w:style>
  <w:style w:type="character" w:customStyle="1" w:styleId="WW8Num17z2">
    <w:name w:val="WW8Num17z2"/>
    <w:rsid w:val="000D3BB3"/>
    <w:rPr>
      <w:rFonts w:ascii="Wingdings" w:hAnsi="Wingdings" w:cs="Wingdings"/>
    </w:rPr>
  </w:style>
  <w:style w:type="character" w:customStyle="1" w:styleId="WW8Num17z4">
    <w:name w:val="WW8Num17z4"/>
    <w:rsid w:val="000D3BB3"/>
    <w:rPr>
      <w:rFonts w:ascii="Courier New" w:hAnsi="Courier New" w:cs="Courier New"/>
    </w:rPr>
  </w:style>
  <w:style w:type="character" w:customStyle="1" w:styleId="WW8Num18z0">
    <w:name w:val="WW8Num18z0"/>
    <w:rsid w:val="000D3BB3"/>
    <w:rPr>
      <w:rFonts w:ascii="Symbol" w:hAnsi="Symbol" w:cs="Symbol"/>
    </w:rPr>
  </w:style>
  <w:style w:type="character" w:customStyle="1" w:styleId="WW8Num18z1">
    <w:name w:val="WW8Num18z1"/>
    <w:rsid w:val="000D3BB3"/>
    <w:rPr>
      <w:rFonts w:ascii="Courier New" w:hAnsi="Courier New" w:cs="Courier New"/>
    </w:rPr>
  </w:style>
  <w:style w:type="character" w:customStyle="1" w:styleId="WW8Num18z2">
    <w:name w:val="WW8Num18z2"/>
    <w:rsid w:val="000D3BB3"/>
    <w:rPr>
      <w:rFonts w:ascii="Wingdings" w:hAnsi="Wingdings" w:cs="Wingdings"/>
    </w:rPr>
  </w:style>
  <w:style w:type="character" w:customStyle="1" w:styleId="WW8Num19z0">
    <w:name w:val="WW8Num19z0"/>
    <w:rsid w:val="000D3BB3"/>
    <w:rPr>
      <w:rFonts w:ascii="Symbol" w:hAnsi="Symbol" w:cs="Symbol"/>
    </w:rPr>
  </w:style>
  <w:style w:type="character" w:customStyle="1" w:styleId="WW8Num19z2">
    <w:name w:val="WW8Num19z2"/>
    <w:rsid w:val="000D3BB3"/>
    <w:rPr>
      <w:rFonts w:ascii="Wingdings" w:hAnsi="Wingdings" w:cs="Wingdings"/>
    </w:rPr>
  </w:style>
  <w:style w:type="character" w:customStyle="1" w:styleId="WW8Num19z4">
    <w:name w:val="WW8Num19z4"/>
    <w:rsid w:val="000D3BB3"/>
    <w:rPr>
      <w:rFonts w:ascii="Courier New" w:hAnsi="Courier New" w:cs="Courier New"/>
    </w:rPr>
  </w:style>
  <w:style w:type="character" w:customStyle="1" w:styleId="WW8Num20z0">
    <w:name w:val="WW8Num20z0"/>
    <w:rsid w:val="000D3BB3"/>
    <w:rPr>
      <w:rFonts w:ascii="Symbol" w:hAnsi="Symbol" w:cs="Symbol"/>
    </w:rPr>
  </w:style>
  <w:style w:type="character" w:customStyle="1" w:styleId="WW8Num20z1">
    <w:name w:val="WW8Num20z1"/>
    <w:rsid w:val="000D3BB3"/>
    <w:rPr>
      <w:rFonts w:ascii="Courier New" w:hAnsi="Courier New" w:cs="Courier New"/>
    </w:rPr>
  </w:style>
  <w:style w:type="character" w:customStyle="1" w:styleId="WW8Num20z2">
    <w:name w:val="WW8Num20z2"/>
    <w:rsid w:val="000D3BB3"/>
    <w:rPr>
      <w:rFonts w:ascii="Wingdings" w:hAnsi="Wingdings" w:cs="Wingdings"/>
    </w:rPr>
  </w:style>
  <w:style w:type="character" w:customStyle="1" w:styleId="WW8Num21z0">
    <w:name w:val="WW8Num21z0"/>
    <w:rsid w:val="000D3BB3"/>
    <w:rPr>
      <w:rFonts w:ascii="Symbol" w:hAnsi="Symbol" w:cs="Symbol"/>
    </w:rPr>
  </w:style>
  <w:style w:type="character" w:customStyle="1" w:styleId="WW8Num21z1">
    <w:name w:val="WW8Num21z1"/>
    <w:rsid w:val="000D3BB3"/>
    <w:rPr>
      <w:rFonts w:ascii="Courier New" w:hAnsi="Courier New" w:cs="Courier New"/>
    </w:rPr>
  </w:style>
  <w:style w:type="character" w:customStyle="1" w:styleId="WW8Num21z2">
    <w:name w:val="WW8Num21z2"/>
    <w:rsid w:val="000D3BB3"/>
    <w:rPr>
      <w:rFonts w:ascii="Wingdings" w:hAnsi="Wingdings" w:cs="Wingdings"/>
    </w:rPr>
  </w:style>
  <w:style w:type="character" w:customStyle="1" w:styleId="WW8Num22z0">
    <w:name w:val="WW8Num22z0"/>
    <w:rsid w:val="000D3BB3"/>
    <w:rPr>
      <w:rFonts w:ascii="Symbol" w:hAnsi="Symbol" w:cs="Symbol"/>
    </w:rPr>
  </w:style>
  <w:style w:type="character" w:customStyle="1" w:styleId="WW8Num22z2">
    <w:name w:val="WW8Num22z2"/>
    <w:rsid w:val="000D3BB3"/>
    <w:rPr>
      <w:rFonts w:ascii="Wingdings" w:hAnsi="Wingdings" w:cs="Wingdings"/>
    </w:rPr>
  </w:style>
  <w:style w:type="character" w:customStyle="1" w:styleId="WW8Num22z4">
    <w:name w:val="WW8Num22z4"/>
    <w:rsid w:val="000D3BB3"/>
    <w:rPr>
      <w:rFonts w:ascii="Courier New" w:hAnsi="Courier New" w:cs="Courier New"/>
    </w:rPr>
  </w:style>
  <w:style w:type="character" w:customStyle="1" w:styleId="WW8Num23z0">
    <w:name w:val="WW8Num23z0"/>
    <w:rsid w:val="000D3BB3"/>
    <w:rPr>
      <w:rFonts w:ascii="Symbol" w:hAnsi="Symbol" w:cs="Symbol"/>
    </w:rPr>
  </w:style>
  <w:style w:type="character" w:customStyle="1" w:styleId="WW8Num23z1">
    <w:name w:val="WW8Num23z1"/>
    <w:rsid w:val="000D3BB3"/>
    <w:rPr>
      <w:rFonts w:ascii="Courier New" w:hAnsi="Courier New" w:cs="Courier New"/>
    </w:rPr>
  </w:style>
  <w:style w:type="character" w:customStyle="1" w:styleId="WW8Num23z2">
    <w:name w:val="WW8Num23z2"/>
    <w:rsid w:val="000D3BB3"/>
    <w:rPr>
      <w:rFonts w:ascii="Wingdings" w:hAnsi="Wingdings" w:cs="Wingdings"/>
    </w:rPr>
  </w:style>
  <w:style w:type="character" w:customStyle="1" w:styleId="WW8Num24z0">
    <w:name w:val="WW8Num24z0"/>
    <w:rsid w:val="000D3BB3"/>
    <w:rPr>
      <w:rFonts w:ascii="Symbol" w:hAnsi="Symbol" w:cs="Symbol"/>
    </w:rPr>
  </w:style>
  <w:style w:type="character" w:customStyle="1" w:styleId="WW8Num24z1">
    <w:name w:val="WW8Num24z1"/>
    <w:rsid w:val="000D3BB3"/>
    <w:rPr>
      <w:rFonts w:ascii="Courier New" w:hAnsi="Courier New" w:cs="Courier New"/>
    </w:rPr>
  </w:style>
  <w:style w:type="character" w:customStyle="1" w:styleId="WW8Num24z2">
    <w:name w:val="WW8Num24z2"/>
    <w:rsid w:val="000D3BB3"/>
    <w:rPr>
      <w:rFonts w:ascii="Wingdings" w:hAnsi="Wingdings" w:cs="Wingdings"/>
    </w:rPr>
  </w:style>
  <w:style w:type="character" w:customStyle="1" w:styleId="WW8Num25z0">
    <w:name w:val="WW8Num25z0"/>
    <w:rsid w:val="000D3BB3"/>
    <w:rPr>
      <w:rFonts w:ascii="Symbol" w:hAnsi="Symbol" w:cs="Symbol"/>
    </w:rPr>
  </w:style>
  <w:style w:type="character" w:customStyle="1" w:styleId="WW8Num25z1">
    <w:name w:val="WW8Num25z1"/>
    <w:rsid w:val="000D3BB3"/>
    <w:rPr>
      <w:rFonts w:ascii="Courier New" w:hAnsi="Courier New" w:cs="Courier New"/>
    </w:rPr>
  </w:style>
  <w:style w:type="character" w:customStyle="1" w:styleId="WW8Num25z2">
    <w:name w:val="WW8Num25z2"/>
    <w:rsid w:val="000D3BB3"/>
    <w:rPr>
      <w:rFonts w:ascii="Wingdings" w:hAnsi="Wingdings" w:cs="Wingdings"/>
    </w:rPr>
  </w:style>
  <w:style w:type="character" w:customStyle="1" w:styleId="WW8Num27z0">
    <w:name w:val="WW8Num27z0"/>
    <w:rsid w:val="000D3BB3"/>
    <w:rPr>
      <w:rFonts w:ascii="Symbol" w:hAnsi="Symbol" w:cs="Symbol"/>
    </w:rPr>
  </w:style>
  <w:style w:type="character" w:customStyle="1" w:styleId="WW8Num27z1">
    <w:name w:val="WW8Num27z1"/>
    <w:rsid w:val="000D3BB3"/>
    <w:rPr>
      <w:rFonts w:ascii="Courier New" w:hAnsi="Courier New" w:cs="Courier New"/>
    </w:rPr>
  </w:style>
  <w:style w:type="character" w:customStyle="1" w:styleId="WW8Num27z2">
    <w:name w:val="WW8Num27z2"/>
    <w:rsid w:val="000D3BB3"/>
    <w:rPr>
      <w:rFonts w:ascii="Wingdings" w:hAnsi="Wingdings" w:cs="Wingdings"/>
    </w:rPr>
  </w:style>
  <w:style w:type="character" w:customStyle="1" w:styleId="WW8Num28z0">
    <w:name w:val="WW8Num28z0"/>
    <w:rsid w:val="000D3BB3"/>
    <w:rPr>
      <w:rFonts w:ascii="Times New Roman" w:eastAsia="Times New Roman" w:hAnsi="Times New Roman"/>
    </w:rPr>
  </w:style>
  <w:style w:type="character" w:customStyle="1" w:styleId="WW8Num28z1">
    <w:name w:val="WW8Num28z1"/>
    <w:rsid w:val="000D3BB3"/>
    <w:rPr>
      <w:rFonts w:ascii="Symbol" w:hAnsi="Symbol" w:cs="Symbol"/>
    </w:rPr>
  </w:style>
  <w:style w:type="character" w:customStyle="1" w:styleId="WW8Num28z2">
    <w:name w:val="WW8Num28z2"/>
    <w:rsid w:val="000D3BB3"/>
    <w:rPr>
      <w:rFonts w:ascii="Wingdings" w:hAnsi="Wingdings" w:cs="Wingdings"/>
    </w:rPr>
  </w:style>
  <w:style w:type="character" w:customStyle="1" w:styleId="WW8Num28z4">
    <w:name w:val="WW8Num28z4"/>
    <w:rsid w:val="000D3BB3"/>
    <w:rPr>
      <w:rFonts w:ascii="Courier New" w:hAnsi="Courier New" w:cs="Courier New"/>
    </w:rPr>
  </w:style>
  <w:style w:type="character" w:customStyle="1" w:styleId="WW8Num29z0">
    <w:name w:val="WW8Num29z0"/>
    <w:rsid w:val="000D3BB3"/>
    <w:rPr>
      <w:rFonts w:ascii="Symbol" w:hAnsi="Symbol" w:cs="Symbol"/>
    </w:rPr>
  </w:style>
  <w:style w:type="character" w:customStyle="1" w:styleId="WW8Num29z1">
    <w:name w:val="WW8Num29z1"/>
    <w:rsid w:val="000D3BB3"/>
    <w:rPr>
      <w:rFonts w:ascii="Courier New" w:hAnsi="Courier New" w:cs="Courier New"/>
    </w:rPr>
  </w:style>
  <w:style w:type="character" w:customStyle="1" w:styleId="WW8Num29z2">
    <w:name w:val="WW8Num29z2"/>
    <w:rsid w:val="000D3BB3"/>
    <w:rPr>
      <w:rFonts w:ascii="Wingdings" w:hAnsi="Wingdings" w:cs="Wingdings"/>
    </w:rPr>
  </w:style>
  <w:style w:type="character" w:customStyle="1" w:styleId="1a">
    <w:name w:val="Основной шрифт абзаца1"/>
    <w:rsid w:val="000D3BB3"/>
  </w:style>
  <w:style w:type="paragraph" w:styleId="aff9">
    <w:name w:val="Title"/>
    <w:basedOn w:val="a"/>
    <w:next w:val="af5"/>
    <w:link w:val="27"/>
    <w:rsid w:val="000D3BB3"/>
    <w:pPr>
      <w:keepNext/>
      <w:keepLines/>
      <w:suppressAutoHyphens/>
      <w:overflowPunct w:val="0"/>
      <w:autoSpaceDE w:val="0"/>
      <w:spacing w:before="240" w:after="120" w:line="320" w:lineRule="exact"/>
      <w:ind w:firstLine="567"/>
      <w:jc w:val="both"/>
      <w:textAlignment w:val="baseline"/>
    </w:pPr>
    <w:rPr>
      <w:rFonts w:ascii="Arial" w:eastAsia="Lucida Sans Unicode" w:hAnsi="Arial" w:cs="Tahoma"/>
      <w:sz w:val="28"/>
      <w:szCs w:val="28"/>
      <w:lang w:eastAsia="ar-SA"/>
    </w:rPr>
  </w:style>
  <w:style w:type="paragraph" w:styleId="affa">
    <w:name w:val="List"/>
    <w:basedOn w:val="af5"/>
    <w:rsid w:val="000D3BB3"/>
    <w:pPr>
      <w:keepLines/>
      <w:widowControl w:val="0"/>
      <w:suppressAutoHyphens/>
      <w:overflowPunct w:val="0"/>
      <w:autoSpaceDE w:val="0"/>
      <w:autoSpaceDN w:val="0"/>
      <w:adjustRightInd w:val="0"/>
      <w:spacing w:after="120" w:line="320" w:lineRule="exact"/>
      <w:ind w:firstLine="567"/>
      <w:jc w:val="both"/>
    </w:pPr>
    <w:rPr>
      <w:rFonts w:ascii="Arial" w:hAnsi="Arial" w:cs="Tahoma"/>
      <w:sz w:val="28"/>
      <w:szCs w:val="28"/>
      <w:lang w:eastAsia="ar-SA"/>
    </w:rPr>
  </w:style>
  <w:style w:type="paragraph" w:customStyle="1" w:styleId="110">
    <w:name w:val="Название11"/>
    <w:basedOn w:val="a"/>
    <w:qFormat/>
    <w:rsid w:val="000D3BB3"/>
    <w:pPr>
      <w:keepLines/>
      <w:suppressLineNumbers/>
      <w:suppressAutoHyphens/>
      <w:overflowPunct w:val="0"/>
      <w:autoSpaceDE w:val="0"/>
      <w:spacing w:before="120" w:after="120" w:line="320" w:lineRule="exact"/>
      <w:ind w:firstLine="567"/>
      <w:jc w:val="both"/>
      <w:textAlignment w:val="baseline"/>
    </w:pPr>
    <w:rPr>
      <w:rFonts w:ascii="Arial" w:hAnsi="Arial" w:cs="Tahoma"/>
      <w:i/>
      <w:iCs/>
      <w:sz w:val="24"/>
      <w:szCs w:val="24"/>
      <w:lang w:eastAsia="ar-SA"/>
    </w:rPr>
  </w:style>
  <w:style w:type="paragraph" w:customStyle="1" w:styleId="1b">
    <w:name w:val="Указатель1"/>
    <w:basedOn w:val="a"/>
    <w:rsid w:val="000D3BB3"/>
    <w:pPr>
      <w:keepLines/>
      <w:suppressLineNumbers/>
      <w:suppressAutoHyphens/>
      <w:overflowPunct w:val="0"/>
      <w:autoSpaceDE w:val="0"/>
      <w:spacing w:line="320" w:lineRule="exact"/>
      <w:ind w:firstLine="567"/>
      <w:jc w:val="both"/>
      <w:textAlignment w:val="baseline"/>
    </w:pPr>
    <w:rPr>
      <w:rFonts w:ascii="Arial" w:hAnsi="Arial" w:cs="Tahoma"/>
      <w:sz w:val="28"/>
      <w:szCs w:val="28"/>
      <w:lang w:eastAsia="ar-SA"/>
    </w:rPr>
  </w:style>
  <w:style w:type="paragraph" w:customStyle="1" w:styleId="410">
    <w:name w:val="Маркированный список 41"/>
    <w:basedOn w:val="a"/>
    <w:rsid w:val="000D3BB3"/>
    <w:pPr>
      <w:suppressAutoHyphens/>
    </w:pPr>
    <w:rPr>
      <w:lang w:val="en-GB" w:eastAsia="ar-SA"/>
    </w:rPr>
  </w:style>
  <w:style w:type="paragraph" w:customStyle="1" w:styleId="affb">
    <w:name w:val="Содержимое таблицы"/>
    <w:basedOn w:val="a"/>
    <w:rsid w:val="000D3BB3"/>
    <w:pPr>
      <w:keepLines/>
      <w:suppressLineNumbers/>
      <w:suppressAutoHyphens/>
      <w:overflowPunct w:val="0"/>
      <w:autoSpaceDE w:val="0"/>
      <w:spacing w:line="320" w:lineRule="exact"/>
      <w:ind w:firstLine="567"/>
      <w:jc w:val="both"/>
      <w:textAlignment w:val="baseline"/>
    </w:pPr>
    <w:rPr>
      <w:sz w:val="28"/>
      <w:szCs w:val="28"/>
      <w:lang w:eastAsia="ar-SA"/>
    </w:rPr>
  </w:style>
  <w:style w:type="paragraph" w:customStyle="1" w:styleId="affc">
    <w:name w:val="Заголовок таблицы"/>
    <w:basedOn w:val="affb"/>
    <w:rsid w:val="000D3BB3"/>
    <w:pPr>
      <w:jc w:val="center"/>
    </w:pPr>
    <w:rPr>
      <w:b/>
      <w:bCs/>
      <w:i/>
      <w:iCs/>
    </w:rPr>
  </w:style>
  <w:style w:type="paragraph" w:customStyle="1" w:styleId="211">
    <w:name w:val="Основной текст с отступом 21"/>
    <w:basedOn w:val="a"/>
    <w:rsid w:val="000D3BB3"/>
    <w:pPr>
      <w:suppressAutoHyphens/>
      <w:ind w:firstLine="720"/>
    </w:pPr>
    <w:rPr>
      <w:sz w:val="28"/>
      <w:szCs w:val="28"/>
      <w:lang w:eastAsia="ar-SA"/>
    </w:rPr>
  </w:style>
  <w:style w:type="table" w:styleId="affd">
    <w:name w:val="Table Grid"/>
    <w:basedOn w:val="a1"/>
    <w:uiPriority w:val="59"/>
    <w:rsid w:val="000D3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Сетка таблицы1"/>
    <w:basedOn w:val="a1"/>
    <w:next w:val="affd"/>
    <w:uiPriority w:val="59"/>
    <w:rsid w:val="000D3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e">
    <w:name w:val="Текст сноски Знак"/>
    <w:link w:val="afff"/>
    <w:semiHidden/>
    <w:rsid w:val="000D3BB3"/>
    <w:rPr>
      <w:lang w:eastAsia="ar-SA"/>
    </w:rPr>
  </w:style>
  <w:style w:type="paragraph" w:styleId="afff">
    <w:name w:val="footnote text"/>
    <w:basedOn w:val="a"/>
    <w:link w:val="affe"/>
    <w:semiHidden/>
    <w:unhideWhenUsed/>
    <w:rsid w:val="000D3BB3"/>
    <w:pPr>
      <w:suppressAutoHyphens/>
    </w:pPr>
    <w:rPr>
      <w:rFonts w:ascii="Calibri" w:eastAsia="Calibri" w:hAnsi="Calibri"/>
      <w:lang w:eastAsia="ar-SA"/>
    </w:rPr>
  </w:style>
  <w:style w:type="character" w:customStyle="1" w:styleId="1d">
    <w:name w:val="Текст сноски Знак1"/>
    <w:uiPriority w:val="99"/>
    <w:semiHidden/>
    <w:rsid w:val="000D3BB3"/>
    <w:rPr>
      <w:rFonts w:ascii="Times New Roman" w:eastAsia="Times New Roman" w:hAnsi="Times New Roman"/>
    </w:rPr>
  </w:style>
  <w:style w:type="character" w:customStyle="1" w:styleId="afff0">
    <w:name w:val="Текст примечания Знак"/>
    <w:link w:val="afff1"/>
    <w:uiPriority w:val="99"/>
    <w:semiHidden/>
    <w:rsid w:val="000D3BB3"/>
    <w:rPr>
      <w:rFonts w:eastAsia="SimSun"/>
      <w:lang w:eastAsia="ar-SA"/>
    </w:rPr>
  </w:style>
  <w:style w:type="paragraph" w:styleId="afff1">
    <w:name w:val="annotation text"/>
    <w:basedOn w:val="a"/>
    <w:link w:val="afff0"/>
    <w:uiPriority w:val="99"/>
    <w:semiHidden/>
    <w:unhideWhenUsed/>
    <w:rsid w:val="000D3BB3"/>
    <w:pPr>
      <w:suppressAutoHyphens/>
    </w:pPr>
    <w:rPr>
      <w:rFonts w:ascii="Calibri" w:eastAsia="SimSun" w:hAnsi="Calibri"/>
      <w:lang w:eastAsia="ar-SA"/>
    </w:rPr>
  </w:style>
  <w:style w:type="character" w:customStyle="1" w:styleId="1e">
    <w:name w:val="Текст примечания Знак1"/>
    <w:uiPriority w:val="99"/>
    <w:semiHidden/>
    <w:rsid w:val="000D3BB3"/>
    <w:rPr>
      <w:rFonts w:ascii="Times New Roman" w:eastAsia="Times New Roman" w:hAnsi="Times New Roman"/>
    </w:rPr>
  </w:style>
  <w:style w:type="paragraph" w:customStyle="1" w:styleId="38">
    <w:name w:val="Название3"/>
    <w:basedOn w:val="a"/>
    <w:rsid w:val="000D3BB3"/>
    <w:pPr>
      <w:suppressLineNumbers/>
      <w:suppressAutoHyphens/>
      <w:spacing w:before="120" w:after="120"/>
    </w:pPr>
    <w:rPr>
      <w:rFonts w:eastAsia="SimSun" w:cs="Mangal"/>
      <w:i/>
      <w:iCs/>
      <w:sz w:val="24"/>
      <w:szCs w:val="24"/>
      <w:lang w:eastAsia="ar-SA"/>
    </w:rPr>
  </w:style>
  <w:style w:type="paragraph" w:customStyle="1" w:styleId="39">
    <w:name w:val="Указатель3"/>
    <w:basedOn w:val="a"/>
    <w:rsid w:val="000D3BB3"/>
    <w:pPr>
      <w:suppressLineNumbers/>
      <w:suppressAutoHyphens/>
    </w:pPr>
    <w:rPr>
      <w:rFonts w:eastAsia="SimSun" w:cs="Mangal"/>
      <w:sz w:val="24"/>
      <w:szCs w:val="24"/>
      <w:lang w:eastAsia="ar-SA"/>
    </w:rPr>
  </w:style>
  <w:style w:type="paragraph" w:customStyle="1" w:styleId="1">
    <w:name w:val="Маркированный список1"/>
    <w:basedOn w:val="a"/>
    <w:rsid w:val="000D3BB3"/>
    <w:pPr>
      <w:numPr>
        <w:numId w:val="4"/>
      </w:numPr>
      <w:suppressAutoHyphens/>
    </w:pPr>
    <w:rPr>
      <w:rFonts w:eastAsia="SimSun"/>
      <w:sz w:val="24"/>
      <w:szCs w:val="24"/>
      <w:lang w:eastAsia="ar-SA"/>
    </w:rPr>
  </w:style>
  <w:style w:type="paragraph" w:customStyle="1" w:styleId="21">
    <w:name w:val="Нумерованный список 21"/>
    <w:basedOn w:val="a"/>
    <w:rsid w:val="000D3BB3"/>
    <w:pPr>
      <w:numPr>
        <w:numId w:val="6"/>
      </w:numPr>
      <w:tabs>
        <w:tab w:val="left" w:pos="720"/>
      </w:tabs>
      <w:suppressAutoHyphens/>
      <w:ind w:left="360" w:firstLine="0"/>
    </w:pPr>
    <w:rPr>
      <w:rFonts w:eastAsia="SimSun"/>
      <w:sz w:val="28"/>
      <w:szCs w:val="24"/>
      <w:lang w:eastAsia="ar-SA"/>
    </w:rPr>
  </w:style>
  <w:style w:type="paragraph" w:customStyle="1" w:styleId="28">
    <w:name w:val="Текст2"/>
    <w:basedOn w:val="a"/>
    <w:rsid w:val="000D3BB3"/>
    <w:pPr>
      <w:suppressAutoHyphens/>
    </w:pPr>
    <w:rPr>
      <w:rFonts w:ascii="Courier New" w:eastAsia="SimSun" w:hAnsi="Courier New" w:cs="Courier New"/>
      <w:lang w:eastAsia="ar-SA"/>
    </w:rPr>
  </w:style>
  <w:style w:type="paragraph" w:customStyle="1" w:styleId="ConsTitle">
    <w:name w:val="ConsTitle"/>
    <w:rsid w:val="000D3BB3"/>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0D3BB3"/>
    <w:pPr>
      <w:widowControl w:val="0"/>
      <w:suppressAutoHyphens/>
      <w:autoSpaceDE w:val="0"/>
      <w:ind w:right="19772"/>
    </w:pPr>
    <w:rPr>
      <w:rFonts w:ascii="Arial" w:eastAsia="SimSun" w:hAnsi="Arial" w:cs="Arial"/>
      <w:lang w:eastAsia="ar-SA"/>
    </w:rPr>
  </w:style>
  <w:style w:type="paragraph" w:customStyle="1" w:styleId="ConsDocList">
    <w:name w:val="ConsDocList"/>
    <w:rsid w:val="000D3BB3"/>
    <w:pPr>
      <w:widowControl w:val="0"/>
      <w:suppressAutoHyphens/>
      <w:autoSpaceDE w:val="0"/>
      <w:ind w:right="19772"/>
    </w:pPr>
    <w:rPr>
      <w:rFonts w:ascii="Courier New" w:eastAsia="SimSun" w:hAnsi="Courier New" w:cs="Courier New"/>
      <w:lang w:eastAsia="ar-SA"/>
    </w:rPr>
  </w:style>
  <w:style w:type="paragraph" w:customStyle="1" w:styleId="--">
    <w:name w:val="- СТРАНИЦА -"/>
    <w:rsid w:val="000D3BB3"/>
    <w:pPr>
      <w:suppressAutoHyphens/>
    </w:pPr>
    <w:rPr>
      <w:rFonts w:ascii="Times New Roman" w:eastAsia="Arial" w:hAnsi="Times New Roman"/>
      <w:lang w:eastAsia="ar-SA"/>
    </w:rPr>
  </w:style>
  <w:style w:type="paragraph" w:customStyle="1" w:styleId="29">
    <w:name w:val="Цитата2"/>
    <w:basedOn w:val="a"/>
    <w:rsid w:val="000D3BB3"/>
    <w:pPr>
      <w:tabs>
        <w:tab w:val="left" w:pos="10440"/>
      </w:tabs>
      <w:suppressAutoHyphens/>
      <w:spacing w:before="120"/>
      <w:ind w:left="360" w:right="333"/>
      <w:jc w:val="both"/>
    </w:pPr>
    <w:rPr>
      <w:b/>
      <w:bCs/>
      <w:sz w:val="24"/>
      <w:szCs w:val="24"/>
      <w:lang w:eastAsia="ar-SA"/>
    </w:rPr>
  </w:style>
  <w:style w:type="paragraph" w:customStyle="1" w:styleId="220">
    <w:name w:val="Основной текст с отступом 22"/>
    <w:basedOn w:val="a"/>
    <w:rsid w:val="000D3BB3"/>
    <w:pPr>
      <w:suppressAutoHyphens/>
      <w:spacing w:after="120" w:line="480" w:lineRule="auto"/>
      <w:ind w:left="283"/>
    </w:pPr>
    <w:rPr>
      <w:sz w:val="24"/>
      <w:szCs w:val="24"/>
      <w:lang w:eastAsia="ar-SA"/>
    </w:rPr>
  </w:style>
  <w:style w:type="paragraph" w:customStyle="1" w:styleId="221">
    <w:name w:val="Основной текст 22"/>
    <w:basedOn w:val="a"/>
    <w:rsid w:val="000D3BB3"/>
    <w:pPr>
      <w:widowControl w:val="0"/>
      <w:suppressAutoHyphens/>
      <w:autoSpaceDE w:val="0"/>
      <w:ind w:left="540" w:firstLine="720"/>
      <w:jc w:val="both"/>
    </w:pPr>
    <w:rPr>
      <w:color w:val="FF0000"/>
      <w:sz w:val="22"/>
      <w:szCs w:val="22"/>
      <w:lang w:eastAsia="ar-SA"/>
    </w:rPr>
  </w:style>
  <w:style w:type="paragraph" w:customStyle="1" w:styleId="330">
    <w:name w:val="Основной текст с отступом 33"/>
    <w:basedOn w:val="a"/>
    <w:rsid w:val="000D3BB3"/>
    <w:pPr>
      <w:suppressAutoHyphens/>
      <w:ind w:left="540" w:firstLine="720"/>
      <w:jc w:val="both"/>
    </w:pPr>
    <w:rPr>
      <w:sz w:val="22"/>
      <w:szCs w:val="22"/>
      <w:lang w:eastAsia="ar-SA"/>
    </w:rPr>
  </w:style>
  <w:style w:type="paragraph" w:customStyle="1" w:styleId="S">
    <w:name w:val="S_Титульный"/>
    <w:basedOn w:val="a"/>
    <w:rsid w:val="000D3BB3"/>
    <w:pPr>
      <w:suppressAutoHyphens/>
      <w:spacing w:line="360" w:lineRule="auto"/>
      <w:ind w:left="3060"/>
      <w:jc w:val="right"/>
    </w:pPr>
    <w:rPr>
      <w:b/>
      <w:caps/>
      <w:sz w:val="24"/>
      <w:szCs w:val="24"/>
      <w:lang w:eastAsia="ar-SA"/>
    </w:rPr>
  </w:style>
  <w:style w:type="paragraph" w:customStyle="1" w:styleId="afff2">
    <w:name w:val="Таблица"/>
    <w:basedOn w:val="a"/>
    <w:rsid w:val="000D3BB3"/>
    <w:pPr>
      <w:suppressAutoHyphens/>
      <w:jc w:val="both"/>
    </w:pPr>
    <w:rPr>
      <w:sz w:val="24"/>
      <w:szCs w:val="24"/>
      <w:lang w:eastAsia="ar-SA"/>
    </w:rPr>
  </w:style>
  <w:style w:type="paragraph" w:customStyle="1" w:styleId="1f">
    <w:name w:val="Схема документа1"/>
    <w:basedOn w:val="a"/>
    <w:rsid w:val="000D3BB3"/>
    <w:pPr>
      <w:shd w:val="clear" w:color="auto" w:fill="000080"/>
      <w:suppressAutoHyphens/>
    </w:pPr>
    <w:rPr>
      <w:rFonts w:ascii="Tahoma" w:eastAsia="SimSun" w:hAnsi="Tahoma" w:cs="Tahoma"/>
      <w:lang w:eastAsia="ar-SA"/>
    </w:rPr>
  </w:style>
  <w:style w:type="paragraph" w:customStyle="1" w:styleId="1f0">
    <w:name w:val="Текст примечания1"/>
    <w:basedOn w:val="a"/>
    <w:rsid w:val="000D3BB3"/>
    <w:pPr>
      <w:suppressAutoHyphens/>
    </w:pPr>
    <w:rPr>
      <w:rFonts w:eastAsia="SimSun"/>
      <w:lang w:eastAsia="ar-SA"/>
    </w:rPr>
  </w:style>
  <w:style w:type="paragraph" w:customStyle="1" w:styleId="2a">
    <w:name w:val="Название2"/>
    <w:basedOn w:val="a"/>
    <w:rsid w:val="000D3BB3"/>
    <w:pPr>
      <w:keepLines/>
      <w:suppressLineNumbers/>
      <w:suppressAutoHyphens/>
      <w:overflowPunct w:val="0"/>
      <w:autoSpaceDE w:val="0"/>
      <w:spacing w:before="120" w:after="120" w:line="320" w:lineRule="exact"/>
      <w:ind w:firstLine="567"/>
      <w:jc w:val="both"/>
    </w:pPr>
    <w:rPr>
      <w:rFonts w:ascii="Arial" w:hAnsi="Arial" w:cs="Tahoma"/>
      <w:i/>
      <w:iCs/>
      <w:szCs w:val="24"/>
      <w:lang w:eastAsia="ar-SA"/>
    </w:rPr>
  </w:style>
  <w:style w:type="paragraph" w:customStyle="1" w:styleId="2b">
    <w:name w:val="Указатель2"/>
    <w:basedOn w:val="a"/>
    <w:rsid w:val="000D3BB3"/>
    <w:pPr>
      <w:keepLines/>
      <w:suppressLineNumbers/>
      <w:suppressAutoHyphens/>
      <w:overflowPunct w:val="0"/>
      <w:autoSpaceDE w:val="0"/>
      <w:spacing w:line="320" w:lineRule="exact"/>
      <w:ind w:firstLine="567"/>
      <w:jc w:val="both"/>
    </w:pPr>
    <w:rPr>
      <w:rFonts w:ascii="Arial" w:hAnsi="Arial" w:cs="Tahoma"/>
      <w:sz w:val="28"/>
      <w:szCs w:val="28"/>
      <w:lang w:eastAsia="ar-SA"/>
    </w:rPr>
  </w:style>
  <w:style w:type="paragraph" w:customStyle="1" w:styleId="42">
    <w:name w:val="Маркированный список 42"/>
    <w:basedOn w:val="a"/>
    <w:rsid w:val="000D3BB3"/>
    <w:pPr>
      <w:suppressAutoHyphens/>
    </w:pPr>
    <w:rPr>
      <w:lang w:val="en-GB" w:eastAsia="ar-SA"/>
    </w:rPr>
  </w:style>
  <w:style w:type="paragraph" w:customStyle="1" w:styleId="312">
    <w:name w:val="Основной текст 31"/>
    <w:basedOn w:val="a"/>
    <w:rsid w:val="000D3BB3"/>
    <w:pPr>
      <w:widowControl w:val="0"/>
      <w:shd w:val="clear" w:color="auto" w:fill="FFFFFF"/>
      <w:suppressAutoHyphens/>
      <w:autoSpaceDE w:val="0"/>
      <w:jc w:val="center"/>
    </w:pPr>
    <w:rPr>
      <w:sz w:val="24"/>
      <w:szCs w:val="24"/>
      <w:lang w:eastAsia="ar-SA"/>
    </w:rPr>
  </w:style>
  <w:style w:type="paragraph" w:customStyle="1" w:styleId="afff3">
    <w:name w:val="Содержимое врезки"/>
    <w:basedOn w:val="af5"/>
    <w:rsid w:val="000D3BB3"/>
    <w:pPr>
      <w:keepLines/>
      <w:widowControl w:val="0"/>
      <w:suppressAutoHyphens/>
      <w:overflowPunct w:val="0"/>
      <w:autoSpaceDE w:val="0"/>
      <w:spacing w:after="120" w:line="320" w:lineRule="exact"/>
      <w:ind w:firstLine="567"/>
    </w:pPr>
    <w:rPr>
      <w:sz w:val="20"/>
      <w:szCs w:val="20"/>
      <w:lang w:eastAsia="ar-SA"/>
    </w:rPr>
  </w:style>
  <w:style w:type="paragraph" w:customStyle="1" w:styleId="1f1">
    <w:name w:val="Цитата1"/>
    <w:basedOn w:val="a"/>
    <w:rsid w:val="000D3BB3"/>
    <w:pPr>
      <w:suppressAutoHyphens/>
      <w:ind w:left="360" w:right="-625"/>
    </w:pPr>
    <w:rPr>
      <w:kern w:val="2"/>
      <w:sz w:val="24"/>
      <w:lang w:eastAsia="ar-SA"/>
    </w:rPr>
  </w:style>
  <w:style w:type="paragraph" w:customStyle="1" w:styleId="1f2">
    <w:name w:val="Название объекта1"/>
    <w:basedOn w:val="a"/>
    <w:next w:val="a"/>
    <w:rsid w:val="000D3BB3"/>
    <w:pPr>
      <w:keepLines/>
      <w:suppressAutoHyphens/>
      <w:overflowPunct w:val="0"/>
      <w:autoSpaceDE w:val="0"/>
      <w:spacing w:line="320" w:lineRule="exact"/>
      <w:ind w:firstLine="567"/>
      <w:jc w:val="both"/>
    </w:pPr>
    <w:rPr>
      <w:b/>
      <w:bCs/>
      <w:sz w:val="28"/>
      <w:szCs w:val="28"/>
      <w:lang w:eastAsia="ar-SA"/>
    </w:rPr>
  </w:style>
  <w:style w:type="paragraph" w:customStyle="1" w:styleId="afff4">
    <w:name w:val="Знак Знак Знак Знак Знак Знак Знак"/>
    <w:basedOn w:val="a"/>
    <w:rsid w:val="000D3BB3"/>
    <w:pPr>
      <w:suppressAutoHyphens/>
      <w:spacing w:after="160" w:line="240" w:lineRule="exact"/>
    </w:pPr>
    <w:rPr>
      <w:lang w:eastAsia="ar-SA"/>
    </w:rPr>
  </w:style>
  <w:style w:type="paragraph" w:customStyle="1" w:styleId="2c">
    <w:name w:val="Основной текст с отступом2"/>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3a">
    <w:name w:val="Основной текст с отступом3"/>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afff5">
    <w:name w:val="таблица"/>
    <w:basedOn w:val="a"/>
    <w:rsid w:val="000D3BB3"/>
    <w:pPr>
      <w:widowControl w:val="0"/>
      <w:shd w:val="clear" w:color="auto" w:fill="FFFFFF"/>
      <w:autoSpaceDE w:val="0"/>
      <w:autoSpaceDN w:val="0"/>
      <w:adjustRightInd w:val="0"/>
      <w:spacing w:before="120" w:after="120"/>
      <w:ind w:firstLine="284"/>
      <w:jc w:val="both"/>
    </w:pPr>
    <w:rPr>
      <w:sz w:val="24"/>
      <w:szCs w:val="24"/>
    </w:rPr>
  </w:style>
  <w:style w:type="paragraph" w:customStyle="1" w:styleId="afff6">
    <w:name w:val="Примечание"/>
    <w:basedOn w:val="a"/>
    <w:rsid w:val="000D3BB3"/>
    <w:pPr>
      <w:widowControl w:val="0"/>
      <w:shd w:val="clear" w:color="auto" w:fill="FFFFFF"/>
      <w:autoSpaceDE w:val="0"/>
      <w:autoSpaceDN w:val="0"/>
      <w:adjustRightInd w:val="0"/>
      <w:spacing w:before="120" w:after="120"/>
      <w:ind w:firstLine="284"/>
      <w:jc w:val="both"/>
    </w:pPr>
  </w:style>
  <w:style w:type="character" w:customStyle="1" w:styleId="WW8Num4z1">
    <w:name w:val="WW8Num4z1"/>
    <w:rsid w:val="000D3BB3"/>
    <w:rPr>
      <w:rFonts w:ascii="Symbol" w:hAnsi="Symbol" w:cs="Symbol" w:hint="default"/>
    </w:rPr>
  </w:style>
  <w:style w:type="character" w:customStyle="1" w:styleId="WW8Num7z1">
    <w:name w:val="WW8Num7z1"/>
    <w:rsid w:val="000D3BB3"/>
    <w:rPr>
      <w:rFonts w:ascii="Symbol" w:hAnsi="Symbol" w:cs="Symbol" w:hint="default"/>
    </w:rPr>
  </w:style>
  <w:style w:type="character" w:customStyle="1" w:styleId="WW8Num7z2">
    <w:name w:val="WW8Num7z2"/>
    <w:rsid w:val="000D3BB3"/>
    <w:rPr>
      <w:rFonts w:ascii="Wingdings" w:hAnsi="Wingdings" w:cs="Wingdings" w:hint="default"/>
    </w:rPr>
  </w:style>
  <w:style w:type="character" w:customStyle="1" w:styleId="WW8Num7z4">
    <w:name w:val="WW8Num7z4"/>
    <w:rsid w:val="000D3BB3"/>
    <w:rPr>
      <w:rFonts w:ascii="Courier New" w:hAnsi="Courier New" w:cs="Courier New" w:hint="default"/>
    </w:rPr>
  </w:style>
  <w:style w:type="character" w:customStyle="1" w:styleId="WW8Num8z2">
    <w:name w:val="WW8Num8z2"/>
    <w:rsid w:val="000D3BB3"/>
    <w:rPr>
      <w:rFonts w:ascii="Wingdings" w:hAnsi="Wingdings" w:cs="Wingdings" w:hint="default"/>
    </w:rPr>
  </w:style>
  <w:style w:type="character" w:customStyle="1" w:styleId="WW8Num8z4">
    <w:name w:val="WW8Num8z4"/>
    <w:rsid w:val="000D3BB3"/>
    <w:rPr>
      <w:rFonts w:ascii="Courier New" w:hAnsi="Courier New" w:cs="Courier New" w:hint="default"/>
    </w:rPr>
  </w:style>
  <w:style w:type="character" w:customStyle="1" w:styleId="WW8Num9z2">
    <w:name w:val="WW8Num9z2"/>
    <w:rsid w:val="000D3BB3"/>
    <w:rPr>
      <w:rFonts w:ascii="Wingdings" w:hAnsi="Wingdings" w:cs="Wingdings" w:hint="default"/>
    </w:rPr>
  </w:style>
  <w:style w:type="character" w:customStyle="1" w:styleId="WW8Num9z4">
    <w:name w:val="WW8Num9z4"/>
    <w:rsid w:val="000D3BB3"/>
    <w:rPr>
      <w:rFonts w:ascii="Courier New" w:hAnsi="Courier New" w:cs="Courier New" w:hint="default"/>
    </w:rPr>
  </w:style>
  <w:style w:type="character" w:customStyle="1" w:styleId="WW8Num10z1">
    <w:name w:val="WW8Num10z1"/>
    <w:rsid w:val="000D3BB3"/>
    <w:rPr>
      <w:rFonts w:ascii="Symbol" w:hAnsi="Symbol" w:cs="Symbol" w:hint="default"/>
    </w:rPr>
  </w:style>
  <w:style w:type="character" w:customStyle="1" w:styleId="WW8Num10z2">
    <w:name w:val="WW8Num10z2"/>
    <w:rsid w:val="000D3BB3"/>
    <w:rPr>
      <w:rFonts w:ascii="Wingdings" w:hAnsi="Wingdings" w:cs="Wingdings" w:hint="default"/>
    </w:rPr>
  </w:style>
  <w:style w:type="character" w:customStyle="1" w:styleId="WW8Num10z4">
    <w:name w:val="WW8Num10z4"/>
    <w:rsid w:val="000D3BB3"/>
    <w:rPr>
      <w:rFonts w:ascii="Courier New" w:hAnsi="Courier New" w:cs="Courier New" w:hint="default"/>
    </w:rPr>
  </w:style>
  <w:style w:type="character" w:customStyle="1" w:styleId="WW8Num12z4">
    <w:name w:val="WW8Num12z4"/>
    <w:rsid w:val="000D3BB3"/>
    <w:rPr>
      <w:rFonts w:ascii="Courier New" w:hAnsi="Courier New" w:cs="Courier New" w:hint="default"/>
    </w:rPr>
  </w:style>
  <w:style w:type="character" w:customStyle="1" w:styleId="WW8Num13z0">
    <w:name w:val="WW8Num13z0"/>
    <w:rsid w:val="000D3BB3"/>
    <w:rPr>
      <w:rFonts w:ascii="Times New Roman" w:hAnsi="Times New Roman" w:cs="Times New Roman" w:hint="default"/>
    </w:rPr>
  </w:style>
  <w:style w:type="character" w:customStyle="1" w:styleId="WW8Num13z1">
    <w:name w:val="WW8Num13z1"/>
    <w:rsid w:val="000D3BB3"/>
    <w:rPr>
      <w:rFonts w:ascii="Symbol" w:hAnsi="Symbol" w:cs="Symbol" w:hint="default"/>
    </w:rPr>
  </w:style>
  <w:style w:type="character" w:customStyle="1" w:styleId="WW8Num13z2">
    <w:name w:val="WW8Num13z2"/>
    <w:rsid w:val="000D3BB3"/>
    <w:rPr>
      <w:rFonts w:ascii="Wingdings" w:hAnsi="Wingdings" w:cs="Wingdings" w:hint="default"/>
    </w:rPr>
  </w:style>
  <w:style w:type="character" w:customStyle="1" w:styleId="WW8Num13z4">
    <w:name w:val="WW8Num13z4"/>
    <w:rsid w:val="000D3BB3"/>
    <w:rPr>
      <w:rFonts w:ascii="Courier New" w:hAnsi="Courier New" w:cs="Courier New" w:hint="default"/>
    </w:rPr>
  </w:style>
  <w:style w:type="character" w:customStyle="1" w:styleId="WW8Num26z0">
    <w:name w:val="WW8Num26z0"/>
    <w:rsid w:val="000D3BB3"/>
    <w:rPr>
      <w:rFonts w:ascii="Symbol" w:hAnsi="Symbol" w:cs="Symbol" w:hint="default"/>
    </w:rPr>
  </w:style>
  <w:style w:type="character" w:customStyle="1" w:styleId="Absatz-Standardschriftart">
    <w:name w:val="Absatz-Standardschriftart"/>
    <w:rsid w:val="000D3BB3"/>
  </w:style>
  <w:style w:type="character" w:customStyle="1" w:styleId="WW8Num3z1">
    <w:name w:val="WW8Num3z1"/>
    <w:rsid w:val="000D3BB3"/>
    <w:rPr>
      <w:rFonts w:ascii="Symbol" w:hAnsi="Symbol" w:cs="Symbol" w:hint="default"/>
    </w:rPr>
  </w:style>
  <w:style w:type="character" w:customStyle="1" w:styleId="WW8Num3z2">
    <w:name w:val="WW8Num3z2"/>
    <w:rsid w:val="000D3BB3"/>
    <w:rPr>
      <w:rFonts w:ascii="Wingdings" w:hAnsi="Wingdings" w:cs="Wingdings" w:hint="default"/>
    </w:rPr>
  </w:style>
  <w:style w:type="character" w:customStyle="1" w:styleId="WW8Num3z4">
    <w:name w:val="WW8Num3z4"/>
    <w:rsid w:val="000D3BB3"/>
    <w:rPr>
      <w:rFonts w:ascii="Courier New" w:hAnsi="Courier New" w:cs="Courier New" w:hint="default"/>
    </w:rPr>
  </w:style>
  <w:style w:type="character" w:customStyle="1" w:styleId="WW8Num6z1">
    <w:name w:val="WW8Num6z1"/>
    <w:rsid w:val="000D3BB3"/>
    <w:rPr>
      <w:rFonts w:ascii="Symbol" w:hAnsi="Symbol" w:cs="Symbol" w:hint="default"/>
    </w:rPr>
  </w:style>
  <w:style w:type="character" w:customStyle="1" w:styleId="WW8Num6z2">
    <w:name w:val="WW8Num6z2"/>
    <w:rsid w:val="000D3BB3"/>
    <w:rPr>
      <w:rFonts w:ascii="Wingdings" w:hAnsi="Wingdings" w:cs="Wingdings" w:hint="default"/>
    </w:rPr>
  </w:style>
  <w:style w:type="character" w:customStyle="1" w:styleId="WW8Num6z4">
    <w:name w:val="WW8Num6z4"/>
    <w:rsid w:val="000D3BB3"/>
    <w:rPr>
      <w:rFonts w:ascii="Courier New" w:hAnsi="Courier New" w:cs="Courier New" w:hint="default"/>
    </w:rPr>
  </w:style>
  <w:style w:type="character" w:customStyle="1" w:styleId="WW8Num9z1">
    <w:name w:val="WW8Num9z1"/>
    <w:rsid w:val="000D3BB3"/>
    <w:rPr>
      <w:rFonts w:ascii="Symbol" w:hAnsi="Symbol" w:cs="Symbol" w:hint="default"/>
    </w:rPr>
  </w:style>
  <w:style w:type="character" w:customStyle="1" w:styleId="WW8Num32z0">
    <w:name w:val="WW8Num32z0"/>
    <w:rsid w:val="000D3BB3"/>
    <w:rPr>
      <w:rFonts w:ascii="Symbol" w:hAnsi="Symbol" w:hint="default"/>
    </w:rPr>
  </w:style>
  <w:style w:type="character" w:customStyle="1" w:styleId="WW8Num32z1">
    <w:name w:val="WW8Num32z1"/>
    <w:rsid w:val="000D3BB3"/>
    <w:rPr>
      <w:rFonts w:ascii="Courier New" w:hAnsi="Courier New" w:cs="Courier New" w:hint="default"/>
    </w:rPr>
  </w:style>
  <w:style w:type="character" w:customStyle="1" w:styleId="WW8Num32z2">
    <w:name w:val="WW8Num32z2"/>
    <w:rsid w:val="000D3BB3"/>
    <w:rPr>
      <w:rFonts w:ascii="Wingdings" w:hAnsi="Wingdings" w:hint="default"/>
    </w:rPr>
  </w:style>
  <w:style w:type="character" w:customStyle="1" w:styleId="3b">
    <w:name w:val="Основной шрифт абзаца3"/>
    <w:rsid w:val="000D3BB3"/>
  </w:style>
  <w:style w:type="character" w:customStyle="1" w:styleId="111">
    <w:name w:val="Заголовок 1 Знак1"/>
    <w:rsid w:val="000D3BB3"/>
    <w:rPr>
      <w:rFonts w:ascii="Arial" w:hAnsi="Arial" w:cs="Arial" w:hint="default"/>
      <w:b/>
      <w:bCs/>
      <w:kern w:val="2"/>
      <w:sz w:val="32"/>
      <w:szCs w:val="32"/>
      <w:lang w:val="ru-RU" w:eastAsia="ar-SA" w:bidi="ar-SA"/>
    </w:rPr>
  </w:style>
  <w:style w:type="character" w:customStyle="1" w:styleId="1f3">
    <w:name w:val="Заголовок 1 Знак Знак"/>
    <w:rsid w:val="000D3BB3"/>
    <w:rPr>
      <w:b/>
      <w:bCs/>
      <w:sz w:val="28"/>
      <w:szCs w:val="28"/>
      <w:lang w:val="ru-RU" w:eastAsia="ar-SA" w:bidi="ar-SA"/>
    </w:rPr>
  </w:style>
  <w:style w:type="character" w:customStyle="1" w:styleId="afff7">
    <w:name w:val="Символ сноски"/>
    <w:rsid w:val="000D3BB3"/>
    <w:rPr>
      <w:vertAlign w:val="superscript"/>
    </w:rPr>
  </w:style>
  <w:style w:type="character" w:customStyle="1" w:styleId="1f4">
    <w:name w:val="Знак примечания1"/>
    <w:rsid w:val="000D3BB3"/>
    <w:rPr>
      <w:sz w:val="16"/>
      <w:szCs w:val="16"/>
    </w:rPr>
  </w:style>
  <w:style w:type="character" w:customStyle="1" w:styleId="WW8Num15z4">
    <w:name w:val="WW8Num15z4"/>
    <w:rsid w:val="000D3BB3"/>
    <w:rPr>
      <w:rFonts w:ascii="Courier New" w:hAnsi="Courier New" w:cs="Courier New" w:hint="default"/>
    </w:rPr>
  </w:style>
  <w:style w:type="character" w:customStyle="1" w:styleId="WW8Num16z4">
    <w:name w:val="WW8Num16z4"/>
    <w:rsid w:val="000D3BB3"/>
    <w:rPr>
      <w:rFonts w:ascii="Courier New" w:hAnsi="Courier New" w:cs="Courier New" w:hint="default"/>
    </w:rPr>
  </w:style>
  <w:style w:type="character" w:customStyle="1" w:styleId="WW8Num17z1">
    <w:name w:val="WW8Num17z1"/>
    <w:rsid w:val="000D3BB3"/>
    <w:rPr>
      <w:rFonts w:ascii="Symbol" w:hAnsi="Symbol" w:cs="Symbol" w:hint="default"/>
    </w:rPr>
  </w:style>
  <w:style w:type="character" w:customStyle="1" w:styleId="WW8Num18z4">
    <w:name w:val="WW8Num18z4"/>
    <w:rsid w:val="000D3BB3"/>
    <w:rPr>
      <w:rFonts w:ascii="Courier New" w:hAnsi="Courier New" w:cs="Courier New" w:hint="default"/>
    </w:rPr>
  </w:style>
  <w:style w:type="character" w:customStyle="1" w:styleId="WW8Num19z1">
    <w:name w:val="WW8Num19z1"/>
    <w:rsid w:val="000D3BB3"/>
    <w:rPr>
      <w:rFonts w:ascii="Symbol" w:hAnsi="Symbol" w:cs="Courier New" w:hint="default"/>
    </w:rPr>
  </w:style>
  <w:style w:type="character" w:customStyle="1" w:styleId="WW8Num20z4">
    <w:name w:val="WW8Num20z4"/>
    <w:rsid w:val="000D3BB3"/>
    <w:rPr>
      <w:rFonts w:ascii="Courier New" w:hAnsi="Courier New" w:cs="Courier New" w:hint="default"/>
    </w:rPr>
  </w:style>
  <w:style w:type="character" w:customStyle="1" w:styleId="WW8Num22z1">
    <w:name w:val="WW8Num22z1"/>
    <w:rsid w:val="000D3BB3"/>
    <w:rPr>
      <w:rFonts w:ascii="Symbol" w:hAnsi="Symbol" w:cs="Courier New" w:hint="default"/>
    </w:rPr>
  </w:style>
  <w:style w:type="character" w:customStyle="1" w:styleId="WW8Num23z4">
    <w:name w:val="WW8Num23z4"/>
    <w:rsid w:val="000D3BB3"/>
    <w:rPr>
      <w:rFonts w:ascii="Courier New" w:hAnsi="Courier New" w:cs="Courier New" w:hint="default"/>
    </w:rPr>
  </w:style>
  <w:style w:type="character" w:customStyle="1" w:styleId="WW8Num25z4">
    <w:name w:val="WW8Num25z4"/>
    <w:rsid w:val="000D3BB3"/>
    <w:rPr>
      <w:rFonts w:ascii="Courier New" w:hAnsi="Courier New" w:cs="Courier New" w:hint="default"/>
    </w:rPr>
  </w:style>
  <w:style w:type="character" w:customStyle="1" w:styleId="WW8Num30z0">
    <w:name w:val="WW8Num30z0"/>
    <w:rsid w:val="000D3BB3"/>
    <w:rPr>
      <w:rFonts w:ascii="Symbol" w:hAnsi="Symbol" w:cs="Symbol" w:hint="default"/>
    </w:rPr>
  </w:style>
  <w:style w:type="character" w:customStyle="1" w:styleId="WW8Num31z0">
    <w:name w:val="WW8Num31z0"/>
    <w:rsid w:val="000D3BB3"/>
    <w:rPr>
      <w:rFonts w:ascii="Symbol" w:hAnsi="Symbol" w:hint="default"/>
    </w:rPr>
  </w:style>
  <w:style w:type="character" w:customStyle="1" w:styleId="WW8Num33z0">
    <w:name w:val="WW8Num33z0"/>
    <w:rsid w:val="000D3BB3"/>
    <w:rPr>
      <w:rFonts w:ascii="Symbol" w:hAnsi="Symbol" w:cs="Symbol" w:hint="default"/>
    </w:rPr>
  </w:style>
  <w:style w:type="character" w:customStyle="1" w:styleId="WW8Num34z0">
    <w:name w:val="WW8Num34z0"/>
    <w:rsid w:val="000D3BB3"/>
    <w:rPr>
      <w:rFonts w:ascii="Symbol" w:hAnsi="Symbol" w:cs="Symbol" w:hint="default"/>
    </w:rPr>
  </w:style>
  <w:style w:type="character" w:customStyle="1" w:styleId="WW8Num35z0">
    <w:name w:val="WW8Num35z0"/>
    <w:rsid w:val="000D3BB3"/>
    <w:rPr>
      <w:rFonts w:ascii="Symbol" w:hAnsi="Symbol" w:hint="default"/>
    </w:rPr>
  </w:style>
  <w:style w:type="character" w:customStyle="1" w:styleId="WW8Num37z0">
    <w:name w:val="WW8Num37z0"/>
    <w:rsid w:val="000D3BB3"/>
    <w:rPr>
      <w:rFonts w:ascii="Symbol" w:hAnsi="Symbol" w:cs="Symbol" w:hint="default"/>
    </w:rPr>
  </w:style>
  <w:style w:type="character" w:customStyle="1" w:styleId="WW8Num37z1">
    <w:name w:val="WW8Num37z1"/>
    <w:rsid w:val="000D3BB3"/>
    <w:rPr>
      <w:rFonts w:ascii="Courier New" w:hAnsi="Courier New" w:cs="Courier New" w:hint="default"/>
    </w:rPr>
  </w:style>
  <w:style w:type="character" w:customStyle="1" w:styleId="WW8Num37z2">
    <w:name w:val="WW8Num37z2"/>
    <w:rsid w:val="000D3BB3"/>
    <w:rPr>
      <w:rFonts w:ascii="Wingdings" w:hAnsi="Wingdings" w:cs="Wingdings" w:hint="default"/>
    </w:rPr>
  </w:style>
  <w:style w:type="character" w:customStyle="1" w:styleId="WW8Num38z0">
    <w:name w:val="WW8Num38z0"/>
    <w:rsid w:val="000D3BB3"/>
    <w:rPr>
      <w:rFonts w:ascii="Symbol" w:hAnsi="Symbol" w:cs="Symbol" w:hint="default"/>
    </w:rPr>
  </w:style>
  <w:style w:type="character" w:customStyle="1" w:styleId="WW8Num38z1">
    <w:name w:val="WW8Num38z1"/>
    <w:rsid w:val="000D3BB3"/>
    <w:rPr>
      <w:rFonts w:ascii="Courier New" w:hAnsi="Courier New" w:cs="Courier New" w:hint="default"/>
    </w:rPr>
  </w:style>
  <w:style w:type="character" w:customStyle="1" w:styleId="WW8Num38z2">
    <w:name w:val="WW8Num38z2"/>
    <w:rsid w:val="000D3BB3"/>
    <w:rPr>
      <w:rFonts w:ascii="Wingdings" w:hAnsi="Wingdings" w:cs="Wingdings" w:hint="default"/>
    </w:rPr>
  </w:style>
  <w:style w:type="character" w:customStyle="1" w:styleId="WW8Num39z0">
    <w:name w:val="WW8Num39z0"/>
    <w:rsid w:val="000D3BB3"/>
    <w:rPr>
      <w:rFonts w:ascii="Symbol" w:hAnsi="Symbol" w:cs="Symbol" w:hint="default"/>
    </w:rPr>
  </w:style>
  <w:style w:type="character" w:customStyle="1" w:styleId="WW8Num39z2">
    <w:name w:val="WW8Num39z2"/>
    <w:rsid w:val="000D3BB3"/>
    <w:rPr>
      <w:rFonts w:ascii="Wingdings" w:hAnsi="Wingdings" w:cs="Wingdings" w:hint="default"/>
    </w:rPr>
  </w:style>
  <w:style w:type="character" w:customStyle="1" w:styleId="WW8Num39z4">
    <w:name w:val="WW8Num39z4"/>
    <w:rsid w:val="000D3BB3"/>
    <w:rPr>
      <w:rFonts w:ascii="Courier New" w:hAnsi="Courier New" w:cs="Courier New" w:hint="default"/>
    </w:rPr>
  </w:style>
  <w:style w:type="character" w:customStyle="1" w:styleId="WW8Num41z0">
    <w:name w:val="WW8Num41z0"/>
    <w:rsid w:val="000D3BB3"/>
    <w:rPr>
      <w:rFonts w:ascii="Symbol" w:hAnsi="Symbol" w:cs="Symbol" w:hint="default"/>
    </w:rPr>
  </w:style>
  <w:style w:type="character" w:customStyle="1" w:styleId="WW8Num41z1">
    <w:name w:val="WW8Num41z1"/>
    <w:rsid w:val="000D3BB3"/>
    <w:rPr>
      <w:rFonts w:ascii="Courier New" w:hAnsi="Courier New" w:cs="Courier New" w:hint="default"/>
    </w:rPr>
  </w:style>
  <w:style w:type="character" w:customStyle="1" w:styleId="WW8Num41z2">
    <w:name w:val="WW8Num41z2"/>
    <w:rsid w:val="000D3BB3"/>
    <w:rPr>
      <w:rFonts w:ascii="Wingdings" w:hAnsi="Wingdings" w:cs="Wingdings" w:hint="default"/>
    </w:rPr>
  </w:style>
  <w:style w:type="character" w:customStyle="1" w:styleId="WW8NumSt37z0">
    <w:name w:val="WW8NumSt37z0"/>
    <w:rsid w:val="000D3BB3"/>
    <w:rPr>
      <w:rFonts w:ascii="Helvetica" w:hAnsi="Helvetica" w:hint="default"/>
    </w:rPr>
  </w:style>
  <w:style w:type="character" w:customStyle="1" w:styleId="2d">
    <w:name w:val="Основной шрифт абзаца2"/>
    <w:rsid w:val="000D3BB3"/>
  </w:style>
  <w:style w:type="character" w:customStyle="1" w:styleId="WW8Num8z1">
    <w:name w:val="WW8Num8z1"/>
    <w:rsid w:val="000D3BB3"/>
    <w:rPr>
      <w:rFonts w:ascii="Symbol" w:hAnsi="Symbol" w:cs="Symbol" w:hint="default"/>
    </w:rPr>
  </w:style>
  <w:style w:type="character" w:customStyle="1" w:styleId="WW-Absatz-Standardschriftart">
    <w:name w:val="WW-Absatz-Standardschriftart"/>
    <w:rsid w:val="000D3BB3"/>
  </w:style>
  <w:style w:type="character" w:customStyle="1" w:styleId="WW8Num21z4">
    <w:name w:val="WW8Num21z4"/>
    <w:rsid w:val="000D3BB3"/>
    <w:rPr>
      <w:rFonts w:ascii="Courier New" w:hAnsi="Courier New" w:cs="Courier New" w:hint="default"/>
    </w:rPr>
  </w:style>
  <w:style w:type="character" w:customStyle="1" w:styleId="WW8Num33z1">
    <w:name w:val="WW8Num33z1"/>
    <w:rsid w:val="000D3BB3"/>
    <w:rPr>
      <w:rFonts w:ascii="Courier New" w:hAnsi="Courier New" w:cs="Courier New" w:hint="default"/>
    </w:rPr>
  </w:style>
  <w:style w:type="character" w:customStyle="1" w:styleId="WW8Num33z2">
    <w:name w:val="WW8Num33z2"/>
    <w:rsid w:val="000D3BB3"/>
    <w:rPr>
      <w:rFonts w:ascii="Wingdings" w:hAnsi="Wingdings" w:cs="Wingdings" w:hint="default"/>
    </w:rPr>
  </w:style>
  <w:style w:type="character" w:customStyle="1" w:styleId="WW8Num35z1">
    <w:name w:val="WW8Num35z1"/>
    <w:rsid w:val="000D3BB3"/>
    <w:rPr>
      <w:rFonts w:ascii="Courier New" w:hAnsi="Courier New" w:cs="Courier New" w:hint="default"/>
    </w:rPr>
  </w:style>
  <w:style w:type="character" w:customStyle="1" w:styleId="WW8Num35z2">
    <w:name w:val="WW8Num35z2"/>
    <w:rsid w:val="000D3BB3"/>
    <w:rPr>
      <w:rFonts w:ascii="Wingdings" w:hAnsi="Wingdings" w:cs="Wingdings" w:hint="default"/>
    </w:rPr>
  </w:style>
  <w:style w:type="character" w:customStyle="1" w:styleId="WW8Num36z0">
    <w:name w:val="WW8Num36z0"/>
    <w:rsid w:val="000D3BB3"/>
    <w:rPr>
      <w:rFonts w:ascii="Symbol" w:hAnsi="Symbol" w:cs="Symbol" w:hint="default"/>
    </w:rPr>
  </w:style>
  <w:style w:type="character" w:customStyle="1" w:styleId="WW8Num36z2">
    <w:name w:val="WW8Num36z2"/>
    <w:rsid w:val="000D3BB3"/>
    <w:rPr>
      <w:rFonts w:ascii="Wingdings" w:hAnsi="Wingdings" w:cs="Wingdings" w:hint="default"/>
    </w:rPr>
  </w:style>
  <w:style w:type="character" w:customStyle="1" w:styleId="WW8Num36z4">
    <w:name w:val="WW8Num36z4"/>
    <w:rsid w:val="000D3BB3"/>
    <w:rPr>
      <w:rFonts w:ascii="Courier New" w:hAnsi="Courier New" w:cs="Courier New" w:hint="default"/>
    </w:rPr>
  </w:style>
  <w:style w:type="character" w:customStyle="1" w:styleId="WW8NumSt13z0">
    <w:name w:val="WW8NumSt13z0"/>
    <w:rsid w:val="000D3BB3"/>
    <w:rPr>
      <w:rFonts w:ascii="Helvetica" w:hAnsi="Helvetica" w:hint="default"/>
    </w:rPr>
  </w:style>
  <w:style w:type="character" w:customStyle="1" w:styleId="1f5">
    <w:name w:val="Верхний колонтитул Знак1"/>
    <w:rsid w:val="000D3BB3"/>
    <w:rPr>
      <w:rFonts w:ascii="SimSun" w:eastAsia="SimSun" w:hAnsi="SimSun" w:hint="eastAsia"/>
      <w:sz w:val="24"/>
      <w:szCs w:val="24"/>
    </w:rPr>
  </w:style>
  <w:style w:type="character" w:customStyle="1" w:styleId="1f6">
    <w:name w:val="Нижний колонтитул Знак1"/>
    <w:rsid w:val="000D3BB3"/>
    <w:rPr>
      <w:rFonts w:ascii="SimSun" w:eastAsia="SimSun" w:hAnsi="SimSun" w:hint="eastAsia"/>
      <w:sz w:val="24"/>
      <w:szCs w:val="24"/>
    </w:rPr>
  </w:style>
  <w:style w:type="character" w:customStyle="1" w:styleId="1f7">
    <w:name w:val="Основной текст с отступом Знак1"/>
    <w:rsid w:val="000D3BB3"/>
    <w:rPr>
      <w:sz w:val="24"/>
      <w:szCs w:val="24"/>
    </w:rPr>
  </w:style>
  <w:style w:type="character" w:customStyle="1" w:styleId="1f8">
    <w:name w:val="Текст выноски Знак1"/>
    <w:rsid w:val="000D3BB3"/>
    <w:rPr>
      <w:rFonts w:ascii="Tahoma" w:eastAsia="SimSun" w:hAnsi="Tahoma" w:cs="Tahoma" w:hint="default"/>
      <w:sz w:val="16"/>
      <w:szCs w:val="16"/>
    </w:rPr>
  </w:style>
  <w:style w:type="character" w:customStyle="1" w:styleId="afff8">
    <w:name w:val="Символ нумерации"/>
    <w:rsid w:val="000D3BB3"/>
  </w:style>
  <w:style w:type="character" w:customStyle="1" w:styleId="afff9">
    <w:name w:val="Маркеры списка"/>
    <w:rsid w:val="000D3BB3"/>
    <w:rPr>
      <w:rFonts w:ascii="OpenSymbol" w:eastAsia="OpenSymbol" w:hAnsi="OpenSymbol" w:cs="OpenSymbol" w:hint="eastAsia"/>
    </w:rPr>
  </w:style>
  <w:style w:type="character" w:customStyle="1" w:styleId="1f9">
    <w:name w:val="Название Знак1"/>
    <w:locked/>
    <w:rsid w:val="000D3BB3"/>
    <w:rPr>
      <w:sz w:val="28"/>
      <w:szCs w:val="28"/>
      <w:lang w:eastAsia="ar-SA"/>
    </w:rPr>
  </w:style>
  <w:style w:type="character" w:customStyle="1" w:styleId="1fa">
    <w:name w:val="Подзаголовок Знак1"/>
    <w:locked/>
    <w:rsid w:val="000D3BB3"/>
    <w:rPr>
      <w:rFonts w:ascii="Arial" w:eastAsia="Lucida Sans Unicode" w:hAnsi="Arial" w:cs="Tahoma"/>
      <w:i/>
      <w:iCs/>
      <w:sz w:val="28"/>
      <w:szCs w:val="28"/>
      <w:lang w:eastAsia="ar-SA"/>
    </w:rPr>
  </w:style>
  <w:style w:type="character" w:customStyle="1" w:styleId="afffa">
    <w:name w:val="Тема примечания Знак"/>
    <w:link w:val="afffb"/>
    <w:semiHidden/>
    <w:rsid w:val="000D3BB3"/>
    <w:rPr>
      <w:rFonts w:eastAsia="SimSun"/>
      <w:b/>
      <w:bCs/>
      <w:lang w:eastAsia="ar-SA"/>
    </w:rPr>
  </w:style>
  <w:style w:type="paragraph" w:styleId="afffb">
    <w:name w:val="annotation subject"/>
    <w:basedOn w:val="afff1"/>
    <w:next w:val="afff1"/>
    <w:link w:val="afffa"/>
    <w:semiHidden/>
    <w:unhideWhenUsed/>
    <w:rsid w:val="000D3BB3"/>
    <w:rPr>
      <w:b/>
      <w:bCs/>
    </w:rPr>
  </w:style>
  <w:style w:type="character" w:customStyle="1" w:styleId="1fb">
    <w:name w:val="Тема примечания Знак1"/>
    <w:uiPriority w:val="99"/>
    <w:semiHidden/>
    <w:rsid w:val="000D3BB3"/>
    <w:rPr>
      <w:rFonts w:ascii="Times New Roman" w:eastAsia="Times New Roman" w:hAnsi="Times New Roman"/>
      <w:b/>
      <w:bCs/>
    </w:rPr>
  </w:style>
  <w:style w:type="paragraph" w:customStyle="1" w:styleId="43">
    <w:name w:val="Основной текст с отступом4"/>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230">
    <w:name w:val="Основной текст 23"/>
    <w:basedOn w:val="a"/>
    <w:rsid w:val="000D3BB3"/>
    <w:pPr>
      <w:widowControl w:val="0"/>
      <w:spacing w:before="120"/>
      <w:jc w:val="both"/>
    </w:pPr>
    <w:rPr>
      <w:sz w:val="24"/>
    </w:rPr>
  </w:style>
  <w:style w:type="paragraph" w:customStyle="1" w:styleId="51">
    <w:name w:val="Основной текст с отступом5"/>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240">
    <w:name w:val="Основной текст 24"/>
    <w:basedOn w:val="a"/>
    <w:rsid w:val="000D3BB3"/>
    <w:pPr>
      <w:widowControl w:val="0"/>
      <w:spacing w:before="120"/>
      <w:jc w:val="both"/>
    </w:pPr>
    <w:rPr>
      <w:sz w:val="24"/>
    </w:rPr>
  </w:style>
  <w:style w:type="numbering" w:customStyle="1" w:styleId="2e">
    <w:name w:val="Нет списка2"/>
    <w:next w:val="a2"/>
    <w:uiPriority w:val="99"/>
    <w:semiHidden/>
    <w:unhideWhenUsed/>
    <w:rsid w:val="000D3BB3"/>
  </w:style>
  <w:style w:type="numbering" w:customStyle="1" w:styleId="3c">
    <w:name w:val="Нет списка3"/>
    <w:next w:val="a2"/>
    <w:uiPriority w:val="99"/>
    <w:semiHidden/>
    <w:unhideWhenUsed/>
    <w:rsid w:val="000D3BB3"/>
  </w:style>
  <w:style w:type="paragraph" w:customStyle="1" w:styleId="3120">
    <w:name w:val="Стиль Заголовок 3 + 12 пт"/>
    <w:basedOn w:val="3"/>
    <w:rsid w:val="000D3BB3"/>
    <w:pPr>
      <w:keepLines w:val="0"/>
      <w:numPr>
        <w:ilvl w:val="2"/>
      </w:numPr>
      <w:tabs>
        <w:tab w:val="num" w:pos="0"/>
        <w:tab w:val="left" w:pos="2340"/>
      </w:tabs>
      <w:spacing w:before="240" w:after="120"/>
    </w:pPr>
    <w:rPr>
      <w:rFonts w:ascii="Times New Roman" w:hAnsi="Times New Roman"/>
      <w:color w:val="auto"/>
      <w:sz w:val="24"/>
      <w:szCs w:val="26"/>
      <w:lang w:eastAsia="ar-SA"/>
    </w:rPr>
  </w:style>
  <w:style w:type="character" w:customStyle="1" w:styleId="afffc">
    <w:name w:val="Основной текст_"/>
    <w:link w:val="1fc"/>
    <w:rsid w:val="000D3BB3"/>
    <w:rPr>
      <w:rFonts w:ascii="Gungsuh" w:eastAsia="Gungsuh" w:hAnsi="Gungsuh" w:cs="Gungsuh"/>
      <w:spacing w:val="-20"/>
      <w:sz w:val="26"/>
      <w:szCs w:val="26"/>
      <w:shd w:val="clear" w:color="auto" w:fill="FFFFFF"/>
    </w:rPr>
  </w:style>
  <w:style w:type="character" w:customStyle="1" w:styleId="3d">
    <w:name w:val="Основной текст (3)"/>
    <w:rsid w:val="000D3BB3"/>
    <w:rPr>
      <w:rFonts w:ascii="Gungsuh" w:eastAsia="Gungsuh" w:hAnsi="Gungsuh" w:cs="Gungsuh"/>
      <w:b w:val="0"/>
      <w:bCs w:val="0"/>
      <w:i w:val="0"/>
      <w:iCs w:val="0"/>
      <w:smallCaps w:val="0"/>
      <w:strike w:val="0"/>
      <w:spacing w:val="20"/>
      <w:sz w:val="15"/>
      <w:szCs w:val="15"/>
      <w:u w:val="single"/>
    </w:rPr>
  </w:style>
  <w:style w:type="character" w:customStyle="1" w:styleId="0pt">
    <w:name w:val="Основной текст + Интервал 0 pt"/>
    <w:rsid w:val="000D3BB3"/>
    <w:rPr>
      <w:rFonts w:ascii="Gungsuh" w:eastAsia="Gungsuh" w:hAnsi="Gungsuh" w:cs="Gungsuh"/>
      <w:spacing w:val="0"/>
      <w:sz w:val="26"/>
      <w:szCs w:val="26"/>
      <w:shd w:val="clear" w:color="auto" w:fill="FFFFFF"/>
    </w:rPr>
  </w:style>
  <w:style w:type="paragraph" w:customStyle="1" w:styleId="1fc">
    <w:name w:val="Основной текст1"/>
    <w:basedOn w:val="a"/>
    <w:link w:val="afffc"/>
    <w:rsid w:val="000D3BB3"/>
    <w:pPr>
      <w:shd w:val="clear" w:color="auto" w:fill="FFFFFF"/>
      <w:spacing w:before="480" w:after="180" w:line="360" w:lineRule="exact"/>
    </w:pPr>
    <w:rPr>
      <w:rFonts w:ascii="Gungsuh" w:eastAsia="Gungsuh" w:hAnsi="Gungsuh"/>
      <w:spacing w:val="-20"/>
      <w:sz w:val="26"/>
      <w:szCs w:val="26"/>
    </w:rPr>
  </w:style>
  <w:style w:type="numbering" w:customStyle="1" w:styleId="112">
    <w:name w:val="Нет списка11"/>
    <w:next w:val="a2"/>
    <w:uiPriority w:val="99"/>
    <w:semiHidden/>
    <w:unhideWhenUsed/>
    <w:rsid w:val="000D3BB3"/>
  </w:style>
  <w:style w:type="paragraph" w:customStyle="1" w:styleId="113">
    <w:name w:val="Основной текст с отступом11"/>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2110">
    <w:name w:val="Основной текст 211"/>
    <w:basedOn w:val="a"/>
    <w:rsid w:val="000D3BB3"/>
    <w:pPr>
      <w:widowControl w:val="0"/>
      <w:suppressAutoHyphens/>
      <w:spacing w:before="120"/>
      <w:jc w:val="both"/>
    </w:pPr>
    <w:rPr>
      <w:sz w:val="24"/>
      <w:lang w:eastAsia="ar-SA"/>
    </w:rPr>
  </w:style>
  <w:style w:type="paragraph" w:customStyle="1" w:styleId="340">
    <w:name w:val="Основной текст с отступом 34"/>
    <w:basedOn w:val="a"/>
    <w:rsid w:val="000D3BB3"/>
    <w:pPr>
      <w:widowControl w:val="0"/>
      <w:shd w:val="clear" w:color="auto" w:fill="FFFFFF"/>
      <w:suppressAutoHyphens/>
      <w:spacing w:after="100"/>
      <w:ind w:firstLine="720"/>
      <w:jc w:val="both"/>
    </w:pPr>
    <w:rPr>
      <w:sz w:val="28"/>
      <w:lang w:eastAsia="ar-SA"/>
    </w:rPr>
  </w:style>
  <w:style w:type="paragraph" w:customStyle="1" w:styleId="afffd">
    <w:name w:val="ОСНОВНОЙ !!!"/>
    <w:basedOn w:val="af5"/>
    <w:link w:val="2f"/>
    <w:rsid w:val="000D3BB3"/>
    <w:pPr>
      <w:spacing w:before="120"/>
      <w:ind w:firstLine="900"/>
      <w:jc w:val="both"/>
    </w:pPr>
    <w:rPr>
      <w:rFonts w:ascii="Arial" w:hAnsi="Arial"/>
      <w:color w:val="660066"/>
      <w:sz w:val="26"/>
      <w:lang w:eastAsia="ar-SA"/>
    </w:rPr>
  </w:style>
  <w:style w:type="character" w:customStyle="1" w:styleId="2f">
    <w:name w:val="ОСНОВНОЙ !!! Знак2"/>
    <w:link w:val="afffd"/>
    <w:rsid w:val="000D3BB3"/>
    <w:rPr>
      <w:rFonts w:ascii="Arial" w:eastAsia="Times New Roman" w:hAnsi="Arial"/>
      <w:color w:val="660066"/>
      <w:sz w:val="26"/>
      <w:szCs w:val="24"/>
      <w:lang w:eastAsia="ar-SA"/>
    </w:rPr>
  </w:style>
  <w:style w:type="paragraph" w:customStyle="1" w:styleId="uni">
    <w:name w:val="uni"/>
    <w:basedOn w:val="a"/>
    <w:rsid w:val="000D3BB3"/>
    <w:pPr>
      <w:spacing w:before="100" w:beforeAutospacing="1" w:after="100" w:afterAutospacing="1"/>
    </w:pPr>
    <w:rPr>
      <w:sz w:val="24"/>
      <w:szCs w:val="24"/>
    </w:rPr>
  </w:style>
  <w:style w:type="paragraph" w:customStyle="1" w:styleId="afffe">
    <w:name w:val="Прижатый влево"/>
    <w:basedOn w:val="a"/>
    <w:next w:val="a"/>
    <w:uiPriority w:val="99"/>
    <w:rsid w:val="000D3BB3"/>
    <w:pPr>
      <w:widowControl w:val="0"/>
      <w:autoSpaceDE w:val="0"/>
      <w:autoSpaceDN w:val="0"/>
      <w:adjustRightInd w:val="0"/>
    </w:pPr>
    <w:rPr>
      <w:rFonts w:ascii="Arial" w:hAnsi="Arial" w:cs="Arial"/>
      <w:sz w:val="24"/>
      <w:szCs w:val="24"/>
    </w:rPr>
  </w:style>
  <w:style w:type="character" w:customStyle="1" w:styleId="affff">
    <w:name w:val="Гипертекстовая ссылка"/>
    <w:uiPriority w:val="99"/>
    <w:rsid w:val="000D3BB3"/>
    <w:rPr>
      <w:rFonts w:cs="Times New Roman"/>
      <w:b w:val="0"/>
      <w:color w:val="106BBE"/>
    </w:rPr>
  </w:style>
  <w:style w:type="character" w:customStyle="1" w:styleId="affff0">
    <w:name w:val="Абзац списка Знак Знак"/>
    <w:uiPriority w:val="34"/>
    <w:rsid w:val="00F34200"/>
    <w:rPr>
      <w:rFonts w:ascii="Times New Roman" w:eastAsia="Times New Roman" w:hAnsi="Times New Roman" w:cs="Times New Roman"/>
      <w:sz w:val="24"/>
      <w:szCs w:val="24"/>
      <w:lang w:val="en-US" w:bidi="en-US"/>
    </w:rPr>
  </w:style>
  <w:style w:type="character" w:customStyle="1" w:styleId="affff1">
    <w:name w:val="Без интервала Знак Знак"/>
    <w:locked/>
    <w:rsid w:val="00F34200"/>
    <w:rPr>
      <w:rFonts w:ascii="Times New Roman" w:eastAsia="Times New Roman" w:hAnsi="Times New Roman"/>
      <w:lang w:val="ru-RU" w:eastAsia="ru-RU" w:bidi="ar-SA"/>
    </w:rPr>
  </w:style>
  <w:style w:type="character" w:customStyle="1" w:styleId="affff2">
    <w:name w:val="Основной текст_ Знак"/>
    <w:rsid w:val="00F34200"/>
    <w:rPr>
      <w:rFonts w:ascii="Gungsuh" w:eastAsia="Gungsuh" w:hAnsi="Gungsuh" w:cs="Gungsuh"/>
      <w:spacing w:val="-20"/>
      <w:sz w:val="26"/>
      <w:szCs w:val="26"/>
      <w:shd w:val="clear" w:color="auto" w:fill="FFFFFF"/>
    </w:rPr>
  </w:style>
  <w:style w:type="character" w:customStyle="1" w:styleId="affff3">
    <w:name w:val="ОСНОВНОЙ !!! Знак"/>
    <w:rsid w:val="00F34200"/>
    <w:rPr>
      <w:rFonts w:ascii="Arial" w:eastAsia="Times New Roman" w:hAnsi="Arial"/>
      <w:color w:val="660066"/>
      <w:sz w:val="26"/>
      <w:szCs w:val="24"/>
      <w:lang w:eastAsia="ar-SA"/>
    </w:rPr>
  </w:style>
  <w:style w:type="paragraph" w:customStyle="1" w:styleId="s1">
    <w:name w:val="s_1"/>
    <w:basedOn w:val="a"/>
    <w:rsid w:val="00B35C85"/>
    <w:pPr>
      <w:spacing w:before="100" w:beforeAutospacing="1" w:after="100" w:afterAutospacing="1"/>
    </w:pPr>
    <w:rPr>
      <w:sz w:val="24"/>
      <w:szCs w:val="24"/>
    </w:rPr>
  </w:style>
  <w:style w:type="character" w:customStyle="1" w:styleId="27">
    <w:name w:val="Название Знак2"/>
    <w:basedOn w:val="a0"/>
    <w:link w:val="aff9"/>
    <w:rsid w:val="002021B7"/>
    <w:rPr>
      <w:rFonts w:ascii="Arial" w:eastAsia="Lucida Sans Unicode" w:hAnsi="Arial" w:cs="Tahoma"/>
      <w:sz w:val="28"/>
      <w:szCs w:val="28"/>
      <w:lang w:eastAsia="ar-SA"/>
    </w:rPr>
  </w:style>
  <w:style w:type="paragraph" w:customStyle="1" w:styleId="s22">
    <w:name w:val="s_22"/>
    <w:basedOn w:val="a"/>
    <w:rsid w:val="002021B7"/>
    <w:pPr>
      <w:spacing w:before="100" w:beforeAutospacing="1" w:after="100" w:afterAutospacing="1"/>
    </w:pPr>
    <w:rPr>
      <w:sz w:val="24"/>
      <w:szCs w:val="24"/>
    </w:rPr>
  </w:style>
  <w:style w:type="paragraph" w:customStyle="1" w:styleId="s15">
    <w:name w:val="s_15"/>
    <w:basedOn w:val="a"/>
    <w:rsid w:val="002021B7"/>
    <w:pPr>
      <w:spacing w:before="100" w:beforeAutospacing="1" w:after="100" w:afterAutospacing="1"/>
    </w:pPr>
    <w:rPr>
      <w:sz w:val="24"/>
      <w:szCs w:val="24"/>
    </w:rPr>
  </w:style>
  <w:style w:type="character" w:customStyle="1" w:styleId="s10">
    <w:name w:val="s_10"/>
    <w:rsid w:val="002021B7"/>
  </w:style>
  <w:style w:type="paragraph" w:customStyle="1" w:styleId="s9">
    <w:name w:val="s_9"/>
    <w:basedOn w:val="a"/>
    <w:rsid w:val="002021B7"/>
    <w:pPr>
      <w:spacing w:before="100" w:beforeAutospacing="1" w:after="100" w:afterAutospacing="1"/>
    </w:pPr>
    <w:rPr>
      <w:sz w:val="24"/>
      <w:szCs w:val="24"/>
    </w:rPr>
  </w:style>
  <w:style w:type="character" w:customStyle="1" w:styleId="affff4">
    <w:name w:val="Цветовое выделение"/>
    <w:uiPriority w:val="99"/>
    <w:rsid w:val="002021B7"/>
    <w:rPr>
      <w:b/>
      <w:bCs/>
      <w:color w:val="26282F"/>
    </w:rPr>
  </w:style>
  <w:style w:type="paragraph" w:customStyle="1" w:styleId="affff5">
    <w:name w:val="Заголовок статьи"/>
    <w:basedOn w:val="a"/>
    <w:next w:val="a"/>
    <w:uiPriority w:val="99"/>
    <w:rsid w:val="002021B7"/>
    <w:pPr>
      <w:widowControl w:val="0"/>
      <w:autoSpaceDE w:val="0"/>
      <w:autoSpaceDN w:val="0"/>
      <w:adjustRightInd w:val="0"/>
      <w:ind w:left="1612" w:hanging="892"/>
      <w:jc w:val="both"/>
    </w:pPr>
    <w:rPr>
      <w:rFonts w:ascii="Arial" w:hAnsi="Arial" w:cs="Arial"/>
      <w:sz w:val="24"/>
      <w:szCs w:val="24"/>
    </w:rPr>
  </w:style>
  <w:style w:type="paragraph" w:customStyle="1" w:styleId="affff6">
    <w:name w:val="Комментарий"/>
    <w:basedOn w:val="a"/>
    <w:next w:val="a"/>
    <w:uiPriority w:val="99"/>
    <w:rsid w:val="002021B7"/>
    <w:pPr>
      <w:widowControl w:val="0"/>
      <w:autoSpaceDE w:val="0"/>
      <w:autoSpaceDN w:val="0"/>
      <w:adjustRightInd w:val="0"/>
      <w:spacing w:before="75"/>
      <w:ind w:left="170"/>
      <w:jc w:val="both"/>
    </w:pPr>
    <w:rPr>
      <w:rFonts w:ascii="Arial" w:hAnsi="Arial" w:cs="Arial"/>
      <w:color w:val="353842"/>
      <w:sz w:val="24"/>
      <w:szCs w:val="24"/>
      <w:shd w:val="clear" w:color="auto" w:fill="F0F0F0"/>
    </w:rPr>
  </w:style>
  <w:style w:type="paragraph" w:customStyle="1" w:styleId="affff7">
    <w:name w:val="Информация об изменениях документа"/>
    <w:basedOn w:val="affff6"/>
    <w:next w:val="a"/>
    <w:uiPriority w:val="99"/>
    <w:rsid w:val="002021B7"/>
    <w:rPr>
      <w:i/>
      <w:iCs/>
    </w:rPr>
  </w:style>
  <w:style w:type="paragraph" w:customStyle="1" w:styleId="s16">
    <w:name w:val="s_16"/>
    <w:basedOn w:val="a"/>
    <w:rsid w:val="006C67DE"/>
    <w:pPr>
      <w:spacing w:before="100" w:beforeAutospacing="1" w:after="100" w:afterAutospacing="1"/>
    </w:pPr>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line number" w:uiPriority="0"/>
    <w:lsdException w:name="page number" w:uiPriority="0"/>
    <w:lsdException w:name="List" w:uiPriority="0"/>
    <w:lsdException w:name="List Bullet 4"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35C6"/>
    <w:rPr>
      <w:rFonts w:ascii="Times New Roman" w:eastAsia="Times New Roman" w:hAnsi="Times New Roman"/>
    </w:rPr>
  </w:style>
  <w:style w:type="paragraph" w:styleId="10">
    <w:name w:val="heading 1"/>
    <w:basedOn w:val="a"/>
    <w:next w:val="a"/>
    <w:link w:val="11"/>
    <w:qFormat/>
    <w:rsid w:val="004F2FF9"/>
    <w:pPr>
      <w:keepNext/>
      <w:keepLines/>
      <w:spacing w:before="480"/>
      <w:outlineLvl w:val="0"/>
    </w:pPr>
    <w:rPr>
      <w:rFonts w:ascii="Cambria" w:hAnsi="Cambria"/>
      <w:b/>
      <w:bCs/>
      <w:color w:val="365F91"/>
      <w:sz w:val="28"/>
      <w:szCs w:val="28"/>
    </w:rPr>
  </w:style>
  <w:style w:type="paragraph" w:styleId="2">
    <w:name w:val="heading 2"/>
    <w:basedOn w:val="a"/>
    <w:next w:val="a"/>
    <w:link w:val="20"/>
    <w:unhideWhenUsed/>
    <w:qFormat/>
    <w:rsid w:val="004F2FF9"/>
    <w:pPr>
      <w:keepNext/>
      <w:keepLines/>
      <w:spacing w:before="200"/>
      <w:outlineLvl w:val="1"/>
    </w:pPr>
    <w:rPr>
      <w:rFonts w:ascii="Cambria" w:hAnsi="Cambria"/>
      <w:b/>
      <w:bCs/>
      <w:color w:val="4F81BD"/>
      <w:sz w:val="26"/>
      <w:szCs w:val="26"/>
    </w:rPr>
  </w:style>
  <w:style w:type="paragraph" w:styleId="3">
    <w:name w:val="heading 3"/>
    <w:basedOn w:val="a"/>
    <w:next w:val="a"/>
    <w:link w:val="30"/>
    <w:unhideWhenUsed/>
    <w:qFormat/>
    <w:rsid w:val="004F2FF9"/>
    <w:pPr>
      <w:keepNext/>
      <w:keepLines/>
      <w:spacing w:before="200"/>
      <w:outlineLvl w:val="2"/>
    </w:pPr>
    <w:rPr>
      <w:rFonts w:ascii="Cambria" w:hAnsi="Cambria"/>
      <w:b/>
      <w:bCs/>
      <w:color w:val="4F81BD"/>
    </w:rPr>
  </w:style>
  <w:style w:type="paragraph" w:styleId="40">
    <w:name w:val="heading 4"/>
    <w:basedOn w:val="a"/>
    <w:next w:val="a"/>
    <w:link w:val="41"/>
    <w:qFormat/>
    <w:rsid w:val="000D3BB3"/>
    <w:pPr>
      <w:keepNext/>
      <w:keepLines/>
      <w:widowControl w:val="0"/>
      <w:suppressAutoHyphens/>
      <w:overflowPunct w:val="0"/>
      <w:autoSpaceDE w:val="0"/>
      <w:autoSpaceDN w:val="0"/>
      <w:adjustRightInd w:val="0"/>
      <w:spacing w:line="320" w:lineRule="exact"/>
      <w:ind w:firstLine="567"/>
      <w:jc w:val="center"/>
      <w:outlineLvl w:val="3"/>
    </w:pPr>
    <w:rPr>
      <w:rFonts w:eastAsia="Arial Unicode MS"/>
      <w:sz w:val="24"/>
      <w:szCs w:val="24"/>
    </w:rPr>
  </w:style>
  <w:style w:type="paragraph" w:styleId="5">
    <w:name w:val="heading 5"/>
    <w:basedOn w:val="a"/>
    <w:next w:val="a"/>
    <w:link w:val="50"/>
    <w:unhideWhenUsed/>
    <w:qFormat/>
    <w:rsid w:val="00715706"/>
    <w:pPr>
      <w:spacing w:before="240" w:after="60"/>
      <w:outlineLvl w:val="4"/>
    </w:pPr>
    <w:rPr>
      <w:rFonts w:ascii="Calibri" w:hAnsi="Calibri"/>
      <w:b/>
      <w:bCs/>
      <w:i/>
      <w:iCs/>
      <w:sz w:val="26"/>
      <w:szCs w:val="26"/>
    </w:rPr>
  </w:style>
  <w:style w:type="paragraph" w:styleId="6">
    <w:name w:val="heading 6"/>
    <w:basedOn w:val="a"/>
    <w:next w:val="a"/>
    <w:link w:val="60"/>
    <w:qFormat/>
    <w:rsid w:val="000D3BB3"/>
    <w:pPr>
      <w:keepNext/>
      <w:keepLines/>
      <w:widowControl w:val="0"/>
      <w:pBdr>
        <w:top w:val="double" w:sz="1" w:space="1" w:color="000000"/>
        <w:left w:val="double" w:sz="1" w:space="4" w:color="000000"/>
        <w:bottom w:val="double" w:sz="1" w:space="1" w:color="000000"/>
        <w:right w:val="double" w:sz="1" w:space="4" w:color="000000"/>
      </w:pBdr>
      <w:suppressAutoHyphens/>
      <w:overflowPunct w:val="0"/>
      <w:autoSpaceDE w:val="0"/>
      <w:autoSpaceDN w:val="0"/>
      <w:adjustRightInd w:val="0"/>
      <w:spacing w:line="360" w:lineRule="auto"/>
      <w:ind w:firstLine="567"/>
      <w:jc w:val="both"/>
      <w:outlineLvl w:val="5"/>
    </w:pPr>
    <w:rPr>
      <w:rFonts w:eastAsia="Arial Unicode MS"/>
      <w:b/>
      <w:sz w:val="28"/>
      <w:szCs w:val="24"/>
    </w:rPr>
  </w:style>
  <w:style w:type="paragraph" w:styleId="7">
    <w:name w:val="heading 7"/>
    <w:basedOn w:val="a"/>
    <w:next w:val="a"/>
    <w:link w:val="70"/>
    <w:qFormat/>
    <w:rsid w:val="000D3BB3"/>
    <w:pPr>
      <w:keepNext/>
      <w:keepLines/>
      <w:overflowPunct w:val="0"/>
      <w:autoSpaceDE w:val="0"/>
      <w:autoSpaceDN w:val="0"/>
      <w:adjustRightInd w:val="0"/>
      <w:spacing w:line="320" w:lineRule="exact"/>
      <w:ind w:firstLine="720"/>
      <w:jc w:val="center"/>
      <w:outlineLvl w:val="6"/>
    </w:pPr>
    <w:rPr>
      <w:b/>
      <w:sz w:val="23"/>
      <w:u w:val="single"/>
    </w:rPr>
  </w:style>
  <w:style w:type="paragraph" w:styleId="8">
    <w:name w:val="heading 8"/>
    <w:basedOn w:val="a"/>
    <w:next w:val="a"/>
    <w:link w:val="80"/>
    <w:qFormat/>
    <w:rsid w:val="000D3BB3"/>
    <w:pPr>
      <w:keepLines/>
      <w:overflowPunct w:val="0"/>
      <w:autoSpaceDE w:val="0"/>
      <w:autoSpaceDN w:val="0"/>
      <w:adjustRightInd w:val="0"/>
      <w:spacing w:before="240" w:after="60" w:line="320" w:lineRule="exact"/>
      <w:ind w:firstLine="567"/>
      <w:jc w:val="both"/>
      <w:outlineLvl w:val="7"/>
    </w:pPr>
    <w:rPr>
      <w:i/>
      <w:iCs/>
      <w:sz w:val="24"/>
      <w:szCs w:val="24"/>
    </w:rPr>
  </w:style>
  <w:style w:type="paragraph" w:styleId="9">
    <w:name w:val="heading 9"/>
    <w:basedOn w:val="a"/>
    <w:next w:val="a"/>
    <w:link w:val="90"/>
    <w:qFormat/>
    <w:rsid w:val="000D3BB3"/>
    <w:pPr>
      <w:keepLines/>
      <w:overflowPunct w:val="0"/>
      <w:autoSpaceDE w:val="0"/>
      <w:autoSpaceDN w:val="0"/>
      <w:adjustRightInd w:val="0"/>
      <w:spacing w:before="240" w:after="60" w:line="320" w:lineRule="exact"/>
      <w:ind w:firstLine="567"/>
      <w:jc w:val="both"/>
      <w:outlineLvl w:val="8"/>
    </w:pPr>
    <w:rPr>
      <w:rFonts w:ascii="Arial" w:hAnsi="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aliases w:val=" Знак"/>
    <w:basedOn w:val="a"/>
    <w:link w:val="a4"/>
    <w:uiPriority w:val="99"/>
    <w:rsid w:val="00BD6574"/>
    <w:pPr>
      <w:tabs>
        <w:tab w:val="center" w:pos="4677"/>
        <w:tab w:val="right" w:pos="9355"/>
      </w:tabs>
    </w:pPr>
  </w:style>
  <w:style w:type="character" w:customStyle="1" w:styleId="a4">
    <w:name w:val="Нижний колонтитул Знак"/>
    <w:aliases w:val=" Знак Знак"/>
    <w:link w:val="a3"/>
    <w:uiPriority w:val="99"/>
    <w:rsid w:val="00BD6574"/>
    <w:rPr>
      <w:rFonts w:ascii="Times New Roman" w:eastAsia="Times New Roman" w:hAnsi="Times New Roman" w:cs="Times New Roman"/>
      <w:sz w:val="20"/>
      <w:szCs w:val="20"/>
      <w:lang w:eastAsia="ru-RU"/>
    </w:rPr>
  </w:style>
  <w:style w:type="paragraph" w:styleId="12">
    <w:name w:val="toc 1"/>
    <w:aliases w:val="фр"/>
    <w:basedOn w:val="a"/>
    <w:next w:val="a"/>
    <w:autoRedefine/>
    <w:uiPriority w:val="39"/>
    <w:qFormat/>
    <w:rsid w:val="00526EEA"/>
    <w:pPr>
      <w:tabs>
        <w:tab w:val="right" w:leader="dot" w:pos="9356"/>
      </w:tabs>
      <w:spacing w:line="360" w:lineRule="auto"/>
      <w:ind w:right="283"/>
      <w:jc w:val="both"/>
      <w:outlineLvl w:val="1"/>
    </w:pPr>
    <w:rPr>
      <w:rFonts w:cs="Arial"/>
      <w:b/>
      <w:bCs/>
      <w:caps/>
      <w:noProof/>
      <w:sz w:val="24"/>
      <w:szCs w:val="24"/>
      <w:lang w:val="en-US" w:eastAsia="en-US" w:bidi="en-US"/>
    </w:rPr>
  </w:style>
  <w:style w:type="character" w:styleId="a5">
    <w:name w:val="page number"/>
    <w:basedOn w:val="a0"/>
    <w:rsid w:val="00BD6574"/>
  </w:style>
  <w:style w:type="paragraph" w:styleId="a6">
    <w:name w:val="List Paragraph"/>
    <w:basedOn w:val="a"/>
    <w:link w:val="a7"/>
    <w:uiPriority w:val="34"/>
    <w:qFormat/>
    <w:rsid w:val="00BD6574"/>
    <w:pPr>
      <w:ind w:left="720"/>
      <w:contextualSpacing/>
    </w:pPr>
    <w:rPr>
      <w:sz w:val="24"/>
      <w:szCs w:val="24"/>
      <w:lang w:val="en-US" w:bidi="en-US"/>
    </w:rPr>
  </w:style>
  <w:style w:type="paragraph" w:styleId="a8">
    <w:name w:val="header"/>
    <w:aliases w:val="??????? ??????????,ВерхКолонтитул Знак,ВерхКолонтитул"/>
    <w:basedOn w:val="a"/>
    <w:link w:val="a9"/>
    <w:uiPriority w:val="99"/>
    <w:rsid w:val="00BD6574"/>
    <w:pPr>
      <w:tabs>
        <w:tab w:val="center" w:pos="4677"/>
        <w:tab w:val="right" w:pos="9355"/>
      </w:tabs>
    </w:pPr>
  </w:style>
  <w:style w:type="character" w:customStyle="1" w:styleId="a9">
    <w:name w:val="Верхний колонтитул Знак"/>
    <w:aliases w:val="??????? ?????????? Знак,ВерхКолонтитул Знак Знак,ВерхКолонтитул Знак1"/>
    <w:link w:val="a8"/>
    <w:uiPriority w:val="99"/>
    <w:rsid w:val="00BD6574"/>
    <w:rPr>
      <w:rFonts w:ascii="Times New Roman" w:eastAsia="Times New Roman" w:hAnsi="Times New Roman" w:cs="Times New Roman"/>
      <w:sz w:val="20"/>
      <w:szCs w:val="20"/>
      <w:lang w:eastAsia="ru-RU"/>
    </w:rPr>
  </w:style>
  <w:style w:type="paragraph" w:customStyle="1" w:styleId="aa">
    <w:name w:val="Нормальный (таблица)"/>
    <w:basedOn w:val="a"/>
    <w:next w:val="a"/>
    <w:uiPriority w:val="99"/>
    <w:rsid w:val="00BD6574"/>
    <w:pPr>
      <w:widowControl w:val="0"/>
      <w:autoSpaceDE w:val="0"/>
      <w:autoSpaceDN w:val="0"/>
      <w:adjustRightInd w:val="0"/>
      <w:jc w:val="both"/>
    </w:pPr>
    <w:rPr>
      <w:rFonts w:ascii="Arial" w:hAnsi="Arial"/>
      <w:sz w:val="24"/>
      <w:szCs w:val="24"/>
    </w:rPr>
  </w:style>
  <w:style w:type="character" w:customStyle="1" w:styleId="a7">
    <w:name w:val="Абзац списка Знак"/>
    <w:link w:val="a6"/>
    <w:uiPriority w:val="34"/>
    <w:rsid w:val="00BD6574"/>
    <w:rPr>
      <w:rFonts w:ascii="Times New Roman" w:eastAsia="Times New Roman" w:hAnsi="Times New Roman" w:cs="Times New Roman"/>
      <w:sz w:val="24"/>
      <w:szCs w:val="24"/>
      <w:lang w:val="en-US" w:bidi="en-US"/>
    </w:rPr>
  </w:style>
  <w:style w:type="paragraph" w:styleId="ab">
    <w:name w:val="Balloon Text"/>
    <w:basedOn w:val="a"/>
    <w:link w:val="ac"/>
    <w:unhideWhenUsed/>
    <w:rsid w:val="00BD6574"/>
    <w:rPr>
      <w:rFonts w:ascii="Tahoma" w:hAnsi="Tahoma"/>
      <w:sz w:val="16"/>
      <w:szCs w:val="16"/>
    </w:rPr>
  </w:style>
  <w:style w:type="character" w:customStyle="1" w:styleId="ac">
    <w:name w:val="Текст выноски Знак"/>
    <w:link w:val="ab"/>
    <w:rsid w:val="00BD6574"/>
    <w:rPr>
      <w:rFonts w:ascii="Tahoma" w:eastAsia="Times New Roman" w:hAnsi="Tahoma" w:cs="Tahoma"/>
      <w:sz w:val="16"/>
      <w:szCs w:val="16"/>
      <w:lang w:eastAsia="ru-RU"/>
    </w:rPr>
  </w:style>
  <w:style w:type="paragraph" w:styleId="ad">
    <w:name w:val="Document Map"/>
    <w:basedOn w:val="a"/>
    <w:link w:val="ae"/>
    <w:uiPriority w:val="99"/>
    <w:semiHidden/>
    <w:unhideWhenUsed/>
    <w:rsid w:val="00BD6574"/>
    <w:rPr>
      <w:rFonts w:ascii="Tahoma" w:hAnsi="Tahoma"/>
      <w:sz w:val="16"/>
      <w:szCs w:val="16"/>
    </w:rPr>
  </w:style>
  <w:style w:type="character" w:customStyle="1" w:styleId="ae">
    <w:name w:val="Схема документа Знак"/>
    <w:link w:val="ad"/>
    <w:uiPriority w:val="99"/>
    <w:semiHidden/>
    <w:rsid w:val="00BD6574"/>
    <w:rPr>
      <w:rFonts w:ascii="Tahoma" w:eastAsia="Times New Roman" w:hAnsi="Tahoma" w:cs="Tahoma"/>
      <w:sz w:val="16"/>
      <w:szCs w:val="16"/>
      <w:lang w:eastAsia="ru-RU"/>
    </w:rPr>
  </w:style>
  <w:style w:type="paragraph" w:styleId="22">
    <w:name w:val="toc 2"/>
    <w:basedOn w:val="a"/>
    <w:next w:val="a"/>
    <w:autoRedefine/>
    <w:uiPriority w:val="39"/>
    <w:rsid w:val="00404025"/>
    <w:pPr>
      <w:tabs>
        <w:tab w:val="right" w:leader="dot" w:pos="9345"/>
      </w:tabs>
      <w:ind w:firstLine="709"/>
    </w:pPr>
    <w:rPr>
      <w:rFonts w:eastAsia="SimSun"/>
      <w:sz w:val="24"/>
      <w:szCs w:val="24"/>
      <w:lang w:eastAsia="zh-CN"/>
    </w:rPr>
  </w:style>
  <w:style w:type="character" w:styleId="af">
    <w:name w:val="Hyperlink"/>
    <w:uiPriority w:val="99"/>
    <w:unhideWhenUsed/>
    <w:rsid w:val="00351B08"/>
    <w:rPr>
      <w:color w:val="0000FF"/>
      <w:u w:val="single"/>
    </w:rPr>
  </w:style>
  <w:style w:type="character" w:customStyle="1" w:styleId="11">
    <w:name w:val="Заголовок 1 Знак"/>
    <w:link w:val="10"/>
    <w:rsid w:val="004F2FF9"/>
    <w:rPr>
      <w:rFonts w:ascii="Cambria" w:eastAsia="Times New Roman" w:hAnsi="Cambria" w:cs="Times New Roman"/>
      <w:b/>
      <w:bCs/>
      <w:color w:val="365F91"/>
      <w:sz w:val="28"/>
      <w:szCs w:val="28"/>
      <w:lang w:eastAsia="ru-RU"/>
    </w:rPr>
  </w:style>
  <w:style w:type="character" w:customStyle="1" w:styleId="20">
    <w:name w:val="Заголовок 2 Знак"/>
    <w:link w:val="2"/>
    <w:rsid w:val="004F2FF9"/>
    <w:rPr>
      <w:rFonts w:ascii="Cambria" w:eastAsia="Times New Roman" w:hAnsi="Cambria" w:cs="Times New Roman"/>
      <w:b/>
      <w:bCs/>
      <w:color w:val="4F81BD"/>
      <w:sz w:val="26"/>
      <w:szCs w:val="26"/>
      <w:lang w:eastAsia="ru-RU"/>
    </w:rPr>
  </w:style>
  <w:style w:type="character" w:customStyle="1" w:styleId="30">
    <w:name w:val="Заголовок 3 Знак"/>
    <w:link w:val="3"/>
    <w:rsid w:val="004F2FF9"/>
    <w:rPr>
      <w:rFonts w:ascii="Cambria" w:eastAsia="Times New Roman" w:hAnsi="Cambria" w:cs="Times New Roman"/>
      <w:b/>
      <w:bCs/>
      <w:color w:val="4F81BD"/>
      <w:sz w:val="20"/>
      <w:szCs w:val="20"/>
      <w:lang w:eastAsia="ru-RU"/>
    </w:rPr>
  </w:style>
  <w:style w:type="paragraph" w:customStyle="1" w:styleId="ConsPlusNormal">
    <w:name w:val="ConsPlusNormal"/>
    <w:rsid w:val="00823628"/>
    <w:pPr>
      <w:autoSpaceDE w:val="0"/>
      <w:autoSpaceDN w:val="0"/>
      <w:adjustRightInd w:val="0"/>
      <w:ind w:firstLine="720"/>
    </w:pPr>
    <w:rPr>
      <w:rFonts w:ascii="Arial" w:eastAsia="Times New Roman" w:hAnsi="Arial" w:cs="Arial"/>
    </w:rPr>
  </w:style>
  <w:style w:type="character" w:customStyle="1" w:styleId="apple-converted-space">
    <w:name w:val="apple-converted-space"/>
    <w:rsid w:val="00823628"/>
  </w:style>
  <w:style w:type="paragraph" w:styleId="af0">
    <w:name w:val="No Spacing"/>
    <w:link w:val="af1"/>
    <w:qFormat/>
    <w:rsid w:val="00823628"/>
    <w:rPr>
      <w:rFonts w:ascii="Times New Roman" w:eastAsia="Times New Roman" w:hAnsi="Times New Roman"/>
    </w:rPr>
  </w:style>
  <w:style w:type="paragraph" w:styleId="31">
    <w:name w:val="toc 3"/>
    <w:basedOn w:val="a"/>
    <w:next w:val="a"/>
    <w:autoRedefine/>
    <w:uiPriority w:val="39"/>
    <w:unhideWhenUsed/>
    <w:rsid w:val="00404025"/>
    <w:pPr>
      <w:tabs>
        <w:tab w:val="right" w:leader="dot" w:pos="9345"/>
      </w:tabs>
      <w:spacing w:after="100"/>
      <w:ind w:firstLine="709"/>
    </w:pPr>
  </w:style>
  <w:style w:type="paragraph" w:customStyle="1" w:styleId="13">
    <w:name w:val="Название1"/>
    <w:basedOn w:val="a"/>
    <w:next w:val="a"/>
    <w:link w:val="af2"/>
    <w:qFormat/>
    <w:rsid w:val="000A71FD"/>
    <w:pPr>
      <w:jc w:val="center"/>
    </w:pPr>
    <w:rPr>
      <w:b/>
      <w:sz w:val="26"/>
      <w:lang w:val="en-US" w:eastAsia="ar-SA"/>
    </w:rPr>
  </w:style>
  <w:style w:type="character" w:customStyle="1" w:styleId="af2">
    <w:name w:val="Название Знак"/>
    <w:aliases w:val=" Знак Знак12"/>
    <w:link w:val="13"/>
    <w:rsid w:val="000A71FD"/>
    <w:rPr>
      <w:rFonts w:ascii="Times New Roman" w:eastAsia="Times New Roman" w:hAnsi="Times New Roman" w:cs="Times New Roman"/>
      <w:b/>
      <w:sz w:val="26"/>
      <w:szCs w:val="20"/>
      <w:lang w:val="en-US" w:eastAsia="ar-SA"/>
    </w:rPr>
  </w:style>
  <w:style w:type="paragraph" w:styleId="af3">
    <w:name w:val="Subtitle"/>
    <w:basedOn w:val="a"/>
    <w:next w:val="a"/>
    <w:link w:val="af4"/>
    <w:qFormat/>
    <w:rsid w:val="000A71FD"/>
    <w:pPr>
      <w:numPr>
        <w:ilvl w:val="1"/>
      </w:numPr>
    </w:pPr>
    <w:rPr>
      <w:rFonts w:ascii="Cambria" w:hAnsi="Cambria"/>
      <w:i/>
      <w:iCs/>
      <w:color w:val="4F81BD"/>
      <w:spacing w:val="15"/>
      <w:sz w:val="24"/>
      <w:szCs w:val="24"/>
    </w:rPr>
  </w:style>
  <w:style w:type="character" w:customStyle="1" w:styleId="af4">
    <w:name w:val="Подзаголовок Знак"/>
    <w:link w:val="af3"/>
    <w:rsid w:val="000A71FD"/>
    <w:rPr>
      <w:rFonts w:ascii="Cambria" w:eastAsia="Times New Roman" w:hAnsi="Cambria" w:cs="Times New Roman"/>
      <w:i/>
      <w:iCs/>
      <w:color w:val="4F81BD"/>
      <w:spacing w:val="15"/>
      <w:sz w:val="24"/>
      <w:szCs w:val="24"/>
      <w:lang w:eastAsia="ru-RU"/>
    </w:rPr>
  </w:style>
  <w:style w:type="paragraph" w:styleId="af5">
    <w:name w:val="Body Text"/>
    <w:basedOn w:val="a"/>
    <w:link w:val="af6"/>
    <w:uiPriority w:val="99"/>
    <w:rsid w:val="001D7F26"/>
    <w:rPr>
      <w:sz w:val="32"/>
      <w:szCs w:val="24"/>
    </w:rPr>
  </w:style>
  <w:style w:type="character" w:customStyle="1" w:styleId="af6">
    <w:name w:val="Основной текст Знак"/>
    <w:link w:val="af5"/>
    <w:uiPriority w:val="99"/>
    <w:rsid w:val="001D7F26"/>
    <w:rPr>
      <w:rFonts w:ascii="Times New Roman" w:eastAsia="Times New Roman" w:hAnsi="Times New Roman" w:cs="Times New Roman"/>
      <w:sz w:val="32"/>
      <w:szCs w:val="24"/>
      <w:lang w:eastAsia="ru-RU"/>
    </w:rPr>
  </w:style>
  <w:style w:type="character" w:customStyle="1" w:styleId="text31">
    <w:name w:val="text31"/>
    <w:rsid w:val="001D7F26"/>
    <w:rPr>
      <w:rFonts w:ascii="Arial" w:hAnsi="Arial" w:cs="Arial" w:hint="default"/>
      <w:strike w:val="0"/>
      <w:dstrike w:val="0"/>
      <w:color w:val="000000"/>
      <w:sz w:val="17"/>
      <w:szCs w:val="17"/>
      <w:u w:val="none"/>
      <w:effect w:val="none"/>
    </w:rPr>
  </w:style>
  <w:style w:type="paragraph" w:customStyle="1" w:styleId="af7">
    <w:name w:val="основной"/>
    <w:basedOn w:val="a"/>
    <w:rsid w:val="003A4BDD"/>
    <w:pPr>
      <w:keepNext/>
    </w:pPr>
    <w:rPr>
      <w:sz w:val="24"/>
      <w:szCs w:val="24"/>
    </w:rPr>
  </w:style>
  <w:style w:type="paragraph" w:customStyle="1" w:styleId="ConsPlusTitle">
    <w:name w:val="ConsPlusTitle"/>
    <w:rsid w:val="004A5D50"/>
    <w:pPr>
      <w:autoSpaceDE w:val="0"/>
      <w:autoSpaceDN w:val="0"/>
      <w:adjustRightInd w:val="0"/>
    </w:pPr>
    <w:rPr>
      <w:rFonts w:ascii="Arial" w:eastAsia="Times New Roman" w:hAnsi="Arial" w:cs="Arial"/>
      <w:b/>
      <w:bCs/>
    </w:rPr>
  </w:style>
  <w:style w:type="paragraph" w:customStyle="1" w:styleId="nienie">
    <w:name w:val="nienie"/>
    <w:basedOn w:val="a"/>
    <w:rsid w:val="004A5D50"/>
    <w:pPr>
      <w:keepLines/>
      <w:widowControl w:val="0"/>
      <w:ind w:left="709" w:hanging="284"/>
      <w:jc w:val="both"/>
    </w:pPr>
    <w:rPr>
      <w:rFonts w:ascii="Peterburg" w:hAnsi="Peterburg" w:cs="Peterburg"/>
      <w:sz w:val="24"/>
      <w:szCs w:val="24"/>
    </w:rPr>
  </w:style>
  <w:style w:type="paragraph" w:customStyle="1" w:styleId="Iauiue">
    <w:name w:val="Iau?iue"/>
    <w:rsid w:val="004A5D50"/>
    <w:pPr>
      <w:widowControl w:val="0"/>
    </w:pPr>
    <w:rPr>
      <w:rFonts w:ascii="Times New Roman" w:eastAsia="Times New Roman" w:hAnsi="Times New Roman"/>
    </w:rPr>
  </w:style>
  <w:style w:type="paragraph" w:customStyle="1" w:styleId="af8">
    <w:name w:val="Отступ перед"/>
    <w:basedOn w:val="a"/>
    <w:rsid w:val="00983545"/>
    <w:pPr>
      <w:widowControl w:val="0"/>
      <w:shd w:val="clear" w:color="auto" w:fill="FFFFFF"/>
      <w:autoSpaceDE w:val="0"/>
      <w:autoSpaceDN w:val="0"/>
      <w:adjustRightInd w:val="0"/>
      <w:spacing w:before="120"/>
      <w:ind w:firstLine="284"/>
      <w:jc w:val="both"/>
    </w:pPr>
    <w:rPr>
      <w:sz w:val="24"/>
      <w:szCs w:val="22"/>
    </w:rPr>
  </w:style>
  <w:style w:type="paragraph" w:styleId="af9">
    <w:name w:val="endnote text"/>
    <w:basedOn w:val="a"/>
    <w:link w:val="afa"/>
    <w:uiPriority w:val="99"/>
    <w:semiHidden/>
    <w:unhideWhenUsed/>
    <w:rsid w:val="00983545"/>
  </w:style>
  <w:style w:type="character" w:customStyle="1" w:styleId="afa">
    <w:name w:val="Текст концевой сноски Знак"/>
    <w:link w:val="af9"/>
    <w:uiPriority w:val="99"/>
    <w:semiHidden/>
    <w:rsid w:val="00983545"/>
    <w:rPr>
      <w:rFonts w:ascii="Times New Roman" w:eastAsia="Times New Roman" w:hAnsi="Times New Roman" w:cs="Times New Roman"/>
      <w:sz w:val="20"/>
      <w:szCs w:val="20"/>
      <w:lang w:eastAsia="ru-RU"/>
    </w:rPr>
  </w:style>
  <w:style w:type="character" w:styleId="afb">
    <w:name w:val="endnote reference"/>
    <w:uiPriority w:val="99"/>
    <w:semiHidden/>
    <w:unhideWhenUsed/>
    <w:rsid w:val="00983545"/>
    <w:rPr>
      <w:vertAlign w:val="superscript"/>
    </w:rPr>
  </w:style>
  <w:style w:type="paragraph" w:customStyle="1" w:styleId="ConsPlusCell">
    <w:name w:val="ConsPlusCell"/>
    <w:rsid w:val="00DB7AA0"/>
    <w:pPr>
      <w:widowControl w:val="0"/>
      <w:autoSpaceDE w:val="0"/>
      <w:autoSpaceDN w:val="0"/>
      <w:adjustRightInd w:val="0"/>
    </w:pPr>
    <w:rPr>
      <w:rFonts w:ascii="Arial" w:eastAsia="Times New Roman" w:hAnsi="Arial" w:cs="Arial"/>
    </w:rPr>
  </w:style>
  <w:style w:type="paragraph" w:customStyle="1" w:styleId="afc">
    <w:name w:val="Знак Знак Знак Знак"/>
    <w:basedOn w:val="a"/>
    <w:rsid w:val="009B3CAC"/>
    <w:pPr>
      <w:autoSpaceDE w:val="0"/>
      <w:autoSpaceDN w:val="0"/>
      <w:spacing w:after="160" w:line="240" w:lineRule="exact"/>
    </w:pPr>
    <w:rPr>
      <w:rFonts w:ascii="Arial" w:hAnsi="Arial" w:cs="Arial"/>
      <w:b/>
      <w:bCs/>
      <w:lang w:val="en-US" w:eastAsia="de-DE"/>
    </w:rPr>
  </w:style>
  <w:style w:type="paragraph" w:styleId="23">
    <w:name w:val="Body Text Indent 2"/>
    <w:basedOn w:val="a"/>
    <w:link w:val="24"/>
    <w:unhideWhenUsed/>
    <w:rsid w:val="002A7817"/>
    <w:pPr>
      <w:spacing w:after="120" w:line="480" w:lineRule="auto"/>
      <w:ind w:left="283"/>
    </w:pPr>
  </w:style>
  <w:style w:type="character" w:customStyle="1" w:styleId="24">
    <w:name w:val="Основной текст с отступом 2 Знак"/>
    <w:link w:val="23"/>
    <w:rsid w:val="002A7817"/>
    <w:rPr>
      <w:rFonts w:ascii="Times New Roman" w:eastAsia="Times New Roman" w:hAnsi="Times New Roman" w:cs="Times New Roman"/>
      <w:sz w:val="20"/>
      <w:szCs w:val="20"/>
      <w:lang w:eastAsia="ru-RU"/>
    </w:rPr>
  </w:style>
  <w:style w:type="paragraph" w:customStyle="1" w:styleId="ConsNormal">
    <w:name w:val="ConsNormal"/>
    <w:rsid w:val="002A7817"/>
    <w:pPr>
      <w:widowControl w:val="0"/>
      <w:suppressAutoHyphens/>
      <w:ind w:firstLine="720"/>
    </w:pPr>
    <w:rPr>
      <w:rFonts w:ascii="Arial" w:eastAsia="Times New Roman" w:hAnsi="Arial"/>
      <w:lang w:eastAsia="en-US"/>
    </w:rPr>
  </w:style>
  <w:style w:type="paragraph" w:styleId="afd">
    <w:name w:val="Body Text Indent"/>
    <w:basedOn w:val="a"/>
    <w:link w:val="afe"/>
    <w:unhideWhenUsed/>
    <w:rsid w:val="006C6315"/>
    <w:pPr>
      <w:spacing w:after="120"/>
      <w:ind w:left="283"/>
    </w:pPr>
  </w:style>
  <w:style w:type="character" w:customStyle="1" w:styleId="afe">
    <w:name w:val="Основной текст с отступом Знак"/>
    <w:link w:val="afd"/>
    <w:rsid w:val="006C6315"/>
    <w:rPr>
      <w:rFonts w:ascii="Times New Roman" w:eastAsia="Times New Roman" w:hAnsi="Times New Roman" w:cs="Times New Roman"/>
      <w:sz w:val="20"/>
      <w:szCs w:val="20"/>
      <w:lang w:eastAsia="ru-RU"/>
    </w:rPr>
  </w:style>
  <w:style w:type="paragraph" w:customStyle="1" w:styleId="Style4">
    <w:name w:val="Style4"/>
    <w:basedOn w:val="a"/>
    <w:rsid w:val="00DC2196"/>
    <w:pPr>
      <w:widowControl w:val="0"/>
      <w:autoSpaceDE w:val="0"/>
      <w:autoSpaceDN w:val="0"/>
      <w:adjustRightInd w:val="0"/>
      <w:spacing w:line="322" w:lineRule="exact"/>
      <w:ind w:firstLine="734"/>
      <w:jc w:val="both"/>
    </w:pPr>
    <w:rPr>
      <w:sz w:val="24"/>
      <w:szCs w:val="24"/>
    </w:rPr>
  </w:style>
  <w:style w:type="character" w:customStyle="1" w:styleId="FontStyle11">
    <w:name w:val="Font Style11"/>
    <w:rsid w:val="00DC2196"/>
    <w:rPr>
      <w:rFonts w:ascii="Times New Roman" w:hAnsi="Times New Roman" w:cs="Times New Roman"/>
      <w:sz w:val="26"/>
      <w:szCs w:val="26"/>
    </w:rPr>
  </w:style>
  <w:style w:type="character" w:customStyle="1" w:styleId="FontStyle12">
    <w:name w:val="Font Style12"/>
    <w:rsid w:val="00DC2196"/>
    <w:rPr>
      <w:rFonts w:ascii="Times New Roman" w:hAnsi="Times New Roman" w:cs="Times New Roman"/>
      <w:sz w:val="24"/>
      <w:szCs w:val="24"/>
    </w:rPr>
  </w:style>
  <w:style w:type="numbering" w:customStyle="1" w:styleId="14">
    <w:name w:val="Нет списка1"/>
    <w:next w:val="a2"/>
    <w:uiPriority w:val="99"/>
    <w:semiHidden/>
    <w:unhideWhenUsed/>
    <w:rsid w:val="00CC0CBE"/>
  </w:style>
  <w:style w:type="paragraph" w:customStyle="1" w:styleId="15">
    <w:name w:val="текст 1"/>
    <w:basedOn w:val="a"/>
    <w:next w:val="a"/>
    <w:rsid w:val="00CC0CBE"/>
    <w:pPr>
      <w:ind w:firstLine="540"/>
      <w:jc w:val="both"/>
    </w:pPr>
    <w:rPr>
      <w:szCs w:val="24"/>
    </w:rPr>
  </w:style>
  <w:style w:type="paragraph" w:customStyle="1" w:styleId="aff">
    <w:name w:val="Îáû÷íûé"/>
    <w:rsid w:val="00CC0CBE"/>
    <w:rPr>
      <w:rFonts w:ascii="Times New Roman" w:eastAsia="Times New Roman" w:hAnsi="Times New Roman"/>
      <w:lang w:val="en-US"/>
    </w:rPr>
  </w:style>
  <w:style w:type="character" w:customStyle="1" w:styleId="25">
    <w:name w:val="Основной текст (2)"/>
    <w:rsid w:val="00CC0CBE"/>
    <w:rPr>
      <w:rFonts w:ascii="Gungsuh" w:eastAsia="Gungsuh" w:hAnsi="Gungsuh" w:cs="Gungsuh"/>
      <w:b w:val="0"/>
      <w:bCs w:val="0"/>
      <w:i w:val="0"/>
      <w:iCs w:val="0"/>
      <w:smallCaps w:val="0"/>
      <w:strike w:val="0"/>
      <w:spacing w:val="-20"/>
      <w:sz w:val="25"/>
      <w:szCs w:val="25"/>
      <w:u w:val="single"/>
    </w:rPr>
  </w:style>
  <w:style w:type="paragraph" w:customStyle="1" w:styleId="310">
    <w:name w:val="Основной текст с отступом 31"/>
    <w:basedOn w:val="a"/>
    <w:rsid w:val="004A101B"/>
    <w:pPr>
      <w:widowControl w:val="0"/>
      <w:shd w:val="clear" w:color="auto" w:fill="FFFFFF"/>
      <w:suppressAutoHyphens/>
      <w:spacing w:after="100"/>
      <w:ind w:firstLine="720"/>
      <w:jc w:val="both"/>
    </w:pPr>
    <w:rPr>
      <w:sz w:val="28"/>
      <w:lang w:eastAsia="ar-SA"/>
    </w:rPr>
  </w:style>
  <w:style w:type="character" w:customStyle="1" w:styleId="50">
    <w:name w:val="Заголовок 5 Знак"/>
    <w:link w:val="5"/>
    <w:rsid w:val="00715706"/>
    <w:rPr>
      <w:rFonts w:ascii="Calibri" w:eastAsia="Times New Roman" w:hAnsi="Calibri" w:cs="Times New Roman"/>
      <w:b/>
      <w:bCs/>
      <w:i/>
      <w:iCs/>
      <w:sz w:val="26"/>
      <w:szCs w:val="26"/>
    </w:rPr>
  </w:style>
  <w:style w:type="paragraph" w:styleId="aff0">
    <w:name w:val="Normal (Web)"/>
    <w:basedOn w:val="a"/>
    <w:uiPriority w:val="99"/>
    <w:unhideWhenUsed/>
    <w:rsid w:val="002B5E0D"/>
    <w:pPr>
      <w:spacing w:before="100" w:beforeAutospacing="1" w:after="100" w:afterAutospacing="1"/>
    </w:pPr>
    <w:rPr>
      <w:sz w:val="24"/>
      <w:szCs w:val="24"/>
    </w:rPr>
  </w:style>
  <w:style w:type="character" w:customStyle="1" w:styleId="41">
    <w:name w:val="Заголовок 4 Знак"/>
    <w:link w:val="40"/>
    <w:rsid w:val="000D3BB3"/>
    <w:rPr>
      <w:rFonts w:ascii="Times New Roman" w:eastAsia="Arial Unicode MS" w:hAnsi="Times New Roman"/>
      <w:sz w:val="24"/>
      <w:szCs w:val="24"/>
    </w:rPr>
  </w:style>
  <w:style w:type="character" w:customStyle="1" w:styleId="60">
    <w:name w:val="Заголовок 6 Знак"/>
    <w:link w:val="6"/>
    <w:rsid w:val="000D3BB3"/>
    <w:rPr>
      <w:rFonts w:ascii="Times New Roman" w:eastAsia="Arial Unicode MS" w:hAnsi="Times New Roman"/>
      <w:b/>
      <w:sz w:val="28"/>
      <w:szCs w:val="24"/>
    </w:rPr>
  </w:style>
  <w:style w:type="character" w:customStyle="1" w:styleId="70">
    <w:name w:val="Заголовок 7 Знак"/>
    <w:link w:val="7"/>
    <w:rsid w:val="000D3BB3"/>
    <w:rPr>
      <w:rFonts w:ascii="Times New Roman" w:eastAsia="Times New Roman" w:hAnsi="Times New Roman"/>
      <w:b/>
      <w:sz w:val="23"/>
      <w:u w:val="single"/>
    </w:rPr>
  </w:style>
  <w:style w:type="character" w:customStyle="1" w:styleId="80">
    <w:name w:val="Заголовок 8 Знак"/>
    <w:link w:val="8"/>
    <w:rsid w:val="000D3BB3"/>
    <w:rPr>
      <w:rFonts w:ascii="Times New Roman" w:eastAsia="Times New Roman" w:hAnsi="Times New Roman"/>
      <w:i/>
      <w:iCs/>
      <w:sz w:val="24"/>
      <w:szCs w:val="24"/>
    </w:rPr>
  </w:style>
  <w:style w:type="character" w:customStyle="1" w:styleId="90">
    <w:name w:val="Заголовок 9 Знак"/>
    <w:link w:val="9"/>
    <w:rsid w:val="000D3BB3"/>
    <w:rPr>
      <w:rFonts w:ascii="Arial" w:eastAsia="Times New Roman" w:hAnsi="Arial"/>
    </w:rPr>
  </w:style>
  <w:style w:type="character" w:customStyle="1" w:styleId="af1">
    <w:name w:val="Без интервала Знак"/>
    <w:link w:val="af0"/>
    <w:locked/>
    <w:rsid w:val="000D3BB3"/>
    <w:rPr>
      <w:rFonts w:ascii="Times New Roman" w:eastAsia="Times New Roman" w:hAnsi="Times New Roman"/>
      <w:lang w:val="ru-RU" w:eastAsia="ru-RU" w:bidi="ar-SA"/>
    </w:rPr>
  </w:style>
  <w:style w:type="paragraph" w:customStyle="1" w:styleId="u">
    <w:name w:val="u"/>
    <w:basedOn w:val="a"/>
    <w:rsid w:val="000D3BB3"/>
    <w:pPr>
      <w:spacing w:before="100" w:beforeAutospacing="1" w:after="100" w:afterAutospacing="1"/>
    </w:pPr>
    <w:rPr>
      <w:sz w:val="24"/>
      <w:szCs w:val="24"/>
    </w:rPr>
  </w:style>
  <w:style w:type="paragraph" w:customStyle="1" w:styleId="ConsPlusNonformat">
    <w:name w:val="ConsPlusNonformat"/>
    <w:rsid w:val="000D3BB3"/>
    <w:pPr>
      <w:autoSpaceDE w:val="0"/>
      <w:autoSpaceDN w:val="0"/>
      <w:adjustRightInd w:val="0"/>
    </w:pPr>
    <w:rPr>
      <w:rFonts w:ascii="Courier New" w:hAnsi="Courier New" w:cs="Courier New"/>
    </w:rPr>
  </w:style>
  <w:style w:type="paragraph" w:customStyle="1" w:styleId="311">
    <w:name w:val="Основной текст с отступом 311"/>
    <w:basedOn w:val="a"/>
    <w:rsid w:val="000D3BB3"/>
    <w:pPr>
      <w:widowControl w:val="0"/>
      <w:shd w:val="clear" w:color="auto" w:fill="FFFFFF"/>
      <w:suppressAutoHyphens/>
      <w:spacing w:after="100"/>
      <w:ind w:firstLine="720"/>
      <w:jc w:val="both"/>
    </w:pPr>
    <w:rPr>
      <w:sz w:val="28"/>
      <w:lang w:eastAsia="ar-SA"/>
    </w:rPr>
  </w:style>
  <w:style w:type="paragraph" w:customStyle="1" w:styleId="32">
    <w:name w:val="Основной текст с отступом 32"/>
    <w:basedOn w:val="a"/>
    <w:rsid w:val="000D3BB3"/>
    <w:pPr>
      <w:widowControl w:val="0"/>
      <w:shd w:val="clear" w:color="auto" w:fill="FFFFFF"/>
      <w:suppressAutoHyphens/>
      <w:spacing w:after="100"/>
      <w:ind w:firstLine="720"/>
      <w:jc w:val="both"/>
    </w:pPr>
    <w:rPr>
      <w:sz w:val="28"/>
      <w:lang w:eastAsia="ar-SA"/>
    </w:rPr>
  </w:style>
  <w:style w:type="paragraph" w:customStyle="1" w:styleId="16">
    <w:name w:val="Текст1"/>
    <w:basedOn w:val="a"/>
    <w:rsid w:val="000D3BB3"/>
    <w:pPr>
      <w:suppressAutoHyphens/>
    </w:pPr>
    <w:rPr>
      <w:rFonts w:ascii="Courier New" w:hAnsi="Courier New" w:cs="Courier New"/>
      <w:lang w:eastAsia="ar-SA"/>
    </w:rPr>
  </w:style>
  <w:style w:type="paragraph" w:styleId="aff1">
    <w:name w:val="caption"/>
    <w:basedOn w:val="a"/>
    <w:next w:val="a"/>
    <w:qFormat/>
    <w:rsid w:val="000D3BB3"/>
    <w:pPr>
      <w:keepLines/>
      <w:overflowPunct w:val="0"/>
      <w:autoSpaceDE w:val="0"/>
      <w:autoSpaceDN w:val="0"/>
      <w:adjustRightInd w:val="0"/>
      <w:spacing w:line="320" w:lineRule="exact"/>
      <w:ind w:firstLine="567"/>
      <w:jc w:val="both"/>
    </w:pPr>
    <w:rPr>
      <w:b/>
      <w:bCs/>
      <w:sz w:val="28"/>
      <w:szCs w:val="28"/>
    </w:rPr>
  </w:style>
  <w:style w:type="character" w:styleId="aff2">
    <w:name w:val="Strong"/>
    <w:uiPriority w:val="22"/>
    <w:qFormat/>
    <w:rsid w:val="000D3BB3"/>
    <w:rPr>
      <w:b/>
      <w:bCs/>
    </w:rPr>
  </w:style>
  <w:style w:type="character" w:styleId="aff3">
    <w:name w:val="Emphasis"/>
    <w:uiPriority w:val="20"/>
    <w:qFormat/>
    <w:rsid w:val="000D3BB3"/>
    <w:rPr>
      <w:i/>
      <w:iCs/>
    </w:rPr>
  </w:style>
  <w:style w:type="character" w:styleId="aff4">
    <w:name w:val="FollowedHyperlink"/>
    <w:rsid w:val="000D3BB3"/>
    <w:rPr>
      <w:color w:val="800080"/>
      <w:u w:val="single"/>
    </w:rPr>
  </w:style>
  <w:style w:type="paragraph" w:styleId="4">
    <w:name w:val="List Bullet 4"/>
    <w:basedOn w:val="a"/>
    <w:autoRedefine/>
    <w:rsid w:val="000D3BB3"/>
    <w:pPr>
      <w:numPr>
        <w:numId w:val="5"/>
      </w:numPr>
    </w:pPr>
    <w:rPr>
      <w:lang w:val="en-GB"/>
    </w:rPr>
  </w:style>
  <w:style w:type="paragraph" w:styleId="33">
    <w:name w:val="Body Text 3"/>
    <w:basedOn w:val="a"/>
    <w:link w:val="34"/>
    <w:rsid w:val="000D3BB3"/>
    <w:pPr>
      <w:widowControl w:val="0"/>
      <w:shd w:val="clear" w:color="auto" w:fill="FFFFFF"/>
      <w:autoSpaceDE w:val="0"/>
      <w:autoSpaceDN w:val="0"/>
      <w:adjustRightInd w:val="0"/>
      <w:jc w:val="center"/>
    </w:pPr>
    <w:rPr>
      <w:sz w:val="24"/>
      <w:szCs w:val="24"/>
    </w:rPr>
  </w:style>
  <w:style w:type="character" w:customStyle="1" w:styleId="34">
    <w:name w:val="Основной текст 3 Знак"/>
    <w:link w:val="33"/>
    <w:rsid w:val="000D3BB3"/>
    <w:rPr>
      <w:rFonts w:ascii="Times New Roman" w:eastAsia="Times New Roman" w:hAnsi="Times New Roman"/>
      <w:sz w:val="24"/>
      <w:szCs w:val="24"/>
      <w:shd w:val="clear" w:color="auto" w:fill="FFFFFF"/>
    </w:rPr>
  </w:style>
  <w:style w:type="paragraph" w:styleId="35">
    <w:name w:val="Body Text Indent 3"/>
    <w:basedOn w:val="a"/>
    <w:link w:val="36"/>
    <w:rsid w:val="000D3BB3"/>
    <w:pPr>
      <w:spacing w:after="120"/>
      <w:ind w:left="283"/>
    </w:pPr>
    <w:rPr>
      <w:sz w:val="16"/>
      <w:szCs w:val="16"/>
    </w:rPr>
  </w:style>
  <w:style w:type="character" w:customStyle="1" w:styleId="36">
    <w:name w:val="Основной текст с отступом 3 Знак"/>
    <w:link w:val="35"/>
    <w:rsid w:val="000D3BB3"/>
    <w:rPr>
      <w:rFonts w:ascii="Times New Roman" w:eastAsia="Times New Roman" w:hAnsi="Times New Roman"/>
      <w:sz w:val="16"/>
      <w:szCs w:val="16"/>
    </w:rPr>
  </w:style>
  <w:style w:type="paragraph" w:styleId="aff5">
    <w:name w:val="Plain Text"/>
    <w:basedOn w:val="a"/>
    <w:link w:val="aff6"/>
    <w:rsid w:val="000D3BB3"/>
    <w:rPr>
      <w:rFonts w:ascii="Courier New" w:hAnsi="Courier New"/>
    </w:rPr>
  </w:style>
  <w:style w:type="character" w:customStyle="1" w:styleId="aff6">
    <w:name w:val="Текст Знак"/>
    <w:link w:val="aff5"/>
    <w:rsid w:val="000D3BB3"/>
    <w:rPr>
      <w:rFonts w:ascii="Courier New" w:eastAsia="Times New Roman" w:hAnsi="Courier New"/>
    </w:rPr>
  </w:style>
  <w:style w:type="paragraph" w:customStyle="1" w:styleId="HeadDoc">
    <w:name w:val="HeadDoc"/>
    <w:rsid w:val="000D3BB3"/>
    <w:pPr>
      <w:keepLines/>
      <w:overflowPunct w:val="0"/>
      <w:autoSpaceDE w:val="0"/>
      <w:autoSpaceDN w:val="0"/>
      <w:adjustRightInd w:val="0"/>
      <w:jc w:val="both"/>
    </w:pPr>
    <w:rPr>
      <w:rFonts w:ascii="Times New Roman" w:eastAsia="Times New Roman" w:hAnsi="Times New Roman"/>
      <w:sz w:val="28"/>
      <w:szCs w:val="28"/>
    </w:rPr>
  </w:style>
  <w:style w:type="paragraph" w:customStyle="1" w:styleId="Iauiue2">
    <w:name w:val="Iau?iue2"/>
    <w:rsid w:val="000D3BB3"/>
    <w:pPr>
      <w:widowControl w:val="0"/>
    </w:pPr>
    <w:rPr>
      <w:rFonts w:ascii="Times New Roman" w:eastAsia="Times New Roman" w:hAnsi="Times New Roman"/>
      <w:sz w:val="28"/>
      <w:szCs w:val="28"/>
    </w:rPr>
  </w:style>
  <w:style w:type="paragraph" w:customStyle="1" w:styleId="17">
    <w:name w:val="Основной текст с отступом1"/>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ConsNonformat">
    <w:name w:val="ConsNonformat"/>
    <w:rsid w:val="000D3BB3"/>
    <w:pPr>
      <w:widowControl w:val="0"/>
      <w:autoSpaceDE w:val="0"/>
      <w:autoSpaceDN w:val="0"/>
      <w:adjustRightInd w:val="0"/>
    </w:pPr>
    <w:rPr>
      <w:rFonts w:ascii="Courier New" w:eastAsia="Times New Roman" w:hAnsi="Courier New" w:cs="Courier New"/>
    </w:rPr>
  </w:style>
  <w:style w:type="paragraph" w:customStyle="1" w:styleId="37">
    <w:name w:val="Îñíîâíîé òåêñò ñ îòñòóïîì 3"/>
    <w:basedOn w:val="aff"/>
    <w:rsid w:val="000D3BB3"/>
    <w:pPr>
      <w:widowControl w:val="0"/>
      <w:ind w:firstLine="567"/>
      <w:jc w:val="both"/>
    </w:pPr>
    <w:rPr>
      <w:rFonts w:ascii="Peterburg" w:hAnsi="Peterburg" w:cs="Peterburg"/>
      <w:b/>
      <w:bCs/>
      <w:i/>
      <w:iCs/>
      <w:sz w:val="24"/>
      <w:szCs w:val="24"/>
      <w:lang w:val="ru-RU"/>
    </w:rPr>
  </w:style>
  <w:style w:type="paragraph" w:customStyle="1" w:styleId="Iniiaiieoaeno">
    <w:name w:val="Iniiaiie oaeno"/>
    <w:basedOn w:val="Iauiue"/>
    <w:rsid w:val="000D3BB3"/>
    <w:pPr>
      <w:widowControl/>
      <w:jc w:val="both"/>
    </w:pPr>
    <w:rPr>
      <w:rFonts w:ascii="Peterburg" w:hAnsi="Peterburg" w:cs="Peterburg"/>
    </w:rPr>
  </w:style>
  <w:style w:type="paragraph" w:customStyle="1" w:styleId="Iniiaiieoaeno2">
    <w:name w:val="Iniiaiie oaeno 2"/>
    <w:basedOn w:val="a"/>
    <w:rsid w:val="000D3BB3"/>
    <w:pPr>
      <w:widowControl w:val="0"/>
      <w:ind w:firstLine="567"/>
      <w:jc w:val="both"/>
    </w:pPr>
    <w:rPr>
      <w:b/>
      <w:bCs/>
      <w:color w:val="000000"/>
      <w:sz w:val="24"/>
      <w:szCs w:val="24"/>
    </w:rPr>
  </w:style>
  <w:style w:type="paragraph" w:customStyle="1" w:styleId="caaieiaie2">
    <w:name w:val="caaieiaie 2"/>
    <w:basedOn w:val="Iauiue"/>
    <w:next w:val="Iauiue"/>
    <w:rsid w:val="000D3BB3"/>
    <w:pPr>
      <w:keepNext/>
      <w:keepLines/>
      <w:spacing w:before="240" w:after="60"/>
      <w:jc w:val="center"/>
    </w:pPr>
    <w:rPr>
      <w:rFonts w:ascii="Peterburg" w:hAnsi="Peterburg" w:cs="Peterburg"/>
      <w:b/>
      <w:bCs/>
      <w:sz w:val="24"/>
      <w:szCs w:val="24"/>
    </w:rPr>
  </w:style>
  <w:style w:type="paragraph" w:customStyle="1" w:styleId="18">
    <w:name w:val="çàãîëîâîê 1"/>
    <w:basedOn w:val="aff"/>
    <w:next w:val="aff"/>
    <w:rsid w:val="000D3BB3"/>
    <w:pPr>
      <w:keepNext/>
      <w:widowControl w:val="0"/>
    </w:pPr>
    <w:rPr>
      <w:sz w:val="28"/>
      <w:szCs w:val="28"/>
      <w:lang w:val="ru-RU"/>
    </w:rPr>
  </w:style>
  <w:style w:type="paragraph" w:customStyle="1" w:styleId="aff7">
    <w:name w:val="Îñíîâíîé òåêñò"/>
    <w:basedOn w:val="aff"/>
    <w:rsid w:val="000D3BB3"/>
    <w:pPr>
      <w:widowControl w:val="0"/>
      <w:tabs>
        <w:tab w:val="left" w:leader="dot" w:pos="9072"/>
      </w:tabs>
      <w:jc w:val="both"/>
    </w:pPr>
    <w:rPr>
      <w:b/>
      <w:bCs/>
      <w:sz w:val="24"/>
      <w:szCs w:val="24"/>
      <w:lang w:val="ru-RU"/>
    </w:rPr>
  </w:style>
  <w:style w:type="paragraph" w:customStyle="1" w:styleId="Iniiaiieoaenonionooiii2">
    <w:name w:val="Iniiaiie oaeno n ionooiii 2"/>
    <w:basedOn w:val="Iauiue"/>
    <w:rsid w:val="000D3BB3"/>
    <w:pPr>
      <w:widowControl/>
      <w:ind w:firstLine="284"/>
      <w:jc w:val="both"/>
    </w:pPr>
    <w:rPr>
      <w:rFonts w:ascii="Peterburg" w:hAnsi="Peterburg" w:cs="Peterburg"/>
    </w:rPr>
  </w:style>
  <w:style w:type="paragraph" w:customStyle="1" w:styleId="19">
    <w:name w:val="З1"/>
    <w:basedOn w:val="a"/>
    <w:next w:val="a"/>
    <w:rsid w:val="000D3BB3"/>
    <w:pPr>
      <w:snapToGrid w:val="0"/>
      <w:spacing w:line="360" w:lineRule="auto"/>
      <w:ind w:firstLine="748"/>
      <w:jc w:val="both"/>
    </w:pPr>
    <w:rPr>
      <w:b/>
      <w:sz w:val="24"/>
      <w:szCs w:val="24"/>
    </w:rPr>
  </w:style>
  <w:style w:type="paragraph" w:customStyle="1" w:styleId="210">
    <w:name w:val="Основной текст 21"/>
    <w:basedOn w:val="a"/>
    <w:rsid w:val="000D3BB3"/>
    <w:pPr>
      <w:widowControl w:val="0"/>
      <w:spacing w:before="120"/>
      <w:jc w:val="both"/>
    </w:pPr>
    <w:rPr>
      <w:sz w:val="24"/>
    </w:rPr>
  </w:style>
  <w:style w:type="paragraph" w:customStyle="1" w:styleId="26">
    <w:name w:val="Îñíîâíîé òåêñò 2"/>
    <w:basedOn w:val="aff"/>
    <w:rsid w:val="000D3BB3"/>
    <w:pPr>
      <w:widowControl w:val="0"/>
      <w:ind w:firstLine="720"/>
      <w:jc w:val="both"/>
    </w:pPr>
    <w:rPr>
      <w:b/>
      <w:bCs/>
      <w:color w:val="000000"/>
      <w:sz w:val="24"/>
      <w:szCs w:val="24"/>
    </w:rPr>
  </w:style>
  <w:style w:type="character" w:styleId="aff8">
    <w:name w:val="line number"/>
    <w:rsid w:val="000D3BB3"/>
  </w:style>
  <w:style w:type="character" w:customStyle="1" w:styleId="WW8Num1z0">
    <w:name w:val="WW8Num1z0"/>
    <w:rsid w:val="000D3BB3"/>
    <w:rPr>
      <w:rFonts w:ascii="Symbol" w:hAnsi="Symbol" w:cs="Symbol"/>
    </w:rPr>
  </w:style>
  <w:style w:type="character" w:customStyle="1" w:styleId="WW8Num2z0">
    <w:name w:val="WW8Num2z0"/>
    <w:rsid w:val="000D3BB3"/>
    <w:rPr>
      <w:rFonts w:ascii="Symbol" w:hAnsi="Symbol" w:cs="Symbol"/>
    </w:rPr>
  </w:style>
  <w:style w:type="character" w:customStyle="1" w:styleId="WW8Num3z0">
    <w:name w:val="WW8Num3z0"/>
    <w:rsid w:val="000D3BB3"/>
    <w:rPr>
      <w:rFonts w:ascii="Symbol" w:hAnsi="Symbol"/>
    </w:rPr>
  </w:style>
  <w:style w:type="character" w:customStyle="1" w:styleId="WW8Num4z0">
    <w:name w:val="WW8Num4z0"/>
    <w:rsid w:val="000D3BB3"/>
    <w:rPr>
      <w:rFonts w:ascii="Symbol" w:hAnsi="Symbol"/>
    </w:rPr>
  </w:style>
  <w:style w:type="character" w:customStyle="1" w:styleId="WW8Num4z2">
    <w:name w:val="WW8Num4z2"/>
    <w:rsid w:val="000D3BB3"/>
    <w:rPr>
      <w:rFonts w:ascii="Wingdings" w:hAnsi="Wingdings" w:cs="Wingdings"/>
    </w:rPr>
  </w:style>
  <w:style w:type="character" w:customStyle="1" w:styleId="WW8Num4z4">
    <w:name w:val="WW8Num4z4"/>
    <w:rsid w:val="000D3BB3"/>
    <w:rPr>
      <w:rFonts w:ascii="Courier New" w:hAnsi="Courier New" w:cs="Courier New"/>
    </w:rPr>
  </w:style>
  <w:style w:type="character" w:customStyle="1" w:styleId="WW8Num5z0">
    <w:name w:val="WW8Num5z0"/>
    <w:rsid w:val="000D3BB3"/>
    <w:rPr>
      <w:rFonts w:ascii="Symbol" w:hAnsi="Symbol"/>
    </w:rPr>
  </w:style>
  <w:style w:type="character" w:customStyle="1" w:styleId="WW8Num6z0">
    <w:name w:val="WW8Num6z0"/>
    <w:rsid w:val="000D3BB3"/>
    <w:rPr>
      <w:rFonts w:ascii="Symbol" w:hAnsi="Symbol"/>
    </w:rPr>
  </w:style>
  <w:style w:type="character" w:customStyle="1" w:styleId="WW8Num7z0">
    <w:name w:val="WW8Num7z0"/>
    <w:rsid w:val="000D3BB3"/>
    <w:rPr>
      <w:rFonts w:ascii="Symbol" w:hAnsi="Symbol"/>
    </w:rPr>
  </w:style>
  <w:style w:type="character" w:customStyle="1" w:styleId="WW8Num8z0">
    <w:name w:val="WW8Num8z0"/>
    <w:rsid w:val="000D3BB3"/>
    <w:rPr>
      <w:rFonts w:ascii="Symbol" w:hAnsi="Symbol"/>
    </w:rPr>
  </w:style>
  <w:style w:type="character" w:customStyle="1" w:styleId="WW8Num9z0">
    <w:name w:val="WW8Num9z0"/>
    <w:rsid w:val="000D3BB3"/>
    <w:rPr>
      <w:rFonts w:ascii="Symbol" w:hAnsi="Symbol" w:cs="Symbol"/>
    </w:rPr>
  </w:style>
  <w:style w:type="character" w:customStyle="1" w:styleId="WW8Num10z0">
    <w:name w:val="WW8Num10z0"/>
    <w:rsid w:val="000D3BB3"/>
    <w:rPr>
      <w:rFonts w:ascii="Symbol" w:hAnsi="Symbol" w:cs="Symbol"/>
    </w:rPr>
  </w:style>
  <w:style w:type="character" w:customStyle="1" w:styleId="WW8Num11z0">
    <w:name w:val="WW8Num11z0"/>
    <w:rsid w:val="000D3BB3"/>
    <w:rPr>
      <w:rFonts w:ascii="Times New Roman" w:eastAsia="Times New Roman" w:hAnsi="Times New Roman"/>
    </w:rPr>
  </w:style>
  <w:style w:type="character" w:customStyle="1" w:styleId="WW8Num11z1">
    <w:name w:val="WW8Num11z1"/>
    <w:rsid w:val="000D3BB3"/>
    <w:rPr>
      <w:rFonts w:ascii="Symbol" w:hAnsi="Symbol" w:cs="Symbol"/>
    </w:rPr>
  </w:style>
  <w:style w:type="character" w:customStyle="1" w:styleId="WW8Num11z2">
    <w:name w:val="WW8Num11z2"/>
    <w:rsid w:val="000D3BB3"/>
    <w:rPr>
      <w:rFonts w:ascii="Wingdings" w:hAnsi="Wingdings" w:cs="Wingdings"/>
    </w:rPr>
  </w:style>
  <w:style w:type="character" w:customStyle="1" w:styleId="WW8Num11z4">
    <w:name w:val="WW8Num11z4"/>
    <w:rsid w:val="000D3BB3"/>
    <w:rPr>
      <w:rFonts w:ascii="Courier New" w:hAnsi="Courier New" w:cs="Courier New"/>
    </w:rPr>
  </w:style>
  <w:style w:type="character" w:customStyle="1" w:styleId="WW8Num12z0">
    <w:name w:val="WW8Num12z0"/>
    <w:rsid w:val="000D3BB3"/>
    <w:rPr>
      <w:rFonts w:ascii="Symbol" w:hAnsi="Symbol" w:cs="Symbol"/>
    </w:rPr>
  </w:style>
  <w:style w:type="character" w:customStyle="1" w:styleId="WW8Num12z1">
    <w:name w:val="WW8Num12z1"/>
    <w:rsid w:val="000D3BB3"/>
    <w:rPr>
      <w:rFonts w:ascii="Courier New" w:hAnsi="Courier New" w:cs="Courier New"/>
    </w:rPr>
  </w:style>
  <w:style w:type="character" w:customStyle="1" w:styleId="WW8Num12z2">
    <w:name w:val="WW8Num12z2"/>
    <w:rsid w:val="000D3BB3"/>
    <w:rPr>
      <w:rFonts w:ascii="Wingdings" w:hAnsi="Wingdings" w:cs="Wingdings"/>
    </w:rPr>
  </w:style>
  <w:style w:type="character" w:customStyle="1" w:styleId="WW8Num14z0">
    <w:name w:val="WW8Num14z0"/>
    <w:rsid w:val="000D3BB3"/>
    <w:rPr>
      <w:rFonts w:ascii="Times New Roman" w:eastAsia="Times New Roman" w:hAnsi="Times New Roman"/>
    </w:rPr>
  </w:style>
  <w:style w:type="character" w:customStyle="1" w:styleId="WW8Num14z1">
    <w:name w:val="WW8Num14z1"/>
    <w:rsid w:val="000D3BB3"/>
    <w:rPr>
      <w:rFonts w:ascii="Symbol" w:hAnsi="Symbol" w:cs="Symbol"/>
    </w:rPr>
  </w:style>
  <w:style w:type="character" w:customStyle="1" w:styleId="WW8Num14z2">
    <w:name w:val="WW8Num14z2"/>
    <w:rsid w:val="000D3BB3"/>
    <w:rPr>
      <w:rFonts w:ascii="Wingdings" w:hAnsi="Wingdings" w:cs="Wingdings"/>
    </w:rPr>
  </w:style>
  <w:style w:type="character" w:customStyle="1" w:styleId="WW8Num14z4">
    <w:name w:val="WW8Num14z4"/>
    <w:rsid w:val="000D3BB3"/>
    <w:rPr>
      <w:rFonts w:ascii="Courier New" w:hAnsi="Courier New" w:cs="Courier New"/>
    </w:rPr>
  </w:style>
  <w:style w:type="character" w:customStyle="1" w:styleId="WW8Num15z0">
    <w:name w:val="WW8Num15z0"/>
    <w:rsid w:val="000D3BB3"/>
    <w:rPr>
      <w:rFonts w:ascii="Symbol" w:hAnsi="Symbol" w:cs="Symbol"/>
    </w:rPr>
  </w:style>
  <w:style w:type="character" w:customStyle="1" w:styleId="WW8Num15z1">
    <w:name w:val="WW8Num15z1"/>
    <w:rsid w:val="000D3BB3"/>
    <w:rPr>
      <w:rFonts w:ascii="Courier New" w:hAnsi="Courier New" w:cs="Courier New"/>
    </w:rPr>
  </w:style>
  <w:style w:type="character" w:customStyle="1" w:styleId="WW8Num15z2">
    <w:name w:val="WW8Num15z2"/>
    <w:rsid w:val="000D3BB3"/>
    <w:rPr>
      <w:rFonts w:ascii="Wingdings" w:hAnsi="Wingdings" w:cs="Wingdings"/>
    </w:rPr>
  </w:style>
  <w:style w:type="character" w:customStyle="1" w:styleId="WW8Num16z0">
    <w:name w:val="WW8Num16z0"/>
    <w:rsid w:val="000D3BB3"/>
    <w:rPr>
      <w:rFonts w:ascii="Symbol" w:hAnsi="Symbol" w:cs="Symbol"/>
    </w:rPr>
  </w:style>
  <w:style w:type="character" w:customStyle="1" w:styleId="WW8Num16z1">
    <w:name w:val="WW8Num16z1"/>
    <w:rsid w:val="000D3BB3"/>
    <w:rPr>
      <w:rFonts w:ascii="Courier New" w:hAnsi="Courier New" w:cs="Courier New"/>
    </w:rPr>
  </w:style>
  <w:style w:type="character" w:customStyle="1" w:styleId="WW8Num16z2">
    <w:name w:val="WW8Num16z2"/>
    <w:rsid w:val="000D3BB3"/>
    <w:rPr>
      <w:rFonts w:ascii="Wingdings" w:hAnsi="Wingdings" w:cs="Wingdings"/>
    </w:rPr>
  </w:style>
  <w:style w:type="character" w:customStyle="1" w:styleId="WW8Num17z0">
    <w:name w:val="WW8Num17z0"/>
    <w:rsid w:val="000D3BB3"/>
    <w:rPr>
      <w:rFonts w:ascii="Symbol" w:hAnsi="Symbol" w:cs="Symbol"/>
    </w:rPr>
  </w:style>
  <w:style w:type="character" w:customStyle="1" w:styleId="WW8Num17z2">
    <w:name w:val="WW8Num17z2"/>
    <w:rsid w:val="000D3BB3"/>
    <w:rPr>
      <w:rFonts w:ascii="Wingdings" w:hAnsi="Wingdings" w:cs="Wingdings"/>
    </w:rPr>
  </w:style>
  <w:style w:type="character" w:customStyle="1" w:styleId="WW8Num17z4">
    <w:name w:val="WW8Num17z4"/>
    <w:rsid w:val="000D3BB3"/>
    <w:rPr>
      <w:rFonts w:ascii="Courier New" w:hAnsi="Courier New" w:cs="Courier New"/>
    </w:rPr>
  </w:style>
  <w:style w:type="character" w:customStyle="1" w:styleId="WW8Num18z0">
    <w:name w:val="WW8Num18z0"/>
    <w:rsid w:val="000D3BB3"/>
    <w:rPr>
      <w:rFonts w:ascii="Symbol" w:hAnsi="Symbol" w:cs="Symbol"/>
    </w:rPr>
  </w:style>
  <w:style w:type="character" w:customStyle="1" w:styleId="WW8Num18z1">
    <w:name w:val="WW8Num18z1"/>
    <w:rsid w:val="000D3BB3"/>
    <w:rPr>
      <w:rFonts w:ascii="Courier New" w:hAnsi="Courier New" w:cs="Courier New"/>
    </w:rPr>
  </w:style>
  <w:style w:type="character" w:customStyle="1" w:styleId="WW8Num18z2">
    <w:name w:val="WW8Num18z2"/>
    <w:rsid w:val="000D3BB3"/>
    <w:rPr>
      <w:rFonts w:ascii="Wingdings" w:hAnsi="Wingdings" w:cs="Wingdings"/>
    </w:rPr>
  </w:style>
  <w:style w:type="character" w:customStyle="1" w:styleId="WW8Num19z0">
    <w:name w:val="WW8Num19z0"/>
    <w:rsid w:val="000D3BB3"/>
    <w:rPr>
      <w:rFonts w:ascii="Symbol" w:hAnsi="Symbol" w:cs="Symbol"/>
    </w:rPr>
  </w:style>
  <w:style w:type="character" w:customStyle="1" w:styleId="WW8Num19z2">
    <w:name w:val="WW8Num19z2"/>
    <w:rsid w:val="000D3BB3"/>
    <w:rPr>
      <w:rFonts w:ascii="Wingdings" w:hAnsi="Wingdings" w:cs="Wingdings"/>
    </w:rPr>
  </w:style>
  <w:style w:type="character" w:customStyle="1" w:styleId="WW8Num19z4">
    <w:name w:val="WW8Num19z4"/>
    <w:rsid w:val="000D3BB3"/>
    <w:rPr>
      <w:rFonts w:ascii="Courier New" w:hAnsi="Courier New" w:cs="Courier New"/>
    </w:rPr>
  </w:style>
  <w:style w:type="character" w:customStyle="1" w:styleId="WW8Num20z0">
    <w:name w:val="WW8Num20z0"/>
    <w:rsid w:val="000D3BB3"/>
    <w:rPr>
      <w:rFonts w:ascii="Symbol" w:hAnsi="Symbol" w:cs="Symbol"/>
    </w:rPr>
  </w:style>
  <w:style w:type="character" w:customStyle="1" w:styleId="WW8Num20z1">
    <w:name w:val="WW8Num20z1"/>
    <w:rsid w:val="000D3BB3"/>
    <w:rPr>
      <w:rFonts w:ascii="Courier New" w:hAnsi="Courier New" w:cs="Courier New"/>
    </w:rPr>
  </w:style>
  <w:style w:type="character" w:customStyle="1" w:styleId="WW8Num20z2">
    <w:name w:val="WW8Num20z2"/>
    <w:rsid w:val="000D3BB3"/>
    <w:rPr>
      <w:rFonts w:ascii="Wingdings" w:hAnsi="Wingdings" w:cs="Wingdings"/>
    </w:rPr>
  </w:style>
  <w:style w:type="character" w:customStyle="1" w:styleId="WW8Num21z0">
    <w:name w:val="WW8Num21z0"/>
    <w:rsid w:val="000D3BB3"/>
    <w:rPr>
      <w:rFonts w:ascii="Symbol" w:hAnsi="Symbol" w:cs="Symbol"/>
    </w:rPr>
  </w:style>
  <w:style w:type="character" w:customStyle="1" w:styleId="WW8Num21z1">
    <w:name w:val="WW8Num21z1"/>
    <w:rsid w:val="000D3BB3"/>
    <w:rPr>
      <w:rFonts w:ascii="Courier New" w:hAnsi="Courier New" w:cs="Courier New"/>
    </w:rPr>
  </w:style>
  <w:style w:type="character" w:customStyle="1" w:styleId="WW8Num21z2">
    <w:name w:val="WW8Num21z2"/>
    <w:rsid w:val="000D3BB3"/>
    <w:rPr>
      <w:rFonts w:ascii="Wingdings" w:hAnsi="Wingdings" w:cs="Wingdings"/>
    </w:rPr>
  </w:style>
  <w:style w:type="character" w:customStyle="1" w:styleId="WW8Num22z0">
    <w:name w:val="WW8Num22z0"/>
    <w:rsid w:val="000D3BB3"/>
    <w:rPr>
      <w:rFonts w:ascii="Symbol" w:hAnsi="Symbol" w:cs="Symbol"/>
    </w:rPr>
  </w:style>
  <w:style w:type="character" w:customStyle="1" w:styleId="WW8Num22z2">
    <w:name w:val="WW8Num22z2"/>
    <w:rsid w:val="000D3BB3"/>
    <w:rPr>
      <w:rFonts w:ascii="Wingdings" w:hAnsi="Wingdings" w:cs="Wingdings"/>
    </w:rPr>
  </w:style>
  <w:style w:type="character" w:customStyle="1" w:styleId="WW8Num22z4">
    <w:name w:val="WW8Num22z4"/>
    <w:rsid w:val="000D3BB3"/>
    <w:rPr>
      <w:rFonts w:ascii="Courier New" w:hAnsi="Courier New" w:cs="Courier New"/>
    </w:rPr>
  </w:style>
  <w:style w:type="character" w:customStyle="1" w:styleId="WW8Num23z0">
    <w:name w:val="WW8Num23z0"/>
    <w:rsid w:val="000D3BB3"/>
    <w:rPr>
      <w:rFonts w:ascii="Symbol" w:hAnsi="Symbol" w:cs="Symbol"/>
    </w:rPr>
  </w:style>
  <w:style w:type="character" w:customStyle="1" w:styleId="WW8Num23z1">
    <w:name w:val="WW8Num23z1"/>
    <w:rsid w:val="000D3BB3"/>
    <w:rPr>
      <w:rFonts w:ascii="Courier New" w:hAnsi="Courier New" w:cs="Courier New"/>
    </w:rPr>
  </w:style>
  <w:style w:type="character" w:customStyle="1" w:styleId="WW8Num23z2">
    <w:name w:val="WW8Num23z2"/>
    <w:rsid w:val="000D3BB3"/>
    <w:rPr>
      <w:rFonts w:ascii="Wingdings" w:hAnsi="Wingdings" w:cs="Wingdings"/>
    </w:rPr>
  </w:style>
  <w:style w:type="character" w:customStyle="1" w:styleId="WW8Num24z0">
    <w:name w:val="WW8Num24z0"/>
    <w:rsid w:val="000D3BB3"/>
    <w:rPr>
      <w:rFonts w:ascii="Symbol" w:hAnsi="Symbol" w:cs="Symbol"/>
    </w:rPr>
  </w:style>
  <w:style w:type="character" w:customStyle="1" w:styleId="WW8Num24z1">
    <w:name w:val="WW8Num24z1"/>
    <w:rsid w:val="000D3BB3"/>
    <w:rPr>
      <w:rFonts w:ascii="Courier New" w:hAnsi="Courier New" w:cs="Courier New"/>
    </w:rPr>
  </w:style>
  <w:style w:type="character" w:customStyle="1" w:styleId="WW8Num24z2">
    <w:name w:val="WW8Num24z2"/>
    <w:rsid w:val="000D3BB3"/>
    <w:rPr>
      <w:rFonts w:ascii="Wingdings" w:hAnsi="Wingdings" w:cs="Wingdings"/>
    </w:rPr>
  </w:style>
  <w:style w:type="character" w:customStyle="1" w:styleId="WW8Num25z0">
    <w:name w:val="WW8Num25z0"/>
    <w:rsid w:val="000D3BB3"/>
    <w:rPr>
      <w:rFonts w:ascii="Symbol" w:hAnsi="Symbol" w:cs="Symbol"/>
    </w:rPr>
  </w:style>
  <w:style w:type="character" w:customStyle="1" w:styleId="WW8Num25z1">
    <w:name w:val="WW8Num25z1"/>
    <w:rsid w:val="000D3BB3"/>
    <w:rPr>
      <w:rFonts w:ascii="Courier New" w:hAnsi="Courier New" w:cs="Courier New"/>
    </w:rPr>
  </w:style>
  <w:style w:type="character" w:customStyle="1" w:styleId="WW8Num25z2">
    <w:name w:val="WW8Num25z2"/>
    <w:rsid w:val="000D3BB3"/>
    <w:rPr>
      <w:rFonts w:ascii="Wingdings" w:hAnsi="Wingdings" w:cs="Wingdings"/>
    </w:rPr>
  </w:style>
  <w:style w:type="character" w:customStyle="1" w:styleId="WW8Num27z0">
    <w:name w:val="WW8Num27z0"/>
    <w:rsid w:val="000D3BB3"/>
    <w:rPr>
      <w:rFonts w:ascii="Symbol" w:hAnsi="Symbol" w:cs="Symbol"/>
    </w:rPr>
  </w:style>
  <w:style w:type="character" w:customStyle="1" w:styleId="WW8Num27z1">
    <w:name w:val="WW8Num27z1"/>
    <w:rsid w:val="000D3BB3"/>
    <w:rPr>
      <w:rFonts w:ascii="Courier New" w:hAnsi="Courier New" w:cs="Courier New"/>
    </w:rPr>
  </w:style>
  <w:style w:type="character" w:customStyle="1" w:styleId="WW8Num27z2">
    <w:name w:val="WW8Num27z2"/>
    <w:rsid w:val="000D3BB3"/>
    <w:rPr>
      <w:rFonts w:ascii="Wingdings" w:hAnsi="Wingdings" w:cs="Wingdings"/>
    </w:rPr>
  </w:style>
  <w:style w:type="character" w:customStyle="1" w:styleId="WW8Num28z0">
    <w:name w:val="WW8Num28z0"/>
    <w:rsid w:val="000D3BB3"/>
    <w:rPr>
      <w:rFonts w:ascii="Times New Roman" w:eastAsia="Times New Roman" w:hAnsi="Times New Roman"/>
    </w:rPr>
  </w:style>
  <w:style w:type="character" w:customStyle="1" w:styleId="WW8Num28z1">
    <w:name w:val="WW8Num28z1"/>
    <w:rsid w:val="000D3BB3"/>
    <w:rPr>
      <w:rFonts w:ascii="Symbol" w:hAnsi="Symbol" w:cs="Symbol"/>
    </w:rPr>
  </w:style>
  <w:style w:type="character" w:customStyle="1" w:styleId="WW8Num28z2">
    <w:name w:val="WW8Num28z2"/>
    <w:rsid w:val="000D3BB3"/>
    <w:rPr>
      <w:rFonts w:ascii="Wingdings" w:hAnsi="Wingdings" w:cs="Wingdings"/>
    </w:rPr>
  </w:style>
  <w:style w:type="character" w:customStyle="1" w:styleId="WW8Num28z4">
    <w:name w:val="WW8Num28z4"/>
    <w:rsid w:val="000D3BB3"/>
    <w:rPr>
      <w:rFonts w:ascii="Courier New" w:hAnsi="Courier New" w:cs="Courier New"/>
    </w:rPr>
  </w:style>
  <w:style w:type="character" w:customStyle="1" w:styleId="WW8Num29z0">
    <w:name w:val="WW8Num29z0"/>
    <w:rsid w:val="000D3BB3"/>
    <w:rPr>
      <w:rFonts w:ascii="Symbol" w:hAnsi="Symbol" w:cs="Symbol"/>
    </w:rPr>
  </w:style>
  <w:style w:type="character" w:customStyle="1" w:styleId="WW8Num29z1">
    <w:name w:val="WW8Num29z1"/>
    <w:rsid w:val="000D3BB3"/>
    <w:rPr>
      <w:rFonts w:ascii="Courier New" w:hAnsi="Courier New" w:cs="Courier New"/>
    </w:rPr>
  </w:style>
  <w:style w:type="character" w:customStyle="1" w:styleId="WW8Num29z2">
    <w:name w:val="WW8Num29z2"/>
    <w:rsid w:val="000D3BB3"/>
    <w:rPr>
      <w:rFonts w:ascii="Wingdings" w:hAnsi="Wingdings" w:cs="Wingdings"/>
    </w:rPr>
  </w:style>
  <w:style w:type="character" w:customStyle="1" w:styleId="1a">
    <w:name w:val="Основной шрифт абзаца1"/>
    <w:rsid w:val="000D3BB3"/>
  </w:style>
  <w:style w:type="paragraph" w:styleId="aff9">
    <w:name w:val="Title"/>
    <w:basedOn w:val="a"/>
    <w:next w:val="af5"/>
    <w:link w:val="27"/>
    <w:rsid w:val="000D3BB3"/>
    <w:pPr>
      <w:keepNext/>
      <w:keepLines/>
      <w:suppressAutoHyphens/>
      <w:overflowPunct w:val="0"/>
      <w:autoSpaceDE w:val="0"/>
      <w:spacing w:before="240" w:after="120" w:line="320" w:lineRule="exact"/>
      <w:ind w:firstLine="567"/>
      <w:jc w:val="both"/>
      <w:textAlignment w:val="baseline"/>
    </w:pPr>
    <w:rPr>
      <w:rFonts w:ascii="Arial" w:eastAsia="Lucida Sans Unicode" w:hAnsi="Arial" w:cs="Tahoma"/>
      <w:sz w:val="28"/>
      <w:szCs w:val="28"/>
      <w:lang w:eastAsia="ar-SA"/>
    </w:rPr>
  </w:style>
  <w:style w:type="paragraph" w:styleId="affa">
    <w:name w:val="List"/>
    <w:basedOn w:val="af5"/>
    <w:rsid w:val="000D3BB3"/>
    <w:pPr>
      <w:keepLines/>
      <w:widowControl w:val="0"/>
      <w:suppressAutoHyphens/>
      <w:overflowPunct w:val="0"/>
      <w:autoSpaceDE w:val="0"/>
      <w:autoSpaceDN w:val="0"/>
      <w:adjustRightInd w:val="0"/>
      <w:spacing w:after="120" w:line="320" w:lineRule="exact"/>
      <w:ind w:firstLine="567"/>
      <w:jc w:val="both"/>
    </w:pPr>
    <w:rPr>
      <w:rFonts w:ascii="Arial" w:hAnsi="Arial" w:cs="Tahoma"/>
      <w:sz w:val="28"/>
      <w:szCs w:val="28"/>
      <w:lang w:eastAsia="ar-SA"/>
    </w:rPr>
  </w:style>
  <w:style w:type="paragraph" w:customStyle="1" w:styleId="110">
    <w:name w:val="Название11"/>
    <w:basedOn w:val="a"/>
    <w:qFormat/>
    <w:rsid w:val="000D3BB3"/>
    <w:pPr>
      <w:keepLines/>
      <w:suppressLineNumbers/>
      <w:suppressAutoHyphens/>
      <w:overflowPunct w:val="0"/>
      <w:autoSpaceDE w:val="0"/>
      <w:spacing w:before="120" w:after="120" w:line="320" w:lineRule="exact"/>
      <w:ind w:firstLine="567"/>
      <w:jc w:val="both"/>
      <w:textAlignment w:val="baseline"/>
    </w:pPr>
    <w:rPr>
      <w:rFonts w:ascii="Arial" w:hAnsi="Arial" w:cs="Tahoma"/>
      <w:i/>
      <w:iCs/>
      <w:sz w:val="24"/>
      <w:szCs w:val="24"/>
      <w:lang w:eastAsia="ar-SA"/>
    </w:rPr>
  </w:style>
  <w:style w:type="paragraph" w:customStyle="1" w:styleId="1b">
    <w:name w:val="Указатель1"/>
    <w:basedOn w:val="a"/>
    <w:rsid w:val="000D3BB3"/>
    <w:pPr>
      <w:keepLines/>
      <w:suppressLineNumbers/>
      <w:suppressAutoHyphens/>
      <w:overflowPunct w:val="0"/>
      <w:autoSpaceDE w:val="0"/>
      <w:spacing w:line="320" w:lineRule="exact"/>
      <w:ind w:firstLine="567"/>
      <w:jc w:val="both"/>
      <w:textAlignment w:val="baseline"/>
    </w:pPr>
    <w:rPr>
      <w:rFonts w:ascii="Arial" w:hAnsi="Arial" w:cs="Tahoma"/>
      <w:sz w:val="28"/>
      <w:szCs w:val="28"/>
      <w:lang w:eastAsia="ar-SA"/>
    </w:rPr>
  </w:style>
  <w:style w:type="paragraph" w:customStyle="1" w:styleId="410">
    <w:name w:val="Маркированный список 41"/>
    <w:basedOn w:val="a"/>
    <w:rsid w:val="000D3BB3"/>
    <w:pPr>
      <w:suppressAutoHyphens/>
    </w:pPr>
    <w:rPr>
      <w:lang w:val="en-GB" w:eastAsia="ar-SA"/>
    </w:rPr>
  </w:style>
  <w:style w:type="paragraph" w:customStyle="1" w:styleId="affb">
    <w:name w:val="Содержимое таблицы"/>
    <w:basedOn w:val="a"/>
    <w:rsid w:val="000D3BB3"/>
    <w:pPr>
      <w:keepLines/>
      <w:suppressLineNumbers/>
      <w:suppressAutoHyphens/>
      <w:overflowPunct w:val="0"/>
      <w:autoSpaceDE w:val="0"/>
      <w:spacing w:line="320" w:lineRule="exact"/>
      <w:ind w:firstLine="567"/>
      <w:jc w:val="both"/>
      <w:textAlignment w:val="baseline"/>
    </w:pPr>
    <w:rPr>
      <w:sz w:val="28"/>
      <w:szCs w:val="28"/>
      <w:lang w:eastAsia="ar-SA"/>
    </w:rPr>
  </w:style>
  <w:style w:type="paragraph" w:customStyle="1" w:styleId="affc">
    <w:name w:val="Заголовок таблицы"/>
    <w:basedOn w:val="affb"/>
    <w:rsid w:val="000D3BB3"/>
    <w:pPr>
      <w:jc w:val="center"/>
    </w:pPr>
    <w:rPr>
      <w:b/>
      <w:bCs/>
      <w:i/>
      <w:iCs/>
    </w:rPr>
  </w:style>
  <w:style w:type="paragraph" w:customStyle="1" w:styleId="211">
    <w:name w:val="Основной текст с отступом 21"/>
    <w:basedOn w:val="a"/>
    <w:rsid w:val="000D3BB3"/>
    <w:pPr>
      <w:suppressAutoHyphens/>
      <w:ind w:firstLine="720"/>
    </w:pPr>
    <w:rPr>
      <w:sz w:val="28"/>
      <w:szCs w:val="28"/>
      <w:lang w:eastAsia="ar-SA"/>
    </w:rPr>
  </w:style>
  <w:style w:type="table" w:styleId="affd">
    <w:name w:val="Table Grid"/>
    <w:basedOn w:val="a1"/>
    <w:uiPriority w:val="59"/>
    <w:rsid w:val="000D3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Сетка таблицы1"/>
    <w:basedOn w:val="a1"/>
    <w:next w:val="affd"/>
    <w:uiPriority w:val="59"/>
    <w:rsid w:val="000D3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e">
    <w:name w:val="Текст сноски Знак"/>
    <w:link w:val="afff"/>
    <w:semiHidden/>
    <w:rsid w:val="000D3BB3"/>
    <w:rPr>
      <w:lang w:eastAsia="ar-SA"/>
    </w:rPr>
  </w:style>
  <w:style w:type="paragraph" w:styleId="afff">
    <w:name w:val="footnote text"/>
    <w:basedOn w:val="a"/>
    <w:link w:val="affe"/>
    <w:semiHidden/>
    <w:unhideWhenUsed/>
    <w:rsid w:val="000D3BB3"/>
    <w:pPr>
      <w:suppressAutoHyphens/>
    </w:pPr>
    <w:rPr>
      <w:rFonts w:ascii="Calibri" w:eastAsia="Calibri" w:hAnsi="Calibri"/>
      <w:lang w:eastAsia="ar-SA"/>
    </w:rPr>
  </w:style>
  <w:style w:type="character" w:customStyle="1" w:styleId="1d">
    <w:name w:val="Текст сноски Знак1"/>
    <w:uiPriority w:val="99"/>
    <w:semiHidden/>
    <w:rsid w:val="000D3BB3"/>
    <w:rPr>
      <w:rFonts w:ascii="Times New Roman" w:eastAsia="Times New Roman" w:hAnsi="Times New Roman"/>
    </w:rPr>
  </w:style>
  <w:style w:type="character" w:customStyle="1" w:styleId="afff0">
    <w:name w:val="Текст примечания Знак"/>
    <w:link w:val="afff1"/>
    <w:uiPriority w:val="99"/>
    <w:semiHidden/>
    <w:rsid w:val="000D3BB3"/>
    <w:rPr>
      <w:rFonts w:eastAsia="SimSun"/>
      <w:lang w:eastAsia="ar-SA"/>
    </w:rPr>
  </w:style>
  <w:style w:type="paragraph" w:styleId="afff1">
    <w:name w:val="annotation text"/>
    <w:basedOn w:val="a"/>
    <w:link w:val="afff0"/>
    <w:uiPriority w:val="99"/>
    <w:semiHidden/>
    <w:unhideWhenUsed/>
    <w:rsid w:val="000D3BB3"/>
    <w:pPr>
      <w:suppressAutoHyphens/>
    </w:pPr>
    <w:rPr>
      <w:rFonts w:ascii="Calibri" w:eastAsia="SimSun" w:hAnsi="Calibri"/>
      <w:lang w:eastAsia="ar-SA"/>
    </w:rPr>
  </w:style>
  <w:style w:type="character" w:customStyle="1" w:styleId="1e">
    <w:name w:val="Текст примечания Знак1"/>
    <w:uiPriority w:val="99"/>
    <w:semiHidden/>
    <w:rsid w:val="000D3BB3"/>
    <w:rPr>
      <w:rFonts w:ascii="Times New Roman" w:eastAsia="Times New Roman" w:hAnsi="Times New Roman"/>
    </w:rPr>
  </w:style>
  <w:style w:type="paragraph" w:customStyle="1" w:styleId="38">
    <w:name w:val="Название3"/>
    <w:basedOn w:val="a"/>
    <w:rsid w:val="000D3BB3"/>
    <w:pPr>
      <w:suppressLineNumbers/>
      <w:suppressAutoHyphens/>
      <w:spacing w:before="120" w:after="120"/>
    </w:pPr>
    <w:rPr>
      <w:rFonts w:eastAsia="SimSun" w:cs="Mangal"/>
      <w:i/>
      <w:iCs/>
      <w:sz w:val="24"/>
      <w:szCs w:val="24"/>
      <w:lang w:eastAsia="ar-SA"/>
    </w:rPr>
  </w:style>
  <w:style w:type="paragraph" w:customStyle="1" w:styleId="39">
    <w:name w:val="Указатель3"/>
    <w:basedOn w:val="a"/>
    <w:rsid w:val="000D3BB3"/>
    <w:pPr>
      <w:suppressLineNumbers/>
      <w:suppressAutoHyphens/>
    </w:pPr>
    <w:rPr>
      <w:rFonts w:eastAsia="SimSun" w:cs="Mangal"/>
      <w:sz w:val="24"/>
      <w:szCs w:val="24"/>
      <w:lang w:eastAsia="ar-SA"/>
    </w:rPr>
  </w:style>
  <w:style w:type="paragraph" w:customStyle="1" w:styleId="1">
    <w:name w:val="Маркированный список1"/>
    <w:basedOn w:val="a"/>
    <w:rsid w:val="000D3BB3"/>
    <w:pPr>
      <w:numPr>
        <w:numId w:val="4"/>
      </w:numPr>
      <w:suppressAutoHyphens/>
    </w:pPr>
    <w:rPr>
      <w:rFonts w:eastAsia="SimSun"/>
      <w:sz w:val="24"/>
      <w:szCs w:val="24"/>
      <w:lang w:eastAsia="ar-SA"/>
    </w:rPr>
  </w:style>
  <w:style w:type="paragraph" w:customStyle="1" w:styleId="21">
    <w:name w:val="Нумерованный список 21"/>
    <w:basedOn w:val="a"/>
    <w:rsid w:val="000D3BB3"/>
    <w:pPr>
      <w:numPr>
        <w:numId w:val="6"/>
      </w:numPr>
      <w:tabs>
        <w:tab w:val="left" w:pos="720"/>
      </w:tabs>
      <w:suppressAutoHyphens/>
      <w:ind w:left="360" w:firstLine="0"/>
    </w:pPr>
    <w:rPr>
      <w:rFonts w:eastAsia="SimSun"/>
      <w:sz w:val="28"/>
      <w:szCs w:val="24"/>
      <w:lang w:eastAsia="ar-SA"/>
    </w:rPr>
  </w:style>
  <w:style w:type="paragraph" w:customStyle="1" w:styleId="28">
    <w:name w:val="Текст2"/>
    <w:basedOn w:val="a"/>
    <w:rsid w:val="000D3BB3"/>
    <w:pPr>
      <w:suppressAutoHyphens/>
    </w:pPr>
    <w:rPr>
      <w:rFonts w:ascii="Courier New" w:eastAsia="SimSun" w:hAnsi="Courier New" w:cs="Courier New"/>
      <w:lang w:eastAsia="ar-SA"/>
    </w:rPr>
  </w:style>
  <w:style w:type="paragraph" w:customStyle="1" w:styleId="ConsTitle">
    <w:name w:val="ConsTitle"/>
    <w:rsid w:val="000D3BB3"/>
    <w:pPr>
      <w:widowControl w:val="0"/>
      <w:suppressAutoHyphens/>
      <w:autoSpaceDE w:val="0"/>
      <w:ind w:right="19772"/>
    </w:pPr>
    <w:rPr>
      <w:rFonts w:ascii="Arial" w:eastAsia="SimSun" w:hAnsi="Arial" w:cs="Arial"/>
      <w:b/>
      <w:bCs/>
      <w:sz w:val="16"/>
      <w:szCs w:val="16"/>
      <w:lang w:eastAsia="ar-SA"/>
    </w:rPr>
  </w:style>
  <w:style w:type="paragraph" w:customStyle="1" w:styleId="ConsCell">
    <w:name w:val="ConsCell"/>
    <w:rsid w:val="000D3BB3"/>
    <w:pPr>
      <w:widowControl w:val="0"/>
      <w:suppressAutoHyphens/>
      <w:autoSpaceDE w:val="0"/>
      <w:ind w:right="19772"/>
    </w:pPr>
    <w:rPr>
      <w:rFonts w:ascii="Arial" w:eastAsia="SimSun" w:hAnsi="Arial" w:cs="Arial"/>
      <w:lang w:eastAsia="ar-SA"/>
    </w:rPr>
  </w:style>
  <w:style w:type="paragraph" w:customStyle="1" w:styleId="ConsDocList">
    <w:name w:val="ConsDocList"/>
    <w:rsid w:val="000D3BB3"/>
    <w:pPr>
      <w:widowControl w:val="0"/>
      <w:suppressAutoHyphens/>
      <w:autoSpaceDE w:val="0"/>
      <w:ind w:right="19772"/>
    </w:pPr>
    <w:rPr>
      <w:rFonts w:ascii="Courier New" w:eastAsia="SimSun" w:hAnsi="Courier New" w:cs="Courier New"/>
      <w:lang w:eastAsia="ar-SA"/>
    </w:rPr>
  </w:style>
  <w:style w:type="paragraph" w:customStyle="1" w:styleId="--">
    <w:name w:val="- СТРАНИЦА -"/>
    <w:rsid w:val="000D3BB3"/>
    <w:pPr>
      <w:suppressAutoHyphens/>
    </w:pPr>
    <w:rPr>
      <w:rFonts w:ascii="Times New Roman" w:eastAsia="Arial" w:hAnsi="Times New Roman"/>
      <w:lang w:eastAsia="ar-SA"/>
    </w:rPr>
  </w:style>
  <w:style w:type="paragraph" w:customStyle="1" w:styleId="29">
    <w:name w:val="Цитата2"/>
    <w:basedOn w:val="a"/>
    <w:rsid w:val="000D3BB3"/>
    <w:pPr>
      <w:tabs>
        <w:tab w:val="left" w:pos="10440"/>
      </w:tabs>
      <w:suppressAutoHyphens/>
      <w:spacing w:before="120"/>
      <w:ind w:left="360" w:right="333"/>
      <w:jc w:val="both"/>
    </w:pPr>
    <w:rPr>
      <w:b/>
      <w:bCs/>
      <w:sz w:val="24"/>
      <w:szCs w:val="24"/>
      <w:lang w:eastAsia="ar-SA"/>
    </w:rPr>
  </w:style>
  <w:style w:type="paragraph" w:customStyle="1" w:styleId="220">
    <w:name w:val="Основной текст с отступом 22"/>
    <w:basedOn w:val="a"/>
    <w:rsid w:val="000D3BB3"/>
    <w:pPr>
      <w:suppressAutoHyphens/>
      <w:spacing w:after="120" w:line="480" w:lineRule="auto"/>
      <w:ind w:left="283"/>
    </w:pPr>
    <w:rPr>
      <w:sz w:val="24"/>
      <w:szCs w:val="24"/>
      <w:lang w:eastAsia="ar-SA"/>
    </w:rPr>
  </w:style>
  <w:style w:type="paragraph" w:customStyle="1" w:styleId="221">
    <w:name w:val="Основной текст 22"/>
    <w:basedOn w:val="a"/>
    <w:rsid w:val="000D3BB3"/>
    <w:pPr>
      <w:widowControl w:val="0"/>
      <w:suppressAutoHyphens/>
      <w:autoSpaceDE w:val="0"/>
      <w:ind w:left="540" w:firstLine="720"/>
      <w:jc w:val="both"/>
    </w:pPr>
    <w:rPr>
      <w:color w:val="FF0000"/>
      <w:sz w:val="22"/>
      <w:szCs w:val="22"/>
      <w:lang w:eastAsia="ar-SA"/>
    </w:rPr>
  </w:style>
  <w:style w:type="paragraph" w:customStyle="1" w:styleId="330">
    <w:name w:val="Основной текст с отступом 33"/>
    <w:basedOn w:val="a"/>
    <w:rsid w:val="000D3BB3"/>
    <w:pPr>
      <w:suppressAutoHyphens/>
      <w:ind w:left="540" w:firstLine="720"/>
      <w:jc w:val="both"/>
    </w:pPr>
    <w:rPr>
      <w:sz w:val="22"/>
      <w:szCs w:val="22"/>
      <w:lang w:eastAsia="ar-SA"/>
    </w:rPr>
  </w:style>
  <w:style w:type="paragraph" w:customStyle="1" w:styleId="S">
    <w:name w:val="S_Титульный"/>
    <w:basedOn w:val="a"/>
    <w:rsid w:val="000D3BB3"/>
    <w:pPr>
      <w:suppressAutoHyphens/>
      <w:spacing w:line="360" w:lineRule="auto"/>
      <w:ind w:left="3060"/>
      <w:jc w:val="right"/>
    </w:pPr>
    <w:rPr>
      <w:b/>
      <w:caps/>
      <w:sz w:val="24"/>
      <w:szCs w:val="24"/>
      <w:lang w:eastAsia="ar-SA"/>
    </w:rPr>
  </w:style>
  <w:style w:type="paragraph" w:customStyle="1" w:styleId="afff2">
    <w:name w:val="Таблица"/>
    <w:basedOn w:val="a"/>
    <w:rsid w:val="000D3BB3"/>
    <w:pPr>
      <w:suppressAutoHyphens/>
      <w:jc w:val="both"/>
    </w:pPr>
    <w:rPr>
      <w:sz w:val="24"/>
      <w:szCs w:val="24"/>
      <w:lang w:eastAsia="ar-SA"/>
    </w:rPr>
  </w:style>
  <w:style w:type="paragraph" w:customStyle="1" w:styleId="1f">
    <w:name w:val="Схема документа1"/>
    <w:basedOn w:val="a"/>
    <w:rsid w:val="000D3BB3"/>
    <w:pPr>
      <w:shd w:val="clear" w:color="auto" w:fill="000080"/>
      <w:suppressAutoHyphens/>
    </w:pPr>
    <w:rPr>
      <w:rFonts w:ascii="Tahoma" w:eastAsia="SimSun" w:hAnsi="Tahoma" w:cs="Tahoma"/>
      <w:lang w:eastAsia="ar-SA"/>
    </w:rPr>
  </w:style>
  <w:style w:type="paragraph" w:customStyle="1" w:styleId="1f0">
    <w:name w:val="Текст примечания1"/>
    <w:basedOn w:val="a"/>
    <w:rsid w:val="000D3BB3"/>
    <w:pPr>
      <w:suppressAutoHyphens/>
    </w:pPr>
    <w:rPr>
      <w:rFonts w:eastAsia="SimSun"/>
      <w:lang w:eastAsia="ar-SA"/>
    </w:rPr>
  </w:style>
  <w:style w:type="paragraph" w:customStyle="1" w:styleId="2a">
    <w:name w:val="Название2"/>
    <w:basedOn w:val="a"/>
    <w:rsid w:val="000D3BB3"/>
    <w:pPr>
      <w:keepLines/>
      <w:suppressLineNumbers/>
      <w:suppressAutoHyphens/>
      <w:overflowPunct w:val="0"/>
      <w:autoSpaceDE w:val="0"/>
      <w:spacing w:before="120" w:after="120" w:line="320" w:lineRule="exact"/>
      <w:ind w:firstLine="567"/>
      <w:jc w:val="both"/>
    </w:pPr>
    <w:rPr>
      <w:rFonts w:ascii="Arial" w:hAnsi="Arial" w:cs="Tahoma"/>
      <w:i/>
      <w:iCs/>
      <w:szCs w:val="24"/>
      <w:lang w:eastAsia="ar-SA"/>
    </w:rPr>
  </w:style>
  <w:style w:type="paragraph" w:customStyle="1" w:styleId="2b">
    <w:name w:val="Указатель2"/>
    <w:basedOn w:val="a"/>
    <w:rsid w:val="000D3BB3"/>
    <w:pPr>
      <w:keepLines/>
      <w:suppressLineNumbers/>
      <w:suppressAutoHyphens/>
      <w:overflowPunct w:val="0"/>
      <w:autoSpaceDE w:val="0"/>
      <w:spacing w:line="320" w:lineRule="exact"/>
      <w:ind w:firstLine="567"/>
      <w:jc w:val="both"/>
    </w:pPr>
    <w:rPr>
      <w:rFonts w:ascii="Arial" w:hAnsi="Arial" w:cs="Tahoma"/>
      <w:sz w:val="28"/>
      <w:szCs w:val="28"/>
      <w:lang w:eastAsia="ar-SA"/>
    </w:rPr>
  </w:style>
  <w:style w:type="paragraph" w:customStyle="1" w:styleId="42">
    <w:name w:val="Маркированный список 42"/>
    <w:basedOn w:val="a"/>
    <w:rsid w:val="000D3BB3"/>
    <w:pPr>
      <w:suppressAutoHyphens/>
    </w:pPr>
    <w:rPr>
      <w:lang w:val="en-GB" w:eastAsia="ar-SA"/>
    </w:rPr>
  </w:style>
  <w:style w:type="paragraph" w:customStyle="1" w:styleId="312">
    <w:name w:val="Основной текст 31"/>
    <w:basedOn w:val="a"/>
    <w:rsid w:val="000D3BB3"/>
    <w:pPr>
      <w:widowControl w:val="0"/>
      <w:shd w:val="clear" w:color="auto" w:fill="FFFFFF"/>
      <w:suppressAutoHyphens/>
      <w:autoSpaceDE w:val="0"/>
      <w:jc w:val="center"/>
    </w:pPr>
    <w:rPr>
      <w:sz w:val="24"/>
      <w:szCs w:val="24"/>
      <w:lang w:eastAsia="ar-SA"/>
    </w:rPr>
  </w:style>
  <w:style w:type="paragraph" w:customStyle="1" w:styleId="afff3">
    <w:name w:val="Содержимое врезки"/>
    <w:basedOn w:val="af5"/>
    <w:rsid w:val="000D3BB3"/>
    <w:pPr>
      <w:keepLines/>
      <w:widowControl w:val="0"/>
      <w:suppressAutoHyphens/>
      <w:overflowPunct w:val="0"/>
      <w:autoSpaceDE w:val="0"/>
      <w:spacing w:after="120" w:line="320" w:lineRule="exact"/>
      <w:ind w:firstLine="567"/>
    </w:pPr>
    <w:rPr>
      <w:sz w:val="20"/>
      <w:szCs w:val="20"/>
      <w:lang w:eastAsia="ar-SA"/>
    </w:rPr>
  </w:style>
  <w:style w:type="paragraph" w:customStyle="1" w:styleId="1f1">
    <w:name w:val="Цитата1"/>
    <w:basedOn w:val="a"/>
    <w:rsid w:val="000D3BB3"/>
    <w:pPr>
      <w:suppressAutoHyphens/>
      <w:ind w:left="360" w:right="-625"/>
    </w:pPr>
    <w:rPr>
      <w:kern w:val="2"/>
      <w:sz w:val="24"/>
      <w:lang w:eastAsia="ar-SA"/>
    </w:rPr>
  </w:style>
  <w:style w:type="paragraph" w:customStyle="1" w:styleId="1f2">
    <w:name w:val="Название объекта1"/>
    <w:basedOn w:val="a"/>
    <w:next w:val="a"/>
    <w:rsid w:val="000D3BB3"/>
    <w:pPr>
      <w:keepLines/>
      <w:suppressAutoHyphens/>
      <w:overflowPunct w:val="0"/>
      <w:autoSpaceDE w:val="0"/>
      <w:spacing w:line="320" w:lineRule="exact"/>
      <w:ind w:firstLine="567"/>
      <w:jc w:val="both"/>
    </w:pPr>
    <w:rPr>
      <w:b/>
      <w:bCs/>
      <w:sz w:val="28"/>
      <w:szCs w:val="28"/>
      <w:lang w:eastAsia="ar-SA"/>
    </w:rPr>
  </w:style>
  <w:style w:type="paragraph" w:customStyle="1" w:styleId="afff4">
    <w:name w:val="Знак Знак Знак Знак Знак Знак Знак"/>
    <w:basedOn w:val="a"/>
    <w:rsid w:val="000D3BB3"/>
    <w:pPr>
      <w:suppressAutoHyphens/>
      <w:spacing w:after="160" w:line="240" w:lineRule="exact"/>
    </w:pPr>
    <w:rPr>
      <w:lang w:eastAsia="ar-SA"/>
    </w:rPr>
  </w:style>
  <w:style w:type="paragraph" w:customStyle="1" w:styleId="2c">
    <w:name w:val="Основной текст с отступом2"/>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3a">
    <w:name w:val="Основной текст с отступом3"/>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afff5">
    <w:name w:val="таблица"/>
    <w:basedOn w:val="a"/>
    <w:rsid w:val="000D3BB3"/>
    <w:pPr>
      <w:widowControl w:val="0"/>
      <w:shd w:val="clear" w:color="auto" w:fill="FFFFFF"/>
      <w:autoSpaceDE w:val="0"/>
      <w:autoSpaceDN w:val="0"/>
      <w:adjustRightInd w:val="0"/>
      <w:spacing w:before="120" w:after="120"/>
      <w:ind w:firstLine="284"/>
      <w:jc w:val="both"/>
    </w:pPr>
    <w:rPr>
      <w:sz w:val="24"/>
      <w:szCs w:val="24"/>
    </w:rPr>
  </w:style>
  <w:style w:type="paragraph" w:customStyle="1" w:styleId="afff6">
    <w:name w:val="Примечание"/>
    <w:basedOn w:val="a"/>
    <w:rsid w:val="000D3BB3"/>
    <w:pPr>
      <w:widowControl w:val="0"/>
      <w:shd w:val="clear" w:color="auto" w:fill="FFFFFF"/>
      <w:autoSpaceDE w:val="0"/>
      <w:autoSpaceDN w:val="0"/>
      <w:adjustRightInd w:val="0"/>
      <w:spacing w:before="120" w:after="120"/>
      <w:ind w:firstLine="284"/>
      <w:jc w:val="both"/>
    </w:pPr>
  </w:style>
  <w:style w:type="character" w:customStyle="1" w:styleId="WW8Num4z1">
    <w:name w:val="WW8Num4z1"/>
    <w:rsid w:val="000D3BB3"/>
    <w:rPr>
      <w:rFonts w:ascii="Symbol" w:hAnsi="Symbol" w:cs="Symbol" w:hint="default"/>
    </w:rPr>
  </w:style>
  <w:style w:type="character" w:customStyle="1" w:styleId="WW8Num7z1">
    <w:name w:val="WW8Num7z1"/>
    <w:rsid w:val="000D3BB3"/>
    <w:rPr>
      <w:rFonts w:ascii="Symbol" w:hAnsi="Symbol" w:cs="Symbol" w:hint="default"/>
    </w:rPr>
  </w:style>
  <w:style w:type="character" w:customStyle="1" w:styleId="WW8Num7z2">
    <w:name w:val="WW8Num7z2"/>
    <w:rsid w:val="000D3BB3"/>
    <w:rPr>
      <w:rFonts w:ascii="Wingdings" w:hAnsi="Wingdings" w:cs="Wingdings" w:hint="default"/>
    </w:rPr>
  </w:style>
  <w:style w:type="character" w:customStyle="1" w:styleId="WW8Num7z4">
    <w:name w:val="WW8Num7z4"/>
    <w:rsid w:val="000D3BB3"/>
    <w:rPr>
      <w:rFonts w:ascii="Courier New" w:hAnsi="Courier New" w:cs="Courier New" w:hint="default"/>
    </w:rPr>
  </w:style>
  <w:style w:type="character" w:customStyle="1" w:styleId="WW8Num8z2">
    <w:name w:val="WW8Num8z2"/>
    <w:rsid w:val="000D3BB3"/>
    <w:rPr>
      <w:rFonts w:ascii="Wingdings" w:hAnsi="Wingdings" w:cs="Wingdings" w:hint="default"/>
    </w:rPr>
  </w:style>
  <w:style w:type="character" w:customStyle="1" w:styleId="WW8Num8z4">
    <w:name w:val="WW8Num8z4"/>
    <w:rsid w:val="000D3BB3"/>
    <w:rPr>
      <w:rFonts w:ascii="Courier New" w:hAnsi="Courier New" w:cs="Courier New" w:hint="default"/>
    </w:rPr>
  </w:style>
  <w:style w:type="character" w:customStyle="1" w:styleId="WW8Num9z2">
    <w:name w:val="WW8Num9z2"/>
    <w:rsid w:val="000D3BB3"/>
    <w:rPr>
      <w:rFonts w:ascii="Wingdings" w:hAnsi="Wingdings" w:cs="Wingdings" w:hint="default"/>
    </w:rPr>
  </w:style>
  <w:style w:type="character" w:customStyle="1" w:styleId="WW8Num9z4">
    <w:name w:val="WW8Num9z4"/>
    <w:rsid w:val="000D3BB3"/>
    <w:rPr>
      <w:rFonts w:ascii="Courier New" w:hAnsi="Courier New" w:cs="Courier New" w:hint="default"/>
    </w:rPr>
  </w:style>
  <w:style w:type="character" w:customStyle="1" w:styleId="WW8Num10z1">
    <w:name w:val="WW8Num10z1"/>
    <w:rsid w:val="000D3BB3"/>
    <w:rPr>
      <w:rFonts w:ascii="Symbol" w:hAnsi="Symbol" w:cs="Symbol" w:hint="default"/>
    </w:rPr>
  </w:style>
  <w:style w:type="character" w:customStyle="1" w:styleId="WW8Num10z2">
    <w:name w:val="WW8Num10z2"/>
    <w:rsid w:val="000D3BB3"/>
    <w:rPr>
      <w:rFonts w:ascii="Wingdings" w:hAnsi="Wingdings" w:cs="Wingdings" w:hint="default"/>
    </w:rPr>
  </w:style>
  <w:style w:type="character" w:customStyle="1" w:styleId="WW8Num10z4">
    <w:name w:val="WW8Num10z4"/>
    <w:rsid w:val="000D3BB3"/>
    <w:rPr>
      <w:rFonts w:ascii="Courier New" w:hAnsi="Courier New" w:cs="Courier New" w:hint="default"/>
    </w:rPr>
  </w:style>
  <w:style w:type="character" w:customStyle="1" w:styleId="WW8Num12z4">
    <w:name w:val="WW8Num12z4"/>
    <w:rsid w:val="000D3BB3"/>
    <w:rPr>
      <w:rFonts w:ascii="Courier New" w:hAnsi="Courier New" w:cs="Courier New" w:hint="default"/>
    </w:rPr>
  </w:style>
  <w:style w:type="character" w:customStyle="1" w:styleId="WW8Num13z0">
    <w:name w:val="WW8Num13z0"/>
    <w:rsid w:val="000D3BB3"/>
    <w:rPr>
      <w:rFonts w:ascii="Times New Roman" w:hAnsi="Times New Roman" w:cs="Times New Roman" w:hint="default"/>
    </w:rPr>
  </w:style>
  <w:style w:type="character" w:customStyle="1" w:styleId="WW8Num13z1">
    <w:name w:val="WW8Num13z1"/>
    <w:rsid w:val="000D3BB3"/>
    <w:rPr>
      <w:rFonts w:ascii="Symbol" w:hAnsi="Symbol" w:cs="Symbol" w:hint="default"/>
    </w:rPr>
  </w:style>
  <w:style w:type="character" w:customStyle="1" w:styleId="WW8Num13z2">
    <w:name w:val="WW8Num13z2"/>
    <w:rsid w:val="000D3BB3"/>
    <w:rPr>
      <w:rFonts w:ascii="Wingdings" w:hAnsi="Wingdings" w:cs="Wingdings" w:hint="default"/>
    </w:rPr>
  </w:style>
  <w:style w:type="character" w:customStyle="1" w:styleId="WW8Num13z4">
    <w:name w:val="WW8Num13z4"/>
    <w:rsid w:val="000D3BB3"/>
    <w:rPr>
      <w:rFonts w:ascii="Courier New" w:hAnsi="Courier New" w:cs="Courier New" w:hint="default"/>
    </w:rPr>
  </w:style>
  <w:style w:type="character" w:customStyle="1" w:styleId="WW8Num26z0">
    <w:name w:val="WW8Num26z0"/>
    <w:rsid w:val="000D3BB3"/>
    <w:rPr>
      <w:rFonts w:ascii="Symbol" w:hAnsi="Symbol" w:cs="Symbol" w:hint="default"/>
    </w:rPr>
  </w:style>
  <w:style w:type="character" w:customStyle="1" w:styleId="Absatz-Standardschriftart">
    <w:name w:val="Absatz-Standardschriftart"/>
    <w:rsid w:val="000D3BB3"/>
  </w:style>
  <w:style w:type="character" w:customStyle="1" w:styleId="WW8Num3z1">
    <w:name w:val="WW8Num3z1"/>
    <w:rsid w:val="000D3BB3"/>
    <w:rPr>
      <w:rFonts w:ascii="Symbol" w:hAnsi="Symbol" w:cs="Symbol" w:hint="default"/>
    </w:rPr>
  </w:style>
  <w:style w:type="character" w:customStyle="1" w:styleId="WW8Num3z2">
    <w:name w:val="WW8Num3z2"/>
    <w:rsid w:val="000D3BB3"/>
    <w:rPr>
      <w:rFonts w:ascii="Wingdings" w:hAnsi="Wingdings" w:cs="Wingdings" w:hint="default"/>
    </w:rPr>
  </w:style>
  <w:style w:type="character" w:customStyle="1" w:styleId="WW8Num3z4">
    <w:name w:val="WW8Num3z4"/>
    <w:rsid w:val="000D3BB3"/>
    <w:rPr>
      <w:rFonts w:ascii="Courier New" w:hAnsi="Courier New" w:cs="Courier New" w:hint="default"/>
    </w:rPr>
  </w:style>
  <w:style w:type="character" w:customStyle="1" w:styleId="WW8Num6z1">
    <w:name w:val="WW8Num6z1"/>
    <w:rsid w:val="000D3BB3"/>
    <w:rPr>
      <w:rFonts w:ascii="Symbol" w:hAnsi="Symbol" w:cs="Symbol" w:hint="default"/>
    </w:rPr>
  </w:style>
  <w:style w:type="character" w:customStyle="1" w:styleId="WW8Num6z2">
    <w:name w:val="WW8Num6z2"/>
    <w:rsid w:val="000D3BB3"/>
    <w:rPr>
      <w:rFonts w:ascii="Wingdings" w:hAnsi="Wingdings" w:cs="Wingdings" w:hint="default"/>
    </w:rPr>
  </w:style>
  <w:style w:type="character" w:customStyle="1" w:styleId="WW8Num6z4">
    <w:name w:val="WW8Num6z4"/>
    <w:rsid w:val="000D3BB3"/>
    <w:rPr>
      <w:rFonts w:ascii="Courier New" w:hAnsi="Courier New" w:cs="Courier New" w:hint="default"/>
    </w:rPr>
  </w:style>
  <w:style w:type="character" w:customStyle="1" w:styleId="WW8Num9z1">
    <w:name w:val="WW8Num9z1"/>
    <w:rsid w:val="000D3BB3"/>
    <w:rPr>
      <w:rFonts w:ascii="Symbol" w:hAnsi="Symbol" w:cs="Symbol" w:hint="default"/>
    </w:rPr>
  </w:style>
  <w:style w:type="character" w:customStyle="1" w:styleId="WW8Num32z0">
    <w:name w:val="WW8Num32z0"/>
    <w:rsid w:val="000D3BB3"/>
    <w:rPr>
      <w:rFonts w:ascii="Symbol" w:hAnsi="Symbol" w:hint="default"/>
    </w:rPr>
  </w:style>
  <w:style w:type="character" w:customStyle="1" w:styleId="WW8Num32z1">
    <w:name w:val="WW8Num32z1"/>
    <w:rsid w:val="000D3BB3"/>
    <w:rPr>
      <w:rFonts w:ascii="Courier New" w:hAnsi="Courier New" w:cs="Courier New" w:hint="default"/>
    </w:rPr>
  </w:style>
  <w:style w:type="character" w:customStyle="1" w:styleId="WW8Num32z2">
    <w:name w:val="WW8Num32z2"/>
    <w:rsid w:val="000D3BB3"/>
    <w:rPr>
      <w:rFonts w:ascii="Wingdings" w:hAnsi="Wingdings" w:hint="default"/>
    </w:rPr>
  </w:style>
  <w:style w:type="character" w:customStyle="1" w:styleId="3b">
    <w:name w:val="Основной шрифт абзаца3"/>
    <w:rsid w:val="000D3BB3"/>
  </w:style>
  <w:style w:type="character" w:customStyle="1" w:styleId="111">
    <w:name w:val="Заголовок 1 Знак1"/>
    <w:rsid w:val="000D3BB3"/>
    <w:rPr>
      <w:rFonts w:ascii="Arial" w:hAnsi="Arial" w:cs="Arial" w:hint="default"/>
      <w:b/>
      <w:bCs/>
      <w:kern w:val="2"/>
      <w:sz w:val="32"/>
      <w:szCs w:val="32"/>
      <w:lang w:val="ru-RU" w:eastAsia="ar-SA" w:bidi="ar-SA"/>
    </w:rPr>
  </w:style>
  <w:style w:type="character" w:customStyle="1" w:styleId="1f3">
    <w:name w:val="Заголовок 1 Знак Знак"/>
    <w:rsid w:val="000D3BB3"/>
    <w:rPr>
      <w:b/>
      <w:bCs/>
      <w:sz w:val="28"/>
      <w:szCs w:val="28"/>
      <w:lang w:val="ru-RU" w:eastAsia="ar-SA" w:bidi="ar-SA"/>
    </w:rPr>
  </w:style>
  <w:style w:type="character" w:customStyle="1" w:styleId="afff7">
    <w:name w:val="Символ сноски"/>
    <w:rsid w:val="000D3BB3"/>
    <w:rPr>
      <w:vertAlign w:val="superscript"/>
    </w:rPr>
  </w:style>
  <w:style w:type="character" w:customStyle="1" w:styleId="1f4">
    <w:name w:val="Знак примечания1"/>
    <w:rsid w:val="000D3BB3"/>
    <w:rPr>
      <w:sz w:val="16"/>
      <w:szCs w:val="16"/>
    </w:rPr>
  </w:style>
  <w:style w:type="character" w:customStyle="1" w:styleId="WW8Num15z4">
    <w:name w:val="WW8Num15z4"/>
    <w:rsid w:val="000D3BB3"/>
    <w:rPr>
      <w:rFonts w:ascii="Courier New" w:hAnsi="Courier New" w:cs="Courier New" w:hint="default"/>
    </w:rPr>
  </w:style>
  <w:style w:type="character" w:customStyle="1" w:styleId="WW8Num16z4">
    <w:name w:val="WW8Num16z4"/>
    <w:rsid w:val="000D3BB3"/>
    <w:rPr>
      <w:rFonts w:ascii="Courier New" w:hAnsi="Courier New" w:cs="Courier New" w:hint="default"/>
    </w:rPr>
  </w:style>
  <w:style w:type="character" w:customStyle="1" w:styleId="WW8Num17z1">
    <w:name w:val="WW8Num17z1"/>
    <w:rsid w:val="000D3BB3"/>
    <w:rPr>
      <w:rFonts w:ascii="Symbol" w:hAnsi="Symbol" w:cs="Symbol" w:hint="default"/>
    </w:rPr>
  </w:style>
  <w:style w:type="character" w:customStyle="1" w:styleId="WW8Num18z4">
    <w:name w:val="WW8Num18z4"/>
    <w:rsid w:val="000D3BB3"/>
    <w:rPr>
      <w:rFonts w:ascii="Courier New" w:hAnsi="Courier New" w:cs="Courier New" w:hint="default"/>
    </w:rPr>
  </w:style>
  <w:style w:type="character" w:customStyle="1" w:styleId="WW8Num19z1">
    <w:name w:val="WW8Num19z1"/>
    <w:rsid w:val="000D3BB3"/>
    <w:rPr>
      <w:rFonts w:ascii="Symbol" w:hAnsi="Symbol" w:cs="Courier New" w:hint="default"/>
    </w:rPr>
  </w:style>
  <w:style w:type="character" w:customStyle="1" w:styleId="WW8Num20z4">
    <w:name w:val="WW8Num20z4"/>
    <w:rsid w:val="000D3BB3"/>
    <w:rPr>
      <w:rFonts w:ascii="Courier New" w:hAnsi="Courier New" w:cs="Courier New" w:hint="default"/>
    </w:rPr>
  </w:style>
  <w:style w:type="character" w:customStyle="1" w:styleId="WW8Num22z1">
    <w:name w:val="WW8Num22z1"/>
    <w:rsid w:val="000D3BB3"/>
    <w:rPr>
      <w:rFonts w:ascii="Symbol" w:hAnsi="Symbol" w:cs="Courier New" w:hint="default"/>
    </w:rPr>
  </w:style>
  <w:style w:type="character" w:customStyle="1" w:styleId="WW8Num23z4">
    <w:name w:val="WW8Num23z4"/>
    <w:rsid w:val="000D3BB3"/>
    <w:rPr>
      <w:rFonts w:ascii="Courier New" w:hAnsi="Courier New" w:cs="Courier New" w:hint="default"/>
    </w:rPr>
  </w:style>
  <w:style w:type="character" w:customStyle="1" w:styleId="WW8Num25z4">
    <w:name w:val="WW8Num25z4"/>
    <w:rsid w:val="000D3BB3"/>
    <w:rPr>
      <w:rFonts w:ascii="Courier New" w:hAnsi="Courier New" w:cs="Courier New" w:hint="default"/>
    </w:rPr>
  </w:style>
  <w:style w:type="character" w:customStyle="1" w:styleId="WW8Num30z0">
    <w:name w:val="WW8Num30z0"/>
    <w:rsid w:val="000D3BB3"/>
    <w:rPr>
      <w:rFonts w:ascii="Symbol" w:hAnsi="Symbol" w:cs="Symbol" w:hint="default"/>
    </w:rPr>
  </w:style>
  <w:style w:type="character" w:customStyle="1" w:styleId="WW8Num31z0">
    <w:name w:val="WW8Num31z0"/>
    <w:rsid w:val="000D3BB3"/>
    <w:rPr>
      <w:rFonts w:ascii="Symbol" w:hAnsi="Symbol" w:hint="default"/>
    </w:rPr>
  </w:style>
  <w:style w:type="character" w:customStyle="1" w:styleId="WW8Num33z0">
    <w:name w:val="WW8Num33z0"/>
    <w:rsid w:val="000D3BB3"/>
    <w:rPr>
      <w:rFonts w:ascii="Symbol" w:hAnsi="Symbol" w:cs="Symbol" w:hint="default"/>
    </w:rPr>
  </w:style>
  <w:style w:type="character" w:customStyle="1" w:styleId="WW8Num34z0">
    <w:name w:val="WW8Num34z0"/>
    <w:rsid w:val="000D3BB3"/>
    <w:rPr>
      <w:rFonts w:ascii="Symbol" w:hAnsi="Symbol" w:cs="Symbol" w:hint="default"/>
    </w:rPr>
  </w:style>
  <w:style w:type="character" w:customStyle="1" w:styleId="WW8Num35z0">
    <w:name w:val="WW8Num35z0"/>
    <w:rsid w:val="000D3BB3"/>
    <w:rPr>
      <w:rFonts w:ascii="Symbol" w:hAnsi="Symbol" w:hint="default"/>
    </w:rPr>
  </w:style>
  <w:style w:type="character" w:customStyle="1" w:styleId="WW8Num37z0">
    <w:name w:val="WW8Num37z0"/>
    <w:rsid w:val="000D3BB3"/>
    <w:rPr>
      <w:rFonts w:ascii="Symbol" w:hAnsi="Symbol" w:cs="Symbol" w:hint="default"/>
    </w:rPr>
  </w:style>
  <w:style w:type="character" w:customStyle="1" w:styleId="WW8Num37z1">
    <w:name w:val="WW8Num37z1"/>
    <w:rsid w:val="000D3BB3"/>
    <w:rPr>
      <w:rFonts w:ascii="Courier New" w:hAnsi="Courier New" w:cs="Courier New" w:hint="default"/>
    </w:rPr>
  </w:style>
  <w:style w:type="character" w:customStyle="1" w:styleId="WW8Num37z2">
    <w:name w:val="WW8Num37z2"/>
    <w:rsid w:val="000D3BB3"/>
    <w:rPr>
      <w:rFonts w:ascii="Wingdings" w:hAnsi="Wingdings" w:cs="Wingdings" w:hint="default"/>
    </w:rPr>
  </w:style>
  <w:style w:type="character" w:customStyle="1" w:styleId="WW8Num38z0">
    <w:name w:val="WW8Num38z0"/>
    <w:rsid w:val="000D3BB3"/>
    <w:rPr>
      <w:rFonts w:ascii="Symbol" w:hAnsi="Symbol" w:cs="Symbol" w:hint="default"/>
    </w:rPr>
  </w:style>
  <w:style w:type="character" w:customStyle="1" w:styleId="WW8Num38z1">
    <w:name w:val="WW8Num38z1"/>
    <w:rsid w:val="000D3BB3"/>
    <w:rPr>
      <w:rFonts w:ascii="Courier New" w:hAnsi="Courier New" w:cs="Courier New" w:hint="default"/>
    </w:rPr>
  </w:style>
  <w:style w:type="character" w:customStyle="1" w:styleId="WW8Num38z2">
    <w:name w:val="WW8Num38z2"/>
    <w:rsid w:val="000D3BB3"/>
    <w:rPr>
      <w:rFonts w:ascii="Wingdings" w:hAnsi="Wingdings" w:cs="Wingdings" w:hint="default"/>
    </w:rPr>
  </w:style>
  <w:style w:type="character" w:customStyle="1" w:styleId="WW8Num39z0">
    <w:name w:val="WW8Num39z0"/>
    <w:rsid w:val="000D3BB3"/>
    <w:rPr>
      <w:rFonts w:ascii="Symbol" w:hAnsi="Symbol" w:cs="Symbol" w:hint="default"/>
    </w:rPr>
  </w:style>
  <w:style w:type="character" w:customStyle="1" w:styleId="WW8Num39z2">
    <w:name w:val="WW8Num39z2"/>
    <w:rsid w:val="000D3BB3"/>
    <w:rPr>
      <w:rFonts w:ascii="Wingdings" w:hAnsi="Wingdings" w:cs="Wingdings" w:hint="default"/>
    </w:rPr>
  </w:style>
  <w:style w:type="character" w:customStyle="1" w:styleId="WW8Num39z4">
    <w:name w:val="WW8Num39z4"/>
    <w:rsid w:val="000D3BB3"/>
    <w:rPr>
      <w:rFonts w:ascii="Courier New" w:hAnsi="Courier New" w:cs="Courier New" w:hint="default"/>
    </w:rPr>
  </w:style>
  <w:style w:type="character" w:customStyle="1" w:styleId="WW8Num41z0">
    <w:name w:val="WW8Num41z0"/>
    <w:rsid w:val="000D3BB3"/>
    <w:rPr>
      <w:rFonts w:ascii="Symbol" w:hAnsi="Symbol" w:cs="Symbol" w:hint="default"/>
    </w:rPr>
  </w:style>
  <w:style w:type="character" w:customStyle="1" w:styleId="WW8Num41z1">
    <w:name w:val="WW8Num41z1"/>
    <w:rsid w:val="000D3BB3"/>
    <w:rPr>
      <w:rFonts w:ascii="Courier New" w:hAnsi="Courier New" w:cs="Courier New" w:hint="default"/>
    </w:rPr>
  </w:style>
  <w:style w:type="character" w:customStyle="1" w:styleId="WW8Num41z2">
    <w:name w:val="WW8Num41z2"/>
    <w:rsid w:val="000D3BB3"/>
    <w:rPr>
      <w:rFonts w:ascii="Wingdings" w:hAnsi="Wingdings" w:cs="Wingdings" w:hint="default"/>
    </w:rPr>
  </w:style>
  <w:style w:type="character" w:customStyle="1" w:styleId="WW8NumSt37z0">
    <w:name w:val="WW8NumSt37z0"/>
    <w:rsid w:val="000D3BB3"/>
    <w:rPr>
      <w:rFonts w:ascii="Helvetica" w:hAnsi="Helvetica" w:hint="default"/>
    </w:rPr>
  </w:style>
  <w:style w:type="character" w:customStyle="1" w:styleId="2d">
    <w:name w:val="Основной шрифт абзаца2"/>
    <w:rsid w:val="000D3BB3"/>
  </w:style>
  <w:style w:type="character" w:customStyle="1" w:styleId="WW8Num8z1">
    <w:name w:val="WW8Num8z1"/>
    <w:rsid w:val="000D3BB3"/>
    <w:rPr>
      <w:rFonts w:ascii="Symbol" w:hAnsi="Symbol" w:cs="Symbol" w:hint="default"/>
    </w:rPr>
  </w:style>
  <w:style w:type="character" w:customStyle="1" w:styleId="WW-Absatz-Standardschriftart">
    <w:name w:val="WW-Absatz-Standardschriftart"/>
    <w:rsid w:val="000D3BB3"/>
  </w:style>
  <w:style w:type="character" w:customStyle="1" w:styleId="WW8Num21z4">
    <w:name w:val="WW8Num21z4"/>
    <w:rsid w:val="000D3BB3"/>
    <w:rPr>
      <w:rFonts w:ascii="Courier New" w:hAnsi="Courier New" w:cs="Courier New" w:hint="default"/>
    </w:rPr>
  </w:style>
  <w:style w:type="character" w:customStyle="1" w:styleId="WW8Num33z1">
    <w:name w:val="WW8Num33z1"/>
    <w:rsid w:val="000D3BB3"/>
    <w:rPr>
      <w:rFonts w:ascii="Courier New" w:hAnsi="Courier New" w:cs="Courier New" w:hint="default"/>
    </w:rPr>
  </w:style>
  <w:style w:type="character" w:customStyle="1" w:styleId="WW8Num33z2">
    <w:name w:val="WW8Num33z2"/>
    <w:rsid w:val="000D3BB3"/>
    <w:rPr>
      <w:rFonts w:ascii="Wingdings" w:hAnsi="Wingdings" w:cs="Wingdings" w:hint="default"/>
    </w:rPr>
  </w:style>
  <w:style w:type="character" w:customStyle="1" w:styleId="WW8Num35z1">
    <w:name w:val="WW8Num35z1"/>
    <w:rsid w:val="000D3BB3"/>
    <w:rPr>
      <w:rFonts w:ascii="Courier New" w:hAnsi="Courier New" w:cs="Courier New" w:hint="default"/>
    </w:rPr>
  </w:style>
  <w:style w:type="character" w:customStyle="1" w:styleId="WW8Num35z2">
    <w:name w:val="WW8Num35z2"/>
    <w:rsid w:val="000D3BB3"/>
    <w:rPr>
      <w:rFonts w:ascii="Wingdings" w:hAnsi="Wingdings" w:cs="Wingdings" w:hint="default"/>
    </w:rPr>
  </w:style>
  <w:style w:type="character" w:customStyle="1" w:styleId="WW8Num36z0">
    <w:name w:val="WW8Num36z0"/>
    <w:rsid w:val="000D3BB3"/>
    <w:rPr>
      <w:rFonts w:ascii="Symbol" w:hAnsi="Symbol" w:cs="Symbol" w:hint="default"/>
    </w:rPr>
  </w:style>
  <w:style w:type="character" w:customStyle="1" w:styleId="WW8Num36z2">
    <w:name w:val="WW8Num36z2"/>
    <w:rsid w:val="000D3BB3"/>
    <w:rPr>
      <w:rFonts w:ascii="Wingdings" w:hAnsi="Wingdings" w:cs="Wingdings" w:hint="default"/>
    </w:rPr>
  </w:style>
  <w:style w:type="character" w:customStyle="1" w:styleId="WW8Num36z4">
    <w:name w:val="WW8Num36z4"/>
    <w:rsid w:val="000D3BB3"/>
    <w:rPr>
      <w:rFonts w:ascii="Courier New" w:hAnsi="Courier New" w:cs="Courier New" w:hint="default"/>
    </w:rPr>
  </w:style>
  <w:style w:type="character" w:customStyle="1" w:styleId="WW8NumSt13z0">
    <w:name w:val="WW8NumSt13z0"/>
    <w:rsid w:val="000D3BB3"/>
    <w:rPr>
      <w:rFonts w:ascii="Helvetica" w:hAnsi="Helvetica" w:hint="default"/>
    </w:rPr>
  </w:style>
  <w:style w:type="character" w:customStyle="1" w:styleId="1f5">
    <w:name w:val="Верхний колонтитул Знак1"/>
    <w:rsid w:val="000D3BB3"/>
    <w:rPr>
      <w:rFonts w:ascii="SimSun" w:eastAsia="SimSun" w:hAnsi="SimSun" w:hint="eastAsia"/>
      <w:sz w:val="24"/>
      <w:szCs w:val="24"/>
    </w:rPr>
  </w:style>
  <w:style w:type="character" w:customStyle="1" w:styleId="1f6">
    <w:name w:val="Нижний колонтитул Знак1"/>
    <w:rsid w:val="000D3BB3"/>
    <w:rPr>
      <w:rFonts w:ascii="SimSun" w:eastAsia="SimSun" w:hAnsi="SimSun" w:hint="eastAsia"/>
      <w:sz w:val="24"/>
      <w:szCs w:val="24"/>
    </w:rPr>
  </w:style>
  <w:style w:type="character" w:customStyle="1" w:styleId="1f7">
    <w:name w:val="Основной текст с отступом Знак1"/>
    <w:rsid w:val="000D3BB3"/>
    <w:rPr>
      <w:sz w:val="24"/>
      <w:szCs w:val="24"/>
    </w:rPr>
  </w:style>
  <w:style w:type="character" w:customStyle="1" w:styleId="1f8">
    <w:name w:val="Текст выноски Знак1"/>
    <w:rsid w:val="000D3BB3"/>
    <w:rPr>
      <w:rFonts w:ascii="Tahoma" w:eastAsia="SimSun" w:hAnsi="Tahoma" w:cs="Tahoma" w:hint="default"/>
      <w:sz w:val="16"/>
      <w:szCs w:val="16"/>
    </w:rPr>
  </w:style>
  <w:style w:type="character" w:customStyle="1" w:styleId="afff8">
    <w:name w:val="Символ нумерации"/>
    <w:rsid w:val="000D3BB3"/>
  </w:style>
  <w:style w:type="character" w:customStyle="1" w:styleId="afff9">
    <w:name w:val="Маркеры списка"/>
    <w:rsid w:val="000D3BB3"/>
    <w:rPr>
      <w:rFonts w:ascii="OpenSymbol" w:eastAsia="OpenSymbol" w:hAnsi="OpenSymbol" w:cs="OpenSymbol" w:hint="eastAsia"/>
    </w:rPr>
  </w:style>
  <w:style w:type="character" w:customStyle="1" w:styleId="1f9">
    <w:name w:val="Название Знак1"/>
    <w:locked/>
    <w:rsid w:val="000D3BB3"/>
    <w:rPr>
      <w:sz w:val="28"/>
      <w:szCs w:val="28"/>
      <w:lang w:eastAsia="ar-SA"/>
    </w:rPr>
  </w:style>
  <w:style w:type="character" w:customStyle="1" w:styleId="1fa">
    <w:name w:val="Подзаголовок Знак1"/>
    <w:locked/>
    <w:rsid w:val="000D3BB3"/>
    <w:rPr>
      <w:rFonts w:ascii="Arial" w:eastAsia="Lucida Sans Unicode" w:hAnsi="Arial" w:cs="Tahoma"/>
      <w:i/>
      <w:iCs/>
      <w:sz w:val="28"/>
      <w:szCs w:val="28"/>
      <w:lang w:eastAsia="ar-SA"/>
    </w:rPr>
  </w:style>
  <w:style w:type="character" w:customStyle="1" w:styleId="afffa">
    <w:name w:val="Тема примечания Знак"/>
    <w:link w:val="afffb"/>
    <w:semiHidden/>
    <w:rsid w:val="000D3BB3"/>
    <w:rPr>
      <w:rFonts w:eastAsia="SimSun"/>
      <w:b/>
      <w:bCs/>
      <w:lang w:eastAsia="ar-SA"/>
    </w:rPr>
  </w:style>
  <w:style w:type="paragraph" w:styleId="afffb">
    <w:name w:val="annotation subject"/>
    <w:basedOn w:val="afff1"/>
    <w:next w:val="afff1"/>
    <w:link w:val="afffa"/>
    <w:semiHidden/>
    <w:unhideWhenUsed/>
    <w:rsid w:val="000D3BB3"/>
    <w:rPr>
      <w:b/>
      <w:bCs/>
    </w:rPr>
  </w:style>
  <w:style w:type="character" w:customStyle="1" w:styleId="1fb">
    <w:name w:val="Тема примечания Знак1"/>
    <w:uiPriority w:val="99"/>
    <w:semiHidden/>
    <w:rsid w:val="000D3BB3"/>
    <w:rPr>
      <w:rFonts w:ascii="Times New Roman" w:eastAsia="Times New Roman" w:hAnsi="Times New Roman"/>
      <w:b/>
      <w:bCs/>
    </w:rPr>
  </w:style>
  <w:style w:type="paragraph" w:customStyle="1" w:styleId="43">
    <w:name w:val="Основной текст с отступом4"/>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230">
    <w:name w:val="Основной текст 23"/>
    <w:basedOn w:val="a"/>
    <w:rsid w:val="000D3BB3"/>
    <w:pPr>
      <w:widowControl w:val="0"/>
      <w:spacing w:before="120"/>
      <w:jc w:val="both"/>
    </w:pPr>
    <w:rPr>
      <w:sz w:val="24"/>
    </w:rPr>
  </w:style>
  <w:style w:type="paragraph" w:customStyle="1" w:styleId="51">
    <w:name w:val="Основной текст с отступом5"/>
    <w:basedOn w:val="a"/>
    <w:rsid w:val="000D3BB3"/>
    <w:pPr>
      <w:keepLines/>
      <w:widowControl w:val="0"/>
      <w:overflowPunct w:val="0"/>
      <w:autoSpaceDE w:val="0"/>
      <w:autoSpaceDN w:val="0"/>
      <w:adjustRightInd w:val="0"/>
      <w:spacing w:line="320" w:lineRule="atLeast"/>
      <w:ind w:firstLine="709"/>
      <w:jc w:val="both"/>
    </w:pPr>
    <w:rPr>
      <w:sz w:val="28"/>
      <w:szCs w:val="28"/>
    </w:rPr>
  </w:style>
  <w:style w:type="paragraph" w:customStyle="1" w:styleId="240">
    <w:name w:val="Основной текст 24"/>
    <w:basedOn w:val="a"/>
    <w:rsid w:val="000D3BB3"/>
    <w:pPr>
      <w:widowControl w:val="0"/>
      <w:spacing w:before="120"/>
      <w:jc w:val="both"/>
    </w:pPr>
    <w:rPr>
      <w:sz w:val="24"/>
    </w:rPr>
  </w:style>
  <w:style w:type="numbering" w:customStyle="1" w:styleId="2e">
    <w:name w:val="Нет списка2"/>
    <w:next w:val="a2"/>
    <w:uiPriority w:val="99"/>
    <w:semiHidden/>
    <w:unhideWhenUsed/>
    <w:rsid w:val="000D3BB3"/>
  </w:style>
  <w:style w:type="numbering" w:customStyle="1" w:styleId="3c">
    <w:name w:val="Нет списка3"/>
    <w:next w:val="a2"/>
    <w:uiPriority w:val="99"/>
    <w:semiHidden/>
    <w:unhideWhenUsed/>
    <w:rsid w:val="000D3BB3"/>
  </w:style>
  <w:style w:type="paragraph" w:customStyle="1" w:styleId="3120">
    <w:name w:val="Стиль Заголовок 3 + 12 пт"/>
    <w:basedOn w:val="3"/>
    <w:rsid w:val="000D3BB3"/>
    <w:pPr>
      <w:keepLines w:val="0"/>
      <w:numPr>
        <w:ilvl w:val="2"/>
      </w:numPr>
      <w:tabs>
        <w:tab w:val="num" w:pos="0"/>
        <w:tab w:val="left" w:pos="2340"/>
      </w:tabs>
      <w:spacing w:before="240" w:after="120"/>
    </w:pPr>
    <w:rPr>
      <w:rFonts w:ascii="Times New Roman" w:hAnsi="Times New Roman"/>
      <w:color w:val="auto"/>
      <w:sz w:val="24"/>
      <w:szCs w:val="26"/>
      <w:lang w:eastAsia="ar-SA"/>
    </w:rPr>
  </w:style>
  <w:style w:type="character" w:customStyle="1" w:styleId="afffc">
    <w:name w:val="Основной текст_"/>
    <w:link w:val="1fc"/>
    <w:rsid w:val="000D3BB3"/>
    <w:rPr>
      <w:rFonts w:ascii="Gungsuh" w:eastAsia="Gungsuh" w:hAnsi="Gungsuh" w:cs="Gungsuh"/>
      <w:spacing w:val="-20"/>
      <w:sz w:val="26"/>
      <w:szCs w:val="26"/>
      <w:shd w:val="clear" w:color="auto" w:fill="FFFFFF"/>
    </w:rPr>
  </w:style>
  <w:style w:type="character" w:customStyle="1" w:styleId="3d">
    <w:name w:val="Основной текст (3)"/>
    <w:rsid w:val="000D3BB3"/>
    <w:rPr>
      <w:rFonts w:ascii="Gungsuh" w:eastAsia="Gungsuh" w:hAnsi="Gungsuh" w:cs="Gungsuh"/>
      <w:b w:val="0"/>
      <w:bCs w:val="0"/>
      <w:i w:val="0"/>
      <w:iCs w:val="0"/>
      <w:smallCaps w:val="0"/>
      <w:strike w:val="0"/>
      <w:spacing w:val="20"/>
      <w:sz w:val="15"/>
      <w:szCs w:val="15"/>
      <w:u w:val="single"/>
    </w:rPr>
  </w:style>
  <w:style w:type="character" w:customStyle="1" w:styleId="0pt">
    <w:name w:val="Основной текст + Интервал 0 pt"/>
    <w:rsid w:val="000D3BB3"/>
    <w:rPr>
      <w:rFonts w:ascii="Gungsuh" w:eastAsia="Gungsuh" w:hAnsi="Gungsuh" w:cs="Gungsuh"/>
      <w:spacing w:val="0"/>
      <w:sz w:val="26"/>
      <w:szCs w:val="26"/>
      <w:shd w:val="clear" w:color="auto" w:fill="FFFFFF"/>
    </w:rPr>
  </w:style>
  <w:style w:type="paragraph" w:customStyle="1" w:styleId="1fc">
    <w:name w:val="Основной текст1"/>
    <w:basedOn w:val="a"/>
    <w:link w:val="afffc"/>
    <w:rsid w:val="000D3BB3"/>
    <w:pPr>
      <w:shd w:val="clear" w:color="auto" w:fill="FFFFFF"/>
      <w:spacing w:before="480" w:after="180" w:line="360" w:lineRule="exact"/>
    </w:pPr>
    <w:rPr>
      <w:rFonts w:ascii="Gungsuh" w:eastAsia="Gungsuh" w:hAnsi="Gungsuh"/>
      <w:spacing w:val="-20"/>
      <w:sz w:val="26"/>
      <w:szCs w:val="26"/>
    </w:rPr>
  </w:style>
  <w:style w:type="numbering" w:customStyle="1" w:styleId="112">
    <w:name w:val="Нет списка11"/>
    <w:next w:val="a2"/>
    <w:uiPriority w:val="99"/>
    <w:semiHidden/>
    <w:unhideWhenUsed/>
    <w:rsid w:val="000D3BB3"/>
  </w:style>
  <w:style w:type="paragraph" w:customStyle="1" w:styleId="113">
    <w:name w:val="Основной текст с отступом11"/>
    <w:basedOn w:val="a"/>
    <w:rsid w:val="000D3BB3"/>
    <w:pPr>
      <w:keepLines/>
      <w:widowControl w:val="0"/>
      <w:suppressAutoHyphens/>
      <w:overflowPunct w:val="0"/>
      <w:autoSpaceDE w:val="0"/>
      <w:spacing w:line="320" w:lineRule="atLeast"/>
      <w:ind w:firstLine="709"/>
      <w:jc w:val="both"/>
    </w:pPr>
    <w:rPr>
      <w:sz w:val="28"/>
      <w:szCs w:val="28"/>
      <w:lang w:eastAsia="ar-SA"/>
    </w:rPr>
  </w:style>
  <w:style w:type="paragraph" w:customStyle="1" w:styleId="2110">
    <w:name w:val="Основной текст 211"/>
    <w:basedOn w:val="a"/>
    <w:rsid w:val="000D3BB3"/>
    <w:pPr>
      <w:widowControl w:val="0"/>
      <w:suppressAutoHyphens/>
      <w:spacing w:before="120"/>
      <w:jc w:val="both"/>
    </w:pPr>
    <w:rPr>
      <w:sz w:val="24"/>
      <w:lang w:eastAsia="ar-SA"/>
    </w:rPr>
  </w:style>
  <w:style w:type="paragraph" w:customStyle="1" w:styleId="340">
    <w:name w:val="Основной текст с отступом 34"/>
    <w:basedOn w:val="a"/>
    <w:rsid w:val="000D3BB3"/>
    <w:pPr>
      <w:widowControl w:val="0"/>
      <w:shd w:val="clear" w:color="auto" w:fill="FFFFFF"/>
      <w:suppressAutoHyphens/>
      <w:spacing w:after="100"/>
      <w:ind w:firstLine="720"/>
      <w:jc w:val="both"/>
    </w:pPr>
    <w:rPr>
      <w:sz w:val="28"/>
      <w:lang w:eastAsia="ar-SA"/>
    </w:rPr>
  </w:style>
  <w:style w:type="paragraph" w:customStyle="1" w:styleId="afffd">
    <w:name w:val="ОСНОВНОЙ !!!"/>
    <w:basedOn w:val="af5"/>
    <w:link w:val="2f"/>
    <w:rsid w:val="000D3BB3"/>
    <w:pPr>
      <w:spacing w:before="120"/>
      <w:ind w:firstLine="900"/>
      <w:jc w:val="both"/>
    </w:pPr>
    <w:rPr>
      <w:rFonts w:ascii="Arial" w:hAnsi="Arial"/>
      <w:color w:val="660066"/>
      <w:sz w:val="26"/>
      <w:lang w:eastAsia="ar-SA"/>
    </w:rPr>
  </w:style>
  <w:style w:type="character" w:customStyle="1" w:styleId="2f">
    <w:name w:val="ОСНОВНОЙ !!! Знак2"/>
    <w:link w:val="afffd"/>
    <w:rsid w:val="000D3BB3"/>
    <w:rPr>
      <w:rFonts w:ascii="Arial" w:eastAsia="Times New Roman" w:hAnsi="Arial"/>
      <w:color w:val="660066"/>
      <w:sz w:val="26"/>
      <w:szCs w:val="24"/>
      <w:lang w:eastAsia="ar-SA"/>
    </w:rPr>
  </w:style>
  <w:style w:type="paragraph" w:customStyle="1" w:styleId="uni">
    <w:name w:val="uni"/>
    <w:basedOn w:val="a"/>
    <w:rsid w:val="000D3BB3"/>
    <w:pPr>
      <w:spacing w:before="100" w:beforeAutospacing="1" w:after="100" w:afterAutospacing="1"/>
    </w:pPr>
    <w:rPr>
      <w:sz w:val="24"/>
      <w:szCs w:val="24"/>
    </w:rPr>
  </w:style>
  <w:style w:type="paragraph" w:customStyle="1" w:styleId="afffe">
    <w:name w:val="Прижатый влево"/>
    <w:basedOn w:val="a"/>
    <w:next w:val="a"/>
    <w:uiPriority w:val="99"/>
    <w:rsid w:val="000D3BB3"/>
    <w:pPr>
      <w:widowControl w:val="0"/>
      <w:autoSpaceDE w:val="0"/>
      <w:autoSpaceDN w:val="0"/>
      <w:adjustRightInd w:val="0"/>
    </w:pPr>
    <w:rPr>
      <w:rFonts w:ascii="Arial" w:hAnsi="Arial" w:cs="Arial"/>
      <w:sz w:val="24"/>
      <w:szCs w:val="24"/>
    </w:rPr>
  </w:style>
  <w:style w:type="character" w:customStyle="1" w:styleId="affff">
    <w:name w:val="Гипертекстовая ссылка"/>
    <w:uiPriority w:val="99"/>
    <w:rsid w:val="000D3BB3"/>
    <w:rPr>
      <w:rFonts w:cs="Times New Roman"/>
      <w:b w:val="0"/>
      <w:color w:val="106BBE"/>
    </w:rPr>
  </w:style>
  <w:style w:type="character" w:customStyle="1" w:styleId="affff0">
    <w:name w:val="Абзац списка Знак Знак"/>
    <w:uiPriority w:val="34"/>
    <w:rsid w:val="00F34200"/>
    <w:rPr>
      <w:rFonts w:ascii="Times New Roman" w:eastAsia="Times New Roman" w:hAnsi="Times New Roman" w:cs="Times New Roman"/>
      <w:sz w:val="24"/>
      <w:szCs w:val="24"/>
      <w:lang w:val="en-US" w:bidi="en-US"/>
    </w:rPr>
  </w:style>
  <w:style w:type="character" w:customStyle="1" w:styleId="affff1">
    <w:name w:val="Без интервала Знак Знак"/>
    <w:locked/>
    <w:rsid w:val="00F34200"/>
    <w:rPr>
      <w:rFonts w:ascii="Times New Roman" w:eastAsia="Times New Roman" w:hAnsi="Times New Roman"/>
      <w:lang w:val="ru-RU" w:eastAsia="ru-RU" w:bidi="ar-SA"/>
    </w:rPr>
  </w:style>
  <w:style w:type="character" w:customStyle="1" w:styleId="affff2">
    <w:name w:val="Основной текст_ Знак"/>
    <w:rsid w:val="00F34200"/>
    <w:rPr>
      <w:rFonts w:ascii="Gungsuh" w:eastAsia="Gungsuh" w:hAnsi="Gungsuh" w:cs="Gungsuh"/>
      <w:spacing w:val="-20"/>
      <w:sz w:val="26"/>
      <w:szCs w:val="26"/>
      <w:shd w:val="clear" w:color="auto" w:fill="FFFFFF"/>
    </w:rPr>
  </w:style>
  <w:style w:type="character" w:customStyle="1" w:styleId="affff3">
    <w:name w:val="ОСНОВНОЙ !!! Знак"/>
    <w:rsid w:val="00F34200"/>
    <w:rPr>
      <w:rFonts w:ascii="Arial" w:eastAsia="Times New Roman" w:hAnsi="Arial"/>
      <w:color w:val="660066"/>
      <w:sz w:val="26"/>
      <w:szCs w:val="24"/>
      <w:lang w:eastAsia="ar-SA"/>
    </w:rPr>
  </w:style>
  <w:style w:type="paragraph" w:customStyle="1" w:styleId="s1">
    <w:name w:val="s_1"/>
    <w:basedOn w:val="a"/>
    <w:rsid w:val="00B35C85"/>
    <w:pPr>
      <w:spacing w:before="100" w:beforeAutospacing="1" w:after="100" w:afterAutospacing="1"/>
    </w:pPr>
    <w:rPr>
      <w:sz w:val="24"/>
      <w:szCs w:val="24"/>
    </w:rPr>
  </w:style>
  <w:style w:type="character" w:customStyle="1" w:styleId="27">
    <w:name w:val="Название Знак2"/>
    <w:basedOn w:val="a0"/>
    <w:link w:val="aff9"/>
    <w:rsid w:val="002021B7"/>
    <w:rPr>
      <w:rFonts w:ascii="Arial" w:eastAsia="Lucida Sans Unicode" w:hAnsi="Arial" w:cs="Tahoma"/>
      <w:sz w:val="28"/>
      <w:szCs w:val="28"/>
      <w:lang w:eastAsia="ar-SA"/>
    </w:rPr>
  </w:style>
  <w:style w:type="paragraph" w:customStyle="1" w:styleId="s22">
    <w:name w:val="s_22"/>
    <w:basedOn w:val="a"/>
    <w:rsid w:val="002021B7"/>
    <w:pPr>
      <w:spacing w:before="100" w:beforeAutospacing="1" w:after="100" w:afterAutospacing="1"/>
    </w:pPr>
    <w:rPr>
      <w:sz w:val="24"/>
      <w:szCs w:val="24"/>
    </w:rPr>
  </w:style>
  <w:style w:type="paragraph" w:customStyle="1" w:styleId="s15">
    <w:name w:val="s_15"/>
    <w:basedOn w:val="a"/>
    <w:rsid w:val="002021B7"/>
    <w:pPr>
      <w:spacing w:before="100" w:beforeAutospacing="1" w:after="100" w:afterAutospacing="1"/>
    </w:pPr>
    <w:rPr>
      <w:sz w:val="24"/>
      <w:szCs w:val="24"/>
    </w:rPr>
  </w:style>
  <w:style w:type="character" w:customStyle="1" w:styleId="s10">
    <w:name w:val="s_10"/>
    <w:rsid w:val="002021B7"/>
  </w:style>
  <w:style w:type="paragraph" w:customStyle="1" w:styleId="s9">
    <w:name w:val="s_9"/>
    <w:basedOn w:val="a"/>
    <w:rsid w:val="002021B7"/>
    <w:pPr>
      <w:spacing w:before="100" w:beforeAutospacing="1" w:after="100" w:afterAutospacing="1"/>
    </w:pPr>
    <w:rPr>
      <w:sz w:val="24"/>
      <w:szCs w:val="24"/>
    </w:rPr>
  </w:style>
  <w:style w:type="character" w:customStyle="1" w:styleId="affff4">
    <w:name w:val="Цветовое выделение"/>
    <w:uiPriority w:val="99"/>
    <w:rsid w:val="002021B7"/>
    <w:rPr>
      <w:b/>
      <w:bCs/>
      <w:color w:val="26282F"/>
    </w:rPr>
  </w:style>
  <w:style w:type="paragraph" w:customStyle="1" w:styleId="affff5">
    <w:name w:val="Заголовок статьи"/>
    <w:basedOn w:val="a"/>
    <w:next w:val="a"/>
    <w:uiPriority w:val="99"/>
    <w:rsid w:val="002021B7"/>
    <w:pPr>
      <w:widowControl w:val="0"/>
      <w:autoSpaceDE w:val="0"/>
      <w:autoSpaceDN w:val="0"/>
      <w:adjustRightInd w:val="0"/>
      <w:ind w:left="1612" w:hanging="892"/>
      <w:jc w:val="both"/>
    </w:pPr>
    <w:rPr>
      <w:rFonts w:ascii="Arial" w:hAnsi="Arial" w:cs="Arial"/>
      <w:sz w:val="24"/>
      <w:szCs w:val="24"/>
    </w:rPr>
  </w:style>
  <w:style w:type="paragraph" w:customStyle="1" w:styleId="affff6">
    <w:name w:val="Комментарий"/>
    <w:basedOn w:val="a"/>
    <w:next w:val="a"/>
    <w:uiPriority w:val="99"/>
    <w:rsid w:val="002021B7"/>
    <w:pPr>
      <w:widowControl w:val="0"/>
      <w:autoSpaceDE w:val="0"/>
      <w:autoSpaceDN w:val="0"/>
      <w:adjustRightInd w:val="0"/>
      <w:spacing w:before="75"/>
      <w:ind w:left="170"/>
      <w:jc w:val="both"/>
    </w:pPr>
    <w:rPr>
      <w:rFonts w:ascii="Arial" w:hAnsi="Arial" w:cs="Arial"/>
      <w:color w:val="353842"/>
      <w:sz w:val="24"/>
      <w:szCs w:val="24"/>
      <w:shd w:val="clear" w:color="auto" w:fill="F0F0F0"/>
    </w:rPr>
  </w:style>
  <w:style w:type="paragraph" w:customStyle="1" w:styleId="affff7">
    <w:name w:val="Информация об изменениях документа"/>
    <w:basedOn w:val="affff6"/>
    <w:next w:val="a"/>
    <w:uiPriority w:val="99"/>
    <w:rsid w:val="002021B7"/>
    <w:rPr>
      <w:i/>
      <w:iCs/>
    </w:rPr>
  </w:style>
  <w:style w:type="paragraph" w:customStyle="1" w:styleId="s16">
    <w:name w:val="s_16"/>
    <w:basedOn w:val="a"/>
    <w:rsid w:val="006C67DE"/>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65847">
      <w:bodyDiv w:val="1"/>
      <w:marLeft w:val="0"/>
      <w:marRight w:val="0"/>
      <w:marTop w:val="0"/>
      <w:marBottom w:val="0"/>
      <w:divBdr>
        <w:top w:val="none" w:sz="0" w:space="0" w:color="auto"/>
        <w:left w:val="none" w:sz="0" w:space="0" w:color="auto"/>
        <w:bottom w:val="none" w:sz="0" w:space="0" w:color="auto"/>
        <w:right w:val="none" w:sz="0" w:space="0" w:color="auto"/>
      </w:divBdr>
    </w:div>
    <w:div w:id="23558966">
      <w:bodyDiv w:val="1"/>
      <w:marLeft w:val="0"/>
      <w:marRight w:val="0"/>
      <w:marTop w:val="0"/>
      <w:marBottom w:val="0"/>
      <w:divBdr>
        <w:top w:val="none" w:sz="0" w:space="0" w:color="auto"/>
        <w:left w:val="none" w:sz="0" w:space="0" w:color="auto"/>
        <w:bottom w:val="none" w:sz="0" w:space="0" w:color="auto"/>
        <w:right w:val="none" w:sz="0" w:space="0" w:color="auto"/>
      </w:divBdr>
    </w:div>
    <w:div w:id="24449441">
      <w:bodyDiv w:val="1"/>
      <w:marLeft w:val="0"/>
      <w:marRight w:val="0"/>
      <w:marTop w:val="0"/>
      <w:marBottom w:val="0"/>
      <w:divBdr>
        <w:top w:val="none" w:sz="0" w:space="0" w:color="auto"/>
        <w:left w:val="none" w:sz="0" w:space="0" w:color="auto"/>
        <w:bottom w:val="none" w:sz="0" w:space="0" w:color="auto"/>
        <w:right w:val="none" w:sz="0" w:space="0" w:color="auto"/>
      </w:divBdr>
    </w:div>
    <w:div w:id="32005440">
      <w:bodyDiv w:val="1"/>
      <w:marLeft w:val="0"/>
      <w:marRight w:val="0"/>
      <w:marTop w:val="0"/>
      <w:marBottom w:val="0"/>
      <w:divBdr>
        <w:top w:val="none" w:sz="0" w:space="0" w:color="auto"/>
        <w:left w:val="none" w:sz="0" w:space="0" w:color="auto"/>
        <w:bottom w:val="none" w:sz="0" w:space="0" w:color="auto"/>
        <w:right w:val="none" w:sz="0" w:space="0" w:color="auto"/>
      </w:divBdr>
    </w:div>
    <w:div w:id="68622787">
      <w:bodyDiv w:val="1"/>
      <w:marLeft w:val="0"/>
      <w:marRight w:val="0"/>
      <w:marTop w:val="0"/>
      <w:marBottom w:val="0"/>
      <w:divBdr>
        <w:top w:val="none" w:sz="0" w:space="0" w:color="auto"/>
        <w:left w:val="none" w:sz="0" w:space="0" w:color="auto"/>
        <w:bottom w:val="none" w:sz="0" w:space="0" w:color="auto"/>
        <w:right w:val="none" w:sz="0" w:space="0" w:color="auto"/>
      </w:divBdr>
    </w:div>
    <w:div w:id="127088082">
      <w:bodyDiv w:val="1"/>
      <w:marLeft w:val="0"/>
      <w:marRight w:val="0"/>
      <w:marTop w:val="0"/>
      <w:marBottom w:val="0"/>
      <w:divBdr>
        <w:top w:val="none" w:sz="0" w:space="0" w:color="auto"/>
        <w:left w:val="none" w:sz="0" w:space="0" w:color="auto"/>
        <w:bottom w:val="none" w:sz="0" w:space="0" w:color="auto"/>
        <w:right w:val="none" w:sz="0" w:space="0" w:color="auto"/>
      </w:divBdr>
      <w:divsChild>
        <w:div w:id="80226758">
          <w:marLeft w:val="0"/>
          <w:marRight w:val="0"/>
          <w:marTop w:val="0"/>
          <w:marBottom w:val="0"/>
          <w:divBdr>
            <w:top w:val="none" w:sz="0" w:space="0" w:color="auto"/>
            <w:left w:val="none" w:sz="0" w:space="0" w:color="auto"/>
            <w:bottom w:val="none" w:sz="0" w:space="0" w:color="auto"/>
            <w:right w:val="none" w:sz="0" w:space="0" w:color="auto"/>
          </w:divBdr>
        </w:div>
        <w:div w:id="423262993">
          <w:marLeft w:val="0"/>
          <w:marRight w:val="0"/>
          <w:marTop w:val="0"/>
          <w:marBottom w:val="0"/>
          <w:divBdr>
            <w:top w:val="none" w:sz="0" w:space="0" w:color="auto"/>
            <w:left w:val="none" w:sz="0" w:space="0" w:color="auto"/>
            <w:bottom w:val="none" w:sz="0" w:space="0" w:color="auto"/>
            <w:right w:val="none" w:sz="0" w:space="0" w:color="auto"/>
          </w:divBdr>
        </w:div>
        <w:div w:id="1159732295">
          <w:marLeft w:val="0"/>
          <w:marRight w:val="0"/>
          <w:marTop w:val="0"/>
          <w:marBottom w:val="0"/>
          <w:divBdr>
            <w:top w:val="none" w:sz="0" w:space="0" w:color="auto"/>
            <w:left w:val="none" w:sz="0" w:space="0" w:color="auto"/>
            <w:bottom w:val="none" w:sz="0" w:space="0" w:color="auto"/>
            <w:right w:val="none" w:sz="0" w:space="0" w:color="auto"/>
          </w:divBdr>
          <w:divsChild>
            <w:div w:id="1896432468">
              <w:marLeft w:val="0"/>
              <w:marRight w:val="0"/>
              <w:marTop w:val="0"/>
              <w:marBottom w:val="0"/>
              <w:divBdr>
                <w:top w:val="none" w:sz="0" w:space="0" w:color="auto"/>
                <w:left w:val="none" w:sz="0" w:space="0" w:color="auto"/>
                <w:bottom w:val="none" w:sz="0" w:space="0" w:color="auto"/>
                <w:right w:val="none" w:sz="0" w:space="0" w:color="auto"/>
              </w:divBdr>
            </w:div>
            <w:div w:id="2057925886">
              <w:marLeft w:val="0"/>
              <w:marRight w:val="0"/>
              <w:marTop w:val="0"/>
              <w:marBottom w:val="0"/>
              <w:divBdr>
                <w:top w:val="none" w:sz="0" w:space="0" w:color="auto"/>
                <w:left w:val="none" w:sz="0" w:space="0" w:color="auto"/>
                <w:bottom w:val="none" w:sz="0" w:space="0" w:color="auto"/>
                <w:right w:val="none" w:sz="0" w:space="0" w:color="auto"/>
              </w:divBdr>
            </w:div>
            <w:div w:id="1518734765">
              <w:marLeft w:val="0"/>
              <w:marRight w:val="0"/>
              <w:marTop w:val="0"/>
              <w:marBottom w:val="0"/>
              <w:divBdr>
                <w:top w:val="none" w:sz="0" w:space="0" w:color="auto"/>
                <w:left w:val="none" w:sz="0" w:space="0" w:color="auto"/>
                <w:bottom w:val="none" w:sz="0" w:space="0" w:color="auto"/>
                <w:right w:val="none" w:sz="0" w:space="0" w:color="auto"/>
              </w:divBdr>
            </w:div>
            <w:div w:id="578757844">
              <w:marLeft w:val="0"/>
              <w:marRight w:val="0"/>
              <w:marTop w:val="0"/>
              <w:marBottom w:val="0"/>
              <w:divBdr>
                <w:top w:val="none" w:sz="0" w:space="0" w:color="auto"/>
                <w:left w:val="none" w:sz="0" w:space="0" w:color="auto"/>
                <w:bottom w:val="none" w:sz="0" w:space="0" w:color="auto"/>
                <w:right w:val="none" w:sz="0" w:space="0" w:color="auto"/>
              </w:divBdr>
            </w:div>
            <w:div w:id="1545604539">
              <w:marLeft w:val="0"/>
              <w:marRight w:val="0"/>
              <w:marTop w:val="0"/>
              <w:marBottom w:val="0"/>
              <w:divBdr>
                <w:top w:val="none" w:sz="0" w:space="0" w:color="auto"/>
                <w:left w:val="none" w:sz="0" w:space="0" w:color="auto"/>
                <w:bottom w:val="none" w:sz="0" w:space="0" w:color="auto"/>
                <w:right w:val="none" w:sz="0" w:space="0" w:color="auto"/>
              </w:divBdr>
            </w:div>
          </w:divsChild>
        </w:div>
        <w:div w:id="545872796">
          <w:marLeft w:val="0"/>
          <w:marRight w:val="0"/>
          <w:marTop w:val="0"/>
          <w:marBottom w:val="0"/>
          <w:divBdr>
            <w:top w:val="none" w:sz="0" w:space="0" w:color="auto"/>
            <w:left w:val="none" w:sz="0" w:space="0" w:color="auto"/>
            <w:bottom w:val="none" w:sz="0" w:space="0" w:color="auto"/>
            <w:right w:val="none" w:sz="0" w:space="0" w:color="auto"/>
          </w:divBdr>
          <w:divsChild>
            <w:div w:id="1410343936">
              <w:marLeft w:val="0"/>
              <w:marRight w:val="0"/>
              <w:marTop w:val="0"/>
              <w:marBottom w:val="0"/>
              <w:divBdr>
                <w:top w:val="none" w:sz="0" w:space="0" w:color="auto"/>
                <w:left w:val="none" w:sz="0" w:space="0" w:color="auto"/>
                <w:bottom w:val="none" w:sz="0" w:space="0" w:color="auto"/>
                <w:right w:val="none" w:sz="0" w:space="0" w:color="auto"/>
              </w:divBdr>
            </w:div>
            <w:div w:id="526604001">
              <w:marLeft w:val="0"/>
              <w:marRight w:val="0"/>
              <w:marTop w:val="0"/>
              <w:marBottom w:val="0"/>
              <w:divBdr>
                <w:top w:val="none" w:sz="0" w:space="0" w:color="auto"/>
                <w:left w:val="none" w:sz="0" w:space="0" w:color="auto"/>
                <w:bottom w:val="none" w:sz="0" w:space="0" w:color="auto"/>
                <w:right w:val="none" w:sz="0" w:space="0" w:color="auto"/>
              </w:divBdr>
            </w:div>
          </w:divsChild>
        </w:div>
        <w:div w:id="106199111">
          <w:marLeft w:val="0"/>
          <w:marRight w:val="0"/>
          <w:marTop w:val="0"/>
          <w:marBottom w:val="0"/>
          <w:divBdr>
            <w:top w:val="none" w:sz="0" w:space="0" w:color="auto"/>
            <w:left w:val="none" w:sz="0" w:space="0" w:color="auto"/>
            <w:bottom w:val="none" w:sz="0" w:space="0" w:color="auto"/>
            <w:right w:val="none" w:sz="0" w:space="0" w:color="auto"/>
          </w:divBdr>
        </w:div>
        <w:div w:id="2017340451">
          <w:marLeft w:val="0"/>
          <w:marRight w:val="0"/>
          <w:marTop w:val="0"/>
          <w:marBottom w:val="0"/>
          <w:divBdr>
            <w:top w:val="none" w:sz="0" w:space="0" w:color="auto"/>
            <w:left w:val="none" w:sz="0" w:space="0" w:color="auto"/>
            <w:bottom w:val="none" w:sz="0" w:space="0" w:color="auto"/>
            <w:right w:val="none" w:sz="0" w:space="0" w:color="auto"/>
          </w:divBdr>
        </w:div>
        <w:div w:id="1202743253">
          <w:marLeft w:val="0"/>
          <w:marRight w:val="0"/>
          <w:marTop w:val="240"/>
          <w:marBottom w:val="240"/>
          <w:divBdr>
            <w:top w:val="none" w:sz="0" w:space="0" w:color="auto"/>
            <w:left w:val="none" w:sz="0" w:space="0" w:color="auto"/>
            <w:bottom w:val="none" w:sz="0" w:space="0" w:color="auto"/>
            <w:right w:val="none" w:sz="0" w:space="0" w:color="auto"/>
          </w:divBdr>
        </w:div>
      </w:divsChild>
    </w:div>
    <w:div w:id="141629671">
      <w:bodyDiv w:val="1"/>
      <w:marLeft w:val="0"/>
      <w:marRight w:val="0"/>
      <w:marTop w:val="0"/>
      <w:marBottom w:val="0"/>
      <w:divBdr>
        <w:top w:val="none" w:sz="0" w:space="0" w:color="auto"/>
        <w:left w:val="none" w:sz="0" w:space="0" w:color="auto"/>
        <w:bottom w:val="none" w:sz="0" w:space="0" w:color="auto"/>
        <w:right w:val="none" w:sz="0" w:space="0" w:color="auto"/>
      </w:divBdr>
    </w:div>
    <w:div w:id="176312304">
      <w:bodyDiv w:val="1"/>
      <w:marLeft w:val="0"/>
      <w:marRight w:val="0"/>
      <w:marTop w:val="0"/>
      <w:marBottom w:val="0"/>
      <w:divBdr>
        <w:top w:val="none" w:sz="0" w:space="0" w:color="auto"/>
        <w:left w:val="none" w:sz="0" w:space="0" w:color="auto"/>
        <w:bottom w:val="none" w:sz="0" w:space="0" w:color="auto"/>
        <w:right w:val="none" w:sz="0" w:space="0" w:color="auto"/>
      </w:divBdr>
    </w:div>
    <w:div w:id="177820203">
      <w:bodyDiv w:val="1"/>
      <w:marLeft w:val="0"/>
      <w:marRight w:val="0"/>
      <w:marTop w:val="0"/>
      <w:marBottom w:val="0"/>
      <w:divBdr>
        <w:top w:val="none" w:sz="0" w:space="0" w:color="auto"/>
        <w:left w:val="none" w:sz="0" w:space="0" w:color="auto"/>
        <w:bottom w:val="none" w:sz="0" w:space="0" w:color="auto"/>
        <w:right w:val="none" w:sz="0" w:space="0" w:color="auto"/>
      </w:divBdr>
    </w:div>
    <w:div w:id="189413511">
      <w:bodyDiv w:val="1"/>
      <w:marLeft w:val="0"/>
      <w:marRight w:val="0"/>
      <w:marTop w:val="0"/>
      <w:marBottom w:val="0"/>
      <w:divBdr>
        <w:top w:val="none" w:sz="0" w:space="0" w:color="auto"/>
        <w:left w:val="none" w:sz="0" w:space="0" w:color="auto"/>
        <w:bottom w:val="none" w:sz="0" w:space="0" w:color="auto"/>
        <w:right w:val="none" w:sz="0" w:space="0" w:color="auto"/>
      </w:divBdr>
    </w:div>
    <w:div w:id="219829243">
      <w:bodyDiv w:val="1"/>
      <w:marLeft w:val="0"/>
      <w:marRight w:val="0"/>
      <w:marTop w:val="0"/>
      <w:marBottom w:val="0"/>
      <w:divBdr>
        <w:top w:val="none" w:sz="0" w:space="0" w:color="auto"/>
        <w:left w:val="none" w:sz="0" w:space="0" w:color="auto"/>
        <w:bottom w:val="none" w:sz="0" w:space="0" w:color="auto"/>
        <w:right w:val="none" w:sz="0" w:space="0" w:color="auto"/>
      </w:divBdr>
    </w:div>
    <w:div w:id="257492938">
      <w:bodyDiv w:val="1"/>
      <w:marLeft w:val="0"/>
      <w:marRight w:val="0"/>
      <w:marTop w:val="0"/>
      <w:marBottom w:val="0"/>
      <w:divBdr>
        <w:top w:val="none" w:sz="0" w:space="0" w:color="auto"/>
        <w:left w:val="none" w:sz="0" w:space="0" w:color="auto"/>
        <w:bottom w:val="none" w:sz="0" w:space="0" w:color="auto"/>
        <w:right w:val="none" w:sz="0" w:space="0" w:color="auto"/>
      </w:divBdr>
    </w:div>
    <w:div w:id="258998282">
      <w:bodyDiv w:val="1"/>
      <w:marLeft w:val="0"/>
      <w:marRight w:val="0"/>
      <w:marTop w:val="0"/>
      <w:marBottom w:val="0"/>
      <w:divBdr>
        <w:top w:val="none" w:sz="0" w:space="0" w:color="auto"/>
        <w:left w:val="none" w:sz="0" w:space="0" w:color="auto"/>
        <w:bottom w:val="none" w:sz="0" w:space="0" w:color="auto"/>
        <w:right w:val="none" w:sz="0" w:space="0" w:color="auto"/>
      </w:divBdr>
    </w:div>
    <w:div w:id="338001047">
      <w:bodyDiv w:val="1"/>
      <w:marLeft w:val="0"/>
      <w:marRight w:val="0"/>
      <w:marTop w:val="0"/>
      <w:marBottom w:val="0"/>
      <w:divBdr>
        <w:top w:val="none" w:sz="0" w:space="0" w:color="auto"/>
        <w:left w:val="none" w:sz="0" w:space="0" w:color="auto"/>
        <w:bottom w:val="none" w:sz="0" w:space="0" w:color="auto"/>
        <w:right w:val="none" w:sz="0" w:space="0" w:color="auto"/>
      </w:divBdr>
    </w:div>
    <w:div w:id="377362842">
      <w:bodyDiv w:val="1"/>
      <w:marLeft w:val="0"/>
      <w:marRight w:val="0"/>
      <w:marTop w:val="0"/>
      <w:marBottom w:val="0"/>
      <w:divBdr>
        <w:top w:val="none" w:sz="0" w:space="0" w:color="auto"/>
        <w:left w:val="none" w:sz="0" w:space="0" w:color="auto"/>
        <w:bottom w:val="none" w:sz="0" w:space="0" w:color="auto"/>
        <w:right w:val="none" w:sz="0" w:space="0" w:color="auto"/>
      </w:divBdr>
    </w:div>
    <w:div w:id="485366855">
      <w:bodyDiv w:val="1"/>
      <w:marLeft w:val="0"/>
      <w:marRight w:val="0"/>
      <w:marTop w:val="0"/>
      <w:marBottom w:val="0"/>
      <w:divBdr>
        <w:top w:val="none" w:sz="0" w:space="0" w:color="auto"/>
        <w:left w:val="none" w:sz="0" w:space="0" w:color="auto"/>
        <w:bottom w:val="none" w:sz="0" w:space="0" w:color="auto"/>
        <w:right w:val="none" w:sz="0" w:space="0" w:color="auto"/>
      </w:divBdr>
    </w:div>
    <w:div w:id="497111083">
      <w:bodyDiv w:val="1"/>
      <w:marLeft w:val="0"/>
      <w:marRight w:val="0"/>
      <w:marTop w:val="0"/>
      <w:marBottom w:val="0"/>
      <w:divBdr>
        <w:top w:val="none" w:sz="0" w:space="0" w:color="auto"/>
        <w:left w:val="none" w:sz="0" w:space="0" w:color="auto"/>
        <w:bottom w:val="none" w:sz="0" w:space="0" w:color="auto"/>
        <w:right w:val="none" w:sz="0" w:space="0" w:color="auto"/>
      </w:divBdr>
    </w:div>
    <w:div w:id="559487198">
      <w:bodyDiv w:val="1"/>
      <w:marLeft w:val="0"/>
      <w:marRight w:val="0"/>
      <w:marTop w:val="0"/>
      <w:marBottom w:val="0"/>
      <w:divBdr>
        <w:top w:val="none" w:sz="0" w:space="0" w:color="auto"/>
        <w:left w:val="none" w:sz="0" w:space="0" w:color="auto"/>
        <w:bottom w:val="none" w:sz="0" w:space="0" w:color="auto"/>
        <w:right w:val="none" w:sz="0" w:space="0" w:color="auto"/>
      </w:divBdr>
    </w:div>
    <w:div w:id="627518145">
      <w:bodyDiv w:val="1"/>
      <w:marLeft w:val="0"/>
      <w:marRight w:val="0"/>
      <w:marTop w:val="0"/>
      <w:marBottom w:val="0"/>
      <w:divBdr>
        <w:top w:val="none" w:sz="0" w:space="0" w:color="auto"/>
        <w:left w:val="none" w:sz="0" w:space="0" w:color="auto"/>
        <w:bottom w:val="none" w:sz="0" w:space="0" w:color="auto"/>
        <w:right w:val="none" w:sz="0" w:space="0" w:color="auto"/>
      </w:divBdr>
      <w:divsChild>
        <w:div w:id="593979644">
          <w:marLeft w:val="0"/>
          <w:marRight w:val="0"/>
          <w:marTop w:val="240"/>
          <w:marBottom w:val="240"/>
          <w:divBdr>
            <w:top w:val="none" w:sz="0" w:space="0" w:color="auto"/>
            <w:left w:val="none" w:sz="0" w:space="0" w:color="auto"/>
            <w:bottom w:val="none" w:sz="0" w:space="0" w:color="auto"/>
            <w:right w:val="none" w:sz="0" w:space="0" w:color="auto"/>
          </w:divBdr>
        </w:div>
        <w:div w:id="568534862">
          <w:marLeft w:val="0"/>
          <w:marRight w:val="0"/>
          <w:marTop w:val="240"/>
          <w:marBottom w:val="240"/>
          <w:divBdr>
            <w:top w:val="none" w:sz="0" w:space="0" w:color="auto"/>
            <w:left w:val="none" w:sz="0" w:space="0" w:color="auto"/>
            <w:bottom w:val="none" w:sz="0" w:space="0" w:color="auto"/>
            <w:right w:val="none" w:sz="0" w:space="0" w:color="auto"/>
          </w:divBdr>
        </w:div>
        <w:div w:id="1617977732">
          <w:marLeft w:val="0"/>
          <w:marRight w:val="0"/>
          <w:marTop w:val="240"/>
          <w:marBottom w:val="240"/>
          <w:divBdr>
            <w:top w:val="none" w:sz="0" w:space="0" w:color="auto"/>
            <w:left w:val="none" w:sz="0" w:space="0" w:color="auto"/>
            <w:bottom w:val="none" w:sz="0" w:space="0" w:color="auto"/>
            <w:right w:val="none" w:sz="0" w:space="0" w:color="auto"/>
          </w:divBdr>
        </w:div>
      </w:divsChild>
    </w:div>
    <w:div w:id="649753297">
      <w:bodyDiv w:val="1"/>
      <w:marLeft w:val="0"/>
      <w:marRight w:val="0"/>
      <w:marTop w:val="0"/>
      <w:marBottom w:val="0"/>
      <w:divBdr>
        <w:top w:val="none" w:sz="0" w:space="0" w:color="auto"/>
        <w:left w:val="none" w:sz="0" w:space="0" w:color="auto"/>
        <w:bottom w:val="none" w:sz="0" w:space="0" w:color="auto"/>
        <w:right w:val="none" w:sz="0" w:space="0" w:color="auto"/>
      </w:divBdr>
    </w:div>
    <w:div w:id="883448722">
      <w:bodyDiv w:val="1"/>
      <w:marLeft w:val="0"/>
      <w:marRight w:val="0"/>
      <w:marTop w:val="0"/>
      <w:marBottom w:val="0"/>
      <w:divBdr>
        <w:top w:val="none" w:sz="0" w:space="0" w:color="auto"/>
        <w:left w:val="none" w:sz="0" w:space="0" w:color="auto"/>
        <w:bottom w:val="none" w:sz="0" w:space="0" w:color="auto"/>
        <w:right w:val="none" w:sz="0" w:space="0" w:color="auto"/>
      </w:divBdr>
      <w:divsChild>
        <w:div w:id="1121530797">
          <w:marLeft w:val="0"/>
          <w:marRight w:val="0"/>
          <w:marTop w:val="0"/>
          <w:marBottom w:val="0"/>
          <w:divBdr>
            <w:top w:val="none" w:sz="0" w:space="0" w:color="auto"/>
            <w:left w:val="none" w:sz="0" w:space="0" w:color="auto"/>
            <w:bottom w:val="none" w:sz="0" w:space="0" w:color="auto"/>
            <w:right w:val="none" w:sz="0" w:space="0" w:color="auto"/>
          </w:divBdr>
        </w:div>
        <w:div w:id="1351881163">
          <w:marLeft w:val="0"/>
          <w:marRight w:val="0"/>
          <w:marTop w:val="0"/>
          <w:marBottom w:val="0"/>
          <w:divBdr>
            <w:top w:val="none" w:sz="0" w:space="0" w:color="auto"/>
            <w:left w:val="none" w:sz="0" w:space="0" w:color="auto"/>
            <w:bottom w:val="none" w:sz="0" w:space="0" w:color="auto"/>
            <w:right w:val="none" w:sz="0" w:space="0" w:color="auto"/>
          </w:divBdr>
          <w:divsChild>
            <w:div w:id="42607040">
              <w:marLeft w:val="0"/>
              <w:marRight w:val="0"/>
              <w:marTop w:val="0"/>
              <w:marBottom w:val="0"/>
              <w:divBdr>
                <w:top w:val="none" w:sz="0" w:space="0" w:color="auto"/>
                <w:left w:val="none" w:sz="0" w:space="0" w:color="auto"/>
                <w:bottom w:val="none" w:sz="0" w:space="0" w:color="auto"/>
                <w:right w:val="none" w:sz="0" w:space="0" w:color="auto"/>
              </w:divBdr>
            </w:div>
            <w:div w:id="1436515726">
              <w:marLeft w:val="0"/>
              <w:marRight w:val="0"/>
              <w:marTop w:val="0"/>
              <w:marBottom w:val="0"/>
              <w:divBdr>
                <w:top w:val="none" w:sz="0" w:space="0" w:color="auto"/>
                <w:left w:val="none" w:sz="0" w:space="0" w:color="auto"/>
                <w:bottom w:val="none" w:sz="0" w:space="0" w:color="auto"/>
                <w:right w:val="none" w:sz="0" w:space="0" w:color="auto"/>
              </w:divBdr>
            </w:div>
          </w:divsChild>
        </w:div>
        <w:div w:id="734471063">
          <w:marLeft w:val="0"/>
          <w:marRight w:val="0"/>
          <w:marTop w:val="0"/>
          <w:marBottom w:val="0"/>
          <w:divBdr>
            <w:top w:val="none" w:sz="0" w:space="0" w:color="auto"/>
            <w:left w:val="none" w:sz="0" w:space="0" w:color="auto"/>
            <w:bottom w:val="none" w:sz="0" w:space="0" w:color="auto"/>
            <w:right w:val="none" w:sz="0" w:space="0" w:color="auto"/>
          </w:divBdr>
        </w:div>
        <w:div w:id="1709185260">
          <w:marLeft w:val="0"/>
          <w:marRight w:val="0"/>
          <w:marTop w:val="0"/>
          <w:marBottom w:val="0"/>
          <w:divBdr>
            <w:top w:val="none" w:sz="0" w:space="0" w:color="auto"/>
            <w:left w:val="none" w:sz="0" w:space="0" w:color="auto"/>
            <w:bottom w:val="none" w:sz="0" w:space="0" w:color="auto"/>
            <w:right w:val="none" w:sz="0" w:space="0" w:color="auto"/>
          </w:divBdr>
        </w:div>
        <w:div w:id="530532360">
          <w:marLeft w:val="0"/>
          <w:marRight w:val="0"/>
          <w:marTop w:val="0"/>
          <w:marBottom w:val="0"/>
          <w:divBdr>
            <w:top w:val="none" w:sz="0" w:space="0" w:color="auto"/>
            <w:left w:val="none" w:sz="0" w:space="0" w:color="auto"/>
            <w:bottom w:val="none" w:sz="0" w:space="0" w:color="auto"/>
            <w:right w:val="none" w:sz="0" w:space="0" w:color="auto"/>
          </w:divBdr>
          <w:divsChild>
            <w:div w:id="323899711">
              <w:marLeft w:val="0"/>
              <w:marRight w:val="0"/>
              <w:marTop w:val="0"/>
              <w:marBottom w:val="0"/>
              <w:divBdr>
                <w:top w:val="none" w:sz="0" w:space="0" w:color="auto"/>
                <w:left w:val="none" w:sz="0" w:space="0" w:color="auto"/>
                <w:bottom w:val="none" w:sz="0" w:space="0" w:color="auto"/>
                <w:right w:val="none" w:sz="0" w:space="0" w:color="auto"/>
              </w:divBdr>
            </w:div>
            <w:div w:id="162166393">
              <w:marLeft w:val="0"/>
              <w:marRight w:val="0"/>
              <w:marTop w:val="0"/>
              <w:marBottom w:val="0"/>
              <w:divBdr>
                <w:top w:val="none" w:sz="0" w:space="0" w:color="auto"/>
                <w:left w:val="none" w:sz="0" w:space="0" w:color="auto"/>
                <w:bottom w:val="none" w:sz="0" w:space="0" w:color="auto"/>
                <w:right w:val="none" w:sz="0" w:space="0" w:color="auto"/>
              </w:divBdr>
            </w:div>
            <w:div w:id="766072719">
              <w:marLeft w:val="0"/>
              <w:marRight w:val="0"/>
              <w:marTop w:val="0"/>
              <w:marBottom w:val="0"/>
              <w:divBdr>
                <w:top w:val="none" w:sz="0" w:space="0" w:color="auto"/>
                <w:left w:val="none" w:sz="0" w:space="0" w:color="auto"/>
                <w:bottom w:val="none" w:sz="0" w:space="0" w:color="auto"/>
                <w:right w:val="none" w:sz="0" w:space="0" w:color="auto"/>
              </w:divBdr>
            </w:div>
          </w:divsChild>
        </w:div>
        <w:div w:id="1274098148">
          <w:marLeft w:val="0"/>
          <w:marRight w:val="0"/>
          <w:marTop w:val="0"/>
          <w:marBottom w:val="0"/>
          <w:divBdr>
            <w:top w:val="none" w:sz="0" w:space="0" w:color="auto"/>
            <w:left w:val="none" w:sz="0" w:space="0" w:color="auto"/>
            <w:bottom w:val="none" w:sz="0" w:space="0" w:color="auto"/>
            <w:right w:val="none" w:sz="0" w:space="0" w:color="auto"/>
          </w:divBdr>
          <w:divsChild>
            <w:div w:id="1708021289">
              <w:marLeft w:val="0"/>
              <w:marRight w:val="0"/>
              <w:marTop w:val="0"/>
              <w:marBottom w:val="0"/>
              <w:divBdr>
                <w:top w:val="none" w:sz="0" w:space="0" w:color="auto"/>
                <w:left w:val="none" w:sz="0" w:space="0" w:color="auto"/>
                <w:bottom w:val="none" w:sz="0" w:space="0" w:color="auto"/>
                <w:right w:val="none" w:sz="0" w:space="0" w:color="auto"/>
              </w:divBdr>
            </w:div>
            <w:div w:id="307563744">
              <w:marLeft w:val="0"/>
              <w:marRight w:val="0"/>
              <w:marTop w:val="0"/>
              <w:marBottom w:val="0"/>
              <w:divBdr>
                <w:top w:val="none" w:sz="0" w:space="0" w:color="auto"/>
                <w:left w:val="none" w:sz="0" w:space="0" w:color="auto"/>
                <w:bottom w:val="none" w:sz="0" w:space="0" w:color="auto"/>
                <w:right w:val="none" w:sz="0" w:space="0" w:color="auto"/>
              </w:divBdr>
            </w:div>
            <w:div w:id="1861620111">
              <w:marLeft w:val="0"/>
              <w:marRight w:val="0"/>
              <w:marTop w:val="0"/>
              <w:marBottom w:val="0"/>
              <w:divBdr>
                <w:top w:val="none" w:sz="0" w:space="0" w:color="auto"/>
                <w:left w:val="none" w:sz="0" w:space="0" w:color="auto"/>
                <w:bottom w:val="none" w:sz="0" w:space="0" w:color="auto"/>
                <w:right w:val="none" w:sz="0" w:space="0" w:color="auto"/>
              </w:divBdr>
            </w:div>
            <w:div w:id="372075068">
              <w:marLeft w:val="0"/>
              <w:marRight w:val="0"/>
              <w:marTop w:val="0"/>
              <w:marBottom w:val="0"/>
              <w:divBdr>
                <w:top w:val="none" w:sz="0" w:space="0" w:color="auto"/>
                <w:left w:val="none" w:sz="0" w:space="0" w:color="auto"/>
                <w:bottom w:val="none" w:sz="0" w:space="0" w:color="auto"/>
                <w:right w:val="none" w:sz="0" w:space="0" w:color="auto"/>
              </w:divBdr>
            </w:div>
            <w:div w:id="739520941">
              <w:marLeft w:val="0"/>
              <w:marRight w:val="0"/>
              <w:marTop w:val="0"/>
              <w:marBottom w:val="0"/>
              <w:divBdr>
                <w:top w:val="none" w:sz="0" w:space="0" w:color="auto"/>
                <w:left w:val="none" w:sz="0" w:space="0" w:color="auto"/>
                <w:bottom w:val="none" w:sz="0" w:space="0" w:color="auto"/>
                <w:right w:val="none" w:sz="0" w:space="0" w:color="auto"/>
              </w:divBdr>
            </w:div>
          </w:divsChild>
        </w:div>
        <w:div w:id="209651816">
          <w:marLeft w:val="0"/>
          <w:marRight w:val="0"/>
          <w:marTop w:val="0"/>
          <w:marBottom w:val="0"/>
          <w:divBdr>
            <w:top w:val="none" w:sz="0" w:space="0" w:color="auto"/>
            <w:left w:val="none" w:sz="0" w:space="0" w:color="auto"/>
            <w:bottom w:val="none" w:sz="0" w:space="0" w:color="auto"/>
            <w:right w:val="none" w:sz="0" w:space="0" w:color="auto"/>
          </w:divBdr>
          <w:divsChild>
            <w:div w:id="443891597">
              <w:marLeft w:val="0"/>
              <w:marRight w:val="0"/>
              <w:marTop w:val="0"/>
              <w:marBottom w:val="0"/>
              <w:divBdr>
                <w:top w:val="none" w:sz="0" w:space="0" w:color="auto"/>
                <w:left w:val="none" w:sz="0" w:space="0" w:color="auto"/>
                <w:bottom w:val="none" w:sz="0" w:space="0" w:color="auto"/>
                <w:right w:val="none" w:sz="0" w:space="0" w:color="auto"/>
              </w:divBdr>
            </w:div>
            <w:div w:id="230242182">
              <w:marLeft w:val="0"/>
              <w:marRight w:val="0"/>
              <w:marTop w:val="0"/>
              <w:marBottom w:val="0"/>
              <w:divBdr>
                <w:top w:val="none" w:sz="0" w:space="0" w:color="auto"/>
                <w:left w:val="none" w:sz="0" w:space="0" w:color="auto"/>
                <w:bottom w:val="none" w:sz="0" w:space="0" w:color="auto"/>
                <w:right w:val="none" w:sz="0" w:space="0" w:color="auto"/>
              </w:divBdr>
            </w:div>
            <w:div w:id="464813099">
              <w:marLeft w:val="0"/>
              <w:marRight w:val="0"/>
              <w:marTop w:val="0"/>
              <w:marBottom w:val="0"/>
              <w:divBdr>
                <w:top w:val="none" w:sz="0" w:space="0" w:color="auto"/>
                <w:left w:val="none" w:sz="0" w:space="0" w:color="auto"/>
                <w:bottom w:val="none" w:sz="0" w:space="0" w:color="auto"/>
                <w:right w:val="none" w:sz="0" w:space="0" w:color="auto"/>
              </w:divBdr>
            </w:div>
            <w:div w:id="513232597">
              <w:marLeft w:val="0"/>
              <w:marRight w:val="0"/>
              <w:marTop w:val="0"/>
              <w:marBottom w:val="0"/>
              <w:divBdr>
                <w:top w:val="none" w:sz="0" w:space="0" w:color="auto"/>
                <w:left w:val="none" w:sz="0" w:space="0" w:color="auto"/>
                <w:bottom w:val="none" w:sz="0" w:space="0" w:color="auto"/>
                <w:right w:val="none" w:sz="0" w:space="0" w:color="auto"/>
              </w:divBdr>
            </w:div>
            <w:div w:id="1685134008">
              <w:marLeft w:val="0"/>
              <w:marRight w:val="0"/>
              <w:marTop w:val="0"/>
              <w:marBottom w:val="0"/>
              <w:divBdr>
                <w:top w:val="none" w:sz="0" w:space="0" w:color="auto"/>
                <w:left w:val="none" w:sz="0" w:space="0" w:color="auto"/>
                <w:bottom w:val="none" w:sz="0" w:space="0" w:color="auto"/>
                <w:right w:val="none" w:sz="0" w:space="0" w:color="auto"/>
              </w:divBdr>
            </w:div>
          </w:divsChild>
        </w:div>
        <w:div w:id="330260944">
          <w:marLeft w:val="0"/>
          <w:marRight w:val="0"/>
          <w:marTop w:val="0"/>
          <w:marBottom w:val="0"/>
          <w:divBdr>
            <w:top w:val="none" w:sz="0" w:space="0" w:color="auto"/>
            <w:left w:val="none" w:sz="0" w:space="0" w:color="auto"/>
            <w:bottom w:val="none" w:sz="0" w:space="0" w:color="auto"/>
            <w:right w:val="none" w:sz="0" w:space="0" w:color="auto"/>
          </w:divBdr>
        </w:div>
        <w:div w:id="2131823837">
          <w:marLeft w:val="0"/>
          <w:marRight w:val="0"/>
          <w:marTop w:val="0"/>
          <w:marBottom w:val="0"/>
          <w:divBdr>
            <w:top w:val="none" w:sz="0" w:space="0" w:color="auto"/>
            <w:left w:val="none" w:sz="0" w:space="0" w:color="auto"/>
            <w:bottom w:val="none" w:sz="0" w:space="0" w:color="auto"/>
            <w:right w:val="none" w:sz="0" w:space="0" w:color="auto"/>
          </w:divBdr>
        </w:div>
        <w:div w:id="67312290">
          <w:marLeft w:val="0"/>
          <w:marRight w:val="0"/>
          <w:marTop w:val="0"/>
          <w:marBottom w:val="0"/>
          <w:divBdr>
            <w:top w:val="none" w:sz="0" w:space="0" w:color="auto"/>
            <w:left w:val="none" w:sz="0" w:space="0" w:color="auto"/>
            <w:bottom w:val="none" w:sz="0" w:space="0" w:color="auto"/>
            <w:right w:val="none" w:sz="0" w:space="0" w:color="auto"/>
          </w:divBdr>
        </w:div>
        <w:div w:id="1279024830">
          <w:marLeft w:val="0"/>
          <w:marRight w:val="0"/>
          <w:marTop w:val="0"/>
          <w:marBottom w:val="0"/>
          <w:divBdr>
            <w:top w:val="none" w:sz="0" w:space="0" w:color="auto"/>
            <w:left w:val="none" w:sz="0" w:space="0" w:color="auto"/>
            <w:bottom w:val="none" w:sz="0" w:space="0" w:color="auto"/>
            <w:right w:val="none" w:sz="0" w:space="0" w:color="auto"/>
          </w:divBdr>
        </w:div>
        <w:div w:id="1043020078">
          <w:marLeft w:val="0"/>
          <w:marRight w:val="0"/>
          <w:marTop w:val="0"/>
          <w:marBottom w:val="0"/>
          <w:divBdr>
            <w:top w:val="none" w:sz="0" w:space="0" w:color="auto"/>
            <w:left w:val="none" w:sz="0" w:space="0" w:color="auto"/>
            <w:bottom w:val="none" w:sz="0" w:space="0" w:color="auto"/>
            <w:right w:val="none" w:sz="0" w:space="0" w:color="auto"/>
          </w:divBdr>
        </w:div>
        <w:div w:id="909122767">
          <w:marLeft w:val="0"/>
          <w:marRight w:val="0"/>
          <w:marTop w:val="240"/>
          <w:marBottom w:val="240"/>
          <w:divBdr>
            <w:top w:val="none" w:sz="0" w:space="0" w:color="auto"/>
            <w:left w:val="none" w:sz="0" w:space="0" w:color="auto"/>
            <w:bottom w:val="none" w:sz="0" w:space="0" w:color="auto"/>
            <w:right w:val="none" w:sz="0" w:space="0" w:color="auto"/>
          </w:divBdr>
        </w:div>
        <w:div w:id="1350377722">
          <w:marLeft w:val="0"/>
          <w:marRight w:val="0"/>
          <w:marTop w:val="240"/>
          <w:marBottom w:val="240"/>
          <w:divBdr>
            <w:top w:val="none" w:sz="0" w:space="0" w:color="auto"/>
            <w:left w:val="none" w:sz="0" w:space="0" w:color="auto"/>
            <w:bottom w:val="none" w:sz="0" w:space="0" w:color="auto"/>
            <w:right w:val="none" w:sz="0" w:space="0" w:color="auto"/>
          </w:divBdr>
        </w:div>
        <w:div w:id="692073155">
          <w:marLeft w:val="0"/>
          <w:marRight w:val="0"/>
          <w:marTop w:val="240"/>
          <w:marBottom w:val="240"/>
          <w:divBdr>
            <w:top w:val="none" w:sz="0" w:space="0" w:color="auto"/>
            <w:left w:val="none" w:sz="0" w:space="0" w:color="auto"/>
            <w:bottom w:val="none" w:sz="0" w:space="0" w:color="auto"/>
            <w:right w:val="none" w:sz="0" w:space="0" w:color="auto"/>
          </w:divBdr>
        </w:div>
        <w:div w:id="1121265976">
          <w:marLeft w:val="0"/>
          <w:marRight w:val="0"/>
          <w:marTop w:val="0"/>
          <w:marBottom w:val="0"/>
          <w:divBdr>
            <w:top w:val="none" w:sz="0" w:space="0" w:color="auto"/>
            <w:left w:val="none" w:sz="0" w:space="0" w:color="auto"/>
            <w:bottom w:val="none" w:sz="0" w:space="0" w:color="auto"/>
            <w:right w:val="none" w:sz="0" w:space="0" w:color="auto"/>
          </w:divBdr>
          <w:divsChild>
            <w:div w:id="2047027611">
              <w:marLeft w:val="0"/>
              <w:marRight w:val="0"/>
              <w:marTop w:val="240"/>
              <w:marBottom w:val="240"/>
              <w:divBdr>
                <w:top w:val="none" w:sz="0" w:space="0" w:color="auto"/>
                <w:left w:val="none" w:sz="0" w:space="0" w:color="auto"/>
                <w:bottom w:val="none" w:sz="0" w:space="0" w:color="auto"/>
                <w:right w:val="none" w:sz="0" w:space="0" w:color="auto"/>
              </w:divBdr>
            </w:div>
          </w:divsChild>
        </w:div>
        <w:div w:id="426971026">
          <w:marLeft w:val="0"/>
          <w:marRight w:val="0"/>
          <w:marTop w:val="0"/>
          <w:marBottom w:val="0"/>
          <w:divBdr>
            <w:top w:val="none" w:sz="0" w:space="0" w:color="auto"/>
            <w:left w:val="none" w:sz="0" w:space="0" w:color="auto"/>
            <w:bottom w:val="none" w:sz="0" w:space="0" w:color="auto"/>
            <w:right w:val="none" w:sz="0" w:space="0" w:color="auto"/>
          </w:divBdr>
          <w:divsChild>
            <w:div w:id="1422919636">
              <w:marLeft w:val="0"/>
              <w:marRight w:val="0"/>
              <w:marTop w:val="240"/>
              <w:marBottom w:val="240"/>
              <w:divBdr>
                <w:top w:val="none" w:sz="0" w:space="0" w:color="auto"/>
                <w:left w:val="none" w:sz="0" w:space="0" w:color="auto"/>
                <w:bottom w:val="none" w:sz="0" w:space="0" w:color="auto"/>
                <w:right w:val="none" w:sz="0" w:space="0" w:color="auto"/>
              </w:divBdr>
            </w:div>
            <w:div w:id="1219705589">
              <w:marLeft w:val="0"/>
              <w:marRight w:val="0"/>
              <w:marTop w:val="0"/>
              <w:marBottom w:val="0"/>
              <w:divBdr>
                <w:top w:val="none" w:sz="0" w:space="0" w:color="auto"/>
                <w:left w:val="none" w:sz="0" w:space="0" w:color="auto"/>
                <w:bottom w:val="none" w:sz="0" w:space="0" w:color="auto"/>
                <w:right w:val="none" w:sz="0" w:space="0" w:color="auto"/>
              </w:divBdr>
            </w:div>
            <w:div w:id="1846169759">
              <w:marLeft w:val="0"/>
              <w:marRight w:val="0"/>
              <w:marTop w:val="0"/>
              <w:marBottom w:val="0"/>
              <w:divBdr>
                <w:top w:val="none" w:sz="0" w:space="0" w:color="auto"/>
                <w:left w:val="none" w:sz="0" w:space="0" w:color="auto"/>
                <w:bottom w:val="none" w:sz="0" w:space="0" w:color="auto"/>
                <w:right w:val="none" w:sz="0" w:space="0" w:color="auto"/>
              </w:divBdr>
            </w:div>
            <w:div w:id="2026009181">
              <w:marLeft w:val="0"/>
              <w:marRight w:val="0"/>
              <w:marTop w:val="0"/>
              <w:marBottom w:val="0"/>
              <w:divBdr>
                <w:top w:val="none" w:sz="0" w:space="0" w:color="auto"/>
                <w:left w:val="none" w:sz="0" w:space="0" w:color="auto"/>
                <w:bottom w:val="none" w:sz="0" w:space="0" w:color="auto"/>
                <w:right w:val="none" w:sz="0" w:space="0" w:color="auto"/>
              </w:divBdr>
            </w:div>
            <w:div w:id="62677491">
              <w:marLeft w:val="0"/>
              <w:marRight w:val="0"/>
              <w:marTop w:val="0"/>
              <w:marBottom w:val="0"/>
              <w:divBdr>
                <w:top w:val="none" w:sz="0" w:space="0" w:color="auto"/>
                <w:left w:val="none" w:sz="0" w:space="0" w:color="auto"/>
                <w:bottom w:val="none" w:sz="0" w:space="0" w:color="auto"/>
                <w:right w:val="none" w:sz="0" w:space="0" w:color="auto"/>
              </w:divBdr>
            </w:div>
            <w:div w:id="1896892628">
              <w:marLeft w:val="0"/>
              <w:marRight w:val="0"/>
              <w:marTop w:val="0"/>
              <w:marBottom w:val="0"/>
              <w:divBdr>
                <w:top w:val="none" w:sz="0" w:space="0" w:color="auto"/>
                <w:left w:val="none" w:sz="0" w:space="0" w:color="auto"/>
                <w:bottom w:val="none" w:sz="0" w:space="0" w:color="auto"/>
                <w:right w:val="none" w:sz="0" w:space="0" w:color="auto"/>
              </w:divBdr>
              <w:divsChild>
                <w:div w:id="143774777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600072556">
          <w:marLeft w:val="0"/>
          <w:marRight w:val="0"/>
          <w:marTop w:val="0"/>
          <w:marBottom w:val="0"/>
          <w:divBdr>
            <w:top w:val="none" w:sz="0" w:space="0" w:color="auto"/>
            <w:left w:val="none" w:sz="0" w:space="0" w:color="auto"/>
            <w:bottom w:val="none" w:sz="0" w:space="0" w:color="auto"/>
            <w:right w:val="none" w:sz="0" w:space="0" w:color="auto"/>
          </w:divBdr>
          <w:divsChild>
            <w:div w:id="1751538031">
              <w:marLeft w:val="0"/>
              <w:marRight w:val="0"/>
              <w:marTop w:val="240"/>
              <w:marBottom w:val="240"/>
              <w:divBdr>
                <w:top w:val="none" w:sz="0" w:space="0" w:color="auto"/>
                <w:left w:val="none" w:sz="0" w:space="0" w:color="auto"/>
                <w:bottom w:val="none" w:sz="0" w:space="0" w:color="auto"/>
                <w:right w:val="none" w:sz="0" w:space="0" w:color="auto"/>
              </w:divBdr>
            </w:div>
          </w:divsChild>
        </w:div>
        <w:div w:id="1809544258">
          <w:marLeft w:val="0"/>
          <w:marRight w:val="0"/>
          <w:marTop w:val="0"/>
          <w:marBottom w:val="0"/>
          <w:divBdr>
            <w:top w:val="none" w:sz="0" w:space="0" w:color="auto"/>
            <w:left w:val="none" w:sz="0" w:space="0" w:color="auto"/>
            <w:bottom w:val="none" w:sz="0" w:space="0" w:color="auto"/>
            <w:right w:val="none" w:sz="0" w:space="0" w:color="auto"/>
          </w:divBdr>
          <w:divsChild>
            <w:div w:id="324669410">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966937754">
      <w:bodyDiv w:val="1"/>
      <w:marLeft w:val="0"/>
      <w:marRight w:val="0"/>
      <w:marTop w:val="0"/>
      <w:marBottom w:val="0"/>
      <w:divBdr>
        <w:top w:val="none" w:sz="0" w:space="0" w:color="auto"/>
        <w:left w:val="none" w:sz="0" w:space="0" w:color="auto"/>
        <w:bottom w:val="none" w:sz="0" w:space="0" w:color="auto"/>
        <w:right w:val="none" w:sz="0" w:space="0" w:color="auto"/>
      </w:divBdr>
      <w:divsChild>
        <w:div w:id="7873985">
          <w:marLeft w:val="0"/>
          <w:marRight w:val="0"/>
          <w:marTop w:val="0"/>
          <w:marBottom w:val="0"/>
          <w:divBdr>
            <w:top w:val="none" w:sz="0" w:space="0" w:color="auto"/>
            <w:left w:val="none" w:sz="0" w:space="0" w:color="auto"/>
            <w:bottom w:val="none" w:sz="0" w:space="0" w:color="auto"/>
            <w:right w:val="none" w:sz="0" w:space="0" w:color="auto"/>
          </w:divBdr>
        </w:div>
        <w:div w:id="1768693576">
          <w:marLeft w:val="0"/>
          <w:marRight w:val="0"/>
          <w:marTop w:val="0"/>
          <w:marBottom w:val="0"/>
          <w:divBdr>
            <w:top w:val="none" w:sz="0" w:space="0" w:color="auto"/>
            <w:left w:val="none" w:sz="0" w:space="0" w:color="auto"/>
            <w:bottom w:val="none" w:sz="0" w:space="0" w:color="auto"/>
            <w:right w:val="none" w:sz="0" w:space="0" w:color="auto"/>
          </w:divBdr>
        </w:div>
        <w:div w:id="452334668">
          <w:marLeft w:val="0"/>
          <w:marRight w:val="0"/>
          <w:marTop w:val="0"/>
          <w:marBottom w:val="0"/>
          <w:divBdr>
            <w:top w:val="none" w:sz="0" w:space="0" w:color="auto"/>
            <w:left w:val="none" w:sz="0" w:space="0" w:color="auto"/>
            <w:bottom w:val="none" w:sz="0" w:space="0" w:color="auto"/>
            <w:right w:val="none" w:sz="0" w:space="0" w:color="auto"/>
          </w:divBdr>
        </w:div>
        <w:div w:id="361131252">
          <w:marLeft w:val="0"/>
          <w:marRight w:val="0"/>
          <w:marTop w:val="0"/>
          <w:marBottom w:val="0"/>
          <w:divBdr>
            <w:top w:val="none" w:sz="0" w:space="0" w:color="auto"/>
            <w:left w:val="none" w:sz="0" w:space="0" w:color="auto"/>
            <w:bottom w:val="none" w:sz="0" w:space="0" w:color="auto"/>
            <w:right w:val="none" w:sz="0" w:space="0" w:color="auto"/>
          </w:divBdr>
          <w:divsChild>
            <w:div w:id="606036325">
              <w:marLeft w:val="0"/>
              <w:marRight w:val="0"/>
              <w:marTop w:val="0"/>
              <w:marBottom w:val="0"/>
              <w:divBdr>
                <w:top w:val="none" w:sz="0" w:space="0" w:color="auto"/>
                <w:left w:val="none" w:sz="0" w:space="0" w:color="auto"/>
                <w:bottom w:val="none" w:sz="0" w:space="0" w:color="auto"/>
                <w:right w:val="none" w:sz="0" w:space="0" w:color="auto"/>
              </w:divBdr>
            </w:div>
            <w:div w:id="60252308">
              <w:marLeft w:val="0"/>
              <w:marRight w:val="0"/>
              <w:marTop w:val="0"/>
              <w:marBottom w:val="0"/>
              <w:divBdr>
                <w:top w:val="none" w:sz="0" w:space="0" w:color="auto"/>
                <w:left w:val="none" w:sz="0" w:space="0" w:color="auto"/>
                <w:bottom w:val="none" w:sz="0" w:space="0" w:color="auto"/>
                <w:right w:val="none" w:sz="0" w:space="0" w:color="auto"/>
              </w:divBdr>
            </w:div>
            <w:div w:id="1163155826">
              <w:marLeft w:val="0"/>
              <w:marRight w:val="0"/>
              <w:marTop w:val="0"/>
              <w:marBottom w:val="0"/>
              <w:divBdr>
                <w:top w:val="none" w:sz="0" w:space="0" w:color="auto"/>
                <w:left w:val="none" w:sz="0" w:space="0" w:color="auto"/>
                <w:bottom w:val="none" w:sz="0" w:space="0" w:color="auto"/>
                <w:right w:val="none" w:sz="0" w:space="0" w:color="auto"/>
              </w:divBdr>
            </w:div>
          </w:divsChild>
        </w:div>
        <w:div w:id="1997877152">
          <w:marLeft w:val="0"/>
          <w:marRight w:val="0"/>
          <w:marTop w:val="0"/>
          <w:marBottom w:val="0"/>
          <w:divBdr>
            <w:top w:val="none" w:sz="0" w:space="0" w:color="auto"/>
            <w:left w:val="none" w:sz="0" w:space="0" w:color="auto"/>
            <w:bottom w:val="none" w:sz="0" w:space="0" w:color="auto"/>
            <w:right w:val="none" w:sz="0" w:space="0" w:color="auto"/>
          </w:divBdr>
        </w:div>
        <w:div w:id="821577142">
          <w:marLeft w:val="0"/>
          <w:marRight w:val="0"/>
          <w:marTop w:val="0"/>
          <w:marBottom w:val="0"/>
          <w:divBdr>
            <w:top w:val="none" w:sz="0" w:space="0" w:color="auto"/>
            <w:left w:val="none" w:sz="0" w:space="0" w:color="auto"/>
            <w:bottom w:val="none" w:sz="0" w:space="0" w:color="auto"/>
            <w:right w:val="none" w:sz="0" w:space="0" w:color="auto"/>
          </w:divBdr>
        </w:div>
        <w:div w:id="1691486609">
          <w:marLeft w:val="0"/>
          <w:marRight w:val="0"/>
          <w:marTop w:val="240"/>
          <w:marBottom w:val="240"/>
          <w:divBdr>
            <w:top w:val="none" w:sz="0" w:space="0" w:color="auto"/>
            <w:left w:val="none" w:sz="0" w:space="0" w:color="auto"/>
            <w:bottom w:val="none" w:sz="0" w:space="0" w:color="auto"/>
            <w:right w:val="none" w:sz="0" w:space="0" w:color="auto"/>
          </w:divBdr>
        </w:div>
        <w:div w:id="158157947">
          <w:marLeft w:val="0"/>
          <w:marRight w:val="0"/>
          <w:marTop w:val="240"/>
          <w:marBottom w:val="240"/>
          <w:divBdr>
            <w:top w:val="none" w:sz="0" w:space="0" w:color="auto"/>
            <w:left w:val="none" w:sz="0" w:space="0" w:color="auto"/>
            <w:bottom w:val="none" w:sz="0" w:space="0" w:color="auto"/>
            <w:right w:val="none" w:sz="0" w:space="0" w:color="auto"/>
          </w:divBdr>
        </w:div>
      </w:divsChild>
    </w:div>
    <w:div w:id="1108936245">
      <w:bodyDiv w:val="1"/>
      <w:marLeft w:val="0"/>
      <w:marRight w:val="0"/>
      <w:marTop w:val="0"/>
      <w:marBottom w:val="0"/>
      <w:divBdr>
        <w:top w:val="none" w:sz="0" w:space="0" w:color="auto"/>
        <w:left w:val="none" w:sz="0" w:space="0" w:color="auto"/>
        <w:bottom w:val="none" w:sz="0" w:space="0" w:color="auto"/>
        <w:right w:val="none" w:sz="0" w:space="0" w:color="auto"/>
      </w:divBdr>
    </w:div>
    <w:div w:id="1113092995">
      <w:bodyDiv w:val="1"/>
      <w:marLeft w:val="0"/>
      <w:marRight w:val="0"/>
      <w:marTop w:val="0"/>
      <w:marBottom w:val="0"/>
      <w:divBdr>
        <w:top w:val="none" w:sz="0" w:space="0" w:color="auto"/>
        <w:left w:val="none" w:sz="0" w:space="0" w:color="auto"/>
        <w:bottom w:val="none" w:sz="0" w:space="0" w:color="auto"/>
        <w:right w:val="none" w:sz="0" w:space="0" w:color="auto"/>
      </w:divBdr>
      <w:divsChild>
        <w:div w:id="927537139">
          <w:marLeft w:val="0"/>
          <w:marRight w:val="0"/>
          <w:marTop w:val="240"/>
          <w:marBottom w:val="240"/>
          <w:divBdr>
            <w:top w:val="none" w:sz="0" w:space="0" w:color="auto"/>
            <w:left w:val="none" w:sz="0" w:space="0" w:color="auto"/>
            <w:bottom w:val="none" w:sz="0" w:space="0" w:color="auto"/>
            <w:right w:val="none" w:sz="0" w:space="0" w:color="auto"/>
          </w:divBdr>
        </w:div>
        <w:div w:id="1406688704">
          <w:marLeft w:val="0"/>
          <w:marRight w:val="0"/>
          <w:marTop w:val="0"/>
          <w:marBottom w:val="0"/>
          <w:divBdr>
            <w:top w:val="none" w:sz="0" w:space="0" w:color="auto"/>
            <w:left w:val="none" w:sz="0" w:space="0" w:color="auto"/>
            <w:bottom w:val="none" w:sz="0" w:space="0" w:color="auto"/>
            <w:right w:val="none" w:sz="0" w:space="0" w:color="auto"/>
          </w:divBdr>
        </w:div>
        <w:div w:id="1112550239">
          <w:marLeft w:val="0"/>
          <w:marRight w:val="0"/>
          <w:marTop w:val="0"/>
          <w:marBottom w:val="0"/>
          <w:divBdr>
            <w:top w:val="none" w:sz="0" w:space="0" w:color="auto"/>
            <w:left w:val="none" w:sz="0" w:space="0" w:color="auto"/>
            <w:bottom w:val="none" w:sz="0" w:space="0" w:color="auto"/>
            <w:right w:val="none" w:sz="0" w:space="0" w:color="auto"/>
          </w:divBdr>
        </w:div>
        <w:div w:id="2057267179">
          <w:marLeft w:val="0"/>
          <w:marRight w:val="0"/>
          <w:marTop w:val="0"/>
          <w:marBottom w:val="0"/>
          <w:divBdr>
            <w:top w:val="none" w:sz="0" w:space="0" w:color="auto"/>
            <w:left w:val="none" w:sz="0" w:space="0" w:color="auto"/>
            <w:bottom w:val="none" w:sz="0" w:space="0" w:color="auto"/>
            <w:right w:val="none" w:sz="0" w:space="0" w:color="auto"/>
          </w:divBdr>
        </w:div>
        <w:div w:id="1380744405">
          <w:marLeft w:val="0"/>
          <w:marRight w:val="0"/>
          <w:marTop w:val="0"/>
          <w:marBottom w:val="0"/>
          <w:divBdr>
            <w:top w:val="none" w:sz="0" w:space="0" w:color="auto"/>
            <w:left w:val="none" w:sz="0" w:space="0" w:color="auto"/>
            <w:bottom w:val="none" w:sz="0" w:space="0" w:color="auto"/>
            <w:right w:val="none" w:sz="0" w:space="0" w:color="auto"/>
          </w:divBdr>
        </w:div>
        <w:div w:id="339234181">
          <w:marLeft w:val="0"/>
          <w:marRight w:val="0"/>
          <w:marTop w:val="0"/>
          <w:marBottom w:val="0"/>
          <w:divBdr>
            <w:top w:val="none" w:sz="0" w:space="0" w:color="auto"/>
            <w:left w:val="none" w:sz="0" w:space="0" w:color="auto"/>
            <w:bottom w:val="none" w:sz="0" w:space="0" w:color="auto"/>
            <w:right w:val="none" w:sz="0" w:space="0" w:color="auto"/>
          </w:divBdr>
        </w:div>
        <w:div w:id="857037865">
          <w:marLeft w:val="0"/>
          <w:marRight w:val="0"/>
          <w:marTop w:val="0"/>
          <w:marBottom w:val="0"/>
          <w:divBdr>
            <w:top w:val="none" w:sz="0" w:space="0" w:color="auto"/>
            <w:left w:val="none" w:sz="0" w:space="0" w:color="auto"/>
            <w:bottom w:val="none" w:sz="0" w:space="0" w:color="auto"/>
            <w:right w:val="none" w:sz="0" w:space="0" w:color="auto"/>
          </w:divBdr>
          <w:divsChild>
            <w:div w:id="2123918208">
              <w:marLeft w:val="0"/>
              <w:marRight w:val="0"/>
              <w:marTop w:val="240"/>
              <w:marBottom w:val="240"/>
              <w:divBdr>
                <w:top w:val="none" w:sz="0" w:space="0" w:color="auto"/>
                <w:left w:val="none" w:sz="0" w:space="0" w:color="auto"/>
                <w:bottom w:val="none" w:sz="0" w:space="0" w:color="auto"/>
                <w:right w:val="none" w:sz="0" w:space="0" w:color="auto"/>
              </w:divBdr>
            </w:div>
          </w:divsChild>
        </w:div>
        <w:div w:id="1000041289">
          <w:marLeft w:val="0"/>
          <w:marRight w:val="0"/>
          <w:marTop w:val="0"/>
          <w:marBottom w:val="0"/>
          <w:divBdr>
            <w:top w:val="none" w:sz="0" w:space="0" w:color="auto"/>
            <w:left w:val="none" w:sz="0" w:space="0" w:color="auto"/>
            <w:bottom w:val="none" w:sz="0" w:space="0" w:color="auto"/>
            <w:right w:val="none" w:sz="0" w:space="0" w:color="auto"/>
          </w:divBdr>
        </w:div>
        <w:div w:id="767970766">
          <w:marLeft w:val="0"/>
          <w:marRight w:val="0"/>
          <w:marTop w:val="0"/>
          <w:marBottom w:val="0"/>
          <w:divBdr>
            <w:top w:val="none" w:sz="0" w:space="0" w:color="auto"/>
            <w:left w:val="none" w:sz="0" w:space="0" w:color="auto"/>
            <w:bottom w:val="none" w:sz="0" w:space="0" w:color="auto"/>
            <w:right w:val="none" w:sz="0" w:space="0" w:color="auto"/>
          </w:divBdr>
          <w:divsChild>
            <w:div w:id="2091195078">
              <w:marLeft w:val="0"/>
              <w:marRight w:val="0"/>
              <w:marTop w:val="240"/>
              <w:marBottom w:val="240"/>
              <w:divBdr>
                <w:top w:val="none" w:sz="0" w:space="0" w:color="auto"/>
                <w:left w:val="none" w:sz="0" w:space="0" w:color="auto"/>
                <w:bottom w:val="none" w:sz="0" w:space="0" w:color="auto"/>
                <w:right w:val="none" w:sz="0" w:space="0" w:color="auto"/>
              </w:divBdr>
            </w:div>
          </w:divsChild>
        </w:div>
        <w:div w:id="1883515383">
          <w:marLeft w:val="0"/>
          <w:marRight w:val="0"/>
          <w:marTop w:val="0"/>
          <w:marBottom w:val="0"/>
          <w:divBdr>
            <w:top w:val="none" w:sz="0" w:space="0" w:color="auto"/>
            <w:left w:val="none" w:sz="0" w:space="0" w:color="auto"/>
            <w:bottom w:val="none" w:sz="0" w:space="0" w:color="auto"/>
            <w:right w:val="none" w:sz="0" w:space="0" w:color="auto"/>
          </w:divBdr>
        </w:div>
        <w:div w:id="16271511">
          <w:marLeft w:val="0"/>
          <w:marRight w:val="0"/>
          <w:marTop w:val="240"/>
          <w:marBottom w:val="240"/>
          <w:divBdr>
            <w:top w:val="none" w:sz="0" w:space="0" w:color="auto"/>
            <w:left w:val="none" w:sz="0" w:space="0" w:color="auto"/>
            <w:bottom w:val="none" w:sz="0" w:space="0" w:color="auto"/>
            <w:right w:val="none" w:sz="0" w:space="0" w:color="auto"/>
          </w:divBdr>
        </w:div>
        <w:div w:id="1788355070">
          <w:marLeft w:val="0"/>
          <w:marRight w:val="0"/>
          <w:marTop w:val="240"/>
          <w:marBottom w:val="240"/>
          <w:divBdr>
            <w:top w:val="none" w:sz="0" w:space="0" w:color="auto"/>
            <w:left w:val="none" w:sz="0" w:space="0" w:color="auto"/>
            <w:bottom w:val="none" w:sz="0" w:space="0" w:color="auto"/>
            <w:right w:val="none" w:sz="0" w:space="0" w:color="auto"/>
          </w:divBdr>
        </w:div>
        <w:div w:id="500661762">
          <w:marLeft w:val="0"/>
          <w:marRight w:val="0"/>
          <w:marTop w:val="240"/>
          <w:marBottom w:val="240"/>
          <w:divBdr>
            <w:top w:val="none" w:sz="0" w:space="0" w:color="auto"/>
            <w:left w:val="none" w:sz="0" w:space="0" w:color="auto"/>
            <w:bottom w:val="none" w:sz="0" w:space="0" w:color="auto"/>
            <w:right w:val="none" w:sz="0" w:space="0" w:color="auto"/>
          </w:divBdr>
        </w:div>
      </w:divsChild>
    </w:div>
    <w:div w:id="1145512061">
      <w:bodyDiv w:val="1"/>
      <w:marLeft w:val="0"/>
      <w:marRight w:val="0"/>
      <w:marTop w:val="0"/>
      <w:marBottom w:val="0"/>
      <w:divBdr>
        <w:top w:val="none" w:sz="0" w:space="0" w:color="auto"/>
        <w:left w:val="none" w:sz="0" w:space="0" w:color="auto"/>
        <w:bottom w:val="none" w:sz="0" w:space="0" w:color="auto"/>
        <w:right w:val="none" w:sz="0" w:space="0" w:color="auto"/>
      </w:divBdr>
    </w:div>
    <w:div w:id="1195117843">
      <w:bodyDiv w:val="1"/>
      <w:marLeft w:val="0"/>
      <w:marRight w:val="0"/>
      <w:marTop w:val="0"/>
      <w:marBottom w:val="0"/>
      <w:divBdr>
        <w:top w:val="none" w:sz="0" w:space="0" w:color="auto"/>
        <w:left w:val="none" w:sz="0" w:space="0" w:color="auto"/>
        <w:bottom w:val="none" w:sz="0" w:space="0" w:color="auto"/>
        <w:right w:val="none" w:sz="0" w:space="0" w:color="auto"/>
      </w:divBdr>
    </w:div>
    <w:div w:id="1225338609">
      <w:bodyDiv w:val="1"/>
      <w:marLeft w:val="0"/>
      <w:marRight w:val="0"/>
      <w:marTop w:val="0"/>
      <w:marBottom w:val="0"/>
      <w:divBdr>
        <w:top w:val="none" w:sz="0" w:space="0" w:color="auto"/>
        <w:left w:val="none" w:sz="0" w:space="0" w:color="auto"/>
        <w:bottom w:val="none" w:sz="0" w:space="0" w:color="auto"/>
        <w:right w:val="none" w:sz="0" w:space="0" w:color="auto"/>
      </w:divBdr>
      <w:divsChild>
        <w:div w:id="1234973227">
          <w:marLeft w:val="0"/>
          <w:marRight w:val="0"/>
          <w:marTop w:val="240"/>
          <w:marBottom w:val="240"/>
          <w:divBdr>
            <w:top w:val="none" w:sz="0" w:space="0" w:color="auto"/>
            <w:left w:val="none" w:sz="0" w:space="0" w:color="auto"/>
            <w:bottom w:val="none" w:sz="0" w:space="0" w:color="auto"/>
            <w:right w:val="none" w:sz="0" w:space="0" w:color="auto"/>
          </w:divBdr>
        </w:div>
        <w:div w:id="333412930">
          <w:marLeft w:val="0"/>
          <w:marRight w:val="0"/>
          <w:marTop w:val="0"/>
          <w:marBottom w:val="0"/>
          <w:divBdr>
            <w:top w:val="none" w:sz="0" w:space="0" w:color="auto"/>
            <w:left w:val="none" w:sz="0" w:space="0" w:color="auto"/>
            <w:bottom w:val="none" w:sz="0" w:space="0" w:color="auto"/>
            <w:right w:val="none" w:sz="0" w:space="0" w:color="auto"/>
          </w:divBdr>
          <w:divsChild>
            <w:div w:id="540360325">
              <w:marLeft w:val="0"/>
              <w:marRight w:val="0"/>
              <w:marTop w:val="240"/>
              <w:marBottom w:val="240"/>
              <w:divBdr>
                <w:top w:val="none" w:sz="0" w:space="0" w:color="auto"/>
                <w:left w:val="none" w:sz="0" w:space="0" w:color="auto"/>
                <w:bottom w:val="none" w:sz="0" w:space="0" w:color="auto"/>
                <w:right w:val="none" w:sz="0" w:space="0" w:color="auto"/>
              </w:divBdr>
            </w:div>
          </w:divsChild>
        </w:div>
        <w:div w:id="1055085184">
          <w:marLeft w:val="0"/>
          <w:marRight w:val="0"/>
          <w:marTop w:val="0"/>
          <w:marBottom w:val="0"/>
          <w:divBdr>
            <w:top w:val="none" w:sz="0" w:space="0" w:color="auto"/>
            <w:left w:val="none" w:sz="0" w:space="0" w:color="auto"/>
            <w:bottom w:val="none" w:sz="0" w:space="0" w:color="auto"/>
            <w:right w:val="none" w:sz="0" w:space="0" w:color="auto"/>
          </w:divBdr>
          <w:divsChild>
            <w:div w:id="1888032568">
              <w:marLeft w:val="0"/>
              <w:marRight w:val="0"/>
              <w:marTop w:val="240"/>
              <w:marBottom w:val="240"/>
              <w:divBdr>
                <w:top w:val="none" w:sz="0" w:space="0" w:color="auto"/>
                <w:left w:val="none" w:sz="0" w:space="0" w:color="auto"/>
                <w:bottom w:val="none" w:sz="0" w:space="0" w:color="auto"/>
                <w:right w:val="none" w:sz="0" w:space="0" w:color="auto"/>
              </w:divBdr>
            </w:div>
          </w:divsChild>
        </w:div>
        <w:div w:id="685403712">
          <w:marLeft w:val="0"/>
          <w:marRight w:val="0"/>
          <w:marTop w:val="0"/>
          <w:marBottom w:val="0"/>
          <w:divBdr>
            <w:top w:val="none" w:sz="0" w:space="0" w:color="auto"/>
            <w:left w:val="none" w:sz="0" w:space="0" w:color="auto"/>
            <w:bottom w:val="none" w:sz="0" w:space="0" w:color="auto"/>
            <w:right w:val="none" w:sz="0" w:space="0" w:color="auto"/>
          </w:divBdr>
          <w:divsChild>
            <w:div w:id="358895392">
              <w:marLeft w:val="0"/>
              <w:marRight w:val="0"/>
              <w:marTop w:val="240"/>
              <w:marBottom w:val="240"/>
              <w:divBdr>
                <w:top w:val="none" w:sz="0" w:space="0" w:color="auto"/>
                <w:left w:val="none" w:sz="0" w:space="0" w:color="auto"/>
                <w:bottom w:val="none" w:sz="0" w:space="0" w:color="auto"/>
                <w:right w:val="none" w:sz="0" w:space="0" w:color="auto"/>
              </w:divBdr>
            </w:div>
          </w:divsChild>
        </w:div>
        <w:div w:id="792679055">
          <w:marLeft w:val="0"/>
          <w:marRight w:val="0"/>
          <w:marTop w:val="0"/>
          <w:marBottom w:val="0"/>
          <w:divBdr>
            <w:top w:val="none" w:sz="0" w:space="0" w:color="auto"/>
            <w:left w:val="none" w:sz="0" w:space="0" w:color="auto"/>
            <w:bottom w:val="none" w:sz="0" w:space="0" w:color="auto"/>
            <w:right w:val="none" w:sz="0" w:space="0" w:color="auto"/>
          </w:divBdr>
        </w:div>
        <w:div w:id="1964119624">
          <w:marLeft w:val="0"/>
          <w:marRight w:val="0"/>
          <w:marTop w:val="0"/>
          <w:marBottom w:val="0"/>
          <w:divBdr>
            <w:top w:val="none" w:sz="0" w:space="0" w:color="auto"/>
            <w:left w:val="none" w:sz="0" w:space="0" w:color="auto"/>
            <w:bottom w:val="none" w:sz="0" w:space="0" w:color="auto"/>
            <w:right w:val="none" w:sz="0" w:space="0" w:color="auto"/>
          </w:divBdr>
          <w:divsChild>
            <w:div w:id="1212958201">
              <w:marLeft w:val="0"/>
              <w:marRight w:val="0"/>
              <w:marTop w:val="240"/>
              <w:marBottom w:val="240"/>
              <w:divBdr>
                <w:top w:val="none" w:sz="0" w:space="0" w:color="auto"/>
                <w:left w:val="none" w:sz="0" w:space="0" w:color="auto"/>
                <w:bottom w:val="none" w:sz="0" w:space="0" w:color="auto"/>
                <w:right w:val="none" w:sz="0" w:space="0" w:color="auto"/>
              </w:divBdr>
            </w:div>
          </w:divsChild>
        </w:div>
        <w:div w:id="1540507860">
          <w:marLeft w:val="0"/>
          <w:marRight w:val="0"/>
          <w:marTop w:val="0"/>
          <w:marBottom w:val="0"/>
          <w:divBdr>
            <w:top w:val="none" w:sz="0" w:space="0" w:color="auto"/>
            <w:left w:val="none" w:sz="0" w:space="0" w:color="auto"/>
            <w:bottom w:val="none" w:sz="0" w:space="0" w:color="auto"/>
            <w:right w:val="none" w:sz="0" w:space="0" w:color="auto"/>
          </w:divBdr>
        </w:div>
        <w:div w:id="2076659649">
          <w:marLeft w:val="0"/>
          <w:marRight w:val="0"/>
          <w:marTop w:val="0"/>
          <w:marBottom w:val="0"/>
          <w:divBdr>
            <w:top w:val="none" w:sz="0" w:space="0" w:color="auto"/>
            <w:left w:val="none" w:sz="0" w:space="0" w:color="auto"/>
            <w:bottom w:val="none" w:sz="0" w:space="0" w:color="auto"/>
            <w:right w:val="none" w:sz="0" w:space="0" w:color="auto"/>
          </w:divBdr>
          <w:divsChild>
            <w:div w:id="449593905">
              <w:marLeft w:val="0"/>
              <w:marRight w:val="0"/>
              <w:marTop w:val="240"/>
              <w:marBottom w:val="240"/>
              <w:divBdr>
                <w:top w:val="none" w:sz="0" w:space="0" w:color="auto"/>
                <w:left w:val="none" w:sz="0" w:space="0" w:color="auto"/>
                <w:bottom w:val="none" w:sz="0" w:space="0" w:color="auto"/>
                <w:right w:val="none" w:sz="0" w:space="0" w:color="auto"/>
              </w:divBdr>
            </w:div>
          </w:divsChild>
        </w:div>
        <w:div w:id="1030185539">
          <w:marLeft w:val="0"/>
          <w:marRight w:val="0"/>
          <w:marTop w:val="0"/>
          <w:marBottom w:val="0"/>
          <w:divBdr>
            <w:top w:val="none" w:sz="0" w:space="0" w:color="auto"/>
            <w:left w:val="none" w:sz="0" w:space="0" w:color="auto"/>
            <w:bottom w:val="none" w:sz="0" w:space="0" w:color="auto"/>
            <w:right w:val="none" w:sz="0" w:space="0" w:color="auto"/>
          </w:divBdr>
          <w:divsChild>
            <w:div w:id="1311591596">
              <w:marLeft w:val="0"/>
              <w:marRight w:val="0"/>
              <w:marTop w:val="240"/>
              <w:marBottom w:val="240"/>
              <w:divBdr>
                <w:top w:val="none" w:sz="0" w:space="0" w:color="auto"/>
                <w:left w:val="none" w:sz="0" w:space="0" w:color="auto"/>
                <w:bottom w:val="none" w:sz="0" w:space="0" w:color="auto"/>
                <w:right w:val="none" w:sz="0" w:space="0" w:color="auto"/>
              </w:divBdr>
            </w:div>
            <w:div w:id="1864663031">
              <w:marLeft w:val="0"/>
              <w:marRight w:val="0"/>
              <w:marTop w:val="0"/>
              <w:marBottom w:val="0"/>
              <w:divBdr>
                <w:top w:val="none" w:sz="0" w:space="0" w:color="auto"/>
                <w:left w:val="none" w:sz="0" w:space="0" w:color="auto"/>
                <w:bottom w:val="none" w:sz="0" w:space="0" w:color="auto"/>
                <w:right w:val="none" w:sz="0" w:space="0" w:color="auto"/>
              </w:divBdr>
              <w:divsChild>
                <w:div w:id="2120102975">
                  <w:marLeft w:val="0"/>
                  <w:marRight w:val="0"/>
                  <w:marTop w:val="240"/>
                  <w:marBottom w:val="240"/>
                  <w:divBdr>
                    <w:top w:val="none" w:sz="0" w:space="0" w:color="auto"/>
                    <w:left w:val="none" w:sz="0" w:space="0" w:color="auto"/>
                    <w:bottom w:val="none" w:sz="0" w:space="0" w:color="auto"/>
                    <w:right w:val="none" w:sz="0" w:space="0" w:color="auto"/>
                  </w:divBdr>
                </w:div>
              </w:divsChild>
            </w:div>
            <w:div w:id="277418965">
              <w:marLeft w:val="0"/>
              <w:marRight w:val="0"/>
              <w:marTop w:val="0"/>
              <w:marBottom w:val="0"/>
              <w:divBdr>
                <w:top w:val="none" w:sz="0" w:space="0" w:color="auto"/>
                <w:left w:val="none" w:sz="0" w:space="0" w:color="auto"/>
                <w:bottom w:val="none" w:sz="0" w:space="0" w:color="auto"/>
                <w:right w:val="none" w:sz="0" w:space="0" w:color="auto"/>
              </w:divBdr>
              <w:divsChild>
                <w:div w:id="1231429538">
                  <w:marLeft w:val="0"/>
                  <w:marRight w:val="0"/>
                  <w:marTop w:val="240"/>
                  <w:marBottom w:val="240"/>
                  <w:divBdr>
                    <w:top w:val="none" w:sz="0" w:space="0" w:color="auto"/>
                    <w:left w:val="none" w:sz="0" w:space="0" w:color="auto"/>
                    <w:bottom w:val="none" w:sz="0" w:space="0" w:color="auto"/>
                    <w:right w:val="none" w:sz="0" w:space="0" w:color="auto"/>
                  </w:divBdr>
                </w:div>
              </w:divsChild>
            </w:div>
            <w:div w:id="1573466200">
              <w:marLeft w:val="0"/>
              <w:marRight w:val="0"/>
              <w:marTop w:val="0"/>
              <w:marBottom w:val="0"/>
              <w:divBdr>
                <w:top w:val="none" w:sz="0" w:space="0" w:color="auto"/>
                <w:left w:val="none" w:sz="0" w:space="0" w:color="auto"/>
                <w:bottom w:val="none" w:sz="0" w:space="0" w:color="auto"/>
                <w:right w:val="none" w:sz="0" w:space="0" w:color="auto"/>
              </w:divBdr>
            </w:div>
          </w:divsChild>
        </w:div>
        <w:div w:id="1240751700">
          <w:marLeft w:val="0"/>
          <w:marRight w:val="0"/>
          <w:marTop w:val="0"/>
          <w:marBottom w:val="0"/>
          <w:divBdr>
            <w:top w:val="none" w:sz="0" w:space="0" w:color="auto"/>
            <w:left w:val="none" w:sz="0" w:space="0" w:color="auto"/>
            <w:bottom w:val="none" w:sz="0" w:space="0" w:color="auto"/>
            <w:right w:val="none" w:sz="0" w:space="0" w:color="auto"/>
          </w:divBdr>
        </w:div>
        <w:div w:id="1368221155">
          <w:marLeft w:val="0"/>
          <w:marRight w:val="0"/>
          <w:marTop w:val="0"/>
          <w:marBottom w:val="0"/>
          <w:divBdr>
            <w:top w:val="none" w:sz="0" w:space="0" w:color="auto"/>
            <w:left w:val="none" w:sz="0" w:space="0" w:color="auto"/>
            <w:bottom w:val="none" w:sz="0" w:space="0" w:color="auto"/>
            <w:right w:val="none" w:sz="0" w:space="0" w:color="auto"/>
          </w:divBdr>
        </w:div>
        <w:div w:id="1378822751">
          <w:marLeft w:val="0"/>
          <w:marRight w:val="0"/>
          <w:marTop w:val="0"/>
          <w:marBottom w:val="0"/>
          <w:divBdr>
            <w:top w:val="none" w:sz="0" w:space="0" w:color="auto"/>
            <w:left w:val="none" w:sz="0" w:space="0" w:color="auto"/>
            <w:bottom w:val="none" w:sz="0" w:space="0" w:color="auto"/>
            <w:right w:val="none" w:sz="0" w:space="0" w:color="auto"/>
          </w:divBdr>
        </w:div>
        <w:div w:id="343479597">
          <w:marLeft w:val="0"/>
          <w:marRight w:val="0"/>
          <w:marTop w:val="0"/>
          <w:marBottom w:val="0"/>
          <w:divBdr>
            <w:top w:val="none" w:sz="0" w:space="0" w:color="auto"/>
            <w:left w:val="none" w:sz="0" w:space="0" w:color="auto"/>
            <w:bottom w:val="none" w:sz="0" w:space="0" w:color="auto"/>
            <w:right w:val="none" w:sz="0" w:space="0" w:color="auto"/>
          </w:divBdr>
        </w:div>
        <w:div w:id="944927348">
          <w:marLeft w:val="0"/>
          <w:marRight w:val="0"/>
          <w:marTop w:val="0"/>
          <w:marBottom w:val="0"/>
          <w:divBdr>
            <w:top w:val="none" w:sz="0" w:space="0" w:color="auto"/>
            <w:left w:val="none" w:sz="0" w:space="0" w:color="auto"/>
            <w:bottom w:val="none" w:sz="0" w:space="0" w:color="auto"/>
            <w:right w:val="none" w:sz="0" w:space="0" w:color="auto"/>
          </w:divBdr>
          <w:divsChild>
            <w:div w:id="1604533077">
              <w:marLeft w:val="0"/>
              <w:marRight w:val="0"/>
              <w:marTop w:val="240"/>
              <w:marBottom w:val="240"/>
              <w:divBdr>
                <w:top w:val="none" w:sz="0" w:space="0" w:color="auto"/>
                <w:left w:val="none" w:sz="0" w:space="0" w:color="auto"/>
                <w:bottom w:val="none" w:sz="0" w:space="0" w:color="auto"/>
                <w:right w:val="none" w:sz="0" w:space="0" w:color="auto"/>
              </w:divBdr>
            </w:div>
          </w:divsChild>
        </w:div>
        <w:div w:id="2083988379">
          <w:marLeft w:val="0"/>
          <w:marRight w:val="0"/>
          <w:marTop w:val="0"/>
          <w:marBottom w:val="0"/>
          <w:divBdr>
            <w:top w:val="none" w:sz="0" w:space="0" w:color="auto"/>
            <w:left w:val="none" w:sz="0" w:space="0" w:color="auto"/>
            <w:bottom w:val="none" w:sz="0" w:space="0" w:color="auto"/>
            <w:right w:val="none" w:sz="0" w:space="0" w:color="auto"/>
          </w:divBdr>
        </w:div>
        <w:div w:id="1946687458">
          <w:marLeft w:val="0"/>
          <w:marRight w:val="0"/>
          <w:marTop w:val="0"/>
          <w:marBottom w:val="0"/>
          <w:divBdr>
            <w:top w:val="none" w:sz="0" w:space="0" w:color="auto"/>
            <w:left w:val="none" w:sz="0" w:space="0" w:color="auto"/>
            <w:bottom w:val="none" w:sz="0" w:space="0" w:color="auto"/>
            <w:right w:val="none" w:sz="0" w:space="0" w:color="auto"/>
          </w:divBdr>
        </w:div>
        <w:div w:id="1350911977">
          <w:marLeft w:val="0"/>
          <w:marRight w:val="0"/>
          <w:marTop w:val="0"/>
          <w:marBottom w:val="0"/>
          <w:divBdr>
            <w:top w:val="none" w:sz="0" w:space="0" w:color="auto"/>
            <w:left w:val="none" w:sz="0" w:space="0" w:color="auto"/>
            <w:bottom w:val="none" w:sz="0" w:space="0" w:color="auto"/>
            <w:right w:val="none" w:sz="0" w:space="0" w:color="auto"/>
          </w:divBdr>
        </w:div>
        <w:div w:id="1534079278">
          <w:marLeft w:val="0"/>
          <w:marRight w:val="0"/>
          <w:marTop w:val="0"/>
          <w:marBottom w:val="0"/>
          <w:divBdr>
            <w:top w:val="none" w:sz="0" w:space="0" w:color="auto"/>
            <w:left w:val="none" w:sz="0" w:space="0" w:color="auto"/>
            <w:bottom w:val="none" w:sz="0" w:space="0" w:color="auto"/>
            <w:right w:val="none" w:sz="0" w:space="0" w:color="auto"/>
          </w:divBdr>
          <w:divsChild>
            <w:div w:id="1157192252">
              <w:marLeft w:val="0"/>
              <w:marRight w:val="0"/>
              <w:marTop w:val="240"/>
              <w:marBottom w:val="240"/>
              <w:divBdr>
                <w:top w:val="none" w:sz="0" w:space="0" w:color="auto"/>
                <w:left w:val="none" w:sz="0" w:space="0" w:color="auto"/>
                <w:bottom w:val="none" w:sz="0" w:space="0" w:color="auto"/>
                <w:right w:val="none" w:sz="0" w:space="0" w:color="auto"/>
              </w:divBdr>
            </w:div>
          </w:divsChild>
        </w:div>
        <w:div w:id="1989824031">
          <w:marLeft w:val="0"/>
          <w:marRight w:val="0"/>
          <w:marTop w:val="0"/>
          <w:marBottom w:val="0"/>
          <w:divBdr>
            <w:top w:val="none" w:sz="0" w:space="0" w:color="auto"/>
            <w:left w:val="none" w:sz="0" w:space="0" w:color="auto"/>
            <w:bottom w:val="none" w:sz="0" w:space="0" w:color="auto"/>
            <w:right w:val="none" w:sz="0" w:space="0" w:color="auto"/>
          </w:divBdr>
          <w:divsChild>
            <w:div w:id="1288774615">
              <w:marLeft w:val="0"/>
              <w:marRight w:val="0"/>
              <w:marTop w:val="240"/>
              <w:marBottom w:val="240"/>
              <w:divBdr>
                <w:top w:val="none" w:sz="0" w:space="0" w:color="auto"/>
                <w:left w:val="none" w:sz="0" w:space="0" w:color="auto"/>
                <w:bottom w:val="none" w:sz="0" w:space="0" w:color="auto"/>
                <w:right w:val="none" w:sz="0" w:space="0" w:color="auto"/>
              </w:divBdr>
            </w:div>
          </w:divsChild>
        </w:div>
        <w:div w:id="57754830">
          <w:marLeft w:val="0"/>
          <w:marRight w:val="0"/>
          <w:marTop w:val="0"/>
          <w:marBottom w:val="0"/>
          <w:divBdr>
            <w:top w:val="none" w:sz="0" w:space="0" w:color="auto"/>
            <w:left w:val="none" w:sz="0" w:space="0" w:color="auto"/>
            <w:bottom w:val="none" w:sz="0" w:space="0" w:color="auto"/>
            <w:right w:val="none" w:sz="0" w:space="0" w:color="auto"/>
          </w:divBdr>
          <w:divsChild>
            <w:div w:id="384255745">
              <w:marLeft w:val="0"/>
              <w:marRight w:val="0"/>
              <w:marTop w:val="240"/>
              <w:marBottom w:val="240"/>
              <w:divBdr>
                <w:top w:val="none" w:sz="0" w:space="0" w:color="auto"/>
                <w:left w:val="none" w:sz="0" w:space="0" w:color="auto"/>
                <w:bottom w:val="none" w:sz="0" w:space="0" w:color="auto"/>
                <w:right w:val="none" w:sz="0" w:space="0" w:color="auto"/>
              </w:divBdr>
            </w:div>
          </w:divsChild>
        </w:div>
        <w:div w:id="238560772">
          <w:marLeft w:val="0"/>
          <w:marRight w:val="0"/>
          <w:marTop w:val="0"/>
          <w:marBottom w:val="0"/>
          <w:divBdr>
            <w:top w:val="none" w:sz="0" w:space="0" w:color="auto"/>
            <w:left w:val="none" w:sz="0" w:space="0" w:color="auto"/>
            <w:bottom w:val="none" w:sz="0" w:space="0" w:color="auto"/>
            <w:right w:val="none" w:sz="0" w:space="0" w:color="auto"/>
          </w:divBdr>
          <w:divsChild>
            <w:div w:id="684751240">
              <w:marLeft w:val="0"/>
              <w:marRight w:val="0"/>
              <w:marTop w:val="240"/>
              <w:marBottom w:val="240"/>
              <w:divBdr>
                <w:top w:val="none" w:sz="0" w:space="0" w:color="auto"/>
                <w:left w:val="none" w:sz="0" w:space="0" w:color="auto"/>
                <w:bottom w:val="none" w:sz="0" w:space="0" w:color="auto"/>
                <w:right w:val="none" w:sz="0" w:space="0" w:color="auto"/>
              </w:divBdr>
            </w:div>
          </w:divsChild>
        </w:div>
        <w:div w:id="1655063030">
          <w:marLeft w:val="0"/>
          <w:marRight w:val="0"/>
          <w:marTop w:val="0"/>
          <w:marBottom w:val="0"/>
          <w:divBdr>
            <w:top w:val="none" w:sz="0" w:space="0" w:color="auto"/>
            <w:left w:val="none" w:sz="0" w:space="0" w:color="auto"/>
            <w:bottom w:val="none" w:sz="0" w:space="0" w:color="auto"/>
            <w:right w:val="none" w:sz="0" w:space="0" w:color="auto"/>
          </w:divBdr>
          <w:divsChild>
            <w:div w:id="113986117">
              <w:marLeft w:val="0"/>
              <w:marRight w:val="0"/>
              <w:marTop w:val="240"/>
              <w:marBottom w:val="240"/>
              <w:divBdr>
                <w:top w:val="none" w:sz="0" w:space="0" w:color="auto"/>
                <w:left w:val="none" w:sz="0" w:space="0" w:color="auto"/>
                <w:bottom w:val="none" w:sz="0" w:space="0" w:color="auto"/>
                <w:right w:val="none" w:sz="0" w:space="0" w:color="auto"/>
              </w:divBdr>
            </w:div>
          </w:divsChild>
        </w:div>
        <w:div w:id="1392508984">
          <w:marLeft w:val="0"/>
          <w:marRight w:val="0"/>
          <w:marTop w:val="0"/>
          <w:marBottom w:val="0"/>
          <w:divBdr>
            <w:top w:val="none" w:sz="0" w:space="0" w:color="auto"/>
            <w:left w:val="none" w:sz="0" w:space="0" w:color="auto"/>
            <w:bottom w:val="none" w:sz="0" w:space="0" w:color="auto"/>
            <w:right w:val="none" w:sz="0" w:space="0" w:color="auto"/>
          </w:divBdr>
          <w:divsChild>
            <w:div w:id="55930960">
              <w:marLeft w:val="0"/>
              <w:marRight w:val="0"/>
              <w:marTop w:val="240"/>
              <w:marBottom w:val="240"/>
              <w:divBdr>
                <w:top w:val="none" w:sz="0" w:space="0" w:color="auto"/>
                <w:left w:val="none" w:sz="0" w:space="0" w:color="auto"/>
                <w:bottom w:val="none" w:sz="0" w:space="0" w:color="auto"/>
                <w:right w:val="none" w:sz="0" w:space="0" w:color="auto"/>
              </w:divBdr>
            </w:div>
          </w:divsChild>
        </w:div>
        <w:div w:id="1932665160">
          <w:marLeft w:val="0"/>
          <w:marRight w:val="0"/>
          <w:marTop w:val="240"/>
          <w:marBottom w:val="240"/>
          <w:divBdr>
            <w:top w:val="none" w:sz="0" w:space="0" w:color="auto"/>
            <w:left w:val="none" w:sz="0" w:space="0" w:color="auto"/>
            <w:bottom w:val="none" w:sz="0" w:space="0" w:color="auto"/>
            <w:right w:val="none" w:sz="0" w:space="0" w:color="auto"/>
          </w:divBdr>
        </w:div>
      </w:divsChild>
    </w:div>
    <w:div w:id="1285572850">
      <w:bodyDiv w:val="1"/>
      <w:marLeft w:val="0"/>
      <w:marRight w:val="0"/>
      <w:marTop w:val="0"/>
      <w:marBottom w:val="0"/>
      <w:divBdr>
        <w:top w:val="none" w:sz="0" w:space="0" w:color="auto"/>
        <w:left w:val="none" w:sz="0" w:space="0" w:color="auto"/>
        <w:bottom w:val="none" w:sz="0" w:space="0" w:color="auto"/>
        <w:right w:val="none" w:sz="0" w:space="0" w:color="auto"/>
      </w:divBdr>
    </w:div>
    <w:div w:id="1306936787">
      <w:bodyDiv w:val="1"/>
      <w:marLeft w:val="0"/>
      <w:marRight w:val="0"/>
      <w:marTop w:val="0"/>
      <w:marBottom w:val="0"/>
      <w:divBdr>
        <w:top w:val="none" w:sz="0" w:space="0" w:color="auto"/>
        <w:left w:val="none" w:sz="0" w:space="0" w:color="auto"/>
        <w:bottom w:val="none" w:sz="0" w:space="0" w:color="auto"/>
        <w:right w:val="none" w:sz="0" w:space="0" w:color="auto"/>
      </w:divBdr>
    </w:div>
    <w:div w:id="1404596629">
      <w:bodyDiv w:val="1"/>
      <w:marLeft w:val="0"/>
      <w:marRight w:val="0"/>
      <w:marTop w:val="0"/>
      <w:marBottom w:val="0"/>
      <w:divBdr>
        <w:top w:val="none" w:sz="0" w:space="0" w:color="auto"/>
        <w:left w:val="none" w:sz="0" w:space="0" w:color="auto"/>
        <w:bottom w:val="none" w:sz="0" w:space="0" w:color="auto"/>
        <w:right w:val="none" w:sz="0" w:space="0" w:color="auto"/>
      </w:divBdr>
    </w:div>
    <w:div w:id="1408577669">
      <w:bodyDiv w:val="1"/>
      <w:marLeft w:val="0"/>
      <w:marRight w:val="0"/>
      <w:marTop w:val="0"/>
      <w:marBottom w:val="0"/>
      <w:divBdr>
        <w:top w:val="none" w:sz="0" w:space="0" w:color="auto"/>
        <w:left w:val="none" w:sz="0" w:space="0" w:color="auto"/>
        <w:bottom w:val="none" w:sz="0" w:space="0" w:color="auto"/>
        <w:right w:val="none" w:sz="0" w:space="0" w:color="auto"/>
      </w:divBdr>
      <w:divsChild>
        <w:div w:id="1094479030">
          <w:marLeft w:val="0"/>
          <w:marRight w:val="0"/>
          <w:marTop w:val="0"/>
          <w:marBottom w:val="0"/>
          <w:divBdr>
            <w:top w:val="none" w:sz="0" w:space="0" w:color="auto"/>
            <w:left w:val="none" w:sz="0" w:space="0" w:color="auto"/>
            <w:bottom w:val="none" w:sz="0" w:space="0" w:color="auto"/>
            <w:right w:val="none" w:sz="0" w:space="0" w:color="auto"/>
          </w:divBdr>
        </w:div>
        <w:div w:id="411314217">
          <w:marLeft w:val="0"/>
          <w:marRight w:val="0"/>
          <w:marTop w:val="0"/>
          <w:marBottom w:val="0"/>
          <w:divBdr>
            <w:top w:val="none" w:sz="0" w:space="0" w:color="auto"/>
            <w:left w:val="none" w:sz="0" w:space="0" w:color="auto"/>
            <w:bottom w:val="none" w:sz="0" w:space="0" w:color="auto"/>
            <w:right w:val="none" w:sz="0" w:space="0" w:color="auto"/>
          </w:divBdr>
        </w:div>
        <w:div w:id="1163012303">
          <w:marLeft w:val="0"/>
          <w:marRight w:val="0"/>
          <w:marTop w:val="0"/>
          <w:marBottom w:val="0"/>
          <w:divBdr>
            <w:top w:val="none" w:sz="0" w:space="0" w:color="auto"/>
            <w:left w:val="none" w:sz="0" w:space="0" w:color="auto"/>
            <w:bottom w:val="none" w:sz="0" w:space="0" w:color="auto"/>
            <w:right w:val="none" w:sz="0" w:space="0" w:color="auto"/>
          </w:divBdr>
        </w:div>
        <w:div w:id="394402477">
          <w:marLeft w:val="0"/>
          <w:marRight w:val="0"/>
          <w:marTop w:val="0"/>
          <w:marBottom w:val="0"/>
          <w:divBdr>
            <w:top w:val="none" w:sz="0" w:space="0" w:color="auto"/>
            <w:left w:val="none" w:sz="0" w:space="0" w:color="auto"/>
            <w:bottom w:val="none" w:sz="0" w:space="0" w:color="auto"/>
            <w:right w:val="none" w:sz="0" w:space="0" w:color="auto"/>
          </w:divBdr>
        </w:div>
        <w:div w:id="1717662028">
          <w:marLeft w:val="0"/>
          <w:marRight w:val="0"/>
          <w:marTop w:val="0"/>
          <w:marBottom w:val="0"/>
          <w:divBdr>
            <w:top w:val="none" w:sz="0" w:space="0" w:color="auto"/>
            <w:left w:val="none" w:sz="0" w:space="0" w:color="auto"/>
            <w:bottom w:val="none" w:sz="0" w:space="0" w:color="auto"/>
            <w:right w:val="none" w:sz="0" w:space="0" w:color="auto"/>
          </w:divBdr>
        </w:div>
        <w:div w:id="486285028">
          <w:marLeft w:val="0"/>
          <w:marRight w:val="0"/>
          <w:marTop w:val="0"/>
          <w:marBottom w:val="0"/>
          <w:divBdr>
            <w:top w:val="none" w:sz="0" w:space="0" w:color="auto"/>
            <w:left w:val="none" w:sz="0" w:space="0" w:color="auto"/>
            <w:bottom w:val="none" w:sz="0" w:space="0" w:color="auto"/>
            <w:right w:val="none" w:sz="0" w:space="0" w:color="auto"/>
          </w:divBdr>
        </w:div>
        <w:div w:id="437718402">
          <w:marLeft w:val="0"/>
          <w:marRight w:val="0"/>
          <w:marTop w:val="0"/>
          <w:marBottom w:val="0"/>
          <w:divBdr>
            <w:top w:val="none" w:sz="0" w:space="0" w:color="auto"/>
            <w:left w:val="none" w:sz="0" w:space="0" w:color="auto"/>
            <w:bottom w:val="none" w:sz="0" w:space="0" w:color="auto"/>
            <w:right w:val="none" w:sz="0" w:space="0" w:color="auto"/>
          </w:divBdr>
        </w:div>
        <w:div w:id="870612198">
          <w:marLeft w:val="0"/>
          <w:marRight w:val="0"/>
          <w:marTop w:val="0"/>
          <w:marBottom w:val="0"/>
          <w:divBdr>
            <w:top w:val="none" w:sz="0" w:space="0" w:color="auto"/>
            <w:left w:val="none" w:sz="0" w:space="0" w:color="auto"/>
            <w:bottom w:val="none" w:sz="0" w:space="0" w:color="auto"/>
            <w:right w:val="none" w:sz="0" w:space="0" w:color="auto"/>
          </w:divBdr>
        </w:div>
        <w:div w:id="694036521">
          <w:marLeft w:val="0"/>
          <w:marRight w:val="0"/>
          <w:marTop w:val="0"/>
          <w:marBottom w:val="0"/>
          <w:divBdr>
            <w:top w:val="none" w:sz="0" w:space="0" w:color="auto"/>
            <w:left w:val="none" w:sz="0" w:space="0" w:color="auto"/>
            <w:bottom w:val="none" w:sz="0" w:space="0" w:color="auto"/>
            <w:right w:val="none" w:sz="0" w:space="0" w:color="auto"/>
          </w:divBdr>
        </w:div>
      </w:divsChild>
    </w:div>
    <w:div w:id="1418020159">
      <w:bodyDiv w:val="1"/>
      <w:marLeft w:val="0"/>
      <w:marRight w:val="0"/>
      <w:marTop w:val="0"/>
      <w:marBottom w:val="0"/>
      <w:divBdr>
        <w:top w:val="none" w:sz="0" w:space="0" w:color="auto"/>
        <w:left w:val="none" w:sz="0" w:space="0" w:color="auto"/>
        <w:bottom w:val="none" w:sz="0" w:space="0" w:color="auto"/>
        <w:right w:val="none" w:sz="0" w:space="0" w:color="auto"/>
      </w:divBdr>
    </w:div>
    <w:div w:id="1442408922">
      <w:bodyDiv w:val="1"/>
      <w:marLeft w:val="0"/>
      <w:marRight w:val="0"/>
      <w:marTop w:val="0"/>
      <w:marBottom w:val="0"/>
      <w:divBdr>
        <w:top w:val="none" w:sz="0" w:space="0" w:color="auto"/>
        <w:left w:val="none" w:sz="0" w:space="0" w:color="auto"/>
        <w:bottom w:val="none" w:sz="0" w:space="0" w:color="auto"/>
        <w:right w:val="none" w:sz="0" w:space="0" w:color="auto"/>
      </w:divBdr>
    </w:div>
    <w:div w:id="1517842579">
      <w:bodyDiv w:val="1"/>
      <w:marLeft w:val="0"/>
      <w:marRight w:val="0"/>
      <w:marTop w:val="0"/>
      <w:marBottom w:val="0"/>
      <w:divBdr>
        <w:top w:val="none" w:sz="0" w:space="0" w:color="auto"/>
        <w:left w:val="none" w:sz="0" w:space="0" w:color="auto"/>
        <w:bottom w:val="none" w:sz="0" w:space="0" w:color="auto"/>
        <w:right w:val="none" w:sz="0" w:space="0" w:color="auto"/>
      </w:divBdr>
    </w:div>
    <w:div w:id="1536769379">
      <w:bodyDiv w:val="1"/>
      <w:marLeft w:val="0"/>
      <w:marRight w:val="0"/>
      <w:marTop w:val="0"/>
      <w:marBottom w:val="0"/>
      <w:divBdr>
        <w:top w:val="none" w:sz="0" w:space="0" w:color="auto"/>
        <w:left w:val="none" w:sz="0" w:space="0" w:color="auto"/>
        <w:bottom w:val="none" w:sz="0" w:space="0" w:color="auto"/>
        <w:right w:val="none" w:sz="0" w:space="0" w:color="auto"/>
      </w:divBdr>
    </w:div>
    <w:div w:id="1603100771">
      <w:bodyDiv w:val="1"/>
      <w:marLeft w:val="0"/>
      <w:marRight w:val="0"/>
      <w:marTop w:val="0"/>
      <w:marBottom w:val="0"/>
      <w:divBdr>
        <w:top w:val="none" w:sz="0" w:space="0" w:color="auto"/>
        <w:left w:val="none" w:sz="0" w:space="0" w:color="auto"/>
        <w:bottom w:val="none" w:sz="0" w:space="0" w:color="auto"/>
        <w:right w:val="none" w:sz="0" w:space="0" w:color="auto"/>
      </w:divBdr>
      <w:divsChild>
        <w:div w:id="1720127232">
          <w:marLeft w:val="0"/>
          <w:marRight w:val="0"/>
          <w:marTop w:val="0"/>
          <w:marBottom w:val="0"/>
          <w:divBdr>
            <w:top w:val="none" w:sz="0" w:space="0" w:color="auto"/>
            <w:left w:val="none" w:sz="0" w:space="0" w:color="auto"/>
            <w:bottom w:val="none" w:sz="0" w:space="0" w:color="auto"/>
            <w:right w:val="none" w:sz="0" w:space="0" w:color="auto"/>
          </w:divBdr>
        </w:div>
        <w:div w:id="1686594268">
          <w:marLeft w:val="0"/>
          <w:marRight w:val="0"/>
          <w:marTop w:val="0"/>
          <w:marBottom w:val="0"/>
          <w:divBdr>
            <w:top w:val="none" w:sz="0" w:space="0" w:color="auto"/>
            <w:left w:val="none" w:sz="0" w:space="0" w:color="auto"/>
            <w:bottom w:val="none" w:sz="0" w:space="0" w:color="auto"/>
            <w:right w:val="none" w:sz="0" w:space="0" w:color="auto"/>
          </w:divBdr>
          <w:divsChild>
            <w:div w:id="88087870">
              <w:marLeft w:val="0"/>
              <w:marRight w:val="0"/>
              <w:marTop w:val="240"/>
              <w:marBottom w:val="240"/>
              <w:divBdr>
                <w:top w:val="none" w:sz="0" w:space="0" w:color="auto"/>
                <w:left w:val="none" w:sz="0" w:space="0" w:color="auto"/>
                <w:bottom w:val="none" w:sz="0" w:space="0" w:color="auto"/>
                <w:right w:val="none" w:sz="0" w:space="0" w:color="auto"/>
              </w:divBdr>
            </w:div>
          </w:divsChild>
        </w:div>
        <w:div w:id="1201044831">
          <w:marLeft w:val="0"/>
          <w:marRight w:val="0"/>
          <w:marTop w:val="0"/>
          <w:marBottom w:val="0"/>
          <w:divBdr>
            <w:top w:val="none" w:sz="0" w:space="0" w:color="auto"/>
            <w:left w:val="none" w:sz="0" w:space="0" w:color="auto"/>
            <w:bottom w:val="none" w:sz="0" w:space="0" w:color="auto"/>
            <w:right w:val="none" w:sz="0" w:space="0" w:color="auto"/>
          </w:divBdr>
        </w:div>
        <w:div w:id="1234268727">
          <w:marLeft w:val="0"/>
          <w:marRight w:val="0"/>
          <w:marTop w:val="0"/>
          <w:marBottom w:val="0"/>
          <w:divBdr>
            <w:top w:val="none" w:sz="0" w:space="0" w:color="auto"/>
            <w:left w:val="none" w:sz="0" w:space="0" w:color="auto"/>
            <w:bottom w:val="none" w:sz="0" w:space="0" w:color="auto"/>
            <w:right w:val="none" w:sz="0" w:space="0" w:color="auto"/>
          </w:divBdr>
        </w:div>
        <w:div w:id="1132213366">
          <w:marLeft w:val="0"/>
          <w:marRight w:val="0"/>
          <w:marTop w:val="0"/>
          <w:marBottom w:val="0"/>
          <w:divBdr>
            <w:top w:val="none" w:sz="0" w:space="0" w:color="auto"/>
            <w:left w:val="none" w:sz="0" w:space="0" w:color="auto"/>
            <w:bottom w:val="none" w:sz="0" w:space="0" w:color="auto"/>
            <w:right w:val="none" w:sz="0" w:space="0" w:color="auto"/>
          </w:divBdr>
        </w:div>
        <w:div w:id="758796705">
          <w:marLeft w:val="0"/>
          <w:marRight w:val="0"/>
          <w:marTop w:val="0"/>
          <w:marBottom w:val="0"/>
          <w:divBdr>
            <w:top w:val="none" w:sz="0" w:space="0" w:color="auto"/>
            <w:left w:val="none" w:sz="0" w:space="0" w:color="auto"/>
            <w:bottom w:val="none" w:sz="0" w:space="0" w:color="auto"/>
            <w:right w:val="none" w:sz="0" w:space="0" w:color="auto"/>
          </w:divBdr>
        </w:div>
        <w:div w:id="832372963">
          <w:marLeft w:val="0"/>
          <w:marRight w:val="0"/>
          <w:marTop w:val="0"/>
          <w:marBottom w:val="0"/>
          <w:divBdr>
            <w:top w:val="none" w:sz="0" w:space="0" w:color="auto"/>
            <w:left w:val="none" w:sz="0" w:space="0" w:color="auto"/>
            <w:bottom w:val="none" w:sz="0" w:space="0" w:color="auto"/>
            <w:right w:val="none" w:sz="0" w:space="0" w:color="auto"/>
          </w:divBdr>
        </w:div>
        <w:div w:id="13849084">
          <w:marLeft w:val="0"/>
          <w:marRight w:val="0"/>
          <w:marTop w:val="0"/>
          <w:marBottom w:val="0"/>
          <w:divBdr>
            <w:top w:val="none" w:sz="0" w:space="0" w:color="auto"/>
            <w:left w:val="none" w:sz="0" w:space="0" w:color="auto"/>
            <w:bottom w:val="none" w:sz="0" w:space="0" w:color="auto"/>
            <w:right w:val="none" w:sz="0" w:space="0" w:color="auto"/>
          </w:divBdr>
        </w:div>
        <w:div w:id="1455324420">
          <w:marLeft w:val="0"/>
          <w:marRight w:val="0"/>
          <w:marTop w:val="240"/>
          <w:marBottom w:val="240"/>
          <w:divBdr>
            <w:top w:val="none" w:sz="0" w:space="0" w:color="auto"/>
            <w:left w:val="none" w:sz="0" w:space="0" w:color="auto"/>
            <w:bottom w:val="none" w:sz="0" w:space="0" w:color="auto"/>
            <w:right w:val="none" w:sz="0" w:space="0" w:color="auto"/>
          </w:divBdr>
        </w:div>
        <w:div w:id="503982790">
          <w:marLeft w:val="0"/>
          <w:marRight w:val="0"/>
          <w:marTop w:val="240"/>
          <w:marBottom w:val="240"/>
          <w:divBdr>
            <w:top w:val="none" w:sz="0" w:space="0" w:color="auto"/>
            <w:left w:val="none" w:sz="0" w:space="0" w:color="auto"/>
            <w:bottom w:val="none" w:sz="0" w:space="0" w:color="auto"/>
            <w:right w:val="none" w:sz="0" w:space="0" w:color="auto"/>
          </w:divBdr>
        </w:div>
        <w:div w:id="2142455799">
          <w:marLeft w:val="0"/>
          <w:marRight w:val="0"/>
          <w:marTop w:val="240"/>
          <w:marBottom w:val="240"/>
          <w:divBdr>
            <w:top w:val="none" w:sz="0" w:space="0" w:color="auto"/>
            <w:left w:val="none" w:sz="0" w:space="0" w:color="auto"/>
            <w:bottom w:val="none" w:sz="0" w:space="0" w:color="auto"/>
            <w:right w:val="none" w:sz="0" w:space="0" w:color="auto"/>
          </w:divBdr>
        </w:div>
      </w:divsChild>
    </w:div>
    <w:div w:id="1605570082">
      <w:bodyDiv w:val="1"/>
      <w:marLeft w:val="0"/>
      <w:marRight w:val="0"/>
      <w:marTop w:val="0"/>
      <w:marBottom w:val="0"/>
      <w:divBdr>
        <w:top w:val="none" w:sz="0" w:space="0" w:color="auto"/>
        <w:left w:val="none" w:sz="0" w:space="0" w:color="auto"/>
        <w:bottom w:val="none" w:sz="0" w:space="0" w:color="auto"/>
        <w:right w:val="none" w:sz="0" w:space="0" w:color="auto"/>
      </w:divBdr>
    </w:div>
    <w:div w:id="1612665155">
      <w:bodyDiv w:val="1"/>
      <w:marLeft w:val="0"/>
      <w:marRight w:val="0"/>
      <w:marTop w:val="0"/>
      <w:marBottom w:val="0"/>
      <w:divBdr>
        <w:top w:val="none" w:sz="0" w:space="0" w:color="auto"/>
        <w:left w:val="none" w:sz="0" w:space="0" w:color="auto"/>
        <w:bottom w:val="none" w:sz="0" w:space="0" w:color="auto"/>
        <w:right w:val="none" w:sz="0" w:space="0" w:color="auto"/>
      </w:divBdr>
    </w:div>
    <w:div w:id="1618368627">
      <w:bodyDiv w:val="1"/>
      <w:marLeft w:val="0"/>
      <w:marRight w:val="0"/>
      <w:marTop w:val="0"/>
      <w:marBottom w:val="0"/>
      <w:divBdr>
        <w:top w:val="none" w:sz="0" w:space="0" w:color="auto"/>
        <w:left w:val="none" w:sz="0" w:space="0" w:color="auto"/>
        <w:bottom w:val="none" w:sz="0" w:space="0" w:color="auto"/>
        <w:right w:val="none" w:sz="0" w:space="0" w:color="auto"/>
      </w:divBdr>
    </w:div>
    <w:div w:id="1639069798">
      <w:bodyDiv w:val="1"/>
      <w:marLeft w:val="0"/>
      <w:marRight w:val="0"/>
      <w:marTop w:val="0"/>
      <w:marBottom w:val="0"/>
      <w:divBdr>
        <w:top w:val="none" w:sz="0" w:space="0" w:color="auto"/>
        <w:left w:val="none" w:sz="0" w:space="0" w:color="auto"/>
        <w:bottom w:val="none" w:sz="0" w:space="0" w:color="auto"/>
        <w:right w:val="none" w:sz="0" w:space="0" w:color="auto"/>
      </w:divBdr>
      <w:divsChild>
        <w:div w:id="1831483966">
          <w:marLeft w:val="0"/>
          <w:marRight w:val="0"/>
          <w:marTop w:val="0"/>
          <w:marBottom w:val="0"/>
          <w:divBdr>
            <w:top w:val="none" w:sz="0" w:space="0" w:color="auto"/>
            <w:left w:val="none" w:sz="0" w:space="0" w:color="auto"/>
            <w:bottom w:val="none" w:sz="0" w:space="0" w:color="auto"/>
            <w:right w:val="none" w:sz="0" w:space="0" w:color="auto"/>
          </w:divBdr>
        </w:div>
        <w:div w:id="2122333689">
          <w:marLeft w:val="0"/>
          <w:marRight w:val="0"/>
          <w:marTop w:val="0"/>
          <w:marBottom w:val="0"/>
          <w:divBdr>
            <w:top w:val="none" w:sz="0" w:space="0" w:color="auto"/>
            <w:left w:val="none" w:sz="0" w:space="0" w:color="auto"/>
            <w:bottom w:val="none" w:sz="0" w:space="0" w:color="auto"/>
            <w:right w:val="none" w:sz="0" w:space="0" w:color="auto"/>
          </w:divBdr>
        </w:div>
        <w:div w:id="503328498">
          <w:marLeft w:val="0"/>
          <w:marRight w:val="0"/>
          <w:marTop w:val="0"/>
          <w:marBottom w:val="0"/>
          <w:divBdr>
            <w:top w:val="none" w:sz="0" w:space="0" w:color="auto"/>
            <w:left w:val="none" w:sz="0" w:space="0" w:color="auto"/>
            <w:bottom w:val="none" w:sz="0" w:space="0" w:color="auto"/>
            <w:right w:val="none" w:sz="0" w:space="0" w:color="auto"/>
          </w:divBdr>
          <w:divsChild>
            <w:div w:id="845677812">
              <w:marLeft w:val="0"/>
              <w:marRight w:val="0"/>
              <w:marTop w:val="0"/>
              <w:marBottom w:val="0"/>
              <w:divBdr>
                <w:top w:val="none" w:sz="0" w:space="0" w:color="auto"/>
                <w:left w:val="none" w:sz="0" w:space="0" w:color="auto"/>
                <w:bottom w:val="none" w:sz="0" w:space="0" w:color="auto"/>
                <w:right w:val="none" w:sz="0" w:space="0" w:color="auto"/>
              </w:divBdr>
              <w:divsChild>
                <w:div w:id="1687171368">
                  <w:marLeft w:val="0"/>
                  <w:marRight w:val="0"/>
                  <w:marTop w:val="0"/>
                  <w:marBottom w:val="0"/>
                  <w:divBdr>
                    <w:top w:val="none" w:sz="0" w:space="0" w:color="auto"/>
                    <w:left w:val="none" w:sz="0" w:space="0" w:color="auto"/>
                    <w:bottom w:val="none" w:sz="0" w:space="0" w:color="auto"/>
                    <w:right w:val="none" w:sz="0" w:space="0" w:color="auto"/>
                  </w:divBdr>
                  <w:divsChild>
                    <w:div w:id="237635494">
                      <w:marLeft w:val="0"/>
                      <w:marRight w:val="0"/>
                      <w:marTop w:val="240"/>
                      <w:marBottom w:val="240"/>
                      <w:divBdr>
                        <w:top w:val="none" w:sz="0" w:space="0" w:color="auto"/>
                        <w:left w:val="none" w:sz="0" w:space="0" w:color="auto"/>
                        <w:bottom w:val="none" w:sz="0" w:space="0" w:color="auto"/>
                        <w:right w:val="none" w:sz="0" w:space="0" w:color="auto"/>
                      </w:divBdr>
                    </w:div>
                  </w:divsChild>
                </w:div>
                <w:div w:id="1648974053">
                  <w:marLeft w:val="0"/>
                  <w:marRight w:val="0"/>
                  <w:marTop w:val="0"/>
                  <w:marBottom w:val="0"/>
                  <w:divBdr>
                    <w:top w:val="none" w:sz="0" w:space="0" w:color="auto"/>
                    <w:left w:val="none" w:sz="0" w:space="0" w:color="auto"/>
                    <w:bottom w:val="none" w:sz="0" w:space="0" w:color="auto"/>
                    <w:right w:val="none" w:sz="0" w:space="0" w:color="auto"/>
                  </w:divBdr>
                </w:div>
                <w:div w:id="1938246409">
                  <w:marLeft w:val="0"/>
                  <w:marRight w:val="0"/>
                  <w:marTop w:val="0"/>
                  <w:marBottom w:val="0"/>
                  <w:divBdr>
                    <w:top w:val="none" w:sz="0" w:space="0" w:color="auto"/>
                    <w:left w:val="none" w:sz="0" w:space="0" w:color="auto"/>
                    <w:bottom w:val="none" w:sz="0" w:space="0" w:color="auto"/>
                    <w:right w:val="none" w:sz="0" w:space="0" w:color="auto"/>
                  </w:divBdr>
                </w:div>
              </w:divsChild>
            </w:div>
            <w:div w:id="274751962">
              <w:marLeft w:val="0"/>
              <w:marRight w:val="0"/>
              <w:marTop w:val="0"/>
              <w:marBottom w:val="0"/>
              <w:divBdr>
                <w:top w:val="none" w:sz="0" w:space="0" w:color="auto"/>
                <w:left w:val="none" w:sz="0" w:space="0" w:color="auto"/>
                <w:bottom w:val="none" w:sz="0" w:space="0" w:color="auto"/>
                <w:right w:val="none" w:sz="0" w:space="0" w:color="auto"/>
              </w:divBdr>
            </w:div>
            <w:div w:id="114952277">
              <w:marLeft w:val="0"/>
              <w:marRight w:val="0"/>
              <w:marTop w:val="0"/>
              <w:marBottom w:val="0"/>
              <w:divBdr>
                <w:top w:val="none" w:sz="0" w:space="0" w:color="auto"/>
                <w:left w:val="none" w:sz="0" w:space="0" w:color="auto"/>
                <w:bottom w:val="none" w:sz="0" w:space="0" w:color="auto"/>
                <w:right w:val="none" w:sz="0" w:space="0" w:color="auto"/>
              </w:divBdr>
            </w:div>
          </w:divsChild>
        </w:div>
        <w:div w:id="2028024509">
          <w:marLeft w:val="0"/>
          <w:marRight w:val="0"/>
          <w:marTop w:val="0"/>
          <w:marBottom w:val="0"/>
          <w:divBdr>
            <w:top w:val="none" w:sz="0" w:space="0" w:color="auto"/>
            <w:left w:val="none" w:sz="0" w:space="0" w:color="auto"/>
            <w:bottom w:val="none" w:sz="0" w:space="0" w:color="auto"/>
            <w:right w:val="none" w:sz="0" w:space="0" w:color="auto"/>
          </w:divBdr>
          <w:divsChild>
            <w:div w:id="218781823">
              <w:marLeft w:val="0"/>
              <w:marRight w:val="0"/>
              <w:marTop w:val="0"/>
              <w:marBottom w:val="0"/>
              <w:divBdr>
                <w:top w:val="none" w:sz="0" w:space="0" w:color="auto"/>
                <w:left w:val="none" w:sz="0" w:space="0" w:color="auto"/>
                <w:bottom w:val="none" w:sz="0" w:space="0" w:color="auto"/>
                <w:right w:val="none" w:sz="0" w:space="0" w:color="auto"/>
              </w:divBdr>
            </w:div>
            <w:div w:id="739792917">
              <w:marLeft w:val="0"/>
              <w:marRight w:val="0"/>
              <w:marTop w:val="0"/>
              <w:marBottom w:val="0"/>
              <w:divBdr>
                <w:top w:val="none" w:sz="0" w:space="0" w:color="auto"/>
                <w:left w:val="none" w:sz="0" w:space="0" w:color="auto"/>
                <w:bottom w:val="none" w:sz="0" w:space="0" w:color="auto"/>
                <w:right w:val="none" w:sz="0" w:space="0" w:color="auto"/>
              </w:divBdr>
            </w:div>
            <w:div w:id="1234969942">
              <w:marLeft w:val="0"/>
              <w:marRight w:val="0"/>
              <w:marTop w:val="0"/>
              <w:marBottom w:val="0"/>
              <w:divBdr>
                <w:top w:val="none" w:sz="0" w:space="0" w:color="auto"/>
                <w:left w:val="none" w:sz="0" w:space="0" w:color="auto"/>
                <w:bottom w:val="none" w:sz="0" w:space="0" w:color="auto"/>
                <w:right w:val="none" w:sz="0" w:space="0" w:color="auto"/>
              </w:divBdr>
            </w:div>
            <w:div w:id="1868366708">
              <w:marLeft w:val="0"/>
              <w:marRight w:val="0"/>
              <w:marTop w:val="0"/>
              <w:marBottom w:val="0"/>
              <w:divBdr>
                <w:top w:val="none" w:sz="0" w:space="0" w:color="auto"/>
                <w:left w:val="none" w:sz="0" w:space="0" w:color="auto"/>
                <w:bottom w:val="none" w:sz="0" w:space="0" w:color="auto"/>
                <w:right w:val="none" w:sz="0" w:space="0" w:color="auto"/>
              </w:divBdr>
            </w:div>
            <w:div w:id="1908613677">
              <w:marLeft w:val="0"/>
              <w:marRight w:val="0"/>
              <w:marTop w:val="0"/>
              <w:marBottom w:val="0"/>
              <w:divBdr>
                <w:top w:val="none" w:sz="0" w:space="0" w:color="auto"/>
                <w:left w:val="none" w:sz="0" w:space="0" w:color="auto"/>
                <w:bottom w:val="none" w:sz="0" w:space="0" w:color="auto"/>
                <w:right w:val="none" w:sz="0" w:space="0" w:color="auto"/>
              </w:divBdr>
            </w:div>
            <w:div w:id="603877526">
              <w:marLeft w:val="0"/>
              <w:marRight w:val="0"/>
              <w:marTop w:val="0"/>
              <w:marBottom w:val="0"/>
              <w:divBdr>
                <w:top w:val="none" w:sz="0" w:space="0" w:color="auto"/>
                <w:left w:val="none" w:sz="0" w:space="0" w:color="auto"/>
                <w:bottom w:val="none" w:sz="0" w:space="0" w:color="auto"/>
                <w:right w:val="none" w:sz="0" w:space="0" w:color="auto"/>
              </w:divBdr>
            </w:div>
            <w:div w:id="1679389036">
              <w:marLeft w:val="0"/>
              <w:marRight w:val="0"/>
              <w:marTop w:val="0"/>
              <w:marBottom w:val="0"/>
              <w:divBdr>
                <w:top w:val="none" w:sz="0" w:space="0" w:color="auto"/>
                <w:left w:val="none" w:sz="0" w:space="0" w:color="auto"/>
                <w:bottom w:val="none" w:sz="0" w:space="0" w:color="auto"/>
                <w:right w:val="none" w:sz="0" w:space="0" w:color="auto"/>
              </w:divBdr>
            </w:div>
            <w:div w:id="1528983607">
              <w:marLeft w:val="0"/>
              <w:marRight w:val="0"/>
              <w:marTop w:val="0"/>
              <w:marBottom w:val="0"/>
              <w:divBdr>
                <w:top w:val="none" w:sz="0" w:space="0" w:color="auto"/>
                <w:left w:val="none" w:sz="0" w:space="0" w:color="auto"/>
                <w:bottom w:val="none" w:sz="0" w:space="0" w:color="auto"/>
                <w:right w:val="none" w:sz="0" w:space="0" w:color="auto"/>
              </w:divBdr>
            </w:div>
            <w:div w:id="680014682">
              <w:marLeft w:val="0"/>
              <w:marRight w:val="0"/>
              <w:marTop w:val="0"/>
              <w:marBottom w:val="0"/>
              <w:divBdr>
                <w:top w:val="none" w:sz="0" w:space="0" w:color="auto"/>
                <w:left w:val="none" w:sz="0" w:space="0" w:color="auto"/>
                <w:bottom w:val="none" w:sz="0" w:space="0" w:color="auto"/>
                <w:right w:val="none" w:sz="0" w:space="0" w:color="auto"/>
              </w:divBdr>
            </w:div>
            <w:div w:id="646086333">
              <w:marLeft w:val="0"/>
              <w:marRight w:val="0"/>
              <w:marTop w:val="0"/>
              <w:marBottom w:val="0"/>
              <w:divBdr>
                <w:top w:val="none" w:sz="0" w:space="0" w:color="auto"/>
                <w:left w:val="none" w:sz="0" w:space="0" w:color="auto"/>
                <w:bottom w:val="none" w:sz="0" w:space="0" w:color="auto"/>
                <w:right w:val="none" w:sz="0" w:space="0" w:color="auto"/>
              </w:divBdr>
            </w:div>
            <w:div w:id="1185897035">
              <w:marLeft w:val="0"/>
              <w:marRight w:val="0"/>
              <w:marTop w:val="0"/>
              <w:marBottom w:val="0"/>
              <w:divBdr>
                <w:top w:val="none" w:sz="0" w:space="0" w:color="auto"/>
                <w:left w:val="none" w:sz="0" w:space="0" w:color="auto"/>
                <w:bottom w:val="none" w:sz="0" w:space="0" w:color="auto"/>
                <w:right w:val="none" w:sz="0" w:space="0" w:color="auto"/>
              </w:divBdr>
            </w:div>
            <w:div w:id="20713798">
              <w:marLeft w:val="0"/>
              <w:marRight w:val="0"/>
              <w:marTop w:val="0"/>
              <w:marBottom w:val="0"/>
              <w:divBdr>
                <w:top w:val="none" w:sz="0" w:space="0" w:color="auto"/>
                <w:left w:val="none" w:sz="0" w:space="0" w:color="auto"/>
                <w:bottom w:val="none" w:sz="0" w:space="0" w:color="auto"/>
                <w:right w:val="none" w:sz="0" w:space="0" w:color="auto"/>
              </w:divBdr>
            </w:div>
            <w:div w:id="1045372173">
              <w:marLeft w:val="0"/>
              <w:marRight w:val="0"/>
              <w:marTop w:val="0"/>
              <w:marBottom w:val="0"/>
              <w:divBdr>
                <w:top w:val="none" w:sz="0" w:space="0" w:color="auto"/>
                <w:left w:val="none" w:sz="0" w:space="0" w:color="auto"/>
                <w:bottom w:val="none" w:sz="0" w:space="0" w:color="auto"/>
                <w:right w:val="none" w:sz="0" w:space="0" w:color="auto"/>
              </w:divBdr>
            </w:div>
            <w:div w:id="241765076">
              <w:marLeft w:val="0"/>
              <w:marRight w:val="0"/>
              <w:marTop w:val="0"/>
              <w:marBottom w:val="0"/>
              <w:divBdr>
                <w:top w:val="none" w:sz="0" w:space="0" w:color="auto"/>
                <w:left w:val="none" w:sz="0" w:space="0" w:color="auto"/>
                <w:bottom w:val="none" w:sz="0" w:space="0" w:color="auto"/>
                <w:right w:val="none" w:sz="0" w:space="0" w:color="auto"/>
              </w:divBdr>
            </w:div>
          </w:divsChild>
        </w:div>
        <w:div w:id="263809134">
          <w:marLeft w:val="0"/>
          <w:marRight w:val="0"/>
          <w:marTop w:val="0"/>
          <w:marBottom w:val="0"/>
          <w:divBdr>
            <w:top w:val="none" w:sz="0" w:space="0" w:color="auto"/>
            <w:left w:val="none" w:sz="0" w:space="0" w:color="auto"/>
            <w:bottom w:val="none" w:sz="0" w:space="0" w:color="auto"/>
            <w:right w:val="none" w:sz="0" w:space="0" w:color="auto"/>
          </w:divBdr>
        </w:div>
        <w:div w:id="1774740209">
          <w:marLeft w:val="0"/>
          <w:marRight w:val="0"/>
          <w:marTop w:val="240"/>
          <w:marBottom w:val="240"/>
          <w:divBdr>
            <w:top w:val="none" w:sz="0" w:space="0" w:color="auto"/>
            <w:left w:val="none" w:sz="0" w:space="0" w:color="auto"/>
            <w:bottom w:val="none" w:sz="0" w:space="0" w:color="auto"/>
            <w:right w:val="none" w:sz="0" w:space="0" w:color="auto"/>
          </w:divBdr>
        </w:div>
      </w:divsChild>
    </w:div>
    <w:div w:id="1643193895">
      <w:bodyDiv w:val="1"/>
      <w:marLeft w:val="0"/>
      <w:marRight w:val="0"/>
      <w:marTop w:val="0"/>
      <w:marBottom w:val="0"/>
      <w:divBdr>
        <w:top w:val="none" w:sz="0" w:space="0" w:color="auto"/>
        <w:left w:val="none" w:sz="0" w:space="0" w:color="auto"/>
        <w:bottom w:val="none" w:sz="0" w:space="0" w:color="auto"/>
        <w:right w:val="none" w:sz="0" w:space="0" w:color="auto"/>
      </w:divBdr>
    </w:div>
    <w:div w:id="1680737056">
      <w:bodyDiv w:val="1"/>
      <w:marLeft w:val="0"/>
      <w:marRight w:val="0"/>
      <w:marTop w:val="0"/>
      <w:marBottom w:val="0"/>
      <w:divBdr>
        <w:top w:val="none" w:sz="0" w:space="0" w:color="auto"/>
        <w:left w:val="none" w:sz="0" w:space="0" w:color="auto"/>
        <w:bottom w:val="none" w:sz="0" w:space="0" w:color="auto"/>
        <w:right w:val="none" w:sz="0" w:space="0" w:color="auto"/>
      </w:divBdr>
    </w:div>
    <w:div w:id="1684700505">
      <w:bodyDiv w:val="1"/>
      <w:marLeft w:val="0"/>
      <w:marRight w:val="0"/>
      <w:marTop w:val="0"/>
      <w:marBottom w:val="0"/>
      <w:divBdr>
        <w:top w:val="none" w:sz="0" w:space="0" w:color="auto"/>
        <w:left w:val="none" w:sz="0" w:space="0" w:color="auto"/>
        <w:bottom w:val="none" w:sz="0" w:space="0" w:color="auto"/>
        <w:right w:val="none" w:sz="0" w:space="0" w:color="auto"/>
      </w:divBdr>
    </w:div>
    <w:div w:id="1708531758">
      <w:bodyDiv w:val="1"/>
      <w:marLeft w:val="0"/>
      <w:marRight w:val="0"/>
      <w:marTop w:val="0"/>
      <w:marBottom w:val="0"/>
      <w:divBdr>
        <w:top w:val="none" w:sz="0" w:space="0" w:color="auto"/>
        <w:left w:val="none" w:sz="0" w:space="0" w:color="auto"/>
        <w:bottom w:val="none" w:sz="0" w:space="0" w:color="auto"/>
        <w:right w:val="none" w:sz="0" w:space="0" w:color="auto"/>
      </w:divBdr>
    </w:div>
    <w:div w:id="1747876717">
      <w:bodyDiv w:val="1"/>
      <w:marLeft w:val="0"/>
      <w:marRight w:val="0"/>
      <w:marTop w:val="0"/>
      <w:marBottom w:val="0"/>
      <w:divBdr>
        <w:top w:val="none" w:sz="0" w:space="0" w:color="auto"/>
        <w:left w:val="none" w:sz="0" w:space="0" w:color="auto"/>
        <w:bottom w:val="none" w:sz="0" w:space="0" w:color="auto"/>
        <w:right w:val="none" w:sz="0" w:space="0" w:color="auto"/>
      </w:divBdr>
      <w:divsChild>
        <w:div w:id="58945340">
          <w:marLeft w:val="0"/>
          <w:marRight w:val="0"/>
          <w:marTop w:val="0"/>
          <w:marBottom w:val="0"/>
          <w:divBdr>
            <w:top w:val="none" w:sz="0" w:space="0" w:color="auto"/>
            <w:left w:val="none" w:sz="0" w:space="0" w:color="auto"/>
            <w:bottom w:val="none" w:sz="0" w:space="0" w:color="auto"/>
            <w:right w:val="none" w:sz="0" w:space="0" w:color="auto"/>
          </w:divBdr>
        </w:div>
        <w:div w:id="71857906">
          <w:marLeft w:val="0"/>
          <w:marRight w:val="0"/>
          <w:marTop w:val="0"/>
          <w:marBottom w:val="0"/>
          <w:divBdr>
            <w:top w:val="none" w:sz="0" w:space="0" w:color="auto"/>
            <w:left w:val="none" w:sz="0" w:space="0" w:color="auto"/>
            <w:bottom w:val="none" w:sz="0" w:space="0" w:color="auto"/>
            <w:right w:val="none" w:sz="0" w:space="0" w:color="auto"/>
          </w:divBdr>
        </w:div>
        <w:div w:id="83379517">
          <w:marLeft w:val="0"/>
          <w:marRight w:val="0"/>
          <w:marTop w:val="0"/>
          <w:marBottom w:val="0"/>
          <w:divBdr>
            <w:top w:val="none" w:sz="0" w:space="0" w:color="auto"/>
            <w:left w:val="none" w:sz="0" w:space="0" w:color="auto"/>
            <w:bottom w:val="none" w:sz="0" w:space="0" w:color="auto"/>
            <w:right w:val="none" w:sz="0" w:space="0" w:color="auto"/>
          </w:divBdr>
        </w:div>
        <w:div w:id="101151357">
          <w:marLeft w:val="0"/>
          <w:marRight w:val="0"/>
          <w:marTop w:val="0"/>
          <w:marBottom w:val="0"/>
          <w:divBdr>
            <w:top w:val="none" w:sz="0" w:space="0" w:color="auto"/>
            <w:left w:val="none" w:sz="0" w:space="0" w:color="auto"/>
            <w:bottom w:val="none" w:sz="0" w:space="0" w:color="auto"/>
            <w:right w:val="none" w:sz="0" w:space="0" w:color="auto"/>
          </w:divBdr>
        </w:div>
        <w:div w:id="164445947">
          <w:marLeft w:val="0"/>
          <w:marRight w:val="0"/>
          <w:marTop w:val="0"/>
          <w:marBottom w:val="0"/>
          <w:divBdr>
            <w:top w:val="none" w:sz="0" w:space="0" w:color="auto"/>
            <w:left w:val="none" w:sz="0" w:space="0" w:color="auto"/>
            <w:bottom w:val="none" w:sz="0" w:space="0" w:color="auto"/>
            <w:right w:val="none" w:sz="0" w:space="0" w:color="auto"/>
          </w:divBdr>
        </w:div>
        <w:div w:id="229314652">
          <w:marLeft w:val="0"/>
          <w:marRight w:val="0"/>
          <w:marTop w:val="0"/>
          <w:marBottom w:val="0"/>
          <w:divBdr>
            <w:top w:val="none" w:sz="0" w:space="0" w:color="auto"/>
            <w:left w:val="none" w:sz="0" w:space="0" w:color="auto"/>
            <w:bottom w:val="none" w:sz="0" w:space="0" w:color="auto"/>
            <w:right w:val="none" w:sz="0" w:space="0" w:color="auto"/>
          </w:divBdr>
        </w:div>
        <w:div w:id="774400765">
          <w:marLeft w:val="0"/>
          <w:marRight w:val="0"/>
          <w:marTop w:val="0"/>
          <w:marBottom w:val="0"/>
          <w:divBdr>
            <w:top w:val="none" w:sz="0" w:space="0" w:color="auto"/>
            <w:left w:val="none" w:sz="0" w:space="0" w:color="auto"/>
            <w:bottom w:val="none" w:sz="0" w:space="0" w:color="auto"/>
            <w:right w:val="none" w:sz="0" w:space="0" w:color="auto"/>
          </w:divBdr>
        </w:div>
        <w:div w:id="814958173">
          <w:marLeft w:val="0"/>
          <w:marRight w:val="0"/>
          <w:marTop w:val="0"/>
          <w:marBottom w:val="0"/>
          <w:divBdr>
            <w:top w:val="none" w:sz="0" w:space="0" w:color="auto"/>
            <w:left w:val="none" w:sz="0" w:space="0" w:color="auto"/>
            <w:bottom w:val="none" w:sz="0" w:space="0" w:color="auto"/>
            <w:right w:val="none" w:sz="0" w:space="0" w:color="auto"/>
          </w:divBdr>
        </w:div>
        <w:div w:id="886335807">
          <w:marLeft w:val="0"/>
          <w:marRight w:val="0"/>
          <w:marTop w:val="0"/>
          <w:marBottom w:val="0"/>
          <w:divBdr>
            <w:top w:val="none" w:sz="0" w:space="0" w:color="auto"/>
            <w:left w:val="none" w:sz="0" w:space="0" w:color="auto"/>
            <w:bottom w:val="none" w:sz="0" w:space="0" w:color="auto"/>
            <w:right w:val="none" w:sz="0" w:space="0" w:color="auto"/>
          </w:divBdr>
        </w:div>
        <w:div w:id="895505316">
          <w:marLeft w:val="0"/>
          <w:marRight w:val="0"/>
          <w:marTop w:val="0"/>
          <w:marBottom w:val="0"/>
          <w:divBdr>
            <w:top w:val="none" w:sz="0" w:space="0" w:color="auto"/>
            <w:left w:val="none" w:sz="0" w:space="0" w:color="auto"/>
            <w:bottom w:val="none" w:sz="0" w:space="0" w:color="auto"/>
            <w:right w:val="none" w:sz="0" w:space="0" w:color="auto"/>
          </w:divBdr>
        </w:div>
        <w:div w:id="1060129961">
          <w:marLeft w:val="0"/>
          <w:marRight w:val="0"/>
          <w:marTop w:val="0"/>
          <w:marBottom w:val="0"/>
          <w:divBdr>
            <w:top w:val="none" w:sz="0" w:space="0" w:color="auto"/>
            <w:left w:val="none" w:sz="0" w:space="0" w:color="auto"/>
            <w:bottom w:val="none" w:sz="0" w:space="0" w:color="auto"/>
            <w:right w:val="none" w:sz="0" w:space="0" w:color="auto"/>
          </w:divBdr>
        </w:div>
        <w:div w:id="1101536043">
          <w:marLeft w:val="0"/>
          <w:marRight w:val="0"/>
          <w:marTop w:val="0"/>
          <w:marBottom w:val="0"/>
          <w:divBdr>
            <w:top w:val="none" w:sz="0" w:space="0" w:color="auto"/>
            <w:left w:val="none" w:sz="0" w:space="0" w:color="auto"/>
            <w:bottom w:val="none" w:sz="0" w:space="0" w:color="auto"/>
            <w:right w:val="none" w:sz="0" w:space="0" w:color="auto"/>
          </w:divBdr>
        </w:div>
        <w:div w:id="1186288471">
          <w:marLeft w:val="0"/>
          <w:marRight w:val="0"/>
          <w:marTop w:val="0"/>
          <w:marBottom w:val="0"/>
          <w:divBdr>
            <w:top w:val="none" w:sz="0" w:space="0" w:color="auto"/>
            <w:left w:val="none" w:sz="0" w:space="0" w:color="auto"/>
            <w:bottom w:val="none" w:sz="0" w:space="0" w:color="auto"/>
            <w:right w:val="none" w:sz="0" w:space="0" w:color="auto"/>
          </w:divBdr>
        </w:div>
        <w:div w:id="1188567035">
          <w:marLeft w:val="0"/>
          <w:marRight w:val="0"/>
          <w:marTop w:val="0"/>
          <w:marBottom w:val="0"/>
          <w:divBdr>
            <w:top w:val="none" w:sz="0" w:space="0" w:color="auto"/>
            <w:left w:val="none" w:sz="0" w:space="0" w:color="auto"/>
            <w:bottom w:val="none" w:sz="0" w:space="0" w:color="auto"/>
            <w:right w:val="none" w:sz="0" w:space="0" w:color="auto"/>
          </w:divBdr>
        </w:div>
        <w:div w:id="1207721858">
          <w:marLeft w:val="0"/>
          <w:marRight w:val="0"/>
          <w:marTop w:val="0"/>
          <w:marBottom w:val="0"/>
          <w:divBdr>
            <w:top w:val="none" w:sz="0" w:space="0" w:color="auto"/>
            <w:left w:val="none" w:sz="0" w:space="0" w:color="auto"/>
            <w:bottom w:val="none" w:sz="0" w:space="0" w:color="auto"/>
            <w:right w:val="none" w:sz="0" w:space="0" w:color="auto"/>
          </w:divBdr>
        </w:div>
        <w:div w:id="1276789391">
          <w:marLeft w:val="0"/>
          <w:marRight w:val="0"/>
          <w:marTop w:val="0"/>
          <w:marBottom w:val="0"/>
          <w:divBdr>
            <w:top w:val="none" w:sz="0" w:space="0" w:color="auto"/>
            <w:left w:val="none" w:sz="0" w:space="0" w:color="auto"/>
            <w:bottom w:val="none" w:sz="0" w:space="0" w:color="auto"/>
            <w:right w:val="none" w:sz="0" w:space="0" w:color="auto"/>
          </w:divBdr>
        </w:div>
        <w:div w:id="1349793747">
          <w:marLeft w:val="0"/>
          <w:marRight w:val="0"/>
          <w:marTop w:val="0"/>
          <w:marBottom w:val="0"/>
          <w:divBdr>
            <w:top w:val="none" w:sz="0" w:space="0" w:color="auto"/>
            <w:left w:val="none" w:sz="0" w:space="0" w:color="auto"/>
            <w:bottom w:val="none" w:sz="0" w:space="0" w:color="auto"/>
            <w:right w:val="none" w:sz="0" w:space="0" w:color="auto"/>
          </w:divBdr>
        </w:div>
        <w:div w:id="1540046098">
          <w:marLeft w:val="0"/>
          <w:marRight w:val="0"/>
          <w:marTop w:val="0"/>
          <w:marBottom w:val="0"/>
          <w:divBdr>
            <w:top w:val="none" w:sz="0" w:space="0" w:color="auto"/>
            <w:left w:val="none" w:sz="0" w:space="0" w:color="auto"/>
            <w:bottom w:val="none" w:sz="0" w:space="0" w:color="auto"/>
            <w:right w:val="none" w:sz="0" w:space="0" w:color="auto"/>
          </w:divBdr>
        </w:div>
        <w:div w:id="1662392745">
          <w:marLeft w:val="0"/>
          <w:marRight w:val="0"/>
          <w:marTop w:val="0"/>
          <w:marBottom w:val="0"/>
          <w:divBdr>
            <w:top w:val="none" w:sz="0" w:space="0" w:color="auto"/>
            <w:left w:val="none" w:sz="0" w:space="0" w:color="auto"/>
            <w:bottom w:val="none" w:sz="0" w:space="0" w:color="auto"/>
            <w:right w:val="none" w:sz="0" w:space="0" w:color="auto"/>
          </w:divBdr>
        </w:div>
        <w:div w:id="1708027406">
          <w:marLeft w:val="0"/>
          <w:marRight w:val="0"/>
          <w:marTop w:val="0"/>
          <w:marBottom w:val="0"/>
          <w:divBdr>
            <w:top w:val="none" w:sz="0" w:space="0" w:color="auto"/>
            <w:left w:val="none" w:sz="0" w:space="0" w:color="auto"/>
            <w:bottom w:val="none" w:sz="0" w:space="0" w:color="auto"/>
            <w:right w:val="none" w:sz="0" w:space="0" w:color="auto"/>
          </w:divBdr>
        </w:div>
        <w:div w:id="1816331759">
          <w:marLeft w:val="0"/>
          <w:marRight w:val="0"/>
          <w:marTop w:val="0"/>
          <w:marBottom w:val="0"/>
          <w:divBdr>
            <w:top w:val="none" w:sz="0" w:space="0" w:color="auto"/>
            <w:left w:val="none" w:sz="0" w:space="0" w:color="auto"/>
            <w:bottom w:val="none" w:sz="0" w:space="0" w:color="auto"/>
            <w:right w:val="none" w:sz="0" w:space="0" w:color="auto"/>
          </w:divBdr>
        </w:div>
        <w:div w:id="1915115929">
          <w:marLeft w:val="0"/>
          <w:marRight w:val="0"/>
          <w:marTop w:val="0"/>
          <w:marBottom w:val="0"/>
          <w:divBdr>
            <w:top w:val="none" w:sz="0" w:space="0" w:color="auto"/>
            <w:left w:val="none" w:sz="0" w:space="0" w:color="auto"/>
            <w:bottom w:val="none" w:sz="0" w:space="0" w:color="auto"/>
            <w:right w:val="none" w:sz="0" w:space="0" w:color="auto"/>
          </w:divBdr>
        </w:div>
        <w:div w:id="2088189205">
          <w:marLeft w:val="0"/>
          <w:marRight w:val="0"/>
          <w:marTop w:val="0"/>
          <w:marBottom w:val="0"/>
          <w:divBdr>
            <w:top w:val="none" w:sz="0" w:space="0" w:color="auto"/>
            <w:left w:val="none" w:sz="0" w:space="0" w:color="auto"/>
            <w:bottom w:val="none" w:sz="0" w:space="0" w:color="auto"/>
            <w:right w:val="none" w:sz="0" w:space="0" w:color="auto"/>
          </w:divBdr>
        </w:div>
      </w:divsChild>
    </w:div>
    <w:div w:id="1751194018">
      <w:bodyDiv w:val="1"/>
      <w:marLeft w:val="0"/>
      <w:marRight w:val="0"/>
      <w:marTop w:val="0"/>
      <w:marBottom w:val="0"/>
      <w:divBdr>
        <w:top w:val="none" w:sz="0" w:space="0" w:color="auto"/>
        <w:left w:val="none" w:sz="0" w:space="0" w:color="auto"/>
        <w:bottom w:val="none" w:sz="0" w:space="0" w:color="auto"/>
        <w:right w:val="none" w:sz="0" w:space="0" w:color="auto"/>
      </w:divBdr>
      <w:divsChild>
        <w:div w:id="1106849611">
          <w:marLeft w:val="0"/>
          <w:marRight w:val="0"/>
          <w:marTop w:val="240"/>
          <w:marBottom w:val="240"/>
          <w:divBdr>
            <w:top w:val="none" w:sz="0" w:space="0" w:color="auto"/>
            <w:left w:val="none" w:sz="0" w:space="0" w:color="auto"/>
            <w:bottom w:val="none" w:sz="0" w:space="0" w:color="auto"/>
            <w:right w:val="none" w:sz="0" w:space="0" w:color="auto"/>
          </w:divBdr>
        </w:div>
        <w:div w:id="1903253376">
          <w:marLeft w:val="0"/>
          <w:marRight w:val="0"/>
          <w:marTop w:val="240"/>
          <w:marBottom w:val="240"/>
          <w:divBdr>
            <w:top w:val="none" w:sz="0" w:space="0" w:color="auto"/>
            <w:left w:val="none" w:sz="0" w:space="0" w:color="auto"/>
            <w:bottom w:val="none" w:sz="0" w:space="0" w:color="auto"/>
            <w:right w:val="none" w:sz="0" w:space="0" w:color="auto"/>
          </w:divBdr>
        </w:div>
      </w:divsChild>
    </w:div>
    <w:div w:id="1841114598">
      <w:bodyDiv w:val="1"/>
      <w:marLeft w:val="0"/>
      <w:marRight w:val="0"/>
      <w:marTop w:val="0"/>
      <w:marBottom w:val="0"/>
      <w:divBdr>
        <w:top w:val="none" w:sz="0" w:space="0" w:color="auto"/>
        <w:left w:val="none" w:sz="0" w:space="0" w:color="auto"/>
        <w:bottom w:val="none" w:sz="0" w:space="0" w:color="auto"/>
        <w:right w:val="none" w:sz="0" w:space="0" w:color="auto"/>
      </w:divBdr>
      <w:divsChild>
        <w:div w:id="1836342433">
          <w:marLeft w:val="0"/>
          <w:marRight w:val="0"/>
          <w:marTop w:val="240"/>
          <w:marBottom w:val="240"/>
          <w:divBdr>
            <w:top w:val="none" w:sz="0" w:space="0" w:color="auto"/>
            <w:left w:val="none" w:sz="0" w:space="0" w:color="auto"/>
            <w:bottom w:val="none" w:sz="0" w:space="0" w:color="auto"/>
            <w:right w:val="none" w:sz="0" w:space="0" w:color="auto"/>
          </w:divBdr>
        </w:div>
        <w:div w:id="572006256">
          <w:marLeft w:val="0"/>
          <w:marRight w:val="0"/>
          <w:marTop w:val="0"/>
          <w:marBottom w:val="0"/>
          <w:divBdr>
            <w:top w:val="none" w:sz="0" w:space="0" w:color="auto"/>
            <w:left w:val="none" w:sz="0" w:space="0" w:color="auto"/>
            <w:bottom w:val="none" w:sz="0" w:space="0" w:color="auto"/>
            <w:right w:val="none" w:sz="0" w:space="0" w:color="auto"/>
          </w:divBdr>
        </w:div>
        <w:div w:id="1236937222">
          <w:marLeft w:val="0"/>
          <w:marRight w:val="0"/>
          <w:marTop w:val="0"/>
          <w:marBottom w:val="0"/>
          <w:divBdr>
            <w:top w:val="none" w:sz="0" w:space="0" w:color="auto"/>
            <w:left w:val="none" w:sz="0" w:space="0" w:color="auto"/>
            <w:bottom w:val="none" w:sz="0" w:space="0" w:color="auto"/>
            <w:right w:val="none" w:sz="0" w:space="0" w:color="auto"/>
          </w:divBdr>
          <w:divsChild>
            <w:div w:id="717778391">
              <w:marLeft w:val="0"/>
              <w:marRight w:val="0"/>
              <w:marTop w:val="0"/>
              <w:marBottom w:val="0"/>
              <w:divBdr>
                <w:top w:val="none" w:sz="0" w:space="0" w:color="auto"/>
                <w:left w:val="none" w:sz="0" w:space="0" w:color="auto"/>
                <w:bottom w:val="none" w:sz="0" w:space="0" w:color="auto"/>
                <w:right w:val="none" w:sz="0" w:space="0" w:color="auto"/>
              </w:divBdr>
            </w:div>
            <w:div w:id="1193227006">
              <w:marLeft w:val="0"/>
              <w:marRight w:val="0"/>
              <w:marTop w:val="0"/>
              <w:marBottom w:val="0"/>
              <w:divBdr>
                <w:top w:val="none" w:sz="0" w:space="0" w:color="auto"/>
                <w:left w:val="none" w:sz="0" w:space="0" w:color="auto"/>
                <w:bottom w:val="none" w:sz="0" w:space="0" w:color="auto"/>
                <w:right w:val="none" w:sz="0" w:space="0" w:color="auto"/>
              </w:divBdr>
              <w:divsChild>
                <w:div w:id="1892963893">
                  <w:marLeft w:val="0"/>
                  <w:marRight w:val="0"/>
                  <w:marTop w:val="240"/>
                  <w:marBottom w:val="240"/>
                  <w:divBdr>
                    <w:top w:val="none" w:sz="0" w:space="0" w:color="auto"/>
                    <w:left w:val="none" w:sz="0" w:space="0" w:color="auto"/>
                    <w:bottom w:val="none" w:sz="0" w:space="0" w:color="auto"/>
                    <w:right w:val="none" w:sz="0" w:space="0" w:color="auto"/>
                  </w:divBdr>
                </w:div>
              </w:divsChild>
            </w:div>
            <w:div w:id="1601253007">
              <w:marLeft w:val="0"/>
              <w:marRight w:val="0"/>
              <w:marTop w:val="0"/>
              <w:marBottom w:val="0"/>
              <w:divBdr>
                <w:top w:val="none" w:sz="0" w:space="0" w:color="auto"/>
                <w:left w:val="none" w:sz="0" w:space="0" w:color="auto"/>
                <w:bottom w:val="none" w:sz="0" w:space="0" w:color="auto"/>
                <w:right w:val="none" w:sz="0" w:space="0" w:color="auto"/>
              </w:divBdr>
            </w:div>
          </w:divsChild>
        </w:div>
        <w:div w:id="1227833868">
          <w:marLeft w:val="0"/>
          <w:marRight w:val="0"/>
          <w:marTop w:val="0"/>
          <w:marBottom w:val="0"/>
          <w:divBdr>
            <w:top w:val="none" w:sz="0" w:space="0" w:color="auto"/>
            <w:left w:val="none" w:sz="0" w:space="0" w:color="auto"/>
            <w:bottom w:val="none" w:sz="0" w:space="0" w:color="auto"/>
            <w:right w:val="none" w:sz="0" w:space="0" w:color="auto"/>
          </w:divBdr>
          <w:divsChild>
            <w:div w:id="723796317">
              <w:marLeft w:val="0"/>
              <w:marRight w:val="0"/>
              <w:marTop w:val="0"/>
              <w:marBottom w:val="0"/>
              <w:divBdr>
                <w:top w:val="none" w:sz="0" w:space="0" w:color="auto"/>
                <w:left w:val="none" w:sz="0" w:space="0" w:color="auto"/>
                <w:bottom w:val="none" w:sz="0" w:space="0" w:color="auto"/>
                <w:right w:val="none" w:sz="0" w:space="0" w:color="auto"/>
              </w:divBdr>
            </w:div>
            <w:div w:id="852188117">
              <w:marLeft w:val="0"/>
              <w:marRight w:val="0"/>
              <w:marTop w:val="0"/>
              <w:marBottom w:val="0"/>
              <w:divBdr>
                <w:top w:val="none" w:sz="0" w:space="0" w:color="auto"/>
                <w:left w:val="none" w:sz="0" w:space="0" w:color="auto"/>
                <w:bottom w:val="none" w:sz="0" w:space="0" w:color="auto"/>
                <w:right w:val="none" w:sz="0" w:space="0" w:color="auto"/>
              </w:divBdr>
            </w:div>
            <w:div w:id="365835518">
              <w:marLeft w:val="0"/>
              <w:marRight w:val="0"/>
              <w:marTop w:val="0"/>
              <w:marBottom w:val="0"/>
              <w:divBdr>
                <w:top w:val="none" w:sz="0" w:space="0" w:color="auto"/>
                <w:left w:val="none" w:sz="0" w:space="0" w:color="auto"/>
                <w:bottom w:val="none" w:sz="0" w:space="0" w:color="auto"/>
                <w:right w:val="none" w:sz="0" w:space="0" w:color="auto"/>
              </w:divBdr>
            </w:div>
            <w:div w:id="413356837">
              <w:marLeft w:val="0"/>
              <w:marRight w:val="0"/>
              <w:marTop w:val="0"/>
              <w:marBottom w:val="0"/>
              <w:divBdr>
                <w:top w:val="none" w:sz="0" w:space="0" w:color="auto"/>
                <w:left w:val="none" w:sz="0" w:space="0" w:color="auto"/>
                <w:bottom w:val="none" w:sz="0" w:space="0" w:color="auto"/>
                <w:right w:val="none" w:sz="0" w:space="0" w:color="auto"/>
              </w:divBdr>
            </w:div>
            <w:div w:id="1454907186">
              <w:marLeft w:val="0"/>
              <w:marRight w:val="0"/>
              <w:marTop w:val="0"/>
              <w:marBottom w:val="0"/>
              <w:divBdr>
                <w:top w:val="none" w:sz="0" w:space="0" w:color="auto"/>
                <w:left w:val="none" w:sz="0" w:space="0" w:color="auto"/>
                <w:bottom w:val="none" w:sz="0" w:space="0" w:color="auto"/>
                <w:right w:val="none" w:sz="0" w:space="0" w:color="auto"/>
              </w:divBdr>
            </w:div>
          </w:divsChild>
        </w:div>
        <w:div w:id="1032998554">
          <w:marLeft w:val="0"/>
          <w:marRight w:val="0"/>
          <w:marTop w:val="0"/>
          <w:marBottom w:val="0"/>
          <w:divBdr>
            <w:top w:val="none" w:sz="0" w:space="0" w:color="auto"/>
            <w:left w:val="none" w:sz="0" w:space="0" w:color="auto"/>
            <w:bottom w:val="none" w:sz="0" w:space="0" w:color="auto"/>
            <w:right w:val="none" w:sz="0" w:space="0" w:color="auto"/>
          </w:divBdr>
          <w:divsChild>
            <w:div w:id="1879272397">
              <w:marLeft w:val="0"/>
              <w:marRight w:val="0"/>
              <w:marTop w:val="240"/>
              <w:marBottom w:val="240"/>
              <w:divBdr>
                <w:top w:val="none" w:sz="0" w:space="0" w:color="auto"/>
                <w:left w:val="none" w:sz="0" w:space="0" w:color="auto"/>
                <w:bottom w:val="none" w:sz="0" w:space="0" w:color="auto"/>
                <w:right w:val="none" w:sz="0" w:space="0" w:color="auto"/>
              </w:divBdr>
            </w:div>
          </w:divsChild>
        </w:div>
        <w:div w:id="1076516515">
          <w:marLeft w:val="0"/>
          <w:marRight w:val="0"/>
          <w:marTop w:val="0"/>
          <w:marBottom w:val="0"/>
          <w:divBdr>
            <w:top w:val="none" w:sz="0" w:space="0" w:color="auto"/>
            <w:left w:val="none" w:sz="0" w:space="0" w:color="auto"/>
            <w:bottom w:val="none" w:sz="0" w:space="0" w:color="auto"/>
            <w:right w:val="none" w:sz="0" w:space="0" w:color="auto"/>
          </w:divBdr>
          <w:divsChild>
            <w:div w:id="1993636701">
              <w:marLeft w:val="0"/>
              <w:marRight w:val="0"/>
              <w:marTop w:val="240"/>
              <w:marBottom w:val="240"/>
              <w:divBdr>
                <w:top w:val="none" w:sz="0" w:space="0" w:color="auto"/>
                <w:left w:val="none" w:sz="0" w:space="0" w:color="auto"/>
                <w:bottom w:val="none" w:sz="0" w:space="0" w:color="auto"/>
                <w:right w:val="none" w:sz="0" w:space="0" w:color="auto"/>
              </w:divBdr>
            </w:div>
          </w:divsChild>
        </w:div>
        <w:div w:id="1500775484">
          <w:marLeft w:val="0"/>
          <w:marRight w:val="0"/>
          <w:marTop w:val="0"/>
          <w:marBottom w:val="0"/>
          <w:divBdr>
            <w:top w:val="none" w:sz="0" w:space="0" w:color="auto"/>
            <w:left w:val="none" w:sz="0" w:space="0" w:color="auto"/>
            <w:bottom w:val="none" w:sz="0" w:space="0" w:color="auto"/>
            <w:right w:val="none" w:sz="0" w:space="0" w:color="auto"/>
          </w:divBdr>
          <w:divsChild>
            <w:div w:id="1228028344">
              <w:marLeft w:val="0"/>
              <w:marRight w:val="0"/>
              <w:marTop w:val="240"/>
              <w:marBottom w:val="240"/>
              <w:divBdr>
                <w:top w:val="none" w:sz="0" w:space="0" w:color="auto"/>
                <w:left w:val="none" w:sz="0" w:space="0" w:color="auto"/>
                <w:bottom w:val="none" w:sz="0" w:space="0" w:color="auto"/>
                <w:right w:val="none" w:sz="0" w:space="0" w:color="auto"/>
              </w:divBdr>
            </w:div>
          </w:divsChild>
        </w:div>
        <w:div w:id="33502077">
          <w:marLeft w:val="0"/>
          <w:marRight w:val="0"/>
          <w:marTop w:val="0"/>
          <w:marBottom w:val="0"/>
          <w:divBdr>
            <w:top w:val="none" w:sz="0" w:space="0" w:color="auto"/>
            <w:left w:val="none" w:sz="0" w:space="0" w:color="auto"/>
            <w:bottom w:val="none" w:sz="0" w:space="0" w:color="auto"/>
            <w:right w:val="none" w:sz="0" w:space="0" w:color="auto"/>
          </w:divBdr>
        </w:div>
        <w:div w:id="973220851">
          <w:marLeft w:val="0"/>
          <w:marRight w:val="0"/>
          <w:marTop w:val="0"/>
          <w:marBottom w:val="0"/>
          <w:divBdr>
            <w:top w:val="none" w:sz="0" w:space="0" w:color="auto"/>
            <w:left w:val="none" w:sz="0" w:space="0" w:color="auto"/>
            <w:bottom w:val="none" w:sz="0" w:space="0" w:color="auto"/>
            <w:right w:val="none" w:sz="0" w:space="0" w:color="auto"/>
          </w:divBdr>
          <w:divsChild>
            <w:div w:id="1302081854">
              <w:marLeft w:val="0"/>
              <w:marRight w:val="0"/>
              <w:marTop w:val="240"/>
              <w:marBottom w:val="240"/>
              <w:divBdr>
                <w:top w:val="none" w:sz="0" w:space="0" w:color="auto"/>
                <w:left w:val="none" w:sz="0" w:space="0" w:color="auto"/>
                <w:bottom w:val="none" w:sz="0" w:space="0" w:color="auto"/>
                <w:right w:val="none" w:sz="0" w:space="0" w:color="auto"/>
              </w:divBdr>
            </w:div>
          </w:divsChild>
        </w:div>
        <w:div w:id="472066343">
          <w:marLeft w:val="0"/>
          <w:marRight w:val="0"/>
          <w:marTop w:val="0"/>
          <w:marBottom w:val="0"/>
          <w:divBdr>
            <w:top w:val="none" w:sz="0" w:space="0" w:color="auto"/>
            <w:left w:val="none" w:sz="0" w:space="0" w:color="auto"/>
            <w:bottom w:val="none" w:sz="0" w:space="0" w:color="auto"/>
            <w:right w:val="none" w:sz="0" w:space="0" w:color="auto"/>
          </w:divBdr>
        </w:div>
        <w:div w:id="1497183331">
          <w:marLeft w:val="0"/>
          <w:marRight w:val="0"/>
          <w:marTop w:val="0"/>
          <w:marBottom w:val="0"/>
          <w:divBdr>
            <w:top w:val="none" w:sz="0" w:space="0" w:color="auto"/>
            <w:left w:val="none" w:sz="0" w:space="0" w:color="auto"/>
            <w:bottom w:val="none" w:sz="0" w:space="0" w:color="auto"/>
            <w:right w:val="none" w:sz="0" w:space="0" w:color="auto"/>
          </w:divBdr>
          <w:divsChild>
            <w:div w:id="1597783457">
              <w:marLeft w:val="0"/>
              <w:marRight w:val="0"/>
              <w:marTop w:val="240"/>
              <w:marBottom w:val="240"/>
              <w:divBdr>
                <w:top w:val="none" w:sz="0" w:space="0" w:color="auto"/>
                <w:left w:val="none" w:sz="0" w:space="0" w:color="auto"/>
                <w:bottom w:val="none" w:sz="0" w:space="0" w:color="auto"/>
                <w:right w:val="none" w:sz="0" w:space="0" w:color="auto"/>
              </w:divBdr>
            </w:div>
          </w:divsChild>
        </w:div>
        <w:div w:id="1245916100">
          <w:marLeft w:val="0"/>
          <w:marRight w:val="0"/>
          <w:marTop w:val="240"/>
          <w:marBottom w:val="240"/>
          <w:divBdr>
            <w:top w:val="none" w:sz="0" w:space="0" w:color="auto"/>
            <w:left w:val="none" w:sz="0" w:space="0" w:color="auto"/>
            <w:bottom w:val="none" w:sz="0" w:space="0" w:color="auto"/>
            <w:right w:val="none" w:sz="0" w:space="0" w:color="auto"/>
          </w:divBdr>
        </w:div>
        <w:div w:id="1568765906">
          <w:marLeft w:val="0"/>
          <w:marRight w:val="0"/>
          <w:marTop w:val="0"/>
          <w:marBottom w:val="0"/>
          <w:divBdr>
            <w:top w:val="none" w:sz="0" w:space="0" w:color="auto"/>
            <w:left w:val="none" w:sz="0" w:space="0" w:color="auto"/>
            <w:bottom w:val="none" w:sz="0" w:space="0" w:color="auto"/>
            <w:right w:val="none" w:sz="0" w:space="0" w:color="auto"/>
          </w:divBdr>
          <w:divsChild>
            <w:div w:id="192960370">
              <w:marLeft w:val="0"/>
              <w:marRight w:val="0"/>
              <w:marTop w:val="0"/>
              <w:marBottom w:val="0"/>
              <w:divBdr>
                <w:top w:val="none" w:sz="0" w:space="0" w:color="auto"/>
                <w:left w:val="none" w:sz="0" w:space="0" w:color="auto"/>
                <w:bottom w:val="none" w:sz="0" w:space="0" w:color="auto"/>
                <w:right w:val="none" w:sz="0" w:space="0" w:color="auto"/>
              </w:divBdr>
            </w:div>
            <w:div w:id="1681736229">
              <w:marLeft w:val="0"/>
              <w:marRight w:val="0"/>
              <w:marTop w:val="0"/>
              <w:marBottom w:val="0"/>
              <w:divBdr>
                <w:top w:val="none" w:sz="0" w:space="0" w:color="auto"/>
                <w:left w:val="none" w:sz="0" w:space="0" w:color="auto"/>
                <w:bottom w:val="none" w:sz="0" w:space="0" w:color="auto"/>
                <w:right w:val="none" w:sz="0" w:space="0" w:color="auto"/>
              </w:divBdr>
              <w:divsChild>
                <w:div w:id="1216042069">
                  <w:marLeft w:val="0"/>
                  <w:marRight w:val="0"/>
                  <w:marTop w:val="240"/>
                  <w:marBottom w:val="240"/>
                  <w:divBdr>
                    <w:top w:val="none" w:sz="0" w:space="0" w:color="auto"/>
                    <w:left w:val="none" w:sz="0" w:space="0" w:color="auto"/>
                    <w:bottom w:val="none" w:sz="0" w:space="0" w:color="auto"/>
                    <w:right w:val="none" w:sz="0" w:space="0" w:color="auto"/>
                  </w:divBdr>
                </w:div>
              </w:divsChild>
            </w:div>
            <w:div w:id="261494900">
              <w:marLeft w:val="0"/>
              <w:marRight w:val="0"/>
              <w:marTop w:val="0"/>
              <w:marBottom w:val="0"/>
              <w:divBdr>
                <w:top w:val="none" w:sz="0" w:space="0" w:color="auto"/>
                <w:left w:val="none" w:sz="0" w:space="0" w:color="auto"/>
                <w:bottom w:val="none" w:sz="0" w:space="0" w:color="auto"/>
                <w:right w:val="none" w:sz="0" w:space="0" w:color="auto"/>
              </w:divBdr>
            </w:div>
            <w:div w:id="895436939">
              <w:marLeft w:val="0"/>
              <w:marRight w:val="0"/>
              <w:marTop w:val="0"/>
              <w:marBottom w:val="0"/>
              <w:divBdr>
                <w:top w:val="none" w:sz="0" w:space="0" w:color="auto"/>
                <w:left w:val="none" w:sz="0" w:space="0" w:color="auto"/>
                <w:bottom w:val="none" w:sz="0" w:space="0" w:color="auto"/>
                <w:right w:val="none" w:sz="0" w:space="0" w:color="auto"/>
              </w:divBdr>
            </w:div>
            <w:div w:id="330179939">
              <w:marLeft w:val="0"/>
              <w:marRight w:val="0"/>
              <w:marTop w:val="0"/>
              <w:marBottom w:val="0"/>
              <w:divBdr>
                <w:top w:val="none" w:sz="0" w:space="0" w:color="auto"/>
                <w:left w:val="none" w:sz="0" w:space="0" w:color="auto"/>
                <w:bottom w:val="none" w:sz="0" w:space="0" w:color="auto"/>
                <w:right w:val="none" w:sz="0" w:space="0" w:color="auto"/>
              </w:divBdr>
              <w:divsChild>
                <w:div w:id="271715439">
                  <w:marLeft w:val="0"/>
                  <w:marRight w:val="0"/>
                  <w:marTop w:val="240"/>
                  <w:marBottom w:val="240"/>
                  <w:divBdr>
                    <w:top w:val="none" w:sz="0" w:space="0" w:color="auto"/>
                    <w:left w:val="none" w:sz="0" w:space="0" w:color="auto"/>
                    <w:bottom w:val="none" w:sz="0" w:space="0" w:color="auto"/>
                    <w:right w:val="none" w:sz="0" w:space="0" w:color="auto"/>
                  </w:divBdr>
                </w:div>
              </w:divsChild>
            </w:div>
            <w:div w:id="14118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9679166">
      <w:bodyDiv w:val="1"/>
      <w:marLeft w:val="0"/>
      <w:marRight w:val="0"/>
      <w:marTop w:val="0"/>
      <w:marBottom w:val="0"/>
      <w:divBdr>
        <w:top w:val="none" w:sz="0" w:space="0" w:color="auto"/>
        <w:left w:val="none" w:sz="0" w:space="0" w:color="auto"/>
        <w:bottom w:val="none" w:sz="0" w:space="0" w:color="auto"/>
        <w:right w:val="none" w:sz="0" w:space="0" w:color="auto"/>
      </w:divBdr>
    </w:div>
    <w:div w:id="1888102787">
      <w:bodyDiv w:val="1"/>
      <w:marLeft w:val="0"/>
      <w:marRight w:val="0"/>
      <w:marTop w:val="0"/>
      <w:marBottom w:val="0"/>
      <w:divBdr>
        <w:top w:val="none" w:sz="0" w:space="0" w:color="auto"/>
        <w:left w:val="none" w:sz="0" w:space="0" w:color="auto"/>
        <w:bottom w:val="none" w:sz="0" w:space="0" w:color="auto"/>
        <w:right w:val="none" w:sz="0" w:space="0" w:color="auto"/>
      </w:divBdr>
    </w:div>
    <w:div w:id="1926259951">
      <w:bodyDiv w:val="1"/>
      <w:marLeft w:val="0"/>
      <w:marRight w:val="0"/>
      <w:marTop w:val="0"/>
      <w:marBottom w:val="0"/>
      <w:divBdr>
        <w:top w:val="none" w:sz="0" w:space="0" w:color="auto"/>
        <w:left w:val="none" w:sz="0" w:space="0" w:color="auto"/>
        <w:bottom w:val="none" w:sz="0" w:space="0" w:color="auto"/>
        <w:right w:val="none" w:sz="0" w:space="0" w:color="auto"/>
      </w:divBdr>
      <w:divsChild>
        <w:div w:id="2127848850">
          <w:marLeft w:val="0"/>
          <w:marRight w:val="0"/>
          <w:marTop w:val="0"/>
          <w:marBottom w:val="0"/>
          <w:divBdr>
            <w:top w:val="none" w:sz="0" w:space="0" w:color="auto"/>
            <w:left w:val="none" w:sz="0" w:space="0" w:color="auto"/>
            <w:bottom w:val="none" w:sz="0" w:space="0" w:color="auto"/>
            <w:right w:val="none" w:sz="0" w:space="0" w:color="auto"/>
          </w:divBdr>
          <w:divsChild>
            <w:div w:id="1373918327">
              <w:marLeft w:val="0"/>
              <w:marRight w:val="0"/>
              <w:marTop w:val="0"/>
              <w:marBottom w:val="0"/>
              <w:divBdr>
                <w:top w:val="none" w:sz="0" w:space="0" w:color="auto"/>
                <w:left w:val="none" w:sz="0" w:space="0" w:color="auto"/>
                <w:bottom w:val="none" w:sz="0" w:space="0" w:color="auto"/>
                <w:right w:val="none" w:sz="0" w:space="0" w:color="auto"/>
              </w:divBdr>
              <w:divsChild>
                <w:div w:id="50466799">
                  <w:marLeft w:val="0"/>
                  <w:marRight w:val="0"/>
                  <w:marTop w:val="0"/>
                  <w:marBottom w:val="0"/>
                  <w:divBdr>
                    <w:top w:val="none" w:sz="0" w:space="0" w:color="auto"/>
                    <w:left w:val="none" w:sz="0" w:space="0" w:color="auto"/>
                    <w:bottom w:val="none" w:sz="0" w:space="0" w:color="auto"/>
                    <w:right w:val="none" w:sz="0" w:space="0" w:color="auto"/>
                  </w:divBdr>
                  <w:divsChild>
                    <w:div w:id="1671325510">
                      <w:marLeft w:val="0"/>
                      <w:marRight w:val="0"/>
                      <w:marTop w:val="0"/>
                      <w:marBottom w:val="0"/>
                      <w:divBdr>
                        <w:top w:val="none" w:sz="0" w:space="0" w:color="auto"/>
                        <w:left w:val="none" w:sz="0" w:space="0" w:color="auto"/>
                        <w:bottom w:val="none" w:sz="0" w:space="0" w:color="auto"/>
                        <w:right w:val="none" w:sz="0" w:space="0" w:color="auto"/>
                      </w:divBdr>
                    </w:div>
                    <w:div w:id="502205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4435942">
          <w:marLeft w:val="0"/>
          <w:marRight w:val="0"/>
          <w:marTop w:val="0"/>
          <w:marBottom w:val="0"/>
          <w:divBdr>
            <w:top w:val="none" w:sz="0" w:space="0" w:color="auto"/>
            <w:left w:val="none" w:sz="0" w:space="0" w:color="auto"/>
            <w:bottom w:val="none" w:sz="0" w:space="0" w:color="auto"/>
            <w:right w:val="none" w:sz="0" w:space="0" w:color="auto"/>
          </w:divBdr>
          <w:divsChild>
            <w:div w:id="515388937">
              <w:marLeft w:val="0"/>
              <w:marRight w:val="0"/>
              <w:marTop w:val="0"/>
              <w:marBottom w:val="0"/>
              <w:divBdr>
                <w:top w:val="none" w:sz="0" w:space="0" w:color="auto"/>
                <w:left w:val="none" w:sz="0" w:space="0" w:color="auto"/>
                <w:bottom w:val="none" w:sz="0" w:space="0" w:color="auto"/>
                <w:right w:val="none" w:sz="0" w:space="0" w:color="auto"/>
              </w:divBdr>
              <w:divsChild>
                <w:div w:id="1619530964">
                  <w:marLeft w:val="0"/>
                  <w:marRight w:val="0"/>
                  <w:marTop w:val="0"/>
                  <w:marBottom w:val="0"/>
                  <w:divBdr>
                    <w:top w:val="none" w:sz="0" w:space="0" w:color="auto"/>
                    <w:left w:val="none" w:sz="0" w:space="0" w:color="auto"/>
                    <w:bottom w:val="none" w:sz="0" w:space="0" w:color="auto"/>
                    <w:right w:val="none" w:sz="0" w:space="0" w:color="auto"/>
                  </w:divBdr>
                  <w:divsChild>
                    <w:div w:id="961379788">
                      <w:marLeft w:val="0"/>
                      <w:marRight w:val="0"/>
                      <w:marTop w:val="0"/>
                      <w:marBottom w:val="0"/>
                      <w:divBdr>
                        <w:top w:val="none" w:sz="0" w:space="0" w:color="auto"/>
                        <w:left w:val="none" w:sz="0" w:space="0" w:color="auto"/>
                        <w:bottom w:val="none" w:sz="0" w:space="0" w:color="auto"/>
                        <w:right w:val="none" w:sz="0" w:space="0" w:color="auto"/>
                      </w:divBdr>
                    </w:div>
                    <w:div w:id="50084293">
                      <w:marLeft w:val="0"/>
                      <w:marRight w:val="0"/>
                      <w:marTop w:val="0"/>
                      <w:marBottom w:val="0"/>
                      <w:divBdr>
                        <w:top w:val="none" w:sz="0" w:space="0" w:color="auto"/>
                        <w:left w:val="none" w:sz="0" w:space="0" w:color="auto"/>
                        <w:bottom w:val="none" w:sz="0" w:space="0" w:color="auto"/>
                        <w:right w:val="none" w:sz="0" w:space="0" w:color="auto"/>
                      </w:divBdr>
                      <w:divsChild>
                        <w:div w:id="398795261">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sChild>
            </w:div>
          </w:divsChild>
        </w:div>
      </w:divsChild>
    </w:div>
    <w:div w:id="1932621562">
      <w:bodyDiv w:val="1"/>
      <w:marLeft w:val="0"/>
      <w:marRight w:val="0"/>
      <w:marTop w:val="0"/>
      <w:marBottom w:val="0"/>
      <w:divBdr>
        <w:top w:val="none" w:sz="0" w:space="0" w:color="auto"/>
        <w:left w:val="none" w:sz="0" w:space="0" w:color="auto"/>
        <w:bottom w:val="none" w:sz="0" w:space="0" w:color="auto"/>
        <w:right w:val="none" w:sz="0" w:space="0" w:color="auto"/>
      </w:divBdr>
    </w:div>
    <w:div w:id="1992101281">
      <w:bodyDiv w:val="1"/>
      <w:marLeft w:val="0"/>
      <w:marRight w:val="0"/>
      <w:marTop w:val="0"/>
      <w:marBottom w:val="0"/>
      <w:divBdr>
        <w:top w:val="none" w:sz="0" w:space="0" w:color="auto"/>
        <w:left w:val="none" w:sz="0" w:space="0" w:color="auto"/>
        <w:bottom w:val="none" w:sz="0" w:space="0" w:color="auto"/>
        <w:right w:val="none" w:sz="0" w:space="0" w:color="auto"/>
      </w:divBdr>
      <w:divsChild>
        <w:div w:id="1125926141">
          <w:marLeft w:val="0"/>
          <w:marRight w:val="0"/>
          <w:marTop w:val="0"/>
          <w:marBottom w:val="0"/>
          <w:divBdr>
            <w:top w:val="none" w:sz="0" w:space="0" w:color="auto"/>
            <w:left w:val="none" w:sz="0" w:space="0" w:color="auto"/>
            <w:bottom w:val="none" w:sz="0" w:space="0" w:color="auto"/>
            <w:right w:val="none" w:sz="0" w:space="0" w:color="auto"/>
          </w:divBdr>
          <w:divsChild>
            <w:div w:id="727455317">
              <w:marLeft w:val="0"/>
              <w:marRight w:val="0"/>
              <w:marTop w:val="0"/>
              <w:marBottom w:val="0"/>
              <w:divBdr>
                <w:top w:val="none" w:sz="0" w:space="0" w:color="auto"/>
                <w:left w:val="none" w:sz="0" w:space="0" w:color="auto"/>
                <w:bottom w:val="none" w:sz="0" w:space="0" w:color="auto"/>
                <w:right w:val="none" w:sz="0" w:space="0" w:color="auto"/>
              </w:divBdr>
              <w:divsChild>
                <w:div w:id="765813235">
                  <w:marLeft w:val="0"/>
                  <w:marRight w:val="0"/>
                  <w:marTop w:val="0"/>
                  <w:marBottom w:val="0"/>
                  <w:divBdr>
                    <w:top w:val="none" w:sz="0" w:space="0" w:color="auto"/>
                    <w:left w:val="none" w:sz="0" w:space="0" w:color="auto"/>
                    <w:bottom w:val="none" w:sz="0" w:space="0" w:color="auto"/>
                    <w:right w:val="none" w:sz="0" w:space="0" w:color="auto"/>
                  </w:divBdr>
                </w:div>
                <w:div w:id="1206865841">
                  <w:marLeft w:val="0"/>
                  <w:marRight w:val="0"/>
                  <w:marTop w:val="0"/>
                  <w:marBottom w:val="0"/>
                  <w:divBdr>
                    <w:top w:val="none" w:sz="0" w:space="0" w:color="auto"/>
                    <w:left w:val="none" w:sz="0" w:space="0" w:color="auto"/>
                    <w:bottom w:val="none" w:sz="0" w:space="0" w:color="auto"/>
                    <w:right w:val="none" w:sz="0" w:space="0" w:color="auto"/>
                  </w:divBdr>
                </w:div>
                <w:div w:id="1406955445">
                  <w:marLeft w:val="0"/>
                  <w:marRight w:val="0"/>
                  <w:marTop w:val="0"/>
                  <w:marBottom w:val="0"/>
                  <w:divBdr>
                    <w:top w:val="none" w:sz="0" w:space="0" w:color="auto"/>
                    <w:left w:val="none" w:sz="0" w:space="0" w:color="auto"/>
                    <w:bottom w:val="none" w:sz="0" w:space="0" w:color="auto"/>
                    <w:right w:val="none" w:sz="0" w:space="0" w:color="auto"/>
                  </w:divBdr>
                  <w:divsChild>
                    <w:div w:id="145898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9597182">
          <w:marLeft w:val="0"/>
          <w:marRight w:val="0"/>
          <w:marTop w:val="0"/>
          <w:marBottom w:val="0"/>
          <w:divBdr>
            <w:top w:val="none" w:sz="0" w:space="0" w:color="auto"/>
            <w:left w:val="none" w:sz="0" w:space="0" w:color="auto"/>
            <w:bottom w:val="none" w:sz="0" w:space="0" w:color="auto"/>
            <w:right w:val="none" w:sz="0" w:space="0" w:color="auto"/>
          </w:divBdr>
          <w:divsChild>
            <w:div w:id="1307782625">
              <w:marLeft w:val="0"/>
              <w:marRight w:val="0"/>
              <w:marTop w:val="0"/>
              <w:marBottom w:val="0"/>
              <w:divBdr>
                <w:top w:val="none" w:sz="0" w:space="0" w:color="auto"/>
                <w:left w:val="none" w:sz="0" w:space="0" w:color="auto"/>
                <w:bottom w:val="none" w:sz="0" w:space="0" w:color="auto"/>
                <w:right w:val="none" w:sz="0" w:space="0" w:color="auto"/>
              </w:divBdr>
              <w:divsChild>
                <w:div w:id="1581795789">
                  <w:marLeft w:val="0"/>
                  <w:marRight w:val="0"/>
                  <w:marTop w:val="0"/>
                  <w:marBottom w:val="0"/>
                  <w:divBdr>
                    <w:top w:val="none" w:sz="0" w:space="0" w:color="auto"/>
                    <w:left w:val="none" w:sz="0" w:space="0" w:color="auto"/>
                    <w:bottom w:val="none" w:sz="0" w:space="0" w:color="auto"/>
                    <w:right w:val="none" w:sz="0" w:space="0" w:color="auto"/>
                  </w:divBdr>
                  <w:divsChild>
                    <w:div w:id="1025865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5089656">
      <w:bodyDiv w:val="1"/>
      <w:marLeft w:val="0"/>
      <w:marRight w:val="0"/>
      <w:marTop w:val="0"/>
      <w:marBottom w:val="0"/>
      <w:divBdr>
        <w:top w:val="none" w:sz="0" w:space="0" w:color="auto"/>
        <w:left w:val="none" w:sz="0" w:space="0" w:color="auto"/>
        <w:bottom w:val="none" w:sz="0" w:space="0" w:color="auto"/>
        <w:right w:val="none" w:sz="0" w:space="0" w:color="auto"/>
      </w:divBdr>
    </w:div>
    <w:div w:id="2069645313">
      <w:bodyDiv w:val="1"/>
      <w:marLeft w:val="0"/>
      <w:marRight w:val="0"/>
      <w:marTop w:val="0"/>
      <w:marBottom w:val="0"/>
      <w:divBdr>
        <w:top w:val="none" w:sz="0" w:space="0" w:color="auto"/>
        <w:left w:val="none" w:sz="0" w:space="0" w:color="auto"/>
        <w:bottom w:val="none" w:sz="0" w:space="0" w:color="auto"/>
        <w:right w:val="none" w:sz="0" w:space="0" w:color="auto"/>
      </w:divBdr>
    </w:div>
    <w:div w:id="20885027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base.garant.ru/70112744/" TargetMode="External"/><Relationship Id="rId21" Type="http://schemas.openxmlformats.org/officeDocument/2006/relationships/hyperlink" Target="http://home.garant.ru/" TargetMode="External"/><Relationship Id="rId42" Type="http://schemas.openxmlformats.org/officeDocument/2006/relationships/hyperlink" Target="http://home.garant.ru/" TargetMode="External"/><Relationship Id="rId47" Type="http://schemas.openxmlformats.org/officeDocument/2006/relationships/hyperlink" Target="http://home.garant.ru/" TargetMode="External"/><Relationship Id="rId63" Type="http://schemas.openxmlformats.org/officeDocument/2006/relationships/hyperlink" Target="http://home.garant.ru/" TargetMode="External"/><Relationship Id="rId68" Type="http://schemas.openxmlformats.org/officeDocument/2006/relationships/hyperlink" Target="https://home.garant.ru/" TargetMode="External"/><Relationship Id="rId84" Type="http://schemas.openxmlformats.org/officeDocument/2006/relationships/hyperlink" Target="https://home.garant.ru/" TargetMode="External"/><Relationship Id="rId89" Type="http://schemas.openxmlformats.org/officeDocument/2006/relationships/hyperlink" Target="https://home.garant.ru/" TargetMode="External"/><Relationship Id="rId112" Type="http://schemas.openxmlformats.org/officeDocument/2006/relationships/fontTable" Target="fontTable.xml"/><Relationship Id="rId16" Type="http://schemas.openxmlformats.org/officeDocument/2006/relationships/hyperlink" Target="http://home.garant.ru/" TargetMode="External"/><Relationship Id="rId107" Type="http://schemas.openxmlformats.org/officeDocument/2006/relationships/hyperlink" Target="http://base.garant.ru/6180772/" TargetMode="External"/><Relationship Id="rId11" Type="http://schemas.openxmlformats.org/officeDocument/2006/relationships/hyperlink" Target="http://base.garant.ru/12138258/1/" TargetMode="External"/><Relationship Id="rId32" Type="http://schemas.openxmlformats.org/officeDocument/2006/relationships/hyperlink" Target="http://home.garant.ru/" TargetMode="External"/><Relationship Id="rId37" Type="http://schemas.openxmlformats.org/officeDocument/2006/relationships/hyperlink" Target="http://base.garant.ru/70723148/" TargetMode="External"/><Relationship Id="rId53" Type="http://schemas.openxmlformats.org/officeDocument/2006/relationships/hyperlink" Target="http://home.garant.ru/" TargetMode="External"/><Relationship Id="rId58" Type="http://schemas.openxmlformats.org/officeDocument/2006/relationships/hyperlink" Target="https://home.garant.ru/" TargetMode="External"/><Relationship Id="rId74" Type="http://schemas.openxmlformats.org/officeDocument/2006/relationships/hyperlink" Target="https://home.garant.ru/" TargetMode="External"/><Relationship Id="rId79" Type="http://schemas.openxmlformats.org/officeDocument/2006/relationships/hyperlink" Target="https://home.garant.ru/" TargetMode="External"/><Relationship Id="rId102" Type="http://schemas.openxmlformats.org/officeDocument/2006/relationships/hyperlink" Target="consultantplus://offline/ref=5C4208796DE6D07DDFB4DA90DFAE25D47ABB8506A5C6E7574F4823A94BEEEACF805C15C2828A43F3C7317Ax8GFG" TargetMode="External"/><Relationship Id="rId5" Type="http://schemas.openxmlformats.org/officeDocument/2006/relationships/settings" Target="settings.xml"/><Relationship Id="rId90" Type="http://schemas.openxmlformats.org/officeDocument/2006/relationships/hyperlink" Target="https://home.garant.ru/" TargetMode="External"/><Relationship Id="rId95" Type="http://schemas.openxmlformats.org/officeDocument/2006/relationships/hyperlink" Target="https://home.garant.ru/" TargetMode="External"/><Relationship Id="rId22" Type="http://schemas.openxmlformats.org/officeDocument/2006/relationships/hyperlink" Target="http://home.garant.ru/" TargetMode="External"/><Relationship Id="rId27" Type="http://schemas.openxmlformats.org/officeDocument/2006/relationships/hyperlink" Target="http://base.garant.ru/12127232/" TargetMode="External"/><Relationship Id="rId43" Type="http://schemas.openxmlformats.org/officeDocument/2006/relationships/hyperlink" Target="http://home.garant.ru/" TargetMode="External"/><Relationship Id="rId48" Type="http://schemas.openxmlformats.org/officeDocument/2006/relationships/hyperlink" Target="http://home.garant.ru/" TargetMode="External"/><Relationship Id="rId64" Type="http://schemas.openxmlformats.org/officeDocument/2006/relationships/hyperlink" Target="http://home.garant.ru/" TargetMode="External"/><Relationship Id="rId69" Type="http://schemas.openxmlformats.org/officeDocument/2006/relationships/hyperlink" Target="https://home.garant.ru/" TargetMode="External"/><Relationship Id="rId113" Type="http://schemas.openxmlformats.org/officeDocument/2006/relationships/theme" Target="theme/theme1.xml"/><Relationship Id="rId80" Type="http://schemas.openxmlformats.org/officeDocument/2006/relationships/hyperlink" Target="https://home.garant.ru/" TargetMode="External"/><Relationship Id="rId85" Type="http://schemas.openxmlformats.org/officeDocument/2006/relationships/hyperlink" Target="https://home.garant.ru/" TargetMode="External"/><Relationship Id="rId12" Type="http://schemas.openxmlformats.org/officeDocument/2006/relationships/hyperlink" Target="http://base.garant.ru/12138258/6/" TargetMode="External"/><Relationship Id="rId17" Type="http://schemas.openxmlformats.org/officeDocument/2006/relationships/hyperlink" Target="https://home.garant.ru/" TargetMode="External"/><Relationship Id="rId33" Type="http://schemas.openxmlformats.org/officeDocument/2006/relationships/hyperlink" Target="http://home.garant.ru/" TargetMode="External"/><Relationship Id="rId38" Type="http://schemas.openxmlformats.org/officeDocument/2006/relationships/hyperlink" Target="http://base.garant.ru/12138258/1/" TargetMode="External"/><Relationship Id="rId59" Type="http://schemas.openxmlformats.org/officeDocument/2006/relationships/hyperlink" Target="http://home.garant.ru/" TargetMode="External"/><Relationship Id="rId103" Type="http://schemas.openxmlformats.org/officeDocument/2006/relationships/hyperlink" Target="https://home.garant.ru/" TargetMode="External"/><Relationship Id="rId108" Type="http://schemas.openxmlformats.org/officeDocument/2006/relationships/image" Target="media/image1.emf"/><Relationship Id="rId54" Type="http://schemas.openxmlformats.org/officeDocument/2006/relationships/hyperlink" Target="http://home.garant.ru/" TargetMode="External"/><Relationship Id="rId70" Type="http://schemas.openxmlformats.org/officeDocument/2006/relationships/hyperlink" Target="https://home.garant.ru/" TargetMode="External"/><Relationship Id="rId75" Type="http://schemas.openxmlformats.org/officeDocument/2006/relationships/hyperlink" Target="https://home.garant.ru/" TargetMode="External"/><Relationship Id="rId91" Type="http://schemas.openxmlformats.org/officeDocument/2006/relationships/hyperlink" Target="https://home.garant.ru/" TargetMode="External"/><Relationship Id="rId96" Type="http://schemas.openxmlformats.org/officeDocument/2006/relationships/hyperlink" Target="https://home.garant.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ase.garant.ru/12138258/6/" TargetMode="External"/><Relationship Id="rId23" Type="http://schemas.openxmlformats.org/officeDocument/2006/relationships/hyperlink" Target="http://home.garant.ru/" TargetMode="External"/><Relationship Id="rId28" Type="http://schemas.openxmlformats.org/officeDocument/2006/relationships/hyperlink" Target="http://base.garant.ru/12138258/1/" TargetMode="External"/><Relationship Id="rId36" Type="http://schemas.openxmlformats.org/officeDocument/2006/relationships/hyperlink" Target="http://base.garant.ru/70736874/" TargetMode="External"/><Relationship Id="rId49" Type="http://schemas.openxmlformats.org/officeDocument/2006/relationships/hyperlink" Target="http://home.garant.ru/" TargetMode="External"/><Relationship Id="rId57" Type="http://schemas.openxmlformats.org/officeDocument/2006/relationships/hyperlink" Target="http://home.garant.ru/" TargetMode="External"/><Relationship Id="rId106" Type="http://schemas.openxmlformats.org/officeDocument/2006/relationships/hyperlink" Target="https://base.garant.ru/70736874/53f89421bbdaf741eb2d1ecc4ddb4c33/" TargetMode="External"/><Relationship Id="rId10" Type="http://schemas.openxmlformats.org/officeDocument/2006/relationships/hyperlink" Target="http://base.garant.ru/12138258/1/" TargetMode="External"/><Relationship Id="rId31" Type="http://schemas.openxmlformats.org/officeDocument/2006/relationships/hyperlink" Target="https://home.garant.ru/" TargetMode="External"/><Relationship Id="rId44" Type="http://schemas.openxmlformats.org/officeDocument/2006/relationships/hyperlink" Target="http://home.garant.ru/" TargetMode="External"/><Relationship Id="rId52" Type="http://schemas.openxmlformats.org/officeDocument/2006/relationships/hyperlink" Target="http://home.garant.ru/" TargetMode="External"/><Relationship Id="rId60" Type="http://schemas.openxmlformats.org/officeDocument/2006/relationships/hyperlink" Target="http://home.garant.ru/" TargetMode="External"/><Relationship Id="rId65" Type="http://schemas.openxmlformats.org/officeDocument/2006/relationships/hyperlink" Target="https://home.garant.ru/" TargetMode="External"/><Relationship Id="rId73" Type="http://schemas.openxmlformats.org/officeDocument/2006/relationships/hyperlink" Target="https://home.garant.ru/" TargetMode="External"/><Relationship Id="rId78" Type="http://schemas.openxmlformats.org/officeDocument/2006/relationships/hyperlink" Target="https://home.garant.ru/" TargetMode="External"/><Relationship Id="rId81" Type="http://schemas.openxmlformats.org/officeDocument/2006/relationships/header" Target="header1.xml"/><Relationship Id="rId86" Type="http://schemas.openxmlformats.org/officeDocument/2006/relationships/hyperlink" Target="https://home.garant.ru/" TargetMode="External"/><Relationship Id="rId94" Type="http://schemas.openxmlformats.org/officeDocument/2006/relationships/hyperlink" Target="https://home.garant.ru/" TargetMode="External"/><Relationship Id="rId99" Type="http://schemas.openxmlformats.org/officeDocument/2006/relationships/hyperlink" Target="https://base.garant.ru/77664910/1cafb24d049dcd1e7707a22d98e9858f/" TargetMode="External"/><Relationship Id="rId101" Type="http://schemas.openxmlformats.org/officeDocument/2006/relationships/hyperlink" Target="consultantplus://offline/ref=5C4208796DE6D07DDFB4DA90DFAE25D47ABB8506A5C6E7574F4823A94BEEEACF805C15C2828A43F3C7317Ax8GFG" TargetMode="External"/><Relationship Id="rId4" Type="http://schemas.microsoft.com/office/2007/relationships/stylesWithEffects" Target="stylesWithEffects.xml"/><Relationship Id="rId9" Type="http://schemas.openxmlformats.org/officeDocument/2006/relationships/hyperlink" Target="http://base.garant.ru/12138258/1/" TargetMode="External"/><Relationship Id="rId13" Type="http://schemas.openxmlformats.org/officeDocument/2006/relationships/hyperlink" Target="http://base.garant.ru/12138258/1/" TargetMode="External"/><Relationship Id="rId18" Type="http://schemas.openxmlformats.org/officeDocument/2006/relationships/hyperlink" Target="https://home.garant.ru/" TargetMode="External"/><Relationship Id="rId39" Type="http://schemas.openxmlformats.org/officeDocument/2006/relationships/hyperlink" Target="http://base.garant.ru/12138258/6/" TargetMode="External"/><Relationship Id="rId109" Type="http://schemas.openxmlformats.org/officeDocument/2006/relationships/oleObject" Target="embeddings/oleObject1.bin"/><Relationship Id="rId34" Type="http://schemas.openxmlformats.org/officeDocument/2006/relationships/hyperlink" Target="http://home.garant.ru/" TargetMode="External"/><Relationship Id="rId50" Type="http://schemas.openxmlformats.org/officeDocument/2006/relationships/hyperlink" Target="http://home.garant.ru/" TargetMode="External"/><Relationship Id="rId55" Type="http://schemas.openxmlformats.org/officeDocument/2006/relationships/hyperlink" Target="http://home.garant.ru/" TargetMode="External"/><Relationship Id="rId76" Type="http://schemas.openxmlformats.org/officeDocument/2006/relationships/hyperlink" Target="https://home.garant.ru/" TargetMode="External"/><Relationship Id="rId97" Type="http://schemas.openxmlformats.org/officeDocument/2006/relationships/hyperlink" Target="https://base.garant.ru/77664910/1cafb24d049dcd1e7707a22d98e9858f/" TargetMode="External"/><Relationship Id="rId104" Type="http://schemas.openxmlformats.org/officeDocument/2006/relationships/hyperlink" Target="https://base.garant.ru/70736874/53f89421bbdaf741eb2d1ecc4ddb4c33/" TargetMode="External"/><Relationship Id="rId7" Type="http://schemas.openxmlformats.org/officeDocument/2006/relationships/footnotes" Target="footnotes.xml"/><Relationship Id="rId71" Type="http://schemas.openxmlformats.org/officeDocument/2006/relationships/hyperlink" Target="https://home.garant.ru/" TargetMode="External"/><Relationship Id="rId92" Type="http://schemas.openxmlformats.org/officeDocument/2006/relationships/hyperlink" Target="https://home.garant.ru/" TargetMode="External"/><Relationship Id="rId2" Type="http://schemas.openxmlformats.org/officeDocument/2006/relationships/numbering" Target="numbering.xml"/><Relationship Id="rId29" Type="http://schemas.openxmlformats.org/officeDocument/2006/relationships/hyperlink" Target="http://base.garant.ru/12138258/1/" TargetMode="External"/><Relationship Id="rId24" Type="http://schemas.openxmlformats.org/officeDocument/2006/relationships/hyperlink" Target="http://home.garant.ru/" TargetMode="External"/><Relationship Id="rId40" Type="http://schemas.openxmlformats.org/officeDocument/2006/relationships/hyperlink" Target="http://base.garant.ru/12138258/1/" TargetMode="External"/><Relationship Id="rId45" Type="http://schemas.openxmlformats.org/officeDocument/2006/relationships/hyperlink" Target="http://home.garant.ru/" TargetMode="External"/><Relationship Id="rId66" Type="http://schemas.openxmlformats.org/officeDocument/2006/relationships/hyperlink" Target="https://home.garant.ru/" TargetMode="External"/><Relationship Id="rId87" Type="http://schemas.openxmlformats.org/officeDocument/2006/relationships/hyperlink" Target="https://home.garant.ru/" TargetMode="External"/><Relationship Id="rId110" Type="http://schemas.openxmlformats.org/officeDocument/2006/relationships/image" Target="media/image2.emf"/><Relationship Id="rId61" Type="http://schemas.openxmlformats.org/officeDocument/2006/relationships/hyperlink" Target="https://home.garant.ru/" TargetMode="External"/><Relationship Id="rId82" Type="http://schemas.openxmlformats.org/officeDocument/2006/relationships/footer" Target="footer1.xml"/><Relationship Id="rId19" Type="http://schemas.openxmlformats.org/officeDocument/2006/relationships/hyperlink" Target="https://home.garant.ru/" TargetMode="External"/><Relationship Id="rId14" Type="http://schemas.openxmlformats.org/officeDocument/2006/relationships/hyperlink" Target="http://base.garant.ru/12138258/1/" TargetMode="External"/><Relationship Id="rId30" Type="http://schemas.openxmlformats.org/officeDocument/2006/relationships/hyperlink" Target="https://home.garant.ru/" TargetMode="External"/><Relationship Id="rId35" Type="http://schemas.openxmlformats.org/officeDocument/2006/relationships/hyperlink" Target="http://home.garant.ru/" TargetMode="External"/><Relationship Id="rId56" Type="http://schemas.openxmlformats.org/officeDocument/2006/relationships/hyperlink" Target="http://home.garant.ru/" TargetMode="External"/><Relationship Id="rId77" Type="http://schemas.openxmlformats.org/officeDocument/2006/relationships/hyperlink" Target="https://home.garant.ru/" TargetMode="External"/><Relationship Id="rId100" Type="http://schemas.openxmlformats.org/officeDocument/2006/relationships/hyperlink" Target="consultantplus://offline/ref=5C4208796DE6D07DDFB4DA90DFAE25D47ABB8506A5C6E7574F4823A94BEEEACF805C15C2828A43F3C7317Bx8GFG" TargetMode="External"/><Relationship Id="rId105" Type="http://schemas.openxmlformats.org/officeDocument/2006/relationships/hyperlink" Target="https://base.garant.ru/70736874/53f89421bbdaf741eb2d1ecc4ddb4c33/" TargetMode="External"/><Relationship Id="rId8" Type="http://schemas.openxmlformats.org/officeDocument/2006/relationships/endnotes" Target="endnotes.xml"/><Relationship Id="rId51" Type="http://schemas.openxmlformats.org/officeDocument/2006/relationships/hyperlink" Target="http://home.garant.ru/" TargetMode="External"/><Relationship Id="rId72" Type="http://schemas.openxmlformats.org/officeDocument/2006/relationships/hyperlink" Target="https://home.garant.ru/" TargetMode="External"/><Relationship Id="rId93" Type="http://schemas.openxmlformats.org/officeDocument/2006/relationships/hyperlink" Target="https://home.garant.ru/" TargetMode="External"/><Relationship Id="rId98" Type="http://schemas.openxmlformats.org/officeDocument/2006/relationships/hyperlink" Target="https://home.garant.ru/" TargetMode="External"/><Relationship Id="rId3" Type="http://schemas.openxmlformats.org/officeDocument/2006/relationships/styles" Target="styles.xml"/><Relationship Id="rId25" Type="http://schemas.openxmlformats.org/officeDocument/2006/relationships/hyperlink" Target="http://home.garant.ru/" TargetMode="External"/><Relationship Id="rId46" Type="http://schemas.openxmlformats.org/officeDocument/2006/relationships/hyperlink" Target="http://home.garant.ru/" TargetMode="External"/><Relationship Id="rId67" Type="http://schemas.openxmlformats.org/officeDocument/2006/relationships/hyperlink" Target="https://home.garant.ru/" TargetMode="External"/><Relationship Id="rId20" Type="http://schemas.openxmlformats.org/officeDocument/2006/relationships/hyperlink" Target="http://home.garant.ru/" TargetMode="External"/><Relationship Id="rId41" Type="http://schemas.openxmlformats.org/officeDocument/2006/relationships/hyperlink" Target="http://home.garant.ru/" TargetMode="External"/><Relationship Id="rId62" Type="http://schemas.openxmlformats.org/officeDocument/2006/relationships/hyperlink" Target="http://home.garant.ru/" TargetMode="External"/><Relationship Id="rId83" Type="http://schemas.openxmlformats.org/officeDocument/2006/relationships/footer" Target="footer2.xml"/><Relationship Id="rId88" Type="http://schemas.openxmlformats.org/officeDocument/2006/relationships/hyperlink" Target="https://home.garant.ru/" TargetMode="External"/><Relationship Id="rId111"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937068-C967-418F-89AD-F5A690B18C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TotalTime>
  <Pages>1</Pages>
  <Words>60533</Words>
  <Characters>345040</Characters>
  <Application>Microsoft Office Word</Application>
  <DocSecurity>0</DocSecurity>
  <Lines>2875</Lines>
  <Paragraphs>809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404764</CharactersWithSpaces>
  <SharedDoc>false</SharedDoc>
  <HLinks>
    <vt:vector size="66" baseType="variant">
      <vt:variant>
        <vt:i4>5439583</vt:i4>
      </vt:variant>
      <vt:variant>
        <vt:i4>30</vt:i4>
      </vt:variant>
      <vt:variant>
        <vt:i4>0</vt:i4>
      </vt:variant>
      <vt:variant>
        <vt:i4>5</vt:i4>
      </vt:variant>
      <vt:variant>
        <vt:lpwstr>consultantplus://offline/ref=5C4208796DE6D07DDFB4DA90DFAE25D47ABB8506A5C6E7574F4823A94BEEEACF805C15C2828A43F3C7317Ax8GFG</vt:lpwstr>
      </vt:variant>
      <vt:variant>
        <vt:lpwstr/>
      </vt:variant>
      <vt:variant>
        <vt:i4>5439583</vt:i4>
      </vt:variant>
      <vt:variant>
        <vt:i4>27</vt:i4>
      </vt:variant>
      <vt:variant>
        <vt:i4>0</vt:i4>
      </vt:variant>
      <vt:variant>
        <vt:i4>5</vt:i4>
      </vt:variant>
      <vt:variant>
        <vt:lpwstr>consultantplus://offline/ref=5C4208796DE6D07DDFB4DA90DFAE25D47ABB8506A5C6E7574F4823A94BEEEACF805C15C2828A43F3C7317Ax8GFG</vt:lpwstr>
      </vt:variant>
      <vt:variant>
        <vt:lpwstr/>
      </vt:variant>
      <vt:variant>
        <vt:i4>5439580</vt:i4>
      </vt:variant>
      <vt:variant>
        <vt:i4>24</vt:i4>
      </vt:variant>
      <vt:variant>
        <vt:i4>0</vt:i4>
      </vt:variant>
      <vt:variant>
        <vt:i4>5</vt:i4>
      </vt:variant>
      <vt:variant>
        <vt:lpwstr>consultantplus://offline/ref=5C4208796DE6D07DDFB4DA90DFAE25D47ABB8506A5C6E7574F4823A94BEEEACF805C15C2828A43F3C7317Bx8GFG</vt:lpwstr>
      </vt:variant>
      <vt:variant>
        <vt:lpwstr/>
      </vt:variant>
      <vt:variant>
        <vt:i4>5439583</vt:i4>
      </vt:variant>
      <vt:variant>
        <vt:i4>21</vt:i4>
      </vt:variant>
      <vt:variant>
        <vt:i4>0</vt:i4>
      </vt:variant>
      <vt:variant>
        <vt:i4>5</vt:i4>
      </vt:variant>
      <vt:variant>
        <vt:lpwstr>consultantplus://offline/ref=5C4208796DE6D07DDFB4DA90DFAE25D47ABB8506A5C6E7574F4823A94BEEEACF805C15C2828A43F3C7317Ax8GFG</vt:lpwstr>
      </vt:variant>
      <vt:variant>
        <vt:lpwstr/>
      </vt:variant>
      <vt:variant>
        <vt:i4>5439583</vt:i4>
      </vt:variant>
      <vt:variant>
        <vt:i4>18</vt:i4>
      </vt:variant>
      <vt:variant>
        <vt:i4>0</vt:i4>
      </vt:variant>
      <vt:variant>
        <vt:i4>5</vt:i4>
      </vt:variant>
      <vt:variant>
        <vt:lpwstr>consultantplus://offline/ref=5C4208796DE6D07DDFB4DA90DFAE25D47ABB8506A5C6E7574F4823A94BEEEACF805C15C2828A43F3C7317Ax8GFG</vt:lpwstr>
      </vt:variant>
      <vt:variant>
        <vt:lpwstr/>
      </vt:variant>
      <vt:variant>
        <vt:i4>5439580</vt:i4>
      </vt:variant>
      <vt:variant>
        <vt:i4>15</vt:i4>
      </vt:variant>
      <vt:variant>
        <vt:i4>0</vt:i4>
      </vt:variant>
      <vt:variant>
        <vt:i4>5</vt:i4>
      </vt:variant>
      <vt:variant>
        <vt:lpwstr>consultantplus://offline/ref=5C4208796DE6D07DDFB4DA90DFAE25D47ABB8506A5C6E7574F4823A94BEEEACF805C15C2828A43F3C7317Bx8GFG</vt:lpwstr>
      </vt:variant>
      <vt:variant>
        <vt:lpwstr/>
      </vt:variant>
      <vt:variant>
        <vt:i4>5439583</vt:i4>
      </vt:variant>
      <vt:variant>
        <vt:i4>12</vt:i4>
      </vt:variant>
      <vt:variant>
        <vt:i4>0</vt:i4>
      </vt:variant>
      <vt:variant>
        <vt:i4>5</vt:i4>
      </vt:variant>
      <vt:variant>
        <vt:lpwstr>consultantplus://offline/ref=5C4208796DE6D07DDFB4DA90DFAE25D47ABB8506A5C6E7574F4823A94BEEEACF805C15C2828A43F3C7317Ax8GFG</vt:lpwstr>
      </vt:variant>
      <vt:variant>
        <vt:lpwstr/>
      </vt:variant>
      <vt:variant>
        <vt:i4>5439583</vt:i4>
      </vt:variant>
      <vt:variant>
        <vt:i4>9</vt:i4>
      </vt:variant>
      <vt:variant>
        <vt:i4>0</vt:i4>
      </vt:variant>
      <vt:variant>
        <vt:i4>5</vt:i4>
      </vt:variant>
      <vt:variant>
        <vt:lpwstr>consultantplus://offline/ref=5C4208796DE6D07DDFB4DA90DFAE25D47ABB8506A5C6E7574F4823A94BEEEACF805C15C2828A43F3C7317Ax8GFG</vt:lpwstr>
      </vt:variant>
      <vt:variant>
        <vt:lpwstr/>
      </vt:variant>
      <vt:variant>
        <vt:i4>5439580</vt:i4>
      </vt:variant>
      <vt:variant>
        <vt:i4>6</vt:i4>
      </vt:variant>
      <vt:variant>
        <vt:i4>0</vt:i4>
      </vt:variant>
      <vt:variant>
        <vt:i4>5</vt:i4>
      </vt:variant>
      <vt:variant>
        <vt:lpwstr>consultantplus://offline/ref=5C4208796DE6D07DDFB4DA90DFAE25D47ABB8506A5C6E7574F4823A94BEEEACF805C15C2828A43F3C7317Bx8GFG</vt:lpwstr>
      </vt:variant>
      <vt:variant>
        <vt:lpwstr/>
      </vt:variant>
      <vt:variant>
        <vt:i4>6488136</vt:i4>
      </vt:variant>
      <vt:variant>
        <vt:i4>3</vt:i4>
      </vt:variant>
      <vt:variant>
        <vt:i4>0</vt:i4>
      </vt:variant>
      <vt:variant>
        <vt:i4>5</vt:i4>
      </vt:variant>
      <vt:variant>
        <vt:lpwstr>http://base.garant.ru/70736874/</vt:lpwstr>
      </vt:variant>
      <vt:variant>
        <vt:lpwstr>block_1031</vt:lpwstr>
      </vt:variant>
      <vt:variant>
        <vt:i4>6488136</vt:i4>
      </vt:variant>
      <vt:variant>
        <vt:i4>0</vt:i4>
      </vt:variant>
      <vt:variant>
        <vt:i4>0</vt:i4>
      </vt:variant>
      <vt:variant>
        <vt:i4>5</vt:i4>
      </vt:variant>
      <vt:variant>
        <vt:lpwstr>http://base.garant.ru/70736874/</vt:lpwstr>
      </vt:variant>
      <vt:variant>
        <vt:lpwstr>block_1031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Tany</dc:creator>
  <cp:lastModifiedBy>User</cp:lastModifiedBy>
  <cp:revision>11</cp:revision>
  <cp:lastPrinted>2021-06-25T13:41:00Z</cp:lastPrinted>
  <dcterms:created xsi:type="dcterms:W3CDTF">2021-06-21T14:29:00Z</dcterms:created>
  <dcterms:modified xsi:type="dcterms:W3CDTF">2022-04-15T13:33:00Z</dcterms:modified>
</cp:coreProperties>
</file>